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6BC" w:rsidRPr="007D66BC" w:rsidRDefault="007D66BC" w:rsidP="007D66BC">
      <w:pPr>
        <w:spacing w:before="100" w:beforeAutospacing="1" w:after="100" w:afterAutospacing="1" w:line="240" w:lineRule="auto"/>
        <w:jc w:val="center"/>
        <w:outlineLvl w:val="0"/>
        <w:rPr>
          <w:rFonts w:ascii="Cambria" w:eastAsia="Times New Roman" w:hAnsi="Cambria" w:cs="Times New Roman"/>
          <w:b/>
          <w:bCs/>
          <w:color w:val="FF0000"/>
          <w:kern w:val="36"/>
          <w:sz w:val="24"/>
          <w:szCs w:val="24"/>
          <w:lang w:eastAsia="ru-RU"/>
        </w:rPr>
      </w:pPr>
      <w:r w:rsidRPr="007D66BC">
        <w:rPr>
          <w:rFonts w:ascii="Cambria" w:eastAsia="Times New Roman" w:hAnsi="Cambria" w:cs="Times New Roman"/>
          <w:b/>
          <w:bCs/>
          <w:color w:val="FF0000"/>
          <w:kern w:val="36"/>
          <w:sz w:val="24"/>
          <w:szCs w:val="24"/>
          <w:lang w:eastAsia="ru-RU"/>
        </w:rPr>
        <w:t>Робот К-79</w:t>
      </w:r>
    </w:p>
    <w:p w:rsidR="007D66BC" w:rsidRPr="007D66BC" w:rsidRDefault="007D66BC" w:rsidP="007D66BC">
      <w:pPr>
        <w:spacing w:after="0" w:line="240" w:lineRule="auto"/>
        <w:jc w:val="center"/>
        <w:rPr>
          <w:rFonts w:ascii="Cambria" w:eastAsia="Times New Roman" w:hAnsi="Cambria" w:cs="Times New Roman"/>
          <w:sz w:val="24"/>
          <w:szCs w:val="24"/>
          <w:lang w:eastAsia="ru-RU"/>
        </w:rPr>
      </w:pPr>
      <w:r w:rsidRPr="007D66BC">
        <w:rPr>
          <w:rFonts w:ascii="Cambria" w:eastAsia="Times New Roman" w:hAnsi="Cambria" w:cs="Times New Roman"/>
          <w:i/>
          <w:iCs/>
          <w:sz w:val="24"/>
          <w:szCs w:val="24"/>
          <w:lang w:eastAsia="ru-RU"/>
        </w:rPr>
        <w:t>(Время: 1 сек. Память: 16 Мб Сложность: 30%)</w:t>
      </w:r>
    </w:p>
    <w:p w:rsidR="007D66BC" w:rsidRPr="007D66BC" w:rsidRDefault="007D66BC" w:rsidP="007D66BC">
      <w:pPr>
        <w:spacing w:before="100" w:beforeAutospacing="1" w:after="100" w:afterAutospacing="1" w:line="240" w:lineRule="auto"/>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 xml:space="preserve">Петя написал программу движения робота К-79. Программа состоит из следующих команд: </w:t>
      </w:r>
    </w:p>
    <w:p w:rsidR="007D66BC" w:rsidRPr="007D66BC" w:rsidRDefault="007D66BC" w:rsidP="007D66BC">
      <w:pPr>
        <w:numPr>
          <w:ilvl w:val="0"/>
          <w:numId w:val="1"/>
        </w:numPr>
        <w:spacing w:before="100" w:beforeAutospacing="1" w:after="100" w:afterAutospacing="1" w:line="240" w:lineRule="auto"/>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S — сделать шаг вперед</w:t>
      </w:r>
    </w:p>
    <w:p w:rsidR="007D66BC" w:rsidRPr="007D66BC" w:rsidRDefault="007D66BC" w:rsidP="007D66BC">
      <w:pPr>
        <w:numPr>
          <w:ilvl w:val="0"/>
          <w:numId w:val="1"/>
        </w:numPr>
        <w:spacing w:before="100" w:beforeAutospacing="1" w:after="100" w:afterAutospacing="1" w:line="240" w:lineRule="auto"/>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L — повернуться на 90 градусов влево</w:t>
      </w:r>
    </w:p>
    <w:p w:rsidR="007D66BC" w:rsidRPr="007D66BC" w:rsidRDefault="007D66BC" w:rsidP="007D66BC">
      <w:pPr>
        <w:numPr>
          <w:ilvl w:val="0"/>
          <w:numId w:val="1"/>
        </w:numPr>
        <w:spacing w:before="100" w:beforeAutospacing="1" w:after="100" w:afterAutospacing="1" w:line="240" w:lineRule="auto"/>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R — повернуться на 90 градусов вправо</w:t>
      </w:r>
    </w:p>
    <w:p w:rsidR="007D66BC" w:rsidRPr="007D66BC" w:rsidRDefault="007D66BC" w:rsidP="007D66BC">
      <w:pPr>
        <w:spacing w:before="100" w:beforeAutospacing="1" w:after="100" w:afterAutospacing="1" w:line="240" w:lineRule="auto"/>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 xml:space="preserve">Напишите программу, которая по заданной программе для робота определит, сколько шагов он сделает прежде, чем впервые вернется на то место, на котором уже побывал до этого, либо установит, что этого не произойдет. </w:t>
      </w:r>
    </w:p>
    <w:p w:rsidR="007D66BC" w:rsidRPr="007D66BC" w:rsidRDefault="007D66BC" w:rsidP="007D66BC">
      <w:pPr>
        <w:spacing w:before="100" w:beforeAutospacing="1" w:after="100" w:afterAutospacing="1" w:line="240" w:lineRule="auto"/>
        <w:outlineLvl w:val="1"/>
        <w:rPr>
          <w:rFonts w:ascii="Cambria" w:eastAsia="Times New Roman" w:hAnsi="Cambria" w:cs="Times New Roman"/>
          <w:b/>
          <w:bCs/>
          <w:sz w:val="24"/>
          <w:szCs w:val="24"/>
          <w:lang w:eastAsia="ru-RU"/>
        </w:rPr>
      </w:pPr>
      <w:r w:rsidRPr="007D66BC">
        <w:rPr>
          <w:rFonts w:ascii="Cambria" w:eastAsia="Times New Roman" w:hAnsi="Cambria" w:cs="Times New Roman"/>
          <w:b/>
          <w:bCs/>
          <w:sz w:val="24"/>
          <w:szCs w:val="24"/>
          <w:lang w:eastAsia="ru-RU"/>
        </w:rPr>
        <w:t>Входные данные</w:t>
      </w:r>
    </w:p>
    <w:p w:rsidR="007D66BC" w:rsidRPr="007D66BC" w:rsidRDefault="007D66BC" w:rsidP="007D66BC">
      <w:pPr>
        <w:spacing w:before="100" w:beforeAutospacing="1" w:after="100" w:afterAutospacing="1" w:line="240" w:lineRule="auto"/>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 xml:space="preserve">Во входном файле INPUT.TXT записана одна строка из заглавных английских букв S, L, R, описывающая программу для робота. Общее число команд в программе от 1 до 200, при этом команд S — не более 50. </w:t>
      </w:r>
    </w:p>
    <w:p w:rsidR="007D66BC" w:rsidRPr="007D66BC" w:rsidRDefault="007D66BC" w:rsidP="007D66BC">
      <w:pPr>
        <w:spacing w:before="100" w:beforeAutospacing="1" w:after="100" w:afterAutospacing="1" w:line="240" w:lineRule="auto"/>
        <w:outlineLvl w:val="1"/>
        <w:rPr>
          <w:rFonts w:ascii="Cambria" w:eastAsia="Times New Roman" w:hAnsi="Cambria" w:cs="Times New Roman"/>
          <w:b/>
          <w:bCs/>
          <w:sz w:val="24"/>
          <w:szCs w:val="24"/>
          <w:lang w:eastAsia="ru-RU"/>
        </w:rPr>
      </w:pPr>
      <w:r w:rsidRPr="007D66BC">
        <w:rPr>
          <w:rFonts w:ascii="Cambria" w:eastAsia="Times New Roman" w:hAnsi="Cambria" w:cs="Times New Roman"/>
          <w:b/>
          <w:bCs/>
          <w:sz w:val="24"/>
          <w:szCs w:val="24"/>
          <w:lang w:eastAsia="ru-RU"/>
        </w:rPr>
        <w:t>Выходные данные</w:t>
      </w:r>
    </w:p>
    <w:p w:rsidR="007D66BC" w:rsidRPr="007D66BC" w:rsidRDefault="007D66BC" w:rsidP="007D66BC">
      <w:pPr>
        <w:spacing w:before="100" w:beforeAutospacing="1" w:after="100" w:afterAutospacing="1" w:line="240" w:lineRule="auto"/>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 xml:space="preserve">В выходной файл OUTPUT.TXT выведите, сколько шагов будет сделано (то есть выполнено команд S) прежде, чем робот впервые окажется в том месте, через которое он уже проходил. Если такого не произойдет, выведите в выходной файл число –1. </w:t>
      </w:r>
    </w:p>
    <w:tbl>
      <w:tblPr>
        <w:tblStyle w:val="a3"/>
        <w:tblW w:w="0" w:type="auto"/>
        <w:jc w:val="center"/>
        <w:tblLook w:val="04A0" w:firstRow="1" w:lastRow="0" w:firstColumn="1" w:lastColumn="0" w:noHBand="0" w:noVBand="1"/>
      </w:tblPr>
      <w:tblGrid>
        <w:gridCol w:w="468"/>
        <w:gridCol w:w="2939"/>
        <w:gridCol w:w="2694"/>
      </w:tblGrid>
      <w:tr w:rsidR="007D66BC" w:rsidRPr="007D66BC" w:rsidTr="007D66BC">
        <w:trPr>
          <w:jc w:val="center"/>
        </w:trPr>
        <w:tc>
          <w:tcPr>
            <w:tcW w:w="458" w:type="dxa"/>
            <w:hideMark/>
          </w:tcPr>
          <w:p w:rsidR="007D66BC" w:rsidRPr="007D66BC" w:rsidRDefault="007D66BC" w:rsidP="007D66BC">
            <w:pPr>
              <w:jc w:val="center"/>
              <w:rPr>
                <w:rFonts w:ascii="Cambria" w:eastAsia="Times New Roman" w:hAnsi="Cambria" w:cs="Times New Roman"/>
                <w:b/>
                <w:bCs/>
                <w:sz w:val="24"/>
                <w:szCs w:val="24"/>
                <w:lang w:eastAsia="ru-RU"/>
              </w:rPr>
            </w:pPr>
            <w:r w:rsidRPr="007D66BC">
              <w:rPr>
                <w:rFonts w:ascii="Cambria" w:eastAsia="Times New Roman" w:hAnsi="Cambria" w:cs="Times New Roman"/>
                <w:b/>
                <w:bCs/>
                <w:sz w:val="24"/>
                <w:szCs w:val="24"/>
                <w:lang w:eastAsia="ru-RU"/>
              </w:rPr>
              <w:t>№</w:t>
            </w:r>
          </w:p>
        </w:tc>
        <w:tc>
          <w:tcPr>
            <w:tcW w:w="2939" w:type="dxa"/>
            <w:hideMark/>
          </w:tcPr>
          <w:p w:rsidR="007D66BC" w:rsidRPr="007D66BC" w:rsidRDefault="007D66BC" w:rsidP="007D66BC">
            <w:pPr>
              <w:jc w:val="center"/>
              <w:rPr>
                <w:rFonts w:ascii="Cambria" w:eastAsia="Times New Roman" w:hAnsi="Cambria" w:cs="Times New Roman"/>
                <w:b/>
                <w:bCs/>
                <w:sz w:val="24"/>
                <w:szCs w:val="24"/>
                <w:lang w:eastAsia="ru-RU"/>
              </w:rPr>
            </w:pPr>
            <w:r w:rsidRPr="007D66BC">
              <w:rPr>
                <w:rFonts w:ascii="Cambria" w:eastAsia="Times New Roman" w:hAnsi="Cambria" w:cs="Times New Roman"/>
                <w:b/>
                <w:bCs/>
                <w:sz w:val="24"/>
                <w:szCs w:val="24"/>
                <w:lang w:eastAsia="ru-RU"/>
              </w:rPr>
              <w:t>INPUT.TXT</w:t>
            </w:r>
          </w:p>
        </w:tc>
        <w:tc>
          <w:tcPr>
            <w:tcW w:w="2694" w:type="dxa"/>
            <w:hideMark/>
          </w:tcPr>
          <w:p w:rsidR="007D66BC" w:rsidRPr="007D66BC" w:rsidRDefault="007D66BC" w:rsidP="007D66BC">
            <w:pPr>
              <w:jc w:val="center"/>
              <w:rPr>
                <w:rFonts w:ascii="Cambria" w:eastAsia="Times New Roman" w:hAnsi="Cambria" w:cs="Times New Roman"/>
                <w:b/>
                <w:bCs/>
                <w:sz w:val="24"/>
                <w:szCs w:val="24"/>
                <w:lang w:eastAsia="ru-RU"/>
              </w:rPr>
            </w:pPr>
            <w:r w:rsidRPr="007D66BC">
              <w:rPr>
                <w:rFonts w:ascii="Cambria" w:eastAsia="Times New Roman" w:hAnsi="Cambria" w:cs="Times New Roman"/>
                <w:b/>
                <w:bCs/>
                <w:sz w:val="24"/>
                <w:szCs w:val="24"/>
                <w:lang w:eastAsia="ru-RU"/>
              </w:rPr>
              <w:t>OUTPUT.TXT</w:t>
            </w:r>
          </w:p>
        </w:tc>
      </w:tr>
      <w:tr w:rsidR="007D66BC" w:rsidRPr="007D66BC" w:rsidTr="007D66BC">
        <w:trPr>
          <w:jc w:val="center"/>
        </w:trPr>
        <w:tc>
          <w:tcPr>
            <w:tcW w:w="0" w:type="auto"/>
            <w:hideMark/>
          </w:tcPr>
          <w:p w:rsidR="007D66BC" w:rsidRPr="007D66BC" w:rsidRDefault="007D66BC" w:rsidP="007D66BC">
            <w:pPr>
              <w:jc w:val="cente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1</w:t>
            </w:r>
          </w:p>
        </w:tc>
        <w:tc>
          <w:tcPr>
            <w:tcW w:w="2939" w:type="dxa"/>
            <w:hideMark/>
          </w:tcPr>
          <w:p w:rsidR="007D66BC" w:rsidRPr="007D66BC" w:rsidRDefault="007D66BC" w:rsidP="007D66BC">
            <w:pP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SSLSLSLSSRSRS</w:t>
            </w:r>
          </w:p>
        </w:tc>
        <w:tc>
          <w:tcPr>
            <w:tcW w:w="2694" w:type="dxa"/>
            <w:hideMark/>
          </w:tcPr>
          <w:p w:rsidR="007D66BC" w:rsidRPr="007D66BC" w:rsidRDefault="007D66BC" w:rsidP="007D66BC">
            <w:pP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5</w:t>
            </w:r>
          </w:p>
        </w:tc>
      </w:tr>
      <w:tr w:rsidR="007D66BC" w:rsidRPr="007D66BC" w:rsidTr="007D66BC">
        <w:trPr>
          <w:jc w:val="center"/>
        </w:trPr>
        <w:tc>
          <w:tcPr>
            <w:tcW w:w="0" w:type="auto"/>
            <w:hideMark/>
          </w:tcPr>
          <w:p w:rsidR="007D66BC" w:rsidRPr="007D66BC" w:rsidRDefault="007D66BC" w:rsidP="007D66BC">
            <w:pPr>
              <w:jc w:val="cente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2</w:t>
            </w:r>
          </w:p>
        </w:tc>
        <w:tc>
          <w:tcPr>
            <w:tcW w:w="2939" w:type="dxa"/>
            <w:hideMark/>
          </w:tcPr>
          <w:p w:rsidR="007D66BC" w:rsidRPr="007D66BC" w:rsidRDefault="007D66BC" w:rsidP="007D66BC">
            <w:pP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LSSSS</w:t>
            </w:r>
          </w:p>
        </w:tc>
        <w:tc>
          <w:tcPr>
            <w:tcW w:w="2694" w:type="dxa"/>
            <w:hideMark/>
          </w:tcPr>
          <w:p w:rsidR="007D66BC" w:rsidRPr="007D66BC" w:rsidRDefault="007D66BC" w:rsidP="007D66BC">
            <w:pP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-1</w:t>
            </w:r>
          </w:p>
        </w:tc>
      </w:tr>
    </w:tbl>
    <w:p w:rsidR="00BF0015" w:rsidRPr="007D66BC" w:rsidRDefault="007D66BC">
      <w:pPr>
        <w:rPr>
          <w:rFonts w:ascii="Cambria" w:hAnsi="Cambria"/>
          <w:sz w:val="24"/>
          <w:szCs w:val="24"/>
        </w:rPr>
      </w:pPr>
    </w:p>
    <w:p w:rsidR="007D66BC" w:rsidRPr="007D66BC" w:rsidRDefault="007D66BC" w:rsidP="007D66BC">
      <w:pPr>
        <w:spacing w:before="100" w:beforeAutospacing="1" w:after="100" w:afterAutospacing="1" w:line="240" w:lineRule="auto"/>
        <w:jc w:val="center"/>
        <w:outlineLvl w:val="0"/>
        <w:rPr>
          <w:rFonts w:ascii="Cambria" w:eastAsia="Times New Roman" w:hAnsi="Cambria" w:cs="Times New Roman"/>
          <w:b/>
          <w:bCs/>
          <w:color w:val="FF0000"/>
          <w:kern w:val="36"/>
          <w:sz w:val="24"/>
          <w:szCs w:val="24"/>
          <w:lang w:val="en-US" w:eastAsia="ru-RU"/>
        </w:rPr>
      </w:pPr>
      <w:r w:rsidRPr="007D66BC">
        <w:rPr>
          <w:rFonts w:ascii="Cambria" w:eastAsia="Times New Roman" w:hAnsi="Cambria" w:cs="Times New Roman"/>
          <w:b/>
          <w:bCs/>
          <w:color w:val="FF0000"/>
          <w:kern w:val="36"/>
          <w:sz w:val="24"/>
          <w:szCs w:val="24"/>
          <w:lang w:val="en-US" w:eastAsia="ru-RU"/>
        </w:rPr>
        <w:t>Money, money, money</w:t>
      </w:r>
    </w:p>
    <w:p w:rsidR="007D66BC" w:rsidRPr="007D66BC" w:rsidRDefault="007D66BC" w:rsidP="007D66BC">
      <w:pPr>
        <w:spacing w:after="0" w:line="240" w:lineRule="auto"/>
        <w:jc w:val="center"/>
        <w:rPr>
          <w:rFonts w:ascii="Cambria" w:eastAsia="Times New Roman" w:hAnsi="Cambria" w:cs="Times New Roman"/>
          <w:sz w:val="24"/>
          <w:szCs w:val="24"/>
          <w:lang w:eastAsia="ru-RU"/>
        </w:rPr>
      </w:pPr>
      <w:r w:rsidRPr="007D66BC">
        <w:rPr>
          <w:rFonts w:ascii="Cambria" w:eastAsia="Times New Roman" w:hAnsi="Cambria" w:cs="Times New Roman"/>
          <w:i/>
          <w:iCs/>
          <w:sz w:val="24"/>
          <w:szCs w:val="24"/>
          <w:lang w:val="en-US" w:eastAsia="ru-RU"/>
        </w:rPr>
        <w:t>(</w:t>
      </w:r>
      <w:r w:rsidRPr="007D66BC">
        <w:rPr>
          <w:rFonts w:ascii="Cambria" w:eastAsia="Times New Roman" w:hAnsi="Cambria" w:cs="Times New Roman"/>
          <w:i/>
          <w:iCs/>
          <w:sz w:val="24"/>
          <w:szCs w:val="24"/>
          <w:lang w:eastAsia="ru-RU"/>
        </w:rPr>
        <w:t>Время</w:t>
      </w:r>
      <w:r w:rsidRPr="007D66BC">
        <w:rPr>
          <w:rFonts w:ascii="Cambria" w:eastAsia="Times New Roman" w:hAnsi="Cambria" w:cs="Times New Roman"/>
          <w:i/>
          <w:iCs/>
          <w:sz w:val="24"/>
          <w:szCs w:val="24"/>
          <w:lang w:val="en-US" w:eastAsia="ru-RU"/>
        </w:rPr>
        <w:t xml:space="preserve">: </w:t>
      </w:r>
      <w:proofErr w:type="gramStart"/>
      <w:r w:rsidRPr="007D66BC">
        <w:rPr>
          <w:rFonts w:ascii="Cambria" w:eastAsia="Times New Roman" w:hAnsi="Cambria" w:cs="Times New Roman"/>
          <w:i/>
          <w:iCs/>
          <w:sz w:val="24"/>
          <w:szCs w:val="24"/>
          <w:lang w:val="en-US" w:eastAsia="ru-RU"/>
        </w:rPr>
        <w:t>1</w:t>
      </w:r>
      <w:proofErr w:type="gramEnd"/>
      <w:r w:rsidRPr="007D66BC">
        <w:rPr>
          <w:rFonts w:ascii="Cambria" w:eastAsia="Times New Roman" w:hAnsi="Cambria" w:cs="Times New Roman"/>
          <w:i/>
          <w:iCs/>
          <w:sz w:val="24"/>
          <w:szCs w:val="24"/>
          <w:lang w:val="en-US" w:eastAsia="ru-RU"/>
        </w:rPr>
        <w:t> </w:t>
      </w:r>
      <w:r w:rsidRPr="007D66BC">
        <w:rPr>
          <w:rFonts w:ascii="Cambria" w:eastAsia="Times New Roman" w:hAnsi="Cambria" w:cs="Times New Roman"/>
          <w:i/>
          <w:iCs/>
          <w:sz w:val="24"/>
          <w:szCs w:val="24"/>
          <w:lang w:eastAsia="ru-RU"/>
        </w:rPr>
        <w:t>сек</w:t>
      </w:r>
      <w:r w:rsidRPr="007D66BC">
        <w:rPr>
          <w:rFonts w:ascii="Cambria" w:eastAsia="Times New Roman" w:hAnsi="Cambria" w:cs="Times New Roman"/>
          <w:i/>
          <w:iCs/>
          <w:sz w:val="24"/>
          <w:szCs w:val="24"/>
          <w:lang w:val="en-US" w:eastAsia="ru-RU"/>
        </w:rPr>
        <w:t xml:space="preserve">. </w:t>
      </w:r>
      <w:r w:rsidRPr="007D66BC">
        <w:rPr>
          <w:rFonts w:ascii="Cambria" w:eastAsia="Times New Roman" w:hAnsi="Cambria" w:cs="Times New Roman"/>
          <w:i/>
          <w:iCs/>
          <w:sz w:val="24"/>
          <w:szCs w:val="24"/>
          <w:lang w:eastAsia="ru-RU"/>
        </w:rPr>
        <w:t>Память: 16 Мб Сложность: 31%)</w:t>
      </w:r>
    </w:p>
    <w:p w:rsidR="007D66BC" w:rsidRPr="007D66BC" w:rsidRDefault="007D66BC" w:rsidP="007D66BC">
      <w:pPr>
        <w:spacing w:before="100" w:beforeAutospacing="1" w:after="100" w:afterAutospacing="1" w:line="240" w:lineRule="auto"/>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 xml:space="preserve">Правительство </w:t>
      </w:r>
      <w:proofErr w:type="spellStart"/>
      <w:r w:rsidRPr="007D66BC">
        <w:rPr>
          <w:rFonts w:ascii="Cambria" w:eastAsia="Times New Roman" w:hAnsi="Cambria" w:cs="Times New Roman"/>
          <w:sz w:val="24"/>
          <w:szCs w:val="24"/>
          <w:lang w:eastAsia="ru-RU"/>
        </w:rPr>
        <w:t>Флатландии</w:t>
      </w:r>
      <w:proofErr w:type="spellEnd"/>
      <w:r w:rsidRPr="007D66BC">
        <w:rPr>
          <w:rFonts w:ascii="Cambria" w:eastAsia="Times New Roman" w:hAnsi="Cambria" w:cs="Times New Roman"/>
          <w:sz w:val="24"/>
          <w:szCs w:val="24"/>
          <w:lang w:eastAsia="ru-RU"/>
        </w:rPr>
        <w:t xml:space="preserve"> решило провести реформу денежной системы. Цель реформы – радикально уменьшить число банкнот в обращении, в результате их должно остаться ровно две. Таким образом, после реформы во </w:t>
      </w:r>
      <w:proofErr w:type="spellStart"/>
      <w:r w:rsidRPr="007D66BC">
        <w:rPr>
          <w:rFonts w:ascii="Cambria" w:eastAsia="Times New Roman" w:hAnsi="Cambria" w:cs="Times New Roman"/>
          <w:sz w:val="24"/>
          <w:szCs w:val="24"/>
          <w:lang w:eastAsia="ru-RU"/>
        </w:rPr>
        <w:t>Флатландии</w:t>
      </w:r>
      <w:proofErr w:type="spellEnd"/>
      <w:r w:rsidRPr="007D66BC">
        <w:rPr>
          <w:rFonts w:ascii="Cambria" w:eastAsia="Times New Roman" w:hAnsi="Cambria" w:cs="Times New Roman"/>
          <w:sz w:val="24"/>
          <w:szCs w:val="24"/>
          <w:lang w:eastAsia="ru-RU"/>
        </w:rPr>
        <w:t xml:space="preserve"> будут циркулировать банкноты достоинством a тугриков и b тугриков, где a и b поручено выбрать министерству финансов. </w:t>
      </w:r>
    </w:p>
    <w:p w:rsidR="007D66BC" w:rsidRPr="007D66BC" w:rsidRDefault="007D66BC" w:rsidP="007D66BC">
      <w:pPr>
        <w:spacing w:before="100" w:beforeAutospacing="1" w:after="100" w:afterAutospacing="1" w:line="240" w:lineRule="auto"/>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 xml:space="preserve">Одна из проблем заключается в том, что президент </w:t>
      </w:r>
      <w:proofErr w:type="spellStart"/>
      <w:r w:rsidRPr="007D66BC">
        <w:rPr>
          <w:rFonts w:ascii="Cambria" w:eastAsia="Times New Roman" w:hAnsi="Cambria" w:cs="Times New Roman"/>
          <w:sz w:val="24"/>
          <w:szCs w:val="24"/>
          <w:lang w:eastAsia="ru-RU"/>
        </w:rPr>
        <w:t>Флатландии</w:t>
      </w:r>
      <w:proofErr w:type="spellEnd"/>
      <w:r w:rsidRPr="007D66BC">
        <w:rPr>
          <w:rFonts w:ascii="Cambria" w:eastAsia="Times New Roman" w:hAnsi="Cambria" w:cs="Times New Roman"/>
          <w:sz w:val="24"/>
          <w:szCs w:val="24"/>
          <w:lang w:eastAsia="ru-RU"/>
        </w:rPr>
        <w:t xml:space="preserve"> ненавидит число x. Поэтому министр финансов решил, что выберет такие a и b, что нельзя будет заплатить ровно x тугриков без сдачи. С другой стороны, для любой суммы большей x должна быть возможность заплатить ее без сдачи. Итак, вам поручено выбрать соответствующие a и b. </w:t>
      </w:r>
    </w:p>
    <w:p w:rsidR="007D66BC" w:rsidRPr="007D66BC" w:rsidRDefault="007D66BC" w:rsidP="007D66BC">
      <w:pPr>
        <w:spacing w:before="100" w:beforeAutospacing="1" w:after="100" w:afterAutospacing="1" w:line="240" w:lineRule="auto"/>
        <w:outlineLvl w:val="1"/>
        <w:rPr>
          <w:rFonts w:ascii="Cambria" w:eastAsia="Times New Roman" w:hAnsi="Cambria" w:cs="Times New Roman"/>
          <w:b/>
          <w:bCs/>
          <w:sz w:val="24"/>
          <w:szCs w:val="24"/>
          <w:lang w:eastAsia="ru-RU"/>
        </w:rPr>
      </w:pPr>
      <w:r w:rsidRPr="007D66BC">
        <w:rPr>
          <w:rFonts w:ascii="Cambria" w:eastAsia="Times New Roman" w:hAnsi="Cambria" w:cs="Times New Roman"/>
          <w:b/>
          <w:bCs/>
          <w:sz w:val="24"/>
          <w:szCs w:val="24"/>
          <w:lang w:eastAsia="ru-RU"/>
        </w:rPr>
        <w:t>Входные данные</w:t>
      </w:r>
    </w:p>
    <w:p w:rsidR="007D66BC" w:rsidRPr="007D66BC" w:rsidRDefault="007D66BC" w:rsidP="007D66BC">
      <w:pPr>
        <w:spacing w:before="100" w:beforeAutospacing="1" w:after="100" w:afterAutospacing="1" w:line="240" w:lineRule="auto"/>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lastRenderedPageBreak/>
        <w:t>Входной файл INPUT.TXT содержит натуральное число x, не превосходящее 10</w:t>
      </w:r>
      <w:r w:rsidRPr="007D66BC">
        <w:rPr>
          <w:rFonts w:ascii="Cambria" w:eastAsia="Times New Roman" w:hAnsi="Cambria" w:cs="Times New Roman"/>
          <w:sz w:val="24"/>
          <w:szCs w:val="24"/>
          <w:vertAlign w:val="superscript"/>
          <w:lang w:eastAsia="ru-RU"/>
        </w:rPr>
        <w:t>12</w:t>
      </w:r>
      <w:r w:rsidRPr="007D66BC">
        <w:rPr>
          <w:rFonts w:ascii="Cambria" w:eastAsia="Times New Roman" w:hAnsi="Cambria" w:cs="Times New Roman"/>
          <w:sz w:val="24"/>
          <w:szCs w:val="24"/>
          <w:lang w:eastAsia="ru-RU"/>
        </w:rPr>
        <w:t xml:space="preserve">. </w:t>
      </w:r>
    </w:p>
    <w:p w:rsidR="007D66BC" w:rsidRPr="007D66BC" w:rsidRDefault="007D66BC" w:rsidP="007D66BC">
      <w:pPr>
        <w:spacing w:before="100" w:beforeAutospacing="1" w:after="100" w:afterAutospacing="1" w:line="240" w:lineRule="auto"/>
        <w:outlineLvl w:val="1"/>
        <w:rPr>
          <w:rFonts w:ascii="Cambria" w:eastAsia="Times New Roman" w:hAnsi="Cambria" w:cs="Times New Roman"/>
          <w:b/>
          <w:bCs/>
          <w:sz w:val="24"/>
          <w:szCs w:val="24"/>
          <w:lang w:eastAsia="ru-RU"/>
        </w:rPr>
      </w:pPr>
      <w:r w:rsidRPr="007D66BC">
        <w:rPr>
          <w:rFonts w:ascii="Cambria" w:eastAsia="Times New Roman" w:hAnsi="Cambria" w:cs="Times New Roman"/>
          <w:b/>
          <w:bCs/>
          <w:sz w:val="24"/>
          <w:szCs w:val="24"/>
          <w:lang w:eastAsia="ru-RU"/>
        </w:rPr>
        <w:t>Выходные данные</w:t>
      </w:r>
    </w:p>
    <w:p w:rsidR="007D66BC" w:rsidRPr="007D66BC" w:rsidRDefault="007D66BC" w:rsidP="007D66BC">
      <w:pPr>
        <w:spacing w:before="100" w:beforeAutospacing="1" w:after="100" w:afterAutospacing="1" w:line="240" w:lineRule="auto"/>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 xml:space="preserve">В выходной файл OUTPUT.TXT выведите два целых числа a и b такие, что сумму в x тугриков нельзя заплатить банкнотами в a и b тугриков без сдачи, а любую большую сумму – можно. Если решения не существует, выведите в выходной файл два нуля. </w:t>
      </w:r>
    </w:p>
    <w:tbl>
      <w:tblPr>
        <w:tblStyle w:val="a3"/>
        <w:tblW w:w="0" w:type="auto"/>
        <w:jc w:val="center"/>
        <w:tblLook w:val="04A0" w:firstRow="1" w:lastRow="0" w:firstColumn="1" w:lastColumn="0" w:noHBand="0" w:noVBand="1"/>
      </w:tblPr>
      <w:tblGrid>
        <w:gridCol w:w="468"/>
        <w:gridCol w:w="2514"/>
        <w:gridCol w:w="2552"/>
      </w:tblGrid>
      <w:tr w:rsidR="007D66BC" w:rsidRPr="007D66BC" w:rsidTr="007D66BC">
        <w:trPr>
          <w:jc w:val="center"/>
        </w:trPr>
        <w:tc>
          <w:tcPr>
            <w:tcW w:w="458" w:type="dxa"/>
            <w:hideMark/>
          </w:tcPr>
          <w:p w:rsidR="007D66BC" w:rsidRPr="007D66BC" w:rsidRDefault="007D66BC" w:rsidP="007D66BC">
            <w:pPr>
              <w:jc w:val="center"/>
              <w:rPr>
                <w:rFonts w:ascii="Cambria" w:eastAsia="Times New Roman" w:hAnsi="Cambria" w:cs="Times New Roman"/>
                <w:b/>
                <w:bCs/>
                <w:sz w:val="24"/>
                <w:szCs w:val="24"/>
                <w:lang w:eastAsia="ru-RU"/>
              </w:rPr>
            </w:pPr>
            <w:r w:rsidRPr="007D66BC">
              <w:rPr>
                <w:rFonts w:ascii="Cambria" w:eastAsia="Times New Roman" w:hAnsi="Cambria" w:cs="Times New Roman"/>
                <w:b/>
                <w:bCs/>
                <w:sz w:val="24"/>
                <w:szCs w:val="24"/>
                <w:lang w:eastAsia="ru-RU"/>
              </w:rPr>
              <w:t>№</w:t>
            </w:r>
          </w:p>
        </w:tc>
        <w:tc>
          <w:tcPr>
            <w:tcW w:w="2514" w:type="dxa"/>
            <w:hideMark/>
          </w:tcPr>
          <w:p w:rsidR="007D66BC" w:rsidRPr="007D66BC" w:rsidRDefault="007D66BC" w:rsidP="007D66BC">
            <w:pPr>
              <w:jc w:val="center"/>
              <w:rPr>
                <w:rFonts w:ascii="Cambria" w:eastAsia="Times New Roman" w:hAnsi="Cambria" w:cs="Times New Roman"/>
                <w:b/>
                <w:bCs/>
                <w:sz w:val="24"/>
                <w:szCs w:val="24"/>
                <w:lang w:eastAsia="ru-RU"/>
              </w:rPr>
            </w:pPr>
            <w:r w:rsidRPr="007D66BC">
              <w:rPr>
                <w:rFonts w:ascii="Cambria" w:eastAsia="Times New Roman" w:hAnsi="Cambria" w:cs="Times New Roman"/>
                <w:b/>
                <w:bCs/>
                <w:sz w:val="24"/>
                <w:szCs w:val="24"/>
                <w:lang w:eastAsia="ru-RU"/>
              </w:rPr>
              <w:t>INPUT.TXT</w:t>
            </w:r>
          </w:p>
        </w:tc>
        <w:tc>
          <w:tcPr>
            <w:tcW w:w="2552" w:type="dxa"/>
            <w:hideMark/>
          </w:tcPr>
          <w:p w:rsidR="007D66BC" w:rsidRPr="007D66BC" w:rsidRDefault="007D66BC" w:rsidP="007D66BC">
            <w:pPr>
              <w:jc w:val="center"/>
              <w:rPr>
                <w:rFonts w:ascii="Cambria" w:eastAsia="Times New Roman" w:hAnsi="Cambria" w:cs="Times New Roman"/>
                <w:b/>
                <w:bCs/>
                <w:sz w:val="24"/>
                <w:szCs w:val="24"/>
                <w:lang w:eastAsia="ru-RU"/>
              </w:rPr>
            </w:pPr>
            <w:r w:rsidRPr="007D66BC">
              <w:rPr>
                <w:rFonts w:ascii="Cambria" w:eastAsia="Times New Roman" w:hAnsi="Cambria" w:cs="Times New Roman"/>
                <w:b/>
                <w:bCs/>
                <w:sz w:val="24"/>
                <w:szCs w:val="24"/>
                <w:lang w:eastAsia="ru-RU"/>
              </w:rPr>
              <w:t>OUTPUT.TXT</w:t>
            </w:r>
          </w:p>
        </w:tc>
      </w:tr>
      <w:tr w:rsidR="007D66BC" w:rsidRPr="007D66BC" w:rsidTr="007D66BC">
        <w:trPr>
          <w:jc w:val="center"/>
        </w:trPr>
        <w:tc>
          <w:tcPr>
            <w:tcW w:w="0" w:type="auto"/>
            <w:hideMark/>
          </w:tcPr>
          <w:p w:rsidR="007D66BC" w:rsidRPr="007D66BC" w:rsidRDefault="007D66BC" w:rsidP="007D66BC">
            <w:pPr>
              <w:jc w:val="cente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1</w:t>
            </w:r>
          </w:p>
        </w:tc>
        <w:tc>
          <w:tcPr>
            <w:tcW w:w="2514" w:type="dxa"/>
            <w:hideMark/>
          </w:tcPr>
          <w:p w:rsidR="007D66BC" w:rsidRPr="007D66BC" w:rsidRDefault="007D66BC" w:rsidP="007D66BC">
            <w:pP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3</w:t>
            </w:r>
          </w:p>
        </w:tc>
        <w:tc>
          <w:tcPr>
            <w:tcW w:w="2552" w:type="dxa"/>
            <w:hideMark/>
          </w:tcPr>
          <w:p w:rsidR="007D66BC" w:rsidRPr="007D66BC" w:rsidRDefault="007D66BC" w:rsidP="007D66BC">
            <w:pP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2 5</w:t>
            </w:r>
          </w:p>
        </w:tc>
      </w:tr>
      <w:tr w:rsidR="007D66BC" w:rsidRPr="007D66BC" w:rsidTr="007D66BC">
        <w:trPr>
          <w:jc w:val="center"/>
        </w:trPr>
        <w:tc>
          <w:tcPr>
            <w:tcW w:w="0" w:type="auto"/>
            <w:hideMark/>
          </w:tcPr>
          <w:p w:rsidR="007D66BC" w:rsidRPr="007D66BC" w:rsidRDefault="007D66BC" w:rsidP="007D66BC">
            <w:pPr>
              <w:jc w:val="cente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2</w:t>
            </w:r>
          </w:p>
        </w:tc>
        <w:tc>
          <w:tcPr>
            <w:tcW w:w="2514" w:type="dxa"/>
            <w:hideMark/>
          </w:tcPr>
          <w:p w:rsidR="007D66BC" w:rsidRPr="007D66BC" w:rsidRDefault="007D66BC" w:rsidP="007D66BC">
            <w:pP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4</w:t>
            </w:r>
          </w:p>
        </w:tc>
        <w:tc>
          <w:tcPr>
            <w:tcW w:w="2552" w:type="dxa"/>
            <w:hideMark/>
          </w:tcPr>
          <w:p w:rsidR="007D66BC" w:rsidRPr="007D66BC" w:rsidRDefault="007D66BC" w:rsidP="007D66BC">
            <w:pP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0 0</w:t>
            </w:r>
          </w:p>
        </w:tc>
      </w:tr>
      <w:tr w:rsidR="007D66BC" w:rsidRPr="007D66BC" w:rsidTr="007D66BC">
        <w:trPr>
          <w:jc w:val="center"/>
        </w:trPr>
        <w:tc>
          <w:tcPr>
            <w:tcW w:w="0" w:type="auto"/>
            <w:hideMark/>
          </w:tcPr>
          <w:p w:rsidR="007D66BC" w:rsidRPr="007D66BC" w:rsidRDefault="007D66BC" w:rsidP="007D66BC">
            <w:pPr>
              <w:jc w:val="cente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3</w:t>
            </w:r>
          </w:p>
        </w:tc>
        <w:tc>
          <w:tcPr>
            <w:tcW w:w="2514" w:type="dxa"/>
            <w:hideMark/>
          </w:tcPr>
          <w:p w:rsidR="007D66BC" w:rsidRPr="007D66BC" w:rsidRDefault="007D66BC" w:rsidP="007D66BC">
            <w:pP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5</w:t>
            </w:r>
          </w:p>
        </w:tc>
        <w:tc>
          <w:tcPr>
            <w:tcW w:w="2552" w:type="dxa"/>
            <w:hideMark/>
          </w:tcPr>
          <w:p w:rsidR="007D66BC" w:rsidRPr="007D66BC" w:rsidRDefault="007D66BC" w:rsidP="007D66BC">
            <w:pP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3 4</w:t>
            </w:r>
          </w:p>
        </w:tc>
      </w:tr>
    </w:tbl>
    <w:p w:rsidR="007D66BC" w:rsidRDefault="007D66BC" w:rsidP="007D66BC">
      <w:pPr>
        <w:pStyle w:val="1"/>
        <w:jc w:val="center"/>
        <w:rPr>
          <w:rFonts w:ascii="Cambria" w:hAnsi="Cambria"/>
          <w:color w:val="FF0000"/>
          <w:sz w:val="24"/>
          <w:szCs w:val="24"/>
        </w:rPr>
      </w:pPr>
    </w:p>
    <w:p w:rsidR="007D66BC" w:rsidRPr="007D66BC" w:rsidRDefault="007D66BC" w:rsidP="007D66BC">
      <w:pPr>
        <w:pStyle w:val="1"/>
        <w:jc w:val="center"/>
        <w:rPr>
          <w:rFonts w:ascii="Cambria" w:hAnsi="Cambria"/>
          <w:color w:val="FF0000"/>
          <w:sz w:val="24"/>
          <w:szCs w:val="24"/>
        </w:rPr>
      </w:pPr>
      <w:bookmarkStart w:id="0" w:name="_GoBack"/>
      <w:bookmarkEnd w:id="0"/>
      <w:r w:rsidRPr="007D66BC">
        <w:rPr>
          <w:rFonts w:ascii="Cambria" w:hAnsi="Cambria"/>
          <w:color w:val="FF0000"/>
          <w:sz w:val="24"/>
          <w:szCs w:val="24"/>
        </w:rPr>
        <w:t>Полка</w:t>
      </w:r>
    </w:p>
    <w:p w:rsidR="007D66BC" w:rsidRPr="007D66BC" w:rsidRDefault="007D66BC" w:rsidP="007D66BC">
      <w:pPr>
        <w:jc w:val="center"/>
        <w:rPr>
          <w:rFonts w:ascii="Cambria" w:hAnsi="Cambria"/>
          <w:sz w:val="24"/>
          <w:szCs w:val="24"/>
        </w:rPr>
      </w:pPr>
      <w:r w:rsidRPr="007D66BC">
        <w:rPr>
          <w:rFonts w:ascii="Cambria" w:hAnsi="Cambria"/>
          <w:i/>
          <w:iCs/>
          <w:sz w:val="24"/>
          <w:szCs w:val="24"/>
        </w:rPr>
        <w:t>(Время: 1 сек. Память: 16 Мб Сложность: 31%)</w:t>
      </w:r>
    </w:p>
    <w:p w:rsidR="007D66BC" w:rsidRPr="007D66BC" w:rsidRDefault="007D66BC" w:rsidP="007D66BC">
      <w:pPr>
        <w:pStyle w:val="text"/>
        <w:rPr>
          <w:rFonts w:ascii="Cambria" w:hAnsi="Cambria"/>
        </w:rPr>
      </w:pPr>
      <w:r w:rsidRPr="007D66BC">
        <w:rPr>
          <w:rFonts w:ascii="Cambria" w:hAnsi="Cambria"/>
        </w:rPr>
        <w:t xml:space="preserve">У Андрея есть младший брат Ванечка, который очень любит смотреть мультики. Ванечка вечно разбрасывал по дому и терял свои DVD с мультиками. Поэтому на день рождения Андрей подарил брату длинную полку для того, чтобы Ванечка ставил на нее свои диски. Чтобы на полке был порядок, Андрей просил Ванечку соблюдать простой порядок: </w:t>
      </w:r>
    </w:p>
    <w:p w:rsidR="007D66BC" w:rsidRPr="007D66BC" w:rsidRDefault="007D66BC" w:rsidP="007D66BC">
      <w:pPr>
        <w:numPr>
          <w:ilvl w:val="0"/>
          <w:numId w:val="2"/>
        </w:numPr>
        <w:spacing w:before="100" w:beforeAutospacing="1" w:after="100" w:afterAutospacing="1" w:line="240" w:lineRule="auto"/>
        <w:rPr>
          <w:rFonts w:ascii="Cambria" w:hAnsi="Cambria"/>
          <w:sz w:val="24"/>
          <w:szCs w:val="24"/>
        </w:rPr>
      </w:pPr>
      <w:r w:rsidRPr="007D66BC">
        <w:rPr>
          <w:rFonts w:ascii="Cambria" w:hAnsi="Cambria"/>
          <w:sz w:val="24"/>
          <w:szCs w:val="24"/>
        </w:rPr>
        <w:t>если на полке нет ни одного диска, то Ванечка просто ставит его;</w:t>
      </w:r>
    </w:p>
    <w:p w:rsidR="007D66BC" w:rsidRPr="007D66BC" w:rsidRDefault="007D66BC" w:rsidP="007D66BC">
      <w:pPr>
        <w:numPr>
          <w:ilvl w:val="0"/>
          <w:numId w:val="2"/>
        </w:numPr>
        <w:spacing w:before="100" w:beforeAutospacing="1" w:after="100" w:afterAutospacing="1" w:line="240" w:lineRule="auto"/>
        <w:rPr>
          <w:rFonts w:ascii="Cambria" w:hAnsi="Cambria"/>
          <w:sz w:val="24"/>
          <w:szCs w:val="24"/>
        </w:rPr>
      </w:pPr>
      <w:r w:rsidRPr="007D66BC">
        <w:rPr>
          <w:rFonts w:ascii="Cambria" w:hAnsi="Cambria"/>
          <w:sz w:val="24"/>
          <w:szCs w:val="24"/>
        </w:rPr>
        <w:t>если диск есть, то Ванечка ставит диск либо справа, либо слева от уже расставленных;</w:t>
      </w:r>
    </w:p>
    <w:p w:rsidR="007D66BC" w:rsidRPr="007D66BC" w:rsidRDefault="007D66BC" w:rsidP="007D66BC">
      <w:pPr>
        <w:numPr>
          <w:ilvl w:val="0"/>
          <w:numId w:val="2"/>
        </w:numPr>
        <w:spacing w:before="100" w:beforeAutospacing="1" w:after="100" w:afterAutospacing="1" w:line="240" w:lineRule="auto"/>
        <w:rPr>
          <w:rFonts w:ascii="Cambria" w:hAnsi="Cambria"/>
          <w:sz w:val="24"/>
          <w:szCs w:val="24"/>
        </w:rPr>
      </w:pPr>
      <w:r w:rsidRPr="007D66BC">
        <w:rPr>
          <w:rFonts w:ascii="Cambria" w:hAnsi="Cambria"/>
          <w:sz w:val="24"/>
          <w:szCs w:val="24"/>
        </w:rPr>
        <w:t>забирает диски он так же, то есть снимает только с правого или левого края.</w:t>
      </w:r>
    </w:p>
    <w:p w:rsidR="007D66BC" w:rsidRPr="007D66BC" w:rsidRDefault="007D66BC" w:rsidP="007D66BC">
      <w:pPr>
        <w:pStyle w:val="text"/>
        <w:rPr>
          <w:rFonts w:ascii="Cambria" w:hAnsi="Cambria"/>
        </w:rPr>
      </w:pPr>
      <w:r w:rsidRPr="007D66BC">
        <w:rPr>
          <w:rFonts w:ascii="Cambria" w:hAnsi="Cambria"/>
        </w:rPr>
        <w:t xml:space="preserve">И теперь Андрей хочет узнать, выполнил Ванечка его инструкции или нет. </w:t>
      </w:r>
    </w:p>
    <w:p w:rsidR="007D66BC" w:rsidRPr="007D66BC" w:rsidRDefault="007D66BC" w:rsidP="007D66BC">
      <w:pPr>
        <w:pStyle w:val="2"/>
        <w:rPr>
          <w:rFonts w:ascii="Cambria" w:hAnsi="Cambria"/>
          <w:sz w:val="24"/>
          <w:szCs w:val="24"/>
        </w:rPr>
      </w:pPr>
      <w:r w:rsidRPr="007D66BC">
        <w:rPr>
          <w:rFonts w:ascii="Cambria" w:hAnsi="Cambria"/>
          <w:sz w:val="24"/>
          <w:szCs w:val="24"/>
        </w:rPr>
        <w:t>Входные данные</w:t>
      </w:r>
    </w:p>
    <w:p w:rsidR="007D66BC" w:rsidRPr="007D66BC" w:rsidRDefault="007D66BC" w:rsidP="007D66BC">
      <w:pPr>
        <w:pStyle w:val="text"/>
        <w:rPr>
          <w:rFonts w:ascii="Cambria" w:hAnsi="Cambria"/>
        </w:rPr>
      </w:pPr>
      <w:r w:rsidRPr="007D66BC">
        <w:rPr>
          <w:rFonts w:ascii="Cambria" w:hAnsi="Cambria"/>
        </w:rPr>
        <w:t xml:space="preserve">В первой строке входного файла INPUT.TXT указано целое число N (1 ≤ N ≤ 10000) - количество операций, которые выполнил Ванечка. Далее в N строках находится информация об операциях. Каждая операция постановки диска на полку описывается парой чисел. Первое из них (1 или 2) показывает, что диск ставится с левого края или с правого края соответственно. Второе целое число (от 0 до 10000) обозначает номер диска. Операции снятия диска с полки описывается одним числом 3 или 4, обозначающим с левого и правого края полки соответственно снимается диск. </w:t>
      </w:r>
    </w:p>
    <w:p w:rsidR="007D66BC" w:rsidRPr="007D66BC" w:rsidRDefault="007D66BC" w:rsidP="007D66BC">
      <w:pPr>
        <w:pStyle w:val="text"/>
        <w:rPr>
          <w:rFonts w:ascii="Cambria" w:hAnsi="Cambria"/>
        </w:rPr>
      </w:pPr>
      <w:r w:rsidRPr="007D66BC">
        <w:rPr>
          <w:rFonts w:ascii="Cambria" w:hAnsi="Cambria"/>
        </w:rPr>
        <w:t xml:space="preserve">В начальный момент полка пуста. Гарантируется, что последовательность операций корректна, нет команд снятия диска с пустой полки. </w:t>
      </w:r>
    </w:p>
    <w:p w:rsidR="007D66BC" w:rsidRPr="007D66BC" w:rsidRDefault="007D66BC" w:rsidP="007D66BC">
      <w:pPr>
        <w:pStyle w:val="2"/>
        <w:rPr>
          <w:rFonts w:ascii="Cambria" w:hAnsi="Cambria"/>
          <w:sz w:val="24"/>
          <w:szCs w:val="24"/>
        </w:rPr>
      </w:pPr>
      <w:r w:rsidRPr="007D66BC">
        <w:rPr>
          <w:rFonts w:ascii="Cambria" w:hAnsi="Cambria"/>
          <w:sz w:val="24"/>
          <w:szCs w:val="24"/>
        </w:rPr>
        <w:t>Выходные данные</w:t>
      </w:r>
    </w:p>
    <w:p w:rsidR="007D66BC" w:rsidRPr="007D66BC" w:rsidRDefault="007D66BC" w:rsidP="007D66BC">
      <w:pPr>
        <w:pStyle w:val="text"/>
        <w:rPr>
          <w:rFonts w:ascii="Cambria" w:hAnsi="Cambria"/>
        </w:rPr>
      </w:pPr>
      <w:r w:rsidRPr="007D66BC">
        <w:rPr>
          <w:rFonts w:ascii="Cambria" w:hAnsi="Cambria"/>
        </w:rPr>
        <w:t xml:space="preserve">В выходной файл OUTPUT.TXT для каждой операции снятия диска с полки выведите его номер. </w:t>
      </w:r>
    </w:p>
    <w:tbl>
      <w:tblPr>
        <w:tblStyle w:val="a3"/>
        <w:tblW w:w="0" w:type="auto"/>
        <w:tblLook w:val="04A0" w:firstRow="1" w:lastRow="0" w:firstColumn="1" w:lastColumn="0" w:noHBand="0" w:noVBand="1"/>
      </w:tblPr>
      <w:tblGrid>
        <w:gridCol w:w="468"/>
        <w:gridCol w:w="2939"/>
        <w:gridCol w:w="1843"/>
      </w:tblGrid>
      <w:tr w:rsidR="007D66BC" w:rsidRPr="007D66BC" w:rsidTr="007D66BC">
        <w:tc>
          <w:tcPr>
            <w:tcW w:w="458" w:type="dxa"/>
            <w:hideMark/>
          </w:tcPr>
          <w:p w:rsidR="007D66BC" w:rsidRPr="007D66BC" w:rsidRDefault="007D66BC" w:rsidP="007D66BC">
            <w:pPr>
              <w:jc w:val="center"/>
              <w:rPr>
                <w:rFonts w:ascii="Cambria" w:eastAsia="Times New Roman" w:hAnsi="Cambria" w:cs="Times New Roman"/>
                <w:b/>
                <w:bCs/>
                <w:sz w:val="24"/>
                <w:szCs w:val="24"/>
                <w:lang w:eastAsia="ru-RU"/>
              </w:rPr>
            </w:pPr>
            <w:r w:rsidRPr="007D66BC">
              <w:rPr>
                <w:rFonts w:ascii="Cambria" w:eastAsia="Times New Roman" w:hAnsi="Cambria" w:cs="Times New Roman"/>
                <w:b/>
                <w:bCs/>
                <w:sz w:val="24"/>
                <w:szCs w:val="24"/>
                <w:lang w:eastAsia="ru-RU"/>
              </w:rPr>
              <w:lastRenderedPageBreak/>
              <w:t>№</w:t>
            </w:r>
          </w:p>
        </w:tc>
        <w:tc>
          <w:tcPr>
            <w:tcW w:w="2939" w:type="dxa"/>
            <w:hideMark/>
          </w:tcPr>
          <w:p w:rsidR="007D66BC" w:rsidRPr="007D66BC" w:rsidRDefault="007D66BC" w:rsidP="007D66BC">
            <w:pPr>
              <w:jc w:val="center"/>
              <w:rPr>
                <w:rFonts w:ascii="Cambria" w:eastAsia="Times New Roman" w:hAnsi="Cambria" w:cs="Times New Roman"/>
                <w:b/>
                <w:bCs/>
                <w:sz w:val="24"/>
                <w:szCs w:val="24"/>
                <w:lang w:eastAsia="ru-RU"/>
              </w:rPr>
            </w:pPr>
            <w:r w:rsidRPr="007D66BC">
              <w:rPr>
                <w:rFonts w:ascii="Cambria" w:eastAsia="Times New Roman" w:hAnsi="Cambria" w:cs="Times New Roman"/>
                <w:b/>
                <w:bCs/>
                <w:sz w:val="24"/>
                <w:szCs w:val="24"/>
                <w:lang w:eastAsia="ru-RU"/>
              </w:rPr>
              <w:t>INPUT.TXT</w:t>
            </w:r>
          </w:p>
        </w:tc>
        <w:tc>
          <w:tcPr>
            <w:tcW w:w="1843" w:type="dxa"/>
            <w:hideMark/>
          </w:tcPr>
          <w:p w:rsidR="007D66BC" w:rsidRPr="007D66BC" w:rsidRDefault="007D66BC" w:rsidP="007D66BC">
            <w:pPr>
              <w:jc w:val="center"/>
              <w:rPr>
                <w:rFonts w:ascii="Cambria" w:eastAsia="Times New Roman" w:hAnsi="Cambria" w:cs="Times New Roman"/>
                <w:b/>
                <w:bCs/>
                <w:sz w:val="24"/>
                <w:szCs w:val="24"/>
                <w:lang w:eastAsia="ru-RU"/>
              </w:rPr>
            </w:pPr>
            <w:r w:rsidRPr="007D66BC">
              <w:rPr>
                <w:rFonts w:ascii="Cambria" w:eastAsia="Times New Roman" w:hAnsi="Cambria" w:cs="Times New Roman"/>
                <w:b/>
                <w:bCs/>
                <w:sz w:val="24"/>
                <w:szCs w:val="24"/>
                <w:lang w:eastAsia="ru-RU"/>
              </w:rPr>
              <w:t>OUTPUT.TXT</w:t>
            </w:r>
          </w:p>
        </w:tc>
      </w:tr>
      <w:tr w:rsidR="007D66BC" w:rsidRPr="007D66BC" w:rsidTr="007D66BC">
        <w:tc>
          <w:tcPr>
            <w:tcW w:w="0" w:type="auto"/>
            <w:hideMark/>
          </w:tcPr>
          <w:p w:rsidR="007D66BC" w:rsidRPr="007D66BC" w:rsidRDefault="007D66BC" w:rsidP="007D66BC">
            <w:pPr>
              <w:jc w:val="cente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1</w:t>
            </w:r>
          </w:p>
        </w:tc>
        <w:tc>
          <w:tcPr>
            <w:tcW w:w="2939" w:type="dxa"/>
            <w:hideMark/>
          </w:tcPr>
          <w:p w:rsidR="007D66BC" w:rsidRPr="007D66BC" w:rsidRDefault="007D66BC" w:rsidP="007D66BC">
            <w:pP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5</w:t>
            </w:r>
            <w:r w:rsidRPr="007D66BC">
              <w:rPr>
                <w:rFonts w:ascii="Cambria" w:eastAsia="Times New Roman" w:hAnsi="Cambria" w:cs="Times New Roman"/>
                <w:sz w:val="24"/>
                <w:szCs w:val="24"/>
                <w:lang w:eastAsia="ru-RU"/>
              </w:rPr>
              <w:br/>
              <w:t>1 1</w:t>
            </w:r>
            <w:r w:rsidRPr="007D66BC">
              <w:rPr>
                <w:rFonts w:ascii="Cambria" w:eastAsia="Times New Roman" w:hAnsi="Cambria" w:cs="Times New Roman"/>
                <w:sz w:val="24"/>
                <w:szCs w:val="24"/>
                <w:lang w:eastAsia="ru-RU"/>
              </w:rPr>
              <w:br/>
              <w:t>2 2</w:t>
            </w:r>
            <w:r w:rsidRPr="007D66BC">
              <w:rPr>
                <w:rFonts w:ascii="Cambria" w:eastAsia="Times New Roman" w:hAnsi="Cambria" w:cs="Times New Roman"/>
                <w:sz w:val="24"/>
                <w:szCs w:val="24"/>
                <w:lang w:eastAsia="ru-RU"/>
              </w:rPr>
              <w:br/>
              <w:t>1 3</w:t>
            </w:r>
            <w:r w:rsidRPr="007D66BC">
              <w:rPr>
                <w:rFonts w:ascii="Cambria" w:eastAsia="Times New Roman" w:hAnsi="Cambria" w:cs="Times New Roman"/>
                <w:sz w:val="24"/>
                <w:szCs w:val="24"/>
                <w:lang w:eastAsia="ru-RU"/>
              </w:rPr>
              <w:br/>
              <w:t>3</w:t>
            </w:r>
            <w:r w:rsidRPr="007D66BC">
              <w:rPr>
                <w:rFonts w:ascii="Cambria" w:eastAsia="Times New Roman" w:hAnsi="Cambria" w:cs="Times New Roman"/>
                <w:sz w:val="24"/>
                <w:szCs w:val="24"/>
                <w:lang w:eastAsia="ru-RU"/>
              </w:rPr>
              <w:br/>
              <w:t>4</w:t>
            </w:r>
          </w:p>
        </w:tc>
        <w:tc>
          <w:tcPr>
            <w:tcW w:w="1843" w:type="dxa"/>
            <w:hideMark/>
          </w:tcPr>
          <w:p w:rsidR="007D66BC" w:rsidRPr="007D66BC" w:rsidRDefault="007D66BC" w:rsidP="007D66BC">
            <w:pP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3 2</w:t>
            </w:r>
          </w:p>
        </w:tc>
      </w:tr>
      <w:tr w:rsidR="007D66BC" w:rsidRPr="007D66BC" w:rsidTr="007D66BC">
        <w:tc>
          <w:tcPr>
            <w:tcW w:w="0" w:type="auto"/>
            <w:hideMark/>
          </w:tcPr>
          <w:p w:rsidR="007D66BC" w:rsidRPr="007D66BC" w:rsidRDefault="007D66BC" w:rsidP="007D66BC">
            <w:pPr>
              <w:jc w:val="cente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2</w:t>
            </w:r>
          </w:p>
        </w:tc>
        <w:tc>
          <w:tcPr>
            <w:tcW w:w="2939" w:type="dxa"/>
            <w:hideMark/>
          </w:tcPr>
          <w:p w:rsidR="007D66BC" w:rsidRPr="007D66BC" w:rsidRDefault="007D66BC" w:rsidP="007D66BC">
            <w:pP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2</w:t>
            </w:r>
            <w:r w:rsidRPr="007D66BC">
              <w:rPr>
                <w:rFonts w:ascii="Cambria" w:eastAsia="Times New Roman" w:hAnsi="Cambria" w:cs="Times New Roman"/>
                <w:sz w:val="24"/>
                <w:szCs w:val="24"/>
                <w:lang w:eastAsia="ru-RU"/>
              </w:rPr>
              <w:br/>
              <w:t>1 1</w:t>
            </w:r>
            <w:r w:rsidRPr="007D66BC">
              <w:rPr>
                <w:rFonts w:ascii="Cambria" w:eastAsia="Times New Roman" w:hAnsi="Cambria" w:cs="Times New Roman"/>
                <w:sz w:val="24"/>
                <w:szCs w:val="24"/>
                <w:lang w:eastAsia="ru-RU"/>
              </w:rPr>
              <w:br/>
              <w:t>3</w:t>
            </w:r>
          </w:p>
        </w:tc>
        <w:tc>
          <w:tcPr>
            <w:tcW w:w="1843" w:type="dxa"/>
            <w:hideMark/>
          </w:tcPr>
          <w:p w:rsidR="007D66BC" w:rsidRPr="007D66BC" w:rsidRDefault="007D66BC" w:rsidP="007D66BC">
            <w:pPr>
              <w:rPr>
                <w:rFonts w:ascii="Cambria" w:eastAsia="Times New Roman" w:hAnsi="Cambria" w:cs="Times New Roman"/>
                <w:sz w:val="24"/>
                <w:szCs w:val="24"/>
                <w:lang w:eastAsia="ru-RU"/>
              </w:rPr>
            </w:pPr>
            <w:r w:rsidRPr="007D66BC">
              <w:rPr>
                <w:rFonts w:ascii="Cambria" w:eastAsia="Times New Roman" w:hAnsi="Cambria" w:cs="Times New Roman"/>
                <w:sz w:val="24"/>
                <w:szCs w:val="24"/>
                <w:lang w:eastAsia="ru-RU"/>
              </w:rPr>
              <w:t>1</w:t>
            </w:r>
          </w:p>
        </w:tc>
      </w:tr>
    </w:tbl>
    <w:p w:rsidR="007D66BC" w:rsidRPr="007D66BC" w:rsidRDefault="007D66BC">
      <w:pPr>
        <w:rPr>
          <w:rFonts w:ascii="Cambria" w:hAnsi="Cambria"/>
          <w:sz w:val="24"/>
          <w:szCs w:val="24"/>
        </w:rPr>
      </w:pPr>
    </w:p>
    <w:sectPr w:rsidR="007D66BC" w:rsidRPr="007D66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036C4"/>
    <w:multiLevelType w:val="multilevel"/>
    <w:tmpl w:val="9240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E78CD"/>
    <w:multiLevelType w:val="multilevel"/>
    <w:tmpl w:val="6C28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B39"/>
    <w:rsid w:val="00306B39"/>
    <w:rsid w:val="007D66BC"/>
    <w:rsid w:val="00DD443A"/>
    <w:rsid w:val="00E223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FC3B6-E145-477C-B53C-037CA1BA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D66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D66B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66B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D66BC"/>
    <w:rPr>
      <w:rFonts w:ascii="Times New Roman" w:eastAsia="Times New Roman" w:hAnsi="Times New Roman" w:cs="Times New Roman"/>
      <w:b/>
      <w:bCs/>
      <w:sz w:val="36"/>
      <w:szCs w:val="36"/>
      <w:lang w:eastAsia="ru-RU"/>
    </w:rPr>
  </w:style>
  <w:style w:type="paragraph" w:customStyle="1" w:styleId="text">
    <w:name w:val="text"/>
    <w:basedOn w:val="a"/>
    <w:rsid w:val="007D66B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3">
    <w:name w:val="Table Grid"/>
    <w:basedOn w:val="a1"/>
    <w:uiPriority w:val="39"/>
    <w:rsid w:val="007D6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01929">
      <w:bodyDiv w:val="1"/>
      <w:marLeft w:val="0"/>
      <w:marRight w:val="0"/>
      <w:marTop w:val="0"/>
      <w:marBottom w:val="0"/>
      <w:divBdr>
        <w:top w:val="none" w:sz="0" w:space="0" w:color="auto"/>
        <w:left w:val="none" w:sz="0" w:space="0" w:color="auto"/>
        <w:bottom w:val="none" w:sz="0" w:space="0" w:color="auto"/>
        <w:right w:val="none" w:sz="0" w:space="0" w:color="auto"/>
      </w:divBdr>
    </w:div>
    <w:div w:id="839737560">
      <w:bodyDiv w:val="1"/>
      <w:marLeft w:val="0"/>
      <w:marRight w:val="0"/>
      <w:marTop w:val="0"/>
      <w:marBottom w:val="0"/>
      <w:divBdr>
        <w:top w:val="none" w:sz="0" w:space="0" w:color="auto"/>
        <w:left w:val="none" w:sz="0" w:space="0" w:color="auto"/>
        <w:bottom w:val="none" w:sz="0" w:space="0" w:color="auto"/>
        <w:right w:val="none" w:sz="0" w:space="0" w:color="auto"/>
      </w:divBdr>
    </w:div>
    <w:div w:id="864175396">
      <w:bodyDiv w:val="1"/>
      <w:marLeft w:val="0"/>
      <w:marRight w:val="0"/>
      <w:marTop w:val="0"/>
      <w:marBottom w:val="0"/>
      <w:divBdr>
        <w:top w:val="none" w:sz="0" w:space="0" w:color="auto"/>
        <w:left w:val="none" w:sz="0" w:space="0" w:color="auto"/>
        <w:bottom w:val="none" w:sz="0" w:space="0" w:color="auto"/>
        <w:right w:val="none" w:sz="0" w:space="0" w:color="auto"/>
      </w:divBdr>
    </w:div>
    <w:div w:id="959149721">
      <w:bodyDiv w:val="1"/>
      <w:marLeft w:val="0"/>
      <w:marRight w:val="0"/>
      <w:marTop w:val="0"/>
      <w:marBottom w:val="0"/>
      <w:divBdr>
        <w:top w:val="none" w:sz="0" w:space="0" w:color="auto"/>
        <w:left w:val="none" w:sz="0" w:space="0" w:color="auto"/>
        <w:bottom w:val="none" w:sz="0" w:space="0" w:color="auto"/>
        <w:right w:val="none" w:sz="0" w:space="0" w:color="auto"/>
      </w:divBdr>
    </w:div>
    <w:div w:id="1130443183">
      <w:bodyDiv w:val="1"/>
      <w:marLeft w:val="0"/>
      <w:marRight w:val="0"/>
      <w:marTop w:val="0"/>
      <w:marBottom w:val="0"/>
      <w:divBdr>
        <w:top w:val="none" w:sz="0" w:space="0" w:color="auto"/>
        <w:left w:val="none" w:sz="0" w:space="0" w:color="auto"/>
        <w:bottom w:val="none" w:sz="0" w:space="0" w:color="auto"/>
        <w:right w:val="none" w:sz="0" w:space="0" w:color="auto"/>
      </w:divBdr>
    </w:div>
    <w:div w:id="1307931546">
      <w:bodyDiv w:val="1"/>
      <w:marLeft w:val="0"/>
      <w:marRight w:val="0"/>
      <w:marTop w:val="0"/>
      <w:marBottom w:val="0"/>
      <w:divBdr>
        <w:top w:val="none" w:sz="0" w:space="0" w:color="auto"/>
        <w:left w:val="none" w:sz="0" w:space="0" w:color="auto"/>
        <w:bottom w:val="none" w:sz="0" w:space="0" w:color="auto"/>
        <w:right w:val="none" w:sz="0" w:space="0" w:color="auto"/>
      </w:divBdr>
    </w:div>
    <w:div w:id="1431508087">
      <w:bodyDiv w:val="1"/>
      <w:marLeft w:val="0"/>
      <w:marRight w:val="0"/>
      <w:marTop w:val="0"/>
      <w:marBottom w:val="0"/>
      <w:divBdr>
        <w:top w:val="none" w:sz="0" w:space="0" w:color="auto"/>
        <w:left w:val="none" w:sz="0" w:space="0" w:color="auto"/>
        <w:bottom w:val="none" w:sz="0" w:space="0" w:color="auto"/>
        <w:right w:val="none" w:sz="0" w:space="0" w:color="auto"/>
      </w:divBdr>
    </w:div>
    <w:div w:id="174656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544</Words>
  <Characters>3102</Characters>
  <Application>Microsoft Office Word</Application>
  <DocSecurity>0</DocSecurity>
  <Lines>25</Lines>
  <Paragraphs>7</Paragraphs>
  <ScaleCrop>false</ScaleCrop>
  <Company>PSU</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Бексолтанова Әйгерім Бахшабауқызы</dc:creator>
  <cp:keywords/>
  <dc:description/>
  <cp:lastModifiedBy>Бексолтанова Әйгерім Бахшабауқызы</cp:lastModifiedBy>
  <cp:revision>2</cp:revision>
  <dcterms:created xsi:type="dcterms:W3CDTF">2019-04-30T06:27:00Z</dcterms:created>
  <dcterms:modified xsi:type="dcterms:W3CDTF">2019-04-30T06:34:00Z</dcterms:modified>
</cp:coreProperties>
</file>