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Polycythemia vera: the natural history of 1213 patients followed for 20 years. Gruppo Italiano Studio Policitemia. (1995). </w:t>
      </w:r>
      <w:r w:rsidRPr="00070E7C">
        <w:rPr>
          <w:rFonts w:ascii="Times New Roman" w:hAnsi="Times New Roman" w:cs="Times New Roman"/>
          <w:i/>
          <w:iCs/>
        </w:rPr>
        <w:t>Ann Intern Med, 123</w:t>
      </w:r>
      <w:r w:rsidRPr="00070E7C">
        <w:rPr>
          <w:rFonts w:ascii="Times New Roman" w:hAnsi="Times New Roman" w:cs="Times New Roman"/>
        </w:rPr>
        <w:t>(9), 656-664.  Retrieved from http://www.ncbi.nlm.nih.gov/pubmed/7574220</w:t>
      </w:r>
      <w:bookmarkStart w:id="0" w:name="_GoBack"/>
      <w:bookmarkEnd w:id="0"/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Abdulkarim, K., Girodon, F., Johansson, P., Maynadie, M., Kutti, J., Carli, P. M., . . . Andreasson, B. (2009). AML transformation in 56 patients with Ph- MPD in two well defined populations. </w:t>
      </w:r>
      <w:r w:rsidRPr="00070E7C">
        <w:rPr>
          <w:rFonts w:ascii="Times New Roman" w:hAnsi="Times New Roman" w:cs="Times New Roman"/>
          <w:i/>
          <w:iCs/>
        </w:rPr>
        <w:t>Eur J Haematol, 82</w:t>
      </w:r>
      <w:r w:rsidRPr="00070E7C">
        <w:rPr>
          <w:rFonts w:ascii="Times New Roman" w:hAnsi="Times New Roman" w:cs="Times New Roman"/>
        </w:rPr>
        <w:t>(2), 106-111. doi:10.1111/j.1600-0609.2008.01163.x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Ades, L., Itzykson, R., &amp; Fenaux, P. (2014). Myelodysplastic syndromes. </w:t>
      </w:r>
      <w:r w:rsidRPr="00070E7C">
        <w:rPr>
          <w:rFonts w:ascii="Times New Roman" w:hAnsi="Times New Roman" w:cs="Times New Roman"/>
          <w:i/>
          <w:iCs/>
        </w:rPr>
        <w:t>Lancet, 383</w:t>
      </w:r>
      <w:r w:rsidRPr="00070E7C">
        <w:rPr>
          <w:rFonts w:ascii="Times New Roman" w:hAnsi="Times New Roman" w:cs="Times New Roman"/>
        </w:rPr>
        <w:t xml:space="preserve">(9936), 2239-2252.  Retrieved from http://www.ncbi.nlm.nih.gov/entrez/query.fcgi?cmd=Retrieve&amp;db=PubMed&amp;dopt=Citation&amp;list_uids=24656536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Allemani, C., Weir, H. K., Carreira, H., Harewood, R., Spika, D., Wang, X. S., . . . Coleman, M. P. (2015). Global surveillance of cancer survival 1995-2009: analysis of individual data for 25,676,887 patients from 279 population-based registries in 67 countries (CONCORD-2). </w:t>
      </w:r>
      <w:r w:rsidRPr="00070E7C">
        <w:rPr>
          <w:rFonts w:ascii="Times New Roman" w:hAnsi="Times New Roman" w:cs="Times New Roman"/>
          <w:i/>
          <w:iCs/>
        </w:rPr>
        <w:t>Lancet, 385</w:t>
      </w:r>
      <w:r w:rsidRPr="00070E7C">
        <w:rPr>
          <w:rFonts w:ascii="Times New Roman" w:hAnsi="Times New Roman" w:cs="Times New Roman"/>
        </w:rPr>
        <w:t xml:space="preserve">(9972), 977-1010.  Retrieved from http://www.ncbi.nlm.nih.gov/entrez/query.fcgi?cmd=Retrieve&amp;db=PubMed&amp;dopt=Citation&amp;list_uids=25467588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Alpar, D., Wren, D., Ermini, L., Mansur, M. B., van Delft, F. W., Bateman, C. M., . . . Greaves, M. (2015). Clonal origins of ETV6-RUNX1(+) acute lymphoblastic leukemia: studies in monozygotic twins. </w:t>
      </w:r>
      <w:r w:rsidRPr="00070E7C">
        <w:rPr>
          <w:rFonts w:ascii="Times New Roman" w:hAnsi="Times New Roman" w:cs="Times New Roman"/>
          <w:i/>
          <w:iCs/>
        </w:rPr>
        <w:t>Leukemia, 29</w:t>
      </w:r>
      <w:r w:rsidRPr="00070E7C">
        <w:rPr>
          <w:rFonts w:ascii="Times New Roman" w:hAnsi="Times New Roman" w:cs="Times New Roman"/>
        </w:rPr>
        <w:t>(4), 839-846. doi:10.1038/leu.2014.322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Altekruse, S. F., Henley, S. J., &amp; Thun, M. J. (1999). Deaths from hematopoietic and other cancers in relation to permanent hair dye use in a large prospective study (United States). </w:t>
      </w:r>
      <w:r w:rsidRPr="00070E7C">
        <w:rPr>
          <w:rFonts w:ascii="Times New Roman" w:hAnsi="Times New Roman" w:cs="Times New Roman"/>
          <w:i/>
          <w:iCs/>
        </w:rPr>
        <w:t>Cancer Causes Control, 10</w:t>
      </w:r>
      <w:r w:rsidRPr="00070E7C">
        <w:rPr>
          <w:rFonts w:ascii="Times New Roman" w:hAnsi="Times New Roman" w:cs="Times New Roman"/>
        </w:rPr>
        <w:t>(6), 617-625.  Retrieved from http://www.ncbi.nlm.nih.gov/pubmed/10616830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Alter, B. P., Giri, N., Savage, S. A., Peters, J. A., Loud, J. T., Leathwood, L., . . . Rosenberg, P. S. (2010). Malignancies and survival patterns in the National Cancer Institute inherited bone marrow failure syndromes cohort study. </w:t>
      </w:r>
      <w:r w:rsidRPr="00070E7C">
        <w:rPr>
          <w:rFonts w:ascii="Times New Roman" w:hAnsi="Times New Roman" w:cs="Times New Roman"/>
          <w:i/>
          <w:iCs/>
        </w:rPr>
        <w:t>Br J Haematol, 150</w:t>
      </w:r>
      <w:r w:rsidRPr="00070E7C">
        <w:rPr>
          <w:rFonts w:ascii="Times New Roman" w:hAnsi="Times New Roman" w:cs="Times New Roman"/>
        </w:rPr>
        <w:t xml:space="preserve">(2), 179-188.  Retrieved from </w:t>
      </w:r>
      <w:r w:rsidRPr="00070E7C">
        <w:rPr>
          <w:rFonts w:ascii="Times New Roman" w:hAnsi="Times New Roman" w:cs="Times New Roman"/>
        </w:rPr>
        <w:lastRenderedPageBreak/>
        <w:t>http://dx.doi.org/10.1111/j.1365-2141.2010.08212.x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Alter, B. P., Giri, N., Savage, S. A., &amp; Rosenberg, P. S. (2009). Cancer in dyskeratosis congenita. </w:t>
      </w:r>
      <w:r w:rsidRPr="00070E7C">
        <w:rPr>
          <w:rFonts w:ascii="Times New Roman" w:hAnsi="Times New Roman" w:cs="Times New Roman"/>
          <w:i/>
          <w:iCs/>
        </w:rPr>
        <w:t>Blood, 113</w:t>
      </w:r>
      <w:r w:rsidRPr="00070E7C">
        <w:rPr>
          <w:rFonts w:ascii="Times New Roman" w:hAnsi="Times New Roman" w:cs="Times New Roman"/>
        </w:rPr>
        <w:t>(26), 6549-6557. doi:10.1182/blood-2008-12-192880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Anderson, L. A., Duncombe, A. S., Hughes, M., Mills, M. E., Wilson, J. C., &amp; McMullin, M. F. (2012). Environmental, lifestyle, and familial/ethnic factors associated with myeloproliferative neoplasms. </w:t>
      </w:r>
      <w:r w:rsidRPr="00070E7C">
        <w:rPr>
          <w:rFonts w:ascii="Times New Roman" w:hAnsi="Times New Roman" w:cs="Times New Roman"/>
          <w:i/>
          <w:iCs/>
        </w:rPr>
        <w:t>Am J Hematol, 87</w:t>
      </w:r>
      <w:r w:rsidRPr="00070E7C">
        <w:rPr>
          <w:rFonts w:ascii="Times New Roman" w:hAnsi="Times New Roman" w:cs="Times New Roman"/>
        </w:rPr>
        <w:t>(2), 175-182. doi:10.1002/ajh.22212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Anderson, L. A., Pfeiffer, R. M., Landgren, O., Gadalla, S., Berndt, S. I., &amp; Engels, E. A. (2009). Risks of myeloid malignancies in patients with autoimmune conditions. </w:t>
      </w:r>
      <w:r w:rsidRPr="00070E7C">
        <w:rPr>
          <w:rFonts w:ascii="Times New Roman" w:hAnsi="Times New Roman" w:cs="Times New Roman"/>
          <w:i/>
          <w:iCs/>
        </w:rPr>
        <w:t>Br J Cancer, 100</w:t>
      </w:r>
      <w:r w:rsidRPr="00070E7C">
        <w:rPr>
          <w:rFonts w:ascii="Times New Roman" w:hAnsi="Times New Roman" w:cs="Times New Roman"/>
        </w:rPr>
        <w:t>(5), 822-828. doi:10.1038/sj.bjc.6604935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Arora, H., Chacon, A. H., Choudhary, S., McLeod, M. P., Meshkov, L., Nouri, K., &amp; Izakovic, J. (2014). Bloom syndrome. </w:t>
      </w:r>
      <w:r w:rsidRPr="00070E7C">
        <w:rPr>
          <w:rFonts w:ascii="Times New Roman" w:hAnsi="Times New Roman" w:cs="Times New Roman"/>
          <w:i/>
          <w:iCs/>
        </w:rPr>
        <w:t>Int J Dermatol, 53</w:t>
      </w:r>
      <w:r w:rsidRPr="00070E7C">
        <w:rPr>
          <w:rFonts w:ascii="Times New Roman" w:hAnsi="Times New Roman" w:cs="Times New Roman"/>
        </w:rPr>
        <w:t>(7), 798-802. doi:10.1111/ijd.12408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Babushok, D. V., &amp; Bessler, M. (2015). Genetic predisposition syndromes: when should they be considered in the work-up of MDS? </w:t>
      </w:r>
      <w:r w:rsidRPr="00070E7C">
        <w:rPr>
          <w:rFonts w:ascii="Times New Roman" w:hAnsi="Times New Roman" w:cs="Times New Roman"/>
          <w:i/>
          <w:iCs/>
        </w:rPr>
        <w:t>Best Pract Res Clin Haematol, 28</w:t>
      </w:r>
      <w:r w:rsidRPr="00070E7C">
        <w:rPr>
          <w:rFonts w:ascii="Times New Roman" w:hAnsi="Times New Roman" w:cs="Times New Roman"/>
        </w:rPr>
        <w:t>(1), 55-68. doi:10.1016/j.beha.2014.11.004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Bachand, A. M., Mundt, K. A., Mundt, D. J., &amp; Montgomery, R. R. (2010). Epidemiological studies of formaldehyde exposure and risk of leukemia and nasopharyngeal cancer: a meta-analysis. </w:t>
      </w:r>
      <w:r w:rsidRPr="00070E7C">
        <w:rPr>
          <w:rFonts w:ascii="Times New Roman" w:hAnsi="Times New Roman" w:cs="Times New Roman"/>
          <w:i/>
          <w:iCs/>
        </w:rPr>
        <w:t>Crit Rev Toxicol, 40</w:t>
      </w:r>
      <w:r w:rsidRPr="00070E7C">
        <w:rPr>
          <w:rFonts w:ascii="Times New Roman" w:hAnsi="Times New Roman" w:cs="Times New Roman"/>
        </w:rPr>
        <w:t>(2), 85-100. doi:10.3109/10408440903341696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Ballinger, M. L., Mitchell, G., &amp; Thomas, D. M. (2015). Surveillance recommendations for patients with germline TP53 mutations. </w:t>
      </w:r>
      <w:r w:rsidRPr="00070E7C">
        <w:rPr>
          <w:rFonts w:ascii="Times New Roman" w:hAnsi="Times New Roman" w:cs="Times New Roman"/>
          <w:i/>
          <w:iCs/>
        </w:rPr>
        <w:t>Curr Opin Oncol, 27</w:t>
      </w:r>
      <w:r w:rsidRPr="00070E7C">
        <w:rPr>
          <w:rFonts w:ascii="Times New Roman" w:hAnsi="Times New Roman" w:cs="Times New Roman"/>
        </w:rPr>
        <w:t>(4), 332-337. doi:10.1097/CCO.0000000000000200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Band, P. R., Le, N. D., Fang, R., Deschamps, M., Coldman, A. J., Gallagher, R. P., &amp; Moody, J. (1996). Cohort study of Air Canada pilots: mortality, cancer incidence, and leukemia risk. </w:t>
      </w:r>
      <w:r w:rsidRPr="00070E7C">
        <w:rPr>
          <w:rFonts w:ascii="Times New Roman" w:hAnsi="Times New Roman" w:cs="Times New Roman"/>
          <w:i/>
          <w:iCs/>
        </w:rPr>
        <w:t>Am J Epidemiol, 143</w:t>
      </w:r>
      <w:r w:rsidRPr="00070E7C">
        <w:rPr>
          <w:rFonts w:ascii="Times New Roman" w:hAnsi="Times New Roman" w:cs="Times New Roman"/>
        </w:rPr>
        <w:t>(2), 137-143.  Retrieved from http://www.ncbi.nlm.nih.gov/pubmed/8546114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Barbui, T. (2004). The leukemia controversy in myeloproliferative disorders: is it a natural progression of disease, a secondary sequela of therapy, or a combination of both? </w:t>
      </w:r>
      <w:r w:rsidRPr="00070E7C">
        <w:rPr>
          <w:rFonts w:ascii="Times New Roman" w:hAnsi="Times New Roman" w:cs="Times New Roman"/>
          <w:i/>
          <w:iCs/>
        </w:rPr>
        <w:t>Semin Hematol, 41</w:t>
      </w:r>
      <w:r w:rsidRPr="00070E7C">
        <w:rPr>
          <w:rFonts w:ascii="Times New Roman" w:hAnsi="Times New Roman" w:cs="Times New Roman"/>
        </w:rPr>
        <w:t xml:space="preserve">(2 Suppl 3), </w:t>
      </w:r>
      <w:r w:rsidRPr="00070E7C">
        <w:rPr>
          <w:rFonts w:ascii="Times New Roman" w:hAnsi="Times New Roman" w:cs="Times New Roman"/>
        </w:rPr>
        <w:lastRenderedPageBreak/>
        <w:t>15-17.  Retrieved from http://www.ncbi.nlm.nih.gov/pubmed/15190518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Barbui, T., Thiele, J., Passamonti, F., Rumi, E., Boveri, E., Ruggeri, M., . . . Tefferi, A. (2011). Survival and disease progression in essential thrombocythemia are significantly influenced by accurate morphologic diagnosis: an international study. </w:t>
      </w:r>
      <w:r w:rsidRPr="00070E7C">
        <w:rPr>
          <w:rFonts w:ascii="Times New Roman" w:hAnsi="Times New Roman" w:cs="Times New Roman"/>
          <w:i/>
          <w:iCs/>
        </w:rPr>
        <w:t>J Clin Oncol, 29</w:t>
      </w:r>
      <w:r w:rsidRPr="00070E7C">
        <w:rPr>
          <w:rFonts w:ascii="Times New Roman" w:hAnsi="Times New Roman" w:cs="Times New Roman"/>
        </w:rPr>
        <w:t xml:space="preserve">(23), 3179-3184.  Retrieved from http://www.ncbi.nlm.nih.gov/entrez/query.fcgi?cmd=Retrieve&amp;db=PubMed&amp;dopt=Citation&amp;list_uids=21747083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Beane Freeman, L. E., Blair, A., Lubin, J. H., Stewart, P. A., Hayes, R. B., Hoover, R. N., &amp; Hauptmann, M. (2009). Mortality from lymphohematopoietic malignancies among workers in formaldehyde industries: the National Cancer Institute Cohort. </w:t>
      </w:r>
      <w:r w:rsidRPr="00070E7C">
        <w:rPr>
          <w:rFonts w:ascii="Times New Roman" w:hAnsi="Times New Roman" w:cs="Times New Roman"/>
          <w:i/>
          <w:iCs/>
        </w:rPr>
        <w:t>J Natl Cancer Inst, 101</w:t>
      </w:r>
      <w:r w:rsidRPr="00070E7C">
        <w:rPr>
          <w:rFonts w:ascii="Times New Roman" w:hAnsi="Times New Roman" w:cs="Times New Roman"/>
        </w:rPr>
        <w:t>(10), 751-761. doi:10.1093/jnci/djp096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Beane Freeman, L. E., Bonner, M. R., Blair, A., Hoppin, J. A., Sandler, D. P., Lubin, J. H., . . . Alavanja, M. C. (2005). Cancer incidence among male pesticide applicators in the Agricultural Health Study cohort exposed to diazinon. </w:t>
      </w:r>
      <w:r w:rsidRPr="00070E7C">
        <w:rPr>
          <w:rFonts w:ascii="Times New Roman" w:hAnsi="Times New Roman" w:cs="Times New Roman"/>
          <w:i/>
          <w:iCs/>
        </w:rPr>
        <w:t>Am J Epidemiol, 162</w:t>
      </w:r>
      <w:r w:rsidRPr="00070E7C">
        <w:rPr>
          <w:rFonts w:ascii="Times New Roman" w:hAnsi="Times New Roman" w:cs="Times New Roman"/>
        </w:rPr>
        <w:t>(11), 1070-1079. doi:10.1093/aje/kwi321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Bennett, J. M. (2013). The myelodysplastic syndromes: a personal recollection of four decades of classification and prognostic scoring systems. </w:t>
      </w:r>
      <w:r w:rsidRPr="00070E7C">
        <w:rPr>
          <w:rFonts w:ascii="Times New Roman" w:hAnsi="Times New Roman" w:cs="Times New Roman"/>
          <w:i/>
          <w:iCs/>
        </w:rPr>
        <w:t>Leuk Lymphoma, 54</w:t>
      </w:r>
      <w:r w:rsidRPr="00070E7C">
        <w:rPr>
          <w:rFonts w:ascii="Times New Roman" w:hAnsi="Times New Roman" w:cs="Times New Roman"/>
        </w:rPr>
        <w:t>(12), 2588-2591. doi:10.3109/10428194.2013.787615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Bennett, J. M., Catovsky, D., Daniel, M. T., Flandrin, G., Galton, D. A., Gralnick, H., . . . Cox, C. (1994). The chronic myeloid leukaemias: guidelines for distinguishing chronic granulocytic, atypical chronic myeloid, and chronic myelomonocytic leukaemia. Proposals by the French-American-British Cooperative Leukaemia Group. </w:t>
      </w:r>
      <w:r w:rsidRPr="00070E7C">
        <w:rPr>
          <w:rFonts w:ascii="Times New Roman" w:hAnsi="Times New Roman" w:cs="Times New Roman"/>
          <w:i/>
          <w:iCs/>
        </w:rPr>
        <w:t>Br J Haematol, 87</w:t>
      </w:r>
      <w:r w:rsidRPr="00070E7C">
        <w:rPr>
          <w:rFonts w:ascii="Times New Roman" w:hAnsi="Times New Roman" w:cs="Times New Roman"/>
        </w:rPr>
        <w:t>(4), 746-754.  Retrieved from http://www.ncbi.nlm.nih.gov/pubmed/7986717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Bennett, J. M., Catovsky, D., Daniel, M. T., Flandrin, G., Galton, D. A., Gralnick, H. R., &amp; Sultan, C. (1989). Proposals for the classification of chronic (mature) B and T lymphoid leukaemias. French-American-British (FAB) Cooperative Group. </w:t>
      </w:r>
      <w:r w:rsidRPr="00070E7C">
        <w:rPr>
          <w:rFonts w:ascii="Times New Roman" w:hAnsi="Times New Roman" w:cs="Times New Roman"/>
          <w:i/>
          <w:iCs/>
        </w:rPr>
        <w:t>J Clin Pathol, 42</w:t>
      </w:r>
      <w:r w:rsidRPr="00070E7C">
        <w:rPr>
          <w:rFonts w:ascii="Times New Roman" w:hAnsi="Times New Roman" w:cs="Times New Roman"/>
        </w:rPr>
        <w:t>(6), 567-584.  Retrieved from http://www.ncbi.nlm.nih.gov/pubmed/2738163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Bhatia, S. (2013). Therapy-related myelodysplasia and acute myeloid leukemia. </w:t>
      </w:r>
      <w:r w:rsidRPr="00070E7C">
        <w:rPr>
          <w:rFonts w:ascii="Times New Roman" w:hAnsi="Times New Roman" w:cs="Times New Roman"/>
          <w:i/>
          <w:iCs/>
        </w:rPr>
        <w:t>Semin Oncol, 40</w:t>
      </w:r>
      <w:r w:rsidRPr="00070E7C">
        <w:rPr>
          <w:rFonts w:ascii="Times New Roman" w:hAnsi="Times New Roman" w:cs="Times New Roman"/>
        </w:rPr>
        <w:t>(6), 666-675. doi:10.1053/j.seminoncol.2013.09.013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Bjørge, T., Cnattingius, S., Lie, R. T., Tretli, S., &amp; Engeland, A. (2008). Cancer risk in children with birth defects and in their families: A population based cohort study of 5.2 million children from Norway and Sweden. </w:t>
      </w:r>
      <w:r w:rsidRPr="00070E7C">
        <w:rPr>
          <w:rFonts w:ascii="Times New Roman" w:hAnsi="Times New Roman" w:cs="Times New Roman"/>
          <w:i/>
          <w:iCs/>
        </w:rPr>
        <w:t>Cancer Epidemiology Biomarkers &amp; Prevention, 17</w:t>
      </w:r>
      <w:r w:rsidRPr="00070E7C">
        <w:rPr>
          <w:rFonts w:ascii="Times New Roman" w:hAnsi="Times New Roman" w:cs="Times New Roman"/>
        </w:rPr>
        <w:t>(3), 500-506. doi:10.1158/1055-9965.epi-07-2630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Bjork, J., Albin, M., Welinder, H., Tinnerberg, H., Mauritzson, N., Kauppinen, T., . . . Hagmar, L. (2001). Are occupational, hobby, or lifestyle exposures associated with Philadelphia chromosome positive chronic myeloid leukaemia? </w:t>
      </w:r>
      <w:r w:rsidRPr="00070E7C">
        <w:rPr>
          <w:rFonts w:ascii="Times New Roman" w:hAnsi="Times New Roman" w:cs="Times New Roman"/>
          <w:i/>
          <w:iCs/>
        </w:rPr>
        <w:t>Occup Environ Med, 58</w:t>
      </w:r>
      <w:r w:rsidRPr="00070E7C">
        <w:rPr>
          <w:rFonts w:ascii="Times New Roman" w:hAnsi="Times New Roman" w:cs="Times New Roman"/>
        </w:rPr>
        <w:t>(11), 722-727.  Retrieved from http://www.ncbi.nlm.nih.gov/pubmed/11600728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Bjorkholm, M., Derolf, A. R., Hultcrantz, M., Kristinsson, S. Y., Ekstrand, C., Goldin, L. R., . . . Landgren, O. (2011). Treatment-related risk factors for transformation to acute myeloid leukemia and myelodysplastic syndromes in myeloproliferative neoplasms. </w:t>
      </w:r>
      <w:r w:rsidRPr="00070E7C">
        <w:rPr>
          <w:rFonts w:ascii="Times New Roman" w:hAnsi="Times New Roman" w:cs="Times New Roman"/>
          <w:i/>
          <w:iCs/>
        </w:rPr>
        <w:t>J Clin Oncol, 29</w:t>
      </w:r>
      <w:r w:rsidRPr="00070E7C">
        <w:rPr>
          <w:rFonts w:ascii="Times New Roman" w:hAnsi="Times New Roman" w:cs="Times New Roman"/>
        </w:rPr>
        <w:t>(17), 2410-2415. doi:10.1200/JCO.2011.34.7542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Bjorkholm, M., Kristinsson, S. Y., Landgren, O., &amp; Goldin, L. R. (2013). No familial aggregation in chronic myeloid leukemia. </w:t>
      </w:r>
      <w:r w:rsidRPr="00070E7C">
        <w:rPr>
          <w:rFonts w:ascii="Times New Roman" w:hAnsi="Times New Roman" w:cs="Times New Roman"/>
          <w:i/>
          <w:iCs/>
        </w:rPr>
        <w:t>Blood, 122</w:t>
      </w:r>
      <w:r w:rsidRPr="00070E7C">
        <w:rPr>
          <w:rFonts w:ascii="Times New Roman" w:hAnsi="Times New Roman" w:cs="Times New Roman"/>
        </w:rPr>
        <w:t>(3), 460-461. doi:10.1182/blood-2013-05-501312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Blackwelder, W. C., Yano, K., Rhoads, G. G., Kagan, A., Gordon, T., &amp; Palesch, Y. (1980). Alcohol and mortality: the Honolulu Heart Study. </w:t>
      </w:r>
      <w:r w:rsidRPr="00070E7C">
        <w:rPr>
          <w:rFonts w:ascii="Times New Roman" w:hAnsi="Times New Roman" w:cs="Times New Roman"/>
          <w:i/>
          <w:iCs/>
        </w:rPr>
        <w:t>Am J Med, 68</w:t>
      </w:r>
      <w:r w:rsidRPr="00070E7C">
        <w:rPr>
          <w:rFonts w:ascii="Times New Roman" w:hAnsi="Times New Roman" w:cs="Times New Roman"/>
        </w:rPr>
        <w:t>(2), 164-169.  Retrieved from http://www.ncbi.nlm.nih.gov/pubmed/7355889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Blair, A., &amp; Zahm, S. H. (1995). Agricultural exposures and cancer. </w:t>
      </w:r>
      <w:r w:rsidRPr="00070E7C">
        <w:rPr>
          <w:rFonts w:ascii="Times New Roman" w:hAnsi="Times New Roman" w:cs="Times New Roman"/>
          <w:i/>
          <w:iCs/>
        </w:rPr>
        <w:t>Environ Health Perspect, 103 Suppl 8</w:t>
      </w:r>
      <w:r w:rsidRPr="00070E7C">
        <w:rPr>
          <w:rFonts w:ascii="Times New Roman" w:hAnsi="Times New Roman" w:cs="Times New Roman"/>
        </w:rPr>
        <w:t>, 205-208.  Retrieved from http://www.ncbi.nlm.nih.gov/pubmed/8741784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Bochicchio, F., Hulka, J., Ringer, W., Rovenska, K., Fojtikova, I., Venoso, G., . . . Bartzis, J. (2014). National radon programmes and policies: the RADPAR recommendations. </w:t>
      </w:r>
      <w:r w:rsidRPr="00070E7C">
        <w:rPr>
          <w:rFonts w:ascii="Times New Roman" w:hAnsi="Times New Roman" w:cs="Times New Roman"/>
          <w:i/>
          <w:iCs/>
        </w:rPr>
        <w:t>Radiat Prot Dosimetry, 160</w:t>
      </w:r>
      <w:r w:rsidRPr="00070E7C">
        <w:rPr>
          <w:rFonts w:ascii="Times New Roman" w:hAnsi="Times New Roman" w:cs="Times New Roman"/>
        </w:rPr>
        <w:t>(1-3), 14-17. doi:10.1093/rpd/ncu099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Bochtler, T., Frohling, S., &amp; Kramer, A. (2015). Role of chromosomal aberrations in clonal diversity and </w:t>
      </w:r>
      <w:r w:rsidRPr="00070E7C">
        <w:rPr>
          <w:rFonts w:ascii="Times New Roman" w:hAnsi="Times New Roman" w:cs="Times New Roman"/>
        </w:rPr>
        <w:lastRenderedPageBreak/>
        <w:t xml:space="preserve">progression of acute myeloid leukemia. </w:t>
      </w:r>
      <w:r w:rsidRPr="00070E7C">
        <w:rPr>
          <w:rFonts w:ascii="Times New Roman" w:hAnsi="Times New Roman" w:cs="Times New Roman"/>
          <w:i/>
          <w:iCs/>
        </w:rPr>
        <w:t>Leukemia, 29</w:t>
      </w:r>
      <w:r w:rsidRPr="00070E7C">
        <w:rPr>
          <w:rFonts w:ascii="Times New Roman" w:hAnsi="Times New Roman" w:cs="Times New Roman"/>
        </w:rPr>
        <w:t xml:space="preserve">(6), 1243-1252.  Retrieved from http://www.ncbi.nlm.nih.gov/entrez/query.fcgi?cmd=Retrieve&amp;db=PubMed&amp;dopt=Citation&amp;list_uids=25673237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Boice, J. D., Jr. (2006). Ionizing radiation. In D. Schottenfeld &amp; J. F. Fraumeni (Eds.), </w:t>
      </w:r>
      <w:r w:rsidRPr="00070E7C">
        <w:rPr>
          <w:rFonts w:ascii="Times New Roman" w:hAnsi="Times New Roman" w:cs="Times New Roman"/>
          <w:i/>
          <w:iCs/>
        </w:rPr>
        <w:t>Cancer Epidemiology and Prevention</w:t>
      </w:r>
      <w:r w:rsidRPr="00070E7C">
        <w:rPr>
          <w:rFonts w:ascii="Times New Roman" w:hAnsi="Times New Roman" w:cs="Times New Roman"/>
        </w:rPr>
        <w:t xml:space="preserve"> (3rd ed., pp. 259-293). New York: Oxford University.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Boice, J. D., Jr., Blettner, M., Kleinerman, R. A., Stovall, M., Moloney, W. C., Engholm, G., . . . Hutchison, G. B. (1987). Radiation dose and leukemia risk in patients treated for cancer of the cervix. </w:t>
      </w:r>
      <w:r w:rsidRPr="00070E7C">
        <w:rPr>
          <w:rFonts w:ascii="Times New Roman" w:hAnsi="Times New Roman" w:cs="Times New Roman"/>
          <w:i/>
          <w:iCs/>
        </w:rPr>
        <w:t>J Natl Cancer Inst, 79</w:t>
      </w:r>
      <w:r w:rsidRPr="00070E7C">
        <w:rPr>
          <w:rFonts w:ascii="Times New Roman" w:hAnsi="Times New Roman" w:cs="Times New Roman"/>
        </w:rPr>
        <w:t>(6), 1295-1311.  Retrieved from http://www.ncbi.nlm.nih.gov/pubmed/3480381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Boice, J. D., Jr., Morin, M. M., Glass, A. G., Friedman, G. D., Stovall, M., Hoover, R. N., &amp; Fraumeni, J. F., Jr. (1991). Diagnostic x-ray procedures and risk of leukemia, lymphoma, and multiple myeloma. </w:t>
      </w:r>
      <w:r w:rsidRPr="00070E7C">
        <w:rPr>
          <w:rFonts w:ascii="Times New Roman" w:hAnsi="Times New Roman" w:cs="Times New Roman"/>
          <w:i/>
          <w:iCs/>
        </w:rPr>
        <w:t>JAMA, 265</w:t>
      </w:r>
      <w:r w:rsidRPr="00070E7C">
        <w:rPr>
          <w:rFonts w:ascii="Times New Roman" w:hAnsi="Times New Roman" w:cs="Times New Roman"/>
        </w:rPr>
        <w:t>(10), 1290-1294.  Retrieved from http://www.ncbi.nlm.nih.gov/pubmed/2053936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Bolufer, P., Barragan, E., Collado, M., Cervera, J., López, J.-A., &amp; Sanz, M. A. (2006). Influence of genetic polymorphisms on the risk of developing leukemia and on disease progression. </w:t>
      </w:r>
      <w:r w:rsidRPr="00070E7C">
        <w:rPr>
          <w:rFonts w:ascii="Times New Roman" w:hAnsi="Times New Roman" w:cs="Times New Roman"/>
          <w:i/>
          <w:iCs/>
        </w:rPr>
        <w:t>Leuk Res, 30</w:t>
      </w:r>
      <w:r w:rsidRPr="00070E7C">
        <w:rPr>
          <w:rFonts w:ascii="Times New Roman" w:hAnsi="Times New Roman" w:cs="Times New Roman"/>
        </w:rPr>
        <w:t>(12), 1471-1491.  Retrieved from http://www.sciencedirect.com/science/article/B6T98-4M1TT04-1/2/d586929d98645ccb38fd15c7f235db24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Brown, L. M., Gibson, R., Burmeister, L. F., Schuman, L. M., Everett, G. D., &amp; Blair, A. (1992). Alcohol consumption and risk of leukemia, non-Hodgkin's lymphoma, and multiple myeloma. </w:t>
      </w:r>
      <w:r w:rsidRPr="00070E7C">
        <w:rPr>
          <w:rFonts w:ascii="Times New Roman" w:hAnsi="Times New Roman" w:cs="Times New Roman"/>
          <w:i/>
          <w:iCs/>
        </w:rPr>
        <w:t>Leuk Res, 16</w:t>
      </w:r>
      <w:r w:rsidRPr="00070E7C">
        <w:rPr>
          <w:rFonts w:ascii="Times New Roman" w:hAnsi="Times New Roman" w:cs="Times New Roman"/>
        </w:rPr>
        <w:t>(10), 979-984.  Retrieved from http://www.ncbi.nlm.nih.gov/pubmed/1405712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Caldwell, G. G., Kelley, D. B., &amp; Heath, C. W., Jr. (1980). Leukemia among participants in military maneuvers at a nuclear bomb test. A preliminary report. </w:t>
      </w:r>
      <w:r w:rsidRPr="00070E7C">
        <w:rPr>
          <w:rFonts w:ascii="Times New Roman" w:hAnsi="Times New Roman" w:cs="Times New Roman"/>
          <w:i/>
          <w:iCs/>
        </w:rPr>
        <w:t>JAMA, 244</w:t>
      </w:r>
      <w:r w:rsidRPr="00070E7C">
        <w:rPr>
          <w:rFonts w:ascii="Times New Roman" w:hAnsi="Times New Roman" w:cs="Times New Roman"/>
        </w:rPr>
        <w:t>(14), 1575-1578.  Retrieved from http://www.ncbi.nlm.nih.gov/pubmed/6932516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Campbell, P. J., &amp; Green, A. R. (2006). The myeloproliferative disorders. </w:t>
      </w:r>
      <w:r w:rsidRPr="00070E7C">
        <w:rPr>
          <w:rFonts w:ascii="Times New Roman" w:hAnsi="Times New Roman" w:cs="Times New Roman"/>
          <w:i/>
          <w:iCs/>
        </w:rPr>
        <w:t>N Engl J Med, 355</w:t>
      </w:r>
      <w:r w:rsidRPr="00070E7C">
        <w:rPr>
          <w:rFonts w:ascii="Times New Roman" w:hAnsi="Times New Roman" w:cs="Times New Roman"/>
        </w:rPr>
        <w:t>(23), 2452-2466.  Retrieved from http://www.ncbi.nlm.nih.gov/entrez/query.fcgi?cmd=Retrieve&amp;db=PubMed&amp;dopt=Citation&amp;list</w:t>
      </w:r>
      <w:r w:rsidRPr="00070E7C">
        <w:rPr>
          <w:rFonts w:ascii="Times New Roman" w:hAnsi="Times New Roman" w:cs="Times New Roman"/>
        </w:rPr>
        <w:lastRenderedPageBreak/>
        <w:t xml:space="preserve">_uids=17151367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Candelaria, M., &amp; Duenas-Gonzalez, A. (2015). Therapy-related myelodysplastic syndrome. </w:t>
      </w:r>
      <w:r w:rsidRPr="00070E7C">
        <w:rPr>
          <w:rFonts w:ascii="Times New Roman" w:hAnsi="Times New Roman" w:cs="Times New Roman"/>
          <w:i/>
          <w:iCs/>
        </w:rPr>
        <w:t>Expert Opin Drug Saf, 14</w:t>
      </w:r>
      <w:r w:rsidRPr="00070E7C">
        <w:rPr>
          <w:rFonts w:ascii="Times New Roman" w:hAnsi="Times New Roman" w:cs="Times New Roman"/>
        </w:rPr>
        <w:t>(5), 655-665. doi:10.1517/14740338.2015.1014340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Cantor, K. P., Blair, A., Everett, G., VanLier, S., Burmeister, L., Dick, F. R., . . . Schuman, L. (1988). Hair dye use and risk of leukemia and lymphoma. </w:t>
      </w:r>
      <w:r w:rsidRPr="00070E7C">
        <w:rPr>
          <w:rFonts w:ascii="Times New Roman" w:hAnsi="Times New Roman" w:cs="Times New Roman"/>
          <w:i/>
          <w:iCs/>
        </w:rPr>
        <w:t>Am J Public Health, 78</w:t>
      </w:r>
      <w:r w:rsidRPr="00070E7C">
        <w:rPr>
          <w:rFonts w:ascii="Times New Roman" w:hAnsi="Times New Roman" w:cs="Times New Roman"/>
        </w:rPr>
        <w:t>(5), 570-571.  Retrieved from http://www.ncbi.nlm.nih.gov/pubmed/3354743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Cardis, E., Vrijheid, M., Blettner, M., Gilbert, E., Hakama, M., Hill, C., . . . Veress, K. (2005). Risk of cancer after low doses of ionising radiation: retrospective cohort study in 15 countries. </w:t>
      </w:r>
      <w:r w:rsidRPr="00070E7C">
        <w:rPr>
          <w:rFonts w:ascii="Times New Roman" w:hAnsi="Times New Roman" w:cs="Times New Roman"/>
          <w:i/>
          <w:iCs/>
        </w:rPr>
        <w:t>BMJ, 331</w:t>
      </w:r>
      <w:r w:rsidRPr="00070E7C">
        <w:rPr>
          <w:rFonts w:ascii="Times New Roman" w:hAnsi="Times New Roman" w:cs="Times New Roman"/>
        </w:rPr>
        <w:t>(7508), 77. doi:10.1136/bmj.38499.599861.E0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Carstensen, J. M., Bygren, L. O., &amp; Hatschek, T. (1990). Cancer incidence among Swedish brewery workers. </w:t>
      </w:r>
      <w:r w:rsidRPr="00070E7C">
        <w:rPr>
          <w:rFonts w:ascii="Times New Roman" w:hAnsi="Times New Roman" w:cs="Times New Roman"/>
          <w:i/>
          <w:iCs/>
        </w:rPr>
        <w:t>Int J Cancer, 45</w:t>
      </w:r>
      <w:r w:rsidRPr="00070E7C">
        <w:rPr>
          <w:rFonts w:ascii="Times New Roman" w:hAnsi="Times New Roman" w:cs="Times New Roman"/>
        </w:rPr>
        <w:t>(3), 393-396.  Retrieved from http://www.ncbi.nlm.nih.gov/pubmed/2407667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Cartwright, R. A., Darwin, C., McKinney, P. A., Roberts, B., Richards, I. D., &amp; Bird, C. C. (1988). Acute myeloid leukemia in adults: a case-control study in Yorkshire. </w:t>
      </w:r>
      <w:r w:rsidRPr="00070E7C">
        <w:rPr>
          <w:rFonts w:ascii="Times New Roman" w:hAnsi="Times New Roman" w:cs="Times New Roman"/>
          <w:i/>
          <w:iCs/>
        </w:rPr>
        <w:t>Leukemia, 2</w:t>
      </w:r>
      <w:r w:rsidRPr="00070E7C">
        <w:rPr>
          <w:rFonts w:ascii="Times New Roman" w:hAnsi="Times New Roman" w:cs="Times New Roman"/>
        </w:rPr>
        <w:t>(10), 687-690.  Retrieved from http://www.ncbi.nlm.nih.gov/pubmed/3172845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Castillo, J. J., Reagan, J. L., Ingham, R. R., Furman, M., Dalia, S., Merhi, B., . . . Mitri, J. (2012). Obesity but not overweight increases the incidence and mortality of leukemia in adults: a meta-analysis of prospective cohort studies. </w:t>
      </w:r>
      <w:r w:rsidRPr="00070E7C">
        <w:rPr>
          <w:rFonts w:ascii="Times New Roman" w:hAnsi="Times New Roman" w:cs="Times New Roman"/>
          <w:i/>
          <w:iCs/>
        </w:rPr>
        <w:t>Leuk Res, 36</w:t>
      </w:r>
      <w:r w:rsidRPr="00070E7C">
        <w:rPr>
          <w:rFonts w:ascii="Times New Roman" w:hAnsi="Times New Roman" w:cs="Times New Roman"/>
        </w:rPr>
        <w:t>(7), 868-875. doi:10.1016/j.leukres.2011.12.020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Chen, J., Odenike, O., &amp; Rowley, J. D. (2010). Leukaemogenesis: more than mutant genes. </w:t>
      </w:r>
      <w:r w:rsidRPr="00070E7C">
        <w:rPr>
          <w:rFonts w:ascii="Times New Roman" w:hAnsi="Times New Roman" w:cs="Times New Roman"/>
          <w:i/>
          <w:iCs/>
        </w:rPr>
        <w:t>Nat Rev Cancer, 10</w:t>
      </w:r>
      <w:r w:rsidRPr="00070E7C">
        <w:rPr>
          <w:rFonts w:ascii="Times New Roman" w:hAnsi="Times New Roman" w:cs="Times New Roman"/>
        </w:rPr>
        <w:t xml:space="preserve">(1), 23-36.  Retrieved from http://www.ncbi.nlm.nih.gov/entrez/query.fcgi?cmd=Retrieve&amp;db=PubMed&amp;dopt=Citation&amp;list_uids=20029422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Choi, H., Jung, C., Sohn, S. K., Kim, S., Kim, H. J., Kim, Y. K., . . . Kim, D. (2013). Genome-wide genotype-based risk model for survival in acute myeloid leukaemia patients with normal karyotype. </w:t>
      </w:r>
      <w:r w:rsidRPr="00070E7C">
        <w:rPr>
          <w:rFonts w:ascii="Times New Roman" w:hAnsi="Times New Roman" w:cs="Times New Roman"/>
          <w:i/>
          <w:iCs/>
        </w:rPr>
        <w:t>Br J Haematol, 163</w:t>
      </w:r>
      <w:r w:rsidRPr="00070E7C">
        <w:rPr>
          <w:rFonts w:ascii="Times New Roman" w:hAnsi="Times New Roman" w:cs="Times New Roman"/>
        </w:rPr>
        <w:t>(1), 62-71. doi:10.1111/bjh.12492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Churpek, J. E., Lorenz, R., Nedumgottil, S., Onel, K., Olopade, O. I., Sorrell, A., . . . Godley, L. A. (2013). Proposal for the clinical detection and management of patients and their family members with familial myelodysplastic syndrome/acute leukemia predisposition syndromes. </w:t>
      </w:r>
      <w:r w:rsidRPr="00070E7C">
        <w:rPr>
          <w:rFonts w:ascii="Times New Roman" w:hAnsi="Times New Roman" w:cs="Times New Roman"/>
          <w:i/>
          <w:iCs/>
        </w:rPr>
        <w:t>Leuk Lymphoma, 54</w:t>
      </w:r>
      <w:r w:rsidRPr="00070E7C">
        <w:rPr>
          <w:rFonts w:ascii="Times New Roman" w:hAnsi="Times New Roman" w:cs="Times New Roman"/>
        </w:rPr>
        <w:t>(1), 28-35. doi:10.3109/10428194.2012.701738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Cogle, C. R. (2015). Incidence and Burden of the Myelodysplastic Syndromes. </w:t>
      </w:r>
      <w:r w:rsidRPr="00070E7C">
        <w:rPr>
          <w:rFonts w:ascii="Times New Roman" w:hAnsi="Times New Roman" w:cs="Times New Roman"/>
          <w:i/>
          <w:iCs/>
        </w:rPr>
        <w:t>Curr Hematol Malig Rep, 10</w:t>
      </w:r>
      <w:r w:rsidRPr="00070E7C">
        <w:rPr>
          <w:rFonts w:ascii="Times New Roman" w:hAnsi="Times New Roman" w:cs="Times New Roman"/>
        </w:rPr>
        <w:t xml:space="preserve">(3), 272-281.  Retrieved from http://www.ncbi.nlm.nih.gov/entrez/query.fcgi?cmd=Retrieve&amp;db=PubMed&amp;dopt=Citation&amp;list_uids=26134527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Cohen, T., &amp; Creger, W. P. (1967). Acute myeloid leukemia following seven years of aplastic anemia induced by chloramphenicol. </w:t>
      </w:r>
      <w:r w:rsidRPr="00070E7C">
        <w:rPr>
          <w:rFonts w:ascii="Times New Roman" w:hAnsi="Times New Roman" w:cs="Times New Roman"/>
          <w:i/>
          <w:iCs/>
        </w:rPr>
        <w:t>Am J Med, 43</w:t>
      </w:r>
      <w:r w:rsidRPr="00070E7C">
        <w:rPr>
          <w:rFonts w:ascii="Times New Roman" w:hAnsi="Times New Roman" w:cs="Times New Roman"/>
        </w:rPr>
        <w:t>(5), 762-770.  Retrieved from http://www.ncbi.nlm.nih.gov/pubmed/5234001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Cooper, G. S., Kamel, F., Sandler, D. P., Davey, F. R., &amp; Bloomfield, C. D. (1996). Risk of adult acute leukemia in relation to prior immune-related conditions. </w:t>
      </w:r>
      <w:r w:rsidRPr="00070E7C">
        <w:rPr>
          <w:rFonts w:ascii="Times New Roman" w:hAnsi="Times New Roman" w:cs="Times New Roman"/>
          <w:i/>
          <w:iCs/>
        </w:rPr>
        <w:t>Cancer Epidemiol Biomarkers Prev, 5</w:t>
      </w:r>
      <w:r w:rsidRPr="00070E7C">
        <w:rPr>
          <w:rFonts w:ascii="Times New Roman" w:hAnsi="Times New Roman" w:cs="Times New Roman"/>
        </w:rPr>
        <w:t>(11), 867-872.  Retrieved from http://www.ncbi.nlm.nih.gov/pubmed/8922293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Correa, A., Mohan, A., Jackson, L., Perry, H., &amp; Helzlsouer, K. (2000). Use of hair dyes, hematopoietic neoplasms, and lymphomas: a literature review. I. Leukemias and myelodysplastic syndromes. </w:t>
      </w:r>
      <w:r w:rsidRPr="00070E7C">
        <w:rPr>
          <w:rFonts w:ascii="Times New Roman" w:hAnsi="Times New Roman" w:cs="Times New Roman"/>
          <w:i/>
          <w:iCs/>
        </w:rPr>
        <w:t>Cancer Invest, 18</w:t>
      </w:r>
      <w:r w:rsidRPr="00070E7C">
        <w:rPr>
          <w:rFonts w:ascii="Times New Roman" w:hAnsi="Times New Roman" w:cs="Times New Roman"/>
        </w:rPr>
        <w:t>(4), 366-380.  Retrieved from http://www.ncbi.nlm.nih.gov/pubmed/10808373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Council, N. R. (2006). </w:t>
      </w:r>
      <w:r w:rsidRPr="00070E7C">
        <w:rPr>
          <w:rFonts w:ascii="Times New Roman" w:hAnsi="Times New Roman" w:cs="Times New Roman"/>
          <w:i/>
          <w:iCs/>
        </w:rPr>
        <w:t>Health Risks from Exposure to Low Levels of Ionizing Radiation: BEIR VII Phase 2</w:t>
      </w:r>
      <w:r w:rsidRPr="00070E7C">
        <w:rPr>
          <w:rFonts w:ascii="Times New Roman" w:hAnsi="Times New Roman" w:cs="Times New Roman"/>
        </w:rPr>
        <w:t>. Washington, DC: The National Academies Press.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Couto, E., Chen, B., &amp; Hemminki, K. (2005). Association of childhood acute lymphoblastic leukaemia with cancers in family members. </w:t>
      </w:r>
      <w:r w:rsidRPr="00070E7C">
        <w:rPr>
          <w:rFonts w:ascii="Times New Roman" w:hAnsi="Times New Roman" w:cs="Times New Roman"/>
          <w:i/>
          <w:iCs/>
        </w:rPr>
        <w:t>British Journal of Cancer, 93</w:t>
      </w:r>
      <w:r w:rsidRPr="00070E7C">
        <w:rPr>
          <w:rFonts w:ascii="Times New Roman" w:hAnsi="Times New Roman" w:cs="Times New Roman"/>
        </w:rPr>
        <w:t>(11), 1307-1309.  Retrieved from http://dx.doi.org/10.1038/sj.bjc.6602867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Cowell, I. G., Sondka, Z., Smith, K., Lee, K. C., Manville, C. M., Sidorczuk-Lesthuruge, M., . . . Austin, C. A. (2012). Model for MLL translocations in therapy-related leukemia involving topoisomerase IIbeta-mediated DNA strand breaks and gene proximity. </w:t>
      </w:r>
      <w:r w:rsidRPr="00070E7C">
        <w:rPr>
          <w:rFonts w:ascii="Times New Roman" w:hAnsi="Times New Roman" w:cs="Times New Roman"/>
          <w:i/>
          <w:iCs/>
        </w:rPr>
        <w:t>Proc Natl Acad Sci U S A, 109</w:t>
      </w:r>
      <w:r w:rsidRPr="00070E7C">
        <w:rPr>
          <w:rFonts w:ascii="Times New Roman" w:hAnsi="Times New Roman" w:cs="Times New Roman"/>
        </w:rPr>
        <w:t xml:space="preserve">(23), </w:t>
      </w:r>
      <w:r w:rsidRPr="00070E7C">
        <w:rPr>
          <w:rFonts w:ascii="Times New Roman" w:hAnsi="Times New Roman" w:cs="Times New Roman"/>
        </w:rPr>
        <w:lastRenderedPageBreak/>
        <w:t>8989-8994. doi:10.1073/pnas.1204406109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Craig, B. M., Rollison, D. E., List, A. F., &amp; Cogle, C. R. (2012). Underreporting of myeloid malignancies by United States cancer registries. </w:t>
      </w:r>
      <w:r w:rsidRPr="00070E7C">
        <w:rPr>
          <w:rFonts w:ascii="Times New Roman" w:hAnsi="Times New Roman" w:cs="Times New Roman"/>
          <w:i/>
          <w:iCs/>
        </w:rPr>
        <w:t>Cancer Epidemiol Biomarkers Prev, 21</w:t>
      </w:r>
      <w:r w:rsidRPr="00070E7C">
        <w:rPr>
          <w:rFonts w:ascii="Times New Roman" w:hAnsi="Times New Roman" w:cs="Times New Roman"/>
        </w:rPr>
        <w:t>(3), 474-481. doi:10.1158/1055-9965.EPI-11-1087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Dameshek, W. (1951). Some speculations on the myeloproliferative syndromes. </w:t>
      </w:r>
      <w:r w:rsidRPr="00070E7C">
        <w:rPr>
          <w:rFonts w:ascii="Times New Roman" w:hAnsi="Times New Roman" w:cs="Times New Roman"/>
          <w:i/>
          <w:iCs/>
        </w:rPr>
        <w:t>Blood, 6</w:t>
      </w:r>
      <w:r w:rsidRPr="00070E7C">
        <w:rPr>
          <w:rFonts w:ascii="Times New Roman" w:hAnsi="Times New Roman" w:cs="Times New Roman"/>
        </w:rPr>
        <w:t>(4), 372-375.  Retrieved from http://www.ncbi.nlm.nih.gov/pubmed/14820991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Daniels, R. D., &amp; Schubauer-Berigan, M. K. (2011). A meta-analysis of leukaemia risk from protracted exposure to low-dose gamma radiation. </w:t>
      </w:r>
      <w:r w:rsidRPr="00070E7C">
        <w:rPr>
          <w:rFonts w:ascii="Times New Roman" w:hAnsi="Times New Roman" w:cs="Times New Roman"/>
          <w:i/>
          <w:iCs/>
        </w:rPr>
        <w:t>Occup Environ Med, 68</w:t>
      </w:r>
      <w:r w:rsidRPr="00070E7C">
        <w:rPr>
          <w:rFonts w:ascii="Times New Roman" w:hAnsi="Times New Roman" w:cs="Times New Roman"/>
        </w:rPr>
        <w:t>(6), 457-464. doi:10.1136/oem.2009.054684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Darby, S. C., Whitley, E., Howe, G. R., Hutchings, S. J., Kusiak, R. A., Lubin, J. H., . . . et al. (1995). Radon and cancers other than lung cancer in underground miners: a collaborative analysis of 11 studies. </w:t>
      </w:r>
      <w:r w:rsidRPr="00070E7C">
        <w:rPr>
          <w:rFonts w:ascii="Times New Roman" w:hAnsi="Times New Roman" w:cs="Times New Roman"/>
          <w:i/>
          <w:iCs/>
        </w:rPr>
        <w:t>J Natl Cancer Inst, 87</w:t>
      </w:r>
      <w:r w:rsidRPr="00070E7C">
        <w:rPr>
          <w:rFonts w:ascii="Times New Roman" w:hAnsi="Times New Roman" w:cs="Times New Roman"/>
        </w:rPr>
        <w:t>(5), 378-384.  Retrieved from http://www.ncbi.nlm.nih.gov/pubmed/7853419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Debeljak, M., Kitanovski, L., Pajic, T., &amp; Jazbec, J. (2013). Concordant acute myeloblastic leukemia in monozygotic twins with germline and shared somatic mutations in the gene for CCAAT-enhancer-binding protein alpha with 13 years difference at onset. </w:t>
      </w:r>
      <w:r w:rsidRPr="00070E7C">
        <w:rPr>
          <w:rFonts w:ascii="Times New Roman" w:hAnsi="Times New Roman" w:cs="Times New Roman"/>
          <w:i/>
          <w:iCs/>
        </w:rPr>
        <w:t>Haematologica, 98</w:t>
      </w:r>
      <w:r w:rsidRPr="00070E7C">
        <w:rPr>
          <w:rFonts w:ascii="Times New Roman" w:hAnsi="Times New Roman" w:cs="Times New Roman"/>
        </w:rPr>
        <w:t>(7), e73-74. doi:10.3324/haematol.2012.082578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Dohner, H., Weisdorf, D. J., &amp; Bloomfield, C. D. (2015). Acute Myeloid Leukemia. </w:t>
      </w:r>
      <w:r w:rsidRPr="00070E7C">
        <w:rPr>
          <w:rFonts w:ascii="Times New Roman" w:hAnsi="Times New Roman" w:cs="Times New Roman"/>
          <w:i/>
          <w:iCs/>
        </w:rPr>
        <w:t>N Engl J Med, 373</w:t>
      </w:r>
      <w:r w:rsidRPr="00070E7C">
        <w:rPr>
          <w:rFonts w:ascii="Times New Roman" w:hAnsi="Times New Roman" w:cs="Times New Roman"/>
        </w:rPr>
        <w:t xml:space="preserve">(12), 1136-1152.  Retrieved from http://www.ncbi.nlm.nih.gov/entrez/query.fcgi?cmd=Retrieve&amp;db=PubMed&amp;dopt=Citation&amp;list_uids=26376137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Doody, M. M., Linet, M. S., Glass, A. G., Curtis, R. E., Pottern, L. M., Rush, B. B., . . . Friedman, G. D. (1996). Risks of non-Hodgkin's lymphoma, multiple myeloma, and leukemia associated with common medications. </w:t>
      </w:r>
      <w:r w:rsidRPr="00070E7C">
        <w:rPr>
          <w:rFonts w:ascii="Times New Roman" w:hAnsi="Times New Roman" w:cs="Times New Roman"/>
          <w:i/>
          <w:iCs/>
        </w:rPr>
        <w:t>Epidemiology, 7</w:t>
      </w:r>
      <w:r w:rsidRPr="00070E7C">
        <w:rPr>
          <w:rFonts w:ascii="Times New Roman" w:hAnsi="Times New Roman" w:cs="Times New Roman"/>
        </w:rPr>
        <w:t>(2), 131-139.  Retrieved from http://www.ncbi.nlm.nih.gov/pubmed/8834551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Doody, M. M., Linet, M. S., Glass, A. G., Friedman, G. D., Pottern, L. M., Boice, J. D., Jr., &amp; Fraumeni, J. </w:t>
      </w:r>
      <w:r w:rsidRPr="00070E7C">
        <w:rPr>
          <w:rFonts w:ascii="Times New Roman" w:hAnsi="Times New Roman" w:cs="Times New Roman"/>
        </w:rPr>
        <w:lastRenderedPageBreak/>
        <w:t xml:space="preserve">F., Jr. (1992). Leukemia, lymphoma, and multiple myeloma following selected medical conditions. </w:t>
      </w:r>
      <w:r w:rsidRPr="00070E7C">
        <w:rPr>
          <w:rFonts w:ascii="Times New Roman" w:hAnsi="Times New Roman" w:cs="Times New Roman"/>
          <w:i/>
          <w:iCs/>
        </w:rPr>
        <w:t>Cancer Causes Control, 3</w:t>
      </w:r>
      <w:r w:rsidRPr="00070E7C">
        <w:rPr>
          <w:rFonts w:ascii="Times New Roman" w:hAnsi="Times New Roman" w:cs="Times New Roman"/>
        </w:rPr>
        <w:t>(5), 449-456.  Retrieved from http://www.ncbi.nlm.nih.gov/pubmed/1525326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Dores, G. M., Devesa, S. S., Curtis, R. E., Linet, M. S., &amp; Morton, L. M. (2012). Acute leukemia incidence and patient survival among children and adults in the United States, 2001-2007. </w:t>
      </w:r>
      <w:r w:rsidRPr="00070E7C">
        <w:rPr>
          <w:rFonts w:ascii="Times New Roman" w:hAnsi="Times New Roman" w:cs="Times New Roman"/>
          <w:i/>
          <w:iCs/>
        </w:rPr>
        <w:t>Blood, 119</w:t>
      </w:r>
      <w:r w:rsidRPr="00070E7C">
        <w:rPr>
          <w:rFonts w:ascii="Times New Roman" w:hAnsi="Times New Roman" w:cs="Times New Roman"/>
        </w:rPr>
        <w:t xml:space="preserve">(1), 34-43.  Retrieved from http://www.ncbi.nlm.nih.gov/entrez/query.fcgi?cmd=Retrieve&amp;db=PubMed&amp;dopt=Citation&amp;list_uids=22086414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Drenberg, C. D., Paugh, S. W., Pounds, S. B., Shi, L., Orwick, S. J., Li, L., . . . Baker, S. D. (2015). Inherited variation in OATP1B1 is associated with treatment outcome in acute myeloid leukemia. </w:t>
      </w:r>
      <w:r w:rsidRPr="00070E7C">
        <w:rPr>
          <w:rFonts w:ascii="Times New Roman" w:hAnsi="Times New Roman" w:cs="Times New Roman"/>
          <w:i/>
          <w:iCs/>
        </w:rPr>
        <w:t>Clin Pharmacol Ther</w:t>
      </w:r>
      <w:r w:rsidRPr="00070E7C">
        <w:rPr>
          <w:rFonts w:ascii="Times New Roman" w:hAnsi="Times New Roman" w:cs="Times New Roman"/>
        </w:rPr>
        <w:t>. doi:10.1002/cpt.315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Du, Y., Fryzek, J., Sekeres, M. A., &amp; Taioli, E. (2010). Smoking and alcohol intake as risk factors for myelodysplastic syndromes (MDS). </w:t>
      </w:r>
      <w:r w:rsidRPr="00070E7C">
        <w:rPr>
          <w:rFonts w:ascii="Times New Roman" w:hAnsi="Times New Roman" w:cs="Times New Roman"/>
          <w:i/>
          <w:iCs/>
        </w:rPr>
        <w:t>Leuk Res, 34</w:t>
      </w:r>
      <w:r w:rsidRPr="00070E7C">
        <w:rPr>
          <w:rFonts w:ascii="Times New Roman" w:hAnsi="Times New Roman" w:cs="Times New Roman"/>
        </w:rPr>
        <w:t>(1), 1-5. doi:10.1016/j.leukres.2009.08.006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Elliott, P., Shaddick, G., Douglass, M., de Hoogh, K., Briggs, D. J., &amp; Toledano, M. B. (2013). Adult cancers near high-voltage overhead power lines. </w:t>
      </w:r>
      <w:r w:rsidRPr="00070E7C">
        <w:rPr>
          <w:rFonts w:ascii="Times New Roman" w:hAnsi="Times New Roman" w:cs="Times New Roman"/>
          <w:i/>
          <w:iCs/>
        </w:rPr>
        <w:t>Epidemiology, 24</w:t>
      </w:r>
      <w:r w:rsidRPr="00070E7C">
        <w:rPr>
          <w:rFonts w:ascii="Times New Roman" w:hAnsi="Times New Roman" w:cs="Times New Roman"/>
        </w:rPr>
        <w:t>(2), 184-190. doi:10.1097/EDE.0b013e31827e95b9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Evans, D. G., Birch, J. M., Ramsden, R. T., Sharif, S., &amp; Baser, M. E. (2006). Malignant transformation and new primary tumours after therapeutic radiation for benign disease: substantial risks in certain tumour prone syndromes. </w:t>
      </w:r>
      <w:r w:rsidRPr="00070E7C">
        <w:rPr>
          <w:rFonts w:ascii="Times New Roman" w:hAnsi="Times New Roman" w:cs="Times New Roman"/>
          <w:i/>
          <w:iCs/>
        </w:rPr>
        <w:t>J Med Genet, 43</w:t>
      </w:r>
      <w:r w:rsidRPr="00070E7C">
        <w:rPr>
          <w:rFonts w:ascii="Times New Roman" w:hAnsi="Times New Roman" w:cs="Times New Roman"/>
        </w:rPr>
        <w:t>(4), 289-294. doi:10.1136/jmg.2005.036319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Federman, N., &amp; Sakamoto, K. M. (2005). The genetic basis of bone marrow failure syndromes in children. </w:t>
      </w:r>
      <w:r w:rsidRPr="00070E7C">
        <w:rPr>
          <w:rFonts w:ascii="Times New Roman" w:hAnsi="Times New Roman" w:cs="Times New Roman"/>
          <w:i/>
          <w:iCs/>
        </w:rPr>
        <w:t>Mol Genet Metab, 86</w:t>
      </w:r>
      <w:r w:rsidRPr="00070E7C">
        <w:rPr>
          <w:rFonts w:ascii="Times New Roman" w:hAnsi="Times New Roman" w:cs="Times New Roman"/>
        </w:rPr>
        <w:t>(1-2), 100-109.  Retrieved from http://www.sciencedirect.com/science/article/B6WNG-4GYNYHF-3/2/e7401567635229bcfb661923de17c72e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Ferlay, J., Soerjomataram, I., Ervik, M., Dikshit, R., Eser, S., Mathers, C., . . . Bray, F. (2014). Cancer Incidence and Mortality Worldwide.   Retrieved from </w:t>
      </w:r>
      <w:r w:rsidRPr="00070E7C">
        <w:rPr>
          <w:rFonts w:ascii="Times New Roman" w:hAnsi="Times New Roman" w:cs="Times New Roman"/>
        </w:rPr>
        <w:lastRenderedPageBreak/>
        <w:t>http://www.wcrf.org/int/cancer-facts-figures/worldwide-data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Fernberg, P., Odenbro, A., Bellocco, R., Boffetta, P., Pawitan, Y., Zendehdel, K., &amp; Adami, J. (2007). Tobacco use, body mass index, and the risk of leukemia and multiple myeloma: a nationwide cohort study in Sweden. </w:t>
      </w:r>
      <w:r w:rsidRPr="00070E7C">
        <w:rPr>
          <w:rFonts w:ascii="Times New Roman" w:hAnsi="Times New Roman" w:cs="Times New Roman"/>
          <w:i/>
          <w:iCs/>
        </w:rPr>
        <w:t>Cancer Res, 67</w:t>
      </w:r>
      <w:r w:rsidRPr="00070E7C">
        <w:rPr>
          <w:rFonts w:ascii="Times New Roman" w:hAnsi="Times New Roman" w:cs="Times New Roman"/>
        </w:rPr>
        <w:t>(12), 5983-5986. doi:10.1158/0008-5472.CAN-07-0274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Ferrara, F., &amp; Schiffer, C. A. (2013). Acute myeloid leukaemia in adults. </w:t>
      </w:r>
      <w:r w:rsidRPr="00070E7C">
        <w:rPr>
          <w:rFonts w:ascii="Times New Roman" w:hAnsi="Times New Roman" w:cs="Times New Roman"/>
          <w:i/>
          <w:iCs/>
        </w:rPr>
        <w:t>Lancet, 381</w:t>
      </w:r>
      <w:r w:rsidRPr="00070E7C">
        <w:rPr>
          <w:rFonts w:ascii="Times New Roman" w:hAnsi="Times New Roman" w:cs="Times New Roman"/>
        </w:rPr>
        <w:t xml:space="preserve">(9865), 484-495.  Retrieved from http://www.ncbi.nlm.nih.gov/entrez/query.fcgi?cmd=Retrieve&amp;db=PubMed&amp;dopt=Citation&amp;list_uids=23399072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Feychting, M., &amp; Ahlbom, A. (1994). Magnetic fields, leukemia, and central nervous system tumors in Swedish adults residing near high-voltage power lines. </w:t>
      </w:r>
      <w:r w:rsidRPr="00070E7C">
        <w:rPr>
          <w:rFonts w:ascii="Times New Roman" w:hAnsi="Times New Roman" w:cs="Times New Roman"/>
          <w:i/>
          <w:iCs/>
        </w:rPr>
        <w:t>Epidemiology, 5</w:t>
      </w:r>
      <w:r w:rsidRPr="00070E7C">
        <w:rPr>
          <w:rFonts w:ascii="Times New Roman" w:hAnsi="Times New Roman" w:cs="Times New Roman"/>
        </w:rPr>
        <w:t>(5), 501-509.  Retrieved from http://www.ncbi.nlm.nih.gov/pubmed/7986864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Fircanis, S., Merriam, P., Khan, N., &amp; Castillo, J. J. (2014). The relation between cigarette smoking and risk of acute myeloid leukemia: an updated meta-analysis of epidemiological studies. </w:t>
      </w:r>
      <w:r w:rsidRPr="00070E7C">
        <w:rPr>
          <w:rFonts w:ascii="Times New Roman" w:hAnsi="Times New Roman" w:cs="Times New Roman"/>
          <w:i/>
          <w:iCs/>
        </w:rPr>
        <w:t>Am J Hematol, 89</w:t>
      </w:r>
      <w:r w:rsidRPr="00070E7C">
        <w:rPr>
          <w:rFonts w:ascii="Times New Roman" w:hAnsi="Times New Roman" w:cs="Times New Roman"/>
        </w:rPr>
        <w:t>(8), E125-132. doi:10.1002/ajh.23744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Fleenor, C. J., Higa, K., Weil, M. M., &amp; DeGregori, J. (2015). Evolved Cellular Mechanisms to Respond to Genotoxic Insults: Implications for Radiation-Induced Hematologic Malignancies. </w:t>
      </w:r>
      <w:r w:rsidRPr="00070E7C">
        <w:rPr>
          <w:rFonts w:ascii="Times New Roman" w:hAnsi="Times New Roman" w:cs="Times New Roman"/>
          <w:i/>
          <w:iCs/>
        </w:rPr>
        <w:t>Radiat Res, 184</w:t>
      </w:r>
      <w:r w:rsidRPr="00070E7C">
        <w:rPr>
          <w:rFonts w:ascii="Times New Roman" w:hAnsi="Times New Roman" w:cs="Times New Roman"/>
        </w:rPr>
        <w:t>(4), 341-351. doi:10.1667/RR14147.1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Fraumeni, J. F., Jr. (1967). Bone marrow depression induced by chloramphenicol or phenylbutazone. Leukemia and other sequelae. </w:t>
      </w:r>
      <w:r w:rsidRPr="00070E7C">
        <w:rPr>
          <w:rFonts w:ascii="Times New Roman" w:hAnsi="Times New Roman" w:cs="Times New Roman"/>
          <w:i/>
          <w:iCs/>
        </w:rPr>
        <w:t>JAMA, 201</w:t>
      </w:r>
      <w:r w:rsidRPr="00070E7C">
        <w:rPr>
          <w:rFonts w:ascii="Times New Roman" w:hAnsi="Times New Roman" w:cs="Times New Roman"/>
        </w:rPr>
        <w:t>(11), 828-834.  Retrieved from http://www.ncbi.nlm.nih.gov/pubmed/6071896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Friedman, G. D. (1982). Phenylbutazone, musculoskeletal disease, and leukemia. </w:t>
      </w:r>
      <w:r w:rsidRPr="00070E7C">
        <w:rPr>
          <w:rFonts w:ascii="Times New Roman" w:hAnsi="Times New Roman" w:cs="Times New Roman"/>
          <w:i/>
          <w:iCs/>
        </w:rPr>
        <w:t>J Chronic Dis, 35</w:t>
      </w:r>
      <w:r w:rsidRPr="00070E7C">
        <w:rPr>
          <w:rFonts w:ascii="Times New Roman" w:hAnsi="Times New Roman" w:cs="Times New Roman"/>
        </w:rPr>
        <w:t>(4), 233-243.  Retrieved from http://www.ncbi.nlm.nih.gov/pubmed/7037810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Fritz, A., Percy, C., Jack, A., Shanmugaratnam, K., Sobin, L., Parkin, D. M., &amp; Whelan, S. (Eds.). (2000). </w:t>
      </w:r>
      <w:r w:rsidRPr="00070E7C">
        <w:rPr>
          <w:rFonts w:ascii="Times New Roman" w:hAnsi="Times New Roman" w:cs="Times New Roman"/>
          <w:i/>
          <w:iCs/>
        </w:rPr>
        <w:t>International Classification of Diseases for Oncology</w:t>
      </w:r>
      <w:r w:rsidRPr="00070E7C">
        <w:rPr>
          <w:rFonts w:ascii="Times New Roman" w:hAnsi="Times New Roman" w:cs="Times New Roman"/>
        </w:rPr>
        <w:t xml:space="preserve"> (3rd ed.). Geneva, Switzerland: World Health Organization.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Gaitonde, S., Boumendjel, R., Angeles, R., &amp; Rondelli, D. (2010). Familial childhood monosomy 7 and associated myelodysplasia. </w:t>
      </w:r>
      <w:r w:rsidRPr="00070E7C">
        <w:rPr>
          <w:rFonts w:ascii="Times New Roman" w:hAnsi="Times New Roman" w:cs="Times New Roman"/>
          <w:i/>
          <w:iCs/>
        </w:rPr>
        <w:t>J Pediatr Hematol Oncol, 32</w:t>
      </w:r>
      <w:r w:rsidRPr="00070E7C">
        <w:rPr>
          <w:rFonts w:ascii="Times New Roman" w:hAnsi="Times New Roman" w:cs="Times New Roman"/>
        </w:rPr>
        <w:t>(6), e236-237. doi:10.1097/MPH.0b013e3181e75759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Gangatharan, S. A., Grove, C. S., P'ng, S., O'Reilly, J., Joske, D., Leahy, M. F., . . . Wright, M. P. (2013). Acute myeloid leukaemia in Western Australia 1991-2005: a retrospective population-based study of 898 patients regarding epidemiology, cytogenetics, treatment and outcome. </w:t>
      </w:r>
      <w:r w:rsidRPr="00070E7C">
        <w:rPr>
          <w:rFonts w:ascii="Times New Roman" w:hAnsi="Times New Roman" w:cs="Times New Roman"/>
          <w:i/>
          <w:iCs/>
        </w:rPr>
        <w:t>Intern Med J, 43</w:t>
      </w:r>
      <w:r w:rsidRPr="00070E7C">
        <w:rPr>
          <w:rFonts w:ascii="Times New Roman" w:hAnsi="Times New Roman" w:cs="Times New Roman"/>
        </w:rPr>
        <w:t xml:space="preserve">(8), 903-911.  Retrieved from http://www.ncbi.nlm.nih.gov/entrez/query.fcgi?cmd=Retrieve&amp;db=PubMed&amp;dopt=Citation&amp;list_uids=23611681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Giagounidis, A., &amp; Haase, D. (2013). Morphology, cytogenetics and classification of MDS. </w:t>
      </w:r>
      <w:r w:rsidRPr="00070E7C">
        <w:rPr>
          <w:rFonts w:ascii="Times New Roman" w:hAnsi="Times New Roman" w:cs="Times New Roman"/>
          <w:i/>
          <w:iCs/>
        </w:rPr>
        <w:t>Best Pract Res Clin Haematol, 26</w:t>
      </w:r>
      <w:r w:rsidRPr="00070E7C">
        <w:rPr>
          <w:rFonts w:ascii="Times New Roman" w:hAnsi="Times New Roman" w:cs="Times New Roman"/>
        </w:rPr>
        <w:t xml:space="preserve">(4), 337-353.  Retrieved from http://www.ncbi.nlm.nih.gov/entrez/query.fcgi?cmd=Retrieve&amp;db=PubMed&amp;dopt=Citation&amp;list_uids=24507811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Glass, D. C., Schnatter, A. R., Tang, G., Irons, R. D., &amp; Rushton, L. (2014). Risk of myeloproliferative disease and chronic myeloid leukaemia following exposure to low-level benzene in a nested case-control study of petroleum workers. </w:t>
      </w:r>
      <w:r w:rsidRPr="00070E7C">
        <w:rPr>
          <w:rFonts w:ascii="Times New Roman" w:hAnsi="Times New Roman" w:cs="Times New Roman"/>
          <w:i/>
          <w:iCs/>
        </w:rPr>
        <w:t>Occup Environ Med, 71</w:t>
      </w:r>
      <w:r w:rsidRPr="00070E7C">
        <w:rPr>
          <w:rFonts w:ascii="Times New Roman" w:hAnsi="Times New Roman" w:cs="Times New Roman"/>
        </w:rPr>
        <w:t>(4), 266-274. doi:10.1136/oemed-2013-101664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Gluzman, D. F., Sklyarenko, L. M., Koval, S. V., Rodionova, N. K., Zavelevich, M. P., Ivanivskaya, T. S., . . . Ukrainskaya, N. I. (2015). Myelodysplastic syndromes in Chernobyl clean-up workers. </w:t>
      </w:r>
      <w:r w:rsidRPr="00070E7C">
        <w:rPr>
          <w:rFonts w:ascii="Times New Roman" w:hAnsi="Times New Roman" w:cs="Times New Roman"/>
          <w:i/>
          <w:iCs/>
        </w:rPr>
        <w:t>Ann Hematol, 94</w:t>
      </w:r>
      <w:r w:rsidRPr="00070E7C">
        <w:rPr>
          <w:rFonts w:ascii="Times New Roman" w:hAnsi="Times New Roman" w:cs="Times New Roman"/>
        </w:rPr>
        <w:t>(10), 1639-1643. doi:10.1007/s00277-015-2441-9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Godley, L. A., &amp; Larson, R. A. (2008). Therapy-related myeloid leukemia. </w:t>
      </w:r>
      <w:r w:rsidRPr="00070E7C">
        <w:rPr>
          <w:rFonts w:ascii="Times New Roman" w:hAnsi="Times New Roman" w:cs="Times New Roman"/>
          <w:i/>
          <w:iCs/>
        </w:rPr>
        <w:t>Semin Oncol, 35</w:t>
      </w:r>
      <w:r w:rsidRPr="00070E7C">
        <w:rPr>
          <w:rFonts w:ascii="Times New Roman" w:hAnsi="Times New Roman" w:cs="Times New Roman"/>
        </w:rPr>
        <w:t>(4), 418-429. doi:10.1053/j.seminoncol.2008.04.012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Goldberg, S. L., Chen, E., Corral, M., Guo, A., Mody-Patel, N., Pecora, A. L., &amp; Laouri, M. (2010). Incidence and clinical complications of myelodysplastic syndromes among United States Medicare beneficiaries. </w:t>
      </w:r>
      <w:r w:rsidRPr="00070E7C">
        <w:rPr>
          <w:rFonts w:ascii="Times New Roman" w:hAnsi="Times New Roman" w:cs="Times New Roman"/>
          <w:i/>
          <w:iCs/>
        </w:rPr>
        <w:t>J Clin Oncol, 28</w:t>
      </w:r>
      <w:r w:rsidRPr="00070E7C">
        <w:rPr>
          <w:rFonts w:ascii="Times New Roman" w:hAnsi="Times New Roman" w:cs="Times New Roman"/>
        </w:rPr>
        <w:t xml:space="preserve">(17), 2847-2852.  Retrieved from </w:t>
      </w:r>
      <w:r w:rsidRPr="00070E7C">
        <w:rPr>
          <w:rFonts w:ascii="Times New Roman" w:hAnsi="Times New Roman" w:cs="Times New Roman"/>
        </w:rPr>
        <w:lastRenderedPageBreak/>
        <w:t xml:space="preserve">http://www.ncbi.nlm.nih.gov/entrez/query.fcgi?cmd=Retrieve&amp;db=PubMed&amp;dopt=Citation&amp;list_uids=20421543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Greaves, M. F., Maia, A. T., Wiemels, J. L., &amp; Ford, A. M. (2003). Leukemia in twins: lessons in natural history. </w:t>
      </w:r>
      <w:r w:rsidRPr="00070E7C">
        <w:rPr>
          <w:rFonts w:ascii="Times New Roman" w:hAnsi="Times New Roman" w:cs="Times New Roman"/>
          <w:i/>
          <w:iCs/>
        </w:rPr>
        <w:t>Blood, 102</w:t>
      </w:r>
      <w:r w:rsidRPr="00070E7C">
        <w:rPr>
          <w:rFonts w:ascii="Times New Roman" w:hAnsi="Times New Roman" w:cs="Times New Roman"/>
        </w:rPr>
        <w:t>(7), 2321-2333. doi:10.1182/blood-2002-12-3817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Greaves, M. F., &amp; Wiemels, J. (2003). Origins of chromosome translocations in childhood leukaemia. </w:t>
      </w:r>
      <w:r w:rsidRPr="00070E7C">
        <w:rPr>
          <w:rFonts w:ascii="Times New Roman" w:hAnsi="Times New Roman" w:cs="Times New Roman"/>
          <w:i/>
          <w:iCs/>
        </w:rPr>
        <w:t>Nat Rev Cancer, 3</w:t>
      </w:r>
      <w:r w:rsidRPr="00070E7C">
        <w:rPr>
          <w:rFonts w:ascii="Times New Roman" w:hAnsi="Times New Roman" w:cs="Times New Roman"/>
        </w:rPr>
        <w:t>(9), 639-649. doi:10.1038/nrc1164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Greenberg, P., Cox, C., LeBeau, M. M., Fenaux, P., Morel, P., Sanz, G., . . . Bennett, J. (1997). International scoring system for evaluating prognosis in myelodysplastic syndromes. </w:t>
      </w:r>
      <w:r w:rsidRPr="00070E7C">
        <w:rPr>
          <w:rFonts w:ascii="Times New Roman" w:hAnsi="Times New Roman" w:cs="Times New Roman"/>
          <w:i/>
          <w:iCs/>
        </w:rPr>
        <w:t>Blood, 89</w:t>
      </w:r>
      <w:r w:rsidRPr="00070E7C">
        <w:rPr>
          <w:rFonts w:ascii="Times New Roman" w:hAnsi="Times New Roman" w:cs="Times New Roman"/>
        </w:rPr>
        <w:t xml:space="preserve">(6), 2079-2088.  Retrieved from http://www.ncbi.nlm.nih.gov/entrez/query.fcgi?cmd=Retrieve&amp;db=PubMed&amp;dopt=Citation&amp;list_uids=9058730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Greenberg, P. L., Tuechler, H., Schanz, J., Sanz, G., Garcia-Manero, G., Sole, F., . . . Haase, D. (2012). Revised international prognostic scoring system for myelodysplastic syndromes. </w:t>
      </w:r>
      <w:r w:rsidRPr="00070E7C">
        <w:rPr>
          <w:rFonts w:ascii="Times New Roman" w:hAnsi="Times New Roman" w:cs="Times New Roman"/>
          <w:i/>
          <w:iCs/>
        </w:rPr>
        <w:t>Blood, 120</w:t>
      </w:r>
      <w:r w:rsidRPr="00070E7C">
        <w:rPr>
          <w:rFonts w:ascii="Times New Roman" w:hAnsi="Times New Roman" w:cs="Times New Roman"/>
        </w:rPr>
        <w:t xml:space="preserve">(12), 2454-2465.  Retrieved from http://www.ncbi.nlm.nih.gov/entrez/query.fcgi?cmd=Retrieve&amp;db=PubMed&amp;dopt=Citation&amp;list_uids=22740453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Griem, M. L., Kleinerman, R. A., Boice, J. D., Jr., Stovall, M., Shefner, D., &amp; Lubin, J. H. (1994). Cancer following radiotherapy for peptic ulcer. </w:t>
      </w:r>
      <w:r w:rsidRPr="00070E7C">
        <w:rPr>
          <w:rFonts w:ascii="Times New Roman" w:hAnsi="Times New Roman" w:cs="Times New Roman"/>
          <w:i/>
          <w:iCs/>
        </w:rPr>
        <w:t>J Natl Cancer Inst, 86</w:t>
      </w:r>
      <w:r w:rsidRPr="00070E7C">
        <w:rPr>
          <w:rFonts w:ascii="Times New Roman" w:hAnsi="Times New Roman" w:cs="Times New Roman"/>
        </w:rPr>
        <w:t>(11), 842-849.  Retrieved from http://www.ncbi.nlm.nih.gov/pubmed/8182765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Grimwade, D. (2001). The clinical significance of cytogenetic abnormalities in acute myeloid leukaemia. </w:t>
      </w:r>
      <w:r w:rsidRPr="00070E7C">
        <w:rPr>
          <w:rFonts w:ascii="Times New Roman" w:hAnsi="Times New Roman" w:cs="Times New Roman"/>
          <w:i/>
          <w:iCs/>
        </w:rPr>
        <w:t>Best Pract Res Clin Haematol, 14</w:t>
      </w:r>
      <w:r w:rsidRPr="00070E7C">
        <w:rPr>
          <w:rFonts w:ascii="Times New Roman" w:hAnsi="Times New Roman" w:cs="Times New Roman"/>
        </w:rPr>
        <w:t>(3), 497-529. doi:10.1053/beha.2001.0152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Grimwade, D., Hills, R. K., Moorman, A. V., Walker, H., Chatters, S., Goldstone, A. H., . . . National Cancer Research Institute Adult Leukaemia Working, G. (2010). Refinement of cytogenetic classification in acute myeloid leukemia: determination of prognostic significance of rare recurring chromosomal abnormalities among 5876 younger adult patients treated in the United Kingdom </w:t>
      </w:r>
      <w:r w:rsidRPr="00070E7C">
        <w:rPr>
          <w:rFonts w:ascii="Times New Roman" w:hAnsi="Times New Roman" w:cs="Times New Roman"/>
        </w:rPr>
        <w:lastRenderedPageBreak/>
        <w:t xml:space="preserve">Medical Research Council trials. </w:t>
      </w:r>
      <w:r w:rsidRPr="00070E7C">
        <w:rPr>
          <w:rFonts w:ascii="Times New Roman" w:hAnsi="Times New Roman" w:cs="Times New Roman"/>
          <w:i/>
          <w:iCs/>
        </w:rPr>
        <w:t>Blood, 116</w:t>
      </w:r>
      <w:r w:rsidRPr="00070E7C">
        <w:rPr>
          <w:rFonts w:ascii="Times New Roman" w:hAnsi="Times New Roman" w:cs="Times New Roman"/>
        </w:rPr>
        <w:t>(3), 354-365. doi:10.1182/blood-2009-11-254441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Groves, F. D., Page, W. F., Gridley, G., Lisimaque, L., Stewart, P. A., Tarone, R. E., . . . Beebe, G. W. (2002). Cancer in Korean war navy technicians: mortality survey after 40 years. </w:t>
      </w:r>
      <w:r w:rsidRPr="00070E7C">
        <w:rPr>
          <w:rFonts w:ascii="Times New Roman" w:hAnsi="Times New Roman" w:cs="Times New Roman"/>
          <w:i/>
          <w:iCs/>
        </w:rPr>
        <w:t>Am J Epidemiol, 155</w:t>
      </w:r>
      <w:r w:rsidRPr="00070E7C">
        <w:rPr>
          <w:rFonts w:ascii="Times New Roman" w:hAnsi="Times New Roman" w:cs="Times New Roman"/>
        </w:rPr>
        <w:t>(9), 810-818.  Retrieved from http://www.ncbi.nlm.nih.gov/pubmed/11978584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Gundestrup, M., &amp; Storm, H. H. (1999). Radiation-induced acute myeloid leukaemia and other cancers in commercial jet cockpit crew: a population-based cohort study. </w:t>
      </w:r>
      <w:r w:rsidRPr="00070E7C">
        <w:rPr>
          <w:rFonts w:ascii="Times New Roman" w:hAnsi="Times New Roman" w:cs="Times New Roman"/>
          <w:i/>
          <w:iCs/>
        </w:rPr>
        <w:t>Lancet, 354</w:t>
      </w:r>
      <w:r w:rsidRPr="00070E7C">
        <w:rPr>
          <w:rFonts w:ascii="Times New Roman" w:hAnsi="Times New Roman" w:cs="Times New Roman"/>
        </w:rPr>
        <w:t>(9195), 2029-2031. doi:10.1016/S0140-6736(99)05093-X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Hahn, C. N., Chong, C. E., Carmichael, C. L., Wilkins, E. J., Brautigan, P. J., Li, X. C., . . . Scott, H. S. (2011). Heritable GATA2 mutations associated with familial myelodysplastic syndrome and acute myeloid leukemia. </w:t>
      </w:r>
      <w:r w:rsidRPr="00070E7C">
        <w:rPr>
          <w:rFonts w:ascii="Times New Roman" w:hAnsi="Times New Roman" w:cs="Times New Roman"/>
          <w:i/>
          <w:iCs/>
        </w:rPr>
        <w:t>Nat Genet, 43</w:t>
      </w:r>
      <w:r w:rsidRPr="00070E7C">
        <w:rPr>
          <w:rFonts w:ascii="Times New Roman" w:hAnsi="Times New Roman" w:cs="Times New Roman"/>
        </w:rPr>
        <w:t>(10), 1012-1017. doi:10.1038/ng.913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Hammer, G. P., Auvinen, A., De Stavola, B. L., Grajewski, B., Gundestrup, M., Haldorsen, T., . . . Blettner, M. (2014). Mortality from cancer and other causes in commercial airline crews: a joint analysis of cohorts from 10 countries. </w:t>
      </w:r>
      <w:r w:rsidRPr="00070E7C">
        <w:rPr>
          <w:rFonts w:ascii="Times New Roman" w:hAnsi="Times New Roman" w:cs="Times New Roman"/>
          <w:i/>
          <w:iCs/>
        </w:rPr>
        <w:t>Occup Environ Med, 71</w:t>
      </w:r>
      <w:r w:rsidRPr="00070E7C">
        <w:rPr>
          <w:rFonts w:ascii="Times New Roman" w:hAnsi="Times New Roman" w:cs="Times New Roman"/>
        </w:rPr>
        <w:t>(5), 313-322. doi:10.1136/oemed-2013-101395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Harada, H., Harada, Y., Tanaka, H., Kimura, A., &amp; Inaba, T. (2003). Implications of somatic mutations in the AML1 gene in radiation-associated and therapy-related myelodysplastic syndrome/acute myeloid leukemia. </w:t>
      </w:r>
      <w:r w:rsidRPr="00070E7C">
        <w:rPr>
          <w:rFonts w:ascii="Times New Roman" w:hAnsi="Times New Roman" w:cs="Times New Roman"/>
          <w:i/>
          <w:iCs/>
        </w:rPr>
        <w:t>Blood, 101</w:t>
      </w:r>
      <w:r w:rsidRPr="00070E7C">
        <w:rPr>
          <w:rFonts w:ascii="Times New Roman" w:hAnsi="Times New Roman" w:cs="Times New Roman"/>
        </w:rPr>
        <w:t>(2), 673-680. doi:10.1182/blood-2002-04-1010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Harrison, J. (2009). Biokinetic and dosimetric modelling in the estimation of radiation risks from internal emitters. </w:t>
      </w:r>
      <w:r w:rsidRPr="00070E7C">
        <w:rPr>
          <w:rFonts w:ascii="Times New Roman" w:hAnsi="Times New Roman" w:cs="Times New Roman"/>
          <w:i/>
          <w:iCs/>
        </w:rPr>
        <w:t>J Radiol Prot, 29</w:t>
      </w:r>
      <w:r w:rsidRPr="00070E7C">
        <w:rPr>
          <w:rFonts w:ascii="Times New Roman" w:hAnsi="Times New Roman" w:cs="Times New Roman"/>
        </w:rPr>
        <w:t>(2A), A81-A105. doi:10.1088/0952-4746/29/2A/S06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Hauptmann, M., Lubin, J. H., Stewart, P. A., Hayes, R. B., &amp; Blair, A. (2003). Mortality from lymphohematopoietic malignancies among workers in formaldehyde industries. </w:t>
      </w:r>
      <w:r w:rsidRPr="00070E7C">
        <w:rPr>
          <w:rFonts w:ascii="Times New Roman" w:hAnsi="Times New Roman" w:cs="Times New Roman"/>
          <w:i/>
          <w:iCs/>
        </w:rPr>
        <w:t>J Natl Cancer Inst, 95</w:t>
      </w:r>
      <w:r w:rsidRPr="00070E7C">
        <w:rPr>
          <w:rFonts w:ascii="Times New Roman" w:hAnsi="Times New Roman" w:cs="Times New Roman"/>
        </w:rPr>
        <w:t>(21), 1615-1623.  Retrieved from http://www.ncbi.nlm.nih.gov/pubmed/14600094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Hauptmann, M., Stewart, P. A., Lubin, J. H., Beane Freeman, L. E., Hornung, R. W., Herrick, R. F., . . . Hayes, R. B. (2009). Mortality from lymphohematopoietic malignancies and brain cancer among embalmers exposed to formaldehyde. </w:t>
      </w:r>
      <w:r w:rsidRPr="00070E7C">
        <w:rPr>
          <w:rFonts w:ascii="Times New Roman" w:hAnsi="Times New Roman" w:cs="Times New Roman"/>
          <w:i/>
          <w:iCs/>
        </w:rPr>
        <w:t>J Natl Cancer Inst, 101</w:t>
      </w:r>
      <w:r w:rsidRPr="00070E7C">
        <w:rPr>
          <w:rFonts w:ascii="Times New Roman" w:hAnsi="Times New Roman" w:cs="Times New Roman"/>
        </w:rPr>
        <w:t>(24), 1696-1708. doi:10.1093/jnci/djp416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Hayes, R. B., Yin, S. N., Dosemeci, M., Li, G. L., Wacholder, S., Travis, L. B., . . . Linet, M. S. (1997). Benzene and the dose-related incidence of hematologic neoplasms in China. Chinese Academy of Preventive Medicine--National Cancer Institute Benzene Study Group. </w:t>
      </w:r>
      <w:r w:rsidRPr="00070E7C">
        <w:rPr>
          <w:rFonts w:ascii="Times New Roman" w:hAnsi="Times New Roman" w:cs="Times New Roman"/>
          <w:i/>
          <w:iCs/>
        </w:rPr>
        <w:t>J Natl Cancer Inst, 89</w:t>
      </w:r>
      <w:r w:rsidRPr="00070E7C">
        <w:rPr>
          <w:rFonts w:ascii="Times New Roman" w:hAnsi="Times New Roman" w:cs="Times New Roman"/>
        </w:rPr>
        <w:t>(14), 1065-1071.  Retrieved from http://www.ncbi.nlm.nih.gov/pubmed/9230889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Hemminki, K., Liu, X., Forsti, A., Ji, J., Sundquist, J., &amp; Sundquist, K. (2013). Subsequent leukaemia in autoimmune disease patients. </w:t>
      </w:r>
      <w:r w:rsidRPr="00070E7C">
        <w:rPr>
          <w:rFonts w:ascii="Times New Roman" w:hAnsi="Times New Roman" w:cs="Times New Roman"/>
          <w:i/>
          <w:iCs/>
        </w:rPr>
        <w:t>Br J Haematol, 161</w:t>
      </w:r>
      <w:r w:rsidRPr="00070E7C">
        <w:rPr>
          <w:rFonts w:ascii="Times New Roman" w:hAnsi="Times New Roman" w:cs="Times New Roman"/>
        </w:rPr>
        <w:t>(5), 677-687. doi:10.1111/bjh.12330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Henshaw, D. L., Eatough, J. P., &amp; Richardson, R. B. (1990). Radon as a causative factor in induction of myeloid leukaemia and other cancers. </w:t>
      </w:r>
      <w:r w:rsidRPr="00070E7C">
        <w:rPr>
          <w:rFonts w:ascii="Times New Roman" w:hAnsi="Times New Roman" w:cs="Times New Roman"/>
          <w:i/>
          <w:iCs/>
        </w:rPr>
        <w:t>Lancet, 335</w:t>
      </w:r>
      <w:r w:rsidRPr="00070E7C">
        <w:rPr>
          <w:rFonts w:ascii="Times New Roman" w:hAnsi="Times New Roman" w:cs="Times New Roman"/>
        </w:rPr>
        <w:t>(8696), 1008-1012.  Retrieved from http://www.ncbi.nlm.nih.gov/pubmed/1970069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Hinds, M. W., Kolonel, L. N., Lee, J., &amp; Hirohata, T. (1980). Associations between cancer incidence and alcohol/cigarette consumption among five ethnic groups in Hawaii. </w:t>
      </w:r>
      <w:r w:rsidRPr="00070E7C">
        <w:rPr>
          <w:rFonts w:ascii="Times New Roman" w:hAnsi="Times New Roman" w:cs="Times New Roman"/>
          <w:i/>
          <w:iCs/>
        </w:rPr>
        <w:t>Br J Cancer, 41</w:t>
      </w:r>
      <w:r w:rsidRPr="00070E7C">
        <w:rPr>
          <w:rFonts w:ascii="Times New Roman" w:hAnsi="Times New Roman" w:cs="Times New Roman"/>
        </w:rPr>
        <w:t>(6), 929-940.  Retrieved from http://www.ncbi.nlm.nih.gov/pubmed/7426317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Hoffman, R., Benz, E. J., Jr., Silberstein, L. E., Heslop, H., Weitz, J., &amp; Anastasi, J. (2013). </w:t>
      </w:r>
      <w:r w:rsidRPr="00070E7C">
        <w:rPr>
          <w:rFonts w:ascii="Times New Roman" w:hAnsi="Times New Roman" w:cs="Times New Roman"/>
          <w:i/>
          <w:iCs/>
        </w:rPr>
        <w:t>Hematology: Basic Principles and Practice</w:t>
      </w:r>
      <w:r w:rsidRPr="00070E7C">
        <w:rPr>
          <w:rFonts w:ascii="Times New Roman" w:hAnsi="Times New Roman" w:cs="Times New Roman"/>
        </w:rPr>
        <w:t xml:space="preserve"> (6th ed.). Philadelphia: Saunders/Elsevier.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Howard, R., Gilbert, E., Lynch, C. F., Hall, P., Storm, H., Holowaty, E., . . . Travis, L. B. (2008). Risk of leukemia among survivors of testicular cancer: a population-based study of 42,722 patients. </w:t>
      </w:r>
      <w:r w:rsidRPr="00070E7C">
        <w:rPr>
          <w:rFonts w:ascii="Times New Roman" w:hAnsi="Times New Roman" w:cs="Times New Roman"/>
          <w:i/>
          <w:iCs/>
        </w:rPr>
        <w:t>Ann Epidemiol, 18</w:t>
      </w:r>
      <w:r w:rsidRPr="00070E7C">
        <w:rPr>
          <w:rFonts w:ascii="Times New Roman" w:hAnsi="Times New Roman" w:cs="Times New Roman"/>
        </w:rPr>
        <w:t>(5), 416-421. doi:10.1016/j.annepidem.2008.01.003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Hsu, W. L., Preston, D. L., Soda, M., Sugiyama, H., Funamoto, S., Kodama, K., . . . Mabuchi, K. (2013). The incidence of leukemia, lymphoma and multiple myeloma among atomic bomb survivors: 1950-2001. </w:t>
      </w:r>
      <w:r w:rsidRPr="00070E7C">
        <w:rPr>
          <w:rFonts w:ascii="Times New Roman" w:hAnsi="Times New Roman" w:cs="Times New Roman"/>
          <w:i/>
          <w:iCs/>
        </w:rPr>
        <w:t>Radiat Res, 179</w:t>
      </w:r>
      <w:r w:rsidRPr="00070E7C">
        <w:rPr>
          <w:rFonts w:ascii="Times New Roman" w:hAnsi="Times New Roman" w:cs="Times New Roman"/>
        </w:rPr>
        <w:t>(3), 361-382. doi:10.1667/RR2892.1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IARC. (2001). Ionizing radiation, part 2: some internally deposited radionuclides. </w:t>
      </w:r>
      <w:r w:rsidRPr="00070E7C">
        <w:rPr>
          <w:rFonts w:ascii="Times New Roman" w:hAnsi="Times New Roman" w:cs="Times New Roman"/>
          <w:i/>
          <w:iCs/>
        </w:rPr>
        <w:t>IARC Monogr Eval Carcinog Risks Hum, 78</w:t>
      </w:r>
      <w:r w:rsidRPr="00070E7C">
        <w:rPr>
          <w:rFonts w:ascii="Times New Roman" w:hAnsi="Times New Roman" w:cs="Times New Roman"/>
        </w:rPr>
        <w:t>, 595.  Retrieved from http://monographs.iarc.fr/ENG/Monographs/vol78/index.php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IARC. (2010). Some aromatic amines, organic dyes, and related exposures. </w:t>
      </w:r>
      <w:r w:rsidRPr="00070E7C">
        <w:rPr>
          <w:rFonts w:ascii="Times New Roman" w:hAnsi="Times New Roman" w:cs="Times New Roman"/>
          <w:i/>
          <w:iCs/>
        </w:rPr>
        <w:t>IARC Monogr Eval Carcinog Risks Hum, 99</w:t>
      </w:r>
      <w:r w:rsidRPr="00070E7C">
        <w:rPr>
          <w:rFonts w:ascii="Times New Roman" w:hAnsi="Times New Roman" w:cs="Times New Roman"/>
        </w:rPr>
        <w:t xml:space="preserve">, 692.  Retrieved from </w:t>
      </w:r>
      <w:r w:rsidRPr="00070E7C">
        <w:rPr>
          <w:rFonts w:ascii="Times New Roman" w:hAnsi="Times New Roman" w:cs="Times New Roman"/>
        </w:rPr>
        <w:lastRenderedPageBreak/>
        <w:t>http://monographs.iarc.fr/ENG/Monographs/vol99/index.php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IARC. (2012). Chemical agents and related occupations. </w:t>
      </w:r>
      <w:r w:rsidRPr="00070E7C">
        <w:rPr>
          <w:rFonts w:ascii="Times New Roman" w:hAnsi="Times New Roman" w:cs="Times New Roman"/>
          <w:i/>
          <w:iCs/>
        </w:rPr>
        <w:t>IARC Monogr Eval Carcinog Risks Hum, 100(Pt F)</w:t>
      </w:r>
      <w:r w:rsidRPr="00070E7C">
        <w:rPr>
          <w:rFonts w:ascii="Times New Roman" w:hAnsi="Times New Roman" w:cs="Times New Roman"/>
        </w:rPr>
        <w:t>, 599.  Retrieved from http://monographs.iarc.fr/ENG/Monographs/vol100F/index.php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IARC. (2013). Non-ionizing radiation, part 2: radiofrequency electromagnetic fields. </w:t>
      </w:r>
      <w:r w:rsidRPr="00070E7C">
        <w:rPr>
          <w:rFonts w:ascii="Times New Roman" w:hAnsi="Times New Roman" w:cs="Times New Roman"/>
          <w:i/>
          <w:iCs/>
        </w:rPr>
        <w:t>IARC Monogr Eval Carcinog Risks Hum, 102</w:t>
      </w:r>
      <w:r w:rsidRPr="00070E7C">
        <w:rPr>
          <w:rFonts w:ascii="Times New Roman" w:hAnsi="Times New Roman" w:cs="Times New Roman"/>
        </w:rPr>
        <w:t>, 460.  Retrieved from http://monographs.iarc.fr/ENG/Monographs/vol102/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Ido, M., Nagata, C., Kawakami, N., Shimizu, H., Yoshida, Y., Nomura, T., &amp; Mizoguchi, H. (1996). A case-control study of myelodysplastic syndromes among Japanese men and women. </w:t>
      </w:r>
      <w:r w:rsidRPr="00070E7C">
        <w:rPr>
          <w:rFonts w:ascii="Times New Roman" w:hAnsi="Times New Roman" w:cs="Times New Roman"/>
          <w:i/>
          <w:iCs/>
        </w:rPr>
        <w:t>Leuk Res, 20</w:t>
      </w:r>
      <w:r w:rsidRPr="00070E7C">
        <w:rPr>
          <w:rFonts w:ascii="Times New Roman" w:hAnsi="Times New Roman" w:cs="Times New Roman"/>
        </w:rPr>
        <w:t>(9), 727-731.  Retrieved from http://www.ncbi.nlm.nih.gov/pubmed/8947581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Inaba, H., Greaves, M., &amp; Mullighan, C. G. (2013). Acute lymphoblastic leukaemia. </w:t>
      </w:r>
      <w:r w:rsidRPr="00070E7C">
        <w:rPr>
          <w:rFonts w:ascii="Times New Roman" w:hAnsi="Times New Roman" w:cs="Times New Roman"/>
          <w:i/>
          <w:iCs/>
        </w:rPr>
        <w:t>Lancet, 381</w:t>
      </w:r>
      <w:r w:rsidRPr="00070E7C">
        <w:rPr>
          <w:rFonts w:ascii="Times New Roman" w:hAnsi="Times New Roman" w:cs="Times New Roman"/>
        </w:rPr>
        <w:t>(9881), 1943-1955. doi:10.1016/S0140-6736(12)62187-4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Iwanaga, M., Hsu, W. L., Soda, M., Takasaki, Y., Tawara, M., Joh, T., . . . Tomonaga, M. (2011). Risk of myelodysplastic syndromes in people exposed to ionizing radiation: a retrospective cohort study of Nagasaki atomic bomb survivors. </w:t>
      </w:r>
      <w:r w:rsidRPr="00070E7C">
        <w:rPr>
          <w:rFonts w:ascii="Times New Roman" w:hAnsi="Times New Roman" w:cs="Times New Roman"/>
          <w:i/>
          <w:iCs/>
        </w:rPr>
        <w:t>J Clin Oncol, 29</w:t>
      </w:r>
      <w:r w:rsidRPr="00070E7C">
        <w:rPr>
          <w:rFonts w:ascii="Times New Roman" w:hAnsi="Times New Roman" w:cs="Times New Roman"/>
        </w:rPr>
        <w:t>(4), 428-434. doi:10.1200/JCO.2010.31.3080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Jablon, S., Hrubec, Z., &amp; Boice, J. D., Jr. (1991). Cancer in populations living near nuclear facilities. A survey of mortality nationwide and incidence in two states. </w:t>
      </w:r>
      <w:r w:rsidRPr="00070E7C">
        <w:rPr>
          <w:rFonts w:ascii="Times New Roman" w:hAnsi="Times New Roman" w:cs="Times New Roman"/>
          <w:i/>
          <w:iCs/>
        </w:rPr>
        <w:t>JAMA, 265</w:t>
      </w:r>
      <w:r w:rsidRPr="00070E7C">
        <w:rPr>
          <w:rFonts w:ascii="Times New Roman" w:hAnsi="Times New Roman" w:cs="Times New Roman"/>
        </w:rPr>
        <w:t>(11), 1403-1408.  Retrieved from http://www.ncbi.nlm.nih.gov/pubmed/1999880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Jaffe, E. S., Harris, N. L., Stein, H., &amp; Vardiman, J. W. (Eds.). (2001). </w:t>
      </w:r>
      <w:r w:rsidRPr="00070E7C">
        <w:rPr>
          <w:rFonts w:ascii="Times New Roman" w:hAnsi="Times New Roman" w:cs="Times New Roman"/>
          <w:i/>
          <w:iCs/>
        </w:rPr>
        <w:t>World Health Organization classification of tumours. Pathology and genetics of haematopoietic and lymphoid tissues</w:t>
      </w:r>
      <w:r w:rsidRPr="00070E7C">
        <w:rPr>
          <w:rFonts w:ascii="Times New Roman" w:hAnsi="Times New Roman" w:cs="Times New Roman"/>
        </w:rPr>
        <w:t>. Lyon: IARC Press.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James, C., Ugo, V., Le Couedic, J. P., Staerk, J., Delhommeau, F., Lacout, C., . . . Vainchenker, W. (2005). A unique clonal JAK2 mutation leading to constitutive signalling causes polycythaemia vera. </w:t>
      </w:r>
      <w:r w:rsidRPr="00070E7C">
        <w:rPr>
          <w:rFonts w:ascii="Times New Roman" w:hAnsi="Times New Roman" w:cs="Times New Roman"/>
          <w:i/>
          <w:iCs/>
        </w:rPr>
        <w:t>Nature, 434</w:t>
      </w:r>
      <w:r w:rsidRPr="00070E7C">
        <w:rPr>
          <w:rFonts w:ascii="Times New Roman" w:hAnsi="Times New Roman" w:cs="Times New Roman"/>
        </w:rPr>
        <w:t xml:space="preserve">(7037), 1144-1148.  Retrieved from http://www.ncbi.nlm.nih.gov/entrez/query.fcgi?cmd=Retrieve&amp;db=PubMed&amp;dopt=Citation&amp;list_uids=15793561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Johansen, C., Raaschou Nielsen, O., Olsen, J. H., &amp; Schuz, J. (2007). Risk for leukaemia and brain and breast cancer among Danish utility workers: a second follow-up. </w:t>
      </w:r>
      <w:r w:rsidRPr="00070E7C">
        <w:rPr>
          <w:rFonts w:ascii="Times New Roman" w:hAnsi="Times New Roman" w:cs="Times New Roman"/>
          <w:i/>
          <w:iCs/>
        </w:rPr>
        <w:t>Occup Environ Med, 64</w:t>
      </w:r>
      <w:r w:rsidRPr="00070E7C">
        <w:rPr>
          <w:rFonts w:ascii="Times New Roman" w:hAnsi="Times New Roman" w:cs="Times New Roman"/>
        </w:rPr>
        <w:t>(11), 782-784. doi:10.1136/oem.2006.029116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Kabat, G. C., Wu, J. W., Moore, S. C., Morton, L. M., Park, Y., Hollenbeck, A. R., &amp; Rohan, T. E. (2013). Lifestyle and dietary factors in relation to risk of chronic myeloid leukemia in the NIH-AARP Diet and Health Study. </w:t>
      </w:r>
      <w:r w:rsidRPr="00070E7C">
        <w:rPr>
          <w:rFonts w:ascii="Times New Roman" w:hAnsi="Times New Roman" w:cs="Times New Roman"/>
          <w:i/>
          <w:iCs/>
        </w:rPr>
        <w:t>Cancer Epidemiol Biomarkers Prev, 22</w:t>
      </w:r>
      <w:r w:rsidRPr="00070E7C">
        <w:rPr>
          <w:rFonts w:ascii="Times New Roman" w:hAnsi="Times New Roman" w:cs="Times New Roman"/>
        </w:rPr>
        <w:t>(5), 848-854. doi:10.1158/1055-9965.EPI-13-0093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Kadia, T. M., Ravandi, F., Cortes, J., &amp; Kantarjian, H. (2015). Toward Individualized Therapy in Acute Myeloid Leukemia: A Contemporary Review. </w:t>
      </w:r>
      <w:r w:rsidRPr="00070E7C">
        <w:rPr>
          <w:rFonts w:ascii="Times New Roman" w:hAnsi="Times New Roman" w:cs="Times New Roman"/>
          <w:i/>
          <w:iCs/>
        </w:rPr>
        <w:t>JAMA Oncol, 1</w:t>
      </w:r>
      <w:r w:rsidRPr="00070E7C">
        <w:rPr>
          <w:rFonts w:ascii="Times New Roman" w:hAnsi="Times New Roman" w:cs="Times New Roman"/>
        </w:rPr>
        <w:t xml:space="preserve">(6), 820-828.  Retrieved from http://www.ncbi.nlm.nih.gov/entrez/query.fcgi?cmd=Retrieve&amp;db=PubMed&amp;dopt=Citation&amp;list_uids=26181162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Karran, P. (2006). Thiopurines, DNA damage, DNA repair and therapy-related cancer. </w:t>
      </w:r>
      <w:r w:rsidRPr="00070E7C">
        <w:rPr>
          <w:rFonts w:ascii="Times New Roman" w:hAnsi="Times New Roman" w:cs="Times New Roman"/>
          <w:i/>
          <w:iCs/>
        </w:rPr>
        <w:t>Br Med Bull, 79-80</w:t>
      </w:r>
      <w:r w:rsidRPr="00070E7C">
        <w:rPr>
          <w:rFonts w:ascii="Times New Roman" w:hAnsi="Times New Roman" w:cs="Times New Roman"/>
        </w:rPr>
        <w:t>, 153-170. doi:10.1093/bmb/ldl020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Kaye, F. J. (2009). Mutation-associated fusion cancer genes in solid tumors. </w:t>
      </w:r>
      <w:r w:rsidRPr="00070E7C">
        <w:rPr>
          <w:rFonts w:ascii="Times New Roman" w:hAnsi="Times New Roman" w:cs="Times New Roman"/>
          <w:i/>
          <w:iCs/>
        </w:rPr>
        <w:t>Mol Cancer Ther, 8</w:t>
      </w:r>
      <w:r w:rsidRPr="00070E7C">
        <w:rPr>
          <w:rFonts w:ascii="Times New Roman" w:hAnsi="Times New Roman" w:cs="Times New Roman"/>
        </w:rPr>
        <w:t>(6), 1399-1408. doi:10.1158/1535-7163.MCT-09-0135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Kendall, G., &amp; Muirhead, C. (2003). Third epidemiological study of participants in the UK atmospheric nuclear weapons tests. </w:t>
      </w:r>
      <w:r w:rsidRPr="00070E7C">
        <w:rPr>
          <w:rFonts w:ascii="Times New Roman" w:hAnsi="Times New Roman" w:cs="Times New Roman"/>
          <w:i/>
          <w:iCs/>
        </w:rPr>
        <w:t>J Radiol Prot, 23</w:t>
      </w:r>
      <w:r w:rsidRPr="00070E7C">
        <w:rPr>
          <w:rFonts w:ascii="Times New Roman" w:hAnsi="Times New Roman" w:cs="Times New Roman"/>
        </w:rPr>
        <w:t>(2), 213-214.  Retrieved from http://www.ncbi.nlm.nih.gov/pubmed/12875553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Khalade, A., Jaakkola, M. S., Pukkala, E., &amp; Jaakkola, J. J. (2010). Exposure to benzene at work and the risk of leukemia: a systematic review and meta-analysis. </w:t>
      </w:r>
      <w:r w:rsidRPr="00070E7C">
        <w:rPr>
          <w:rFonts w:ascii="Times New Roman" w:hAnsi="Times New Roman" w:cs="Times New Roman"/>
          <w:i/>
          <w:iCs/>
        </w:rPr>
        <w:t>Environ Health, 9</w:t>
      </w:r>
      <w:r w:rsidRPr="00070E7C">
        <w:rPr>
          <w:rFonts w:ascii="Times New Roman" w:hAnsi="Times New Roman" w:cs="Times New Roman"/>
        </w:rPr>
        <w:t>, 31. doi:10.1186/1476-069X-9-31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Kheifets, L., Monroe, J., Vergara, X., Mezei, G., &amp; Afifi, A. A. (2008). Occupational electromagnetic fields and leukemia and brain cancer: an update to two meta-analyses. </w:t>
      </w:r>
      <w:r w:rsidRPr="00070E7C">
        <w:rPr>
          <w:rFonts w:ascii="Times New Roman" w:hAnsi="Times New Roman" w:cs="Times New Roman"/>
          <w:i/>
          <w:iCs/>
        </w:rPr>
        <w:t>J Occup Environ Med, 50</w:t>
      </w:r>
      <w:r w:rsidRPr="00070E7C">
        <w:rPr>
          <w:rFonts w:ascii="Times New Roman" w:hAnsi="Times New Roman" w:cs="Times New Roman"/>
        </w:rPr>
        <w:t>(6), 677-688. doi:10.1097/JOM.0b013e3181757a27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Kheifets, L. I., Afifi, A. A., Buffler, P. A., Zhang, Z. W., &amp; Matkin, C. C. (1997). Occupational electric and </w:t>
      </w:r>
      <w:r w:rsidRPr="00070E7C">
        <w:rPr>
          <w:rFonts w:ascii="Times New Roman" w:hAnsi="Times New Roman" w:cs="Times New Roman"/>
        </w:rPr>
        <w:lastRenderedPageBreak/>
        <w:t xml:space="preserve">magnetic field exposure and leukemia. A meta-analysis. </w:t>
      </w:r>
      <w:r w:rsidRPr="00070E7C">
        <w:rPr>
          <w:rFonts w:ascii="Times New Roman" w:hAnsi="Times New Roman" w:cs="Times New Roman"/>
          <w:i/>
          <w:iCs/>
        </w:rPr>
        <w:t>J Occup Environ Med, 39</w:t>
      </w:r>
      <w:r w:rsidRPr="00070E7C">
        <w:rPr>
          <w:rFonts w:ascii="Times New Roman" w:hAnsi="Times New Roman" w:cs="Times New Roman"/>
        </w:rPr>
        <w:t>(11), 1074-1091.  Retrieved from http://www.ncbi.nlm.nih.gov/pubmed/9383718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Khincha, P. P., &amp; Savage, S. A. (2013). Genomic characterization of the inherited bone marrow failure syndromes. </w:t>
      </w:r>
      <w:r w:rsidRPr="00070E7C">
        <w:rPr>
          <w:rFonts w:ascii="Times New Roman" w:hAnsi="Times New Roman" w:cs="Times New Roman"/>
          <w:i/>
          <w:iCs/>
        </w:rPr>
        <w:t>Semin Hematol, 50</w:t>
      </w:r>
      <w:r w:rsidRPr="00070E7C">
        <w:rPr>
          <w:rFonts w:ascii="Times New Roman" w:hAnsi="Times New Roman" w:cs="Times New Roman"/>
        </w:rPr>
        <w:t>(4), 333-347. doi:10.1053/j.seminhematol.2013.09.002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Kilpivaara, O., Mukherjee, S., Schram, A. M., Wadleigh, M., Mullally, A., Ebert, B. L., . . . Levine, R. L. (2009). A germline JAK2 SNP is associated with predisposition to the development of JAK2(V617F)-positive myeloproliferative neoplasms. </w:t>
      </w:r>
      <w:r w:rsidRPr="00070E7C">
        <w:rPr>
          <w:rFonts w:ascii="Times New Roman" w:hAnsi="Times New Roman" w:cs="Times New Roman"/>
          <w:i/>
          <w:iCs/>
        </w:rPr>
        <w:t>Nat Genet, 41</w:t>
      </w:r>
      <w:r w:rsidRPr="00070E7C">
        <w:rPr>
          <w:rFonts w:ascii="Times New Roman" w:hAnsi="Times New Roman" w:cs="Times New Roman"/>
        </w:rPr>
        <w:t>(4), 455-459. doi:10.1038/ng.342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Kim, D. H., Lee, S. T., Won, H. H., Kim, S., Kim, M. J., Kim, H. J., . . . Lipton, J. H. (2011). A genome-wide association study identifies novel loci associated with susceptibility to chronic myeloid leukemia. </w:t>
      </w:r>
      <w:r w:rsidRPr="00070E7C">
        <w:rPr>
          <w:rFonts w:ascii="Times New Roman" w:hAnsi="Times New Roman" w:cs="Times New Roman"/>
          <w:i/>
          <w:iCs/>
        </w:rPr>
        <w:t>Blood, 117</w:t>
      </w:r>
      <w:r w:rsidRPr="00070E7C">
        <w:rPr>
          <w:rFonts w:ascii="Times New Roman" w:hAnsi="Times New Roman" w:cs="Times New Roman"/>
        </w:rPr>
        <w:t>(25), 6906-6911. doi:10.1182/blood-2011-01-329797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Kinlen, L. J., &amp; Rogot, E. (1988). Leukaemia and smoking habits among United States veterans. </w:t>
      </w:r>
      <w:r w:rsidRPr="00070E7C">
        <w:rPr>
          <w:rFonts w:ascii="Times New Roman" w:hAnsi="Times New Roman" w:cs="Times New Roman"/>
          <w:i/>
          <w:iCs/>
        </w:rPr>
        <w:t>BMJ, 297</w:t>
      </w:r>
      <w:r w:rsidRPr="00070E7C">
        <w:rPr>
          <w:rFonts w:ascii="Times New Roman" w:hAnsi="Times New Roman" w:cs="Times New Roman"/>
        </w:rPr>
        <w:t>(6649), 657-659.  Retrieved from http://www.ncbi.nlm.nih.gov/pubmed/3179546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Kipps, T. J., &amp; Huan-You, W. Classification of malignant lymphoid disorders </w:t>
      </w:r>
      <w:r w:rsidRPr="00070E7C">
        <w:rPr>
          <w:rFonts w:ascii="Times New Roman" w:hAnsi="Times New Roman" w:cs="Times New Roman"/>
          <w:i/>
          <w:iCs/>
        </w:rPr>
        <w:t>Williams Hematatology</w:t>
      </w:r>
      <w:r w:rsidRPr="00070E7C">
        <w:rPr>
          <w:rFonts w:ascii="Times New Roman" w:hAnsi="Times New Roman" w:cs="Times New Roman"/>
        </w:rPr>
        <w:t xml:space="preserve"> (8th ed.).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Knight, J. A., Skol, A. D., Shinde, A., Hastings, D., Walgren, R. A., Shao, J., . . . Onel, K. (2009). Genome-wide association study to identify novel loci associated with therapy-related myeloid leukemia susceptibility. </w:t>
      </w:r>
      <w:r w:rsidRPr="00070E7C">
        <w:rPr>
          <w:rFonts w:ascii="Times New Roman" w:hAnsi="Times New Roman" w:cs="Times New Roman"/>
          <w:i/>
          <w:iCs/>
        </w:rPr>
        <w:t>Blood, 113</w:t>
      </w:r>
      <w:r w:rsidRPr="00070E7C">
        <w:rPr>
          <w:rFonts w:ascii="Times New Roman" w:hAnsi="Times New Roman" w:cs="Times New Roman"/>
        </w:rPr>
        <w:t>(22), 5575-5582. doi:10.1182/blood-2008-10-183244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Koeman, T., van den Brandt, P. A., Slottje, P., Schouten, L. J., Goldbohm, R. A., Kromhout, H., &amp; Vermeulen, R. (2014). Occupational extremely low-frequency magnetic field exposure and selected cancer outcomes in a prospective Dutch cohort. </w:t>
      </w:r>
      <w:r w:rsidRPr="00070E7C">
        <w:rPr>
          <w:rFonts w:ascii="Times New Roman" w:hAnsi="Times New Roman" w:cs="Times New Roman"/>
          <w:i/>
          <w:iCs/>
        </w:rPr>
        <w:t>Cancer Causes Control, 25</w:t>
      </w:r>
      <w:r w:rsidRPr="00070E7C">
        <w:rPr>
          <w:rFonts w:ascii="Times New Roman" w:hAnsi="Times New Roman" w:cs="Times New Roman"/>
        </w:rPr>
        <w:t>(2), 203-214. doi:10.1007/s10552-013-0322-x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Kralovics, R., Passamonti, F., Buser, A. S., Teo, S. S., Tiedt, R., Passweg, J. R., . . . Skoda, R. C. (2005). A gain-of-function mutation of JAK2 in myeloproliferative disorders. </w:t>
      </w:r>
      <w:r w:rsidRPr="00070E7C">
        <w:rPr>
          <w:rFonts w:ascii="Times New Roman" w:hAnsi="Times New Roman" w:cs="Times New Roman"/>
          <w:i/>
          <w:iCs/>
        </w:rPr>
        <w:t>N Engl J Med, 352</w:t>
      </w:r>
      <w:r w:rsidRPr="00070E7C">
        <w:rPr>
          <w:rFonts w:ascii="Times New Roman" w:hAnsi="Times New Roman" w:cs="Times New Roman"/>
        </w:rPr>
        <w:t xml:space="preserve">(17), 1779-1790.  Retrieved from </w:t>
      </w:r>
      <w:r w:rsidRPr="00070E7C">
        <w:rPr>
          <w:rFonts w:ascii="Times New Roman" w:hAnsi="Times New Roman" w:cs="Times New Roman"/>
        </w:rPr>
        <w:lastRenderedPageBreak/>
        <w:t xml:space="preserve">http://www.ncbi.nlm.nih.gov/entrez/query.fcgi?cmd=Retrieve&amp;db=PubMed&amp;dopt=Citation&amp;list_uids=15858187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Krestinina, L., Preston, D. L., Davis, F. G., Epifanova, S., Ostroumova, E., Ron, E., &amp; Akleyev, A. (2010). Leukemia incidence among people exposed to chronic radiation from the contaminated Techa River, 1953-2005. </w:t>
      </w:r>
      <w:r w:rsidRPr="00070E7C">
        <w:rPr>
          <w:rFonts w:ascii="Times New Roman" w:hAnsi="Times New Roman" w:cs="Times New Roman"/>
          <w:i/>
          <w:iCs/>
        </w:rPr>
        <w:t>Radiat Environ Biophys, 49</w:t>
      </w:r>
      <w:r w:rsidRPr="00070E7C">
        <w:rPr>
          <w:rFonts w:ascii="Times New Roman" w:hAnsi="Times New Roman" w:cs="Times New Roman"/>
        </w:rPr>
        <w:t>(2), 195-201. doi:10.1007/s00411-009-0257-5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Kristinsson, S. Y., Bjorkholm, M., Hultcrantz, M., Derolf, A. R., Landgren, O., &amp; Goldin, L. R. (2011). Chronic immune stimulation might act as a trigger for the development of acute myeloid leukemia or myelodysplastic syndromes. </w:t>
      </w:r>
      <w:r w:rsidRPr="00070E7C">
        <w:rPr>
          <w:rFonts w:ascii="Times New Roman" w:hAnsi="Times New Roman" w:cs="Times New Roman"/>
          <w:i/>
          <w:iCs/>
        </w:rPr>
        <w:t>J Clin Oncol, 29</w:t>
      </w:r>
      <w:r w:rsidRPr="00070E7C">
        <w:rPr>
          <w:rFonts w:ascii="Times New Roman" w:hAnsi="Times New Roman" w:cs="Times New Roman"/>
        </w:rPr>
        <w:t>(21), 2897-2903. doi:10.1200/JCO.2011.34.8540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Kroll, M. E., Murphy, F., Pirie, K., Reeves, G. K., Green, J., Beral, V., &amp; Million Women Study, C. (2012). Alcohol drinking, tobacco smoking and subtypes of haematological malignancy in the UK Million Women Study. </w:t>
      </w:r>
      <w:r w:rsidRPr="00070E7C">
        <w:rPr>
          <w:rFonts w:ascii="Times New Roman" w:hAnsi="Times New Roman" w:cs="Times New Roman"/>
          <w:i/>
          <w:iCs/>
        </w:rPr>
        <w:t>Br J Cancer, 107</w:t>
      </w:r>
      <w:r w:rsidRPr="00070E7C">
        <w:rPr>
          <w:rFonts w:ascii="Times New Roman" w:hAnsi="Times New Roman" w:cs="Times New Roman"/>
        </w:rPr>
        <w:t>(5), 879-887. doi:10.1038/bjc.2012.333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Lan, Q., Zhang, L., Li, G., Vermeulen, R., Weinberg, R. S., Dosemeci, M., . . . Smith, M. T. (2004). Hematotoxicity in workers exposed to low levels of benzene. </w:t>
      </w:r>
      <w:r w:rsidRPr="00070E7C">
        <w:rPr>
          <w:rFonts w:ascii="Times New Roman" w:hAnsi="Times New Roman" w:cs="Times New Roman"/>
          <w:i/>
          <w:iCs/>
        </w:rPr>
        <w:t>Science, 306</w:t>
      </w:r>
      <w:r w:rsidRPr="00070E7C">
        <w:rPr>
          <w:rFonts w:ascii="Times New Roman" w:hAnsi="Times New Roman" w:cs="Times New Roman"/>
        </w:rPr>
        <w:t>(5702), 1774-1776. doi:10.1126/science.1102443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Landgren, O., Goldin, L. R., Kristinsson, S. Y., Helgadottir, E. A., Samuelsson, J., &amp; Bjorkholm, M. (2008). Increased risks of polycythemia vera, essential thrombocythemia, and myelofibrosis among 24,577 first-degree relatives of 11,039 patients with myeloproliferative neoplasms in Sweden. </w:t>
      </w:r>
      <w:r w:rsidRPr="00070E7C">
        <w:rPr>
          <w:rFonts w:ascii="Times New Roman" w:hAnsi="Times New Roman" w:cs="Times New Roman"/>
          <w:i/>
          <w:iCs/>
        </w:rPr>
        <w:t>Blood, 112</w:t>
      </w:r>
      <w:r w:rsidRPr="00070E7C">
        <w:rPr>
          <w:rFonts w:ascii="Times New Roman" w:hAnsi="Times New Roman" w:cs="Times New Roman"/>
        </w:rPr>
        <w:t>(6), 2199-2204. doi:10.1182/blood-2008-03-143602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Laurier, D., Jacob, S., Bernier, M. O., Leuraud, K., Metz, C., Samson, E., &amp; Laloi, P. (2008). Epidemiological studies of leukaemia in children and young adults around nuclear facilities: a critical review. </w:t>
      </w:r>
      <w:r w:rsidRPr="00070E7C">
        <w:rPr>
          <w:rFonts w:ascii="Times New Roman" w:hAnsi="Times New Roman" w:cs="Times New Roman"/>
          <w:i/>
          <w:iCs/>
        </w:rPr>
        <w:t>Radiat Prot Dosimetry, 132</w:t>
      </w:r>
      <w:r w:rsidRPr="00070E7C">
        <w:rPr>
          <w:rFonts w:ascii="Times New Roman" w:hAnsi="Times New Roman" w:cs="Times New Roman"/>
        </w:rPr>
        <w:t>(2), 182-190. doi:10.1093/rpd/ncn262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Laurier, D., Valenty, M., &amp; Tirmarche, M. (2001). Radon exposure and the risk of leukemia: a review of epidemiological studies. </w:t>
      </w:r>
      <w:r w:rsidRPr="00070E7C">
        <w:rPr>
          <w:rFonts w:ascii="Times New Roman" w:hAnsi="Times New Roman" w:cs="Times New Roman"/>
          <w:i/>
          <w:iCs/>
        </w:rPr>
        <w:t>Health Phys, 81</w:t>
      </w:r>
      <w:r w:rsidRPr="00070E7C">
        <w:rPr>
          <w:rFonts w:ascii="Times New Roman" w:hAnsi="Times New Roman" w:cs="Times New Roman"/>
        </w:rPr>
        <w:t>(3), 272-288.  Retrieved from http://www.ncbi.nlm.nih.gov/pubmed/11513461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Leal, A. D., Thompson, C. A., Wang, A. H., Vierkant, R. A., Habermann, T. M., Ross, J. A., . . . Cerhan, J. </w:t>
      </w:r>
      <w:r w:rsidRPr="00070E7C">
        <w:rPr>
          <w:rFonts w:ascii="Times New Roman" w:hAnsi="Times New Roman" w:cs="Times New Roman"/>
        </w:rPr>
        <w:lastRenderedPageBreak/>
        <w:t xml:space="preserve">R. (2014). Anthropometric, medical history and lifestyle risk factors for myeloproliferative neoplasms in the Iowa Women's Health Study cohort. </w:t>
      </w:r>
      <w:r w:rsidRPr="00070E7C">
        <w:rPr>
          <w:rFonts w:ascii="Times New Roman" w:hAnsi="Times New Roman" w:cs="Times New Roman"/>
          <w:i/>
          <w:iCs/>
        </w:rPr>
        <w:t>Int J Cancer, 134</w:t>
      </w:r>
      <w:r w:rsidRPr="00070E7C">
        <w:rPr>
          <w:rFonts w:ascii="Times New Roman" w:hAnsi="Times New Roman" w:cs="Times New Roman"/>
        </w:rPr>
        <w:t>(7), 1741-1750. doi:10.1002/ijc.28492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Lee, W. J., Hoppin, J. A., Blair, A., Lubin, J. H., Dosemeci, M., Sandler, D. P., &amp; Alavanja, M. C. (2004). Cancer incidence among pesticide applicators exposed to alachlor in the Agricultural Health Study. </w:t>
      </w:r>
      <w:r w:rsidRPr="00070E7C">
        <w:rPr>
          <w:rFonts w:ascii="Times New Roman" w:hAnsi="Times New Roman" w:cs="Times New Roman"/>
          <w:i/>
          <w:iCs/>
        </w:rPr>
        <w:t>Am J Epidemiol, 159</w:t>
      </w:r>
      <w:r w:rsidRPr="00070E7C">
        <w:rPr>
          <w:rFonts w:ascii="Times New Roman" w:hAnsi="Times New Roman" w:cs="Times New Roman"/>
        </w:rPr>
        <w:t>(4), 373-380.  Retrieved from http://www.ncbi.nlm.nih.gov/pubmed/14769641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Lehmann, S., Ravn, A., Carlsson, L., Antunovic, P., Deneberg, S., Mollgard, L., . . . Juliusson, G. (2011). Continuing high early death rate in acute promyelocytic leukemia: a population-based report from the Swedish Adult Acute Leukemia Registry. </w:t>
      </w:r>
      <w:r w:rsidRPr="00070E7C">
        <w:rPr>
          <w:rFonts w:ascii="Times New Roman" w:hAnsi="Times New Roman" w:cs="Times New Roman"/>
          <w:i/>
          <w:iCs/>
        </w:rPr>
        <w:t>Leukemia, 25</w:t>
      </w:r>
      <w:r w:rsidRPr="00070E7C">
        <w:rPr>
          <w:rFonts w:ascii="Times New Roman" w:hAnsi="Times New Roman" w:cs="Times New Roman"/>
        </w:rPr>
        <w:t xml:space="preserve">(7), 1128-1134.  Retrieved from http://www.ncbi.nlm.nih.gov/entrez/query.fcgi?cmd=Retrieve&amp;db=PubMed&amp;dopt=Citation&amp;list_uids=21502956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Leone, G., Fianchi, L., Pagano, L., &amp; Voso, M. T. (2010). Incidence and susceptibility to therapy-related myeloid neoplasms. </w:t>
      </w:r>
      <w:r w:rsidRPr="00070E7C">
        <w:rPr>
          <w:rFonts w:ascii="Times New Roman" w:hAnsi="Times New Roman" w:cs="Times New Roman"/>
          <w:i/>
          <w:iCs/>
        </w:rPr>
        <w:t>Chem Biol Interact, 184</w:t>
      </w:r>
      <w:r w:rsidRPr="00070E7C">
        <w:rPr>
          <w:rFonts w:ascii="Times New Roman" w:hAnsi="Times New Roman" w:cs="Times New Roman"/>
        </w:rPr>
        <w:t>(1-2), 39-45. doi:10.1016/j.cbi.2009.12.013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Leuraud, K., Richardson, D. B., Cardis, E., Daniels, R. D., Gillies, M., O'Hagan, J. A., . . . Kesminiene, A. (2015). Ionising radiation and risk of death from leukaemia and lymphoma in radiation-monitored workers (INWORKS): an international cohort study. </w:t>
      </w:r>
      <w:r w:rsidRPr="00070E7C">
        <w:rPr>
          <w:rFonts w:ascii="Times New Roman" w:hAnsi="Times New Roman" w:cs="Times New Roman"/>
          <w:i/>
          <w:iCs/>
        </w:rPr>
        <w:t>Lancet Haematol, 2</w:t>
      </w:r>
      <w:r w:rsidRPr="00070E7C">
        <w:rPr>
          <w:rFonts w:ascii="Times New Roman" w:hAnsi="Times New Roman" w:cs="Times New Roman"/>
        </w:rPr>
        <w:t>(7), e276-e281. doi:10.1016/S2352-3026(15)00094-0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Li, Y., Moysich, K. B., Baer, M. R., Weiss, J. R., Brasure, J., Graham, S., &amp; McCann, S. E. (2006). Intakes of selected food groups and beverages and adult acute myeloid leukemia. </w:t>
      </w:r>
      <w:r w:rsidRPr="00070E7C">
        <w:rPr>
          <w:rFonts w:ascii="Times New Roman" w:hAnsi="Times New Roman" w:cs="Times New Roman"/>
          <w:i/>
          <w:iCs/>
        </w:rPr>
        <w:t>Leuk Res, 30</w:t>
      </w:r>
      <w:r w:rsidRPr="00070E7C">
        <w:rPr>
          <w:rFonts w:ascii="Times New Roman" w:hAnsi="Times New Roman" w:cs="Times New Roman"/>
        </w:rPr>
        <w:t>(12), 1507-1515. doi:10.1016/j.leukres.2006.03.017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Lichtman, M. A. Classification and clinical manifestations of the clonal myeloid disorders </w:t>
      </w:r>
      <w:r w:rsidRPr="00070E7C">
        <w:rPr>
          <w:rFonts w:ascii="Times New Roman" w:hAnsi="Times New Roman" w:cs="Times New Roman"/>
          <w:i/>
          <w:iCs/>
        </w:rPr>
        <w:t>Willliams Hematology</w:t>
      </w:r>
      <w:r w:rsidRPr="00070E7C">
        <w:rPr>
          <w:rFonts w:ascii="Times New Roman" w:hAnsi="Times New Roman" w:cs="Times New Roman"/>
        </w:rPr>
        <w:t xml:space="preserve"> (8th ed.).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Linet, M. S. (1985). </w:t>
      </w:r>
      <w:r w:rsidRPr="00070E7C">
        <w:rPr>
          <w:rFonts w:ascii="Times New Roman" w:hAnsi="Times New Roman" w:cs="Times New Roman"/>
          <w:i/>
          <w:iCs/>
        </w:rPr>
        <w:t>The Leukemias: Epidemiological Aspects</w:t>
      </w:r>
      <w:r w:rsidRPr="00070E7C">
        <w:rPr>
          <w:rFonts w:ascii="Times New Roman" w:hAnsi="Times New Roman" w:cs="Times New Roman"/>
        </w:rPr>
        <w:t>. New York: Oxford University Press.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Linet, M. S., &amp; Cartwright, R. A. (1988). Chronic lymphocytic leukemia: epidemiology and etiologic </w:t>
      </w:r>
      <w:r w:rsidRPr="00070E7C">
        <w:rPr>
          <w:rFonts w:ascii="Times New Roman" w:hAnsi="Times New Roman" w:cs="Times New Roman"/>
        </w:rPr>
        <w:lastRenderedPageBreak/>
        <w:t xml:space="preserve">findings. </w:t>
      </w:r>
      <w:r w:rsidRPr="00070E7C">
        <w:rPr>
          <w:rFonts w:ascii="Times New Roman" w:hAnsi="Times New Roman" w:cs="Times New Roman"/>
          <w:i/>
          <w:iCs/>
        </w:rPr>
        <w:t>Nouv Rev Fr Hematol, 30</w:t>
      </w:r>
      <w:r w:rsidRPr="00070E7C">
        <w:rPr>
          <w:rFonts w:ascii="Times New Roman" w:hAnsi="Times New Roman" w:cs="Times New Roman"/>
        </w:rPr>
        <w:t>(5-6), 353-357.  Retrieved from http://www.ncbi.nlm.nih.gov/pubmed/3222144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Linet, M. S., Devesa, S. S., &amp; Morgan, G. J. (2006). The Leukemias. In D. Schottenfeld &amp; J. F. Fraumeni (Eds.), </w:t>
      </w:r>
      <w:r w:rsidRPr="00070E7C">
        <w:rPr>
          <w:rFonts w:ascii="Times New Roman" w:hAnsi="Times New Roman" w:cs="Times New Roman"/>
          <w:i/>
          <w:iCs/>
        </w:rPr>
        <w:t>Cancer Epidemiology and Prevention</w:t>
      </w:r>
      <w:r w:rsidRPr="00070E7C">
        <w:rPr>
          <w:rFonts w:ascii="Times New Roman" w:hAnsi="Times New Roman" w:cs="Times New Roman"/>
        </w:rPr>
        <w:t xml:space="preserve"> (3rd ed., pp. 841-871). New York: Oxford University Press.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Linet, M. S., Kim, K. P., Miller, D. L., Kleinerman, R. A., Simon, S. L., &amp; Berrington de Gonzalez, A. (2010). Historical review of occupational exposures and cancer risks in medical radiation workers. </w:t>
      </w:r>
      <w:r w:rsidRPr="00070E7C">
        <w:rPr>
          <w:rFonts w:ascii="Times New Roman" w:hAnsi="Times New Roman" w:cs="Times New Roman"/>
          <w:i/>
          <w:iCs/>
        </w:rPr>
        <w:t>Radiat Res, 174</w:t>
      </w:r>
      <w:r w:rsidRPr="00070E7C">
        <w:rPr>
          <w:rFonts w:ascii="Times New Roman" w:hAnsi="Times New Roman" w:cs="Times New Roman"/>
        </w:rPr>
        <w:t>(6), 793-808. doi:10.1667/RR2014.1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Linet, M. S., Schubauer-Berigan, M. K., Weisenburger, D. D., Richardson, D. B., Landgren, O., Blair, A., . . . Dores, G. M. (2007). Chronic lymphocytic leukaemia: an overview of aetiology in light of recent developments in classification and pathogenesis. </w:t>
      </w:r>
      <w:r w:rsidRPr="00070E7C">
        <w:rPr>
          <w:rFonts w:ascii="Times New Roman" w:hAnsi="Times New Roman" w:cs="Times New Roman"/>
          <w:i/>
          <w:iCs/>
        </w:rPr>
        <w:t>Br J Haematol, 139</w:t>
      </w:r>
      <w:r w:rsidRPr="00070E7C">
        <w:rPr>
          <w:rFonts w:ascii="Times New Roman" w:hAnsi="Times New Roman" w:cs="Times New Roman"/>
        </w:rPr>
        <w:t>(5), 672-686. doi:10.1111/j.1365-2141.2007.06847.x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Linet, M. S., Slovis, T. L., Miller, D. L., Kleinerman, R., Lee, C., Rajaraman, P., &amp; Berrington de Gonzalez, A. (2012). Cancer risks associated with external radiation from diagnostic imaging procedures. </w:t>
      </w:r>
      <w:r w:rsidRPr="00070E7C">
        <w:rPr>
          <w:rFonts w:ascii="Times New Roman" w:hAnsi="Times New Roman" w:cs="Times New Roman"/>
          <w:i/>
          <w:iCs/>
        </w:rPr>
        <w:t>CA Cancer J Clin, 62</w:t>
      </w:r>
      <w:r w:rsidRPr="00070E7C">
        <w:rPr>
          <w:rFonts w:ascii="Times New Roman" w:hAnsi="Times New Roman" w:cs="Times New Roman"/>
        </w:rPr>
        <w:t>(2), 75-100. doi:10.3322/caac.21132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Linet, M. S., Yin, S. N., Gilbert, E. S., Dores, G. M., Hayes, R. B., Vermeulen, R., . . . Prevention, U. S. N. C. I. B. S. G. (2015). A retrospective cohort study of cause-specific mortality and incidence of hematopoietic malignancies in Chinese benzene-exposed workers. </w:t>
      </w:r>
      <w:r w:rsidRPr="00070E7C">
        <w:rPr>
          <w:rFonts w:ascii="Times New Roman" w:hAnsi="Times New Roman" w:cs="Times New Roman"/>
          <w:i/>
          <w:iCs/>
        </w:rPr>
        <w:t>Int J Cancer, 137</w:t>
      </w:r>
      <w:r w:rsidRPr="00070E7C">
        <w:rPr>
          <w:rFonts w:ascii="Times New Roman" w:hAnsi="Times New Roman" w:cs="Times New Roman"/>
        </w:rPr>
        <w:t>(9), 2184-2197. doi:10.1002/ijc.29591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Liu, P., Holman, C. D., Jin, J., &amp; Zhang, M. (2015). Dietary isoflavone intake is associated with a reduced risk of myelodysplastic syndromes. </w:t>
      </w:r>
      <w:r w:rsidRPr="00070E7C">
        <w:rPr>
          <w:rFonts w:ascii="Times New Roman" w:hAnsi="Times New Roman" w:cs="Times New Roman"/>
          <w:i/>
          <w:iCs/>
        </w:rPr>
        <w:t>Br J Nutr, 114</w:t>
      </w:r>
      <w:r w:rsidRPr="00070E7C">
        <w:rPr>
          <w:rFonts w:ascii="Times New Roman" w:hAnsi="Times New Roman" w:cs="Times New Roman"/>
        </w:rPr>
        <w:t>(12), 2110-2115. doi:10.1017/S0007114515003931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Liu, P., Holman, C. D., Jin, J., &amp; Zhang, M. (2016). Alcohol consumption and risk of myelodysplastic syndromes: a case-control study. </w:t>
      </w:r>
      <w:r w:rsidRPr="00070E7C">
        <w:rPr>
          <w:rFonts w:ascii="Times New Roman" w:hAnsi="Times New Roman" w:cs="Times New Roman"/>
          <w:i/>
          <w:iCs/>
        </w:rPr>
        <w:t>Cancer Causes Control, 27</w:t>
      </w:r>
      <w:r w:rsidRPr="00070E7C">
        <w:rPr>
          <w:rFonts w:ascii="Times New Roman" w:hAnsi="Times New Roman" w:cs="Times New Roman"/>
        </w:rPr>
        <w:t>(2), 209-216. doi:10.1007/s10552-015-0698-x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Lundberg, P., Karow, A., Nienhold, R., Looser, R., Hao-Shen, H., Nissen, I., . . . Skoda, R. C. (2014). Clonal evolution and clinical correlates of somatic mutations in myeloproliferative neoplasms. </w:t>
      </w:r>
      <w:r w:rsidRPr="00070E7C">
        <w:rPr>
          <w:rFonts w:ascii="Times New Roman" w:hAnsi="Times New Roman" w:cs="Times New Roman"/>
          <w:i/>
          <w:iCs/>
        </w:rPr>
        <w:t>Blood, 123</w:t>
      </w:r>
      <w:r w:rsidRPr="00070E7C">
        <w:rPr>
          <w:rFonts w:ascii="Times New Roman" w:hAnsi="Times New Roman" w:cs="Times New Roman"/>
        </w:rPr>
        <w:t xml:space="preserve">(14), 2220-2228.  Retrieved from http://www.ncbi.nlm.nih.gov/entrez/query.fcgi?cmd=Retrieve&amp;db=PubMed&amp;dopt=Citation&amp;list_uids=24478400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Ma, X., Lim, U., Park, Y., Mayne, S. T., Wang, R., Hartge, P., . . . Schatzkin, A. (2009). Obesity, lifestyle factors, and risk of myelodysplastic syndromes in a large US cohort. </w:t>
      </w:r>
      <w:r w:rsidRPr="00070E7C">
        <w:rPr>
          <w:rFonts w:ascii="Times New Roman" w:hAnsi="Times New Roman" w:cs="Times New Roman"/>
          <w:i/>
          <w:iCs/>
        </w:rPr>
        <w:t>Am J Epidemiol, 169</w:t>
      </w:r>
      <w:r w:rsidRPr="00070E7C">
        <w:rPr>
          <w:rFonts w:ascii="Times New Roman" w:hAnsi="Times New Roman" w:cs="Times New Roman"/>
        </w:rPr>
        <w:t>(12), 1492-1499. doi:10.1093/aje/kwp074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Ma, X., Park, Y., Mayne, S. T., Wang, R., Sinha, R., Hollenbeck, A. R., . . . Cross, A. J. (2010). Diet, lifestyle, and acute myeloid leukemia in the NIH-AARP cohort. </w:t>
      </w:r>
      <w:r w:rsidRPr="00070E7C">
        <w:rPr>
          <w:rFonts w:ascii="Times New Roman" w:hAnsi="Times New Roman" w:cs="Times New Roman"/>
          <w:i/>
          <w:iCs/>
        </w:rPr>
        <w:t>Am J Epidemiol, 171</w:t>
      </w:r>
      <w:r w:rsidRPr="00070E7C">
        <w:rPr>
          <w:rFonts w:ascii="Times New Roman" w:hAnsi="Times New Roman" w:cs="Times New Roman"/>
        </w:rPr>
        <w:t>(3), 312-322. doi:10.1093/aje/kwp371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Mabuchi, K., Fugiwara, S., Preston, D. L., Nakamura, N., &amp; Shore, R. E. (2011). Atomic bomb survivors: long-term health effects of radiation. In D. S. Shrieve &amp; J. S. Loeffler (Eds.), </w:t>
      </w:r>
      <w:r w:rsidRPr="00070E7C">
        <w:rPr>
          <w:rFonts w:ascii="Times New Roman" w:hAnsi="Times New Roman" w:cs="Times New Roman"/>
          <w:i/>
          <w:iCs/>
        </w:rPr>
        <w:t>Human Radiation Injury</w:t>
      </w:r>
      <w:r w:rsidRPr="00070E7C">
        <w:rPr>
          <w:rFonts w:ascii="Times New Roman" w:hAnsi="Times New Roman" w:cs="Times New Roman"/>
        </w:rPr>
        <w:t>. Philadelphia: Wolters Kuwer/Lippincott Williams and Wilkins.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Mahajan, R., Blair, A., Lynch, C. F., Schroeder, P., Hoppin, J. A., Sandler, D. P., &amp; Alavanja, M. C. (2006). Fonofos exposure and cancer incidence in the agricultural health study. </w:t>
      </w:r>
      <w:r w:rsidRPr="00070E7C">
        <w:rPr>
          <w:rFonts w:ascii="Times New Roman" w:hAnsi="Times New Roman" w:cs="Times New Roman"/>
          <w:i/>
          <w:iCs/>
        </w:rPr>
        <w:t>Environ Health Perspect, 114</w:t>
      </w:r>
      <w:r w:rsidRPr="00070E7C">
        <w:rPr>
          <w:rFonts w:ascii="Times New Roman" w:hAnsi="Times New Roman" w:cs="Times New Roman"/>
        </w:rPr>
        <w:t>(12), 1838-1842.  Retrieved from http://www.ncbi.nlm.nih.gov/pubmed/17185272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March, H. C. (1950). Leukemia in radiologists in a 20 year period. </w:t>
      </w:r>
      <w:r w:rsidRPr="00070E7C">
        <w:rPr>
          <w:rFonts w:ascii="Times New Roman" w:hAnsi="Times New Roman" w:cs="Times New Roman"/>
          <w:i/>
          <w:iCs/>
        </w:rPr>
        <w:t>Am J Med Sci, 220</w:t>
      </w:r>
      <w:r w:rsidRPr="00070E7C">
        <w:rPr>
          <w:rFonts w:ascii="Times New Roman" w:hAnsi="Times New Roman" w:cs="Times New Roman"/>
        </w:rPr>
        <w:t>(3), 282-286.  Retrieved from http://www.ncbi.nlm.nih.gov/pubmed/14771053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Matsuo, T., Tomonaga, M., Bennett, J. M., Kuriyama, K., Imanaka, F., Kuramoto, A., . . . et al. (1988). Reclassification of leukemia among A-bomb survivors in Nagasaki using French-American-British (FAB) classification for acute leukemia. </w:t>
      </w:r>
      <w:r w:rsidRPr="00070E7C">
        <w:rPr>
          <w:rFonts w:ascii="Times New Roman" w:hAnsi="Times New Roman" w:cs="Times New Roman"/>
          <w:i/>
          <w:iCs/>
        </w:rPr>
        <w:t>Jpn J Clin Oncol, 18</w:t>
      </w:r>
      <w:r w:rsidRPr="00070E7C">
        <w:rPr>
          <w:rFonts w:ascii="Times New Roman" w:hAnsi="Times New Roman" w:cs="Times New Roman"/>
        </w:rPr>
        <w:t>(2), 91-96.  Retrieved from http://www.ncbi.nlm.nih.gov/pubmed/2898029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Maynadie, M., Girodon, F., Manivet-Janoray, I., Mounier, M., Mugneret, F., Bailly, F., . . . Carli, P. M. (2011). Twenty-five years of epidemiological recording on myeloid malignancies: data from the </w:t>
      </w:r>
      <w:r w:rsidRPr="00070E7C">
        <w:rPr>
          <w:rFonts w:ascii="Times New Roman" w:hAnsi="Times New Roman" w:cs="Times New Roman"/>
        </w:rPr>
        <w:lastRenderedPageBreak/>
        <w:t xml:space="preserve">specialized registry of hematologic malignancies of Cote d'Or (Burgundy, France). </w:t>
      </w:r>
      <w:r w:rsidRPr="00070E7C">
        <w:rPr>
          <w:rFonts w:ascii="Times New Roman" w:hAnsi="Times New Roman" w:cs="Times New Roman"/>
          <w:i/>
          <w:iCs/>
        </w:rPr>
        <w:t>Haematologica, 96</w:t>
      </w:r>
      <w:r w:rsidRPr="00070E7C">
        <w:rPr>
          <w:rFonts w:ascii="Times New Roman" w:hAnsi="Times New Roman" w:cs="Times New Roman"/>
        </w:rPr>
        <w:t xml:space="preserve">(1), 55-61.  Retrieved from http://www.ncbi.nlm.nih.gov/entrez/query.fcgi?cmd=Retrieve&amp;db=PubMed&amp;dopt=Citation&amp;list_uids=20971817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Mc Laughlin, J. (2012). An historical overview of radon and its progeny: applications and health effects. </w:t>
      </w:r>
      <w:r w:rsidRPr="00070E7C">
        <w:rPr>
          <w:rFonts w:ascii="Times New Roman" w:hAnsi="Times New Roman" w:cs="Times New Roman"/>
          <w:i/>
          <w:iCs/>
        </w:rPr>
        <w:t>Radiat Prot Dosimetry, 152</w:t>
      </w:r>
      <w:r w:rsidRPr="00070E7C">
        <w:rPr>
          <w:rFonts w:ascii="Times New Roman" w:hAnsi="Times New Roman" w:cs="Times New Roman"/>
        </w:rPr>
        <w:t>(1-3), 2-8. doi:10.1093/rpd/ncs189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McHale, C. M., Zhang, L., &amp; Smith, M. T. (2012). Current understanding of the mechanism of benzene-induced leukemia in humans: implications for risk assessment. </w:t>
      </w:r>
      <w:r w:rsidRPr="00070E7C">
        <w:rPr>
          <w:rFonts w:ascii="Times New Roman" w:hAnsi="Times New Roman" w:cs="Times New Roman"/>
          <w:i/>
          <w:iCs/>
        </w:rPr>
        <w:t>Carcinogenesis, 33</w:t>
      </w:r>
      <w:r w:rsidRPr="00070E7C">
        <w:rPr>
          <w:rFonts w:ascii="Times New Roman" w:hAnsi="Times New Roman" w:cs="Times New Roman"/>
        </w:rPr>
        <w:t>(2), 240-252. doi:10.1093/carcin/bgr297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McKeown, S. R., Hatfield, P., Prestwich, R. J., Shaffer, R. E., &amp; Taylor, R. E. (2015). Radiotherapy for benign disease; assessing the risk of radiation-induced cancer following exposure to intermediate dose radiation. </w:t>
      </w:r>
      <w:r w:rsidRPr="00070E7C">
        <w:rPr>
          <w:rFonts w:ascii="Times New Roman" w:hAnsi="Times New Roman" w:cs="Times New Roman"/>
          <w:i/>
          <w:iCs/>
        </w:rPr>
        <w:t>Br J Radiol, 88</w:t>
      </w:r>
      <w:r w:rsidRPr="00070E7C">
        <w:rPr>
          <w:rFonts w:ascii="Times New Roman" w:hAnsi="Times New Roman" w:cs="Times New Roman"/>
        </w:rPr>
        <w:t>(1056), 20150405. doi:10.1259/bjr.20150405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McNally, R. J., Roman, E., &amp; Cartwright, R. A. (1999). Leukemias and lymphomas: time trends in the UK, 1984-93. </w:t>
      </w:r>
      <w:r w:rsidRPr="00070E7C">
        <w:rPr>
          <w:rFonts w:ascii="Times New Roman" w:hAnsi="Times New Roman" w:cs="Times New Roman"/>
          <w:i/>
          <w:iCs/>
        </w:rPr>
        <w:t>Cancer Causes Control, 10</w:t>
      </w:r>
      <w:r w:rsidRPr="00070E7C">
        <w:rPr>
          <w:rFonts w:ascii="Times New Roman" w:hAnsi="Times New Roman" w:cs="Times New Roman"/>
        </w:rPr>
        <w:t>(1), 35-42.  Retrieved from http://www.ncbi.nlm.nih.gov/pubmed/10334640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McQuilten, Z. K., Wood, E. M., Polizzotto, M. N., Campbell, L. J., Wall, M., Curtis, D. J., . . . Sundararajan, V. (2014). Underestimation of myelodysplastic syndrome incidence by cancer registries: Results from a population-based data linkage study. </w:t>
      </w:r>
      <w:r w:rsidRPr="00070E7C">
        <w:rPr>
          <w:rFonts w:ascii="Times New Roman" w:hAnsi="Times New Roman" w:cs="Times New Roman"/>
          <w:i/>
          <w:iCs/>
        </w:rPr>
        <w:t>Cancer, 120</w:t>
      </w:r>
      <w:r w:rsidRPr="00070E7C">
        <w:rPr>
          <w:rFonts w:ascii="Times New Roman" w:hAnsi="Times New Roman" w:cs="Times New Roman"/>
        </w:rPr>
        <w:t xml:space="preserve">(11), 1686-1694.  Retrieved from http://www.ncbi.nlm.nih.gov/entrez/query.fcgi?cmd=Retrieve&amp;db=PubMed&amp;dopt=Citation&amp;list_uids=24643720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Measurements, N. C. o. R. P. a. (2011). </w:t>
      </w:r>
      <w:r w:rsidRPr="00070E7C">
        <w:rPr>
          <w:rFonts w:ascii="Times New Roman" w:hAnsi="Times New Roman" w:cs="Times New Roman"/>
          <w:i/>
          <w:iCs/>
        </w:rPr>
        <w:t>Second primary cancers and cardiovascular disease after radiation therapy</w:t>
      </w:r>
      <w:r w:rsidRPr="00070E7C">
        <w:rPr>
          <w:rFonts w:ascii="Times New Roman" w:hAnsi="Times New Roman" w:cs="Times New Roman"/>
        </w:rPr>
        <w:t xml:space="preserve"> (170). Retrieved from http://ncrponline.org/publications/reports/ncrp-report-170/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Measurements., N. C. o. R. P. a. (2009). </w:t>
      </w:r>
      <w:r w:rsidRPr="00070E7C">
        <w:rPr>
          <w:rFonts w:ascii="Times New Roman" w:hAnsi="Times New Roman" w:cs="Times New Roman"/>
          <w:i/>
          <w:iCs/>
        </w:rPr>
        <w:t>Ionizing radiation exposure of the population of the United States</w:t>
      </w:r>
      <w:r w:rsidRPr="00070E7C">
        <w:rPr>
          <w:rFonts w:ascii="Times New Roman" w:hAnsi="Times New Roman" w:cs="Times New Roman"/>
        </w:rPr>
        <w:t xml:space="preserve"> (160). Retrieved from Bethesda, MD: http://www.ncrppublications.org/Reports/160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Medicine, I. o. (2000). </w:t>
      </w:r>
      <w:r w:rsidRPr="00070E7C">
        <w:rPr>
          <w:rFonts w:ascii="Times New Roman" w:hAnsi="Times New Roman" w:cs="Times New Roman"/>
          <w:i/>
          <w:iCs/>
        </w:rPr>
        <w:t>The Five Series Study: Mortality of Military Participants in U.S. Nuclear Weapons Tests</w:t>
      </w:r>
      <w:r w:rsidRPr="00070E7C">
        <w:rPr>
          <w:rFonts w:ascii="Times New Roman" w:hAnsi="Times New Roman" w:cs="Times New Roman"/>
        </w:rPr>
        <w:t>. Washington, DC: The National Academies Press.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Mele, A., Visani, G., Pulsoni, A., Monarca, B., Castelli, G., Stazi, M. A., . . . Mandelli, F. (1996). Risk factors for essential thrombocythemia: A case-control study. Italian Leukemia Study Group. </w:t>
      </w:r>
      <w:r w:rsidRPr="00070E7C">
        <w:rPr>
          <w:rFonts w:ascii="Times New Roman" w:hAnsi="Times New Roman" w:cs="Times New Roman"/>
          <w:i/>
          <w:iCs/>
        </w:rPr>
        <w:t>Cancer, 77</w:t>
      </w:r>
      <w:r w:rsidRPr="00070E7C">
        <w:rPr>
          <w:rFonts w:ascii="Times New Roman" w:hAnsi="Times New Roman" w:cs="Times New Roman"/>
        </w:rPr>
        <w:t>(10), 2157-2161. doi:10.1002/(SICI)1097-0142(19960515)77:10&lt;2157::AID-CNCR29&gt;3.0.CO;2-T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Melo, J. V., &amp; Barnes, D. J. (2007). Chronic myeloid leukaemia as a model of disease evolution in human cancer. </w:t>
      </w:r>
      <w:r w:rsidRPr="00070E7C">
        <w:rPr>
          <w:rFonts w:ascii="Times New Roman" w:hAnsi="Times New Roman" w:cs="Times New Roman"/>
          <w:i/>
          <w:iCs/>
        </w:rPr>
        <w:t>Nat Rev Cancer, 7</w:t>
      </w:r>
      <w:r w:rsidRPr="00070E7C">
        <w:rPr>
          <w:rFonts w:ascii="Times New Roman" w:hAnsi="Times New Roman" w:cs="Times New Roman"/>
        </w:rPr>
        <w:t xml:space="preserve">(6), 441-453.  Retrieved from http://www.ncbi.nlm.nih.gov/entrez/query.fcgi?cmd=Retrieve&amp;db=PubMed&amp;dopt=Citation&amp;list_uids=17522713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Mesa, R. A., Li, C. Y., Ketterling, R. P., Schroeder, G. S., Knudson, R. A., &amp; Tefferi, A. (2005). Leukemic transformation in myelofibrosis with myeloid metaplasia: a single-institution experience with 91 cases. </w:t>
      </w:r>
      <w:r w:rsidRPr="00070E7C">
        <w:rPr>
          <w:rFonts w:ascii="Times New Roman" w:hAnsi="Times New Roman" w:cs="Times New Roman"/>
          <w:i/>
          <w:iCs/>
        </w:rPr>
        <w:t>Blood, 105</w:t>
      </w:r>
      <w:r w:rsidRPr="00070E7C">
        <w:rPr>
          <w:rFonts w:ascii="Times New Roman" w:hAnsi="Times New Roman" w:cs="Times New Roman"/>
        </w:rPr>
        <w:t>(3), 973-977. doi:10.1182/blood-2004-07-2864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Mesa, R. A., Loegering, D., Powell, H. L., Flatten, K., Arlander, S. J., Dai, N. T., . . . Karnitz, L. M. (2005). Heat shock protein 90 inhibition sensitizes acute myelogenous leukemia cells to cytarabine. </w:t>
      </w:r>
      <w:r w:rsidRPr="00070E7C">
        <w:rPr>
          <w:rFonts w:ascii="Times New Roman" w:hAnsi="Times New Roman" w:cs="Times New Roman"/>
          <w:i/>
          <w:iCs/>
        </w:rPr>
        <w:t>Blood, 106</w:t>
      </w:r>
      <w:r w:rsidRPr="00070E7C">
        <w:rPr>
          <w:rFonts w:ascii="Times New Roman" w:hAnsi="Times New Roman" w:cs="Times New Roman"/>
        </w:rPr>
        <w:t>(1), 318-327. doi:10.1182/blood-2004-09-3523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Metayer, C., Curtis, R. E., Vose, J., Sobocinski, K. A., Horowitz, M. M., Bhatia, S., . . . Weisdorf, D. J. (2003). Myelodysplastic syndrome and acute myeloid leukemia after autotransplantation for lymphoma: a multicenter case-control study. </w:t>
      </w:r>
      <w:r w:rsidRPr="00070E7C">
        <w:rPr>
          <w:rFonts w:ascii="Times New Roman" w:hAnsi="Times New Roman" w:cs="Times New Roman"/>
          <w:i/>
          <w:iCs/>
        </w:rPr>
        <w:t>Blood, 101</w:t>
      </w:r>
      <w:r w:rsidRPr="00070E7C">
        <w:rPr>
          <w:rFonts w:ascii="Times New Roman" w:hAnsi="Times New Roman" w:cs="Times New Roman"/>
        </w:rPr>
        <w:t>(5), 2015-2023. doi:10.1182/blood-2002-04-1261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Meyer, S. C., &amp; Levine, R. L. (2014). Translational implications of somatic genomics in acute myeloid leukaemia. </w:t>
      </w:r>
      <w:r w:rsidRPr="00070E7C">
        <w:rPr>
          <w:rFonts w:ascii="Times New Roman" w:hAnsi="Times New Roman" w:cs="Times New Roman"/>
          <w:i/>
          <w:iCs/>
        </w:rPr>
        <w:t>Lancet Oncol, 15</w:t>
      </w:r>
      <w:r w:rsidRPr="00070E7C">
        <w:rPr>
          <w:rFonts w:ascii="Times New Roman" w:hAnsi="Times New Roman" w:cs="Times New Roman"/>
        </w:rPr>
        <w:t xml:space="preserve">(9), e382-394.  Retrieved from http://www.ncbi.nlm.nih.gov/entrez/query.fcgi?cmd=Retrieve&amp;db=PubMed&amp;dopt=Citation&amp;list_uids=25079101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Mills, P. K., Beeson, W. L., Fraser, G. E., &amp; Phillips, R. L. (1992). Allergy and cancer: organ site-specific </w:t>
      </w:r>
      <w:r w:rsidRPr="00070E7C">
        <w:rPr>
          <w:rFonts w:ascii="Times New Roman" w:hAnsi="Times New Roman" w:cs="Times New Roman"/>
        </w:rPr>
        <w:lastRenderedPageBreak/>
        <w:t xml:space="preserve">results from the Adventist Health Study. </w:t>
      </w:r>
      <w:r w:rsidRPr="00070E7C">
        <w:rPr>
          <w:rFonts w:ascii="Times New Roman" w:hAnsi="Times New Roman" w:cs="Times New Roman"/>
          <w:i/>
          <w:iCs/>
        </w:rPr>
        <w:t>Am J Epidemiol, 136</w:t>
      </w:r>
      <w:r w:rsidRPr="00070E7C">
        <w:rPr>
          <w:rFonts w:ascii="Times New Roman" w:hAnsi="Times New Roman" w:cs="Times New Roman"/>
        </w:rPr>
        <w:t>(3), 287-295.  Retrieved from http://www.ncbi.nlm.nih.gov/pubmed/1415150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Morton, L. M., Dores, G. M., Tucker, M. A., Kim, C. J., Onel, K., Gilbert, E. S., . . . Curtis, R. E. (2013). Evolving risk of therapy-related acute myeloid leukemia following cancer chemotherapy among adults in the United States, 1975-2008. </w:t>
      </w:r>
      <w:r w:rsidRPr="00070E7C">
        <w:rPr>
          <w:rFonts w:ascii="Times New Roman" w:hAnsi="Times New Roman" w:cs="Times New Roman"/>
          <w:i/>
          <w:iCs/>
        </w:rPr>
        <w:t>Blood, 121</w:t>
      </w:r>
      <w:r w:rsidRPr="00070E7C">
        <w:rPr>
          <w:rFonts w:ascii="Times New Roman" w:hAnsi="Times New Roman" w:cs="Times New Roman"/>
        </w:rPr>
        <w:t>(15), 2996-3004. doi:10.1182/blood-2012-08-448068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Morton, L. M., Wang, S. S., Devesa, S. S., Hartge, P., Weisenburger, D. D., &amp; Linet, M. S. (2006). Lymphoma incidence patterns by WHO subtype in the United States, 1992-2001. </w:t>
      </w:r>
      <w:r w:rsidRPr="00070E7C">
        <w:rPr>
          <w:rFonts w:ascii="Times New Roman" w:hAnsi="Times New Roman" w:cs="Times New Roman"/>
          <w:i/>
          <w:iCs/>
        </w:rPr>
        <w:t>Blood, 107</w:t>
      </w:r>
      <w:r w:rsidRPr="00070E7C">
        <w:rPr>
          <w:rFonts w:ascii="Times New Roman" w:hAnsi="Times New Roman" w:cs="Times New Roman"/>
        </w:rPr>
        <w:t xml:space="preserve">(1), 265-276.  Retrieved from http://www.ncbi.nlm.nih.gov/entrez/query.fcgi?cmd=Retrieve&amp;db=PubMed&amp;dopt=Citation&amp;list_uids=16150940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Muirhead, C. R., Bingham, D., Haylock, R. G., O'Hagan, J. A., Goodill, A. A., Berridge, G. L., . . . Kendall, G. M. (2003). Follow up of mortality and incidence of cancer 1952-98 in men from the UK who participated in the UK's atmospheric nuclear weapon tests and experimental programmes. </w:t>
      </w:r>
      <w:r w:rsidRPr="00070E7C">
        <w:rPr>
          <w:rFonts w:ascii="Times New Roman" w:hAnsi="Times New Roman" w:cs="Times New Roman"/>
          <w:i/>
          <w:iCs/>
        </w:rPr>
        <w:t>Occup Environ Med, 60</w:t>
      </w:r>
      <w:r w:rsidRPr="00070E7C">
        <w:rPr>
          <w:rFonts w:ascii="Times New Roman" w:hAnsi="Times New Roman" w:cs="Times New Roman"/>
        </w:rPr>
        <w:t>(3), 165-172.  Retrieved from http://www.ncbi.nlm.nih.gov/pubmed/12598662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Muirhead, C. R., O'Hagan, J. A., Haylock, R. G., Phillipson, M. A., Willcock, T., Berridge, G. L., &amp; Zhang, W. (2009). Mortality and cancer incidence following occupational radiation exposure: third analysis of the National Registry for Radiation Workers. </w:t>
      </w:r>
      <w:r w:rsidRPr="00070E7C">
        <w:rPr>
          <w:rFonts w:ascii="Times New Roman" w:hAnsi="Times New Roman" w:cs="Times New Roman"/>
          <w:i/>
          <w:iCs/>
        </w:rPr>
        <w:t>Br J Cancer, 100</w:t>
      </w:r>
      <w:r w:rsidRPr="00070E7C">
        <w:rPr>
          <w:rFonts w:ascii="Times New Roman" w:hAnsi="Times New Roman" w:cs="Times New Roman"/>
        </w:rPr>
        <w:t>(1), 206-212. doi:10.1038/sj.bjc.6604825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Musselman, J. R., Blair, C. K., Cerhan, J. R., Nguyen, P., Hirsch, B., &amp; Ross, J. A. (2013). Risk of adult acute and chronic myeloid leukemia with cigarette smoking and cessation. </w:t>
      </w:r>
      <w:r w:rsidRPr="00070E7C">
        <w:rPr>
          <w:rFonts w:ascii="Times New Roman" w:hAnsi="Times New Roman" w:cs="Times New Roman"/>
          <w:i/>
          <w:iCs/>
        </w:rPr>
        <w:t>Cancer Epidemiol, 37</w:t>
      </w:r>
      <w:r w:rsidRPr="00070E7C">
        <w:rPr>
          <w:rFonts w:ascii="Times New Roman" w:hAnsi="Times New Roman" w:cs="Times New Roman"/>
        </w:rPr>
        <w:t>(4), 410-416. doi:10.1016/j.canep.2013.03.012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Nardi, V., Winkfield, K. M., Ok, C. Y., Niemierko, A., Kluk, M. J., Attar, E. C., . . . Hasserjian, R. P. (2012). Acute myeloid leukemia and myelodysplastic syndromes after radiation therapy are similar to de novo disease and differ from other therapy-related myeloid neoplasms. </w:t>
      </w:r>
      <w:r w:rsidRPr="00070E7C">
        <w:rPr>
          <w:rFonts w:ascii="Times New Roman" w:hAnsi="Times New Roman" w:cs="Times New Roman"/>
          <w:i/>
          <w:iCs/>
        </w:rPr>
        <w:t>J Clin Oncol, 30</w:t>
      </w:r>
      <w:r w:rsidRPr="00070E7C">
        <w:rPr>
          <w:rFonts w:ascii="Times New Roman" w:hAnsi="Times New Roman" w:cs="Times New Roman"/>
        </w:rPr>
        <w:t xml:space="preserve">(19), </w:t>
      </w:r>
      <w:r w:rsidRPr="00070E7C">
        <w:rPr>
          <w:rFonts w:ascii="Times New Roman" w:hAnsi="Times New Roman" w:cs="Times New Roman"/>
        </w:rPr>
        <w:lastRenderedPageBreak/>
        <w:t>2340-2347. doi:10.1200/JCO.2011.38.7340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Network, T. C. G. A. R. (2013). Genomic and epigenomic landscapes of adult de novo acute myeloid leukemia. </w:t>
      </w:r>
      <w:r w:rsidRPr="00070E7C">
        <w:rPr>
          <w:rFonts w:ascii="Times New Roman" w:hAnsi="Times New Roman" w:cs="Times New Roman"/>
          <w:i/>
          <w:iCs/>
        </w:rPr>
        <w:t>N Engl J Med, 368</w:t>
      </w:r>
      <w:r w:rsidRPr="00070E7C">
        <w:rPr>
          <w:rFonts w:ascii="Times New Roman" w:hAnsi="Times New Roman" w:cs="Times New Roman"/>
        </w:rPr>
        <w:t xml:space="preserve">(22), 2059-2074.  Retrieved from http://www.ncbi.nlm.nih.gov/entrez/query.fcgi?cmd=Retrieve&amp;db=PubMed&amp;dopt=Citation&amp;list_uids=23634996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Ng, K. C., Tan, A. M., Chong, Y. Y., Lau, L. C., &amp; Lou, J. (1999). Congenital acute megakaryoblastic leukemia (M7) with chromosomal t(1;22)(p13;q13) translocation in a set of identical twins. </w:t>
      </w:r>
      <w:r w:rsidRPr="00070E7C">
        <w:rPr>
          <w:rFonts w:ascii="Times New Roman" w:hAnsi="Times New Roman" w:cs="Times New Roman"/>
          <w:i/>
          <w:iCs/>
        </w:rPr>
        <w:t>J Pediatr Hematol Oncol, 21</w:t>
      </w:r>
      <w:r w:rsidRPr="00070E7C">
        <w:rPr>
          <w:rFonts w:ascii="Times New Roman" w:hAnsi="Times New Roman" w:cs="Times New Roman"/>
        </w:rPr>
        <w:t>(5), 428-430.  Retrieved from http://www.ncbi.nlm.nih.gov/pubmed/10524459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Nickels, E. M., Soodalter, J., Churpek, J. E., &amp; Godley, L. A. (2013). Recognizing familial myeloid leukemia in adults. </w:t>
      </w:r>
      <w:r w:rsidRPr="00070E7C">
        <w:rPr>
          <w:rFonts w:ascii="Times New Roman" w:hAnsi="Times New Roman" w:cs="Times New Roman"/>
          <w:i/>
          <w:iCs/>
        </w:rPr>
        <w:t>Ther Adv Hematol, 4</w:t>
      </w:r>
      <w:r w:rsidRPr="00070E7C">
        <w:rPr>
          <w:rFonts w:ascii="Times New Roman" w:hAnsi="Times New Roman" w:cs="Times New Roman"/>
        </w:rPr>
        <w:t>(4), 254-269. doi:10.1177/2040620713487399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Nitiss, J. L. (2009). Targeting DNA topoisomerase II in cancer chemotherapy. </w:t>
      </w:r>
      <w:r w:rsidRPr="00070E7C">
        <w:rPr>
          <w:rFonts w:ascii="Times New Roman" w:hAnsi="Times New Roman" w:cs="Times New Roman"/>
          <w:i/>
          <w:iCs/>
        </w:rPr>
        <w:t>Nat Rev Cancer, 9</w:t>
      </w:r>
      <w:r w:rsidRPr="00070E7C">
        <w:rPr>
          <w:rFonts w:ascii="Times New Roman" w:hAnsi="Times New Roman" w:cs="Times New Roman"/>
        </w:rPr>
        <w:t>(5), 338-350. doi:10.1038/nrc2607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Olsen, J. H., Hahnemann, J. M., Borresen-Dale, A. L., Brondum-Nielsen, K., Hammarstrom, L., Kleinerman, R., . . . Tucker, M. (2001). Cancer in patients with ataxia-telangiectasia and in their relatives in the nordic countries. </w:t>
      </w:r>
      <w:r w:rsidRPr="00070E7C">
        <w:rPr>
          <w:rFonts w:ascii="Times New Roman" w:hAnsi="Times New Roman" w:cs="Times New Roman"/>
          <w:i/>
          <w:iCs/>
        </w:rPr>
        <w:t>Journal of the National Cancer Institute, 93</w:t>
      </w:r>
      <w:r w:rsidRPr="00070E7C">
        <w:rPr>
          <w:rFonts w:ascii="Times New Roman" w:hAnsi="Times New Roman" w:cs="Times New Roman"/>
        </w:rPr>
        <w:t>(2), 121-127.  Retrieved from http://www.ncbi.nlm.nih.gov/entrez/query.fcgi?cmd=Retrieve&amp;db=PubMed&amp;dopt=Citation&amp;list_uids=11208881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Ortmann, C. A., Kent, D. G., Nangalia, J., Silber, Y., Wedge, D. C., Grinfeld, J., . . . Green, A. R. (2015). Effect of mutation order on myeloproliferative neoplasms. </w:t>
      </w:r>
      <w:r w:rsidRPr="00070E7C">
        <w:rPr>
          <w:rFonts w:ascii="Times New Roman" w:hAnsi="Times New Roman" w:cs="Times New Roman"/>
          <w:i/>
          <w:iCs/>
        </w:rPr>
        <w:t>N Engl J Med, 372</w:t>
      </w:r>
      <w:r w:rsidRPr="00070E7C">
        <w:rPr>
          <w:rFonts w:ascii="Times New Roman" w:hAnsi="Times New Roman" w:cs="Times New Roman"/>
        </w:rPr>
        <w:t xml:space="preserve">(7), 601-612.  Retrieved from http://www.ncbi.nlm.nih.gov/entrez/query.fcgi?cmd=Retrieve&amp;db=PubMed&amp;dopt=Citation&amp;list_uids=25671252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Owen, C., Barnett, M., &amp; Fitzgibbon, J. (2008). Familial myelodysplasia and acute myeloid leukaemia--a </w:t>
      </w:r>
      <w:r w:rsidRPr="00070E7C">
        <w:rPr>
          <w:rFonts w:ascii="Times New Roman" w:hAnsi="Times New Roman" w:cs="Times New Roman"/>
        </w:rPr>
        <w:lastRenderedPageBreak/>
        <w:t xml:space="preserve">review. </w:t>
      </w:r>
      <w:r w:rsidRPr="00070E7C">
        <w:rPr>
          <w:rFonts w:ascii="Times New Roman" w:hAnsi="Times New Roman" w:cs="Times New Roman"/>
          <w:i/>
          <w:iCs/>
        </w:rPr>
        <w:t>Br J Haematol, 140</w:t>
      </w:r>
      <w:r w:rsidRPr="00070E7C">
        <w:rPr>
          <w:rFonts w:ascii="Times New Roman" w:hAnsi="Times New Roman" w:cs="Times New Roman"/>
        </w:rPr>
        <w:t>(2), 123-132. doi:BJH6909 [pii]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>10.1111/j.1365-2141.2007.06909.x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Pan, L. L., Huang, Y. M., Wang, M., Zhuang, X. E., Luo, D. F., Guo, S. C., . . . Wang, S. Y. (2015). Positional cloning and next-generation sequencing identified a TGM6 mutation in a large Chinese pedigree with acute myeloid leukaemia. </w:t>
      </w:r>
      <w:r w:rsidRPr="00070E7C">
        <w:rPr>
          <w:rFonts w:ascii="Times New Roman" w:hAnsi="Times New Roman" w:cs="Times New Roman"/>
          <w:i/>
          <w:iCs/>
        </w:rPr>
        <w:t>Eur J Hum Genet, 23</w:t>
      </w:r>
      <w:r w:rsidRPr="00070E7C">
        <w:rPr>
          <w:rFonts w:ascii="Times New Roman" w:hAnsi="Times New Roman" w:cs="Times New Roman"/>
        </w:rPr>
        <w:t>(2), 218-223. doi:10.1038/ejhg.2014.67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Park, J. H., Qiao, B., Panageas, K. S., Schymura, M. J., Jurcic, J. G., Rosenblat, T. L., . . . Tallman, M. S. (2011). Early death rate in acute promyelocytic leukemia remains high despite all-trans retinoic acid. </w:t>
      </w:r>
      <w:r w:rsidRPr="00070E7C">
        <w:rPr>
          <w:rFonts w:ascii="Times New Roman" w:hAnsi="Times New Roman" w:cs="Times New Roman"/>
          <w:i/>
          <w:iCs/>
        </w:rPr>
        <w:t>Blood, 118</w:t>
      </w:r>
      <w:r w:rsidRPr="00070E7C">
        <w:rPr>
          <w:rFonts w:ascii="Times New Roman" w:hAnsi="Times New Roman" w:cs="Times New Roman"/>
        </w:rPr>
        <w:t xml:space="preserve">(5), 1248-1254.  Retrieved from http://www.ncbi.nlm.nih.gov/entrez/query.fcgi?cmd=Retrieve&amp;db=PubMed&amp;dopt=Citation&amp;list_uids=21653939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Passamonti, F., Cervantes, F., Vannucchi, A. M., Morra, E., Rumi, E., Pereira, A., . . . Tefferi, A. (2010). A dynamic prognostic model to predict survival in primary myelofibrosis: a study by the IWG-MRT (International Working Group for Myeloproliferative Neoplasms Research and Treatment). </w:t>
      </w:r>
      <w:r w:rsidRPr="00070E7C">
        <w:rPr>
          <w:rFonts w:ascii="Times New Roman" w:hAnsi="Times New Roman" w:cs="Times New Roman"/>
          <w:i/>
          <w:iCs/>
        </w:rPr>
        <w:t>Blood, 115</w:t>
      </w:r>
      <w:r w:rsidRPr="00070E7C">
        <w:rPr>
          <w:rFonts w:ascii="Times New Roman" w:hAnsi="Times New Roman" w:cs="Times New Roman"/>
        </w:rPr>
        <w:t xml:space="preserve">(9), 1703-1708.  Retrieved from http://www.ncbi.nlm.nih.gov/entrez/query.fcgi?cmd=Retrieve&amp;db=PubMed&amp;dopt=Citation&amp;list_uids=20008785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Passamonti, F., Rumi, E., Arcaini, L., Boveri, E., Elena, C., Pietra, D., . . . Lazzarino, M. (2008). Prognostic factors for thrombosis, myelofibrosis, and leukemia in essential thrombocythemia: a study of 605 patients. </w:t>
      </w:r>
      <w:r w:rsidRPr="00070E7C">
        <w:rPr>
          <w:rFonts w:ascii="Times New Roman" w:hAnsi="Times New Roman" w:cs="Times New Roman"/>
          <w:i/>
          <w:iCs/>
        </w:rPr>
        <w:t>Haematologica, 93</w:t>
      </w:r>
      <w:r w:rsidRPr="00070E7C">
        <w:rPr>
          <w:rFonts w:ascii="Times New Roman" w:hAnsi="Times New Roman" w:cs="Times New Roman"/>
        </w:rPr>
        <w:t xml:space="preserve">(11), 1645-1651.  Retrieved from http://www.ncbi.nlm.nih.gov/entrez/query.fcgi?cmd=Retrieve&amp;db=PubMed&amp;dopt=Citation&amp;list_uids=18790799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Passamonti, F., Rumi, E., Pungolino, E., Malabarba, L., Bertazzoni, P., Valentini, M., . . . Lazzarino, M. (2004). Life expectancy and prognostic factors for survival in patients with polycythemia vera and essential thrombocythemia. </w:t>
      </w:r>
      <w:r w:rsidRPr="00070E7C">
        <w:rPr>
          <w:rFonts w:ascii="Times New Roman" w:hAnsi="Times New Roman" w:cs="Times New Roman"/>
          <w:i/>
          <w:iCs/>
        </w:rPr>
        <w:t>Am J Med, 117</w:t>
      </w:r>
      <w:r w:rsidRPr="00070E7C">
        <w:rPr>
          <w:rFonts w:ascii="Times New Roman" w:hAnsi="Times New Roman" w:cs="Times New Roman"/>
        </w:rPr>
        <w:t>(10), 755-761. doi:10.1016/j.amjmed.2004.06.032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Patel, J. P., Gonen, M., Figueroa, M. E., Fernandez, H., Sun, Z., Racevskis, J., . . . Levine, R. L. (2012). Prognostic relevance of integrated genetic profiling in acute myeloid leukemia. </w:t>
      </w:r>
      <w:r w:rsidRPr="00070E7C">
        <w:rPr>
          <w:rFonts w:ascii="Times New Roman" w:hAnsi="Times New Roman" w:cs="Times New Roman"/>
          <w:i/>
          <w:iCs/>
        </w:rPr>
        <w:t>N Engl J Med, 366</w:t>
      </w:r>
      <w:r w:rsidRPr="00070E7C">
        <w:rPr>
          <w:rFonts w:ascii="Times New Roman" w:hAnsi="Times New Roman" w:cs="Times New Roman"/>
        </w:rPr>
        <w:t xml:space="preserve">(12), 1079-1089.  Retrieved from http://www.ncbi.nlm.nih.gov/entrez/query.fcgi?cmd=Retrieve&amp;db=PubMed&amp;dopt=Citation&amp;list_uids=22417203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Pedersen-Bjergaard, J., Andersen, M. K., &amp; Christiansen, D. H. (2000). Therapy-related acute myeloid leukemia and myelodysplasia after high-dose chemotherapy and autologous stem cell transplantation. </w:t>
      </w:r>
      <w:r w:rsidRPr="00070E7C">
        <w:rPr>
          <w:rFonts w:ascii="Times New Roman" w:hAnsi="Times New Roman" w:cs="Times New Roman"/>
          <w:i/>
          <w:iCs/>
        </w:rPr>
        <w:t>Blood, 95</w:t>
      </w:r>
      <w:r w:rsidRPr="00070E7C">
        <w:rPr>
          <w:rFonts w:ascii="Times New Roman" w:hAnsi="Times New Roman" w:cs="Times New Roman"/>
        </w:rPr>
        <w:t>(11), 3273-3279.  Retrieved from http://www.ncbi.nlm.nih.gov/pubmed/10828005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Pedersen-Bjergaard, J., Christiansen, D. H., Desta, F., &amp; Andersen, M. K. (2006). Alternative genetic pathways and cooperating genetic abnormalities in the pathogenesis of therapy-related myelodysplasia and acute myeloid leukemia. </w:t>
      </w:r>
      <w:r w:rsidRPr="00070E7C">
        <w:rPr>
          <w:rFonts w:ascii="Times New Roman" w:hAnsi="Times New Roman" w:cs="Times New Roman"/>
          <w:i/>
          <w:iCs/>
        </w:rPr>
        <w:t>Leukemia, 20</w:t>
      </w:r>
      <w:r w:rsidRPr="00070E7C">
        <w:rPr>
          <w:rFonts w:ascii="Times New Roman" w:hAnsi="Times New Roman" w:cs="Times New Roman"/>
        </w:rPr>
        <w:t>(11), 1943-1949. doi:10.1038/sj.leu.2404381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Pesatori, A. C., Consonni, D., Tironi, A., Zocchetti, C., Fini, A., &amp; Bertazzi, P. A. (1993). Cancer in a young population in a dioxin-contaminated area. </w:t>
      </w:r>
      <w:r w:rsidRPr="00070E7C">
        <w:rPr>
          <w:rFonts w:ascii="Times New Roman" w:hAnsi="Times New Roman" w:cs="Times New Roman"/>
          <w:i/>
          <w:iCs/>
        </w:rPr>
        <w:t>Int J Epidemiol, 22</w:t>
      </w:r>
      <w:r w:rsidRPr="00070E7C">
        <w:rPr>
          <w:rFonts w:ascii="Times New Roman" w:hAnsi="Times New Roman" w:cs="Times New Roman"/>
        </w:rPr>
        <w:t>(6), 1010-1013.  Retrieved from http://www.ncbi.nlm.nih.gov/pubmed/8144281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Peters, S., Glass, D. C., Milne, E., Fritschi, L., &amp; Aus, A. L. L. c. (2014). Rule-based exposure assessment versus case-by-case expert assessment using the same information in a community-based study. </w:t>
      </w:r>
      <w:r w:rsidRPr="00070E7C">
        <w:rPr>
          <w:rFonts w:ascii="Times New Roman" w:hAnsi="Times New Roman" w:cs="Times New Roman"/>
          <w:i/>
          <w:iCs/>
        </w:rPr>
        <w:t>Occup Environ Med, 71</w:t>
      </w:r>
      <w:r w:rsidRPr="00070E7C">
        <w:rPr>
          <w:rFonts w:ascii="Times New Roman" w:hAnsi="Times New Roman" w:cs="Times New Roman"/>
        </w:rPr>
        <w:t>(3), 215-219. doi:10.1136/oemed-2013-101699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Pogoda, J. M., Katz, J., McKean-Cowdin, R., Nichols, P. W., Ross, R. K., &amp; Preston-Martin, S. (2005). Prescription drug use and risk of acute myeloid leukemia by French-American-British subtype: results from a Los Angeles County case-control study. </w:t>
      </w:r>
      <w:r w:rsidRPr="00070E7C">
        <w:rPr>
          <w:rFonts w:ascii="Times New Roman" w:hAnsi="Times New Roman" w:cs="Times New Roman"/>
          <w:i/>
          <w:iCs/>
        </w:rPr>
        <w:t>Int J Cancer, 114</w:t>
      </w:r>
      <w:r w:rsidRPr="00070E7C">
        <w:rPr>
          <w:rFonts w:ascii="Times New Roman" w:hAnsi="Times New Roman" w:cs="Times New Roman"/>
        </w:rPr>
        <w:t>(4), 634-638. doi:10.1002/ijc.20788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Pogoda, J. M., Nichols, P. W., Ross, R. K., Stram, D. O., Thomas, D. C., &amp; Preston-Martin, S. (2011). Diagnostic radiography and adult acute myeloid leukaemia: an interview and medical chart review </w:t>
      </w:r>
      <w:r w:rsidRPr="00070E7C">
        <w:rPr>
          <w:rFonts w:ascii="Times New Roman" w:hAnsi="Times New Roman" w:cs="Times New Roman"/>
        </w:rPr>
        <w:lastRenderedPageBreak/>
        <w:t xml:space="preserve">study. </w:t>
      </w:r>
      <w:r w:rsidRPr="00070E7C">
        <w:rPr>
          <w:rFonts w:ascii="Times New Roman" w:hAnsi="Times New Roman" w:cs="Times New Roman"/>
          <w:i/>
          <w:iCs/>
        </w:rPr>
        <w:t>Br J Cancer, 104</w:t>
      </w:r>
      <w:r w:rsidRPr="00070E7C">
        <w:rPr>
          <w:rFonts w:ascii="Times New Roman" w:hAnsi="Times New Roman" w:cs="Times New Roman"/>
        </w:rPr>
        <w:t>(9), 1482-1486. doi:10.1038/bjc.2011.114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Polednak, A. P. (2011). US death rates from myeloproliferative neoplasms, and implications for cancer surveillance. </w:t>
      </w:r>
      <w:r w:rsidRPr="00070E7C">
        <w:rPr>
          <w:rFonts w:ascii="Times New Roman" w:hAnsi="Times New Roman" w:cs="Times New Roman"/>
          <w:i/>
          <w:iCs/>
        </w:rPr>
        <w:t>J Registry Manag, 38</w:t>
      </w:r>
      <w:r w:rsidRPr="00070E7C">
        <w:rPr>
          <w:rFonts w:ascii="Times New Roman" w:hAnsi="Times New Roman" w:cs="Times New Roman"/>
        </w:rPr>
        <w:t xml:space="preserve">(2), 87-92.  Retrieved from http://www.ncbi.nlm.nih.gov/entrez/query.fcgi?cmd=Retrieve&amp;db=PubMed&amp;dopt=Citation&amp;list_uids=22096879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Polednak, A. P. (2013). Trend (1999-2009) in U.S. death rates from myelodysplastic syndromes: utility of multiple causes of death in surveillance. </w:t>
      </w:r>
      <w:r w:rsidRPr="00070E7C">
        <w:rPr>
          <w:rFonts w:ascii="Times New Roman" w:hAnsi="Times New Roman" w:cs="Times New Roman"/>
          <w:i/>
          <w:iCs/>
        </w:rPr>
        <w:t>Cancer Epidemiol, 37</w:t>
      </w:r>
      <w:r w:rsidRPr="00070E7C">
        <w:rPr>
          <w:rFonts w:ascii="Times New Roman" w:hAnsi="Times New Roman" w:cs="Times New Roman"/>
        </w:rPr>
        <w:t xml:space="preserve">(5), 569-574.  Retrieved from http://www.ncbi.nlm.nih.gov/entrez/query.fcgi?cmd=Retrieve&amp;db=PubMed&amp;dopt=Citation&amp;list_uids=23773300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Polychronakis, I., Dounias, G., Makropoulos, V., Riza, E., &amp; Linos, A. (2013). Work-related leukemia: a systematic review. </w:t>
      </w:r>
      <w:r w:rsidRPr="00070E7C">
        <w:rPr>
          <w:rFonts w:ascii="Times New Roman" w:hAnsi="Times New Roman" w:cs="Times New Roman"/>
          <w:i/>
          <w:iCs/>
        </w:rPr>
        <w:t>J Occup Med Toxicol, 8</w:t>
      </w:r>
      <w:r w:rsidRPr="00070E7C">
        <w:rPr>
          <w:rFonts w:ascii="Times New Roman" w:hAnsi="Times New Roman" w:cs="Times New Roman"/>
        </w:rPr>
        <w:t>(1), 14. doi:10.1186/1745-6673-8-14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Poynter, J. N., Fonstad, R., Blair, C. K., Roesler, M., Cerhan, J. R., Hirsch, B., . . . Ross, J. A. (2013). Exogenous hormone use, reproductive history and risk of adult myeloid leukaemia. </w:t>
      </w:r>
      <w:r w:rsidRPr="00070E7C">
        <w:rPr>
          <w:rFonts w:ascii="Times New Roman" w:hAnsi="Times New Roman" w:cs="Times New Roman"/>
          <w:i/>
          <w:iCs/>
        </w:rPr>
        <w:t>Br J Cancer, 109</w:t>
      </w:r>
      <w:r w:rsidRPr="00070E7C">
        <w:rPr>
          <w:rFonts w:ascii="Times New Roman" w:hAnsi="Times New Roman" w:cs="Times New Roman"/>
        </w:rPr>
        <w:t>(7), 1895-1898. doi:10.1038/bjc.2013.507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Preston-Martin, S., &amp; Pogoda, J. M. (2003). Estimation of radiographic doses in a case-control study of acute myelogenous leukemia. </w:t>
      </w:r>
      <w:r w:rsidRPr="00070E7C">
        <w:rPr>
          <w:rFonts w:ascii="Times New Roman" w:hAnsi="Times New Roman" w:cs="Times New Roman"/>
          <w:i/>
          <w:iCs/>
        </w:rPr>
        <w:t>Health Phys, 84</w:t>
      </w:r>
      <w:r w:rsidRPr="00070E7C">
        <w:rPr>
          <w:rFonts w:ascii="Times New Roman" w:hAnsi="Times New Roman" w:cs="Times New Roman"/>
        </w:rPr>
        <w:t>(2), 245-259.  Retrieved from http://www.ncbi.nlm.nih.gov/pubmed/12553655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Preston-Martin, S., Thomas, D. C., Yu, M. C., &amp; Henderson, B. E. (1989). Diagnostic radiography as a risk factor for chronic myeloid and monocytic leukaemia (CML). </w:t>
      </w:r>
      <w:r w:rsidRPr="00070E7C">
        <w:rPr>
          <w:rFonts w:ascii="Times New Roman" w:hAnsi="Times New Roman" w:cs="Times New Roman"/>
          <w:i/>
          <w:iCs/>
        </w:rPr>
        <w:t>Br J Cancer, 59</w:t>
      </w:r>
      <w:r w:rsidRPr="00070E7C">
        <w:rPr>
          <w:rFonts w:ascii="Times New Roman" w:hAnsi="Times New Roman" w:cs="Times New Roman"/>
        </w:rPr>
        <w:t>(4), 639-644.  Retrieved from http://www.ncbi.nlm.nih.gov/pubmed/2713251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Purdue, M. P., Hoppin, J. A., Blair, A., Dosemeci, M., &amp; Alavanja, M. C. (2007). Occupational exposure to organochlorine insecticides and cancer incidence in the Agricultural Health Study. </w:t>
      </w:r>
      <w:r w:rsidRPr="00070E7C">
        <w:rPr>
          <w:rFonts w:ascii="Times New Roman" w:hAnsi="Times New Roman" w:cs="Times New Roman"/>
          <w:i/>
          <w:iCs/>
        </w:rPr>
        <w:t>Int J Cancer, 120</w:t>
      </w:r>
      <w:r w:rsidRPr="00070E7C">
        <w:rPr>
          <w:rFonts w:ascii="Times New Roman" w:hAnsi="Times New Roman" w:cs="Times New Roman"/>
        </w:rPr>
        <w:t>(3), 642-649. doi:10.1002/ijc.22258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Raaschou-Nielsen, O., Ketzel, M., Harbo Poulsen, A., &amp; Sorensen, M. (2016). Traffic-related air pollution and risk for leukaemia of an adult population. </w:t>
      </w:r>
      <w:r w:rsidRPr="00070E7C">
        <w:rPr>
          <w:rFonts w:ascii="Times New Roman" w:hAnsi="Times New Roman" w:cs="Times New Roman"/>
          <w:i/>
          <w:iCs/>
        </w:rPr>
        <w:t>Int J Cancer, 138</w:t>
      </w:r>
      <w:r w:rsidRPr="00070E7C">
        <w:rPr>
          <w:rFonts w:ascii="Times New Roman" w:hAnsi="Times New Roman" w:cs="Times New Roman"/>
        </w:rPr>
        <w:t xml:space="preserve">(5), 1111-1117. </w:t>
      </w:r>
      <w:r w:rsidRPr="00070E7C">
        <w:rPr>
          <w:rFonts w:ascii="Times New Roman" w:hAnsi="Times New Roman" w:cs="Times New Roman"/>
        </w:rPr>
        <w:lastRenderedPageBreak/>
        <w:t>doi:10.1002/ijc.29867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Rauscher, G. H., Shore, D., &amp; Sandler, D. P. (2004). Hair dye use and risk of adult acute leukemia. </w:t>
      </w:r>
      <w:r w:rsidRPr="00070E7C">
        <w:rPr>
          <w:rFonts w:ascii="Times New Roman" w:hAnsi="Times New Roman" w:cs="Times New Roman"/>
          <w:i/>
          <w:iCs/>
        </w:rPr>
        <w:t>Am J Epidemiol, 160</w:t>
      </w:r>
      <w:r w:rsidRPr="00070E7C">
        <w:rPr>
          <w:rFonts w:ascii="Times New Roman" w:hAnsi="Times New Roman" w:cs="Times New Roman"/>
        </w:rPr>
        <w:t>(1), 19-25. doi:10.1093/aje/kwh166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Richardson, D., Sugiyama, H., Nishi, N., Sakata, R., Shimizu, Y., Grant, E. J., . . . Kasagi, F. (2009). Ionizing radiation and leukemia mortality among Japanese Atomic Bomb Survivors, 1950-2000. </w:t>
      </w:r>
      <w:r w:rsidRPr="00070E7C">
        <w:rPr>
          <w:rFonts w:ascii="Times New Roman" w:hAnsi="Times New Roman" w:cs="Times New Roman"/>
          <w:i/>
          <w:iCs/>
        </w:rPr>
        <w:t>Radiat Res, 172</w:t>
      </w:r>
      <w:r w:rsidRPr="00070E7C">
        <w:rPr>
          <w:rFonts w:ascii="Times New Roman" w:hAnsi="Times New Roman" w:cs="Times New Roman"/>
        </w:rPr>
        <w:t>(3), 368-382. doi:10.1667/RR1801.1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Richardson, D. B., Terschuren, C., Pohlabeln, H., Jockel, K. H., &amp; Hoffmann, W. (2008). Temporal patterns of association between cigarette smoking and leukemia risk. </w:t>
      </w:r>
      <w:r w:rsidRPr="00070E7C">
        <w:rPr>
          <w:rFonts w:ascii="Times New Roman" w:hAnsi="Times New Roman" w:cs="Times New Roman"/>
          <w:i/>
          <w:iCs/>
        </w:rPr>
        <w:t>Cancer Causes Control, 19</w:t>
      </w:r>
      <w:r w:rsidRPr="00070E7C">
        <w:rPr>
          <w:rFonts w:ascii="Times New Roman" w:hAnsi="Times New Roman" w:cs="Times New Roman"/>
        </w:rPr>
        <w:t>(1), 43-50. doi:10.1007/s10552-007-9068-7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Rinsky, R. A., Hornung, R. W., Silver, S. R., &amp; Tseng, C. Y. (2002). Benzene exposure and hematopoietic mortality: A long-term epidemiologic risk assessment. </w:t>
      </w:r>
      <w:r w:rsidRPr="00070E7C">
        <w:rPr>
          <w:rFonts w:ascii="Times New Roman" w:hAnsi="Times New Roman" w:cs="Times New Roman"/>
          <w:i/>
          <w:iCs/>
        </w:rPr>
        <w:t>Am J Ind Med, 42</w:t>
      </w:r>
      <w:r w:rsidRPr="00070E7C">
        <w:rPr>
          <w:rFonts w:ascii="Times New Roman" w:hAnsi="Times New Roman" w:cs="Times New Roman"/>
        </w:rPr>
        <w:t>(6), 474-480. doi:10.1002/ajim.10138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Risks), S. S. C. o. E. a. N. I. H. (2015). </w:t>
      </w:r>
      <w:r w:rsidRPr="00070E7C">
        <w:rPr>
          <w:rFonts w:ascii="Times New Roman" w:hAnsi="Times New Roman" w:cs="Times New Roman"/>
          <w:i/>
          <w:iCs/>
        </w:rPr>
        <w:t>Potential health effects of exposure to electromagnetic fields (EMF)</w:t>
      </w:r>
      <w:r w:rsidRPr="00070E7C">
        <w:rPr>
          <w:rFonts w:ascii="Times New Roman" w:hAnsi="Times New Roman" w:cs="Times New Roman"/>
        </w:rPr>
        <w:t>. Retrieved from http://ec.europa.eu/health/scientific_committees/emerging/docs/scenihr_o_041.pdf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Rivina, L., Davoren, M., &amp; Schiestl, R. H. (2014). Radiation-induced myeloid leukemia in murine models. </w:t>
      </w:r>
      <w:r w:rsidRPr="00070E7C">
        <w:rPr>
          <w:rFonts w:ascii="Times New Roman" w:hAnsi="Times New Roman" w:cs="Times New Roman"/>
          <w:i/>
          <w:iCs/>
        </w:rPr>
        <w:t>Hum Genomics, 8</w:t>
      </w:r>
      <w:r w:rsidRPr="00070E7C">
        <w:rPr>
          <w:rFonts w:ascii="Times New Roman" w:hAnsi="Times New Roman" w:cs="Times New Roman"/>
        </w:rPr>
        <w:t>, 13. doi:10.1186/1479-7364-8-13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Rollig, C., Bornhauser, M., Thiede, C., Taube, F., Kramer, M., Mohr, B., . . . Ehninger, G. (2011). Long-term prognosis of acute myeloid leukemia according to the new genetic risk classification of the European LeukemiaNet recommendations: evaluation of the proposed reporting system. </w:t>
      </w:r>
      <w:r w:rsidRPr="00070E7C">
        <w:rPr>
          <w:rFonts w:ascii="Times New Roman" w:hAnsi="Times New Roman" w:cs="Times New Roman"/>
          <w:i/>
          <w:iCs/>
        </w:rPr>
        <w:t>J Clin Oncol, 29</w:t>
      </w:r>
      <w:r w:rsidRPr="00070E7C">
        <w:rPr>
          <w:rFonts w:ascii="Times New Roman" w:hAnsi="Times New Roman" w:cs="Times New Roman"/>
        </w:rPr>
        <w:t xml:space="preserve">(20), 2758-2765.  Retrieved from http://www.ncbi.nlm.nih.gov/entrez/query.fcgi?cmd=Retrieve&amp;db=PubMed&amp;dopt=Citation&amp;list_uids=21632498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Rollison, D. E., Howlader, N., Smith, M. T., Strom, S. S., Merritt, W. D., Ries, L. A., . . . List, A. F. (2008). Epidemiology of myelodysplastic syndromes and chronic myeloproliferative disorders in the </w:t>
      </w:r>
      <w:r w:rsidRPr="00070E7C">
        <w:rPr>
          <w:rFonts w:ascii="Times New Roman" w:hAnsi="Times New Roman" w:cs="Times New Roman"/>
        </w:rPr>
        <w:lastRenderedPageBreak/>
        <w:t xml:space="preserve">United States, 2001-2004, using data from the NAACCR and SEER programs. </w:t>
      </w:r>
      <w:r w:rsidRPr="00070E7C">
        <w:rPr>
          <w:rFonts w:ascii="Times New Roman" w:hAnsi="Times New Roman" w:cs="Times New Roman"/>
          <w:i/>
          <w:iCs/>
        </w:rPr>
        <w:t>Blood, 112</w:t>
      </w:r>
      <w:r w:rsidRPr="00070E7C">
        <w:rPr>
          <w:rFonts w:ascii="Times New Roman" w:hAnsi="Times New Roman" w:cs="Times New Roman"/>
        </w:rPr>
        <w:t>(1), 45-52. doi:10.1182/blood-2008-01-134858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Rommens, J., &amp; Durie, P. (2008). Shwachman-Diamond syndrome. In R. Pagon, T. Bird, C. Dolan, &amp; K. Stephens (Eds.), </w:t>
      </w:r>
      <w:r w:rsidRPr="00070E7C">
        <w:rPr>
          <w:rFonts w:ascii="Times New Roman" w:hAnsi="Times New Roman" w:cs="Times New Roman"/>
          <w:i/>
          <w:iCs/>
        </w:rPr>
        <w:t>GeneReviews [Internet]</w:t>
      </w:r>
      <w:r w:rsidRPr="00070E7C">
        <w:rPr>
          <w:rFonts w:ascii="Times New Roman" w:hAnsi="Times New Roman" w:cs="Times New Roman"/>
        </w:rPr>
        <w:t>. Seattle, WA: University of Washington, Seattle.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Rosenbaum, T., &amp; Wimmer, K. (2014). Neurofibromatosis type 1 (NF1) and associated tumors. </w:t>
      </w:r>
      <w:r w:rsidRPr="00070E7C">
        <w:rPr>
          <w:rFonts w:ascii="Times New Roman" w:hAnsi="Times New Roman" w:cs="Times New Roman"/>
          <w:i/>
          <w:iCs/>
        </w:rPr>
        <w:t>Klin Padiatr, 226</w:t>
      </w:r>
      <w:r w:rsidRPr="00070E7C">
        <w:rPr>
          <w:rFonts w:ascii="Times New Roman" w:hAnsi="Times New Roman" w:cs="Times New Roman"/>
        </w:rPr>
        <w:t>(6-7), 309-315. doi:10.1055/s-0034-1382021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Ross, J. A., Blair, C. K., Cerhan, J. R., Soler, J. T., Hirsch, B. A., Roesler, M. A., . . . Nguyen, P. L. (2011). Nonsteroidal anti-inflammatory drug and acetaminophen use and risk of adult myeloid leukemia. </w:t>
      </w:r>
      <w:r w:rsidRPr="00070E7C">
        <w:rPr>
          <w:rFonts w:ascii="Times New Roman" w:hAnsi="Times New Roman" w:cs="Times New Roman"/>
          <w:i/>
          <w:iCs/>
        </w:rPr>
        <w:t>Cancer Epidemiol Biomarkers Prev, 20</w:t>
      </w:r>
      <w:r w:rsidRPr="00070E7C">
        <w:rPr>
          <w:rFonts w:ascii="Times New Roman" w:hAnsi="Times New Roman" w:cs="Times New Roman"/>
        </w:rPr>
        <w:t>(8), 1741-1750. doi:10.1158/1055-9965.EPI-11-0411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Ruhl, J., Adamo, M., &amp; Dickie, L. (2015). </w:t>
      </w:r>
      <w:r w:rsidRPr="00070E7C">
        <w:rPr>
          <w:rFonts w:ascii="Times New Roman" w:hAnsi="Times New Roman" w:cs="Times New Roman"/>
          <w:i/>
          <w:iCs/>
        </w:rPr>
        <w:t>Hematopoietic and Lymphoid Neoplasm Coding Manual</w:t>
      </w:r>
      <w:r w:rsidRPr="00070E7C">
        <w:rPr>
          <w:rFonts w:ascii="Times New Roman" w:hAnsi="Times New Roman" w:cs="Times New Roman"/>
        </w:rPr>
        <w:t xml:space="preserve">. Retrieved from Bethesda: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Rushton, L., Schnatter, A. R., Tang, G., &amp; Glass, D. C. (2014). Acute myeloid and chronic lymphoid leukaemias and exposure to low-level benzene among petroleum workers. </w:t>
      </w:r>
      <w:r w:rsidRPr="00070E7C">
        <w:rPr>
          <w:rFonts w:ascii="Times New Roman" w:hAnsi="Times New Roman" w:cs="Times New Roman"/>
          <w:i/>
          <w:iCs/>
        </w:rPr>
        <w:t>Br J Cancer, 110</w:t>
      </w:r>
      <w:r w:rsidRPr="00070E7C">
        <w:rPr>
          <w:rFonts w:ascii="Times New Roman" w:hAnsi="Times New Roman" w:cs="Times New Roman"/>
        </w:rPr>
        <w:t>(3), 783-787. doi:10.1038/bjc.2013.780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Sakata, R., Kleinerman, R. A., Mabuchi, K., Stovall, M., Smith, S. A., Weathers, R., . . . Inskip, P. D. (2012). Cancer mortality following radiotherapy for benign gynecologic disorders. </w:t>
      </w:r>
      <w:r w:rsidRPr="00070E7C">
        <w:rPr>
          <w:rFonts w:ascii="Times New Roman" w:hAnsi="Times New Roman" w:cs="Times New Roman"/>
          <w:i/>
          <w:iCs/>
        </w:rPr>
        <w:t>Radiat Res, 178</w:t>
      </w:r>
      <w:r w:rsidRPr="00070E7C">
        <w:rPr>
          <w:rFonts w:ascii="Times New Roman" w:hAnsi="Times New Roman" w:cs="Times New Roman"/>
        </w:rPr>
        <w:t>(4), 266-279.  Retrieved from http://www.ncbi.nlm.nih.gov/pubmed/22856888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Saliba, J., Saint-Martin, C., Di Stefano, A., Lenglet, G., Marty, C., Keren, B., . . . Plo, I. (2015). Germline duplication of ATG2B and GSKIP predisposes to familial myeloid malignancies. </w:t>
      </w:r>
      <w:r w:rsidRPr="00070E7C">
        <w:rPr>
          <w:rFonts w:ascii="Times New Roman" w:hAnsi="Times New Roman" w:cs="Times New Roman"/>
          <w:i/>
          <w:iCs/>
        </w:rPr>
        <w:t>Nat Genet, 47</w:t>
      </w:r>
      <w:r w:rsidRPr="00070E7C">
        <w:rPr>
          <w:rFonts w:ascii="Times New Roman" w:hAnsi="Times New Roman" w:cs="Times New Roman"/>
        </w:rPr>
        <w:t>(10), 1131-1140. doi:10.1038/ng.3380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Sant, M., Allemani, C., Tereanu, C., De Angelis, R., Capocaccia, R., Visser, O., . . . Group, H. W. (2010). Incidence of hematologic malignancies in Europe by morphologic subtype: results of the HAEMACARE project. </w:t>
      </w:r>
      <w:r w:rsidRPr="00070E7C">
        <w:rPr>
          <w:rFonts w:ascii="Times New Roman" w:hAnsi="Times New Roman" w:cs="Times New Roman"/>
          <w:i/>
          <w:iCs/>
        </w:rPr>
        <w:t>Blood, 116</w:t>
      </w:r>
      <w:r w:rsidRPr="00070E7C">
        <w:rPr>
          <w:rFonts w:ascii="Times New Roman" w:hAnsi="Times New Roman" w:cs="Times New Roman"/>
        </w:rPr>
        <w:t>(19), 3724-3734. doi:10.1182/blood-2010-05-282632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Sant, M., Minicozzi, P., Mounier, M., Anderson, L. A., Brenner, H., Holleczek, B., . . . De Angelis, R. (2014). Survival for haematological malignancies in Europe between 1997 and 2008 by region and </w:t>
      </w:r>
      <w:r w:rsidRPr="00070E7C">
        <w:rPr>
          <w:rFonts w:ascii="Times New Roman" w:hAnsi="Times New Roman" w:cs="Times New Roman"/>
        </w:rPr>
        <w:lastRenderedPageBreak/>
        <w:t xml:space="preserve">age: results of EUROCARE-5, a population-based study. </w:t>
      </w:r>
      <w:r w:rsidRPr="00070E7C">
        <w:rPr>
          <w:rFonts w:ascii="Times New Roman" w:hAnsi="Times New Roman" w:cs="Times New Roman"/>
          <w:i/>
          <w:iCs/>
        </w:rPr>
        <w:t>Lancet Oncol, 15</w:t>
      </w:r>
      <w:r w:rsidRPr="00070E7C">
        <w:rPr>
          <w:rFonts w:ascii="Times New Roman" w:hAnsi="Times New Roman" w:cs="Times New Roman"/>
        </w:rPr>
        <w:t xml:space="preserve">(9), 931-942.  Retrieved from http://www.ncbi.nlm.nih.gov/entrez/query.fcgi?cmd=Retrieve&amp;db=PubMed&amp;dopt=Citation&amp;list_uids=25030467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Saso, R., Kulkarni, S., Mitchell, P., Treleaven, J., Swansbury, G. J., Mehta, J., . . . Powles, T. (2000). Secondary myelodysplastic syndrome/acute myeloid leukaemia following mitoxantrone-based therapy for breast carcinoma. </w:t>
      </w:r>
      <w:r w:rsidRPr="00070E7C">
        <w:rPr>
          <w:rFonts w:ascii="Times New Roman" w:hAnsi="Times New Roman" w:cs="Times New Roman"/>
          <w:i/>
          <w:iCs/>
        </w:rPr>
        <w:t>Br J Cancer, 83</w:t>
      </w:r>
      <w:r w:rsidRPr="00070E7C">
        <w:rPr>
          <w:rFonts w:ascii="Times New Roman" w:hAnsi="Times New Roman" w:cs="Times New Roman"/>
        </w:rPr>
        <w:t>(1), 91-94. doi:10.1054/bjoc.2000.1196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Savage, S. A., Giri, N., Baerlocher, G. M., Orr, N., Lansdorp, P. M., &amp; Alter, B. P. (2008). TINF2, a component of the shelterin telomere protection complex, is mutated in dyskeratosis congenita. </w:t>
      </w:r>
      <w:r w:rsidRPr="00070E7C">
        <w:rPr>
          <w:rFonts w:ascii="Times New Roman" w:hAnsi="Times New Roman" w:cs="Times New Roman"/>
          <w:i/>
          <w:iCs/>
        </w:rPr>
        <w:t>Am J Hum Genet, 82</w:t>
      </w:r>
      <w:r w:rsidRPr="00070E7C">
        <w:rPr>
          <w:rFonts w:ascii="Times New Roman" w:hAnsi="Times New Roman" w:cs="Times New Roman"/>
        </w:rPr>
        <w:t>(2), 501-509. doi:10.1016/j.ajhg.2007.10.004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Schlenk, R. F., Dohner, K., Krauter, J., Frohling, S., Corbacioglu, A., Bullinger, L., . . . Dohner, H. (2008). Mutations and treatment outcome in cytogenetically normal acute myeloid leukemia. </w:t>
      </w:r>
      <w:r w:rsidRPr="00070E7C">
        <w:rPr>
          <w:rFonts w:ascii="Times New Roman" w:hAnsi="Times New Roman" w:cs="Times New Roman"/>
          <w:i/>
          <w:iCs/>
        </w:rPr>
        <w:t>N Engl J Med, 358</w:t>
      </w:r>
      <w:r w:rsidRPr="00070E7C">
        <w:rPr>
          <w:rFonts w:ascii="Times New Roman" w:hAnsi="Times New Roman" w:cs="Times New Roman"/>
        </w:rPr>
        <w:t xml:space="preserve">(18), 1909-1918.  Retrieved from http://www.ncbi.nlm.nih.gov/entrez/query.fcgi?cmd=Retrieve&amp;db=PubMed&amp;dopt=Citation&amp;list_uids=18450602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Schnatter, A. R., Glass, D. C., Tang, G., Irons, R. D., &amp; Rushton, L. (2012). Myelodysplastic syndrome and benzene exposure among petroleum workers: an international pooled analysis. </w:t>
      </w:r>
      <w:r w:rsidRPr="00070E7C">
        <w:rPr>
          <w:rFonts w:ascii="Times New Roman" w:hAnsi="Times New Roman" w:cs="Times New Roman"/>
          <w:i/>
          <w:iCs/>
        </w:rPr>
        <w:t>J Natl Cancer Inst, 104</w:t>
      </w:r>
      <w:r w:rsidRPr="00070E7C">
        <w:rPr>
          <w:rFonts w:ascii="Times New Roman" w:hAnsi="Times New Roman" w:cs="Times New Roman"/>
        </w:rPr>
        <w:t>(22), 1724-1737. doi:10.1093/jnci/djs411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Schwilk, E., Zhang, L., Smith, M. T., Smith, A. H., &amp; Steinmaus, C. (2010). Formaldehyde and leukemia: an updated meta-analysis and evaluation of bias. </w:t>
      </w:r>
      <w:r w:rsidRPr="00070E7C">
        <w:rPr>
          <w:rFonts w:ascii="Times New Roman" w:hAnsi="Times New Roman" w:cs="Times New Roman"/>
          <w:i/>
          <w:iCs/>
        </w:rPr>
        <w:t>J Occup Environ Med, 52</w:t>
      </w:r>
      <w:r w:rsidRPr="00070E7C">
        <w:rPr>
          <w:rFonts w:ascii="Times New Roman" w:hAnsi="Times New Roman" w:cs="Times New Roman"/>
        </w:rPr>
        <w:t>(9), 878-886. doi:10.1097/JOM.0b013e3181ef7e31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Seminog, O. O., &amp; Goldacre, M. J. (2013). Risk of benign tumours of nervous system, and of malignant neoplasms, in people with neurofibromatosis: population-based record-linkage study. </w:t>
      </w:r>
      <w:r w:rsidRPr="00070E7C">
        <w:rPr>
          <w:rFonts w:ascii="Times New Roman" w:hAnsi="Times New Roman" w:cs="Times New Roman"/>
          <w:i/>
          <w:iCs/>
        </w:rPr>
        <w:t>Br J Cancer, 108</w:t>
      </w:r>
      <w:r w:rsidRPr="00070E7C">
        <w:rPr>
          <w:rFonts w:ascii="Times New Roman" w:hAnsi="Times New Roman" w:cs="Times New Roman"/>
        </w:rPr>
        <w:t>(1), 193-198. doi:10.1038/bjc.2012.535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Severson, R. K., Davis, S., Thomas, D. B., Stevens, R. G., Heuser, L., &amp; Sever, L. E. (1989). Acute </w:t>
      </w:r>
      <w:r w:rsidRPr="00070E7C">
        <w:rPr>
          <w:rFonts w:ascii="Times New Roman" w:hAnsi="Times New Roman" w:cs="Times New Roman"/>
        </w:rPr>
        <w:lastRenderedPageBreak/>
        <w:t xml:space="preserve">myelocytic leukemia and prior allergies. </w:t>
      </w:r>
      <w:r w:rsidRPr="00070E7C">
        <w:rPr>
          <w:rFonts w:ascii="Times New Roman" w:hAnsi="Times New Roman" w:cs="Times New Roman"/>
          <w:i/>
          <w:iCs/>
        </w:rPr>
        <w:t>J Clin Epidemiol, 42</w:t>
      </w:r>
      <w:r w:rsidRPr="00070E7C">
        <w:rPr>
          <w:rFonts w:ascii="Times New Roman" w:hAnsi="Times New Roman" w:cs="Times New Roman"/>
        </w:rPr>
        <w:t>(10), 995-1001.  Retrieved from http://www.ncbi.nlm.nih.gov/pubmed/2809658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Severson, R. K., Stevens, R. G., Kaune, W. T., Thomas, D. B., Heuser, L., Davis, S., &amp; Sever, L. E. (1988). Acute nonlymphocytic leukemia and residential exposure to power frequency magnetic fields. </w:t>
      </w:r>
      <w:r w:rsidRPr="00070E7C">
        <w:rPr>
          <w:rFonts w:ascii="Times New Roman" w:hAnsi="Times New Roman" w:cs="Times New Roman"/>
          <w:i/>
          <w:iCs/>
        </w:rPr>
        <w:t>Am J Epidemiol, 128</w:t>
      </w:r>
      <w:r w:rsidRPr="00070E7C">
        <w:rPr>
          <w:rFonts w:ascii="Times New Roman" w:hAnsi="Times New Roman" w:cs="Times New Roman"/>
        </w:rPr>
        <w:t>(1), 10-20.  Retrieved from http://www.ncbi.nlm.nih.gov/pubmed/3381818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Shadman, M., White, E., De Roos, A. J., &amp; Walter, R. B. (2013). Associations between allergies and risk of hematologic malignancies: results from the VITamins and lifestyle cohort study. </w:t>
      </w:r>
      <w:r w:rsidRPr="00070E7C">
        <w:rPr>
          <w:rFonts w:ascii="Times New Roman" w:hAnsi="Times New Roman" w:cs="Times New Roman"/>
          <w:i/>
          <w:iCs/>
        </w:rPr>
        <w:t>Am J Hematol, 88</w:t>
      </w:r>
      <w:r w:rsidRPr="00070E7C">
        <w:rPr>
          <w:rFonts w:ascii="Times New Roman" w:hAnsi="Times New Roman" w:cs="Times New Roman"/>
        </w:rPr>
        <w:t>(12), 1050-1054. doi:10.1002/ajh.23564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Shiels, M. S., &amp; Engels, E. A. (2012). Increased risk of histologically defined cancer subtypes in human immunodeficiency virus-infected individuals: clues for possible immunosuppression-related or infectious etiology. </w:t>
      </w:r>
      <w:r w:rsidRPr="00070E7C">
        <w:rPr>
          <w:rFonts w:ascii="Times New Roman" w:hAnsi="Times New Roman" w:cs="Times New Roman"/>
          <w:i/>
          <w:iCs/>
        </w:rPr>
        <w:t>Cancer, 118</w:t>
      </w:r>
      <w:r w:rsidRPr="00070E7C">
        <w:rPr>
          <w:rFonts w:ascii="Times New Roman" w:hAnsi="Times New Roman" w:cs="Times New Roman"/>
        </w:rPr>
        <w:t>(19), 4869-4876. doi:10.1002/cncr.27454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Shilnikova, N. S., Preston, D. L., Ron, E., Gilbert, E. S., Vassilenko, E. K., Romanov, S. A., . . . Koshurnikova, N. A. (2003). Cancer mortality risk among workers at the Mayak nuclear complex. </w:t>
      </w:r>
      <w:r w:rsidRPr="00070E7C">
        <w:rPr>
          <w:rFonts w:ascii="Times New Roman" w:hAnsi="Times New Roman" w:cs="Times New Roman"/>
          <w:i/>
          <w:iCs/>
        </w:rPr>
        <w:t>Radiat Res, 159</w:t>
      </w:r>
      <w:r w:rsidRPr="00070E7C">
        <w:rPr>
          <w:rFonts w:ascii="Times New Roman" w:hAnsi="Times New Roman" w:cs="Times New Roman"/>
        </w:rPr>
        <w:t>(6), 787-798.  Retrieved from http://www.ncbi.nlm.nih.gov/pubmed/12751962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Shimizu, Y., Pierce, D. A., Preston, D. L., &amp; Mabuchi, K. (1999). Studies of the mortality of atomic bomb survivors. Report 12, part II. Noncancer mortality: 1950-1990. </w:t>
      </w:r>
      <w:r w:rsidRPr="00070E7C">
        <w:rPr>
          <w:rFonts w:ascii="Times New Roman" w:hAnsi="Times New Roman" w:cs="Times New Roman"/>
          <w:i/>
          <w:iCs/>
        </w:rPr>
        <w:t>Radiat Res, 152</w:t>
      </w:r>
      <w:r w:rsidRPr="00070E7C">
        <w:rPr>
          <w:rFonts w:ascii="Times New Roman" w:hAnsi="Times New Roman" w:cs="Times New Roman"/>
        </w:rPr>
        <w:t>(4), 374-389.  Retrieved from http://www.ncbi.nlm.nih.gov/pubmed/10477914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Shizuru, J. A., Negrin, R. S., &amp; Weissman, I. L. (2005). Hematopoietic stem and progenitor cells: clinical and preclinical regeneration of the hematolymphoid system. </w:t>
      </w:r>
      <w:r w:rsidRPr="00070E7C">
        <w:rPr>
          <w:rFonts w:ascii="Times New Roman" w:hAnsi="Times New Roman" w:cs="Times New Roman"/>
          <w:i/>
          <w:iCs/>
        </w:rPr>
        <w:t>Annu Rev Med, 56</w:t>
      </w:r>
      <w:r w:rsidRPr="00070E7C">
        <w:rPr>
          <w:rFonts w:ascii="Times New Roman" w:hAnsi="Times New Roman" w:cs="Times New Roman"/>
        </w:rPr>
        <w:t xml:space="preserve">, 509-538.  Retrieved from http://www.ncbi.nlm.nih.gov/entrez/query.fcgi?cmd=Retrieve&amp;db=PubMed&amp;dopt=Citation&amp;list_uids=15660525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Shlush, L. I., &amp; Minden, M. D. (2015). Preleukemia: the normal side of cancer. </w:t>
      </w:r>
      <w:r w:rsidRPr="00070E7C">
        <w:rPr>
          <w:rFonts w:ascii="Times New Roman" w:hAnsi="Times New Roman" w:cs="Times New Roman"/>
          <w:i/>
          <w:iCs/>
        </w:rPr>
        <w:t>Curr Opin Hematol, 22</w:t>
      </w:r>
      <w:r w:rsidRPr="00070E7C">
        <w:rPr>
          <w:rFonts w:ascii="Times New Roman" w:hAnsi="Times New Roman" w:cs="Times New Roman"/>
        </w:rPr>
        <w:t>(2), 77-84.  Retrieved from http://www.ncbi.nlm.nih.gov/entrez/query.fcgi?cmd=Retrieve&amp;db=PubMed&amp;dopt=Citation&amp;list</w:t>
      </w:r>
      <w:r w:rsidRPr="00070E7C">
        <w:rPr>
          <w:rFonts w:ascii="Times New Roman" w:hAnsi="Times New Roman" w:cs="Times New Roman"/>
        </w:rPr>
        <w:lastRenderedPageBreak/>
        <w:t xml:space="preserve">_uids=25575035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Shore, R. E., Moseson, M., Harley, N., &amp; Pasternack, B. S. (2003). Tumors and other diseases following childhood x-ray treatment for ringworm of the scalp (Tinea capitis). </w:t>
      </w:r>
      <w:r w:rsidRPr="00070E7C">
        <w:rPr>
          <w:rFonts w:ascii="Times New Roman" w:hAnsi="Times New Roman" w:cs="Times New Roman"/>
          <w:i/>
          <w:iCs/>
        </w:rPr>
        <w:t>Health Phys, 85</w:t>
      </w:r>
      <w:r w:rsidRPr="00070E7C">
        <w:rPr>
          <w:rFonts w:ascii="Times New Roman" w:hAnsi="Times New Roman" w:cs="Times New Roman"/>
        </w:rPr>
        <w:t>(4), 404-408.  Retrieved from http://www.ncbi.nlm.nih.gov/pubmed/13678280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Shu, X. O., Gao, Y. T., Linet, M. S., Brinton, L. A., Gao, R. N., Jin, F., &amp; Fraumeni, J. F., Jr. (1987). Chloramphenicol use and childhood leukaemia in Shanghai. </w:t>
      </w:r>
      <w:r w:rsidRPr="00070E7C">
        <w:rPr>
          <w:rFonts w:ascii="Times New Roman" w:hAnsi="Times New Roman" w:cs="Times New Roman"/>
          <w:i/>
          <w:iCs/>
        </w:rPr>
        <w:t>Lancet, 2</w:t>
      </w:r>
      <w:r w:rsidRPr="00070E7C">
        <w:rPr>
          <w:rFonts w:ascii="Times New Roman" w:hAnsi="Times New Roman" w:cs="Times New Roman"/>
        </w:rPr>
        <w:t>(8565), 934-937.  Retrieved from http://www.ncbi.nlm.nih.gov/pubmed/2889862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Siegel, R. L., Miller, K. D., &amp; Jemal, A. (2016). Cancer statistics, 2016. </w:t>
      </w:r>
      <w:r w:rsidRPr="00070E7C">
        <w:rPr>
          <w:rFonts w:ascii="Times New Roman" w:hAnsi="Times New Roman" w:cs="Times New Roman"/>
          <w:i/>
          <w:iCs/>
        </w:rPr>
        <w:t>CA Cancer J Clin, 66</w:t>
      </w:r>
      <w:r w:rsidRPr="00070E7C">
        <w:rPr>
          <w:rFonts w:ascii="Times New Roman" w:hAnsi="Times New Roman" w:cs="Times New Roman"/>
        </w:rPr>
        <w:t xml:space="preserve">(1), 7-30.  Retrieved from http://www.ncbi.nlm.nih.gov/entrez/query.fcgi?cmd=Retrieve&amp;db=PubMed&amp;dopt=Citation&amp;list_uids=26742998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Sielken, R. L., Jr., &amp; Valdez-Flores, C. (2015). A comprehensive review of occupational and general population cancer risk: 1,3-Butadiene exposure-response modeling for all leukemia, acute myelogenous leukemia, chronic lymphocytic leukemia, chronic myelogenous leukemia, myeloid neoplasm and lymphoid neoplasm. </w:t>
      </w:r>
      <w:r w:rsidRPr="00070E7C">
        <w:rPr>
          <w:rFonts w:ascii="Times New Roman" w:hAnsi="Times New Roman" w:cs="Times New Roman"/>
          <w:i/>
          <w:iCs/>
        </w:rPr>
        <w:t>Chem Biol Interact, 241</w:t>
      </w:r>
      <w:r w:rsidRPr="00070E7C">
        <w:rPr>
          <w:rFonts w:ascii="Times New Roman" w:hAnsi="Times New Roman" w:cs="Times New Roman"/>
        </w:rPr>
        <w:t>, 50-58. doi:10.1016/j.cbi.2015.06.009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Simon, S. L., Preston, D. L., Linet, M. S., Miller, J. S., Sigurdson, A. J., Alexander, B. H., . . . Doody, M. M. (2014). Radiation organ doses received in a nationwide cohort of U.S. radiologic technologists: methods and findings. </w:t>
      </w:r>
      <w:r w:rsidRPr="00070E7C">
        <w:rPr>
          <w:rFonts w:ascii="Times New Roman" w:hAnsi="Times New Roman" w:cs="Times New Roman"/>
          <w:i/>
          <w:iCs/>
        </w:rPr>
        <w:t>Radiat Res, 182</w:t>
      </w:r>
      <w:r w:rsidRPr="00070E7C">
        <w:rPr>
          <w:rFonts w:ascii="Times New Roman" w:hAnsi="Times New Roman" w:cs="Times New Roman"/>
        </w:rPr>
        <w:t>(5), 507-528. doi:10.1667/RR13542.1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Sinner, P. J., Cerhan, J. R., Folsom, A. R., &amp; Ross, J. A. (2005). Positive association of farm or rural residence with acute myeloid leukemia incidence in a cohort of older women. </w:t>
      </w:r>
      <w:r w:rsidRPr="00070E7C">
        <w:rPr>
          <w:rFonts w:ascii="Times New Roman" w:hAnsi="Times New Roman" w:cs="Times New Roman"/>
          <w:i/>
          <w:iCs/>
        </w:rPr>
        <w:t>Cancer Epidemiol Biomarkers Prev, 14</w:t>
      </w:r>
      <w:r w:rsidRPr="00070E7C">
        <w:rPr>
          <w:rFonts w:ascii="Times New Roman" w:hAnsi="Times New Roman" w:cs="Times New Roman"/>
        </w:rPr>
        <w:t>(10), 2446-2448. doi:10.1158/1055-9965.EPI-05-0363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Smith, A., Howell, D., Patmore, R., Jack, A., &amp; Roman, E. (2011). Incidence of haematological malignancy by sub-type: a report from the Haematological Malignancy Research Network. </w:t>
      </w:r>
      <w:r w:rsidRPr="00070E7C">
        <w:rPr>
          <w:rFonts w:ascii="Times New Roman" w:hAnsi="Times New Roman" w:cs="Times New Roman"/>
          <w:i/>
          <w:iCs/>
        </w:rPr>
        <w:t>Br J Cancer, 105</w:t>
      </w:r>
      <w:r w:rsidRPr="00070E7C">
        <w:rPr>
          <w:rFonts w:ascii="Times New Roman" w:hAnsi="Times New Roman" w:cs="Times New Roman"/>
        </w:rPr>
        <w:t>(11), 1684-1692. doi:10.1038/bjc.2011.450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Smith, A., Roman, E., Howell, D., Jones, R., Patmore, R., Jack, A., &amp; Haematological Malignancy </w:t>
      </w:r>
      <w:r w:rsidRPr="00070E7C">
        <w:rPr>
          <w:rFonts w:ascii="Times New Roman" w:hAnsi="Times New Roman" w:cs="Times New Roman"/>
        </w:rPr>
        <w:lastRenderedPageBreak/>
        <w:t xml:space="preserve">Research, N. (2009). The Haematological Malignancy Research Network (HMRN): a new information strategy for population based epidemiology and health service research. </w:t>
      </w:r>
      <w:r w:rsidRPr="00070E7C">
        <w:rPr>
          <w:rFonts w:ascii="Times New Roman" w:hAnsi="Times New Roman" w:cs="Times New Roman"/>
          <w:i/>
          <w:iCs/>
        </w:rPr>
        <w:t>Br J Haematol, 148</w:t>
      </w:r>
      <w:r w:rsidRPr="00070E7C">
        <w:rPr>
          <w:rFonts w:ascii="Times New Roman" w:hAnsi="Times New Roman" w:cs="Times New Roman"/>
        </w:rPr>
        <w:t>(5), 739-753. doi:10.1111/j.1365-2141.2009.08010.x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Smith, A. G., Dovey, G. J., &amp; Cartwright, R. A. (2000). Topical chloramphenicol and the risk of acute leukaemia in adults. </w:t>
      </w:r>
      <w:r w:rsidRPr="00070E7C">
        <w:rPr>
          <w:rFonts w:ascii="Times New Roman" w:hAnsi="Times New Roman" w:cs="Times New Roman"/>
          <w:i/>
          <w:iCs/>
        </w:rPr>
        <w:t>Pharmacoepidemiol Drug Saf, 9</w:t>
      </w:r>
      <w:r w:rsidRPr="00070E7C">
        <w:rPr>
          <w:rFonts w:ascii="Times New Roman" w:hAnsi="Times New Roman" w:cs="Times New Roman"/>
        </w:rPr>
        <w:t>(3), 215-219. doi:10.1002/1099-1557(200005/06)9:3&amp;lt;215::AID-PDS497&amp;gt;3.0.CO;2-K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>10.1002/1099-1557(200005/06)9:3&lt;215::AID-PDS497&gt;3.0.CO;2-K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Smith, M. L., Cavenagh, J. D., Lister, T. A., &amp; Fitzgibbon, J. (2004). Mutation of CEBPA in familial acute myeloid leukemia. </w:t>
      </w:r>
      <w:r w:rsidRPr="00070E7C">
        <w:rPr>
          <w:rFonts w:ascii="Times New Roman" w:hAnsi="Times New Roman" w:cs="Times New Roman"/>
          <w:i/>
          <w:iCs/>
        </w:rPr>
        <w:t>N Engl J Med, 351</w:t>
      </w:r>
      <w:r w:rsidRPr="00070E7C">
        <w:rPr>
          <w:rFonts w:ascii="Times New Roman" w:hAnsi="Times New Roman" w:cs="Times New Roman"/>
        </w:rPr>
        <w:t>(23), 2403-2407. doi:10.1056/NEJMoa041331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Soderberg, K. C., Hagmar, L., Schwartzbaum, J., &amp; Feychting, M. (2004). Allergic conditions and risk of hematological malignancies in adults: a cohort study. </w:t>
      </w:r>
      <w:r w:rsidRPr="00070E7C">
        <w:rPr>
          <w:rFonts w:ascii="Times New Roman" w:hAnsi="Times New Roman" w:cs="Times New Roman"/>
          <w:i/>
          <w:iCs/>
        </w:rPr>
        <w:t>BMC Public Health, 4</w:t>
      </w:r>
      <w:r w:rsidRPr="00070E7C">
        <w:rPr>
          <w:rFonts w:ascii="Times New Roman" w:hAnsi="Times New Roman" w:cs="Times New Roman"/>
        </w:rPr>
        <w:t>, 51. doi:10.1186/1471-2458-4-51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Sokal, J. E., Cox, E. B., Baccarani, M., Tura, S., Gomez, G. A., Robertson, J. E., . . . et al. (1984). Prognostic discrimination in "good-risk" chronic granulocytic leukemia. </w:t>
      </w:r>
      <w:r w:rsidRPr="00070E7C">
        <w:rPr>
          <w:rFonts w:ascii="Times New Roman" w:hAnsi="Times New Roman" w:cs="Times New Roman"/>
          <w:i/>
          <w:iCs/>
        </w:rPr>
        <w:t>Blood, 63</w:t>
      </w:r>
      <w:r w:rsidRPr="00070E7C">
        <w:rPr>
          <w:rFonts w:ascii="Times New Roman" w:hAnsi="Times New Roman" w:cs="Times New Roman"/>
        </w:rPr>
        <w:t xml:space="preserve">(4), 789-799.  Retrieved from http://www.ncbi.nlm.nih.gov/entrez/query.fcgi?cmd=Retrieve&amp;db=PubMed&amp;dopt=Citation&amp;list_uids=6584184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Song, W. J., Sullivan, M. G., Legare, R. D., Hutchings, S., Tan, X., Kufrin, D., . . . Gilliland, D. G. (1999). Haploinsufficiency of CBFA2 causes familial thrombocytopenia with propensity to develop acute myelogenous leukaemia. </w:t>
      </w:r>
      <w:r w:rsidRPr="00070E7C">
        <w:rPr>
          <w:rFonts w:ascii="Times New Roman" w:hAnsi="Times New Roman" w:cs="Times New Roman"/>
          <w:i/>
          <w:iCs/>
        </w:rPr>
        <w:t>Nat Genet, 23</w:t>
      </w:r>
      <w:r w:rsidRPr="00070E7C">
        <w:rPr>
          <w:rFonts w:ascii="Times New Roman" w:hAnsi="Times New Roman" w:cs="Times New Roman"/>
        </w:rPr>
        <w:t>(2), 166-175. doi:10.1038/13793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Srour, S. A., Devesa, S. S., Morton, L. M., Check, D. P., Curtis, R. E., Linet, M. S., &amp; Dores, G. M. (2016). Incidence and patient survival of myeloproliferative neoplasms and myelodysplastic/myeloproliferative neoplasms in the United States, 2001-2012. </w:t>
      </w:r>
      <w:r w:rsidRPr="00070E7C">
        <w:rPr>
          <w:rFonts w:ascii="Times New Roman" w:hAnsi="Times New Roman" w:cs="Times New Roman"/>
          <w:i/>
          <w:iCs/>
        </w:rPr>
        <w:t>Britsh Journal of Haematology, 172</w:t>
      </w:r>
      <w:r w:rsidRPr="00070E7C">
        <w:rPr>
          <w:rFonts w:ascii="Times New Roman" w:hAnsi="Times New Roman" w:cs="Times New Roman"/>
        </w:rPr>
        <w:t xml:space="preserve">(?).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Stebbings, J. H. (1998). Dose-response analyses of osteonecrosis in New Jersey radium workers point to </w:t>
      </w:r>
      <w:r w:rsidRPr="00070E7C">
        <w:rPr>
          <w:rFonts w:ascii="Times New Roman" w:hAnsi="Times New Roman" w:cs="Times New Roman"/>
        </w:rPr>
        <w:lastRenderedPageBreak/>
        <w:t xml:space="preserve">roles for other alpha emitters. </w:t>
      </w:r>
      <w:r w:rsidRPr="00070E7C">
        <w:rPr>
          <w:rFonts w:ascii="Times New Roman" w:hAnsi="Times New Roman" w:cs="Times New Roman"/>
          <w:i/>
          <w:iCs/>
        </w:rPr>
        <w:t>Health Phys, 74</w:t>
      </w:r>
      <w:r w:rsidRPr="00070E7C">
        <w:rPr>
          <w:rFonts w:ascii="Times New Roman" w:hAnsi="Times New Roman" w:cs="Times New Roman"/>
        </w:rPr>
        <w:t>(5), 602-607.  Retrieved from http://www.ncbi.nlm.nih.gov/pubmed/9570164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Stevens, W., Thomas, D. C., Lyon, J. L., Till, J. E., Kerber, R. A., Simon, S. L., . . . Preston-Martin, S. (1990). Leukemia in Utah and radioactive fallout from the Nevada test site. A case-control study. </w:t>
      </w:r>
      <w:r w:rsidRPr="00070E7C">
        <w:rPr>
          <w:rFonts w:ascii="Times New Roman" w:hAnsi="Times New Roman" w:cs="Times New Roman"/>
          <w:i/>
          <w:iCs/>
        </w:rPr>
        <w:t>JAMA, 264</w:t>
      </w:r>
      <w:r w:rsidRPr="00070E7C">
        <w:rPr>
          <w:rFonts w:ascii="Times New Roman" w:hAnsi="Times New Roman" w:cs="Times New Roman"/>
        </w:rPr>
        <w:t>(5), 585-591.  Retrieved from http://www.ncbi.nlm.nih.gov/pubmed/2366297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Storm, H. H., Jorgensen, H. O., Kejs, A. M., &amp; Engholm, G. (2006). Depleted uranium and cancer in Danish Balkan veterans deployed 1992-2001. </w:t>
      </w:r>
      <w:r w:rsidRPr="00070E7C">
        <w:rPr>
          <w:rFonts w:ascii="Times New Roman" w:hAnsi="Times New Roman" w:cs="Times New Roman"/>
          <w:i/>
          <w:iCs/>
        </w:rPr>
        <w:t>Eur J Cancer, 42</w:t>
      </w:r>
      <w:r w:rsidRPr="00070E7C">
        <w:rPr>
          <w:rFonts w:ascii="Times New Roman" w:hAnsi="Times New Roman" w:cs="Times New Roman"/>
        </w:rPr>
        <w:t>(14), 2355-2358. doi:10.1016/j.ejca.2006.01.064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Strom, S. S., Yamamura, Y., Kantarijian, H. M., &amp; Cortes-Franco, J. E. (2009). Obesity, weight gain, and risk of chronic myeloid leukemia. </w:t>
      </w:r>
      <w:r w:rsidRPr="00070E7C">
        <w:rPr>
          <w:rFonts w:ascii="Times New Roman" w:hAnsi="Times New Roman" w:cs="Times New Roman"/>
          <w:i/>
          <w:iCs/>
        </w:rPr>
        <w:t>Cancer Epidemiol Biomarkers Prev, 18</w:t>
      </w:r>
      <w:r w:rsidRPr="00070E7C">
        <w:rPr>
          <w:rFonts w:ascii="Times New Roman" w:hAnsi="Times New Roman" w:cs="Times New Roman"/>
        </w:rPr>
        <w:t>(5), 1501-1506. doi:10.1158/1055-9965.EPI-09-0028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Strullu, M., Caye, A., Lachenaud, J., Cassinat, B., Gazal, S., Fenneteau, O., . . . Cave, H. (2014). Juvenile myelomonocytic leukaemia and Noonan syndrome. </w:t>
      </w:r>
      <w:r w:rsidRPr="00070E7C">
        <w:rPr>
          <w:rFonts w:ascii="Times New Roman" w:hAnsi="Times New Roman" w:cs="Times New Roman"/>
          <w:i/>
          <w:iCs/>
        </w:rPr>
        <w:t>J Med Genet, 51</w:t>
      </w:r>
      <w:r w:rsidRPr="00070E7C">
        <w:rPr>
          <w:rFonts w:ascii="Times New Roman" w:hAnsi="Times New Roman" w:cs="Times New Roman"/>
        </w:rPr>
        <w:t>(10), 689-697. doi:10.1136/jmedgenet-2014-102611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Swerdlow, S. H., Campo, E., Harris, N. L., Jaffe, E. S., Pileri, S. A., Stein, H., . . . Vardiman, J. W. (Eds.). (2008). </w:t>
      </w:r>
      <w:r w:rsidRPr="00070E7C">
        <w:rPr>
          <w:rFonts w:ascii="Times New Roman" w:hAnsi="Times New Roman" w:cs="Times New Roman"/>
          <w:i/>
          <w:iCs/>
        </w:rPr>
        <w:t>WHO classification of tumours of haematopoietic and lymphoid tissues</w:t>
      </w:r>
      <w:r w:rsidRPr="00070E7C">
        <w:rPr>
          <w:rFonts w:ascii="Times New Roman" w:hAnsi="Times New Roman" w:cs="Times New Roman"/>
        </w:rPr>
        <w:t xml:space="preserve"> (4 ed.). Lyon: International Agency for Research on Cancer.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Talbott, E. O., Xu, X., Youk, A. O., Rager, J. R., Stragand, J. A., &amp; Malek, A. M. (2011). Risk of leukemia as a result of community exposure to gasoline vapors: a follow-up study. </w:t>
      </w:r>
      <w:r w:rsidRPr="00070E7C">
        <w:rPr>
          <w:rFonts w:ascii="Times New Roman" w:hAnsi="Times New Roman" w:cs="Times New Roman"/>
          <w:i/>
          <w:iCs/>
        </w:rPr>
        <w:t>Environ Res, 111</w:t>
      </w:r>
      <w:r w:rsidRPr="00070E7C">
        <w:rPr>
          <w:rFonts w:ascii="Times New Roman" w:hAnsi="Times New Roman" w:cs="Times New Roman"/>
        </w:rPr>
        <w:t>(4), 597-602. doi:10.1016/j.envres.2011.03.009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Tapper, W., Jones, A. V., Kralovics, R., Harutyunyan, A. S., Zoi, K., Leung, W., . . . Cross, N. C. (2015). Genetic variation at MECOM, TERT, JAK2 and HBS1L-MYB predisposes to myeloproliferative neoplasms. </w:t>
      </w:r>
      <w:r w:rsidRPr="00070E7C">
        <w:rPr>
          <w:rFonts w:ascii="Times New Roman" w:hAnsi="Times New Roman" w:cs="Times New Roman"/>
          <w:i/>
          <w:iCs/>
        </w:rPr>
        <w:t>Nat Commun, 6</w:t>
      </w:r>
      <w:r w:rsidRPr="00070E7C">
        <w:rPr>
          <w:rFonts w:ascii="Times New Roman" w:hAnsi="Times New Roman" w:cs="Times New Roman"/>
        </w:rPr>
        <w:t>, 6691. doi:10.1038/ncomms7691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Tefferi, A., &amp; Pardanani, A. (2015). Myeloproliferative Neoplasms: A Contemporary Review. </w:t>
      </w:r>
      <w:r w:rsidRPr="00070E7C">
        <w:rPr>
          <w:rFonts w:ascii="Times New Roman" w:hAnsi="Times New Roman" w:cs="Times New Roman"/>
          <w:i/>
          <w:iCs/>
        </w:rPr>
        <w:t>JAMA Oncol, 1</w:t>
      </w:r>
      <w:r w:rsidRPr="00070E7C">
        <w:rPr>
          <w:rFonts w:ascii="Times New Roman" w:hAnsi="Times New Roman" w:cs="Times New Roman"/>
        </w:rPr>
        <w:t xml:space="preserve">(1), 97-105.  Retrieved from </w:t>
      </w:r>
      <w:r w:rsidRPr="00070E7C">
        <w:rPr>
          <w:rFonts w:ascii="Times New Roman" w:hAnsi="Times New Roman" w:cs="Times New Roman"/>
        </w:rPr>
        <w:lastRenderedPageBreak/>
        <w:t xml:space="preserve">http://www.ncbi.nlm.nih.gov/entrez/query.fcgi?cmd=Retrieve&amp;db=PubMed&amp;dopt=Citation&amp;list_uids=26182311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Tenen, D. G. (2003). Disruption of differentiation in human cancer: AML shows the way. </w:t>
      </w:r>
      <w:r w:rsidRPr="00070E7C">
        <w:rPr>
          <w:rFonts w:ascii="Times New Roman" w:hAnsi="Times New Roman" w:cs="Times New Roman"/>
          <w:i/>
          <w:iCs/>
        </w:rPr>
        <w:t>Nat Rev Cancer, 3</w:t>
      </w:r>
      <w:r w:rsidRPr="00070E7C">
        <w:rPr>
          <w:rFonts w:ascii="Times New Roman" w:hAnsi="Times New Roman" w:cs="Times New Roman"/>
        </w:rPr>
        <w:t xml:space="preserve">(2), 89-101.  Retrieved from http://www.ncbi.nlm.nih.gov/entrez/query.fcgi?cmd=Retrieve&amp;db=PubMed&amp;dopt=Citation&amp;list_uids=12563308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Thariat, J., Marcy, P. Y., Lacout, A., Ramus, L., Girinsky, T., Pointreau, Y., &amp; Malandain, G. (2012). Radiotherapy and radiology: joint efforts for modern radiation planning and practice. </w:t>
      </w:r>
      <w:r w:rsidRPr="00070E7C">
        <w:rPr>
          <w:rFonts w:ascii="Times New Roman" w:hAnsi="Times New Roman" w:cs="Times New Roman"/>
          <w:i/>
          <w:iCs/>
        </w:rPr>
        <w:t>Diagn Interv Imaging, 93</w:t>
      </w:r>
      <w:r w:rsidRPr="00070E7C">
        <w:rPr>
          <w:rFonts w:ascii="Times New Roman" w:hAnsi="Times New Roman" w:cs="Times New Roman"/>
        </w:rPr>
        <w:t>(5), 342-350. doi:10.1016/j.diii.2012.02.004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Thygesen, L. C., Nielsen, O. J., &amp; Johansen, C. (2009). Trends in adult leukemia incidence and survival in Denmark, 1943-2003. </w:t>
      </w:r>
      <w:r w:rsidRPr="00070E7C">
        <w:rPr>
          <w:rFonts w:ascii="Times New Roman" w:hAnsi="Times New Roman" w:cs="Times New Roman"/>
          <w:i/>
          <w:iCs/>
        </w:rPr>
        <w:t>Cancer Causes Control, 20</w:t>
      </w:r>
      <w:r w:rsidRPr="00070E7C">
        <w:rPr>
          <w:rFonts w:ascii="Times New Roman" w:hAnsi="Times New Roman" w:cs="Times New Roman"/>
        </w:rPr>
        <w:t>(9), 1671-1680. doi:10.1007/s10552-009-9417-9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Till, J. E., Beck, H. L., Aanenson, J. W., Grogan, H. A., Mohler, H. J., Mohler, S. S., &amp; Voilleque, P. G. (2014). Military participants at U.S. Atmospheric nuclear weapons testing--methodology for estimating dose and uncertainty. </w:t>
      </w:r>
      <w:r w:rsidRPr="00070E7C">
        <w:rPr>
          <w:rFonts w:ascii="Times New Roman" w:hAnsi="Times New Roman" w:cs="Times New Roman"/>
          <w:i/>
          <w:iCs/>
        </w:rPr>
        <w:t>Radiat Res, 181</w:t>
      </w:r>
      <w:r w:rsidRPr="00070E7C">
        <w:rPr>
          <w:rFonts w:ascii="Times New Roman" w:hAnsi="Times New Roman" w:cs="Times New Roman"/>
        </w:rPr>
        <w:t>(5), 471-484. doi:10.1667/RR13597.1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Tomasek, L., Darby, S. C., Swerdlow, A. J., Placek, V., &amp; Kunz, E. (1993). Radon exposure and cancers other than lung cancer among uranium miners in West Bohemia. </w:t>
      </w:r>
      <w:r w:rsidRPr="00070E7C">
        <w:rPr>
          <w:rFonts w:ascii="Times New Roman" w:hAnsi="Times New Roman" w:cs="Times New Roman"/>
          <w:i/>
          <w:iCs/>
        </w:rPr>
        <w:t>Lancet, 341</w:t>
      </w:r>
      <w:r w:rsidRPr="00070E7C">
        <w:rPr>
          <w:rFonts w:ascii="Times New Roman" w:hAnsi="Times New Roman" w:cs="Times New Roman"/>
        </w:rPr>
        <w:t>(8850), 919-923.  Retrieved from http://www.ncbi.nlm.nih.gov/pubmed/8096265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Tong, H., Hu, C., Yin, X., Yu, M., Yang, J., &amp; Jin, J. (2013). A Meta-Analysis of the Relationship between Cigarette Smoking and Incidence of Myelodysplastic Syndromes. </w:t>
      </w:r>
      <w:r w:rsidRPr="00070E7C">
        <w:rPr>
          <w:rFonts w:ascii="Times New Roman" w:hAnsi="Times New Roman" w:cs="Times New Roman"/>
          <w:i/>
          <w:iCs/>
        </w:rPr>
        <w:t>PLoS One, 8</w:t>
      </w:r>
      <w:r w:rsidRPr="00070E7C">
        <w:rPr>
          <w:rFonts w:ascii="Times New Roman" w:hAnsi="Times New Roman" w:cs="Times New Roman"/>
        </w:rPr>
        <w:t>(6), e67537. doi:10.1371/journal.pone.0067537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Traversa, G., Menniti-Ippolito, F., Da Cas, R., Mele, A., Pulsoni, A., &amp; Mandelli, F. (1998). Drug use and acute leukemia. </w:t>
      </w:r>
      <w:r w:rsidRPr="00070E7C">
        <w:rPr>
          <w:rFonts w:ascii="Times New Roman" w:hAnsi="Times New Roman" w:cs="Times New Roman"/>
          <w:i/>
          <w:iCs/>
        </w:rPr>
        <w:t>Pharmacoepidemiol Drug Saf, 7</w:t>
      </w:r>
      <w:r w:rsidRPr="00070E7C">
        <w:rPr>
          <w:rFonts w:ascii="Times New Roman" w:hAnsi="Times New Roman" w:cs="Times New Roman"/>
        </w:rPr>
        <w:t>(2), 113-123. doi:10.1002/(SICI)1099-1557(199803/04)7:2&lt;113::AID-PDS329&gt;3.0.CO;2-9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Travis, L. B., Hauptmann, M., Gaul, L. K., Storm, H. H., Goldman, M. B., Nyberg, U., . . . Andersson, M. (2003). Site-specific cancer incidence and mortality after cerebral angiography with radioactive </w:t>
      </w:r>
      <w:r w:rsidRPr="00070E7C">
        <w:rPr>
          <w:rFonts w:ascii="Times New Roman" w:hAnsi="Times New Roman" w:cs="Times New Roman"/>
        </w:rPr>
        <w:lastRenderedPageBreak/>
        <w:t xml:space="preserve">thorotrast. </w:t>
      </w:r>
      <w:r w:rsidRPr="00070E7C">
        <w:rPr>
          <w:rFonts w:ascii="Times New Roman" w:hAnsi="Times New Roman" w:cs="Times New Roman"/>
          <w:i/>
          <w:iCs/>
        </w:rPr>
        <w:t>Radiat Res, 160</w:t>
      </w:r>
      <w:r w:rsidRPr="00070E7C">
        <w:rPr>
          <w:rFonts w:ascii="Times New Roman" w:hAnsi="Times New Roman" w:cs="Times New Roman"/>
        </w:rPr>
        <w:t>(6), 691-706.  Retrieved from http://www.ncbi.nlm.nih.gov/pubmed/14640794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Travis, L. B., Holowaty, E. J., Bergfeldt, K., Lynch, C. F., Kohler, B. A., Wiklund, T., . . . Stovall, M. (1999). Risk of leukemia after platinum-based chemotherapy for ovarian cancer. </w:t>
      </w:r>
      <w:r w:rsidRPr="00070E7C">
        <w:rPr>
          <w:rFonts w:ascii="Times New Roman" w:hAnsi="Times New Roman" w:cs="Times New Roman"/>
          <w:i/>
          <w:iCs/>
        </w:rPr>
        <w:t>N Engl J Med, 340</w:t>
      </w:r>
      <w:r w:rsidRPr="00070E7C">
        <w:rPr>
          <w:rFonts w:ascii="Times New Roman" w:hAnsi="Times New Roman" w:cs="Times New Roman"/>
        </w:rPr>
        <w:t>(5), 351-357. doi:10.1056/NEJM199902043400504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Tucker, J. D. (2010). Chromosome translocations and assessing human exposure to adverse environmental agents. </w:t>
      </w:r>
      <w:r w:rsidRPr="00070E7C">
        <w:rPr>
          <w:rFonts w:ascii="Times New Roman" w:hAnsi="Times New Roman" w:cs="Times New Roman"/>
          <w:i/>
          <w:iCs/>
        </w:rPr>
        <w:t>Environ Mol Mutagen, 51</w:t>
      </w:r>
      <w:r w:rsidRPr="00070E7C">
        <w:rPr>
          <w:rFonts w:ascii="Times New Roman" w:hAnsi="Times New Roman" w:cs="Times New Roman"/>
        </w:rPr>
        <w:t>(8-9), 815-824. doi:10.1002/em.20561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Tynes, T., &amp; Haldorsen, T. (2003). Residential and occupational exposure to 50 Hz magnetic fields and hematological cancers in Norway. </w:t>
      </w:r>
      <w:r w:rsidRPr="00070E7C">
        <w:rPr>
          <w:rFonts w:ascii="Times New Roman" w:hAnsi="Times New Roman" w:cs="Times New Roman"/>
          <w:i/>
          <w:iCs/>
        </w:rPr>
        <w:t>Cancer Causes Control, 14</w:t>
      </w:r>
      <w:r w:rsidRPr="00070E7C">
        <w:rPr>
          <w:rFonts w:ascii="Times New Roman" w:hAnsi="Times New Roman" w:cs="Times New Roman"/>
        </w:rPr>
        <w:t>(8), 715-720.  Retrieved from http://www.ncbi.nlm.nih.gov/pubmed/14674735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Udayakumar, A. M., Surekhatony, M., &amp; Wali, Y. A. (2014). Myelodysplasia progressing to acute myeloid leukemia in monozygotic twins with monosomy 7 as sole abnormality. </w:t>
      </w:r>
      <w:r w:rsidRPr="00070E7C">
        <w:rPr>
          <w:rFonts w:ascii="Times New Roman" w:hAnsi="Times New Roman" w:cs="Times New Roman"/>
          <w:i/>
          <w:iCs/>
        </w:rPr>
        <w:t>Leuk Lymphoma, 55</w:t>
      </w:r>
      <w:r w:rsidRPr="00070E7C">
        <w:rPr>
          <w:rFonts w:ascii="Times New Roman" w:hAnsi="Times New Roman" w:cs="Times New Roman"/>
        </w:rPr>
        <w:t>(11), 2672-2674. doi:10.3109/10428194.2014.900764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Vardiman, J. (2012). The classification of MDS: from FAB to WHO and beyond. </w:t>
      </w:r>
      <w:r w:rsidRPr="00070E7C">
        <w:rPr>
          <w:rFonts w:ascii="Times New Roman" w:hAnsi="Times New Roman" w:cs="Times New Roman"/>
          <w:i/>
          <w:iCs/>
        </w:rPr>
        <w:t>Leuk Res, 36</w:t>
      </w:r>
      <w:r w:rsidRPr="00070E7C">
        <w:rPr>
          <w:rFonts w:ascii="Times New Roman" w:hAnsi="Times New Roman" w:cs="Times New Roman"/>
        </w:rPr>
        <w:t xml:space="preserve">(12), 1453-1458.  Retrieved from http://www.ncbi.nlm.nih.gov/entrez/query.fcgi?cmd=Retrieve&amp;db=PubMed&amp;dopt=Citation&amp;list_uids=22940257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Vardiman, J. W., Harris, N. L., &amp; Brunning, R. D. (2002). The World Health Organization (WHO) classification of the myeloid neoplasms. </w:t>
      </w:r>
      <w:r w:rsidRPr="00070E7C">
        <w:rPr>
          <w:rFonts w:ascii="Times New Roman" w:hAnsi="Times New Roman" w:cs="Times New Roman"/>
          <w:i/>
          <w:iCs/>
        </w:rPr>
        <w:t>Blood, 100</w:t>
      </w:r>
      <w:r w:rsidRPr="00070E7C">
        <w:rPr>
          <w:rFonts w:ascii="Times New Roman" w:hAnsi="Times New Roman" w:cs="Times New Roman"/>
        </w:rPr>
        <w:t xml:space="preserve">(7), 2292-2302.  Retrieved from http://www.ncbi.nlm.nih.gov/entrez/query.fcgi?cmd=Retrieve&amp;db=PubMed&amp;dopt=Citation&amp;list_uids=12239137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Vardiman, J. W., Thiele, J., Arber, D. A., Brunning, R. D., Borowitz, M. J., Porwit, A., . . . Bloomfield, C. D. (2009). The 2008 revision of the World Health Organization (WHO) classification of myeloid neoplasms and acute leukemia: rationale and important changes. </w:t>
      </w:r>
      <w:r w:rsidRPr="00070E7C">
        <w:rPr>
          <w:rFonts w:ascii="Times New Roman" w:hAnsi="Times New Roman" w:cs="Times New Roman"/>
          <w:i/>
          <w:iCs/>
        </w:rPr>
        <w:t>Blood, 114</w:t>
      </w:r>
      <w:r w:rsidRPr="00070E7C">
        <w:rPr>
          <w:rFonts w:ascii="Times New Roman" w:hAnsi="Times New Roman" w:cs="Times New Roman"/>
        </w:rPr>
        <w:t xml:space="preserve">(5), 937-951.  Retrieved from </w:t>
      </w:r>
      <w:r w:rsidRPr="00070E7C">
        <w:rPr>
          <w:rFonts w:ascii="Times New Roman" w:hAnsi="Times New Roman" w:cs="Times New Roman"/>
        </w:rPr>
        <w:lastRenderedPageBreak/>
        <w:t xml:space="preserve">http://www.ncbi.nlm.nih.gov/entrez/query.fcgi?cmd=Retrieve&amp;db=PubMed&amp;dopt=Citation&amp;list_uids=19357394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Varley, J., Evans, D., &amp; Birch, J. (1997). Li-Fraumeni syndrome--a molecular and clinical review. </w:t>
      </w:r>
      <w:r w:rsidRPr="00070E7C">
        <w:rPr>
          <w:rFonts w:ascii="Times New Roman" w:hAnsi="Times New Roman" w:cs="Times New Roman"/>
          <w:i/>
          <w:iCs/>
        </w:rPr>
        <w:t>British Journal of Cancer, 76</w:t>
      </w:r>
      <w:r w:rsidRPr="00070E7C">
        <w:rPr>
          <w:rFonts w:ascii="Times New Roman" w:hAnsi="Times New Roman" w:cs="Times New Roman"/>
        </w:rPr>
        <w:t xml:space="preserve">(1), 1-14.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Verkasalo, P. K., Pukkala, E., Kaprio, J., Heikkila, K. V., &amp; Koskenvuo, M. (1996). Magnetic fields of high voltage power lines and risk of cancer in Finnish adults: nationwide cohort study. </w:t>
      </w:r>
      <w:r w:rsidRPr="00070E7C">
        <w:rPr>
          <w:rFonts w:ascii="Times New Roman" w:hAnsi="Times New Roman" w:cs="Times New Roman"/>
          <w:i/>
          <w:iCs/>
        </w:rPr>
        <w:t>BMJ, 313</w:t>
      </w:r>
      <w:r w:rsidRPr="00070E7C">
        <w:rPr>
          <w:rFonts w:ascii="Times New Roman" w:hAnsi="Times New Roman" w:cs="Times New Roman"/>
        </w:rPr>
        <w:t>(7064), 1047-1051.  Retrieved from http://www.ncbi.nlm.nih.gov/pubmed/8898595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Vijayakrishnan, J., &amp; Houlston, R. (2010). Candidate gene association studies and risk of childhood acute lymphoblastic leukemia: A systematic review and meta-analysis. </w:t>
      </w:r>
      <w:r w:rsidRPr="00070E7C">
        <w:rPr>
          <w:rFonts w:ascii="Times New Roman" w:hAnsi="Times New Roman" w:cs="Times New Roman"/>
          <w:i/>
          <w:iCs/>
        </w:rPr>
        <w:t>Haematologica, 95</w:t>
      </w:r>
      <w:r w:rsidRPr="00070E7C">
        <w:rPr>
          <w:rFonts w:ascii="Times New Roman" w:hAnsi="Times New Roman" w:cs="Times New Roman"/>
        </w:rPr>
        <w:t>(8), 1405-1414. doi:haematol.2010.022095 [pii]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>10.3324/haematol.2010.022095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Vlaanderen, J., Lan, Q., Kromhout, H., Rothman, N., &amp; Vermeulen, R. (2012). Occupational benzene exposure and the risk of chronic myeloid leukemia: a meta-analysis of cohort studies incorporating study quality dimensions. </w:t>
      </w:r>
      <w:r w:rsidRPr="00070E7C">
        <w:rPr>
          <w:rFonts w:ascii="Times New Roman" w:hAnsi="Times New Roman" w:cs="Times New Roman"/>
          <w:i/>
          <w:iCs/>
        </w:rPr>
        <w:t>Am J Ind Med, 55</w:t>
      </w:r>
      <w:r w:rsidRPr="00070E7C">
        <w:rPr>
          <w:rFonts w:ascii="Times New Roman" w:hAnsi="Times New Roman" w:cs="Times New Roman"/>
        </w:rPr>
        <w:t>(9), 779-785. doi:10.1002/ajim.22087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Voso, M. T., Fenu, S., Latagliata, R., Buccisano, F., Piciocchi, A., Aloe-Spiriti, M. A., . . . Venditti, A. (2013). Revised International Prognostic Scoring System (IPSS) predicts survival and leukemic evolution of myelodysplastic syndromes significantly better than IPSS and WHO Prognostic Scoring System: validation by the Gruppo Romano Mielodisplasie Italian Regional Database. </w:t>
      </w:r>
      <w:r w:rsidRPr="00070E7C">
        <w:rPr>
          <w:rFonts w:ascii="Times New Roman" w:hAnsi="Times New Roman" w:cs="Times New Roman"/>
          <w:i/>
          <w:iCs/>
        </w:rPr>
        <w:t>J Clin Oncol, 31</w:t>
      </w:r>
      <w:r w:rsidRPr="00070E7C">
        <w:rPr>
          <w:rFonts w:ascii="Times New Roman" w:hAnsi="Times New Roman" w:cs="Times New Roman"/>
        </w:rPr>
        <w:t xml:space="preserve">(21), 2671-2677.  Retrieved from http://www.ncbi.nlm.nih.gov/entrez/query.fcgi?cmd=Retrieve&amp;db=PubMed&amp;dopt=Citation&amp;list_uids=23796988 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Wakeford, R. (2009). More on the risk of cancer among nuclear workers. </w:t>
      </w:r>
      <w:r w:rsidRPr="00070E7C">
        <w:rPr>
          <w:rFonts w:ascii="Times New Roman" w:hAnsi="Times New Roman" w:cs="Times New Roman"/>
          <w:i/>
          <w:iCs/>
        </w:rPr>
        <w:t>J Radiol Prot, 29</w:t>
      </w:r>
      <w:r w:rsidRPr="00070E7C">
        <w:rPr>
          <w:rFonts w:ascii="Times New Roman" w:hAnsi="Times New Roman" w:cs="Times New Roman"/>
        </w:rPr>
        <w:t>(1), 1-4. doi:10.1088/0952-4746/29/1/E02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Wakeford, R. (2009). Radiation in the workplace-a review of studies of the risks of occupational exposure to ionising radiation. </w:t>
      </w:r>
      <w:r w:rsidRPr="00070E7C">
        <w:rPr>
          <w:rFonts w:ascii="Times New Roman" w:hAnsi="Times New Roman" w:cs="Times New Roman"/>
          <w:i/>
          <w:iCs/>
        </w:rPr>
        <w:t>J Radiol Prot, 29</w:t>
      </w:r>
      <w:r w:rsidRPr="00070E7C">
        <w:rPr>
          <w:rFonts w:ascii="Times New Roman" w:hAnsi="Times New Roman" w:cs="Times New Roman"/>
        </w:rPr>
        <w:t>(2A), A61-79. doi:10.1088/0952-4746/29/2A/S05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Wang, P., Liu, H., Jiang, T., &amp; Yang, J. (2015). Cigarette Smoking and the Risk of Adult Myeloid Disease: A Meta-Analysis. </w:t>
      </w:r>
      <w:r w:rsidRPr="00070E7C">
        <w:rPr>
          <w:rFonts w:ascii="Times New Roman" w:hAnsi="Times New Roman" w:cs="Times New Roman"/>
          <w:i/>
          <w:iCs/>
        </w:rPr>
        <w:t>PLoS One, 10</w:t>
      </w:r>
      <w:r w:rsidRPr="00070E7C">
        <w:rPr>
          <w:rFonts w:ascii="Times New Roman" w:hAnsi="Times New Roman" w:cs="Times New Roman"/>
        </w:rPr>
        <w:t>(9), e0137300. doi:10.1371/journal.pone.0137300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Wei, L., &amp; Sugahara, T. (2000). An introductory overview of the epidemiological study on the population at the high background radiation areas in Yangjiang, China. </w:t>
      </w:r>
      <w:r w:rsidRPr="00070E7C">
        <w:rPr>
          <w:rFonts w:ascii="Times New Roman" w:hAnsi="Times New Roman" w:cs="Times New Roman"/>
          <w:i/>
          <w:iCs/>
        </w:rPr>
        <w:t>J Radiat Res, 41 Suppl</w:t>
      </w:r>
      <w:r w:rsidRPr="00070E7C">
        <w:rPr>
          <w:rFonts w:ascii="Times New Roman" w:hAnsi="Times New Roman" w:cs="Times New Roman"/>
        </w:rPr>
        <w:t>, 1-7.  Retrieved from http://www.ncbi.nlm.nih.gov/pubmed/11142208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Weiss, H. A., Darby, S. C., Fearn, T., &amp; Doll, R. (1995). Leukemia mortality after X-ray treatment for ankylosing spondylitis. </w:t>
      </w:r>
      <w:r w:rsidRPr="00070E7C">
        <w:rPr>
          <w:rFonts w:ascii="Times New Roman" w:hAnsi="Times New Roman" w:cs="Times New Roman"/>
          <w:i/>
          <w:iCs/>
        </w:rPr>
        <w:t>Radiat Res, 142</w:t>
      </w:r>
      <w:r w:rsidRPr="00070E7C">
        <w:rPr>
          <w:rFonts w:ascii="Times New Roman" w:hAnsi="Times New Roman" w:cs="Times New Roman"/>
        </w:rPr>
        <w:t>(1), 1-11.  Retrieved from http://www.ncbi.nlm.nih.gov/pubmed/7899552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Weiss, J. R., Baker, J. A., Baer, M. R., Menezes, R. J., Nowell, S., &amp; Moysich, K. B. (2006). Opposing effects of aspirin and acetaminophen use on risk of adult acute leukemia. </w:t>
      </w:r>
      <w:r w:rsidRPr="00070E7C">
        <w:rPr>
          <w:rFonts w:ascii="Times New Roman" w:hAnsi="Times New Roman" w:cs="Times New Roman"/>
          <w:i/>
          <w:iCs/>
        </w:rPr>
        <w:t>Leuk Res, 30</w:t>
      </w:r>
      <w:r w:rsidRPr="00070E7C">
        <w:rPr>
          <w:rFonts w:ascii="Times New Roman" w:hAnsi="Times New Roman" w:cs="Times New Roman"/>
        </w:rPr>
        <w:t>(2), 164-169. doi:10.1016/j.leukres.2005.06.023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Wheatley, K., Brookes, C. L., Howman, A. J., Goldstone, A. H., Milligan, D. W., Prentice, A. G., . . . Acute Myeloid Leukaemia, S. (2009). Prognostic factor analysis of the survival of elderly patients with AML in the MRC AML11 and LRF AML14 trials. </w:t>
      </w:r>
      <w:r w:rsidRPr="00070E7C">
        <w:rPr>
          <w:rFonts w:ascii="Times New Roman" w:hAnsi="Times New Roman" w:cs="Times New Roman"/>
          <w:i/>
          <w:iCs/>
        </w:rPr>
        <w:t>Br J Haematol, 145</w:t>
      </w:r>
      <w:r w:rsidRPr="00070E7C">
        <w:rPr>
          <w:rFonts w:ascii="Times New Roman" w:hAnsi="Times New Roman" w:cs="Times New Roman"/>
        </w:rPr>
        <w:t>(5), 598-605. doi:10.1111/j.1365-2141.2009.07663.x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Wick, R. R., Nekolla, E. A., Gaubitz, M., &amp; Schulte, T. L. (2008). Increased risk of myeloid leukaemia in patients with ankylosing spondylitis following treatment with radium-224. </w:t>
      </w:r>
      <w:r w:rsidRPr="00070E7C">
        <w:rPr>
          <w:rFonts w:ascii="Times New Roman" w:hAnsi="Times New Roman" w:cs="Times New Roman"/>
          <w:i/>
          <w:iCs/>
        </w:rPr>
        <w:t>Rheumatology (Oxford), 47</w:t>
      </w:r>
      <w:r w:rsidRPr="00070E7C">
        <w:rPr>
          <w:rFonts w:ascii="Times New Roman" w:hAnsi="Times New Roman" w:cs="Times New Roman"/>
        </w:rPr>
        <w:t>(6), 855-859. doi:10.1093/rheumatology/ken060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Wilkinson, P., Thakrar, B., Walls, P., Landon, M., Falconer, S., Grundy, C., &amp; Elliott, P. (1999). Lymphohaematopoietic malignancy around all industrial complexes that include major oil refineries in Great Britain. </w:t>
      </w:r>
      <w:r w:rsidRPr="00070E7C">
        <w:rPr>
          <w:rFonts w:ascii="Times New Roman" w:hAnsi="Times New Roman" w:cs="Times New Roman"/>
          <w:i/>
          <w:iCs/>
        </w:rPr>
        <w:t>Occup Environ Med, 56</w:t>
      </w:r>
      <w:r w:rsidRPr="00070E7C">
        <w:rPr>
          <w:rFonts w:ascii="Times New Roman" w:hAnsi="Times New Roman" w:cs="Times New Roman"/>
        </w:rPr>
        <w:t>(9), 577-580.  Retrieved from http://www.ncbi.nlm.nih.gov/pubmed/10615289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Williams, R. R., &amp; Horm, J. W. (1977). Association of cancer sites with tobacco and alcohol consumption and socioeconomic status of patients: interview study from the Third National Cancer Survey. </w:t>
      </w:r>
      <w:r w:rsidRPr="00070E7C">
        <w:rPr>
          <w:rFonts w:ascii="Times New Roman" w:hAnsi="Times New Roman" w:cs="Times New Roman"/>
          <w:i/>
          <w:iCs/>
        </w:rPr>
        <w:t>J Natl Cancer Inst, 58</w:t>
      </w:r>
      <w:r w:rsidRPr="00070E7C">
        <w:rPr>
          <w:rFonts w:ascii="Times New Roman" w:hAnsi="Times New Roman" w:cs="Times New Roman"/>
        </w:rPr>
        <w:t>(3), 525-547.  Retrieved from http://www.ncbi.nlm.nih.gov/pubmed/557114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lastRenderedPageBreak/>
        <w:t xml:space="preserve">Wong, O., Harris, F., Yiying, W., &amp; Hua, F. (2009). A hospital-based case-control study of acute myeloid leukemia in Shanghai: analysis of personal characteristics, lifestyle and environmental risk factors by subtypes of the WHO classification. </w:t>
      </w:r>
      <w:r w:rsidRPr="00070E7C">
        <w:rPr>
          <w:rFonts w:ascii="Times New Roman" w:hAnsi="Times New Roman" w:cs="Times New Roman"/>
          <w:i/>
          <w:iCs/>
        </w:rPr>
        <w:t>Regul Toxicol Pharmacol, 55</w:t>
      </w:r>
      <w:r w:rsidRPr="00070E7C">
        <w:rPr>
          <w:rFonts w:ascii="Times New Roman" w:hAnsi="Times New Roman" w:cs="Times New Roman"/>
        </w:rPr>
        <w:t>(3), 340-352. doi:10.1016/j.yrtph.2009.08.007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Wright, J. D., St Clair, C. M., Deutsch, I., Burke, W. M., Gorrochurn, P., Sun, X., &amp; Herzog, T. J. (2010). Pelvic radiotherapy and the risk of secondary leukemia and multiple myeloma. </w:t>
      </w:r>
      <w:r w:rsidRPr="00070E7C">
        <w:rPr>
          <w:rFonts w:ascii="Times New Roman" w:hAnsi="Times New Roman" w:cs="Times New Roman"/>
          <w:i/>
          <w:iCs/>
        </w:rPr>
        <w:t>Cancer, 116</w:t>
      </w:r>
      <w:r w:rsidRPr="00070E7C">
        <w:rPr>
          <w:rFonts w:ascii="Times New Roman" w:hAnsi="Times New Roman" w:cs="Times New Roman"/>
        </w:rPr>
        <w:t>(10), 2486-2492. doi:10.1002/cncr.25067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Xavier, A. C., &amp; Taub, J. W. (2010). Acute leukemia in children with Down syndrome. </w:t>
      </w:r>
      <w:r w:rsidRPr="00070E7C">
        <w:rPr>
          <w:rFonts w:ascii="Times New Roman" w:hAnsi="Times New Roman" w:cs="Times New Roman"/>
          <w:i/>
          <w:iCs/>
        </w:rPr>
        <w:t>Haematologica, 95</w:t>
      </w:r>
      <w:r w:rsidRPr="00070E7C">
        <w:rPr>
          <w:rFonts w:ascii="Times New Roman" w:hAnsi="Times New Roman" w:cs="Times New Roman"/>
        </w:rPr>
        <w:t>(7), 1043-1045. doi:10.3324/haematol.2010.024968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Yamamura, Y., Oum, R., Gbito, K. Y., Garcia-Manero, G., &amp; Strom, S. S. (2013). Dietary intake of vegetables, fruits, and meats/beans as potential risk factors of acute myeloid leukemia: a Texas case-control study. </w:t>
      </w:r>
      <w:r w:rsidRPr="00070E7C">
        <w:rPr>
          <w:rFonts w:ascii="Times New Roman" w:hAnsi="Times New Roman" w:cs="Times New Roman"/>
          <w:i/>
          <w:iCs/>
        </w:rPr>
        <w:t>Nutr Cancer, 65</w:t>
      </w:r>
      <w:r w:rsidRPr="00070E7C">
        <w:rPr>
          <w:rFonts w:ascii="Times New Roman" w:hAnsi="Times New Roman" w:cs="Times New Roman"/>
        </w:rPr>
        <w:t>(8), 1132-1140. doi:10.1080/01635581.2013.834946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Yenson, P. R., Forrest, D., Schmiegelow, K., &amp; Dalal, B. I. (2008). Azathioprine-associated acute myeloid leukemia in a patient with Crohn's disease and thiopurine S-methyltransferase deficiency. </w:t>
      </w:r>
      <w:r w:rsidRPr="00070E7C">
        <w:rPr>
          <w:rFonts w:ascii="Times New Roman" w:hAnsi="Times New Roman" w:cs="Times New Roman"/>
          <w:i/>
          <w:iCs/>
        </w:rPr>
        <w:t>Am J Hematol, 83</w:t>
      </w:r>
      <w:r w:rsidRPr="00070E7C">
        <w:rPr>
          <w:rFonts w:ascii="Times New Roman" w:hAnsi="Times New Roman" w:cs="Times New Roman"/>
        </w:rPr>
        <w:t>(1), 80-83. doi:10.1002/ajh.21014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Yoshinaga, S., Hauptmann, M., Sigurdson, A. J., Doody, M. M., Freedman, D. M., Alexander, B. H., . . . Mabuchi, K. (2005). Nonmelanoma skin cancer in relation to ionizing radiation exposure among U.S. radiologic technologists. </w:t>
      </w:r>
      <w:r w:rsidRPr="00070E7C">
        <w:rPr>
          <w:rFonts w:ascii="Times New Roman" w:hAnsi="Times New Roman" w:cs="Times New Roman"/>
          <w:i/>
          <w:iCs/>
        </w:rPr>
        <w:t>Int J Cancer, 115</w:t>
      </w:r>
      <w:r w:rsidRPr="00070E7C">
        <w:rPr>
          <w:rFonts w:ascii="Times New Roman" w:hAnsi="Times New Roman" w:cs="Times New Roman"/>
        </w:rPr>
        <w:t>(5), 828-834. doi:10.1002/ijc.20939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Yoshinaga, S., Mabuchi, K., Sigurdson, A. J., Doody, M. M., &amp; Ron, E. (2004). Cancer risks among radiologists and radiologic technologists: review of epidemiologic studies. </w:t>
      </w:r>
      <w:r w:rsidRPr="00070E7C">
        <w:rPr>
          <w:rFonts w:ascii="Times New Roman" w:hAnsi="Times New Roman" w:cs="Times New Roman"/>
          <w:i/>
          <w:iCs/>
        </w:rPr>
        <w:t>Radiology, 233</w:t>
      </w:r>
      <w:r w:rsidRPr="00070E7C">
        <w:rPr>
          <w:rFonts w:ascii="Times New Roman" w:hAnsi="Times New Roman" w:cs="Times New Roman"/>
        </w:rPr>
        <w:t>(2), 313-321. doi:10.1148/radiol.2332031119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Zablotska, L. B., Bazyka, D., Lubin, J. H., Gudzenko, N., Little, M. P., Hatch, M., . . . Mabuchi, K. (2013). Radiation and the risk of chronic lymphocytic and other leukemias among chornobyl cleanup workers. </w:t>
      </w:r>
      <w:r w:rsidRPr="00070E7C">
        <w:rPr>
          <w:rFonts w:ascii="Times New Roman" w:hAnsi="Times New Roman" w:cs="Times New Roman"/>
          <w:i/>
          <w:iCs/>
        </w:rPr>
        <w:t>Environ Health Perspect, 121</w:t>
      </w:r>
      <w:r w:rsidRPr="00070E7C">
        <w:rPr>
          <w:rFonts w:ascii="Times New Roman" w:hAnsi="Times New Roman" w:cs="Times New Roman"/>
        </w:rPr>
        <w:t>(1), 59-65. doi:10.1289/ehp.1204996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Zablotska, L. B., Lane, R. S., Frost, S. E., &amp; Thompson, P. A. (2014). Leukemia, lymphoma and multiple </w:t>
      </w:r>
      <w:r w:rsidRPr="00070E7C">
        <w:rPr>
          <w:rFonts w:ascii="Times New Roman" w:hAnsi="Times New Roman" w:cs="Times New Roman"/>
        </w:rPr>
        <w:lastRenderedPageBreak/>
        <w:t xml:space="preserve">myeloma mortality (1950-1999) and incidence (1969-1999) in the Eldorado uranium workers cohort. </w:t>
      </w:r>
      <w:r w:rsidRPr="00070E7C">
        <w:rPr>
          <w:rFonts w:ascii="Times New Roman" w:hAnsi="Times New Roman" w:cs="Times New Roman"/>
          <w:i/>
          <w:iCs/>
        </w:rPr>
        <w:t>Environ Res, 130</w:t>
      </w:r>
      <w:r w:rsidRPr="00070E7C">
        <w:rPr>
          <w:rFonts w:ascii="Times New Roman" w:hAnsi="Times New Roman" w:cs="Times New Roman"/>
        </w:rPr>
        <w:t>, 43-50. doi:10.1016/j.envres.2014.01.002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Zeichner, S. B., &amp; Arellano, M. L. (2015). Secondary Adult Acute Myeloid Leukemia: a Review of Our Evolving Understanding of a Complex Disease Process. </w:t>
      </w:r>
      <w:r w:rsidRPr="00070E7C">
        <w:rPr>
          <w:rFonts w:ascii="Times New Roman" w:hAnsi="Times New Roman" w:cs="Times New Roman"/>
          <w:i/>
          <w:iCs/>
        </w:rPr>
        <w:t>Curr Treat Options Oncol, 16</w:t>
      </w:r>
      <w:r w:rsidRPr="00070E7C">
        <w:rPr>
          <w:rFonts w:ascii="Times New Roman" w:hAnsi="Times New Roman" w:cs="Times New Roman"/>
        </w:rPr>
        <w:t>(8), 37. doi:10.1007/s11864-015-0355-3</w:t>
      </w:r>
    </w:p>
    <w:p w:rsidR="00FE644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Zhang, L., Tang, X., Rothman, N., Vermeulen, R., Ji, Z., Shen, M., . . . Lan, Q. (2010). Occupational exposure to formaldehyde, hematotoxicity, and leukemia-specific chromosome changes in cultured myeloid progenitor cells. </w:t>
      </w:r>
      <w:r w:rsidRPr="00070E7C">
        <w:rPr>
          <w:rFonts w:ascii="Times New Roman" w:hAnsi="Times New Roman" w:cs="Times New Roman"/>
          <w:i/>
          <w:iCs/>
        </w:rPr>
        <w:t>Cancer Epidemiol Biomarkers Prev, 19</w:t>
      </w:r>
      <w:r w:rsidRPr="00070E7C">
        <w:rPr>
          <w:rFonts w:ascii="Times New Roman" w:hAnsi="Times New Roman" w:cs="Times New Roman"/>
        </w:rPr>
        <w:t>(1), 80-88. doi:10.1158/1055-9965.EPI-09-0762</w:t>
      </w:r>
    </w:p>
    <w:p w:rsidR="004C559B" w:rsidRPr="00070E7C" w:rsidRDefault="004C559B" w:rsidP="00070E7C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070E7C">
        <w:rPr>
          <w:rFonts w:ascii="Times New Roman" w:hAnsi="Times New Roman" w:cs="Times New Roman"/>
        </w:rPr>
        <w:t xml:space="preserve">Zheng, W., Linet, M. S., Shu, X. O., Pan, R. P., Gao, Y. T., &amp; Fraumeni, J. F., Jr. (1993). Prior medical conditions and the risk of adult leukemia in Shanghai, People's Republic of China. </w:t>
      </w:r>
      <w:r w:rsidRPr="00070E7C">
        <w:rPr>
          <w:rFonts w:ascii="Times New Roman" w:hAnsi="Times New Roman" w:cs="Times New Roman"/>
          <w:i/>
          <w:iCs/>
        </w:rPr>
        <w:t>Cancer Causes Control, 4</w:t>
      </w:r>
      <w:r w:rsidRPr="00070E7C">
        <w:rPr>
          <w:rFonts w:ascii="Times New Roman" w:hAnsi="Times New Roman" w:cs="Times New Roman"/>
        </w:rPr>
        <w:t>(4), 361-368.  Retrieved from http://www.ncbi.nlm.nih.gov/pubmed/8347786</w:t>
      </w:r>
    </w:p>
    <w:sectPr w:rsidR="004C559B" w:rsidRPr="00070E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0C1" w:rsidRDefault="000A40C1" w:rsidP="000E7D35">
      <w:pPr>
        <w:spacing w:after="0" w:line="240" w:lineRule="auto"/>
      </w:pPr>
      <w:r>
        <w:separator/>
      </w:r>
    </w:p>
  </w:endnote>
  <w:endnote w:type="continuationSeparator" w:id="0">
    <w:p w:rsidR="000A40C1" w:rsidRDefault="000A40C1" w:rsidP="000E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35" w:rsidRDefault="000E7D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35" w:rsidRDefault="000E7D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35" w:rsidRDefault="000E7D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0C1" w:rsidRDefault="000A40C1" w:rsidP="000E7D35">
      <w:pPr>
        <w:spacing w:after="0" w:line="240" w:lineRule="auto"/>
      </w:pPr>
      <w:r>
        <w:separator/>
      </w:r>
    </w:p>
  </w:footnote>
  <w:footnote w:type="continuationSeparator" w:id="0">
    <w:p w:rsidR="000A40C1" w:rsidRDefault="000A40C1" w:rsidP="000E7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35" w:rsidRDefault="000E7D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35" w:rsidRDefault="000E7D35">
    <w:pPr>
      <w:pStyle w:val="Header"/>
      <w:jc w:val="right"/>
    </w:pPr>
    <w:r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 w:rsidR="00070E7C">
      <w:rPr>
        <w:noProof/>
      </w:rPr>
      <w:t>1</w:t>
    </w:r>
    <w:r>
      <w:rPr>
        <w:noProof/>
      </w:rPr>
      <w:fldChar w:fldCharType="end"/>
    </w:r>
  </w:p>
  <w:p w:rsidR="000E7D35" w:rsidRDefault="000E7D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35" w:rsidRDefault="000E7D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35"/>
    <w:rsid w:val="00070E7C"/>
    <w:rsid w:val="000A40C1"/>
    <w:rsid w:val="000E7D35"/>
    <w:rsid w:val="004C559B"/>
    <w:rsid w:val="00F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D35"/>
  </w:style>
  <w:style w:type="paragraph" w:styleId="Footer">
    <w:name w:val="footer"/>
    <w:basedOn w:val="Normal"/>
    <w:link w:val="FooterChar"/>
    <w:uiPriority w:val="99"/>
    <w:unhideWhenUsed/>
    <w:rsid w:val="000E7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D35"/>
  </w:style>
  <w:style w:type="paragraph" w:styleId="Footer">
    <w:name w:val="footer"/>
    <w:basedOn w:val="Normal"/>
    <w:link w:val="FooterChar"/>
    <w:uiPriority w:val="99"/>
    <w:unhideWhenUsed/>
    <w:rsid w:val="000E7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11829</Words>
  <Characters>67430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79101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Liu</dc:creator>
  <cp:lastModifiedBy>Wayne Liu</cp:lastModifiedBy>
  <cp:revision>3</cp:revision>
  <dcterms:created xsi:type="dcterms:W3CDTF">2016-02-18T20:05:00Z</dcterms:created>
  <dcterms:modified xsi:type="dcterms:W3CDTF">2016-02-18T20:06:00Z</dcterms:modified>
</cp:coreProperties>
</file>