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456" w:rsidRDefault="00330456" w:rsidP="009257CF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4356ED" w:rsidRPr="00521D40" w:rsidRDefault="003827F6" w:rsidP="00330456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rFonts w:ascii="Calibri" w:hAnsi="Calibri" w:cs="Calibri"/>
          <w:b/>
          <w:i/>
          <w:color w:val="00B050"/>
          <w:sz w:val="48"/>
          <w:szCs w:val="48"/>
        </w:rPr>
        <w:t>Activities</w:t>
      </w:r>
      <w:r w:rsidR="004356ED" w:rsidRPr="00521D40">
        <w:rPr>
          <w:rFonts w:ascii="Calibri" w:hAnsi="Calibri" w:cs="Calibri"/>
          <w:b/>
          <w:i/>
          <w:color w:val="00B050"/>
          <w:sz w:val="48"/>
          <w:szCs w:val="48"/>
        </w:rPr>
        <w:t>:</w:t>
      </w:r>
    </w:p>
    <w:p w:rsidR="00437157" w:rsidRPr="00CB6E18" w:rsidRDefault="00437157" w:rsidP="00330456">
      <w:pPr>
        <w:rPr>
          <w:rFonts w:ascii="Calibri" w:hAnsi="Calibri" w:cs="Calibri"/>
          <w:b/>
          <w:color w:val="00B050"/>
        </w:rPr>
      </w:pPr>
    </w:p>
    <w:p w:rsidR="003827F6" w:rsidRPr="00E13DBE" w:rsidRDefault="003827F6" w:rsidP="00E13DBE">
      <w:pPr>
        <w:pStyle w:val="ListParagraph"/>
        <w:numPr>
          <w:ilvl w:val="0"/>
          <w:numId w:val="35"/>
        </w:numPr>
        <w:jc w:val="both"/>
        <w:rPr>
          <w:b/>
          <w:sz w:val="22"/>
          <w:szCs w:val="22"/>
        </w:rPr>
      </w:pPr>
      <w:r w:rsidRPr="00E13DBE">
        <w:rPr>
          <w:b/>
          <w:color w:val="C00000"/>
        </w:rPr>
        <w:t>Newsletter</w:t>
      </w:r>
      <w:r w:rsidR="00E13DBE" w:rsidRPr="0050618D">
        <w:rPr>
          <w:b/>
          <w:color w:val="00B050"/>
        </w:rPr>
        <w:t>-</w:t>
      </w:r>
      <w:r w:rsidR="00E13DBE" w:rsidRPr="0050618D">
        <w:rPr>
          <w:b/>
          <w:color w:val="00B050"/>
          <w:sz w:val="22"/>
          <w:szCs w:val="22"/>
        </w:rPr>
        <w:t>monthl</w:t>
      </w:r>
      <w:r w:rsidR="0050618D" w:rsidRPr="0050618D">
        <w:rPr>
          <w:b/>
          <w:color w:val="00B050"/>
          <w:sz w:val="22"/>
          <w:szCs w:val="22"/>
        </w:rPr>
        <w:t>y -</w:t>
      </w:r>
      <w:r w:rsidR="00E13DBE" w:rsidRPr="0050618D">
        <w:rPr>
          <w:b/>
          <w:color w:val="00B050"/>
          <w:sz w:val="22"/>
          <w:szCs w:val="22"/>
        </w:rPr>
        <w:t xml:space="preserve"> bilingual</w:t>
      </w:r>
    </w:p>
    <w:p w:rsidR="003827F6" w:rsidRPr="0050618D" w:rsidRDefault="003827F6" w:rsidP="00E13DBE">
      <w:pPr>
        <w:pStyle w:val="ListParagraph"/>
        <w:numPr>
          <w:ilvl w:val="0"/>
          <w:numId w:val="35"/>
        </w:numPr>
        <w:jc w:val="both"/>
        <w:rPr>
          <w:b/>
          <w:color w:val="00B050"/>
        </w:rPr>
      </w:pPr>
      <w:r>
        <w:rPr>
          <w:b/>
          <w:color w:val="C00000"/>
        </w:rPr>
        <w:t>Education Award</w:t>
      </w:r>
      <w:r w:rsidR="00E13DBE">
        <w:rPr>
          <w:b/>
          <w:color w:val="C00000"/>
        </w:rPr>
        <w:t xml:space="preserve"> </w:t>
      </w:r>
      <w:r w:rsidR="00E13DBE" w:rsidRPr="0050618D">
        <w:rPr>
          <w:b/>
          <w:color w:val="00B050"/>
        </w:rPr>
        <w:t>- annual award for excellence in education</w:t>
      </w:r>
    </w:p>
    <w:p w:rsidR="003827F6" w:rsidRPr="0050618D" w:rsidRDefault="003827F6" w:rsidP="00E13DBE">
      <w:pPr>
        <w:pStyle w:val="ListParagraph"/>
        <w:numPr>
          <w:ilvl w:val="0"/>
          <w:numId w:val="35"/>
        </w:numPr>
        <w:jc w:val="both"/>
        <w:rPr>
          <w:b/>
          <w:color w:val="00B050"/>
        </w:rPr>
      </w:pPr>
      <w:r>
        <w:rPr>
          <w:b/>
          <w:color w:val="C00000"/>
        </w:rPr>
        <w:t>Occasional Papers</w:t>
      </w:r>
      <w:r w:rsidR="00E13DBE">
        <w:rPr>
          <w:b/>
          <w:color w:val="C00000"/>
        </w:rPr>
        <w:t xml:space="preserve"> </w:t>
      </w:r>
      <w:r w:rsidR="00E13DBE" w:rsidRPr="0050618D">
        <w:rPr>
          <w:b/>
          <w:color w:val="00B050"/>
        </w:rPr>
        <w:t xml:space="preserve">on </w:t>
      </w:r>
      <w:r w:rsidR="0050618D">
        <w:rPr>
          <w:b/>
          <w:color w:val="00B050"/>
        </w:rPr>
        <w:t>educational issues</w:t>
      </w:r>
    </w:p>
    <w:p w:rsidR="003827F6" w:rsidRPr="003827F6" w:rsidRDefault="00E13DBE" w:rsidP="00E13DBE">
      <w:pPr>
        <w:pStyle w:val="ListParagraph"/>
        <w:numPr>
          <w:ilvl w:val="0"/>
          <w:numId w:val="35"/>
        </w:numPr>
        <w:jc w:val="both"/>
        <w:rPr>
          <w:b/>
        </w:rPr>
      </w:pPr>
      <w:r w:rsidRPr="0050618D">
        <w:rPr>
          <w:b/>
          <w:color w:val="C00000"/>
        </w:rPr>
        <w:t>STEAM</w:t>
      </w:r>
      <w:r w:rsidRPr="0050618D">
        <w:rPr>
          <w:b/>
          <w:color w:val="00B050"/>
        </w:rPr>
        <w:t xml:space="preserve"> workshops</w:t>
      </w:r>
      <w:r w:rsidR="0050618D" w:rsidRPr="0050618D">
        <w:rPr>
          <w:b/>
          <w:color w:val="00B050"/>
        </w:rPr>
        <w:t xml:space="preserve"> to inspire young Islanders, to pursue </w:t>
      </w:r>
      <w:proofErr w:type="spellStart"/>
      <w:r w:rsidR="0050618D" w:rsidRPr="0050618D">
        <w:rPr>
          <w:b/>
          <w:color w:val="00B050"/>
        </w:rPr>
        <w:t>larning</w:t>
      </w:r>
      <w:proofErr w:type="spellEnd"/>
      <w:r w:rsidR="0050618D" w:rsidRPr="0050618D">
        <w:rPr>
          <w:b/>
          <w:color w:val="00B050"/>
        </w:rPr>
        <w:t xml:space="preserve"> and careers in science, technology, engineering arts and math</w:t>
      </w:r>
      <w:r w:rsidR="0050618D">
        <w:rPr>
          <w:b/>
          <w:color w:val="C00000"/>
        </w:rPr>
        <w:t xml:space="preserve">. </w:t>
      </w:r>
    </w:p>
    <w:p w:rsidR="003827F6" w:rsidRPr="0050618D" w:rsidRDefault="0050618D" w:rsidP="00E13DBE">
      <w:pPr>
        <w:pStyle w:val="ListParagraph"/>
        <w:numPr>
          <w:ilvl w:val="0"/>
          <w:numId w:val="35"/>
        </w:numPr>
        <w:jc w:val="both"/>
        <w:rPr>
          <w:b/>
          <w:color w:val="00B050"/>
        </w:rPr>
      </w:pPr>
      <w:r>
        <w:rPr>
          <w:b/>
          <w:color w:val="C00000"/>
        </w:rPr>
        <w:t>P</w:t>
      </w:r>
      <w:r w:rsidR="003827F6" w:rsidRPr="0050618D">
        <w:rPr>
          <w:b/>
          <w:color w:val="C00000"/>
        </w:rPr>
        <w:t>resentations</w:t>
      </w:r>
      <w:r w:rsidR="00CB6E18">
        <w:rPr>
          <w:b/>
          <w:color w:val="C00000"/>
        </w:rPr>
        <w:t xml:space="preserve"> – offer and organize</w:t>
      </w:r>
      <w:r w:rsidR="00E13DBE" w:rsidRPr="0050618D">
        <w:rPr>
          <w:b/>
          <w:color w:val="00B050"/>
        </w:rPr>
        <w:t xml:space="preserve"> </w:t>
      </w:r>
      <w:r w:rsidR="00CB6E18">
        <w:rPr>
          <w:b/>
          <w:color w:val="00B050"/>
        </w:rPr>
        <w:t xml:space="preserve">public presentations from time to time on </w:t>
      </w:r>
      <w:proofErr w:type="spellStart"/>
      <w:r w:rsidR="00CB6E18">
        <w:rPr>
          <w:b/>
          <w:color w:val="00B050"/>
        </w:rPr>
        <w:t>issu</w:t>
      </w:r>
      <w:r w:rsidR="00E13DBE" w:rsidRPr="0050618D">
        <w:rPr>
          <w:b/>
          <w:color w:val="00B050"/>
        </w:rPr>
        <w:t>on</w:t>
      </w:r>
      <w:proofErr w:type="spellEnd"/>
      <w:r w:rsidR="00E13DBE" w:rsidRPr="0050618D">
        <w:rPr>
          <w:b/>
          <w:color w:val="00B050"/>
        </w:rPr>
        <w:t xml:space="preserve"> topics of interest</w:t>
      </w:r>
    </w:p>
    <w:p w:rsidR="003827F6" w:rsidRPr="0050618D" w:rsidRDefault="003827F6" w:rsidP="00E13DBE">
      <w:pPr>
        <w:pStyle w:val="ListParagraph"/>
        <w:numPr>
          <w:ilvl w:val="0"/>
          <w:numId w:val="35"/>
        </w:numPr>
        <w:jc w:val="both"/>
        <w:rPr>
          <w:color w:val="C00000"/>
        </w:rPr>
      </w:pPr>
      <w:r w:rsidRPr="0050618D">
        <w:rPr>
          <w:b/>
          <w:color w:val="C00000"/>
        </w:rPr>
        <w:t>Transition</w:t>
      </w:r>
      <w:r w:rsidR="00CB6E18">
        <w:rPr>
          <w:b/>
          <w:color w:val="C00000"/>
        </w:rPr>
        <w:t xml:space="preserve"> -  </w:t>
      </w:r>
    </w:p>
    <w:p w:rsidR="003827F6" w:rsidRPr="0050618D" w:rsidRDefault="003827F6" w:rsidP="00E13DBE">
      <w:pPr>
        <w:pStyle w:val="ListParagraph"/>
        <w:numPr>
          <w:ilvl w:val="0"/>
          <w:numId w:val="35"/>
        </w:numPr>
        <w:jc w:val="both"/>
        <w:rPr>
          <w:b/>
          <w:color w:val="C00000"/>
        </w:rPr>
      </w:pPr>
      <w:r w:rsidRPr="0050618D">
        <w:rPr>
          <w:b/>
          <w:color w:val="C00000"/>
        </w:rPr>
        <w:t>Souris</w:t>
      </w:r>
      <w:r w:rsidR="0050618D" w:rsidRPr="0050618D">
        <w:rPr>
          <w:b/>
          <w:color w:val="C00000"/>
        </w:rPr>
        <w:t xml:space="preserve"> - </w:t>
      </w:r>
    </w:p>
    <w:p w:rsidR="003827F6" w:rsidRPr="003827F6" w:rsidRDefault="003827F6" w:rsidP="00E13DBE">
      <w:pPr>
        <w:pStyle w:val="ListParagraph"/>
        <w:numPr>
          <w:ilvl w:val="0"/>
          <w:numId w:val="35"/>
        </w:numPr>
        <w:jc w:val="both"/>
        <w:rPr>
          <w:b/>
        </w:rPr>
      </w:pPr>
      <w:r w:rsidRPr="0050618D">
        <w:rPr>
          <w:b/>
          <w:color w:val="C00000"/>
        </w:rPr>
        <w:t>Research</w:t>
      </w:r>
      <w:r w:rsidR="00E13DBE" w:rsidRPr="0050618D">
        <w:rPr>
          <w:b/>
          <w:color w:val="C00000"/>
        </w:rPr>
        <w:t xml:space="preserve"> </w:t>
      </w:r>
      <w:r w:rsidR="00CB6E18">
        <w:rPr>
          <w:b/>
        </w:rPr>
        <w:t>–</w:t>
      </w:r>
      <w:r w:rsidR="00E13DBE">
        <w:rPr>
          <w:b/>
        </w:rPr>
        <w:t xml:space="preserve"> </w:t>
      </w:r>
      <w:r w:rsidR="00CB6E18">
        <w:rPr>
          <w:b/>
        </w:rPr>
        <w:t>survey of community capacity and interest in education among out of school youth in Souris, PEI</w:t>
      </w: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3827F6" w:rsidRDefault="003827F6" w:rsidP="003827F6">
      <w:pPr>
        <w:spacing w:line="276" w:lineRule="auto"/>
        <w:jc w:val="both"/>
      </w:pPr>
    </w:p>
    <w:p w:rsidR="00722A8E" w:rsidRDefault="00722A8E" w:rsidP="00330456">
      <w:pPr>
        <w:spacing w:line="276" w:lineRule="auto"/>
        <w:rPr>
          <w:b/>
        </w:rPr>
      </w:pPr>
      <w:bookmarkStart w:id="0" w:name="_GoBack"/>
      <w:bookmarkEnd w:id="0"/>
    </w:p>
    <w:p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C0866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 we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7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8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722A8E" w:rsidRDefault="00722A8E" w:rsidP="00722A8E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B566BC" w:rsidRDefault="00B566BC" w:rsidP="00573406">
      <w:pPr>
        <w:spacing w:line="276" w:lineRule="auto"/>
        <w:rPr>
          <w:rFonts w:ascii="Calibri" w:hAnsi="Calibri" w:cs="Calibri"/>
          <w:b/>
          <w:i/>
          <w:color w:val="00B050"/>
          <w:sz w:val="36"/>
          <w:szCs w:val="36"/>
        </w:rPr>
      </w:pPr>
    </w:p>
    <w:sectPr w:rsidR="00B566BC" w:rsidSect="00A8618A"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2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37825"/>
    <w:rsid w:val="00046F94"/>
    <w:rsid w:val="000B4D8C"/>
    <w:rsid w:val="000B6122"/>
    <w:rsid w:val="000C0866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52212"/>
    <w:rsid w:val="00270D37"/>
    <w:rsid w:val="00281EE3"/>
    <w:rsid w:val="00283DD7"/>
    <w:rsid w:val="00284D27"/>
    <w:rsid w:val="00287D78"/>
    <w:rsid w:val="00292D9D"/>
    <w:rsid w:val="00293BCA"/>
    <w:rsid w:val="002B16C3"/>
    <w:rsid w:val="002F4ACB"/>
    <w:rsid w:val="00330456"/>
    <w:rsid w:val="00350D36"/>
    <w:rsid w:val="003547CD"/>
    <w:rsid w:val="003656CB"/>
    <w:rsid w:val="0037622F"/>
    <w:rsid w:val="003827F6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63045"/>
    <w:rsid w:val="004651AE"/>
    <w:rsid w:val="0047451A"/>
    <w:rsid w:val="00480900"/>
    <w:rsid w:val="00480E6D"/>
    <w:rsid w:val="004B62E9"/>
    <w:rsid w:val="004D24B2"/>
    <w:rsid w:val="004F17C6"/>
    <w:rsid w:val="0050618D"/>
    <w:rsid w:val="00511E4C"/>
    <w:rsid w:val="00521D40"/>
    <w:rsid w:val="00545FE9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A0401"/>
    <w:rsid w:val="007C1434"/>
    <w:rsid w:val="007E035E"/>
    <w:rsid w:val="007F3FF6"/>
    <w:rsid w:val="00821110"/>
    <w:rsid w:val="00823F81"/>
    <w:rsid w:val="00826237"/>
    <w:rsid w:val="00832B90"/>
    <w:rsid w:val="00837CE8"/>
    <w:rsid w:val="00852AF1"/>
    <w:rsid w:val="008729FE"/>
    <w:rsid w:val="00877DB5"/>
    <w:rsid w:val="00884C6A"/>
    <w:rsid w:val="00891587"/>
    <w:rsid w:val="008A1340"/>
    <w:rsid w:val="009015E4"/>
    <w:rsid w:val="0091015D"/>
    <w:rsid w:val="00920E2D"/>
    <w:rsid w:val="009257CF"/>
    <w:rsid w:val="00926367"/>
    <w:rsid w:val="00934141"/>
    <w:rsid w:val="00950852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B6E18"/>
    <w:rsid w:val="00CD0849"/>
    <w:rsid w:val="00CE580D"/>
    <w:rsid w:val="00D26D55"/>
    <w:rsid w:val="00D3172A"/>
    <w:rsid w:val="00D33D4A"/>
    <w:rsid w:val="00D35910"/>
    <w:rsid w:val="00D734D0"/>
    <w:rsid w:val="00D76057"/>
    <w:rsid w:val="00D92FDE"/>
    <w:rsid w:val="00D97861"/>
    <w:rsid w:val="00DA4D7F"/>
    <w:rsid w:val="00DD2789"/>
    <w:rsid w:val="00E05F66"/>
    <w:rsid w:val="00E13DBE"/>
    <w:rsid w:val="00E37DBD"/>
    <w:rsid w:val="00E43014"/>
    <w:rsid w:val="00E56E59"/>
    <w:rsid w:val="00E600DD"/>
    <w:rsid w:val="00EA1CFE"/>
    <w:rsid w:val="00EB3470"/>
    <w:rsid w:val="00EC364E"/>
    <w:rsid w:val="00F23715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BA20"/>
  <w15:docId w15:val="{4595F6F6-3674-4649-89BB-EBEE50C5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5200F9-2F3D-4F12-A7A6-7C9E287C4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141</Words>
  <Characters>751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cp:lastPrinted>2015-12-06T08:35:00Z</cp:lastPrinted>
  <dcterms:created xsi:type="dcterms:W3CDTF">2018-01-01T21:25:00Z</dcterms:created>
  <dcterms:modified xsi:type="dcterms:W3CDTF">2018-01-03T17:23:00Z</dcterms:modified>
</cp:coreProperties>
</file>