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3D3C" w:rsidRDefault="00483D3C">
      <w:pPr>
        <w:rPr>
          <w:b/>
          <w:sz w:val="28"/>
          <w:szCs w:val="28"/>
        </w:rPr>
      </w:pPr>
      <w:bookmarkStart w:id="0" w:name="_GoBack"/>
      <w:bookmarkEnd w:id="0"/>
      <w:r w:rsidRPr="00483D3C">
        <w:rPr>
          <w:b/>
          <w:sz w:val="28"/>
          <w:szCs w:val="28"/>
          <w:u w:val="single"/>
        </w:rPr>
        <w:t>Apache Camel Architecture</w:t>
      </w:r>
      <w:r>
        <w:rPr>
          <w:b/>
          <w:sz w:val="28"/>
          <w:szCs w:val="28"/>
        </w:rPr>
        <w:t>:</w:t>
      </w:r>
    </w:p>
    <w:p w:rsidR="00DC0AC7" w:rsidRDefault="001B2D36" w:rsidP="00DC0AC7">
      <w:pPr>
        <w:jc w:val="both"/>
        <w:rPr>
          <w:sz w:val="24"/>
          <w:szCs w:val="24"/>
        </w:rPr>
      </w:pPr>
      <w:r w:rsidRPr="00DC0AC7">
        <w:rPr>
          <w:sz w:val="24"/>
          <w:szCs w:val="24"/>
        </w:rPr>
        <w:t xml:space="preserve">Apache Camel implements the </w:t>
      </w:r>
      <w:r w:rsidRPr="00DC0AC7">
        <w:rPr>
          <w:b/>
          <w:sz w:val="24"/>
          <w:szCs w:val="24"/>
        </w:rPr>
        <w:t>Enterprise Integration Patterns</w:t>
      </w:r>
      <w:r w:rsidRPr="00DC0AC7">
        <w:rPr>
          <w:sz w:val="24"/>
          <w:szCs w:val="24"/>
        </w:rPr>
        <w:t xml:space="preserve"> (EIPs) and offers a standardized, internal </w:t>
      </w:r>
      <w:r w:rsidRPr="00DC0AC7">
        <w:rPr>
          <w:b/>
          <w:sz w:val="24"/>
          <w:szCs w:val="24"/>
        </w:rPr>
        <w:t>domain-specific language</w:t>
      </w:r>
      <w:r w:rsidRPr="00DC0AC7">
        <w:rPr>
          <w:sz w:val="24"/>
          <w:szCs w:val="24"/>
        </w:rPr>
        <w:t xml:space="preserve"> (DSL) to integrate applications. </w:t>
      </w:r>
      <w:r w:rsidRPr="00DC0AC7">
        <w:rPr>
          <w:b/>
          <w:sz w:val="24"/>
          <w:szCs w:val="24"/>
        </w:rPr>
        <w:t>EIPs</w:t>
      </w:r>
      <w:r w:rsidRPr="00DC0AC7">
        <w:rPr>
          <w:sz w:val="24"/>
          <w:szCs w:val="24"/>
        </w:rPr>
        <w:t xml:space="preserve"> can be used to split integration problems into smaller pieces and model them using standardized graphics. Apache Camel runs on the Java Virtual Machine (JVM). The core of </w:t>
      </w:r>
      <w:r w:rsidRPr="00DC0AC7">
        <w:rPr>
          <w:b/>
          <w:sz w:val="24"/>
          <w:szCs w:val="24"/>
        </w:rPr>
        <w:t>Apache Camel</w:t>
      </w:r>
      <w:r w:rsidRPr="00DC0AC7">
        <w:rPr>
          <w:sz w:val="24"/>
          <w:szCs w:val="24"/>
        </w:rPr>
        <w:t xml:space="preserve"> is very small and just contains commonly used </w:t>
      </w:r>
      <w:r w:rsidRPr="00DC0AC7">
        <w:rPr>
          <w:b/>
          <w:sz w:val="24"/>
          <w:szCs w:val="24"/>
        </w:rPr>
        <w:t>Components</w:t>
      </w:r>
      <w:r w:rsidRPr="00DC0AC7">
        <w:rPr>
          <w:sz w:val="24"/>
          <w:szCs w:val="24"/>
        </w:rPr>
        <w:t xml:space="preserve"> (i.e. connectors to several technologies and APIs) such as </w:t>
      </w:r>
      <w:r w:rsidRPr="00DC0AC7">
        <w:rPr>
          <w:b/>
          <w:sz w:val="24"/>
          <w:szCs w:val="24"/>
        </w:rPr>
        <w:t>Log, File, Mock or Timer</w:t>
      </w:r>
      <w:r w:rsidRPr="00DC0AC7">
        <w:rPr>
          <w:sz w:val="24"/>
          <w:szCs w:val="24"/>
        </w:rPr>
        <w:t xml:space="preserve">. The core functionality of Apache Camel is its </w:t>
      </w:r>
      <w:r w:rsidRPr="00DC0AC7">
        <w:rPr>
          <w:b/>
          <w:sz w:val="24"/>
          <w:szCs w:val="24"/>
        </w:rPr>
        <w:t>routing engine</w:t>
      </w:r>
      <w:r w:rsidRPr="00DC0AC7">
        <w:rPr>
          <w:sz w:val="24"/>
          <w:szCs w:val="24"/>
        </w:rPr>
        <w:t xml:space="preserve">. It allocates messages based on the related routes. A route contains flow and integration logic. It is implemented using </w:t>
      </w:r>
      <w:r w:rsidRPr="00577D1E">
        <w:rPr>
          <w:b/>
          <w:sz w:val="24"/>
          <w:szCs w:val="24"/>
        </w:rPr>
        <w:t>EIPs</w:t>
      </w:r>
      <w:r w:rsidRPr="00DC0AC7">
        <w:rPr>
          <w:sz w:val="24"/>
          <w:szCs w:val="24"/>
        </w:rPr>
        <w:t xml:space="preserve"> and a specific </w:t>
      </w:r>
      <w:r w:rsidRPr="00577D1E">
        <w:rPr>
          <w:b/>
          <w:sz w:val="24"/>
          <w:szCs w:val="24"/>
        </w:rPr>
        <w:t>DSL.</w:t>
      </w:r>
      <w:r w:rsidRPr="00DC0AC7">
        <w:rPr>
          <w:sz w:val="24"/>
          <w:szCs w:val="24"/>
        </w:rPr>
        <w:t xml:space="preserve"> Each message contains a body, several headers and optional attachments. The messages are sent from a provider to a consumer. In between, the messages may be processed, e.g. </w:t>
      </w:r>
      <w:r w:rsidRPr="00577D1E">
        <w:rPr>
          <w:b/>
          <w:sz w:val="24"/>
          <w:szCs w:val="24"/>
        </w:rPr>
        <w:t>filtered or transformed</w:t>
      </w:r>
      <w:r w:rsidRPr="00DC0AC7">
        <w:rPr>
          <w:sz w:val="24"/>
          <w:szCs w:val="24"/>
        </w:rPr>
        <w:t xml:space="preserve">. </w:t>
      </w:r>
    </w:p>
    <w:p w:rsidR="00577D1E" w:rsidRDefault="001B2D36" w:rsidP="00DC0AC7">
      <w:pPr>
        <w:jc w:val="both"/>
        <w:rPr>
          <w:sz w:val="24"/>
          <w:szCs w:val="24"/>
        </w:rPr>
      </w:pPr>
      <w:r w:rsidRPr="00DC0AC7">
        <w:rPr>
          <w:sz w:val="24"/>
          <w:szCs w:val="24"/>
        </w:rPr>
        <w:t xml:space="preserve">Messages between a provider and a consumer are managed by a </w:t>
      </w:r>
      <w:r w:rsidRPr="00577D1E">
        <w:rPr>
          <w:b/>
          <w:sz w:val="24"/>
          <w:szCs w:val="24"/>
        </w:rPr>
        <w:t>message exchange container</w:t>
      </w:r>
      <w:r w:rsidRPr="00DC0AC7">
        <w:rPr>
          <w:sz w:val="24"/>
          <w:szCs w:val="24"/>
        </w:rPr>
        <w:t xml:space="preserve">, which contains </w:t>
      </w:r>
      <w:r w:rsidR="00577D1E" w:rsidRPr="00DC0AC7">
        <w:rPr>
          <w:sz w:val="24"/>
          <w:szCs w:val="24"/>
        </w:rPr>
        <w:t>a</w:t>
      </w:r>
      <w:r w:rsidRPr="00DC0AC7">
        <w:rPr>
          <w:sz w:val="24"/>
          <w:szCs w:val="24"/>
        </w:rPr>
        <w:t xml:space="preserve"> unique message id, exception information, incoming and outgoing messages (i.e. request and response), and the used </w:t>
      </w:r>
      <w:r w:rsidRPr="00577D1E">
        <w:rPr>
          <w:b/>
          <w:sz w:val="24"/>
          <w:szCs w:val="24"/>
        </w:rPr>
        <w:t>m</w:t>
      </w:r>
      <w:r w:rsidR="00DC0AC7" w:rsidRPr="00577D1E">
        <w:rPr>
          <w:b/>
          <w:sz w:val="24"/>
          <w:szCs w:val="24"/>
        </w:rPr>
        <w:t>essage exchange pattern</w:t>
      </w:r>
      <w:r w:rsidR="00DC0AC7">
        <w:rPr>
          <w:sz w:val="24"/>
          <w:szCs w:val="24"/>
        </w:rPr>
        <w:t xml:space="preserve"> (MEP). </w:t>
      </w:r>
    </w:p>
    <w:p w:rsidR="001B2D36" w:rsidRDefault="001B2D36" w:rsidP="00DC0AC7">
      <w:pPr>
        <w:jc w:val="both"/>
        <w:rPr>
          <w:sz w:val="24"/>
          <w:szCs w:val="24"/>
        </w:rPr>
      </w:pPr>
      <w:r w:rsidRPr="00DC0AC7">
        <w:rPr>
          <w:sz w:val="24"/>
          <w:szCs w:val="24"/>
        </w:rPr>
        <w:t>In Only</w:t>
      </w:r>
      <w:r w:rsidR="00DC0AC7">
        <w:rPr>
          <w:sz w:val="24"/>
          <w:szCs w:val="24"/>
        </w:rPr>
        <w:t xml:space="preserve"> </w:t>
      </w:r>
      <w:r w:rsidRPr="00DC0AC7">
        <w:rPr>
          <w:sz w:val="24"/>
          <w:szCs w:val="24"/>
        </w:rPr>
        <w:t>MEP is used for one-wa</w:t>
      </w:r>
      <w:r w:rsidR="00577D1E">
        <w:rPr>
          <w:sz w:val="24"/>
          <w:szCs w:val="24"/>
        </w:rPr>
        <w:t xml:space="preserve">y messages such as JMS whereas In Out </w:t>
      </w:r>
      <w:r w:rsidRPr="00DC0AC7">
        <w:rPr>
          <w:sz w:val="24"/>
          <w:szCs w:val="24"/>
        </w:rPr>
        <w:t xml:space="preserve">MEP executes request-response communication such as a </w:t>
      </w:r>
      <w:r w:rsidR="00577D1E" w:rsidRPr="00DC0AC7">
        <w:rPr>
          <w:sz w:val="24"/>
          <w:szCs w:val="24"/>
        </w:rPr>
        <w:t>client-side</w:t>
      </w:r>
      <w:r w:rsidRPr="00DC0AC7">
        <w:rPr>
          <w:sz w:val="24"/>
          <w:szCs w:val="24"/>
        </w:rPr>
        <w:t xml:space="preserve"> HTTP based request and its response from the server side.</w:t>
      </w:r>
    </w:p>
    <w:p w:rsidR="00DF15AC" w:rsidRDefault="00DF15AC" w:rsidP="00DC0AC7">
      <w:pPr>
        <w:jc w:val="both"/>
        <w:rPr>
          <w:sz w:val="24"/>
          <w:szCs w:val="24"/>
        </w:rPr>
      </w:pPr>
      <w:r>
        <w:rPr>
          <w:b/>
          <w:sz w:val="24"/>
          <w:szCs w:val="24"/>
        </w:rPr>
        <w:t xml:space="preserve">Apache </w:t>
      </w:r>
      <w:r w:rsidRPr="00DF15AC">
        <w:rPr>
          <w:b/>
          <w:sz w:val="24"/>
          <w:szCs w:val="24"/>
        </w:rPr>
        <w:t>Camel</w:t>
      </w:r>
      <w:r w:rsidRPr="00DF15AC">
        <w:rPr>
          <w:sz w:val="24"/>
          <w:szCs w:val="24"/>
        </w:rPr>
        <w:t xml:space="preserve"> offers multiple </w:t>
      </w:r>
      <w:r w:rsidRPr="00DF15AC">
        <w:rPr>
          <w:b/>
          <w:sz w:val="24"/>
          <w:szCs w:val="24"/>
        </w:rPr>
        <w:t>DSL</w:t>
      </w:r>
      <w:r w:rsidRPr="00DF15AC">
        <w:rPr>
          <w:sz w:val="24"/>
          <w:szCs w:val="24"/>
        </w:rPr>
        <w:t xml:space="preserve"> (domain specific language) such as </w:t>
      </w:r>
      <w:r w:rsidRPr="00A934EA">
        <w:rPr>
          <w:b/>
          <w:sz w:val="24"/>
          <w:szCs w:val="24"/>
        </w:rPr>
        <w:t>Java, Scala, Groovy</w:t>
      </w:r>
      <w:r w:rsidRPr="00DF15AC">
        <w:rPr>
          <w:sz w:val="24"/>
          <w:szCs w:val="24"/>
        </w:rPr>
        <w:t>. The purpose of the DSL is to allow the developer to focus on the integration problem rather than on the tool—the programming language. Although Camel is written mostly in Java, it does support mixing multiple programming languages.</w:t>
      </w:r>
    </w:p>
    <w:p w:rsidR="00DF15AC" w:rsidRPr="00DF15AC" w:rsidRDefault="00DF15AC" w:rsidP="00DF15AC">
      <w:pPr>
        <w:jc w:val="both"/>
        <w:rPr>
          <w:sz w:val="24"/>
          <w:szCs w:val="24"/>
        </w:rPr>
      </w:pPr>
      <w:r w:rsidRPr="00DF15AC">
        <w:rPr>
          <w:sz w:val="24"/>
          <w:szCs w:val="24"/>
        </w:rPr>
        <w:t xml:space="preserve">Here are </w:t>
      </w:r>
      <w:r w:rsidRPr="00DF15AC">
        <w:rPr>
          <w:b/>
          <w:sz w:val="28"/>
          <w:szCs w:val="28"/>
        </w:rPr>
        <w:t>some examples</w:t>
      </w:r>
      <w:r w:rsidRPr="00DF15AC">
        <w:rPr>
          <w:sz w:val="24"/>
          <w:szCs w:val="24"/>
        </w:rPr>
        <w:t xml:space="preserve"> of the </w:t>
      </w:r>
      <w:r w:rsidRPr="00DF15AC">
        <w:rPr>
          <w:b/>
          <w:sz w:val="28"/>
          <w:szCs w:val="28"/>
        </w:rPr>
        <w:t>DSL</w:t>
      </w:r>
      <w:r w:rsidRPr="00DF15AC">
        <w:rPr>
          <w:sz w:val="24"/>
          <w:szCs w:val="24"/>
        </w:rPr>
        <w:t xml:space="preserve"> using different languages and </w:t>
      </w:r>
      <w:r>
        <w:rPr>
          <w:sz w:val="24"/>
          <w:szCs w:val="24"/>
        </w:rPr>
        <w:t>staying functionally equivalent.</w:t>
      </w:r>
    </w:p>
    <w:p w:rsidR="00DF15AC" w:rsidRPr="00DF15AC" w:rsidRDefault="00DF15AC" w:rsidP="00DF15AC">
      <w:pPr>
        <w:jc w:val="both"/>
        <w:rPr>
          <w:b/>
          <w:sz w:val="32"/>
          <w:szCs w:val="32"/>
          <w:u w:val="single"/>
        </w:rPr>
      </w:pPr>
      <w:r w:rsidRPr="00DF15AC">
        <w:rPr>
          <w:b/>
          <w:sz w:val="32"/>
          <w:szCs w:val="32"/>
          <w:u w:val="single"/>
        </w:rPr>
        <w:t>Java DSL</w:t>
      </w:r>
    </w:p>
    <w:p w:rsidR="00DF15AC" w:rsidRPr="00DF15AC" w:rsidRDefault="00DF15AC" w:rsidP="00DF15AC">
      <w:pPr>
        <w:jc w:val="both"/>
        <w:rPr>
          <w:sz w:val="24"/>
          <w:szCs w:val="24"/>
        </w:rPr>
      </w:pPr>
      <w:r w:rsidRPr="00DF15AC">
        <w:rPr>
          <w:sz w:val="24"/>
          <w:szCs w:val="24"/>
        </w:rPr>
        <w:t>from("file:data/inbox").to("</w:t>
      </w:r>
      <w:proofErr w:type="gramStart"/>
      <w:r w:rsidRPr="00DF15AC">
        <w:rPr>
          <w:sz w:val="24"/>
          <w:szCs w:val="24"/>
        </w:rPr>
        <w:t>jms:queue</w:t>
      </w:r>
      <w:proofErr w:type="gramEnd"/>
      <w:r w:rsidRPr="00DF15AC">
        <w:rPr>
          <w:sz w:val="24"/>
          <w:szCs w:val="24"/>
        </w:rPr>
        <w:t>:order");</w:t>
      </w:r>
    </w:p>
    <w:p w:rsidR="00DF15AC" w:rsidRPr="00DF15AC" w:rsidRDefault="00DF15AC" w:rsidP="00DF15AC">
      <w:pPr>
        <w:jc w:val="both"/>
        <w:rPr>
          <w:b/>
          <w:sz w:val="28"/>
          <w:szCs w:val="28"/>
          <w:u w:val="single"/>
        </w:rPr>
      </w:pPr>
      <w:r w:rsidRPr="00DF15AC">
        <w:rPr>
          <w:b/>
          <w:sz w:val="28"/>
          <w:szCs w:val="28"/>
          <w:u w:val="single"/>
        </w:rPr>
        <w:t>Spring DSL</w:t>
      </w:r>
    </w:p>
    <w:p w:rsidR="00DF15AC" w:rsidRPr="00DF15AC" w:rsidRDefault="00DF15AC" w:rsidP="00DF15AC">
      <w:pPr>
        <w:jc w:val="both"/>
        <w:rPr>
          <w:sz w:val="24"/>
          <w:szCs w:val="24"/>
        </w:rPr>
      </w:pPr>
      <w:r w:rsidRPr="00DF15AC">
        <w:rPr>
          <w:sz w:val="24"/>
          <w:szCs w:val="24"/>
        </w:rPr>
        <w:t>&lt;route&gt;</w:t>
      </w:r>
    </w:p>
    <w:p w:rsidR="00DF15AC" w:rsidRPr="00DF15AC" w:rsidRDefault="00DF15AC" w:rsidP="00DF15AC">
      <w:pPr>
        <w:jc w:val="both"/>
        <w:rPr>
          <w:sz w:val="24"/>
          <w:szCs w:val="24"/>
        </w:rPr>
      </w:pPr>
      <w:r w:rsidRPr="00DF15AC">
        <w:rPr>
          <w:sz w:val="24"/>
          <w:szCs w:val="24"/>
        </w:rPr>
        <w:t xml:space="preserve">    &lt;from </w:t>
      </w:r>
      <w:proofErr w:type="spellStart"/>
      <w:r w:rsidRPr="00DF15AC">
        <w:rPr>
          <w:sz w:val="24"/>
          <w:szCs w:val="24"/>
        </w:rPr>
        <w:t>uri</w:t>
      </w:r>
      <w:proofErr w:type="spellEnd"/>
      <w:r w:rsidRPr="00DF15AC">
        <w:rPr>
          <w:sz w:val="24"/>
          <w:szCs w:val="24"/>
        </w:rPr>
        <w:t>="file:data/inbox"/&gt;</w:t>
      </w:r>
    </w:p>
    <w:p w:rsidR="00DF15AC" w:rsidRPr="00DF15AC" w:rsidRDefault="00DF15AC" w:rsidP="00DF15AC">
      <w:pPr>
        <w:jc w:val="both"/>
        <w:rPr>
          <w:sz w:val="24"/>
          <w:szCs w:val="24"/>
        </w:rPr>
      </w:pPr>
      <w:r w:rsidRPr="00DF15AC">
        <w:rPr>
          <w:sz w:val="24"/>
          <w:szCs w:val="24"/>
        </w:rPr>
        <w:t xml:space="preserve">    &lt;to </w:t>
      </w:r>
      <w:proofErr w:type="spellStart"/>
      <w:r w:rsidRPr="00DF15AC">
        <w:rPr>
          <w:sz w:val="24"/>
          <w:szCs w:val="24"/>
        </w:rPr>
        <w:t>uri</w:t>
      </w:r>
      <w:proofErr w:type="spellEnd"/>
      <w:r w:rsidRPr="00DF15AC">
        <w:rPr>
          <w:sz w:val="24"/>
          <w:szCs w:val="24"/>
        </w:rPr>
        <w:t>="</w:t>
      </w:r>
      <w:proofErr w:type="spellStart"/>
      <w:proofErr w:type="gramStart"/>
      <w:r w:rsidRPr="00DF15AC">
        <w:rPr>
          <w:sz w:val="24"/>
          <w:szCs w:val="24"/>
        </w:rPr>
        <w:t>jms:queue</w:t>
      </w:r>
      <w:proofErr w:type="gramEnd"/>
      <w:r w:rsidRPr="00DF15AC">
        <w:rPr>
          <w:sz w:val="24"/>
          <w:szCs w:val="24"/>
        </w:rPr>
        <w:t>:order</w:t>
      </w:r>
      <w:proofErr w:type="spellEnd"/>
      <w:r w:rsidRPr="00DF15AC">
        <w:rPr>
          <w:sz w:val="24"/>
          <w:szCs w:val="24"/>
        </w:rPr>
        <w:t>"/&gt;</w:t>
      </w:r>
    </w:p>
    <w:p w:rsidR="00DF15AC" w:rsidRPr="00DF15AC" w:rsidRDefault="00DF15AC" w:rsidP="00DF15AC">
      <w:pPr>
        <w:jc w:val="both"/>
        <w:rPr>
          <w:sz w:val="24"/>
          <w:szCs w:val="24"/>
        </w:rPr>
      </w:pPr>
      <w:r w:rsidRPr="00DF15AC">
        <w:rPr>
          <w:sz w:val="24"/>
          <w:szCs w:val="24"/>
        </w:rPr>
        <w:t>&lt;/route&gt;</w:t>
      </w:r>
    </w:p>
    <w:p w:rsidR="00DF15AC" w:rsidRPr="00DF15AC" w:rsidRDefault="00DF15AC" w:rsidP="00DF15AC">
      <w:pPr>
        <w:jc w:val="both"/>
        <w:rPr>
          <w:b/>
          <w:sz w:val="28"/>
          <w:szCs w:val="28"/>
          <w:u w:val="single"/>
        </w:rPr>
      </w:pPr>
      <w:r w:rsidRPr="00DF15AC">
        <w:rPr>
          <w:b/>
          <w:sz w:val="28"/>
          <w:szCs w:val="28"/>
          <w:u w:val="single"/>
        </w:rPr>
        <w:t>Scala DSL</w:t>
      </w:r>
    </w:p>
    <w:p w:rsidR="00DF15AC" w:rsidRDefault="00DF15AC" w:rsidP="00DF15AC">
      <w:pPr>
        <w:jc w:val="both"/>
        <w:rPr>
          <w:sz w:val="24"/>
          <w:szCs w:val="24"/>
        </w:rPr>
      </w:pPr>
      <w:r w:rsidRPr="00DF15AC">
        <w:rPr>
          <w:sz w:val="24"/>
          <w:szCs w:val="24"/>
        </w:rPr>
        <w:t>from "file:data/inbox" -&gt; "</w:t>
      </w:r>
      <w:proofErr w:type="spellStart"/>
      <w:proofErr w:type="gramStart"/>
      <w:r w:rsidRPr="00DF15AC">
        <w:rPr>
          <w:sz w:val="24"/>
          <w:szCs w:val="24"/>
        </w:rPr>
        <w:t>jms:queue</w:t>
      </w:r>
      <w:proofErr w:type="gramEnd"/>
      <w:r w:rsidRPr="00DF15AC">
        <w:rPr>
          <w:sz w:val="24"/>
          <w:szCs w:val="24"/>
        </w:rPr>
        <w:t>:order</w:t>
      </w:r>
      <w:proofErr w:type="spellEnd"/>
      <w:r w:rsidRPr="00DF15AC">
        <w:rPr>
          <w:sz w:val="24"/>
          <w:szCs w:val="24"/>
        </w:rPr>
        <w:t>"</w:t>
      </w:r>
    </w:p>
    <w:p w:rsidR="00DF15AC" w:rsidRDefault="00DF15AC" w:rsidP="00DF15AC">
      <w:pPr>
        <w:jc w:val="both"/>
        <w:rPr>
          <w:b/>
          <w:sz w:val="24"/>
          <w:szCs w:val="24"/>
        </w:rPr>
      </w:pPr>
      <w:r w:rsidRPr="00DF15AC">
        <w:rPr>
          <w:b/>
          <w:sz w:val="24"/>
          <w:szCs w:val="24"/>
        </w:rPr>
        <w:lastRenderedPageBreak/>
        <w:t>They show how easily you can route files from a folder to a JMS queue using different DSL.</w:t>
      </w:r>
    </w:p>
    <w:p w:rsidR="00A934EA" w:rsidRDefault="00A934EA" w:rsidP="00A934EA">
      <w:pPr>
        <w:rPr>
          <w:sz w:val="24"/>
          <w:szCs w:val="24"/>
        </w:rPr>
      </w:pPr>
      <w:proofErr w:type="spellStart"/>
      <w:r w:rsidRPr="00A934EA">
        <w:rPr>
          <w:b/>
          <w:sz w:val="24"/>
          <w:szCs w:val="24"/>
          <w:u w:val="single"/>
        </w:rPr>
        <w:t>CamelContext</w:t>
      </w:r>
      <w:proofErr w:type="spellEnd"/>
      <w:r>
        <w:rPr>
          <w:b/>
          <w:sz w:val="24"/>
          <w:szCs w:val="24"/>
        </w:rPr>
        <w:t>:</w:t>
      </w:r>
      <w:r w:rsidRPr="00A934EA">
        <w:rPr>
          <w:rFonts w:ascii="Verdana" w:eastAsia="Times New Roman" w:hAnsi="Verdana"/>
          <w:color w:val="000000"/>
        </w:rPr>
        <w:t xml:space="preserve"> </w:t>
      </w:r>
      <w:r w:rsidRPr="00A934EA">
        <w:rPr>
          <w:sz w:val="24"/>
          <w:szCs w:val="24"/>
        </w:rPr>
        <w:t xml:space="preserve">Every camel application will have at least </w:t>
      </w:r>
      <w:r w:rsidRPr="00A934EA">
        <w:rPr>
          <w:b/>
          <w:sz w:val="24"/>
          <w:szCs w:val="24"/>
        </w:rPr>
        <w:t xml:space="preserve">one </w:t>
      </w:r>
      <w:proofErr w:type="spellStart"/>
      <w:r w:rsidRPr="00A934EA">
        <w:rPr>
          <w:b/>
          <w:sz w:val="24"/>
          <w:szCs w:val="24"/>
        </w:rPr>
        <w:t>CamelContext</w:t>
      </w:r>
      <w:proofErr w:type="spellEnd"/>
      <w:r w:rsidRPr="00A934EA">
        <w:rPr>
          <w:sz w:val="24"/>
          <w:szCs w:val="24"/>
        </w:rPr>
        <w:t xml:space="preserve">. This is the place where we add camel routes. It is </w:t>
      </w:r>
      <w:proofErr w:type="gramStart"/>
      <w:r w:rsidRPr="00A934EA">
        <w:rPr>
          <w:sz w:val="24"/>
          <w:szCs w:val="24"/>
        </w:rPr>
        <w:t>similar to</w:t>
      </w:r>
      <w:proofErr w:type="gramEnd"/>
      <w:r w:rsidRPr="00A934EA">
        <w:rPr>
          <w:sz w:val="24"/>
          <w:szCs w:val="24"/>
        </w:rPr>
        <w:t> </w:t>
      </w:r>
      <w:r w:rsidRPr="00A934EA">
        <w:rPr>
          <w:b/>
          <w:bCs/>
          <w:sz w:val="24"/>
          <w:szCs w:val="24"/>
        </w:rPr>
        <w:t>ApplicationContext</w:t>
      </w:r>
      <w:r w:rsidRPr="00A934EA">
        <w:rPr>
          <w:b/>
          <w:sz w:val="24"/>
          <w:szCs w:val="24"/>
        </w:rPr>
        <w:t> of Spring</w:t>
      </w:r>
      <w:r w:rsidRPr="00A934EA">
        <w:rPr>
          <w:sz w:val="24"/>
          <w:szCs w:val="24"/>
        </w:rPr>
        <w:t>.</w:t>
      </w:r>
      <w:r>
        <w:rPr>
          <w:sz w:val="24"/>
          <w:szCs w:val="24"/>
        </w:rPr>
        <w:t xml:space="preserve"> </w:t>
      </w:r>
      <w:r w:rsidRPr="00A934EA">
        <w:rPr>
          <w:b/>
          <w:sz w:val="24"/>
          <w:szCs w:val="24"/>
        </w:rPr>
        <w:t>Camel context</w:t>
      </w:r>
      <w:r w:rsidRPr="00A934EA">
        <w:rPr>
          <w:sz w:val="24"/>
          <w:szCs w:val="24"/>
        </w:rPr>
        <w:t xml:space="preserve"> can be thought as a </w:t>
      </w:r>
      <w:r w:rsidRPr="00A934EA">
        <w:rPr>
          <w:b/>
          <w:sz w:val="24"/>
          <w:szCs w:val="24"/>
        </w:rPr>
        <w:t>container</w:t>
      </w:r>
      <w:r w:rsidRPr="00A934EA">
        <w:rPr>
          <w:sz w:val="24"/>
          <w:szCs w:val="24"/>
        </w:rPr>
        <w:t xml:space="preserve"> which keeps all things together. One camel context can have multiple routes inside it.</w:t>
      </w:r>
    </w:p>
    <w:p w:rsidR="00A934EA" w:rsidRDefault="00A934EA" w:rsidP="00A934EA">
      <w:pPr>
        <w:rPr>
          <w:sz w:val="24"/>
          <w:szCs w:val="24"/>
        </w:rPr>
      </w:pPr>
      <w:r w:rsidRPr="00A934EA">
        <w:rPr>
          <w:b/>
          <w:sz w:val="24"/>
          <w:szCs w:val="24"/>
          <w:u w:val="single"/>
        </w:rPr>
        <w:t>Routes</w:t>
      </w:r>
      <w:r>
        <w:rPr>
          <w:sz w:val="24"/>
          <w:szCs w:val="24"/>
        </w:rPr>
        <w:t xml:space="preserve">: </w:t>
      </w:r>
      <w:proofErr w:type="spellStart"/>
      <w:r w:rsidRPr="00A934EA">
        <w:rPr>
          <w:b/>
          <w:sz w:val="24"/>
          <w:szCs w:val="24"/>
        </w:rPr>
        <w:t>CamelContext</w:t>
      </w:r>
      <w:proofErr w:type="spellEnd"/>
      <w:r w:rsidRPr="00A934EA">
        <w:rPr>
          <w:sz w:val="24"/>
          <w:szCs w:val="24"/>
        </w:rPr>
        <w:t xml:space="preserve"> may contain one or more </w:t>
      </w:r>
      <w:r w:rsidRPr="00A934EA">
        <w:rPr>
          <w:b/>
          <w:sz w:val="24"/>
          <w:szCs w:val="24"/>
        </w:rPr>
        <w:t>routes</w:t>
      </w:r>
      <w:r w:rsidRPr="00A934EA">
        <w:rPr>
          <w:sz w:val="24"/>
          <w:szCs w:val="24"/>
        </w:rPr>
        <w:t>. Routes are the integration logic which defines how data will flow in camel context from one endpoint to another.</w:t>
      </w:r>
    </w:p>
    <w:p w:rsidR="00A934EA" w:rsidRDefault="00A934EA" w:rsidP="00A934EA">
      <w:r w:rsidRPr="00A934EA">
        <w:rPr>
          <w:b/>
          <w:sz w:val="24"/>
          <w:szCs w:val="24"/>
          <w:u w:val="single"/>
        </w:rPr>
        <w:t>Endpoint</w:t>
      </w:r>
      <w:r>
        <w:rPr>
          <w:sz w:val="24"/>
          <w:szCs w:val="24"/>
        </w:rPr>
        <w:t xml:space="preserve">: </w:t>
      </w:r>
      <w:r w:rsidRPr="00A934EA">
        <w:t>Endpoint is end of channel through which system can send or receive messages. This is what we call as destination or source in communication language.</w:t>
      </w:r>
    </w:p>
    <w:p w:rsidR="00A934EA" w:rsidRDefault="00A934EA" w:rsidP="00A934EA">
      <w:r w:rsidRPr="00A934EA">
        <w:rPr>
          <w:b/>
          <w:sz w:val="24"/>
          <w:szCs w:val="24"/>
          <w:u w:val="single"/>
        </w:rPr>
        <w:t>Components</w:t>
      </w:r>
      <w:r>
        <w:t>:</w:t>
      </w:r>
      <w:r w:rsidRPr="00A934EA">
        <w:rPr>
          <w:rFonts w:ascii="Verdana" w:hAnsi="Verdana"/>
          <w:color w:val="000000"/>
          <w:sz w:val="23"/>
          <w:szCs w:val="23"/>
          <w:shd w:val="clear" w:color="auto" w:fill="FFFFFF"/>
        </w:rPr>
        <w:t xml:space="preserve"> </w:t>
      </w:r>
      <w:r w:rsidRPr="00A934EA">
        <w:t>Components are point of extension in Camel. Components can be an interface to technology, data format, transformers, etc. They may also act as a factory for endpoints.</w:t>
      </w:r>
    </w:p>
    <w:p w:rsidR="00A934EA" w:rsidRDefault="00A934EA" w:rsidP="00A934EA">
      <w:r w:rsidRPr="00A934EA">
        <w:rPr>
          <w:sz w:val="24"/>
          <w:szCs w:val="24"/>
        </w:rPr>
        <w:t>Camel supports most of the</w:t>
      </w:r>
      <w:r w:rsidRPr="00A934EA">
        <w:t xml:space="preserve"> </w:t>
      </w:r>
      <w:r w:rsidRPr="00A934EA">
        <w:rPr>
          <w:b/>
          <w:sz w:val="24"/>
          <w:szCs w:val="24"/>
        </w:rPr>
        <w:t>Enterprise Integration Patterns</w:t>
      </w:r>
      <w:r w:rsidRPr="00A934EA">
        <w:t>.</w:t>
      </w:r>
    </w:p>
    <w:p w:rsidR="00A934EA" w:rsidRDefault="00A934EA" w:rsidP="00A934EA">
      <w:r w:rsidRPr="00A934EA">
        <w:rPr>
          <w:b/>
          <w:sz w:val="24"/>
          <w:szCs w:val="24"/>
        </w:rPr>
        <w:t>Content Based Router</w:t>
      </w:r>
      <w:r w:rsidR="00673999">
        <w:rPr>
          <w:b/>
          <w:sz w:val="24"/>
          <w:szCs w:val="24"/>
        </w:rPr>
        <w:t xml:space="preserve"> Pattern</w:t>
      </w:r>
      <w:r>
        <w:t>:</w:t>
      </w:r>
      <w:r w:rsidRPr="00A934EA">
        <w:rPr>
          <w:rFonts w:ascii="Verdana" w:hAnsi="Verdana"/>
          <w:color w:val="000000"/>
          <w:sz w:val="23"/>
          <w:szCs w:val="23"/>
          <w:shd w:val="clear" w:color="auto" w:fill="FFFFFF"/>
        </w:rPr>
        <w:t xml:space="preserve"> </w:t>
      </w:r>
      <w:r w:rsidRPr="00A934EA">
        <w:t>CBR patterns allow us to route data as per the content of the input file.</w:t>
      </w:r>
    </w:p>
    <w:p w:rsidR="00673999" w:rsidRDefault="00673999" w:rsidP="00673999">
      <w:pPr>
        <w:rPr>
          <w:sz w:val="24"/>
          <w:szCs w:val="24"/>
        </w:rPr>
      </w:pPr>
      <w:r w:rsidRPr="00673999">
        <w:rPr>
          <w:b/>
          <w:sz w:val="24"/>
          <w:szCs w:val="24"/>
        </w:rPr>
        <w:t>Splitter Pattern</w:t>
      </w:r>
      <w:r>
        <w:t>:</w:t>
      </w:r>
      <w:r w:rsidRPr="00673999">
        <w:rPr>
          <w:rFonts w:ascii="Verdana" w:eastAsia="Times New Roman" w:hAnsi="Verdana"/>
          <w:color w:val="000000"/>
        </w:rPr>
        <w:t xml:space="preserve"> </w:t>
      </w:r>
      <w:r w:rsidRPr="00673999">
        <w:rPr>
          <w:sz w:val="24"/>
          <w:szCs w:val="24"/>
        </w:rPr>
        <w:t>A splitter pattern is used to split input data into smaller chunks.</w:t>
      </w:r>
    </w:p>
    <w:p w:rsidR="00C664FE" w:rsidRDefault="00C664FE" w:rsidP="00C664FE">
      <w:pPr>
        <w:rPr>
          <w:sz w:val="24"/>
          <w:szCs w:val="24"/>
        </w:rPr>
      </w:pPr>
      <w:r w:rsidRPr="00C664FE">
        <w:rPr>
          <w:b/>
          <w:sz w:val="24"/>
          <w:szCs w:val="24"/>
        </w:rPr>
        <w:t>Recipient List</w:t>
      </w:r>
      <w:r>
        <w:rPr>
          <w:b/>
          <w:sz w:val="24"/>
          <w:szCs w:val="24"/>
        </w:rPr>
        <w:t xml:space="preserve">: </w:t>
      </w:r>
      <w:r w:rsidRPr="00C63091">
        <w:rPr>
          <w:sz w:val="24"/>
          <w:szCs w:val="24"/>
        </w:rPr>
        <w:t xml:space="preserve">A recipient list pattern is used when a list of </w:t>
      </w:r>
      <w:r w:rsidR="00C63091" w:rsidRPr="00C63091">
        <w:rPr>
          <w:sz w:val="24"/>
          <w:szCs w:val="24"/>
        </w:rPr>
        <w:t>recipients</w:t>
      </w:r>
      <w:r w:rsidRPr="00C63091">
        <w:rPr>
          <w:sz w:val="24"/>
          <w:szCs w:val="24"/>
        </w:rPr>
        <w:t xml:space="preserve"> needs to be retrieved from the message body itself.</w:t>
      </w:r>
    </w:p>
    <w:p w:rsidR="00D10B9D" w:rsidRPr="00D10B9D" w:rsidRDefault="00D10B9D" w:rsidP="00D10B9D">
      <w:pPr>
        <w:rPr>
          <w:b/>
          <w:sz w:val="24"/>
          <w:szCs w:val="24"/>
        </w:rPr>
      </w:pPr>
      <w:r w:rsidRPr="00D10B9D">
        <w:rPr>
          <w:b/>
          <w:sz w:val="24"/>
          <w:szCs w:val="24"/>
        </w:rPr>
        <w:t>Some of commonly used EIP are as mentioned below.</w:t>
      </w:r>
    </w:p>
    <w:p w:rsidR="00D10B9D" w:rsidRPr="00D10B9D" w:rsidRDefault="00D10B9D" w:rsidP="00D10B9D">
      <w:pPr>
        <w:rPr>
          <w:sz w:val="24"/>
          <w:szCs w:val="24"/>
        </w:rPr>
      </w:pPr>
      <w:r>
        <w:rPr>
          <w:b/>
          <w:bCs/>
          <w:sz w:val="24"/>
          <w:szCs w:val="24"/>
        </w:rPr>
        <w:t>1.</w:t>
      </w:r>
      <w:r w:rsidRPr="00D10B9D">
        <w:rPr>
          <w:b/>
          <w:bCs/>
          <w:sz w:val="24"/>
          <w:szCs w:val="24"/>
        </w:rPr>
        <w:t>Log</w:t>
      </w:r>
      <w:r w:rsidRPr="00D10B9D">
        <w:rPr>
          <w:b/>
          <w:sz w:val="24"/>
          <w:szCs w:val="24"/>
        </w:rPr>
        <w:t xml:space="preserve"> − </w:t>
      </w:r>
      <w:r w:rsidRPr="00D10B9D">
        <w:rPr>
          <w:sz w:val="24"/>
          <w:szCs w:val="24"/>
        </w:rPr>
        <w:t>To log complete message or part of it</w:t>
      </w:r>
    </w:p>
    <w:p w:rsidR="00D10B9D" w:rsidRPr="00D10B9D" w:rsidRDefault="00D10B9D" w:rsidP="00D10B9D">
      <w:pPr>
        <w:rPr>
          <w:b/>
          <w:sz w:val="24"/>
          <w:szCs w:val="24"/>
        </w:rPr>
      </w:pPr>
      <w:r>
        <w:rPr>
          <w:b/>
          <w:bCs/>
          <w:sz w:val="24"/>
          <w:szCs w:val="24"/>
        </w:rPr>
        <w:t>2.</w:t>
      </w:r>
      <w:r w:rsidRPr="00D10B9D">
        <w:rPr>
          <w:b/>
          <w:bCs/>
          <w:sz w:val="24"/>
          <w:szCs w:val="24"/>
        </w:rPr>
        <w:t>Message Filter</w:t>
      </w:r>
      <w:r w:rsidRPr="00D10B9D">
        <w:rPr>
          <w:b/>
          <w:sz w:val="24"/>
          <w:szCs w:val="24"/>
        </w:rPr>
        <w:t xml:space="preserve"> − </w:t>
      </w:r>
      <w:r w:rsidRPr="00D10B9D">
        <w:rPr>
          <w:sz w:val="24"/>
          <w:szCs w:val="24"/>
        </w:rPr>
        <w:t>Filtering contents of messages</w:t>
      </w:r>
    </w:p>
    <w:p w:rsidR="00D10B9D" w:rsidRPr="00D10B9D" w:rsidRDefault="00D10B9D" w:rsidP="00D10B9D">
      <w:pPr>
        <w:rPr>
          <w:b/>
          <w:sz w:val="24"/>
          <w:szCs w:val="24"/>
        </w:rPr>
      </w:pPr>
      <w:r>
        <w:rPr>
          <w:b/>
          <w:bCs/>
          <w:sz w:val="24"/>
          <w:szCs w:val="24"/>
        </w:rPr>
        <w:t>3.</w:t>
      </w:r>
      <w:r w:rsidRPr="00D10B9D">
        <w:rPr>
          <w:b/>
          <w:bCs/>
          <w:sz w:val="24"/>
          <w:szCs w:val="24"/>
        </w:rPr>
        <w:t>Re-Sequencer</w:t>
      </w:r>
      <w:r w:rsidRPr="00D10B9D">
        <w:rPr>
          <w:b/>
          <w:sz w:val="24"/>
          <w:szCs w:val="24"/>
        </w:rPr>
        <w:t xml:space="preserve"> − </w:t>
      </w:r>
      <w:r w:rsidRPr="00D10B9D">
        <w:rPr>
          <w:sz w:val="24"/>
          <w:szCs w:val="24"/>
        </w:rPr>
        <w:t>To get all tokens in sequence</w:t>
      </w:r>
    </w:p>
    <w:p w:rsidR="00D10B9D" w:rsidRPr="00D10B9D" w:rsidRDefault="00D10B9D" w:rsidP="00D10B9D">
      <w:pPr>
        <w:rPr>
          <w:sz w:val="24"/>
          <w:szCs w:val="24"/>
        </w:rPr>
      </w:pPr>
      <w:r>
        <w:rPr>
          <w:b/>
          <w:bCs/>
          <w:sz w:val="24"/>
          <w:szCs w:val="24"/>
        </w:rPr>
        <w:t>4.</w:t>
      </w:r>
      <w:r w:rsidRPr="00D10B9D">
        <w:rPr>
          <w:b/>
          <w:bCs/>
          <w:sz w:val="24"/>
          <w:szCs w:val="24"/>
        </w:rPr>
        <w:t>Wiretap</w:t>
      </w:r>
      <w:r w:rsidRPr="00D10B9D">
        <w:rPr>
          <w:b/>
          <w:sz w:val="24"/>
          <w:szCs w:val="24"/>
        </w:rPr>
        <w:t xml:space="preserve"> − </w:t>
      </w:r>
      <w:r w:rsidRPr="00D10B9D">
        <w:rPr>
          <w:sz w:val="24"/>
          <w:szCs w:val="24"/>
        </w:rPr>
        <w:t>To inspect travelling messages</w:t>
      </w:r>
    </w:p>
    <w:p w:rsidR="00577D1E" w:rsidRPr="008B0903" w:rsidRDefault="00577D1E" w:rsidP="00DC0AC7">
      <w:pPr>
        <w:jc w:val="both"/>
        <w:rPr>
          <w:sz w:val="24"/>
          <w:szCs w:val="24"/>
        </w:rPr>
      </w:pPr>
      <w:r w:rsidRPr="008B0903">
        <w:rPr>
          <w:sz w:val="24"/>
          <w:szCs w:val="24"/>
        </w:rPr>
        <w:t xml:space="preserve">Figure shows the architecture of Apache Camel. A </w:t>
      </w:r>
      <w:proofErr w:type="spellStart"/>
      <w:r w:rsidRPr="008B0903">
        <w:rPr>
          <w:b/>
          <w:sz w:val="24"/>
          <w:szCs w:val="24"/>
        </w:rPr>
        <w:t>CamelContext</w:t>
      </w:r>
      <w:proofErr w:type="spellEnd"/>
      <w:r w:rsidRPr="008B0903">
        <w:rPr>
          <w:sz w:val="24"/>
          <w:szCs w:val="24"/>
        </w:rPr>
        <w:t xml:space="preserve"> provides the runtime system. Inside, </w:t>
      </w:r>
      <w:r w:rsidRPr="008B0903">
        <w:rPr>
          <w:b/>
          <w:sz w:val="24"/>
          <w:szCs w:val="24"/>
        </w:rPr>
        <w:t xml:space="preserve">processors </w:t>
      </w:r>
      <w:r w:rsidRPr="008B0903">
        <w:rPr>
          <w:sz w:val="24"/>
          <w:szCs w:val="24"/>
        </w:rPr>
        <w:t xml:space="preserve">handle things in between endpoints like routing or transformation. </w:t>
      </w:r>
      <w:r w:rsidRPr="008B0903">
        <w:rPr>
          <w:b/>
          <w:sz w:val="24"/>
          <w:szCs w:val="24"/>
        </w:rPr>
        <w:t>Endpoints</w:t>
      </w:r>
      <w:r w:rsidRPr="008B0903">
        <w:rPr>
          <w:sz w:val="24"/>
          <w:szCs w:val="24"/>
        </w:rPr>
        <w:t xml:space="preserve"> connect several technologies to be integrated. Apache Camel offers different </w:t>
      </w:r>
      <w:r w:rsidRPr="008B0903">
        <w:rPr>
          <w:b/>
          <w:sz w:val="24"/>
          <w:szCs w:val="24"/>
        </w:rPr>
        <w:t xml:space="preserve">DSLs </w:t>
      </w:r>
      <w:r w:rsidRPr="008B0903">
        <w:rPr>
          <w:sz w:val="24"/>
          <w:szCs w:val="24"/>
        </w:rPr>
        <w:t>to r</w:t>
      </w:r>
      <w:r w:rsidR="008B0903" w:rsidRPr="008B0903">
        <w:rPr>
          <w:sz w:val="24"/>
          <w:szCs w:val="24"/>
        </w:rPr>
        <w:t xml:space="preserve">ealize the integration problem. The </w:t>
      </w:r>
      <w:proofErr w:type="spellStart"/>
      <w:r w:rsidR="008B0903" w:rsidRPr="008B0903">
        <w:rPr>
          <w:b/>
          <w:sz w:val="24"/>
          <w:szCs w:val="24"/>
        </w:rPr>
        <w:t>CamelContext</w:t>
      </w:r>
      <w:proofErr w:type="spellEnd"/>
      <w:r w:rsidR="008B0903" w:rsidRPr="008B0903">
        <w:rPr>
          <w:sz w:val="24"/>
          <w:szCs w:val="24"/>
        </w:rPr>
        <w:t xml:space="preserve"> is the runtime system of Apache Camel and connects its different concepts such as </w:t>
      </w:r>
      <w:r w:rsidR="008B0903" w:rsidRPr="008B0903">
        <w:rPr>
          <w:b/>
          <w:sz w:val="24"/>
          <w:szCs w:val="24"/>
        </w:rPr>
        <w:t>routes, components or endpoints</w:t>
      </w:r>
      <w:r w:rsidR="008B0903">
        <w:rPr>
          <w:sz w:val="24"/>
          <w:szCs w:val="24"/>
        </w:rPr>
        <w:t xml:space="preserve">. </w:t>
      </w:r>
      <w:r w:rsidR="008B0903" w:rsidRPr="008B0903">
        <w:rPr>
          <w:sz w:val="24"/>
          <w:szCs w:val="24"/>
        </w:rPr>
        <w:t xml:space="preserve">Usually, the </w:t>
      </w:r>
      <w:proofErr w:type="spellStart"/>
      <w:r w:rsidR="008B0903" w:rsidRPr="008B0903">
        <w:rPr>
          <w:sz w:val="24"/>
          <w:szCs w:val="24"/>
        </w:rPr>
        <w:t>CamelContext</w:t>
      </w:r>
      <w:proofErr w:type="spellEnd"/>
      <w:r w:rsidR="008B0903" w:rsidRPr="008B0903">
        <w:rPr>
          <w:sz w:val="24"/>
          <w:szCs w:val="24"/>
        </w:rPr>
        <w:t xml:space="preserve"> is started when loading the application and stopped at shutdown. The runtime system can be included anywhere in the JVM environment, including web container (e.g. Tomcat), JEE application server (e.g. IBM WebSphere AS), OSGi container, or even in the cloud.</w:t>
      </w:r>
    </w:p>
    <w:p w:rsidR="00457F2A" w:rsidRPr="00457F2A" w:rsidRDefault="00457F2A" w:rsidP="00457F2A">
      <w:pPr>
        <w:jc w:val="both"/>
        <w:rPr>
          <w:b/>
          <w:bCs/>
          <w:sz w:val="24"/>
          <w:szCs w:val="24"/>
        </w:rPr>
      </w:pPr>
      <w:r w:rsidRPr="00457F2A">
        <w:rPr>
          <w:b/>
          <w:bCs/>
          <w:sz w:val="24"/>
          <w:szCs w:val="24"/>
        </w:rPr>
        <w:t>Components</w:t>
      </w:r>
    </w:p>
    <w:p w:rsidR="00457F2A" w:rsidRPr="00457F2A" w:rsidRDefault="00457F2A" w:rsidP="00457F2A">
      <w:pPr>
        <w:jc w:val="both"/>
        <w:rPr>
          <w:sz w:val="24"/>
          <w:szCs w:val="24"/>
        </w:rPr>
      </w:pPr>
      <w:r w:rsidRPr="00457F2A">
        <w:rPr>
          <w:sz w:val="24"/>
          <w:szCs w:val="24"/>
        </w:rPr>
        <w:t xml:space="preserve">In the meantime, over 100 components are available. Besides widespread technologies such as HTTP, FTP, JMS or JDBC, many more technologies are supported, including cloud services from </w:t>
      </w:r>
      <w:r w:rsidRPr="00457F2A">
        <w:rPr>
          <w:sz w:val="24"/>
          <w:szCs w:val="24"/>
        </w:rPr>
        <w:lastRenderedPageBreak/>
        <w:t xml:space="preserve">Amazon, Google, </w:t>
      </w:r>
      <w:proofErr w:type="spellStart"/>
      <w:r w:rsidRPr="00457F2A">
        <w:rPr>
          <w:sz w:val="24"/>
          <w:szCs w:val="24"/>
        </w:rPr>
        <w:t>GoGrid</w:t>
      </w:r>
      <w:proofErr w:type="spellEnd"/>
      <w:r w:rsidRPr="00457F2A">
        <w:rPr>
          <w:sz w:val="24"/>
          <w:szCs w:val="24"/>
        </w:rPr>
        <w:t>, and others. New components are added in each release. Often, also the community builds new custom components because it is very easy.</w:t>
      </w:r>
    </w:p>
    <w:p w:rsidR="00457F2A" w:rsidRPr="00457F2A" w:rsidRDefault="00457F2A" w:rsidP="00457F2A">
      <w:pPr>
        <w:jc w:val="both"/>
        <w:rPr>
          <w:sz w:val="24"/>
          <w:szCs w:val="24"/>
        </w:rPr>
      </w:pPr>
      <w:r w:rsidRPr="00457F2A">
        <w:rPr>
          <w:sz w:val="24"/>
          <w:szCs w:val="24"/>
        </w:rPr>
        <w:t>The most amazing feature of Apache Camel is its uniformity. All components use the same syntax and concepts. Every integration and even its automatic unit tests look the same. Thus, complexity is reduced a lot. While components offer the interface to technologies, Processors and Beans can be used to add custom integration logic to a route.</w:t>
      </w:r>
    </w:p>
    <w:p w:rsidR="00457F2A" w:rsidRPr="00457F2A" w:rsidRDefault="00457F2A" w:rsidP="00457F2A">
      <w:pPr>
        <w:jc w:val="both"/>
        <w:rPr>
          <w:b/>
          <w:bCs/>
          <w:sz w:val="24"/>
          <w:szCs w:val="24"/>
        </w:rPr>
      </w:pPr>
      <w:r w:rsidRPr="00457F2A">
        <w:rPr>
          <w:b/>
          <w:bCs/>
          <w:sz w:val="24"/>
          <w:szCs w:val="24"/>
        </w:rPr>
        <w:t>Processors and Beans</w:t>
      </w:r>
    </w:p>
    <w:p w:rsidR="00457F2A" w:rsidRPr="00457F2A" w:rsidRDefault="00457F2A" w:rsidP="00457F2A">
      <w:pPr>
        <w:jc w:val="both"/>
        <w:rPr>
          <w:sz w:val="24"/>
          <w:szCs w:val="24"/>
        </w:rPr>
      </w:pPr>
      <w:r w:rsidRPr="00457F2A">
        <w:rPr>
          <w:sz w:val="24"/>
          <w:szCs w:val="24"/>
        </w:rPr>
        <w:t xml:space="preserve">Besides using EIPs, you </w:t>
      </w:r>
      <w:proofErr w:type="gramStart"/>
      <w:r w:rsidRPr="00457F2A">
        <w:rPr>
          <w:sz w:val="24"/>
          <w:szCs w:val="24"/>
        </w:rPr>
        <w:t>have to</w:t>
      </w:r>
      <w:proofErr w:type="gramEnd"/>
      <w:r w:rsidRPr="00457F2A">
        <w:rPr>
          <w:sz w:val="24"/>
          <w:szCs w:val="24"/>
        </w:rPr>
        <w:t xml:space="preserve"> add individual integration logic, often. This is very easy and again uses the same concepts always: Processors or Bea</w:t>
      </w:r>
      <w:r>
        <w:rPr>
          <w:sz w:val="24"/>
          <w:szCs w:val="24"/>
        </w:rPr>
        <w:t>ns. Both were used in the routes</w:t>
      </w:r>
      <w:r w:rsidRPr="00457F2A">
        <w:rPr>
          <w:sz w:val="24"/>
          <w:szCs w:val="24"/>
        </w:rPr>
        <w:t>.</w:t>
      </w:r>
    </w:p>
    <w:p w:rsidR="00457F2A" w:rsidRPr="00457F2A" w:rsidRDefault="00457F2A" w:rsidP="00457F2A">
      <w:pPr>
        <w:jc w:val="both"/>
        <w:rPr>
          <w:sz w:val="24"/>
          <w:szCs w:val="24"/>
        </w:rPr>
      </w:pPr>
      <w:r w:rsidRPr="00457F2A">
        <w:rPr>
          <w:sz w:val="24"/>
          <w:szCs w:val="24"/>
        </w:rPr>
        <w:t>Processor is a simple Java int</w:t>
      </w:r>
      <w:r>
        <w:rPr>
          <w:sz w:val="24"/>
          <w:szCs w:val="24"/>
        </w:rPr>
        <w:t>erface with one single method: process</w:t>
      </w:r>
      <w:r w:rsidRPr="00457F2A">
        <w:rPr>
          <w:sz w:val="24"/>
          <w:szCs w:val="24"/>
        </w:rPr>
        <w:t>. Inside this method, you can do whatever you need to solve your integration problem, e.g. transform the incoming message, call other services, and so on.</w:t>
      </w:r>
    </w:p>
    <w:p w:rsidR="00577D1E" w:rsidRPr="00DC0AC7" w:rsidRDefault="00577D1E" w:rsidP="00DC0AC7">
      <w:pPr>
        <w:jc w:val="both"/>
        <w:rPr>
          <w:sz w:val="24"/>
          <w:szCs w:val="24"/>
        </w:rPr>
      </w:pPr>
    </w:p>
    <w:p w:rsidR="001B2D36" w:rsidRPr="001B2D36" w:rsidRDefault="001B2D36" w:rsidP="00DC0AC7">
      <w:pPr>
        <w:jc w:val="both"/>
        <w:rPr>
          <w:sz w:val="24"/>
          <w:szCs w:val="24"/>
        </w:rPr>
      </w:pPr>
    </w:p>
    <w:p w:rsidR="00483D3C" w:rsidRDefault="000158A1" w:rsidP="00DC0AC7">
      <w:pPr>
        <w:jc w:val="both"/>
      </w:pPr>
      <w:r w:rsidRPr="00483D3C">
        <w:rPr>
          <w:noProof/>
        </w:rPr>
        <w:drawing>
          <wp:inline distT="0" distB="0" distL="0" distR="0" wp14:anchorId="0309ECB3" wp14:editId="2ECA4640">
            <wp:extent cx="5943600" cy="3952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52875"/>
                    </a:xfrm>
                    <a:prstGeom prst="rect">
                      <a:avLst/>
                    </a:prstGeom>
                  </pic:spPr>
                </pic:pic>
              </a:graphicData>
            </a:graphic>
          </wp:inline>
        </w:drawing>
      </w:r>
    </w:p>
    <w:p w:rsidR="00483D3C" w:rsidRDefault="00483D3C"/>
    <w:sectPr w:rsidR="00483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9A4AA5"/>
    <w:multiLevelType w:val="multilevel"/>
    <w:tmpl w:val="B49E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321"/>
    <w:rsid w:val="000158A1"/>
    <w:rsid w:val="001B2D36"/>
    <w:rsid w:val="003F5086"/>
    <w:rsid w:val="00457F2A"/>
    <w:rsid w:val="00483D3C"/>
    <w:rsid w:val="004E4321"/>
    <w:rsid w:val="00577D1E"/>
    <w:rsid w:val="00673999"/>
    <w:rsid w:val="008B0903"/>
    <w:rsid w:val="00A934EA"/>
    <w:rsid w:val="00C166B0"/>
    <w:rsid w:val="00C63091"/>
    <w:rsid w:val="00C664FE"/>
    <w:rsid w:val="00D035C9"/>
    <w:rsid w:val="00D10B9D"/>
    <w:rsid w:val="00DC0AC7"/>
    <w:rsid w:val="00DF15AC"/>
    <w:rsid w:val="00E33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9D349"/>
  <w15:chartTrackingRefBased/>
  <w15:docId w15:val="{DA36F028-ECE3-4AB5-BD1E-05F934CF8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2D3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13201">
      <w:bodyDiv w:val="1"/>
      <w:marLeft w:val="0"/>
      <w:marRight w:val="0"/>
      <w:marTop w:val="0"/>
      <w:marBottom w:val="0"/>
      <w:divBdr>
        <w:top w:val="none" w:sz="0" w:space="0" w:color="auto"/>
        <w:left w:val="none" w:sz="0" w:space="0" w:color="auto"/>
        <w:bottom w:val="none" w:sz="0" w:space="0" w:color="auto"/>
        <w:right w:val="none" w:sz="0" w:space="0" w:color="auto"/>
      </w:divBdr>
    </w:div>
    <w:div w:id="88695225">
      <w:bodyDiv w:val="1"/>
      <w:marLeft w:val="0"/>
      <w:marRight w:val="0"/>
      <w:marTop w:val="0"/>
      <w:marBottom w:val="0"/>
      <w:divBdr>
        <w:top w:val="none" w:sz="0" w:space="0" w:color="auto"/>
        <w:left w:val="none" w:sz="0" w:space="0" w:color="auto"/>
        <w:bottom w:val="none" w:sz="0" w:space="0" w:color="auto"/>
        <w:right w:val="none" w:sz="0" w:space="0" w:color="auto"/>
      </w:divBdr>
    </w:div>
    <w:div w:id="130365475">
      <w:bodyDiv w:val="1"/>
      <w:marLeft w:val="0"/>
      <w:marRight w:val="0"/>
      <w:marTop w:val="0"/>
      <w:marBottom w:val="0"/>
      <w:divBdr>
        <w:top w:val="none" w:sz="0" w:space="0" w:color="auto"/>
        <w:left w:val="none" w:sz="0" w:space="0" w:color="auto"/>
        <w:bottom w:val="none" w:sz="0" w:space="0" w:color="auto"/>
        <w:right w:val="none" w:sz="0" w:space="0" w:color="auto"/>
      </w:divBdr>
    </w:div>
    <w:div w:id="833372198">
      <w:bodyDiv w:val="1"/>
      <w:marLeft w:val="0"/>
      <w:marRight w:val="0"/>
      <w:marTop w:val="0"/>
      <w:marBottom w:val="0"/>
      <w:divBdr>
        <w:top w:val="none" w:sz="0" w:space="0" w:color="auto"/>
        <w:left w:val="none" w:sz="0" w:space="0" w:color="auto"/>
        <w:bottom w:val="none" w:sz="0" w:space="0" w:color="auto"/>
        <w:right w:val="none" w:sz="0" w:space="0" w:color="auto"/>
      </w:divBdr>
    </w:div>
    <w:div w:id="990132384">
      <w:bodyDiv w:val="1"/>
      <w:marLeft w:val="0"/>
      <w:marRight w:val="0"/>
      <w:marTop w:val="0"/>
      <w:marBottom w:val="0"/>
      <w:divBdr>
        <w:top w:val="none" w:sz="0" w:space="0" w:color="auto"/>
        <w:left w:val="none" w:sz="0" w:space="0" w:color="auto"/>
        <w:bottom w:val="none" w:sz="0" w:space="0" w:color="auto"/>
        <w:right w:val="none" w:sz="0" w:space="0" w:color="auto"/>
      </w:divBdr>
    </w:div>
    <w:div w:id="1141729024">
      <w:bodyDiv w:val="1"/>
      <w:marLeft w:val="0"/>
      <w:marRight w:val="0"/>
      <w:marTop w:val="0"/>
      <w:marBottom w:val="0"/>
      <w:divBdr>
        <w:top w:val="none" w:sz="0" w:space="0" w:color="auto"/>
        <w:left w:val="none" w:sz="0" w:space="0" w:color="auto"/>
        <w:bottom w:val="none" w:sz="0" w:space="0" w:color="auto"/>
        <w:right w:val="none" w:sz="0" w:space="0" w:color="auto"/>
      </w:divBdr>
    </w:div>
    <w:div w:id="1151097584">
      <w:bodyDiv w:val="1"/>
      <w:marLeft w:val="0"/>
      <w:marRight w:val="0"/>
      <w:marTop w:val="0"/>
      <w:marBottom w:val="0"/>
      <w:divBdr>
        <w:top w:val="none" w:sz="0" w:space="0" w:color="auto"/>
        <w:left w:val="none" w:sz="0" w:space="0" w:color="auto"/>
        <w:bottom w:val="none" w:sz="0" w:space="0" w:color="auto"/>
        <w:right w:val="none" w:sz="0" w:space="0" w:color="auto"/>
      </w:divBdr>
    </w:div>
    <w:div w:id="1604923019">
      <w:bodyDiv w:val="1"/>
      <w:marLeft w:val="0"/>
      <w:marRight w:val="0"/>
      <w:marTop w:val="0"/>
      <w:marBottom w:val="0"/>
      <w:divBdr>
        <w:top w:val="none" w:sz="0" w:space="0" w:color="auto"/>
        <w:left w:val="none" w:sz="0" w:space="0" w:color="auto"/>
        <w:bottom w:val="none" w:sz="0" w:space="0" w:color="auto"/>
        <w:right w:val="none" w:sz="0" w:space="0" w:color="auto"/>
      </w:divBdr>
    </w:div>
    <w:div w:id="195239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atkuri</dc:creator>
  <cp:keywords/>
  <dc:description/>
  <cp:lastModifiedBy>bharath atkuri</cp:lastModifiedBy>
  <cp:revision>2</cp:revision>
  <dcterms:created xsi:type="dcterms:W3CDTF">2017-11-20T09:07:00Z</dcterms:created>
  <dcterms:modified xsi:type="dcterms:W3CDTF">2017-11-20T09:07:00Z</dcterms:modified>
</cp:coreProperties>
</file>