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ind w:left="600" w:right="2320" w:firstLine="218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1"/>
          <w:szCs w:val="21"/>
          <w:b w:val="1"/>
          <w:bCs w:val="1"/>
          <w:color w:val="auto"/>
        </w:rPr>
        <w:t>भारत सरकार पृथ्वीववज्ञान मंत्रालय</w:t>
      </w:r>
    </w:p>
    <w:p>
      <w:pPr>
        <w:spacing w:after="0" w:line="17" w:lineRule="exact"/>
        <w:rPr>
          <w:sz w:val="24"/>
          <w:szCs w:val="24"/>
          <w:color w:val="auto"/>
        </w:rPr>
      </w:pPr>
    </w:p>
    <w:p>
      <w:pPr>
        <w:ind w:left="320" w:right="2020" w:firstLine="36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2"/>
          <w:szCs w:val="22"/>
          <w:b w:val="1"/>
          <w:bCs w:val="1"/>
          <w:color w:val="auto"/>
        </w:rPr>
        <w:t>भारत मौसम ववज्ञान ववभाग मौसम ववज्ञान कें देहरादून्र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br w:type="column"/>
      </w:r>
    </w:p>
    <w:p>
      <w:pPr>
        <w:spacing w:after="0" w:line="68" w:lineRule="exact"/>
        <w:rPr>
          <w:sz w:val="24"/>
          <w:szCs w:val="24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GOVERNMENT OF INDIA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-1128395</wp:posOffset>
            </wp:positionH>
            <wp:positionV relativeFrom="paragraph">
              <wp:posOffset>-211455</wp:posOffset>
            </wp:positionV>
            <wp:extent cx="658495" cy="1019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5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MINISTRY OF EARTH SCIENCES</w:t>
      </w:r>
    </w:p>
    <w:p>
      <w:pPr>
        <w:spacing w:after="0" w:line="115" w:lineRule="exact"/>
        <w:rPr>
          <w:sz w:val="24"/>
          <w:szCs w:val="24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INDIA METEOROLOGICAL DEPARTMENT</w:t>
      </w:r>
    </w:p>
    <w:p>
      <w:pPr>
        <w:spacing w:after="0" w:line="115" w:lineRule="exact"/>
        <w:rPr>
          <w:sz w:val="24"/>
          <w:szCs w:val="24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METEOROLOGICAL CENTRE DEHRADUN</w:t>
      </w:r>
    </w:p>
    <w:p>
      <w:pPr>
        <w:spacing w:after="0" w:line="210" w:lineRule="exact"/>
        <w:rPr>
          <w:sz w:val="24"/>
          <w:szCs w:val="24"/>
          <w:color w:val="auto"/>
        </w:rPr>
      </w:pPr>
    </w:p>
    <w:p>
      <w:pPr>
        <w:sectPr>
          <w:pgSz w:w="11900" w:h="16838" w:orient="portrait"/>
          <w:cols w:equalWidth="0" w:num="2">
            <w:col w:w="4900" w:space="720"/>
            <w:col w:w="4040"/>
          </w:cols>
          <w:pgMar w:left="1440" w:top="141" w:right="806" w:bottom="0" w:gutter="0" w:footer="0" w:header="0"/>
        </w:sectPr>
      </w:pPr>
    </w:p>
    <w:p>
      <w:pPr>
        <w:spacing w:after="0" w:line="325" w:lineRule="exact"/>
        <w:rPr>
          <w:sz w:val="24"/>
          <w:szCs w:val="24"/>
          <w:color w:val="auto"/>
        </w:rPr>
      </w:pPr>
    </w:p>
    <w:p>
      <w:pPr>
        <w:ind w:left="55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13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  <w:vertAlign w:val="superscript"/>
        </w:rPr>
        <w:t>th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Oct 2019 Time: 13:30 Hours IST</w:t>
      </w:r>
    </w:p>
    <w:p>
      <w:pPr>
        <w:spacing w:after="0" w:line="259" w:lineRule="exact"/>
        <w:rPr>
          <w:sz w:val="24"/>
          <w:szCs w:val="24"/>
          <w:color w:val="auto"/>
        </w:rPr>
      </w:pPr>
    </w:p>
    <w:p>
      <w:pPr>
        <w:jc w:val="center"/>
        <w:ind w:right="-5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u w:val="single" w:color="auto"/>
          <w:color w:val="auto"/>
        </w:rPr>
        <w:t>District-wise Weather Warning for Uttarakhand</w:t>
      </w:r>
    </w:p>
    <w:p>
      <w:pPr>
        <w:spacing w:after="0" w:line="227" w:lineRule="exact"/>
        <w:rPr>
          <w:sz w:val="24"/>
          <w:szCs w:val="24"/>
          <w:color w:val="auto"/>
        </w:rPr>
      </w:pPr>
    </w:p>
    <w:tbl>
      <w:tblPr>
        <w:tblLayout w:type="fixed"/>
        <w:tblInd w:w="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51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</w:tcBorders>
            <w:vMerge w:val="restart"/>
            <w:shd w:val="clear" w:color="auto" w:fill="80808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9"/>
              </w:rPr>
              <w:t>District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top w:val="single" w:sz="8" w:color="auto"/>
            </w:tcBorders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Day-1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top w:val="single" w:sz="8" w:color="auto"/>
            </w:tcBorders>
            <w:vMerge w:val="restart"/>
            <w:shd w:val="clear" w:color="auto" w:fill="BFBFBF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Day-2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top w:val="single" w:sz="8" w:color="auto"/>
            </w:tcBorders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Day-3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top w:val="single" w:sz="8" w:color="auto"/>
            </w:tcBorders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Day-4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top w:val="single" w:sz="8" w:color="auto"/>
            </w:tcBorders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Day-5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0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80808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7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100" w:type="dxa"/>
            <w:vAlign w:val="bottom"/>
            <w:tcBorders>
              <w:top w:val="single" w:sz="8" w:color="BFBFBF"/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BFBFBF"/>
            </w:tcBorders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8"/>
              </w:rPr>
              <w:t>Almora</w:t>
            </w:r>
          </w:p>
        </w:tc>
        <w:tc>
          <w:tcPr>
            <w:tcW w:w="120" w:type="dxa"/>
            <w:vAlign w:val="bottom"/>
            <w:tcBorders>
              <w:top w:val="single" w:sz="8" w:color="BFBFBF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top w:val="single" w:sz="8" w:color="00B050"/>
            </w:tcBorders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top w:val="single" w:sz="8" w:color="00B050"/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top w:val="single" w:sz="8" w:color="00B050"/>
            </w:tcBorders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top w:val="single" w:sz="8" w:color="00B050"/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top w:val="single" w:sz="8" w:color="00B050"/>
            </w:tcBorders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top w:val="single" w:sz="8" w:color="00B050"/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top w:val="single" w:sz="8" w:color="00B050"/>
            </w:tcBorders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top w:val="single" w:sz="8" w:color="00B050"/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top w:val="single" w:sz="8" w:color="00B050"/>
            </w:tcBorders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top w:val="single" w:sz="8" w:color="00B050"/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3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8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BFBFBF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8"/>
              </w:rPr>
              <w:t>Bageshwar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BFBFBF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BFBFBF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60" w:type="dxa"/>
            <w:vAlign w:val="bottom"/>
            <w:shd w:val="clear" w:color="auto" w:fill="BFBFBF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 w:line="2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 w:line="2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 w:line="2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 w:line="2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 w:line="2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 w:line="22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8"/>
              </w:rPr>
              <w:t>Chamoli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6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360" w:type="dxa"/>
            <w:vAlign w:val="bottom"/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Champawat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4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BFBFBF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Dehradun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4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BFBFBF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Haridwar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9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60" w:type="dxa"/>
            <w:vAlign w:val="bottom"/>
            <w:shd w:val="clear" w:color="auto" w:fill="BFBFBF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9"/>
              </w:rPr>
              <w:t>Nainital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3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4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BFBFBF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9"/>
              </w:rPr>
              <w:t>Pauri Garhwal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BFBFBF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8"/>
              </w:rPr>
              <w:t>Pithoragarh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8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BFBFBF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Rudraprayag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4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360" w:type="dxa"/>
            <w:vAlign w:val="bottom"/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8"/>
              </w:rPr>
              <w:t>Tehri Garhwal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80" w:type="dxa"/>
            <w:vAlign w:val="bottom"/>
            <w:tcBorders>
              <w:bottom w:val="single" w:sz="8" w:color="BFBFBF"/>
              <w:right w:val="single" w:sz="8" w:color="auto"/>
            </w:tcBorders>
            <w:gridSpan w:val="2"/>
            <w:shd w:val="clear" w:color="auto" w:fill="BFBFBF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BFBFBF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 w:line="22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9"/>
              </w:rPr>
              <w:t>Udham Singh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9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0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  <w:shd w:val="clear" w:color="auto" w:fill="BFBFBF"/>
          </w:tcPr>
          <w:p>
            <w:pPr>
              <w:jc w:val="center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8"/>
              </w:rPr>
              <w:t>Nagar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BFBFBF"/>
            </w:tcBorders>
            <w:shd w:val="clear" w:color="auto" w:fill="BFBFBF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BFBFBF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00B050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00B050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4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top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52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40" w:type="dxa"/>
            <w:vAlign w:val="bottom"/>
            <w:tcBorders>
              <w:top w:val="single" w:sz="8" w:color="auto"/>
              <w:right w:val="single" w:sz="8" w:color="auto"/>
            </w:tcBorders>
            <w:gridSpan w:val="2"/>
            <w:shd w:val="clear" w:color="auto" w:fill="00B05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  <w:shd w:val="clear" w:color="auto" w:fill="BFBFBF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Uttarkashi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  <w:w w:val="95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00B05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b w:val="1"/>
                <w:bCs w:val="1"/>
                <w:color w:val="auto"/>
              </w:rPr>
              <w:t>NIL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restart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vMerge w:val="continue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3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1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bottom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BFBFBF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82" w:lineRule="exact"/>
        <w:rPr>
          <w:sz w:val="24"/>
          <w:szCs w:val="24"/>
          <w:color w:val="auto"/>
        </w:rPr>
      </w:pPr>
    </w:p>
    <w:p>
      <w:pPr>
        <w:jc w:val="center"/>
        <w:ind w:right="-199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4"/>
          <w:szCs w:val="24"/>
          <w:b w:val="1"/>
          <w:bCs w:val="1"/>
          <w:color w:val="auto"/>
          <w:highlight w:val="lightGray"/>
        </w:rPr>
        <w:t>LEGEND:</w:t>
      </w:r>
    </w:p>
    <w:p>
      <w:pPr>
        <w:spacing w:after="0" w:line="95" w:lineRule="exact"/>
        <w:rPr>
          <w:sz w:val="24"/>
          <w:szCs w:val="24"/>
          <w:color w:val="auto"/>
        </w:rPr>
      </w:pPr>
    </w:p>
    <w:tbl>
      <w:tblPr>
        <w:tblLayout w:type="fixed"/>
        <w:tblInd w:w="15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1"/>
        </w:trPr>
        <w:tc>
          <w:tcPr>
            <w:tcW w:w="328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  <w:shd w:val="clear" w:color="auto" w:fill="FF0000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  <w:highlight w:val="red"/>
              </w:rPr>
              <w:t>WARNING (TAKE ACTION)</w:t>
            </w:r>
          </w:p>
        </w:tc>
        <w:tc>
          <w:tcPr>
            <w:tcW w:w="33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shd w:val="clear" w:color="auto" w:fill="FFFF0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WATCH(BE UPDATED)</w:t>
            </w:r>
          </w:p>
        </w:tc>
      </w:tr>
      <w:tr>
        <w:trPr>
          <w:trHeight w:val="243"/>
        </w:trPr>
        <w:tc>
          <w:tcPr>
            <w:tcW w:w="32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E36C0A"/>
          </w:tcPr>
          <w:p>
            <w:pPr>
              <w:ind w:left="120"/>
              <w:spacing w:after="0" w:line="2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ALERT(BE PREPARED)</w:t>
            </w:r>
          </w:p>
        </w:tc>
        <w:tc>
          <w:tcPr>
            <w:tcW w:w="33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jc w:val="center"/>
              <w:spacing w:after="0" w:line="2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  <w:w w:val="99"/>
              </w:rPr>
              <w:t>NO WARNING (NO ACTION)</w:t>
            </w:r>
          </w:p>
        </w:tc>
      </w:tr>
    </w:tbl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-17145</wp:posOffset>
            </wp:positionH>
            <wp:positionV relativeFrom="paragraph">
              <wp:posOffset>1621790</wp:posOffset>
            </wp:positionV>
            <wp:extent cx="6210300" cy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5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b w:val="1"/>
          <w:bCs w:val="1"/>
          <w:color w:val="auto"/>
        </w:rPr>
        <w:t xml:space="preserve">1 | </w:t>
      </w:r>
      <w:r>
        <w:rPr>
          <w:rFonts w:ascii="Calibri" w:cs="Calibri" w:eastAsia="Calibri" w:hAnsi="Calibri"/>
          <w:sz w:val="22"/>
          <w:szCs w:val="22"/>
          <w:color w:val="7F7F7F"/>
        </w:rPr>
        <w:t>P a g e</w:t>
      </w:r>
    </w:p>
    <w:p>
      <w:pPr>
        <w:sectPr>
          <w:pgSz w:w="11900" w:h="16838" w:orient="portrait"/>
          <w:cols w:equalWidth="0" w:num="1">
            <w:col w:w="9660"/>
          </w:cols>
          <w:pgMar w:left="1440" w:top="141" w:right="806" w:bottom="0" w:gutter="0" w:footer="0" w:header="0"/>
          <w:type w:val="continuous"/>
        </w:sectPr>
      </w:pPr>
    </w:p>
    <w:bookmarkStart w:id="1" w:name="page2"/>
    <w:bookmarkEnd w:id="1"/>
    <w:p>
      <w:pPr>
        <w:ind w:left="600" w:right="2320" w:firstLine="218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1"/>
          <w:szCs w:val="21"/>
          <w:b w:val="1"/>
          <w:bCs w:val="1"/>
          <w:color w:val="auto"/>
        </w:rPr>
        <w:t>भारत सरकार पृथ्वीववज्ञान मंत्रालय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320" w:right="2020" w:firstLine="36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2"/>
          <w:szCs w:val="22"/>
          <w:b w:val="1"/>
          <w:bCs w:val="1"/>
          <w:color w:val="auto"/>
        </w:rPr>
        <w:t>भारत मौसम ववज्ञान ववभाग मौसम ववज्ञान कें देहरादून्र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GOVERNMENT OF INDIA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-1128395</wp:posOffset>
            </wp:positionH>
            <wp:positionV relativeFrom="paragraph">
              <wp:posOffset>-211455</wp:posOffset>
            </wp:positionV>
            <wp:extent cx="658495" cy="1019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MINISTRY OF EARTH SCIENCES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INDIA METEOROLOGICAL DEPARTMENT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METEOROLOGICAL CENTRE DEHRADUN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900" w:space="720"/>
            <w:col w:w="3880"/>
          </w:cols>
          <w:pgMar w:left="1440" w:top="141" w:right="966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WEATHER WARNING | DAY 1 | 13 OCT 2019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459105</wp:posOffset>
            </wp:positionH>
            <wp:positionV relativeFrom="paragraph">
              <wp:posOffset>205740</wp:posOffset>
            </wp:positionV>
            <wp:extent cx="5257165" cy="55486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554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jc w:val="center"/>
        <w:ind w:right="-21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b w:val="1"/>
          <w:bCs w:val="1"/>
          <w:color w:val="auto"/>
        </w:rPr>
        <w:t>Index</w:t>
      </w:r>
    </w:p>
    <w:tbl>
      <w:tblPr>
        <w:tblLayout w:type="fixed"/>
        <w:tblInd w:w="26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8"/>
        </w:trPr>
        <w:tc>
          <w:tcPr>
            <w:tcW w:w="62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5"/>
              </w:rPr>
              <w:t>S.No</w:t>
            </w:r>
          </w:p>
        </w:tc>
        <w:tc>
          <w:tcPr>
            <w:tcW w:w="14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  <w:tc>
          <w:tcPr>
            <w:tcW w:w="62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100"/>
              <w:spacing w:after="0" w:line="23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S.No</w:t>
            </w:r>
          </w:p>
        </w:tc>
        <w:tc>
          <w:tcPr>
            <w:tcW w:w="19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Uttarkashi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8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Pauri Garhwal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2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Chamoli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9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7"/>
              </w:rPr>
              <w:t>Almora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3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Pithoragarh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10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Nainital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4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Rudraprayag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11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Champawat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5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Tehri Garhwal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12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Haridwar</w:t>
            </w:r>
          </w:p>
        </w:tc>
      </w:tr>
      <w:tr>
        <w:trPr>
          <w:trHeight w:val="233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6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Bageshwar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13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Udham Singh Nagar</w:t>
            </w:r>
          </w:p>
        </w:tc>
      </w:tr>
      <w:tr>
        <w:trPr>
          <w:trHeight w:val="237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7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Dehradun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</w:tbl>
    <w:p>
      <w:pPr>
        <w:spacing w:after="0" w:line="307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4"/>
          <w:szCs w:val="24"/>
          <w:b w:val="1"/>
          <w:bCs w:val="1"/>
          <w:color w:val="auto"/>
          <w:highlight w:val="lightGray"/>
        </w:rPr>
        <w:t>LEGEND:</w:t>
      </w:r>
    </w:p>
    <w:p>
      <w:pPr>
        <w:spacing w:after="0" w:line="95" w:lineRule="exact"/>
        <w:rPr>
          <w:sz w:val="20"/>
          <w:szCs w:val="20"/>
          <w:color w:val="auto"/>
        </w:rPr>
      </w:pPr>
    </w:p>
    <w:tbl>
      <w:tblPr>
        <w:tblLayout w:type="fixed"/>
        <w:tblInd w:w="15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2"/>
        </w:trPr>
        <w:tc>
          <w:tcPr>
            <w:tcW w:w="328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  <w:shd w:val="clear" w:color="auto" w:fill="FF0000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  <w:highlight w:val="red"/>
              </w:rPr>
              <w:t>WARNING (TAKE ACTION)</w:t>
            </w:r>
          </w:p>
        </w:tc>
        <w:tc>
          <w:tcPr>
            <w:tcW w:w="332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shd w:val="clear" w:color="auto" w:fill="FFFF0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WATCH(BE UPDATED)</w:t>
            </w:r>
          </w:p>
        </w:tc>
      </w:tr>
      <w:tr>
        <w:trPr>
          <w:trHeight w:val="245"/>
        </w:trPr>
        <w:tc>
          <w:tcPr>
            <w:tcW w:w="32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E36C0A"/>
          </w:tcPr>
          <w:p>
            <w:pPr>
              <w:ind w:left="12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ALERT(BE PREPARED)</w:t>
            </w:r>
          </w:p>
        </w:tc>
        <w:tc>
          <w:tcPr>
            <w:tcW w:w="33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jc w:val="center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  <w:w w:val="99"/>
              </w:rPr>
              <w:t>NO WARNING (NO ACTION)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-17145</wp:posOffset>
            </wp:positionH>
            <wp:positionV relativeFrom="paragraph">
              <wp:posOffset>525780</wp:posOffset>
            </wp:positionV>
            <wp:extent cx="6210300" cy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5175250</wp:posOffset>
            </wp:positionH>
            <wp:positionV relativeFrom="paragraph">
              <wp:posOffset>-5715</wp:posOffset>
            </wp:positionV>
            <wp:extent cx="6350" cy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b w:val="1"/>
          <w:bCs w:val="1"/>
          <w:color w:val="auto"/>
        </w:rPr>
        <w:t xml:space="preserve">2 | </w:t>
      </w:r>
      <w:r>
        <w:rPr>
          <w:rFonts w:ascii="Calibri" w:cs="Calibri" w:eastAsia="Calibri" w:hAnsi="Calibri"/>
          <w:sz w:val="22"/>
          <w:szCs w:val="22"/>
          <w:color w:val="7F7F7F"/>
        </w:rPr>
        <w:t>P a g e</w:t>
      </w:r>
    </w:p>
    <w:p>
      <w:pPr>
        <w:sectPr>
          <w:pgSz w:w="11900" w:h="16838" w:orient="portrait"/>
          <w:cols w:equalWidth="0" w:num="1">
            <w:col w:w="9500"/>
          </w:cols>
          <w:pgMar w:left="1440" w:top="141" w:right="966" w:bottom="0" w:gutter="0" w:footer="0" w:header="0"/>
          <w:type w:val="continuous"/>
        </w:sectPr>
      </w:pPr>
    </w:p>
    <w:bookmarkStart w:id="2" w:name="page3"/>
    <w:bookmarkEnd w:id="2"/>
    <w:p>
      <w:pPr>
        <w:ind w:left="600" w:right="2320" w:firstLine="218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1"/>
          <w:szCs w:val="21"/>
          <w:b w:val="1"/>
          <w:bCs w:val="1"/>
          <w:color w:val="auto"/>
        </w:rPr>
        <w:t>भारत सरकार पृथ्वीववज्ञान मंत्रालय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320" w:right="2020" w:firstLine="36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2"/>
          <w:szCs w:val="22"/>
          <w:b w:val="1"/>
          <w:bCs w:val="1"/>
          <w:color w:val="auto"/>
        </w:rPr>
        <w:t>भारत मौसम ववज्ञान ववभाग मौसम ववज्ञान कें देहरादून्र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GOVERNMENT OF INDIA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-1128395</wp:posOffset>
            </wp:positionH>
            <wp:positionV relativeFrom="paragraph">
              <wp:posOffset>-211455</wp:posOffset>
            </wp:positionV>
            <wp:extent cx="658495" cy="1019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MINISTRY OF EARTH SCIENCES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INDIA METEOROLOGICAL DEPARTMENT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METEOROLOGICAL CENTRE DEHRADUN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900" w:space="720"/>
            <w:col w:w="3880"/>
          </w:cols>
          <w:pgMar w:left="1440" w:top="141" w:right="966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WEATHER WARNING | DAY 2 | 14 OCT 2019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459105</wp:posOffset>
            </wp:positionH>
            <wp:positionV relativeFrom="paragraph">
              <wp:posOffset>205740</wp:posOffset>
            </wp:positionV>
            <wp:extent cx="5257165" cy="52387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523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jc w:val="center"/>
        <w:ind w:right="-21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b w:val="1"/>
          <w:bCs w:val="1"/>
          <w:color w:val="auto"/>
        </w:rPr>
        <w:t>Index</w:t>
      </w:r>
    </w:p>
    <w:tbl>
      <w:tblPr>
        <w:tblLayout w:type="fixed"/>
        <w:tblInd w:w="26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9"/>
        </w:trPr>
        <w:tc>
          <w:tcPr>
            <w:tcW w:w="62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5"/>
              </w:rPr>
              <w:t>S.No</w:t>
            </w:r>
          </w:p>
        </w:tc>
        <w:tc>
          <w:tcPr>
            <w:tcW w:w="14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  <w:tc>
          <w:tcPr>
            <w:tcW w:w="62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100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S.No</w:t>
            </w:r>
          </w:p>
        </w:tc>
        <w:tc>
          <w:tcPr>
            <w:tcW w:w="19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</w:tr>
      <w:tr>
        <w:trPr>
          <w:trHeight w:val="233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Uttarkashi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8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Pauri Garhwal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2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Chamoli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9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7"/>
              </w:rPr>
              <w:t>Almora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3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Pithoragarh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10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Nainital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4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Rudraprayag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11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Champawat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5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Tehri Garhwal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12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Haridwar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6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Bageshwar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13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Udham Singh Nagar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7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Dehradun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</w:tbl>
    <w:p>
      <w:pPr>
        <w:spacing w:after="0" w:line="307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4"/>
          <w:szCs w:val="24"/>
          <w:b w:val="1"/>
          <w:bCs w:val="1"/>
          <w:color w:val="auto"/>
          <w:highlight w:val="lightGray"/>
        </w:rPr>
        <w:t>LEGEND:</w:t>
      </w:r>
    </w:p>
    <w:p>
      <w:pPr>
        <w:spacing w:after="0" w:line="95" w:lineRule="exact"/>
        <w:rPr>
          <w:sz w:val="20"/>
          <w:szCs w:val="20"/>
          <w:color w:val="auto"/>
        </w:rPr>
      </w:pPr>
    </w:p>
    <w:tbl>
      <w:tblPr>
        <w:tblLayout w:type="fixed"/>
        <w:tblInd w:w="15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328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  <w:shd w:val="clear" w:color="auto" w:fill="FF0000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  <w:highlight w:val="red"/>
              </w:rPr>
              <w:t>WARNING (TAKE ACTION)</w:t>
            </w:r>
          </w:p>
        </w:tc>
        <w:tc>
          <w:tcPr>
            <w:tcW w:w="33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shd w:val="clear" w:color="auto" w:fill="FFFF0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WATCH(BE UPDATED)</w:t>
            </w:r>
          </w:p>
        </w:tc>
      </w:tr>
      <w:tr>
        <w:trPr>
          <w:trHeight w:val="243"/>
        </w:trPr>
        <w:tc>
          <w:tcPr>
            <w:tcW w:w="32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E36C0A"/>
          </w:tcPr>
          <w:p>
            <w:pPr>
              <w:ind w:left="12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ALERT(BE PREPARED)</w:t>
            </w:r>
          </w:p>
        </w:tc>
        <w:tc>
          <w:tcPr>
            <w:tcW w:w="33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jc w:val="center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NO WARNING (NO ACTION)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-17145</wp:posOffset>
            </wp:positionH>
            <wp:positionV relativeFrom="paragraph">
              <wp:posOffset>786130</wp:posOffset>
            </wp:positionV>
            <wp:extent cx="6210300" cy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b w:val="1"/>
          <w:bCs w:val="1"/>
          <w:color w:val="auto"/>
        </w:rPr>
        <w:t xml:space="preserve">3 | </w:t>
      </w:r>
      <w:r>
        <w:rPr>
          <w:rFonts w:ascii="Calibri" w:cs="Calibri" w:eastAsia="Calibri" w:hAnsi="Calibri"/>
          <w:sz w:val="22"/>
          <w:szCs w:val="22"/>
          <w:color w:val="7F7F7F"/>
        </w:rPr>
        <w:t>P a g e</w:t>
      </w:r>
    </w:p>
    <w:p>
      <w:pPr>
        <w:sectPr>
          <w:pgSz w:w="11900" w:h="16838" w:orient="portrait"/>
          <w:cols w:equalWidth="0" w:num="1">
            <w:col w:w="9500"/>
          </w:cols>
          <w:pgMar w:left="1440" w:top="141" w:right="966" w:bottom="0" w:gutter="0" w:footer="0" w:header="0"/>
          <w:type w:val="continuous"/>
        </w:sectPr>
      </w:pPr>
    </w:p>
    <w:bookmarkStart w:id="3" w:name="page4"/>
    <w:bookmarkEnd w:id="3"/>
    <w:p>
      <w:pPr>
        <w:ind w:left="600" w:right="2320" w:firstLine="218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1"/>
          <w:szCs w:val="21"/>
          <w:b w:val="1"/>
          <w:bCs w:val="1"/>
          <w:color w:val="auto"/>
        </w:rPr>
        <w:t>भारत सरकार पृथ्वीववज्ञान मंत्रालय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320" w:right="2020" w:firstLine="36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2"/>
          <w:szCs w:val="22"/>
          <w:b w:val="1"/>
          <w:bCs w:val="1"/>
          <w:color w:val="auto"/>
        </w:rPr>
        <w:t>भारत मौसम ववज्ञान ववभाग मौसम ववज्ञान कें देहरादून्र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GOVERNMENT OF INDIA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-1128395</wp:posOffset>
            </wp:positionH>
            <wp:positionV relativeFrom="paragraph">
              <wp:posOffset>-211455</wp:posOffset>
            </wp:positionV>
            <wp:extent cx="658495" cy="1019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MINISTRY OF EARTH SCIENCES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INDIA METEOROLOGICAL DEPARTMENT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METEOROLOGICAL CENTRE DEHRADUN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900" w:space="720"/>
            <w:col w:w="3880"/>
          </w:cols>
          <w:pgMar w:left="1440" w:top="141" w:right="966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WEATHER WARNING | DAY 3 | 15 OCT 2019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459105</wp:posOffset>
            </wp:positionH>
            <wp:positionV relativeFrom="paragraph">
              <wp:posOffset>205740</wp:posOffset>
            </wp:positionV>
            <wp:extent cx="5257165" cy="52387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523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jc w:val="center"/>
        <w:ind w:right="-21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b w:val="1"/>
          <w:bCs w:val="1"/>
          <w:color w:val="auto"/>
        </w:rPr>
        <w:t>Index</w:t>
      </w:r>
    </w:p>
    <w:tbl>
      <w:tblPr>
        <w:tblLayout w:type="fixed"/>
        <w:tblInd w:w="26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9"/>
        </w:trPr>
        <w:tc>
          <w:tcPr>
            <w:tcW w:w="62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5"/>
              </w:rPr>
              <w:t>S.No</w:t>
            </w:r>
          </w:p>
        </w:tc>
        <w:tc>
          <w:tcPr>
            <w:tcW w:w="14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  <w:tc>
          <w:tcPr>
            <w:tcW w:w="62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100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S.No</w:t>
            </w:r>
          </w:p>
        </w:tc>
        <w:tc>
          <w:tcPr>
            <w:tcW w:w="19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</w:tr>
      <w:tr>
        <w:trPr>
          <w:trHeight w:val="233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Uttarkashi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8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Pauri Garhwal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2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Chamoli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9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7"/>
              </w:rPr>
              <w:t>Almora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3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Pithoragarh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10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Nainital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4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Rudraprayag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11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Champawat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5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Tehri Garhwal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12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Haridwar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6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Bageshwar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13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Udham Singh Nagar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7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Dehradun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</w:tbl>
    <w:p>
      <w:pPr>
        <w:spacing w:after="0" w:line="307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4"/>
          <w:szCs w:val="24"/>
          <w:b w:val="1"/>
          <w:bCs w:val="1"/>
          <w:color w:val="auto"/>
          <w:highlight w:val="lightGray"/>
        </w:rPr>
        <w:t>LEGEND:</w:t>
      </w:r>
    </w:p>
    <w:p>
      <w:pPr>
        <w:spacing w:after="0" w:line="95" w:lineRule="exact"/>
        <w:rPr>
          <w:sz w:val="20"/>
          <w:szCs w:val="20"/>
          <w:color w:val="auto"/>
        </w:rPr>
      </w:pPr>
    </w:p>
    <w:tbl>
      <w:tblPr>
        <w:tblLayout w:type="fixed"/>
        <w:tblInd w:w="15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328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  <w:shd w:val="clear" w:color="auto" w:fill="FF0000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  <w:highlight w:val="red"/>
              </w:rPr>
              <w:t>WARNING (TAKE ACTION)</w:t>
            </w:r>
          </w:p>
        </w:tc>
        <w:tc>
          <w:tcPr>
            <w:tcW w:w="33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shd w:val="clear" w:color="auto" w:fill="FFFF0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WATCH(BE UPDATED)</w:t>
            </w:r>
          </w:p>
        </w:tc>
      </w:tr>
      <w:tr>
        <w:trPr>
          <w:trHeight w:val="243"/>
        </w:trPr>
        <w:tc>
          <w:tcPr>
            <w:tcW w:w="32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E36C0A"/>
          </w:tcPr>
          <w:p>
            <w:pPr>
              <w:ind w:left="12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ALERT(BE PREPARED)</w:t>
            </w:r>
          </w:p>
        </w:tc>
        <w:tc>
          <w:tcPr>
            <w:tcW w:w="33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jc w:val="center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  <w:w w:val="99"/>
              </w:rPr>
              <w:t>NO WARNING (NO ACTION)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-17145</wp:posOffset>
            </wp:positionH>
            <wp:positionV relativeFrom="paragraph">
              <wp:posOffset>786130</wp:posOffset>
            </wp:positionV>
            <wp:extent cx="6210300" cy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b w:val="1"/>
          <w:bCs w:val="1"/>
          <w:color w:val="auto"/>
        </w:rPr>
        <w:t xml:space="preserve">4 | </w:t>
      </w:r>
      <w:r>
        <w:rPr>
          <w:rFonts w:ascii="Calibri" w:cs="Calibri" w:eastAsia="Calibri" w:hAnsi="Calibri"/>
          <w:sz w:val="22"/>
          <w:szCs w:val="22"/>
          <w:color w:val="7F7F7F"/>
        </w:rPr>
        <w:t>P a g e</w:t>
      </w:r>
    </w:p>
    <w:p>
      <w:pPr>
        <w:sectPr>
          <w:pgSz w:w="11900" w:h="16838" w:orient="portrait"/>
          <w:cols w:equalWidth="0" w:num="1">
            <w:col w:w="9500"/>
          </w:cols>
          <w:pgMar w:left="1440" w:top="141" w:right="966" w:bottom="0" w:gutter="0" w:footer="0" w:header="0"/>
          <w:type w:val="continuous"/>
        </w:sectPr>
      </w:pPr>
    </w:p>
    <w:bookmarkStart w:id="4" w:name="page5"/>
    <w:bookmarkEnd w:id="4"/>
    <w:p>
      <w:pPr>
        <w:ind w:left="600" w:right="2320" w:firstLine="218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1"/>
          <w:szCs w:val="21"/>
          <w:b w:val="1"/>
          <w:bCs w:val="1"/>
          <w:color w:val="auto"/>
        </w:rPr>
        <w:t>भारत सरकार पृथ्वीववज्ञान मंत्रालय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320" w:right="2020" w:firstLine="36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2"/>
          <w:szCs w:val="22"/>
          <w:b w:val="1"/>
          <w:bCs w:val="1"/>
          <w:color w:val="auto"/>
        </w:rPr>
        <w:t>भारत मौसम ववज्ञान ववभाग मौसम ववज्ञान कें देहरादून्र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GOVERNMENT OF INDIA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-1128395</wp:posOffset>
            </wp:positionH>
            <wp:positionV relativeFrom="paragraph">
              <wp:posOffset>-211455</wp:posOffset>
            </wp:positionV>
            <wp:extent cx="658495" cy="1019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MINISTRY OF EARTH SCIENCES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INDIA METEOROLOGICAL DEPARTMENT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METEOROLOGICAL CENTRE DEHRADUN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900" w:space="720"/>
            <w:col w:w="3880"/>
          </w:cols>
          <w:pgMar w:left="1440" w:top="141" w:right="966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WEATHER WARNING | DAY 4 | 16 OCT 2019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459105</wp:posOffset>
            </wp:positionH>
            <wp:positionV relativeFrom="paragraph">
              <wp:posOffset>205740</wp:posOffset>
            </wp:positionV>
            <wp:extent cx="5257165" cy="52387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523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jc w:val="center"/>
        <w:ind w:right="-21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b w:val="1"/>
          <w:bCs w:val="1"/>
          <w:color w:val="auto"/>
        </w:rPr>
        <w:t>Index</w:t>
      </w:r>
    </w:p>
    <w:tbl>
      <w:tblPr>
        <w:tblLayout w:type="fixed"/>
        <w:tblInd w:w="26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9"/>
        </w:trPr>
        <w:tc>
          <w:tcPr>
            <w:tcW w:w="62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5"/>
              </w:rPr>
              <w:t>S.No</w:t>
            </w:r>
          </w:p>
        </w:tc>
        <w:tc>
          <w:tcPr>
            <w:tcW w:w="14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  <w:tc>
          <w:tcPr>
            <w:tcW w:w="62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100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S.No</w:t>
            </w:r>
          </w:p>
        </w:tc>
        <w:tc>
          <w:tcPr>
            <w:tcW w:w="19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</w:tr>
      <w:tr>
        <w:trPr>
          <w:trHeight w:val="233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Uttarkashi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8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Pauri Garhwal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2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Chamoli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9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7"/>
              </w:rPr>
              <w:t>Almora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3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Pithoragarh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10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Nainital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4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Rudraprayag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11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Champawat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5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Tehri Garhwal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12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Haridwar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6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Bageshwar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13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Udham Singh Nagar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7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Dehradun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</w:tbl>
    <w:p>
      <w:pPr>
        <w:spacing w:after="0" w:line="307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4"/>
          <w:szCs w:val="24"/>
          <w:b w:val="1"/>
          <w:bCs w:val="1"/>
          <w:color w:val="auto"/>
          <w:highlight w:val="lightGray"/>
        </w:rPr>
        <w:t>LEGEND:</w:t>
      </w:r>
    </w:p>
    <w:p>
      <w:pPr>
        <w:spacing w:after="0" w:line="95" w:lineRule="exact"/>
        <w:rPr>
          <w:sz w:val="20"/>
          <w:szCs w:val="20"/>
          <w:color w:val="auto"/>
        </w:rPr>
      </w:pPr>
    </w:p>
    <w:tbl>
      <w:tblPr>
        <w:tblLayout w:type="fixed"/>
        <w:tblInd w:w="15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328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  <w:shd w:val="clear" w:color="auto" w:fill="FF0000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  <w:highlight w:val="red"/>
              </w:rPr>
              <w:t>WARNING (TAKE ACTION)</w:t>
            </w:r>
          </w:p>
        </w:tc>
        <w:tc>
          <w:tcPr>
            <w:tcW w:w="33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shd w:val="clear" w:color="auto" w:fill="FFFF0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WATCH(BE UPDATED)</w:t>
            </w:r>
          </w:p>
        </w:tc>
      </w:tr>
      <w:tr>
        <w:trPr>
          <w:trHeight w:val="243"/>
        </w:trPr>
        <w:tc>
          <w:tcPr>
            <w:tcW w:w="32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E36C0A"/>
          </w:tcPr>
          <w:p>
            <w:pPr>
              <w:ind w:left="12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ALERT(BE PREPARED)</w:t>
            </w:r>
          </w:p>
        </w:tc>
        <w:tc>
          <w:tcPr>
            <w:tcW w:w="33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jc w:val="center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  <w:w w:val="99"/>
              </w:rPr>
              <w:t>NO WARNING (NO ACTION)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-17145</wp:posOffset>
            </wp:positionH>
            <wp:positionV relativeFrom="paragraph">
              <wp:posOffset>786130</wp:posOffset>
            </wp:positionV>
            <wp:extent cx="6210300" cy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b w:val="1"/>
          <w:bCs w:val="1"/>
          <w:color w:val="auto"/>
        </w:rPr>
        <w:t xml:space="preserve">5 | </w:t>
      </w:r>
      <w:r>
        <w:rPr>
          <w:rFonts w:ascii="Calibri" w:cs="Calibri" w:eastAsia="Calibri" w:hAnsi="Calibri"/>
          <w:sz w:val="22"/>
          <w:szCs w:val="22"/>
          <w:color w:val="7F7F7F"/>
        </w:rPr>
        <w:t>P a g e</w:t>
      </w:r>
    </w:p>
    <w:p>
      <w:pPr>
        <w:sectPr>
          <w:pgSz w:w="11900" w:h="16838" w:orient="portrait"/>
          <w:cols w:equalWidth="0" w:num="1">
            <w:col w:w="9500"/>
          </w:cols>
          <w:pgMar w:left="1440" w:top="141" w:right="966" w:bottom="0" w:gutter="0" w:footer="0" w:header="0"/>
          <w:type w:val="continuous"/>
        </w:sectPr>
      </w:pPr>
    </w:p>
    <w:bookmarkStart w:id="5" w:name="page6"/>
    <w:bookmarkEnd w:id="5"/>
    <w:p>
      <w:pPr>
        <w:ind w:left="600" w:right="2320" w:firstLine="218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1"/>
          <w:szCs w:val="21"/>
          <w:b w:val="1"/>
          <w:bCs w:val="1"/>
          <w:color w:val="auto"/>
        </w:rPr>
        <w:t>भारत सरकार पृथ्वीववज्ञान मंत्रालय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320" w:right="2020" w:firstLine="36"/>
        <w:spacing w:after="0" w:line="31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22"/>
          <w:szCs w:val="22"/>
          <w:b w:val="1"/>
          <w:bCs w:val="1"/>
          <w:color w:val="auto"/>
        </w:rPr>
        <w:t>भारत मौसम ववज्ञान ववभाग मौसम ववज्ञान कें देहरादून्र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GOVERNMENT OF INDIA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-1128395</wp:posOffset>
            </wp:positionH>
            <wp:positionV relativeFrom="paragraph">
              <wp:posOffset>-211455</wp:posOffset>
            </wp:positionV>
            <wp:extent cx="658495" cy="1019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MINISTRY OF EARTH SCIENCES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INDIA METEOROLOGICAL DEPARTMENT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b w:val="1"/>
          <w:bCs w:val="1"/>
          <w:color w:val="696969"/>
        </w:rPr>
        <w:t>METEOROLOGICAL CENTRE DEHRADUN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900" w:space="720"/>
            <w:col w:w="3880"/>
          </w:cols>
          <w:pgMar w:left="1440" w:top="141" w:right="966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WEATHER WARNING | DAY 5 | 17 OCT 2019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459105</wp:posOffset>
            </wp:positionH>
            <wp:positionV relativeFrom="paragraph">
              <wp:posOffset>205740</wp:posOffset>
            </wp:positionV>
            <wp:extent cx="5257165" cy="52387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523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jc w:val="center"/>
        <w:ind w:right="-21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0"/>
          <w:szCs w:val="20"/>
          <w:b w:val="1"/>
          <w:bCs w:val="1"/>
          <w:color w:val="auto"/>
        </w:rPr>
        <w:t>Index</w:t>
      </w:r>
    </w:p>
    <w:tbl>
      <w:tblPr>
        <w:tblLayout w:type="fixed"/>
        <w:tblInd w:w="26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9"/>
        </w:trPr>
        <w:tc>
          <w:tcPr>
            <w:tcW w:w="62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5"/>
              </w:rPr>
              <w:t>S.No</w:t>
            </w:r>
          </w:p>
        </w:tc>
        <w:tc>
          <w:tcPr>
            <w:tcW w:w="14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  <w:tc>
          <w:tcPr>
            <w:tcW w:w="62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100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S.No</w:t>
            </w:r>
          </w:p>
        </w:tc>
        <w:tc>
          <w:tcPr>
            <w:tcW w:w="19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District</w:t>
            </w:r>
          </w:p>
        </w:tc>
      </w:tr>
      <w:tr>
        <w:trPr>
          <w:trHeight w:val="233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Uttarkashi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8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Pauri Garhwal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2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Chamoli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9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7"/>
              </w:rPr>
              <w:t>Almora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3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Pithoragarh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10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Nainital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4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Rudraprayag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11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</w:rPr>
              <w:t>Champawat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5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Tehri Garhwal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12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Haridwar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6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Bageshwar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13</w:t>
            </w: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9"/>
              </w:rPr>
              <w:t>Udham Singh Nagar</w:t>
            </w:r>
          </w:p>
        </w:tc>
      </w:tr>
      <w:tr>
        <w:trPr>
          <w:trHeight w:val="234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7</w:t>
            </w: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0"/>
                <w:szCs w:val="20"/>
                <w:color w:val="auto"/>
                <w:w w:val="98"/>
              </w:rPr>
              <w:t>Dehradun</w:t>
            </w: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</w:tbl>
    <w:p>
      <w:pPr>
        <w:spacing w:after="0" w:line="307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4"/>
          <w:szCs w:val="24"/>
          <w:b w:val="1"/>
          <w:bCs w:val="1"/>
          <w:color w:val="auto"/>
          <w:highlight w:val="lightGray"/>
        </w:rPr>
        <w:t>LEGEND:</w:t>
      </w:r>
    </w:p>
    <w:p>
      <w:pPr>
        <w:spacing w:after="0" w:line="95" w:lineRule="exact"/>
        <w:rPr>
          <w:sz w:val="20"/>
          <w:szCs w:val="20"/>
          <w:color w:val="auto"/>
        </w:rPr>
      </w:pPr>
    </w:p>
    <w:tbl>
      <w:tblPr>
        <w:tblLayout w:type="fixed"/>
        <w:tblInd w:w="15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328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  <w:shd w:val="clear" w:color="auto" w:fill="FF0000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auto"/>
                <w:highlight w:val="red"/>
              </w:rPr>
              <w:t>WARNING (TAKE ACTION)</w:t>
            </w:r>
          </w:p>
        </w:tc>
        <w:tc>
          <w:tcPr>
            <w:tcW w:w="33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shd w:val="clear" w:color="auto" w:fill="FFFF0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WATCH(BE UPDATED)</w:t>
            </w:r>
          </w:p>
        </w:tc>
      </w:tr>
      <w:tr>
        <w:trPr>
          <w:trHeight w:val="243"/>
        </w:trPr>
        <w:tc>
          <w:tcPr>
            <w:tcW w:w="32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shd w:val="clear" w:color="auto" w:fill="E36C0A"/>
          </w:tcPr>
          <w:p>
            <w:pPr>
              <w:ind w:left="12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</w:rPr>
              <w:t>ALERT(BE PREPARED)</w:t>
            </w:r>
          </w:p>
        </w:tc>
        <w:tc>
          <w:tcPr>
            <w:tcW w:w="334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00B050"/>
          </w:tcPr>
          <w:p>
            <w:pPr>
              <w:jc w:val="center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b w:val="1"/>
                <w:bCs w:val="1"/>
                <w:color w:val="002060"/>
                <w:w w:val="99"/>
              </w:rPr>
              <w:t>NO WARNING (NO ACTION)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-17145</wp:posOffset>
            </wp:positionH>
            <wp:positionV relativeFrom="paragraph">
              <wp:posOffset>786130</wp:posOffset>
            </wp:positionV>
            <wp:extent cx="6210300" cy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b w:val="1"/>
          <w:bCs w:val="1"/>
          <w:color w:val="auto"/>
        </w:rPr>
        <w:t xml:space="preserve">6 | </w:t>
      </w:r>
      <w:r>
        <w:rPr>
          <w:rFonts w:ascii="Calibri" w:cs="Calibri" w:eastAsia="Calibri" w:hAnsi="Calibri"/>
          <w:sz w:val="22"/>
          <w:szCs w:val="22"/>
          <w:color w:val="7F7F7F"/>
        </w:rPr>
        <w:t>P a g e</w:t>
      </w:r>
    </w:p>
    <w:sectPr>
      <w:pgSz w:w="11900" w:h="16838" w:orient="portrait"/>
      <w:cols w:equalWidth="0" w:num="1">
        <w:col w:w="9500"/>
      </w:cols>
      <w:pgMar w:left="1440" w:top="141" w:right="966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swiss"/>
    <w:pitch w:val="variable"/>
    <w:sig w:usb0="FFFFFFFF" w:usb1="E9FFFFFF" w:usb2="0000003F" w:usb3="00000000" w:csb0="603F01FF" w:csb1="FFFF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2020-12-14T15:26:47Z</dcterms:created>
  <dcterms:modified xsi:type="dcterms:W3CDTF">2020-12-14T15:26:47Z</dcterms:modified>
</cp:coreProperties>
</file>