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BB55C" w14:textId="3FB97FD4" w:rsidR="00537BBD" w:rsidRDefault="00537BBD">
      <w:r>
        <w:t xml:space="preserve">24. </w:t>
      </w:r>
      <w:r>
        <w:t>. LIBERATION OF JAMBUVAN</w:t>
      </w:r>
    </w:p>
    <w:p w14:paraId="76B89DB9" w14:textId="04B718DD" w:rsidR="00CA5D23" w:rsidRDefault="00537BBD">
      <w:proofErr w:type="spellStart"/>
      <w:r>
        <w:t>Jairamdas</w:t>
      </w:r>
      <w:proofErr w:type="spellEnd"/>
      <w:r>
        <w:t xml:space="preserve"> became extremely fond of </w:t>
      </w:r>
      <w:proofErr w:type="spellStart"/>
      <w:r>
        <w:t>Nilkanth</w:t>
      </w:r>
      <w:proofErr w:type="spellEnd"/>
      <w:r>
        <w:t xml:space="preserve"> and was always ready to serve him with great devotion day and night. Every morning and evening </w:t>
      </w:r>
      <w:proofErr w:type="spellStart"/>
      <w:r>
        <w:t>Nilkanth</w:t>
      </w:r>
      <w:proofErr w:type="spellEnd"/>
      <w:r>
        <w:t xml:space="preserve"> would teach him the shastras and yoga. Everyday Jairam would bring lotus fruits for the young </w:t>
      </w:r>
      <w:proofErr w:type="spellStart"/>
      <w:r>
        <w:t>Brahmachari</w:t>
      </w:r>
      <w:proofErr w:type="spellEnd"/>
      <w:r>
        <w:t xml:space="preserve">. One day </w:t>
      </w:r>
      <w:proofErr w:type="spellStart"/>
      <w:r>
        <w:t>Nilkanth</w:t>
      </w:r>
      <w:proofErr w:type="spellEnd"/>
      <w:r>
        <w:t xml:space="preserve"> asked‚ “Jairam‚ where do you get these lotus fruits from?” Jairam replied‚ “There is a lake. My friend Krishna Tamboli and I get the lotus fruits from that lake.” </w:t>
      </w:r>
      <w:proofErr w:type="spellStart"/>
      <w:r>
        <w:t>Nilkanth</w:t>
      </w:r>
      <w:proofErr w:type="spellEnd"/>
      <w:r>
        <w:t xml:space="preserve"> said‚ “Is that so? Will you show me the lake? I want to eat fresh lotus-fruits. Come‚ we shall sail in the lake and enjoy it there.” Jairam was very happy and agreed to the proposal. The sun was setting. </w:t>
      </w:r>
      <w:proofErr w:type="spellStart"/>
      <w:r>
        <w:t>Nilkanth</w:t>
      </w:r>
      <w:proofErr w:type="spellEnd"/>
      <w:r>
        <w:t xml:space="preserve"> and </w:t>
      </w:r>
      <w:proofErr w:type="spellStart"/>
      <w:r>
        <w:t>Jairamdas</w:t>
      </w:r>
      <w:proofErr w:type="spellEnd"/>
      <w:r>
        <w:t xml:space="preserve"> reached the shore of the lake. Krishna Tamboli kept a raft ready. The three of them got onto the raft and </w:t>
      </w:r>
      <w:proofErr w:type="spellStart"/>
      <w:r>
        <w:t>Jairamdas</w:t>
      </w:r>
      <w:proofErr w:type="spellEnd"/>
      <w:r>
        <w:t xml:space="preserve"> began rowing. A cool breeze was blowing. Tamboli plucked lotus plants from the water and offered the fruits to </w:t>
      </w:r>
      <w:proofErr w:type="spellStart"/>
      <w:r>
        <w:t>Nilkanth</w:t>
      </w:r>
      <w:proofErr w:type="spellEnd"/>
      <w:r>
        <w:t>‚ while talking. Tamboli said‚ “</w:t>
      </w:r>
      <w:proofErr w:type="spellStart"/>
      <w:r>
        <w:t>Varniraj</w:t>
      </w:r>
      <w:proofErr w:type="spellEnd"/>
      <w:r>
        <w:t xml:space="preserve">! Do you see those trees on the opposite shore? The forest there is full of ferocious animals. At night the roar of lions and tigers can be heard even from my house. No one ever ventures out there.” Tamboli went on talking and </w:t>
      </w:r>
      <w:proofErr w:type="spellStart"/>
      <w:r>
        <w:t>Nilkanth</w:t>
      </w:r>
      <w:proofErr w:type="spellEnd"/>
      <w:r>
        <w:t xml:space="preserve"> listened to him quietly. After some time </w:t>
      </w:r>
      <w:proofErr w:type="spellStart"/>
      <w:r>
        <w:t>Nilkanth</w:t>
      </w:r>
      <w:proofErr w:type="spellEnd"/>
      <w:r>
        <w:t xml:space="preserve"> said‚ “Give me the oar. Let me steer the raft for some time.” With these words‚ he took the oar from Jairam and began to row the raft. Soon the wind changed direction. </w:t>
      </w:r>
      <w:proofErr w:type="spellStart"/>
      <w:r>
        <w:t>Nilkanth</w:t>
      </w:r>
      <w:proofErr w:type="spellEnd"/>
      <w:r>
        <w:t xml:space="preserve"> increased the speed of the raft which began to sail swiftly towards the opposite shore. Krishna Tamboli and </w:t>
      </w:r>
      <w:proofErr w:type="spellStart"/>
      <w:r>
        <w:t>Jairamdas</w:t>
      </w:r>
      <w:proofErr w:type="spellEnd"/>
      <w:r>
        <w:t xml:space="preserve"> held their breath because they were heading for the forest. In a short while they reached the</w:t>
      </w:r>
      <w:r w:rsidR="00CA5D23">
        <w:t xml:space="preserve"> </w:t>
      </w:r>
      <w:r w:rsidR="00CA5D23">
        <w:t xml:space="preserve">opposite shore. </w:t>
      </w:r>
      <w:proofErr w:type="spellStart"/>
      <w:r w:rsidR="00CA5D23">
        <w:t>Nilkanth</w:t>
      </w:r>
      <w:proofErr w:type="spellEnd"/>
      <w:r w:rsidR="00CA5D23">
        <w:t xml:space="preserve"> got on to the shore. Jairam shouted‚ “</w:t>
      </w:r>
      <w:proofErr w:type="spellStart"/>
      <w:r w:rsidR="00CA5D23">
        <w:t>Nilkanth</w:t>
      </w:r>
      <w:proofErr w:type="spellEnd"/>
      <w:r w:rsidR="00CA5D23">
        <w:t>! Don’t go there.” Tamboli said‚ “</w:t>
      </w:r>
      <w:proofErr w:type="spellStart"/>
      <w:r w:rsidR="00CA5D23">
        <w:t>Varniraj</w:t>
      </w:r>
      <w:proofErr w:type="spellEnd"/>
      <w:r w:rsidR="00CA5D23">
        <w:t xml:space="preserve">‚ it is not safe to go into the forest. There is great danger from wild animals. Besides‚ it being evening time‚ the beasts will come to the lake to drink water.” But </w:t>
      </w:r>
      <w:proofErr w:type="spellStart"/>
      <w:r w:rsidR="00CA5D23">
        <w:t>Nilkanth</w:t>
      </w:r>
      <w:proofErr w:type="spellEnd"/>
      <w:r w:rsidR="00CA5D23">
        <w:t xml:space="preserve"> would not listen. Although they did not like it‚ Jairam and Krishna Tamboli got down. </w:t>
      </w:r>
      <w:proofErr w:type="spellStart"/>
      <w:r w:rsidR="00CA5D23">
        <w:t>Nilkanth</w:t>
      </w:r>
      <w:proofErr w:type="spellEnd"/>
      <w:r w:rsidR="00CA5D23">
        <w:t xml:space="preserve"> began walking towards the forest. As Tamboli shouted not to advance further‚ </w:t>
      </w:r>
      <w:proofErr w:type="spellStart"/>
      <w:r w:rsidR="00CA5D23">
        <w:t>Nilkanth</w:t>
      </w:r>
      <w:proofErr w:type="spellEnd"/>
      <w:r w:rsidR="00CA5D23">
        <w:t xml:space="preserve"> went deeper into the forest. The roar of wild animals made the boys’ hearts throb with fear. Then suddenly they heard loud screams coming from a distance. Tamboli and </w:t>
      </w:r>
      <w:proofErr w:type="spellStart"/>
      <w:r w:rsidR="00CA5D23">
        <w:t>Jairamdas</w:t>
      </w:r>
      <w:proofErr w:type="spellEnd"/>
      <w:r w:rsidR="00CA5D23">
        <w:t xml:space="preserve"> began to tremble.</w:t>
      </w:r>
      <w:r w:rsidR="00CA5D23">
        <w:t xml:space="preserve"> </w:t>
      </w:r>
      <w:proofErr w:type="spellStart"/>
      <w:r w:rsidR="00CA5D23">
        <w:t>ey</w:t>
      </w:r>
      <w:proofErr w:type="spellEnd"/>
      <w:r w:rsidR="00CA5D23">
        <w:t xml:space="preserve"> thought that the bear would tear </w:t>
      </w:r>
      <w:proofErr w:type="spellStart"/>
      <w:r w:rsidR="00CA5D23">
        <w:t>Nilkanth</w:t>
      </w:r>
      <w:proofErr w:type="spellEnd"/>
      <w:r w:rsidR="00CA5D23">
        <w:t xml:space="preserve"> to pieces. At that time </w:t>
      </w:r>
      <w:proofErr w:type="spellStart"/>
      <w:r w:rsidR="00CA5D23">
        <w:t>Nilkanth</w:t>
      </w:r>
      <w:proofErr w:type="spellEnd"/>
      <w:r w:rsidR="00CA5D23">
        <w:t xml:space="preserve"> cast a glance at the bear and it calmed down. It stood on its hind legs‚ came near </w:t>
      </w:r>
      <w:proofErr w:type="spellStart"/>
      <w:r w:rsidR="00CA5D23">
        <w:t>Nilkanth</w:t>
      </w:r>
      <w:proofErr w:type="spellEnd"/>
      <w:r w:rsidR="00CA5D23">
        <w:t xml:space="preserve">‚ bent down and bowed to him. Tears began to roll down its cheeks. </w:t>
      </w:r>
      <w:proofErr w:type="spellStart"/>
      <w:r w:rsidR="00CA5D23">
        <w:t>Nilkanth</w:t>
      </w:r>
      <w:proofErr w:type="spellEnd"/>
      <w:r w:rsidR="00CA5D23">
        <w:t xml:space="preserve"> helped the bear stand up‚ blessed it and said‚ “You may go.” The bear bowed again to </w:t>
      </w:r>
      <w:proofErr w:type="spellStart"/>
      <w:r w:rsidR="00CA5D23">
        <w:t>Nilkanth</w:t>
      </w:r>
      <w:proofErr w:type="spellEnd"/>
      <w:r w:rsidR="00CA5D23">
        <w:t xml:space="preserve"> and disappeared in the thicket. </w:t>
      </w:r>
      <w:proofErr w:type="spellStart"/>
      <w:r w:rsidR="00CA5D23">
        <w:t>Nilkanth</w:t>
      </w:r>
      <w:proofErr w:type="spellEnd"/>
      <w:r w:rsidR="00CA5D23">
        <w:t xml:space="preserve"> shouted for Tamboli. Tamboli and </w:t>
      </w:r>
      <w:proofErr w:type="spellStart"/>
      <w:r w:rsidR="00CA5D23">
        <w:t>Jairamdas</w:t>
      </w:r>
      <w:proofErr w:type="spellEnd"/>
      <w:r w:rsidR="00CA5D23">
        <w:t xml:space="preserve"> came down from the tree‚ still trembling. </w:t>
      </w:r>
      <w:proofErr w:type="spellStart"/>
      <w:r w:rsidR="00CA5D23">
        <w:t>Nilkanth</w:t>
      </w:r>
      <w:proofErr w:type="spellEnd"/>
      <w:r w:rsidR="00CA5D23">
        <w:t xml:space="preserve"> said‚ “Let us go home.” All three returned to the shore‚ got on the raft and began to row speedily. Then Tamboli asked </w:t>
      </w:r>
      <w:proofErr w:type="spellStart"/>
      <w:r w:rsidR="00CA5D23">
        <w:t>Nilkanth</w:t>
      </w:r>
      <w:proofErr w:type="spellEnd"/>
      <w:r w:rsidR="00CA5D23">
        <w:t>‚ “</w:t>
      </w:r>
      <w:proofErr w:type="spellStart"/>
      <w:r w:rsidR="00CA5D23">
        <w:t>Varniraj</w:t>
      </w:r>
      <w:proofErr w:type="spellEnd"/>
      <w:r w:rsidR="00CA5D23">
        <w:t xml:space="preserve">! How is it that the bear became quiet when it came to you? Why was it weeping? Who was it? Why did it bow to you before it returned?” </w:t>
      </w:r>
      <w:proofErr w:type="spellStart"/>
      <w:r w:rsidR="00CA5D23">
        <w:t>Nilkanth</w:t>
      </w:r>
      <w:proofErr w:type="spellEnd"/>
      <w:r w:rsidR="00CA5D23">
        <w:t xml:space="preserve"> said‚ “Its name is Jambuvan. It had served Shri Krishna but because of doubts it had been wandering hither and thither. Now it will be liberated. It will shed its body and be born as a devotee. He will </w:t>
      </w:r>
      <w:r w:rsidR="00CA5D23">
        <w:lastRenderedPageBreak/>
        <w:t xml:space="preserve">then come into my contact and attain Akshardham.” </w:t>
      </w:r>
      <w:proofErr w:type="spellStart"/>
      <w:r w:rsidR="00CA5D23">
        <w:t>Jairamdas</w:t>
      </w:r>
      <w:proofErr w:type="spellEnd"/>
      <w:r w:rsidR="00CA5D23">
        <w:t xml:space="preserve"> and Krishna Tamboli were greatly surprised. They arrived at the opposite shore of the lake. Tamboli escorted </w:t>
      </w:r>
      <w:proofErr w:type="spellStart"/>
      <w:r w:rsidR="00CA5D23">
        <w:t>Nilkanth</w:t>
      </w:r>
      <w:proofErr w:type="spellEnd"/>
      <w:r w:rsidR="00CA5D23">
        <w:t xml:space="preserve"> up to the house of Jairam. Both Jairam and Tamboli related the story of the bear to the members of their respective families and ended by saying‚ “</w:t>
      </w:r>
      <w:proofErr w:type="spellStart"/>
      <w:r w:rsidR="00CA5D23">
        <w:t>Nilkanth</w:t>
      </w:r>
      <w:proofErr w:type="spellEnd"/>
      <w:r w:rsidR="00CA5D23">
        <w:t xml:space="preserve"> is Bhagwan Krishna himself.” This story spread throughout the village and to nearby villages also. Large crowds of people flocked to the home of Jairam in the morning and evening for the darshan of </w:t>
      </w:r>
      <w:proofErr w:type="spellStart"/>
      <w:r w:rsidR="00CA5D23">
        <w:t>Nilkanth</w:t>
      </w:r>
      <w:proofErr w:type="spellEnd"/>
      <w:r w:rsidR="00CA5D23">
        <w:t xml:space="preserve"> who became renowned all around.</w:t>
      </w:r>
    </w:p>
    <w:sectPr w:rsidR="00CA5D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BD"/>
    <w:rsid w:val="00537BBD"/>
    <w:rsid w:val="00CA5D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DBDE"/>
  <w15:chartTrackingRefBased/>
  <w15:docId w15:val="{58C534B0-ABE5-4886-A1CC-70F2AA09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BBD"/>
    <w:rPr>
      <w:rFonts w:eastAsiaTheme="majorEastAsia" w:cstheme="majorBidi"/>
      <w:color w:val="272727" w:themeColor="text1" w:themeTint="D8"/>
    </w:rPr>
  </w:style>
  <w:style w:type="paragraph" w:styleId="Title">
    <w:name w:val="Title"/>
    <w:basedOn w:val="Normal"/>
    <w:next w:val="Normal"/>
    <w:link w:val="TitleChar"/>
    <w:uiPriority w:val="10"/>
    <w:qFormat/>
    <w:rsid w:val="00537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BBD"/>
    <w:pPr>
      <w:spacing w:before="160"/>
      <w:jc w:val="center"/>
    </w:pPr>
    <w:rPr>
      <w:i/>
      <w:iCs/>
      <w:color w:val="404040" w:themeColor="text1" w:themeTint="BF"/>
    </w:rPr>
  </w:style>
  <w:style w:type="character" w:customStyle="1" w:styleId="QuoteChar">
    <w:name w:val="Quote Char"/>
    <w:basedOn w:val="DefaultParagraphFont"/>
    <w:link w:val="Quote"/>
    <w:uiPriority w:val="29"/>
    <w:rsid w:val="00537BBD"/>
    <w:rPr>
      <w:i/>
      <w:iCs/>
      <w:color w:val="404040" w:themeColor="text1" w:themeTint="BF"/>
    </w:rPr>
  </w:style>
  <w:style w:type="paragraph" w:styleId="ListParagraph">
    <w:name w:val="List Paragraph"/>
    <w:basedOn w:val="Normal"/>
    <w:uiPriority w:val="34"/>
    <w:qFormat/>
    <w:rsid w:val="00537BBD"/>
    <w:pPr>
      <w:ind w:left="720"/>
      <w:contextualSpacing/>
    </w:pPr>
  </w:style>
  <w:style w:type="character" w:styleId="IntenseEmphasis">
    <w:name w:val="Intense Emphasis"/>
    <w:basedOn w:val="DefaultParagraphFont"/>
    <w:uiPriority w:val="21"/>
    <w:qFormat/>
    <w:rsid w:val="00537BBD"/>
    <w:rPr>
      <w:i/>
      <w:iCs/>
      <w:color w:val="0F4761" w:themeColor="accent1" w:themeShade="BF"/>
    </w:rPr>
  </w:style>
  <w:style w:type="paragraph" w:styleId="IntenseQuote">
    <w:name w:val="Intense Quote"/>
    <w:basedOn w:val="Normal"/>
    <w:next w:val="Normal"/>
    <w:link w:val="IntenseQuoteChar"/>
    <w:uiPriority w:val="30"/>
    <w:qFormat/>
    <w:rsid w:val="00537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BBD"/>
    <w:rPr>
      <w:i/>
      <w:iCs/>
      <w:color w:val="0F4761" w:themeColor="accent1" w:themeShade="BF"/>
    </w:rPr>
  </w:style>
  <w:style w:type="character" w:styleId="IntenseReference">
    <w:name w:val="Intense Reference"/>
    <w:basedOn w:val="DefaultParagraphFont"/>
    <w:uiPriority w:val="32"/>
    <w:qFormat/>
    <w:rsid w:val="00537B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Natwarlal Waghela</dc:creator>
  <cp:keywords/>
  <dc:description/>
  <cp:lastModifiedBy>Bhavesh Natwarlal Waghela</cp:lastModifiedBy>
  <cp:revision>3</cp:revision>
  <dcterms:created xsi:type="dcterms:W3CDTF">2024-04-18T22:01:00Z</dcterms:created>
  <dcterms:modified xsi:type="dcterms:W3CDTF">2024-04-18T22:02:00Z</dcterms:modified>
</cp:coreProperties>
</file>