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0FF43" w14:textId="77777777" w:rsidR="00B54E8B" w:rsidRDefault="00B54E8B" w:rsidP="00B54E8B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266DA0CE" w14:textId="77777777" w:rsidR="00B54E8B" w:rsidRDefault="00B54E8B" w:rsidP="00B54E8B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 xml:space="preserve"> ½ </w:t>
      </w:r>
      <w:r w:rsidRPr="0001412C">
        <w:rPr>
          <w:b/>
          <w:sz w:val="32"/>
          <w:szCs w:val="32"/>
        </w:rPr>
        <w:t xml:space="preserve">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 w:rsidR="006F6A95">
        <w:rPr>
          <w:b/>
          <w:sz w:val="32"/>
          <w:szCs w:val="32"/>
        </w:rPr>
        <w:t>35</w:t>
      </w:r>
    </w:p>
    <w:p w14:paraId="56BED527" w14:textId="77777777" w:rsidR="00B54E8B" w:rsidRPr="00D3298D" w:rsidRDefault="00B54E8B" w:rsidP="00B54E8B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 w:rsidR="007B470D">
        <w:rPr>
          <w:b/>
          <w:sz w:val="32"/>
          <w:szCs w:val="32"/>
        </w:rPr>
        <w:t xml:space="preserve">                        </w:t>
      </w:r>
      <w:r>
        <w:rPr>
          <w:b/>
          <w:sz w:val="32"/>
          <w:szCs w:val="32"/>
        </w:rPr>
        <w:t xml:space="preserve">       </w:t>
      </w:r>
      <w:r>
        <w:rPr>
          <w:b/>
          <w:sz w:val="36"/>
          <w:szCs w:val="36"/>
        </w:rPr>
        <w:t xml:space="preserve"> </w:t>
      </w:r>
      <w:r w:rsidR="007B470D">
        <w:rPr>
          <w:b/>
          <w:sz w:val="36"/>
          <w:szCs w:val="36"/>
        </w:rPr>
        <w:t>BIOTECHNOLOGY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2041C98" w14:textId="77777777" w:rsidR="00B54E8B" w:rsidRPr="00F85000" w:rsidRDefault="00B54E8B" w:rsidP="00B54E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</w:t>
      </w:r>
      <w:proofErr w:type="gramStart"/>
      <w:r w:rsidRPr="00F85000">
        <w:rPr>
          <w:sz w:val="24"/>
          <w:szCs w:val="24"/>
        </w:rPr>
        <w:t>questions :</w:t>
      </w:r>
      <w:proofErr w:type="gramEnd"/>
      <w:r w:rsidRPr="00F85000">
        <w:rPr>
          <w:sz w:val="24"/>
          <w:szCs w:val="24"/>
        </w:rPr>
        <w:t xml:space="preserve">                                                                                                 [ 1 X </w:t>
      </w:r>
      <w:r>
        <w:rPr>
          <w:sz w:val="24"/>
          <w:szCs w:val="24"/>
        </w:rPr>
        <w:t>10</w:t>
      </w:r>
      <w:r w:rsidRPr="00F85000">
        <w:rPr>
          <w:sz w:val="24"/>
          <w:szCs w:val="24"/>
        </w:rPr>
        <w:t xml:space="preserve"> = </w:t>
      </w:r>
      <w:r>
        <w:rPr>
          <w:sz w:val="24"/>
          <w:szCs w:val="24"/>
        </w:rPr>
        <w:t>10</w:t>
      </w:r>
      <w:r w:rsidRPr="00F85000">
        <w:rPr>
          <w:sz w:val="24"/>
          <w:szCs w:val="24"/>
        </w:rPr>
        <w:t>]</w:t>
      </w:r>
    </w:p>
    <w:p w14:paraId="22C9F4D9" w14:textId="77777777" w:rsidR="00BC44BC" w:rsidRPr="00527651" w:rsidRDefault="00BC44BC" w:rsidP="00B54E8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527651">
        <w:rPr>
          <w:sz w:val="21"/>
          <w:szCs w:val="21"/>
        </w:rPr>
        <w:t xml:space="preserve">Stirred tank bioreactors have been designed </w:t>
      </w:r>
      <w:proofErr w:type="gramStart"/>
      <w:r w:rsidRPr="00527651">
        <w:rPr>
          <w:sz w:val="21"/>
          <w:szCs w:val="21"/>
        </w:rPr>
        <w:t>for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55225" w:rsidRPr="00527651" w14:paraId="17862459" w14:textId="77777777" w:rsidTr="00753197">
        <w:tc>
          <w:tcPr>
            <w:tcW w:w="4724" w:type="dxa"/>
          </w:tcPr>
          <w:p w14:paraId="38C2E59A" w14:textId="77777777" w:rsidR="00555225" w:rsidRPr="00527651" w:rsidRDefault="00555225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 xml:space="preserve">a)  Addition of preservatives to the product  </w:t>
            </w:r>
          </w:p>
        </w:tc>
        <w:tc>
          <w:tcPr>
            <w:tcW w:w="4724" w:type="dxa"/>
          </w:tcPr>
          <w:p w14:paraId="27EF0456" w14:textId="77777777" w:rsidR="00555225" w:rsidRPr="00527651" w:rsidRDefault="00555225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 xml:space="preserve">b)  purification of product  </w:t>
            </w:r>
          </w:p>
        </w:tc>
      </w:tr>
      <w:tr w:rsidR="00555225" w:rsidRPr="00527651" w14:paraId="61C6568A" w14:textId="77777777" w:rsidTr="00753197">
        <w:tc>
          <w:tcPr>
            <w:tcW w:w="4724" w:type="dxa"/>
          </w:tcPr>
          <w:p w14:paraId="102D1A4A" w14:textId="77777777" w:rsidR="00555225" w:rsidRPr="00527651" w:rsidRDefault="00555225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>c)  ensuring anaerobic cond</w:t>
            </w:r>
            <w:r w:rsidR="004F3D57" w:rsidRPr="00527651">
              <w:rPr>
                <w:sz w:val="21"/>
                <w:szCs w:val="21"/>
              </w:rPr>
              <w:t>i</w:t>
            </w:r>
            <w:r w:rsidRPr="00527651">
              <w:rPr>
                <w:sz w:val="21"/>
                <w:szCs w:val="21"/>
              </w:rPr>
              <w:t>tion in culture vessel</w:t>
            </w:r>
          </w:p>
        </w:tc>
        <w:tc>
          <w:tcPr>
            <w:tcW w:w="4724" w:type="dxa"/>
          </w:tcPr>
          <w:p w14:paraId="2D5645F3" w14:textId="77777777" w:rsidR="00555225" w:rsidRPr="00527651" w:rsidRDefault="00555225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>d)  availability of oxygen throughout the process</w:t>
            </w:r>
          </w:p>
        </w:tc>
      </w:tr>
    </w:tbl>
    <w:p w14:paraId="10F2CF1E" w14:textId="77777777" w:rsidR="002264A2" w:rsidRDefault="002264A2" w:rsidP="002264A2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 RNAi, gene are silenced by </w:t>
      </w:r>
      <w:proofErr w:type="gramStart"/>
      <w:r>
        <w:rPr>
          <w:sz w:val="21"/>
          <w:szCs w:val="21"/>
        </w:rPr>
        <w:t>using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264A2" w:rsidRPr="00884035" w14:paraId="207FBADB" w14:textId="77777777" w:rsidTr="00753197">
        <w:tc>
          <w:tcPr>
            <w:tcW w:w="2362" w:type="dxa"/>
          </w:tcPr>
          <w:p w14:paraId="4E00635A" w14:textId="77777777" w:rsidR="002264A2" w:rsidRPr="00884035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a)  </w:t>
            </w:r>
            <w:r>
              <w:rPr>
                <w:sz w:val="21"/>
                <w:szCs w:val="21"/>
              </w:rPr>
              <w:t>ss DNA</w:t>
            </w:r>
          </w:p>
        </w:tc>
        <w:tc>
          <w:tcPr>
            <w:tcW w:w="2362" w:type="dxa"/>
          </w:tcPr>
          <w:p w14:paraId="7FF04909" w14:textId="77777777" w:rsidR="002264A2" w:rsidRPr="00884035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ds DNA</w:t>
            </w:r>
            <w:r w:rsidRPr="00884035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402EDA34" w14:textId="77777777" w:rsidR="002264A2" w:rsidRPr="00884035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ds RNA</w:t>
            </w:r>
            <w:r w:rsidRPr="00884035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2362" w:type="dxa"/>
          </w:tcPr>
          <w:p w14:paraId="6075C126" w14:textId="77777777" w:rsidR="002264A2" w:rsidRPr="00884035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ss RNA</w:t>
            </w:r>
            <w:r w:rsidRPr="00884035">
              <w:rPr>
                <w:sz w:val="21"/>
                <w:szCs w:val="21"/>
              </w:rPr>
              <w:t xml:space="preserve">  </w:t>
            </w:r>
          </w:p>
        </w:tc>
      </w:tr>
    </w:tbl>
    <w:p w14:paraId="5F30142F" w14:textId="77777777" w:rsidR="00F7674D" w:rsidRPr="00527651" w:rsidRDefault="00F7674D" w:rsidP="00B54E8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527651">
        <w:rPr>
          <w:sz w:val="21"/>
          <w:szCs w:val="21"/>
        </w:rPr>
        <w:t>Given below is a sample of a portion of DNA strand giving the base sequence on the opposite strands. What is so special shown in it?</w:t>
      </w:r>
    </w:p>
    <w:p w14:paraId="52834ADB" w14:textId="77777777" w:rsidR="00101787" w:rsidRPr="00527651" w:rsidRDefault="00101787" w:rsidP="00D5663B">
      <w:pPr>
        <w:pStyle w:val="ListParagraph"/>
        <w:ind w:left="360"/>
        <w:jc w:val="center"/>
        <w:rPr>
          <w:sz w:val="21"/>
          <w:szCs w:val="21"/>
        </w:rPr>
      </w:pPr>
      <w:r w:rsidRPr="00527651">
        <w:rPr>
          <w:sz w:val="21"/>
          <w:szCs w:val="21"/>
        </w:rPr>
        <w:t>5’____GAATTC____3’</w:t>
      </w:r>
    </w:p>
    <w:p w14:paraId="11DB9019" w14:textId="77777777" w:rsidR="000752FE" w:rsidRPr="00527651" w:rsidRDefault="000752FE" w:rsidP="00D5663B">
      <w:pPr>
        <w:pStyle w:val="ListParagraph"/>
        <w:ind w:left="360"/>
        <w:jc w:val="center"/>
        <w:rPr>
          <w:sz w:val="21"/>
          <w:szCs w:val="21"/>
        </w:rPr>
      </w:pPr>
      <w:r w:rsidRPr="00527651">
        <w:rPr>
          <w:sz w:val="21"/>
          <w:szCs w:val="21"/>
        </w:rPr>
        <w:t>3’____CTTAAG____5’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01787" w:rsidRPr="00527651" w14:paraId="512A2D24" w14:textId="77777777" w:rsidTr="00753197">
        <w:tc>
          <w:tcPr>
            <w:tcW w:w="2362" w:type="dxa"/>
          </w:tcPr>
          <w:p w14:paraId="2F33CF12" w14:textId="77777777" w:rsidR="00101787" w:rsidRPr="00527651" w:rsidRDefault="00101787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 xml:space="preserve">a)  </w:t>
            </w:r>
            <w:r w:rsidR="00D5663B" w:rsidRPr="00527651">
              <w:rPr>
                <w:sz w:val="21"/>
                <w:szCs w:val="21"/>
              </w:rPr>
              <w:t xml:space="preserve">replication completed </w:t>
            </w:r>
          </w:p>
        </w:tc>
        <w:tc>
          <w:tcPr>
            <w:tcW w:w="2362" w:type="dxa"/>
          </w:tcPr>
          <w:p w14:paraId="719BC405" w14:textId="77777777" w:rsidR="00101787" w:rsidRPr="00527651" w:rsidRDefault="00101787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 xml:space="preserve">b)  </w:t>
            </w:r>
            <w:r w:rsidR="00D5663B" w:rsidRPr="00527651">
              <w:rPr>
                <w:sz w:val="21"/>
                <w:szCs w:val="21"/>
              </w:rPr>
              <w:t>deletion mutation</w:t>
            </w:r>
          </w:p>
        </w:tc>
        <w:tc>
          <w:tcPr>
            <w:tcW w:w="2362" w:type="dxa"/>
          </w:tcPr>
          <w:p w14:paraId="7FBBF5E3" w14:textId="77777777" w:rsidR="00101787" w:rsidRPr="00527651" w:rsidRDefault="00101787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>c)</w:t>
            </w:r>
            <w:r w:rsidR="00D5663B" w:rsidRPr="00527651">
              <w:rPr>
                <w:sz w:val="21"/>
                <w:szCs w:val="21"/>
              </w:rPr>
              <w:t xml:space="preserve">  start codon at 5’</w:t>
            </w:r>
            <w:r w:rsidRPr="00527651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2362" w:type="dxa"/>
          </w:tcPr>
          <w:p w14:paraId="68D51241" w14:textId="77777777" w:rsidR="00101787" w:rsidRPr="00527651" w:rsidRDefault="00101787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>d)</w:t>
            </w:r>
            <w:r w:rsidR="00156A3D" w:rsidRPr="00527651">
              <w:rPr>
                <w:sz w:val="21"/>
                <w:szCs w:val="21"/>
              </w:rPr>
              <w:t xml:space="preserve">  </w:t>
            </w:r>
            <w:r w:rsidR="005C1EAC" w:rsidRPr="00527651">
              <w:rPr>
                <w:sz w:val="21"/>
                <w:szCs w:val="21"/>
              </w:rPr>
              <w:t>palindromic sequence</w:t>
            </w:r>
            <w:r w:rsidRPr="00527651">
              <w:rPr>
                <w:sz w:val="21"/>
                <w:szCs w:val="21"/>
              </w:rPr>
              <w:t xml:space="preserve">  </w:t>
            </w:r>
          </w:p>
        </w:tc>
      </w:tr>
    </w:tbl>
    <w:p w14:paraId="5A129CA3" w14:textId="77777777" w:rsidR="00C31A60" w:rsidRPr="00884035" w:rsidRDefault="00527651" w:rsidP="00B54E8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884035">
        <w:rPr>
          <w:sz w:val="21"/>
          <w:szCs w:val="21"/>
        </w:rPr>
        <w:t>Which one of the following is commonly used in transfer of foreign DNA into crop plants?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27651" w:rsidRPr="00884035" w14:paraId="29B287F7" w14:textId="77777777" w:rsidTr="00753197">
        <w:tc>
          <w:tcPr>
            <w:tcW w:w="4724" w:type="dxa"/>
          </w:tcPr>
          <w:p w14:paraId="170FFBE6" w14:textId="77777777" w:rsidR="00527651" w:rsidRPr="00884035" w:rsidRDefault="00527651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a)  </w:t>
            </w:r>
            <w:proofErr w:type="spellStart"/>
            <w:r w:rsidRPr="00884035">
              <w:rPr>
                <w:sz w:val="21"/>
                <w:szCs w:val="21"/>
              </w:rPr>
              <w:t>Meloidegyne</w:t>
            </w:r>
            <w:proofErr w:type="spellEnd"/>
            <w:r w:rsidRPr="00884035">
              <w:rPr>
                <w:sz w:val="21"/>
                <w:szCs w:val="21"/>
              </w:rPr>
              <w:t xml:space="preserve"> incognita  </w:t>
            </w:r>
          </w:p>
        </w:tc>
        <w:tc>
          <w:tcPr>
            <w:tcW w:w="4724" w:type="dxa"/>
          </w:tcPr>
          <w:p w14:paraId="5B3F627F" w14:textId="77777777" w:rsidR="00527651" w:rsidRPr="00884035" w:rsidRDefault="00527651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>b)  Agrobacterium tumefaciens</w:t>
            </w:r>
          </w:p>
        </w:tc>
      </w:tr>
      <w:tr w:rsidR="00527651" w:rsidRPr="00884035" w14:paraId="0E4517EE" w14:textId="77777777" w:rsidTr="00753197">
        <w:tc>
          <w:tcPr>
            <w:tcW w:w="4724" w:type="dxa"/>
          </w:tcPr>
          <w:p w14:paraId="4116E2CD" w14:textId="77777777" w:rsidR="00527651" w:rsidRPr="00884035" w:rsidRDefault="00527651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c)  </w:t>
            </w:r>
            <w:r w:rsidR="0008699B" w:rsidRPr="00884035">
              <w:rPr>
                <w:sz w:val="21"/>
                <w:szCs w:val="21"/>
              </w:rPr>
              <w:t xml:space="preserve">Penicillium </w:t>
            </w:r>
            <w:proofErr w:type="spellStart"/>
            <w:r w:rsidR="0008699B" w:rsidRPr="00884035">
              <w:rPr>
                <w:sz w:val="21"/>
                <w:szCs w:val="21"/>
              </w:rPr>
              <w:t>expansum</w:t>
            </w:r>
            <w:proofErr w:type="spellEnd"/>
          </w:p>
        </w:tc>
        <w:tc>
          <w:tcPr>
            <w:tcW w:w="4724" w:type="dxa"/>
          </w:tcPr>
          <w:p w14:paraId="2607A4AC" w14:textId="77777777" w:rsidR="00527651" w:rsidRPr="00884035" w:rsidRDefault="00527651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d)  </w:t>
            </w:r>
            <w:proofErr w:type="spellStart"/>
            <w:r w:rsidR="0008699B" w:rsidRPr="00884035">
              <w:rPr>
                <w:sz w:val="21"/>
                <w:szCs w:val="21"/>
              </w:rPr>
              <w:t>Tricoderma</w:t>
            </w:r>
            <w:proofErr w:type="spellEnd"/>
            <w:r w:rsidRPr="00884035">
              <w:rPr>
                <w:sz w:val="21"/>
                <w:szCs w:val="21"/>
              </w:rPr>
              <w:t xml:space="preserve"> </w:t>
            </w:r>
            <w:proofErr w:type="spellStart"/>
            <w:r w:rsidRPr="00884035">
              <w:rPr>
                <w:sz w:val="21"/>
                <w:szCs w:val="21"/>
              </w:rPr>
              <w:t>harzianum</w:t>
            </w:r>
            <w:proofErr w:type="spellEnd"/>
          </w:p>
        </w:tc>
      </w:tr>
    </w:tbl>
    <w:p w14:paraId="0BB3B6D8" w14:textId="77777777" w:rsidR="00884035" w:rsidRPr="00884035" w:rsidRDefault="00884035" w:rsidP="00B54E8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884035">
        <w:rPr>
          <w:sz w:val="21"/>
          <w:szCs w:val="21"/>
        </w:rPr>
        <w:t xml:space="preserve">GEAC stands </w:t>
      </w:r>
      <w:proofErr w:type="gramStart"/>
      <w:r w:rsidRPr="00884035">
        <w:rPr>
          <w:sz w:val="21"/>
          <w:szCs w:val="21"/>
        </w:rPr>
        <w:t>for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84035" w:rsidRPr="00884035" w14:paraId="4AA2929C" w14:textId="77777777" w:rsidTr="00753197">
        <w:tc>
          <w:tcPr>
            <w:tcW w:w="4724" w:type="dxa"/>
          </w:tcPr>
          <w:p w14:paraId="087A247C" w14:textId="77777777" w:rsidR="00884035" w:rsidRPr="00884035" w:rsidRDefault="00884035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a)  </w:t>
            </w:r>
            <w:r>
              <w:rPr>
                <w:sz w:val="21"/>
                <w:szCs w:val="21"/>
              </w:rPr>
              <w:t>Genome Engineering Action Committee</w:t>
            </w:r>
          </w:p>
        </w:tc>
        <w:tc>
          <w:tcPr>
            <w:tcW w:w="4724" w:type="dxa"/>
          </w:tcPr>
          <w:p w14:paraId="50D65C5F" w14:textId="77777777" w:rsidR="00884035" w:rsidRPr="00884035" w:rsidRDefault="00884035" w:rsidP="00775B1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b)  </w:t>
            </w:r>
            <w:r w:rsidR="00775B1A">
              <w:rPr>
                <w:sz w:val="21"/>
                <w:szCs w:val="21"/>
              </w:rPr>
              <w:t>Ground Environment Action Committee</w:t>
            </w:r>
          </w:p>
        </w:tc>
      </w:tr>
      <w:tr w:rsidR="00884035" w:rsidRPr="00884035" w14:paraId="350E135C" w14:textId="77777777" w:rsidTr="00753197">
        <w:tc>
          <w:tcPr>
            <w:tcW w:w="4724" w:type="dxa"/>
          </w:tcPr>
          <w:p w14:paraId="59DF4C4D" w14:textId="77777777" w:rsidR="00884035" w:rsidRPr="00884035" w:rsidRDefault="00884035" w:rsidP="00884035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c)  </w:t>
            </w:r>
            <w:r>
              <w:rPr>
                <w:sz w:val="21"/>
                <w:szCs w:val="21"/>
              </w:rPr>
              <w:t>Genetic Engineering Approval Committee</w:t>
            </w:r>
          </w:p>
        </w:tc>
        <w:tc>
          <w:tcPr>
            <w:tcW w:w="4724" w:type="dxa"/>
          </w:tcPr>
          <w:p w14:paraId="667F19CF" w14:textId="77777777" w:rsidR="00884035" w:rsidRPr="00884035" w:rsidRDefault="00884035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>d)</w:t>
            </w:r>
            <w:r w:rsidR="00775B1A">
              <w:rPr>
                <w:sz w:val="21"/>
                <w:szCs w:val="21"/>
              </w:rPr>
              <w:t xml:space="preserve">  Genetic &amp; Environment Approval Committee</w:t>
            </w:r>
            <w:r w:rsidRPr="00884035">
              <w:rPr>
                <w:sz w:val="21"/>
                <w:szCs w:val="21"/>
              </w:rPr>
              <w:t xml:space="preserve">  </w:t>
            </w:r>
          </w:p>
        </w:tc>
      </w:tr>
    </w:tbl>
    <w:p w14:paraId="78097F3E" w14:textId="77777777" w:rsidR="002264A2" w:rsidRPr="00527651" w:rsidRDefault="002264A2" w:rsidP="002264A2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527651">
        <w:rPr>
          <w:sz w:val="21"/>
          <w:szCs w:val="21"/>
        </w:rPr>
        <w:t xml:space="preserve">Which of the following is not a characteristic of the </w:t>
      </w:r>
      <w:proofErr w:type="gramStart"/>
      <w:r w:rsidRPr="00527651">
        <w:rPr>
          <w:sz w:val="21"/>
          <w:szCs w:val="21"/>
        </w:rPr>
        <w:t>plasmid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476"/>
        <w:gridCol w:w="2248"/>
      </w:tblGrid>
      <w:tr w:rsidR="002264A2" w:rsidRPr="00527651" w14:paraId="6CD80DFC" w14:textId="77777777" w:rsidTr="00753197">
        <w:tc>
          <w:tcPr>
            <w:tcW w:w="2362" w:type="dxa"/>
          </w:tcPr>
          <w:p w14:paraId="1F637106" w14:textId="77777777" w:rsidR="002264A2" w:rsidRPr="00527651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>a)  Extra nuclear</w:t>
            </w:r>
          </w:p>
        </w:tc>
        <w:tc>
          <w:tcPr>
            <w:tcW w:w="2362" w:type="dxa"/>
          </w:tcPr>
          <w:p w14:paraId="44F3C4A0" w14:textId="77777777" w:rsidR="002264A2" w:rsidRPr="00527651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 xml:space="preserve">b)  single stranded  </w:t>
            </w:r>
          </w:p>
        </w:tc>
        <w:tc>
          <w:tcPr>
            <w:tcW w:w="2476" w:type="dxa"/>
          </w:tcPr>
          <w:p w14:paraId="56CB18F9" w14:textId="77777777" w:rsidR="002264A2" w:rsidRPr="00527651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 xml:space="preserve">c)  independent replication    </w:t>
            </w:r>
          </w:p>
        </w:tc>
        <w:tc>
          <w:tcPr>
            <w:tcW w:w="2248" w:type="dxa"/>
          </w:tcPr>
          <w:p w14:paraId="4889E30C" w14:textId="77777777" w:rsidR="002264A2" w:rsidRPr="00527651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>d)  circular DNA</w:t>
            </w:r>
          </w:p>
        </w:tc>
      </w:tr>
    </w:tbl>
    <w:p w14:paraId="379D7974" w14:textId="77777777" w:rsidR="002264A2" w:rsidRPr="000C4CCC" w:rsidRDefault="002264A2" w:rsidP="002264A2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α</m:t>
        </m:r>
      </m:oMath>
      <w:r>
        <w:rPr>
          <w:rFonts w:eastAsiaTheme="minorEastAsia"/>
          <w:sz w:val="21"/>
          <w:szCs w:val="21"/>
        </w:rPr>
        <w:t xml:space="preserve">- 1 antitrypsin </w:t>
      </w:r>
      <w:proofErr w:type="gramStart"/>
      <w:r>
        <w:rPr>
          <w:rFonts w:eastAsiaTheme="minorEastAsia"/>
          <w:sz w:val="21"/>
          <w:szCs w:val="21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264A2" w:rsidRPr="00884035" w14:paraId="251F4C52" w14:textId="77777777" w:rsidTr="00753197">
        <w:tc>
          <w:tcPr>
            <w:tcW w:w="4724" w:type="dxa"/>
          </w:tcPr>
          <w:p w14:paraId="2F492930" w14:textId="77777777" w:rsidR="002264A2" w:rsidRPr="00884035" w:rsidRDefault="002264A2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a)  </w:t>
            </w:r>
            <w:r>
              <w:rPr>
                <w:sz w:val="21"/>
                <w:szCs w:val="21"/>
              </w:rPr>
              <w:t>an antacid</w:t>
            </w:r>
          </w:p>
        </w:tc>
        <w:tc>
          <w:tcPr>
            <w:tcW w:w="4724" w:type="dxa"/>
          </w:tcPr>
          <w:p w14:paraId="24BDEC4F" w14:textId="77777777" w:rsidR="002264A2" w:rsidRPr="00884035" w:rsidRDefault="002264A2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an enzyme</w:t>
            </w:r>
            <w:r w:rsidRPr="00884035">
              <w:rPr>
                <w:sz w:val="21"/>
                <w:szCs w:val="21"/>
              </w:rPr>
              <w:t xml:space="preserve">  </w:t>
            </w:r>
          </w:p>
        </w:tc>
      </w:tr>
      <w:tr w:rsidR="002264A2" w:rsidRPr="00884035" w14:paraId="0025731C" w14:textId="77777777" w:rsidTr="00753197">
        <w:tc>
          <w:tcPr>
            <w:tcW w:w="4724" w:type="dxa"/>
          </w:tcPr>
          <w:p w14:paraId="3CBFB36A" w14:textId="77777777" w:rsidR="002264A2" w:rsidRPr="00884035" w:rsidRDefault="002264A2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c)  </w:t>
            </w:r>
            <w:r>
              <w:rPr>
                <w:sz w:val="21"/>
                <w:szCs w:val="21"/>
              </w:rPr>
              <w:t xml:space="preserve"> used to treat arthritis</w:t>
            </w:r>
          </w:p>
        </w:tc>
        <w:tc>
          <w:tcPr>
            <w:tcW w:w="4724" w:type="dxa"/>
          </w:tcPr>
          <w:p w14:paraId="2152CA3E" w14:textId="77777777" w:rsidR="002264A2" w:rsidRPr="00884035" w:rsidRDefault="002264A2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d)  </w:t>
            </w:r>
            <w:r>
              <w:rPr>
                <w:sz w:val="21"/>
                <w:szCs w:val="21"/>
              </w:rPr>
              <w:t xml:space="preserve"> used to treat emphysema</w:t>
            </w:r>
          </w:p>
        </w:tc>
      </w:tr>
    </w:tbl>
    <w:p w14:paraId="37BDB0B2" w14:textId="77777777" w:rsidR="002264A2" w:rsidRPr="00527651" w:rsidRDefault="002264A2" w:rsidP="002264A2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527651">
        <w:rPr>
          <w:sz w:val="21"/>
          <w:szCs w:val="21"/>
        </w:rPr>
        <w:t xml:space="preserve">An antibiotic resistant gene in a vector usually help in selection </w:t>
      </w:r>
      <w:proofErr w:type="gramStart"/>
      <w:r w:rsidRPr="00527651">
        <w:rPr>
          <w:sz w:val="21"/>
          <w:szCs w:val="21"/>
        </w:rPr>
        <w:t>of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264A2" w:rsidRPr="00527651" w14:paraId="03D64EBC" w14:textId="77777777" w:rsidTr="00753197">
        <w:tc>
          <w:tcPr>
            <w:tcW w:w="2362" w:type="dxa"/>
          </w:tcPr>
          <w:p w14:paraId="03306700" w14:textId="77777777" w:rsidR="002264A2" w:rsidRPr="00527651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>a)  competent cell</w:t>
            </w:r>
          </w:p>
        </w:tc>
        <w:tc>
          <w:tcPr>
            <w:tcW w:w="2362" w:type="dxa"/>
          </w:tcPr>
          <w:p w14:paraId="72EC0DB0" w14:textId="77777777" w:rsidR="002264A2" w:rsidRPr="00527651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 xml:space="preserve">b)  transformed cell  </w:t>
            </w:r>
          </w:p>
        </w:tc>
        <w:tc>
          <w:tcPr>
            <w:tcW w:w="2362" w:type="dxa"/>
          </w:tcPr>
          <w:p w14:paraId="64D61CF6" w14:textId="77777777" w:rsidR="002264A2" w:rsidRPr="00527651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 xml:space="preserve">c)  recombinant cell    </w:t>
            </w:r>
          </w:p>
        </w:tc>
        <w:tc>
          <w:tcPr>
            <w:tcW w:w="2362" w:type="dxa"/>
          </w:tcPr>
          <w:p w14:paraId="0521FC3C" w14:textId="77777777" w:rsidR="002264A2" w:rsidRPr="00527651" w:rsidRDefault="002264A2" w:rsidP="00753197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527651">
              <w:rPr>
                <w:sz w:val="21"/>
                <w:szCs w:val="21"/>
              </w:rPr>
              <w:t xml:space="preserve">d) none of the above  </w:t>
            </w:r>
          </w:p>
        </w:tc>
      </w:tr>
    </w:tbl>
    <w:p w14:paraId="4F9739F8" w14:textId="77777777" w:rsidR="002264A2" w:rsidRPr="00884035" w:rsidRDefault="002264A2" w:rsidP="002264A2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884035">
        <w:rPr>
          <w:sz w:val="21"/>
          <w:szCs w:val="21"/>
        </w:rPr>
        <w:t>In genetic engineering, the antibiotics are used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264A2" w:rsidRPr="00884035" w14:paraId="590783E5" w14:textId="77777777" w:rsidTr="00753197">
        <w:tc>
          <w:tcPr>
            <w:tcW w:w="4724" w:type="dxa"/>
          </w:tcPr>
          <w:p w14:paraId="7797B75B" w14:textId="77777777" w:rsidR="002264A2" w:rsidRPr="00884035" w:rsidRDefault="002264A2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a)  as selectable marker  </w:t>
            </w:r>
          </w:p>
        </w:tc>
        <w:tc>
          <w:tcPr>
            <w:tcW w:w="4724" w:type="dxa"/>
          </w:tcPr>
          <w:p w14:paraId="12621D37" w14:textId="77777777" w:rsidR="002264A2" w:rsidRPr="00884035" w:rsidRDefault="002264A2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b)  to keep the cultures free of infection   </w:t>
            </w:r>
          </w:p>
        </w:tc>
      </w:tr>
      <w:tr w:rsidR="002264A2" w:rsidRPr="00884035" w14:paraId="74FC816E" w14:textId="77777777" w:rsidTr="00753197">
        <w:tc>
          <w:tcPr>
            <w:tcW w:w="4724" w:type="dxa"/>
          </w:tcPr>
          <w:p w14:paraId="105BDBE2" w14:textId="77777777" w:rsidR="002264A2" w:rsidRPr="00884035" w:rsidRDefault="002264A2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>c)  to select healthy vectors</w:t>
            </w:r>
          </w:p>
        </w:tc>
        <w:tc>
          <w:tcPr>
            <w:tcW w:w="4724" w:type="dxa"/>
          </w:tcPr>
          <w:p w14:paraId="2F0F31F6" w14:textId="77777777" w:rsidR="002264A2" w:rsidRPr="00884035" w:rsidRDefault="002264A2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>d)  as sequence from where replication starts</w:t>
            </w:r>
          </w:p>
        </w:tc>
      </w:tr>
    </w:tbl>
    <w:p w14:paraId="15FE5BB7" w14:textId="77777777" w:rsidR="000C4CCC" w:rsidRDefault="006C1D76" w:rsidP="00B54E8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Bio piracy </w:t>
      </w:r>
      <w:proofErr w:type="gramStart"/>
      <w:r>
        <w:rPr>
          <w:sz w:val="21"/>
          <w:szCs w:val="21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C1D76" w:rsidRPr="00884035" w14:paraId="4DD4DA34" w14:textId="77777777" w:rsidTr="00753197">
        <w:tc>
          <w:tcPr>
            <w:tcW w:w="4724" w:type="dxa"/>
          </w:tcPr>
          <w:p w14:paraId="5A112D9B" w14:textId="77777777" w:rsidR="006C1D76" w:rsidRPr="00884035" w:rsidRDefault="006C1D76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a)  </w:t>
            </w:r>
            <w:r w:rsidR="008E1809">
              <w:rPr>
                <w:sz w:val="21"/>
                <w:szCs w:val="21"/>
              </w:rPr>
              <w:t>use of bio patents</w:t>
            </w:r>
          </w:p>
        </w:tc>
        <w:tc>
          <w:tcPr>
            <w:tcW w:w="4724" w:type="dxa"/>
          </w:tcPr>
          <w:p w14:paraId="600F8101" w14:textId="77777777" w:rsidR="006C1D76" w:rsidRPr="00884035" w:rsidRDefault="006C1D76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b)  </w:t>
            </w:r>
            <w:r w:rsidR="008E1809">
              <w:rPr>
                <w:sz w:val="21"/>
                <w:szCs w:val="21"/>
              </w:rPr>
              <w:t>thefts of plants and animals</w:t>
            </w:r>
          </w:p>
        </w:tc>
      </w:tr>
      <w:tr w:rsidR="006C1D76" w:rsidRPr="00884035" w14:paraId="6615A594" w14:textId="77777777" w:rsidTr="00753197">
        <w:tc>
          <w:tcPr>
            <w:tcW w:w="4724" w:type="dxa"/>
          </w:tcPr>
          <w:p w14:paraId="79C3EABB" w14:textId="77777777" w:rsidR="006C1D76" w:rsidRPr="00884035" w:rsidRDefault="006C1D76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c)  </w:t>
            </w:r>
            <w:r w:rsidR="008E1809">
              <w:rPr>
                <w:sz w:val="21"/>
                <w:szCs w:val="21"/>
              </w:rPr>
              <w:t xml:space="preserve">stealing of </w:t>
            </w:r>
            <w:r w:rsidR="00541DEE">
              <w:rPr>
                <w:sz w:val="21"/>
                <w:szCs w:val="21"/>
              </w:rPr>
              <w:t>bio resources</w:t>
            </w:r>
          </w:p>
        </w:tc>
        <w:tc>
          <w:tcPr>
            <w:tcW w:w="4724" w:type="dxa"/>
          </w:tcPr>
          <w:p w14:paraId="6C111313" w14:textId="77777777" w:rsidR="006C1D76" w:rsidRPr="00884035" w:rsidRDefault="006C1D76" w:rsidP="00753197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884035">
              <w:rPr>
                <w:sz w:val="21"/>
                <w:szCs w:val="21"/>
              </w:rPr>
              <w:t xml:space="preserve">d)  </w:t>
            </w:r>
            <w:r w:rsidR="008E1809">
              <w:rPr>
                <w:sz w:val="21"/>
                <w:szCs w:val="21"/>
              </w:rPr>
              <w:t xml:space="preserve">exploitation of bio resources without paying authorization  </w:t>
            </w:r>
          </w:p>
        </w:tc>
      </w:tr>
    </w:tbl>
    <w:p w14:paraId="677E0B56" w14:textId="77777777" w:rsidR="00A13A60" w:rsidRPr="0072110E" w:rsidRDefault="00A13A60" w:rsidP="00EC52B5">
      <w:pPr>
        <w:pStyle w:val="ListParagraph"/>
        <w:numPr>
          <w:ilvl w:val="0"/>
          <w:numId w:val="1"/>
        </w:numPr>
        <w:jc w:val="both"/>
      </w:pPr>
      <w:r w:rsidRPr="0072110E">
        <w:t xml:space="preserve">Name the host cells in which micro-injection technique is used to introduce an alien DNA.  </w:t>
      </w:r>
      <w:r w:rsidR="00AC1290" w:rsidRPr="0072110E">
        <w:t xml:space="preserve">              [ </w:t>
      </w:r>
      <w:proofErr w:type="gramStart"/>
      <w:r w:rsidR="00AC1290" w:rsidRPr="0072110E">
        <w:t>1 ]</w:t>
      </w:r>
      <w:proofErr w:type="gramEnd"/>
    </w:p>
    <w:p w14:paraId="6985C3A6" w14:textId="77777777" w:rsidR="006C1D76" w:rsidRPr="0072110E" w:rsidRDefault="00695911" w:rsidP="00EC52B5">
      <w:pPr>
        <w:pStyle w:val="ListParagraph"/>
        <w:numPr>
          <w:ilvl w:val="0"/>
          <w:numId w:val="1"/>
        </w:numPr>
        <w:jc w:val="both"/>
      </w:pPr>
      <w:r w:rsidRPr="0072110E">
        <w:t>Name the first transgenic cow. Which gene was introduced in this cow?</w:t>
      </w:r>
      <w:r w:rsidR="00AC1290" w:rsidRPr="0072110E">
        <w:t xml:space="preserve">                                      </w:t>
      </w:r>
      <w:r w:rsidR="0072110E">
        <w:t xml:space="preserve"> </w:t>
      </w:r>
      <w:r w:rsidR="00AC1290" w:rsidRPr="0072110E">
        <w:t xml:space="preserve">         [ </w:t>
      </w:r>
      <w:proofErr w:type="gramStart"/>
      <w:r w:rsidR="00AC1290" w:rsidRPr="0072110E">
        <w:t>1 ]</w:t>
      </w:r>
      <w:proofErr w:type="gramEnd"/>
    </w:p>
    <w:p w14:paraId="4BAF963D" w14:textId="77777777" w:rsidR="00293EFE" w:rsidRPr="0072110E" w:rsidRDefault="00293EFE" w:rsidP="00EC52B5">
      <w:pPr>
        <w:pStyle w:val="ListParagraph"/>
        <w:numPr>
          <w:ilvl w:val="0"/>
          <w:numId w:val="1"/>
        </w:numPr>
        <w:jc w:val="both"/>
      </w:pPr>
      <w:r w:rsidRPr="0072110E">
        <w:t>Why and how bacteria can be made competent?</w:t>
      </w:r>
      <w:r w:rsidR="00AC1290" w:rsidRPr="0072110E">
        <w:t xml:space="preserve">                                                                                         [ </w:t>
      </w:r>
      <w:proofErr w:type="gramStart"/>
      <w:r w:rsidR="00AC1290" w:rsidRPr="0072110E">
        <w:t>1 ]</w:t>
      </w:r>
      <w:proofErr w:type="gramEnd"/>
    </w:p>
    <w:p w14:paraId="2A238152" w14:textId="77777777" w:rsidR="00695911" w:rsidRPr="0072110E" w:rsidRDefault="00A13A60" w:rsidP="00EC52B5">
      <w:pPr>
        <w:pStyle w:val="ListParagraph"/>
        <w:numPr>
          <w:ilvl w:val="0"/>
          <w:numId w:val="1"/>
        </w:numPr>
        <w:jc w:val="both"/>
      </w:pPr>
      <w:r w:rsidRPr="0072110E">
        <w:t>Name the component used for staining the isolated DNA in the gel electrophoresis.</w:t>
      </w:r>
      <w:r w:rsidR="00AC1290" w:rsidRPr="0072110E">
        <w:t xml:space="preserve">                           [ </w:t>
      </w:r>
      <w:proofErr w:type="gramStart"/>
      <w:r w:rsidR="00AC1290" w:rsidRPr="0072110E">
        <w:t>1 ]</w:t>
      </w:r>
      <w:proofErr w:type="gramEnd"/>
    </w:p>
    <w:p w14:paraId="2F24F47E" w14:textId="77777777" w:rsidR="00A13A60" w:rsidRPr="0072110E" w:rsidRDefault="00A13A60" w:rsidP="00EC52B5">
      <w:pPr>
        <w:pStyle w:val="ListParagraph"/>
        <w:numPr>
          <w:ilvl w:val="0"/>
          <w:numId w:val="1"/>
        </w:numPr>
        <w:jc w:val="both"/>
      </w:pPr>
      <w:r w:rsidRPr="0072110E">
        <w:t>What is gene gun</w:t>
      </w:r>
      <w:r w:rsidR="00903052" w:rsidRPr="0072110E">
        <w:t>?</w:t>
      </w:r>
      <w:r w:rsidR="00AC1290" w:rsidRPr="0072110E">
        <w:t xml:space="preserve">                                                                                                                                                [ </w:t>
      </w:r>
      <w:proofErr w:type="gramStart"/>
      <w:r w:rsidR="00AC1290" w:rsidRPr="0072110E">
        <w:t>1 ]</w:t>
      </w:r>
      <w:proofErr w:type="gramEnd"/>
    </w:p>
    <w:p w14:paraId="37C4471D" w14:textId="77777777" w:rsidR="00F86327" w:rsidRPr="0072110E" w:rsidRDefault="00903052" w:rsidP="00EC52B5">
      <w:pPr>
        <w:pStyle w:val="ListParagraph"/>
        <w:numPr>
          <w:ilvl w:val="0"/>
          <w:numId w:val="1"/>
        </w:numPr>
        <w:jc w:val="both"/>
      </w:pPr>
      <w:r w:rsidRPr="0072110E">
        <w:t>Why are molecular scissor so called? Write their use in biotechnology</w:t>
      </w:r>
      <w:r w:rsidR="00F86327" w:rsidRPr="0072110E">
        <w:t>.</w:t>
      </w:r>
      <w:r w:rsidR="00AC1290" w:rsidRPr="0072110E">
        <w:t xml:space="preserve">                     </w:t>
      </w:r>
      <w:r w:rsidR="0072110E">
        <w:t xml:space="preserve">                              </w:t>
      </w:r>
      <w:r w:rsidR="00AC1290" w:rsidRPr="0072110E">
        <w:t xml:space="preserve">[ </w:t>
      </w:r>
      <w:proofErr w:type="gramStart"/>
      <w:r w:rsidR="00AC1290" w:rsidRPr="0072110E">
        <w:t>2 ]</w:t>
      </w:r>
      <w:proofErr w:type="gramEnd"/>
    </w:p>
    <w:p w14:paraId="7FE8E5FE" w14:textId="77777777" w:rsidR="00AA17EA" w:rsidRPr="0072110E" w:rsidRDefault="00AA17EA" w:rsidP="00EC52B5">
      <w:pPr>
        <w:pStyle w:val="ListParagraph"/>
        <w:numPr>
          <w:ilvl w:val="0"/>
          <w:numId w:val="1"/>
        </w:numPr>
        <w:jc w:val="both"/>
      </w:pPr>
      <w:r w:rsidRPr="0072110E">
        <w:t xml:space="preserve">Why do lepidopterans die when they feed on </w:t>
      </w:r>
      <w:proofErr w:type="spellStart"/>
      <w:r w:rsidRPr="0072110E">
        <w:t>Bt</w:t>
      </w:r>
      <w:proofErr w:type="spellEnd"/>
      <w:r w:rsidRPr="0072110E">
        <w:t xml:space="preserve"> cotton plant? Explain how does it happens.</w:t>
      </w:r>
      <w:r w:rsidR="0072110E">
        <w:t xml:space="preserve">      </w:t>
      </w:r>
      <w:r w:rsidR="00BE2ABC" w:rsidRPr="0072110E">
        <w:t xml:space="preserve">      [ </w:t>
      </w:r>
      <w:proofErr w:type="gramStart"/>
      <w:r w:rsidR="00BE2ABC" w:rsidRPr="0072110E">
        <w:t>2 ]</w:t>
      </w:r>
      <w:proofErr w:type="gramEnd"/>
    </w:p>
    <w:p w14:paraId="24CC45E6" w14:textId="77777777" w:rsidR="00903052" w:rsidRPr="0072110E" w:rsidRDefault="00F86327" w:rsidP="00EC52B5">
      <w:pPr>
        <w:pStyle w:val="ListParagraph"/>
        <w:numPr>
          <w:ilvl w:val="0"/>
          <w:numId w:val="1"/>
        </w:numPr>
        <w:jc w:val="both"/>
      </w:pPr>
      <w:r w:rsidRPr="0072110E">
        <w:t>Why the ‘insertional inactivation’</w:t>
      </w:r>
      <w:r w:rsidR="00434DF4" w:rsidRPr="0072110E">
        <w:t xml:space="preserve"> method to detect recombinant DNA is preferred to ‘antibiotic </w:t>
      </w:r>
      <w:r w:rsidR="0085003F" w:rsidRPr="0072110E">
        <w:t>resistance’ procedure?</w:t>
      </w:r>
      <w:r w:rsidR="00AC1290" w:rsidRPr="0072110E">
        <w:t xml:space="preserve">                                                                                                      </w:t>
      </w:r>
      <w:r w:rsidR="0072110E">
        <w:t xml:space="preserve">                             </w:t>
      </w:r>
      <w:r w:rsidR="00AC1290" w:rsidRPr="0072110E">
        <w:t xml:space="preserve">    [ </w:t>
      </w:r>
      <w:proofErr w:type="gramStart"/>
      <w:r w:rsidR="00AC1290" w:rsidRPr="0072110E">
        <w:t>2 ]</w:t>
      </w:r>
      <w:proofErr w:type="gramEnd"/>
    </w:p>
    <w:p w14:paraId="4BA24F83" w14:textId="77777777" w:rsidR="006F6A95" w:rsidRDefault="006F6A95" w:rsidP="006F6A95">
      <w:pPr>
        <w:pStyle w:val="ListParagraph"/>
        <w:ind w:left="360"/>
        <w:jc w:val="both"/>
      </w:pPr>
    </w:p>
    <w:p w14:paraId="2CD12EF4" w14:textId="77777777" w:rsidR="00293EFE" w:rsidRPr="0072110E" w:rsidRDefault="007726EC" w:rsidP="00EC52B5">
      <w:pPr>
        <w:pStyle w:val="ListParagraph"/>
        <w:numPr>
          <w:ilvl w:val="0"/>
          <w:numId w:val="1"/>
        </w:numPr>
        <w:jc w:val="both"/>
      </w:pPr>
      <w:r w:rsidRPr="0072110E">
        <w:lastRenderedPageBreak/>
        <w:t>Suggest and describe a technique to obtain multiple copies of a gene of interest in vitro.</w:t>
      </w:r>
      <w:r w:rsidR="0072110E">
        <w:t xml:space="preserve">       </w:t>
      </w:r>
      <w:r w:rsidR="00411B62" w:rsidRPr="0072110E">
        <w:t xml:space="preserve">           </w:t>
      </w:r>
      <w:r w:rsidR="00AC1290" w:rsidRPr="0072110E">
        <w:t xml:space="preserve">[ </w:t>
      </w:r>
      <w:proofErr w:type="gramStart"/>
      <w:r w:rsidR="00AC1290" w:rsidRPr="0072110E">
        <w:t>3 ]</w:t>
      </w:r>
      <w:proofErr w:type="gramEnd"/>
    </w:p>
    <w:p w14:paraId="700322BA" w14:textId="77777777" w:rsidR="00083845" w:rsidRPr="0072110E" w:rsidRDefault="00083845" w:rsidP="00EC52B5">
      <w:pPr>
        <w:pStyle w:val="ListParagraph"/>
        <w:numPr>
          <w:ilvl w:val="0"/>
          <w:numId w:val="1"/>
        </w:numPr>
        <w:jc w:val="both"/>
      </w:pPr>
      <w:r w:rsidRPr="0072110E">
        <w:t>Explain the different uses of biotechnology in medical field.</w:t>
      </w:r>
      <w:r w:rsidR="00A42196" w:rsidRPr="0072110E">
        <w:t xml:space="preserve">                                                                     [ </w:t>
      </w:r>
      <w:proofErr w:type="gramStart"/>
      <w:r w:rsidR="00A42196" w:rsidRPr="0072110E">
        <w:t>3 ]</w:t>
      </w:r>
      <w:proofErr w:type="gramEnd"/>
    </w:p>
    <w:p w14:paraId="43581C7A" w14:textId="77777777" w:rsidR="0011230C" w:rsidRPr="0072110E" w:rsidRDefault="00A205B3" w:rsidP="00EC52B5">
      <w:pPr>
        <w:pStyle w:val="ListParagraph"/>
        <w:numPr>
          <w:ilvl w:val="0"/>
          <w:numId w:val="1"/>
        </w:numPr>
        <w:jc w:val="both"/>
      </w:pPr>
      <w:r w:rsidRPr="0072110E">
        <w:t>Refer to the diagram of maturation of proinsulin into insulin to answer the following questions.</w:t>
      </w:r>
      <w:r w:rsidR="0072110E">
        <w:t xml:space="preserve">    </w:t>
      </w:r>
      <w:r w:rsidR="00A42196" w:rsidRPr="0072110E">
        <w:t xml:space="preserve"> [ </w:t>
      </w:r>
      <w:proofErr w:type="gramStart"/>
      <w:r w:rsidR="00A42196" w:rsidRPr="0072110E">
        <w:t>4 ]</w:t>
      </w:r>
      <w:proofErr w:type="gramEnd"/>
    </w:p>
    <w:p w14:paraId="2649452B" w14:textId="77777777" w:rsidR="0011230C" w:rsidRPr="0072110E" w:rsidRDefault="009D15E8" w:rsidP="009D15E8">
      <w:pPr>
        <w:pStyle w:val="ListParagraph"/>
        <w:ind w:left="360"/>
        <w:jc w:val="both"/>
        <w:rPr>
          <w:noProof/>
          <w:lang w:val="en-IN" w:eastAsia="en-IN"/>
        </w:rPr>
      </w:pPr>
      <w:r w:rsidRPr="0072110E">
        <w:t xml:space="preserve">                                </w:t>
      </w:r>
      <w:r w:rsidRPr="0072110E">
        <w:rPr>
          <w:noProof/>
          <w:lang w:val="en-IN" w:eastAsia="en-IN"/>
        </w:rPr>
        <w:drawing>
          <wp:inline distT="0" distB="0" distL="0" distR="0" wp14:anchorId="39659E0D" wp14:editId="0A6D3AA8">
            <wp:extent cx="2081152" cy="2524785"/>
            <wp:effectExtent l="6668" t="0" r="2222" b="222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3"/>
                    <a:stretch/>
                  </pic:blipFill>
                  <pic:spPr bwMode="auto">
                    <a:xfrm rot="16200000">
                      <a:off x="0" y="0"/>
                      <a:ext cx="2098138" cy="254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F5C15" w14:textId="77777777" w:rsidR="0011230C" w:rsidRPr="0072110E" w:rsidRDefault="0011230C" w:rsidP="0011230C">
      <w:pPr>
        <w:pStyle w:val="ListParagraph"/>
        <w:ind w:left="360"/>
        <w:jc w:val="both"/>
      </w:pPr>
      <w:r w:rsidRPr="0072110E">
        <w:t xml:space="preserve">  (</w:t>
      </w:r>
      <w:proofErr w:type="spellStart"/>
      <w:r w:rsidRPr="0072110E">
        <w:t>i</w:t>
      </w:r>
      <w:proofErr w:type="spellEnd"/>
      <w:r w:rsidRPr="0072110E">
        <w:t>)   How are two short polypeptide chain of insulin linked together?</w:t>
      </w:r>
    </w:p>
    <w:p w14:paraId="70AC8D2F" w14:textId="77777777" w:rsidR="0011230C" w:rsidRPr="0072110E" w:rsidRDefault="0011230C" w:rsidP="0011230C">
      <w:pPr>
        <w:pStyle w:val="ListParagraph"/>
        <w:ind w:left="360"/>
        <w:jc w:val="both"/>
      </w:pPr>
      <w:r w:rsidRPr="0072110E">
        <w:t xml:space="preserve"> (ii)   State the role of C-peptide in human insulin.</w:t>
      </w:r>
    </w:p>
    <w:p w14:paraId="26B13212" w14:textId="77777777" w:rsidR="00AC1290" w:rsidRPr="0072110E" w:rsidRDefault="0011230C" w:rsidP="0011230C">
      <w:pPr>
        <w:pStyle w:val="ListParagraph"/>
        <w:ind w:left="360"/>
        <w:jc w:val="both"/>
      </w:pPr>
      <w:r w:rsidRPr="0072110E">
        <w:t xml:space="preserve">(iii)  </w:t>
      </w:r>
      <w:r w:rsidR="00083845" w:rsidRPr="0072110E">
        <w:t xml:space="preserve"> </w:t>
      </w:r>
      <w:r w:rsidRPr="0072110E">
        <w:t>Mention the chemical change</w:t>
      </w:r>
      <w:r w:rsidR="00CC1962" w:rsidRPr="0072110E">
        <w:t xml:space="preserve"> that proinsulin undergoes, to be able to act as mature insulin</w:t>
      </w:r>
      <w:r w:rsidRPr="0072110E">
        <w:t xml:space="preserve"> </w:t>
      </w:r>
    </w:p>
    <w:p w14:paraId="76DAA8E3" w14:textId="77777777" w:rsidR="006163D6" w:rsidRPr="0072110E" w:rsidRDefault="00CB3DDF" w:rsidP="00EC52B5">
      <w:pPr>
        <w:pStyle w:val="ListParagraph"/>
        <w:numPr>
          <w:ilvl w:val="0"/>
          <w:numId w:val="1"/>
        </w:numPr>
        <w:jc w:val="both"/>
      </w:pPr>
      <w:r w:rsidRPr="0072110E">
        <w:t xml:space="preserve">Rajesh was </w:t>
      </w:r>
      <w:r w:rsidR="00CA2D70" w:rsidRPr="0072110E">
        <w:t>doing gel electrophoresis to purify DNA fragments. Given below is the sketch of the observation of the experiment performed by him.</w:t>
      </w:r>
      <w:r w:rsidR="00A42196" w:rsidRPr="0072110E">
        <w:t xml:space="preserve">                                                                                      [ </w:t>
      </w:r>
      <w:proofErr w:type="gramStart"/>
      <w:r w:rsidR="00A42196" w:rsidRPr="0072110E">
        <w:t>4 ]</w:t>
      </w:r>
      <w:proofErr w:type="gramEnd"/>
    </w:p>
    <w:p w14:paraId="3D8E1030" w14:textId="77777777" w:rsidR="006163D6" w:rsidRPr="0072110E" w:rsidRDefault="009D15E8" w:rsidP="006163D6">
      <w:pPr>
        <w:pStyle w:val="ListParagraph"/>
        <w:ind w:left="360"/>
        <w:jc w:val="both"/>
      </w:pPr>
      <w:r w:rsidRPr="0072110E">
        <w:t xml:space="preserve">                                              </w:t>
      </w:r>
      <w:r w:rsidRPr="0072110E">
        <w:rPr>
          <w:noProof/>
          <w:lang w:val="en-IN" w:eastAsia="en-IN"/>
        </w:rPr>
        <w:drawing>
          <wp:inline distT="0" distB="0" distL="0" distR="0" wp14:anchorId="1B700205" wp14:editId="39CCE2F6">
            <wp:extent cx="1357988" cy="2821642"/>
            <wp:effectExtent l="0" t="7938" r="6033" b="603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7" t="9881" r="3803" b="4342"/>
                    <a:stretch/>
                  </pic:blipFill>
                  <pic:spPr bwMode="auto">
                    <a:xfrm rot="16200000">
                      <a:off x="0" y="0"/>
                      <a:ext cx="1364715" cy="283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FE7DE" w14:textId="77777777" w:rsidR="006163D6" w:rsidRPr="0072110E" w:rsidRDefault="006163D6" w:rsidP="006163D6">
      <w:pPr>
        <w:pStyle w:val="ListParagraph"/>
        <w:ind w:left="360"/>
        <w:jc w:val="both"/>
      </w:pPr>
      <w:r w:rsidRPr="0072110E">
        <w:t xml:space="preserve">  (</w:t>
      </w:r>
      <w:proofErr w:type="spellStart"/>
      <w:r w:rsidRPr="0072110E">
        <w:t>i</w:t>
      </w:r>
      <w:proofErr w:type="spellEnd"/>
      <w:r w:rsidRPr="0072110E">
        <w:t>)</w:t>
      </w:r>
      <w:r w:rsidR="004572B2" w:rsidRPr="0072110E">
        <w:t xml:space="preserve">  </w:t>
      </w:r>
      <w:r w:rsidRPr="0072110E">
        <w:t xml:space="preserve">  At which end of he would have loaded the samples and where?</w:t>
      </w:r>
    </w:p>
    <w:p w14:paraId="133EEEBE" w14:textId="77777777" w:rsidR="004572B2" w:rsidRPr="0072110E" w:rsidRDefault="006163D6" w:rsidP="006163D6">
      <w:pPr>
        <w:pStyle w:val="ListParagraph"/>
        <w:ind w:left="360"/>
        <w:jc w:val="both"/>
      </w:pPr>
      <w:r w:rsidRPr="0072110E">
        <w:t xml:space="preserve"> (ii)  </w:t>
      </w:r>
      <w:r w:rsidR="004572B2" w:rsidRPr="0072110E">
        <w:t xml:space="preserve">  </w:t>
      </w:r>
      <w:proofErr w:type="spellStart"/>
      <w:r w:rsidRPr="0072110E">
        <w:t>Analyse</w:t>
      </w:r>
      <w:proofErr w:type="spellEnd"/>
      <w:r w:rsidRPr="0072110E">
        <w:t xml:space="preserve"> the reason for different position taken up by the DNA bands.</w:t>
      </w:r>
    </w:p>
    <w:p w14:paraId="7059A040" w14:textId="77777777" w:rsidR="00293EFE" w:rsidRPr="0072110E" w:rsidRDefault="004572B2" w:rsidP="006163D6">
      <w:pPr>
        <w:pStyle w:val="ListParagraph"/>
        <w:ind w:left="360"/>
        <w:jc w:val="both"/>
      </w:pPr>
      <w:r w:rsidRPr="0072110E">
        <w:t>(iii)</w:t>
      </w:r>
      <w:r w:rsidR="00CA2D70" w:rsidRPr="0072110E">
        <w:t xml:space="preserve"> </w:t>
      </w:r>
      <w:r w:rsidRPr="0072110E">
        <w:t xml:space="preserve">   Elaborate </w:t>
      </w:r>
      <w:r w:rsidR="002F1A6A" w:rsidRPr="0072110E">
        <w:t>the step he would have followed to visualized DNA bands.</w:t>
      </w:r>
    </w:p>
    <w:sectPr w:rsidR="00293EFE" w:rsidRPr="0072110E" w:rsidSect="007B47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C3BEA" w14:textId="77777777" w:rsidR="00617635" w:rsidRDefault="00617635" w:rsidP="0054500C">
      <w:pPr>
        <w:spacing w:after="0" w:line="240" w:lineRule="auto"/>
      </w:pPr>
      <w:r>
        <w:separator/>
      </w:r>
    </w:p>
  </w:endnote>
  <w:endnote w:type="continuationSeparator" w:id="0">
    <w:p w14:paraId="0FE654AD" w14:textId="77777777" w:rsidR="00617635" w:rsidRDefault="00617635" w:rsidP="0054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8C6F6" w14:textId="77777777" w:rsidR="0054500C" w:rsidRDefault="005450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95CD9" w14:textId="77777777" w:rsidR="0054500C" w:rsidRDefault="005450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ECA88" w14:textId="77777777" w:rsidR="0054500C" w:rsidRDefault="00545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9DBEE" w14:textId="77777777" w:rsidR="00617635" w:rsidRDefault="00617635" w:rsidP="0054500C">
      <w:pPr>
        <w:spacing w:after="0" w:line="240" w:lineRule="auto"/>
      </w:pPr>
      <w:r>
        <w:separator/>
      </w:r>
    </w:p>
  </w:footnote>
  <w:footnote w:type="continuationSeparator" w:id="0">
    <w:p w14:paraId="342CF0B0" w14:textId="77777777" w:rsidR="00617635" w:rsidRDefault="00617635" w:rsidP="00545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BF839" w14:textId="396EA2B7" w:rsidR="0054500C" w:rsidRDefault="0054500C">
    <w:pPr>
      <w:pStyle w:val="Header"/>
    </w:pPr>
    <w:r>
      <w:rPr>
        <w:noProof/>
      </w:rPr>
      <w:pict w14:anchorId="31EBAD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941063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bfbfbf [241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9421E" w14:textId="795B0769" w:rsidR="0054500C" w:rsidRDefault="0054500C">
    <w:pPr>
      <w:pStyle w:val="Header"/>
    </w:pPr>
    <w:r>
      <w:rPr>
        <w:noProof/>
      </w:rPr>
      <w:pict w14:anchorId="596E59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941064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bfbfbf [241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83FA6" w14:textId="2A4767CD" w:rsidR="0054500C" w:rsidRDefault="0054500C">
    <w:pPr>
      <w:pStyle w:val="Header"/>
    </w:pPr>
    <w:r>
      <w:rPr>
        <w:noProof/>
      </w:rPr>
      <w:pict w14:anchorId="4FEF4C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941062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bfbfbf [241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A3756"/>
    <w:multiLevelType w:val="hybridMultilevel"/>
    <w:tmpl w:val="595CB45A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C974F7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9989117">
    <w:abstractNumId w:val="1"/>
  </w:num>
  <w:num w:numId="2" w16cid:durableId="210707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8B"/>
    <w:rsid w:val="000752FE"/>
    <w:rsid w:val="00083845"/>
    <w:rsid w:val="0008699B"/>
    <w:rsid w:val="000C4CCC"/>
    <w:rsid w:val="00101787"/>
    <w:rsid w:val="0011230C"/>
    <w:rsid w:val="00156A3D"/>
    <w:rsid w:val="001C6B4E"/>
    <w:rsid w:val="002264A2"/>
    <w:rsid w:val="002876D0"/>
    <w:rsid w:val="00293EFE"/>
    <w:rsid w:val="002C32C5"/>
    <w:rsid w:val="002F1A6A"/>
    <w:rsid w:val="004022F6"/>
    <w:rsid w:val="00411B62"/>
    <w:rsid w:val="00420EC6"/>
    <w:rsid w:val="00434DF4"/>
    <w:rsid w:val="004572B2"/>
    <w:rsid w:val="004721A4"/>
    <w:rsid w:val="004D3152"/>
    <w:rsid w:val="004E2DF9"/>
    <w:rsid w:val="004F3D57"/>
    <w:rsid w:val="00505CC6"/>
    <w:rsid w:val="00527651"/>
    <w:rsid w:val="00541DEE"/>
    <w:rsid w:val="0054500C"/>
    <w:rsid w:val="00555225"/>
    <w:rsid w:val="005C1EAC"/>
    <w:rsid w:val="006163D6"/>
    <w:rsid w:val="00617635"/>
    <w:rsid w:val="006777FE"/>
    <w:rsid w:val="00695911"/>
    <w:rsid w:val="006C1D76"/>
    <w:rsid w:val="006E2839"/>
    <w:rsid w:val="006F6A95"/>
    <w:rsid w:val="0072110E"/>
    <w:rsid w:val="0074261A"/>
    <w:rsid w:val="007726EC"/>
    <w:rsid w:val="00775B1A"/>
    <w:rsid w:val="007B470D"/>
    <w:rsid w:val="007F18D2"/>
    <w:rsid w:val="0085003F"/>
    <w:rsid w:val="00884035"/>
    <w:rsid w:val="008E1809"/>
    <w:rsid w:val="00903052"/>
    <w:rsid w:val="009D15E8"/>
    <w:rsid w:val="00A13A60"/>
    <w:rsid w:val="00A205B3"/>
    <w:rsid w:val="00A42196"/>
    <w:rsid w:val="00AA17EA"/>
    <w:rsid w:val="00AC1290"/>
    <w:rsid w:val="00B54E8B"/>
    <w:rsid w:val="00BC44BC"/>
    <w:rsid w:val="00BE2ABC"/>
    <w:rsid w:val="00C31A60"/>
    <w:rsid w:val="00CA2D70"/>
    <w:rsid w:val="00CB3DDF"/>
    <w:rsid w:val="00CC1962"/>
    <w:rsid w:val="00D53AC1"/>
    <w:rsid w:val="00D5663B"/>
    <w:rsid w:val="00DA1171"/>
    <w:rsid w:val="00DB7B53"/>
    <w:rsid w:val="00E554B1"/>
    <w:rsid w:val="00E56E44"/>
    <w:rsid w:val="00EC52B5"/>
    <w:rsid w:val="00F6486F"/>
    <w:rsid w:val="00F7674D"/>
    <w:rsid w:val="00F8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9BE37"/>
  <w15:chartTrackingRefBased/>
  <w15:docId w15:val="{D1A3DDCD-040E-4692-AE36-B42C56F1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E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E8B"/>
    <w:pPr>
      <w:ind w:left="720"/>
      <w:contextualSpacing/>
    </w:pPr>
  </w:style>
  <w:style w:type="table" w:styleId="TableGrid">
    <w:name w:val="Table Grid"/>
    <w:basedOn w:val="TableNormal"/>
    <w:uiPriority w:val="59"/>
    <w:rsid w:val="00B54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18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A95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00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0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61</cp:revision>
  <cp:lastPrinted>2023-01-11T06:58:00Z</cp:lastPrinted>
  <dcterms:created xsi:type="dcterms:W3CDTF">2023-01-11T05:51:00Z</dcterms:created>
  <dcterms:modified xsi:type="dcterms:W3CDTF">2024-07-08T03:33:00Z</dcterms:modified>
</cp:coreProperties>
</file>