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C71BBD" w:rsidP="73670605" w:rsidRDefault="00C71BBD" w14:paraId="51D808FD" wp14:textId="0E37B808">
      <w:pPr>
        <w:pStyle w:val="paragraph"/>
        <w:spacing w:before="0" w:beforeAutospacing="off" w:after="0" w:afterAutospacing="off"/>
        <w:ind w:left="720"/>
        <w:jc w:val="center"/>
        <w:textAlignment w:val="baseline"/>
        <w:rPr>
          <w:rFonts w:ascii="Segoe UI" w:hAnsi="Segoe UI" w:cs="Segoe UI"/>
          <w:sz w:val="18"/>
          <w:szCs w:val="18"/>
        </w:rPr>
      </w:pPr>
      <w:r w:rsidRPr="73670605" w:rsidR="1B1FD04D">
        <w:rPr>
          <w:rStyle w:val="normaltextrun"/>
          <w:rFonts w:eastAsia="" w:eastAsiaTheme="majorEastAsia"/>
          <w:sz w:val="56"/>
          <w:szCs w:val="56"/>
          <w:lang w:val="en-US"/>
        </w:rPr>
        <w:t>Website Product Flow &amp; Data Structure Explanation.</w:t>
      </w:r>
      <w:r w:rsidRPr="73670605" w:rsidR="1B1FD04D">
        <w:rPr>
          <w:rStyle w:val="eop"/>
          <w:rFonts w:eastAsia="" w:eastAsiaTheme="majorEastAsia"/>
          <w:sz w:val="56"/>
          <w:szCs w:val="56"/>
        </w:rPr>
        <w:t> </w:t>
      </w:r>
      <w:r>
        <w:br/>
      </w:r>
    </w:p>
    <w:p xmlns:wp14="http://schemas.microsoft.com/office/word/2010/wordml" w:rsidR="00C71BBD" w:rsidP="00C71BBD" w:rsidRDefault="00C71BBD" w14:paraId="3004AA05" wp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The website product section will be controlled using three structured sheets:</w:t>
      </w:r>
      <w:r>
        <w:rPr>
          <w:rStyle w:val="eop"/>
          <w:rFonts w:ascii="Aptos" w:hAnsi="Aptos" w:cs="Segoe UI" w:eastAsiaTheme="majorEastAsia"/>
        </w:rPr>
        <w:t> </w:t>
      </w:r>
    </w:p>
    <w:p xmlns:wp14="http://schemas.microsoft.com/office/word/2010/wordml" w:rsidR="00C71BBD" w:rsidP="00C71BBD" w:rsidRDefault="00C71BBD" w14:paraId="26C0E136" wp14:textId="77777777">
      <w:pPr>
        <w:pStyle w:val="paragraph"/>
        <w:numPr>
          <w:ilvl w:val="0"/>
          <w:numId w:val="1"/>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lang w:val="en-US"/>
        </w:rPr>
        <w:t>Sheet 1 – Product Listing &amp; country wise sheet</w:t>
      </w:r>
      <w:r>
        <w:rPr>
          <w:rStyle w:val="eop"/>
          <w:rFonts w:ascii="Aptos" w:hAnsi="Aptos" w:cs="Segoe UI" w:eastAsiaTheme="majorEastAsia"/>
        </w:rPr>
        <w:t> </w:t>
      </w:r>
    </w:p>
    <w:p xmlns:wp14="http://schemas.microsoft.com/office/word/2010/wordml" w:rsidR="00C71BBD" w:rsidP="00C71BBD" w:rsidRDefault="00C71BBD" w14:paraId="3B5AF012" wp14:textId="77777777">
      <w:pPr>
        <w:pStyle w:val="paragraph"/>
        <w:numPr>
          <w:ilvl w:val="0"/>
          <w:numId w:val="2"/>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lang w:val="en-US"/>
        </w:rPr>
        <w:t>Sheet 2 – Filter Mapping and Short product description</w:t>
      </w:r>
      <w:r>
        <w:rPr>
          <w:rStyle w:val="eop"/>
          <w:rFonts w:ascii="Aptos" w:hAnsi="Aptos" w:cs="Segoe UI" w:eastAsiaTheme="majorEastAsia"/>
        </w:rPr>
        <w:t> </w:t>
      </w:r>
    </w:p>
    <w:p xmlns:wp14="http://schemas.microsoft.com/office/word/2010/wordml" w:rsidR="00C71BBD" w:rsidP="00C71BBD" w:rsidRDefault="00C71BBD" w14:paraId="476EEC4D" wp14:textId="77777777">
      <w:pPr>
        <w:pStyle w:val="paragraph"/>
        <w:numPr>
          <w:ilvl w:val="0"/>
          <w:numId w:val="3"/>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lang w:val="en-US"/>
        </w:rPr>
        <w:t>Sheet 3 –Technical Data sheet</w:t>
      </w:r>
      <w:r>
        <w:rPr>
          <w:rStyle w:val="eop"/>
          <w:rFonts w:ascii="Aptos" w:hAnsi="Aptos" w:cs="Segoe UI" w:eastAsiaTheme="majorEastAsia"/>
        </w:rPr>
        <w:t> </w:t>
      </w:r>
    </w:p>
    <w:p xmlns:wp14="http://schemas.microsoft.com/office/word/2010/wordml" w:rsidR="00C71BBD" w:rsidP="73670605" w:rsidRDefault="00C71BBD" w14:paraId="6CF7A8AA" wp14:textId="7265D711">
      <w:pPr>
        <w:pStyle w:val="paragraph"/>
        <w:spacing w:before="0" w:beforeAutospacing="off" w:after="0" w:afterAutospacing="off"/>
        <w:textAlignment w:val="baseline"/>
        <w:rPr>
          <w:rFonts w:ascii="Segoe UI" w:hAnsi="Segoe UI" w:cs="Segoe UI"/>
          <w:sz w:val="18"/>
          <w:szCs w:val="18"/>
        </w:rPr>
      </w:pPr>
      <w:r w:rsidRPr="73670605" w:rsidR="1B1FD04D">
        <w:rPr>
          <w:rStyle w:val="normaltextrun"/>
          <w:rFonts w:ascii="Aptos" w:hAnsi="Aptos" w:eastAsia="" w:cs="Segoe UI" w:eastAsiaTheme="majorEastAsia"/>
          <w:lang w:val="en-US"/>
        </w:rPr>
        <w:t>Each sheet has a specific purpose and must be integrated properly into the </w:t>
      </w:r>
      <w:r w:rsidRPr="73670605" w:rsidR="1B1FD04D">
        <w:rPr>
          <w:rStyle w:val="normaltextrun"/>
          <w:rFonts w:ascii="Aptos" w:hAnsi="Aptos" w:eastAsia="" w:cs="Segoe UI" w:eastAsiaTheme="majorEastAsia"/>
          <w:lang w:val="en-US"/>
        </w:rPr>
        <w:t>website</w:t>
      </w:r>
      <w:r w:rsidRPr="73670605" w:rsidR="1B1FD04D">
        <w:rPr>
          <w:rStyle w:val="normaltextrun"/>
          <w:rFonts w:ascii="Aptos" w:hAnsi="Aptos" w:eastAsia="" w:cs="Segoe UI" w:eastAsiaTheme="majorEastAsia"/>
          <w:lang w:val="en-US"/>
        </w:rPr>
        <w:t> backend.</w:t>
      </w:r>
      <w:r w:rsidRPr="73670605" w:rsidR="1B1FD04D">
        <w:rPr>
          <w:rStyle w:val="eop"/>
          <w:rFonts w:ascii="Aptos" w:hAnsi="Aptos" w:eastAsia="" w:cs="Segoe UI" w:eastAsiaTheme="majorEastAsia"/>
        </w:rPr>
        <w:t> </w:t>
      </w:r>
      <w:r>
        <w:br/>
      </w:r>
    </w:p>
    <w:p xmlns:wp14="http://schemas.microsoft.com/office/word/2010/wordml" w:rsidR="00C71BBD" w:rsidP="00C71BBD" w:rsidRDefault="00C71BBD" w14:paraId="52E94C7A"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Overview:</w:t>
      </w:r>
      <w:r>
        <w:rPr>
          <w:rStyle w:val="eop"/>
          <w:rFonts w:ascii="Aptos" w:hAnsi="Aptos" w:cs="Segoe UI" w:eastAsiaTheme="majorEastAsia"/>
          <w:color w:val="0F4761"/>
          <w:sz w:val="28"/>
          <w:szCs w:val="28"/>
        </w:rPr>
        <w:t> </w:t>
      </w:r>
    </w:p>
    <w:p xmlns:wp14="http://schemas.microsoft.com/office/word/2010/wordml" w:rsidR="00C71BBD" w:rsidP="55871B46" w:rsidRDefault="00C71BBD" w14:paraId="5A4515F8" wp14:textId="01538CEA">
      <w:pPr>
        <w:pStyle w:val="paragraph"/>
        <w:spacing w:before="0" w:beforeAutospacing="off" w:after="0" w:afterAutospacing="off"/>
        <w:textAlignment w:val="baseline"/>
        <w:rPr>
          <w:rFonts w:ascii="Segoe UI" w:hAnsi="Segoe UI" w:cs="Segoe UI"/>
          <w:sz w:val="18"/>
          <w:szCs w:val="18"/>
        </w:rPr>
      </w:pPr>
      <w:r w:rsidRPr="73670605" w:rsidR="6F5BE6E1">
        <w:rPr>
          <w:rStyle w:val="normaltextrun"/>
          <w:rFonts w:ascii="Aptos" w:hAnsi="Aptos" w:eastAsia="" w:cs="Segoe UI" w:eastAsiaTheme="majorEastAsia"/>
          <w:lang w:val="en-US"/>
        </w:rPr>
        <w:t>The navigation interface for the </w:t>
      </w:r>
      <w:r w:rsidRPr="73670605" w:rsidR="6F5BE6E1">
        <w:rPr>
          <w:rStyle w:val="normaltextrun"/>
          <w:rFonts w:ascii="Aptos" w:hAnsi="Aptos" w:eastAsia="" w:cs="Segoe UI" w:eastAsiaTheme="majorEastAsia"/>
          <w:b w:val="1"/>
          <w:bCs w:val="1"/>
          <w:lang w:val="en-US"/>
        </w:rPr>
        <w:t>Laboratory Weighing</w:t>
      </w:r>
      <w:r w:rsidRPr="73670605" w:rsidR="6F5BE6E1">
        <w:rPr>
          <w:rStyle w:val="normaltextrun"/>
          <w:rFonts w:ascii="Aptos" w:hAnsi="Aptos" w:eastAsia="" w:cs="Segoe UI" w:eastAsiaTheme="majorEastAsia"/>
          <w:lang w:val="en-US"/>
        </w:rPr>
        <w:t> section on the website is designed to be </w:t>
      </w:r>
      <w:r w:rsidRPr="73670605" w:rsidR="6F5BE6E1">
        <w:rPr>
          <w:rStyle w:val="normaltextrun"/>
          <w:rFonts w:ascii="Aptos" w:hAnsi="Aptos" w:eastAsia="" w:cs="Segoe UI" w:eastAsiaTheme="majorEastAsia"/>
          <w:b w:val="1"/>
          <w:bCs w:val="1"/>
          <w:lang w:val="en-US"/>
        </w:rPr>
        <w:t>interactive</w:t>
      </w:r>
      <w:r w:rsidRPr="73670605" w:rsidR="6F5BE6E1">
        <w:rPr>
          <w:rStyle w:val="normaltextrun"/>
          <w:rFonts w:ascii="Aptos" w:hAnsi="Aptos" w:eastAsia="" w:cs="Segoe UI" w:eastAsiaTheme="majorEastAsia"/>
          <w:lang w:val="en-US"/>
        </w:rPr>
        <w:t> and </w:t>
      </w:r>
      <w:r w:rsidRPr="73670605" w:rsidR="6F5BE6E1">
        <w:rPr>
          <w:rStyle w:val="normaltextrun"/>
          <w:rFonts w:ascii="Aptos" w:hAnsi="Aptos" w:eastAsia="" w:cs="Segoe UI" w:eastAsiaTheme="majorEastAsia"/>
          <w:b w:val="1"/>
          <w:bCs w:val="1"/>
          <w:lang w:val="en-US"/>
        </w:rPr>
        <w:t>user-friendly</w:t>
      </w:r>
      <w:r w:rsidRPr="73670605" w:rsidR="6F5BE6E1">
        <w:rPr>
          <w:rStyle w:val="normaltextrun"/>
          <w:rFonts w:ascii="Aptos" w:hAnsi="Aptos" w:eastAsia="" w:cs="Segoe UI" w:eastAsiaTheme="majorEastAsia"/>
          <w:lang w:val="en-US"/>
        </w:rPr>
        <w:t>. The user will experience a dynamic dropdown menu with clear hover effects, making it easier to explore product categories and subcategories.</w:t>
      </w:r>
      <w:r w:rsidRPr="73670605" w:rsidR="6F5BE6E1">
        <w:rPr>
          <w:rStyle w:val="scxw26973192"/>
          <w:rFonts w:ascii="Aptos" w:hAnsi="Aptos" w:eastAsia="" w:cs="Segoe UI" w:eastAsiaTheme="majorEastAsia"/>
        </w:rPr>
        <w:t> </w:t>
      </w:r>
      <w:r>
        <w:br/>
      </w:r>
      <w:r>
        <w:br/>
      </w:r>
      <w:r>
        <w:br/>
      </w:r>
      <w:r w:rsidR="53BF7A78">
        <w:drawing>
          <wp:inline xmlns:wp14="http://schemas.microsoft.com/office/word/2010/wordprocessingDrawing" wp14:editId="0A7C9078" wp14:anchorId="28B74F18">
            <wp:extent cx="6198597" cy="1908080"/>
            <wp:effectExtent l="0" t="0" r="0" b="0"/>
            <wp:docPr id="1973646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646245" name="Picture 1973646245"/>
                    <pic:cNvPicPr/>
                  </pic:nvPicPr>
                  <pic:blipFill>
                    <a:blip xmlns:r="http://schemas.openxmlformats.org/officeDocument/2006/relationships" r:embed="rId43846474">
                      <a:extLst>
                        <a:ext uri="{28A0092B-C50C-407E-A947-70E740481C1C}">
                          <a14:useLocalDpi xmlns:a14="http://schemas.microsoft.com/office/drawing/2010/main"/>
                        </a:ext>
                      </a:extLst>
                    </a:blip>
                    <a:srcRect l="0" t="0" r="0" b="56470"/>
                    <a:stretch>
                      <a:fillRect/>
                    </a:stretch>
                  </pic:blipFill>
                  <pic:spPr>
                    <a:xfrm rot="0">
                      <a:off x="0" y="0"/>
                      <a:ext cx="6198597" cy="1908080"/>
                    </a:xfrm>
                    <a:prstGeom prst="rect">
                      <a:avLst/>
                    </a:prstGeom>
                  </pic:spPr>
                </pic:pic>
              </a:graphicData>
            </a:graphic>
          </wp:inline>
        </w:drawing>
      </w:r>
      <w:r>
        <w:br/>
      </w:r>
      <w:r>
        <w:br/>
      </w:r>
      <w:r w:rsidRPr="73670605" w:rsidR="6F5BE6E1">
        <w:rPr>
          <w:rStyle w:val="normaltextrun"/>
          <w:rFonts w:ascii="Aptos" w:hAnsi="Aptos" w:eastAsia="" w:cs="Segoe UI" w:eastAsiaTheme="majorEastAsia"/>
          <w:b w:val="1"/>
          <w:bCs w:val="1"/>
          <w:sz w:val="28"/>
          <w:szCs w:val="28"/>
          <w:lang w:val="en-US"/>
        </w:rPr>
        <w:t>1. Main Category:</w:t>
      </w:r>
      <w:r w:rsidRPr="73670605" w:rsidR="6F5BE6E1">
        <w:rPr>
          <w:rStyle w:val="eop"/>
          <w:rFonts w:ascii="Aptos" w:hAnsi="Aptos" w:eastAsia="" w:cs="Segoe UI" w:eastAsiaTheme="majorEastAsia"/>
          <w:sz w:val="28"/>
          <w:szCs w:val="28"/>
        </w:rPr>
        <w:t> </w:t>
      </w:r>
    </w:p>
    <w:p xmlns:wp14="http://schemas.microsoft.com/office/word/2010/wordml" w:rsidR="00C71BBD" w:rsidP="00C71BBD" w:rsidRDefault="00C71BBD" w14:paraId="61BDFBD6" wp14:textId="77777777">
      <w:pPr>
        <w:pStyle w:val="paragraph"/>
        <w:numPr>
          <w:ilvl w:val="0"/>
          <w:numId w:val="4"/>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Name</w:t>
      </w:r>
      <w:r>
        <w:rPr>
          <w:rStyle w:val="normaltextrun"/>
          <w:rFonts w:ascii="Aptos" w:hAnsi="Aptos" w:cs="Segoe UI" w:eastAsiaTheme="majorEastAsia"/>
          <w:lang w:val="en-US"/>
        </w:rPr>
        <w:t>: Laboratory Weighing</w:t>
      </w:r>
      <w:r>
        <w:rPr>
          <w:rStyle w:val="eop"/>
          <w:rFonts w:ascii="Aptos" w:hAnsi="Aptos" w:cs="Segoe UI" w:eastAsiaTheme="majorEastAsia"/>
        </w:rPr>
        <w:t> </w:t>
      </w:r>
    </w:p>
    <w:p xmlns:wp14="http://schemas.microsoft.com/office/word/2010/wordml" w:rsidR="00C71BBD" w:rsidP="00C71BBD" w:rsidRDefault="00C71BBD" w14:paraId="00B4BEEE" wp14:textId="77777777">
      <w:pPr>
        <w:pStyle w:val="paragraph"/>
        <w:numPr>
          <w:ilvl w:val="0"/>
          <w:numId w:val="5"/>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Location</w:t>
      </w:r>
      <w:r>
        <w:rPr>
          <w:rStyle w:val="normaltextrun"/>
          <w:rFonts w:ascii="Aptos" w:hAnsi="Aptos" w:cs="Segoe UI" w:eastAsiaTheme="majorEastAsia"/>
          <w:lang w:val="en-US"/>
        </w:rPr>
        <w:t>: Displayed at the top-level navigation.</w:t>
      </w:r>
      <w:r>
        <w:rPr>
          <w:rStyle w:val="eop"/>
          <w:rFonts w:ascii="Aptos" w:hAnsi="Aptos" w:cs="Segoe UI" w:eastAsiaTheme="majorEastAsia"/>
        </w:rPr>
        <w:t> </w:t>
      </w:r>
    </w:p>
    <w:p xmlns:wp14="http://schemas.microsoft.com/office/word/2010/wordml" w:rsidR="00C71BBD" w:rsidP="00C71BBD" w:rsidRDefault="00C71BBD" w14:paraId="7DD2C579" wp14:textId="77777777">
      <w:pPr>
        <w:pStyle w:val="paragraph"/>
        <w:numPr>
          <w:ilvl w:val="0"/>
          <w:numId w:val="6"/>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Appearance</w:t>
      </w:r>
      <w:r>
        <w:rPr>
          <w:rStyle w:val="normaltextrun"/>
          <w:rFonts w:ascii="Aptos" w:hAnsi="Aptos" w:cs="Segoe UI" w:eastAsiaTheme="majorEastAsia"/>
          <w:lang w:val="en-US"/>
        </w:rPr>
        <w:t>:</w:t>
      </w:r>
      <w:r>
        <w:rPr>
          <w:rStyle w:val="eop"/>
          <w:rFonts w:ascii="Aptos" w:hAnsi="Aptos" w:cs="Segoe UI" w:eastAsiaTheme="majorEastAsia"/>
        </w:rPr>
        <w:t> </w:t>
      </w:r>
    </w:p>
    <w:p xmlns:wp14="http://schemas.microsoft.com/office/word/2010/wordml" w:rsidR="00C71BBD" w:rsidP="00C71BBD" w:rsidRDefault="00C71BBD" w14:paraId="10E39D37" wp14:textId="77777777">
      <w:pPr>
        <w:pStyle w:val="paragraph"/>
        <w:numPr>
          <w:ilvl w:val="0"/>
          <w:numId w:val="7"/>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lang w:val="en-US"/>
        </w:rPr>
        <w:t>Each category is represented as a rectangular block with a </w:t>
      </w:r>
      <w:r>
        <w:rPr>
          <w:rStyle w:val="normaltextrun"/>
          <w:rFonts w:ascii="Aptos" w:hAnsi="Aptos" w:cs="Segoe UI" w:eastAsiaTheme="majorEastAsia"/>
          <w:b/>
          <w:bCs/>
          <w:lang w:val="en-US"/>
        </w:rPr>
        <w:t>label</w:t>
      </w:r>
      <w:r>
        <w:rPr>
          <w:rStyle w:val="normaltextrun"/>
          <w:rFonts w:ascii="Aptos" w:hAnsi="Aptos" w:cs="Segoe UI" w:eastAsiaTheme="majorEastAsia"/>
          <w:lang w:val="en-US"/>
        </w:rPr>
        <w:t> (e.g., </w:t>
      </w:r>
      <w:r>
        <w:rPr>
          <w:rStyle w:val="normaltextrun"/>
          <w:rFonts w:ascii="Aptos" w:hAnsi="Aptos" w:cs="Segoe UI" w:eastAsiaTheme="majorEastAsia"/>
          <w:i/>
          <w:iCs/>
          <w:lang w:val="en-US"/>
        </w:rPr>
        <w:t>Laboratory Weighing</w:t>
      </w:r>
      <w:r>
        <w:rPr>
          <w:rStyle w:val="normaltextrun"/>
          <w:rFonts w:ascii="Aptos" w:hAnsi="Aptos" w:cs="Segoe UI" w:eastAsiaTheme="majorEastAsia"/>
          <w:lang w:val="en-US"/>
        </w:rPr>
        <w:t>) </w:t>
      </w:r>
      <w:r>
        <w:rPr>
          <w:rStyle w:val="eop"/>
          <w:rFonts w:ascii="Aptos" w:hAnsi="Aptos" w:cs="Segoe UI" w:eastAsiaTheme="majorEastAsia"/>
        </w:rPr>
        <w:t> </w:t>
      </w:r>
    </w:p>
    <w:p xmlns:wp14="http://schemas.microsoft.com/office/word/2010/wordml" w:rsidR="00C71BBD" w:rsidP="7935C8C9" w:rsidRDefault="00C71BBD" w14:paraId="3CE6DA64" wp14:textId="34A4907E">
      <w:pPr>
        <w:pStyle w:val="paragraph"/>
        <w:numPr>
          <w:ilvl w:val="0"/>
          <w:numId w:val="8"/>
        </w:numPr>
        <w:spacing w:before="0" w:beforeAutospacing="off" w:after="0" w:afterAutospacing="off"/>
        <w:ind w:left="1800" w:firstLine="0"/>
        <w:textAlignment w:val="baseline"/>
        <w:rPr>
          <w:rFonts w:ascii="Aptos" w:hAnsi="Aptos" w:cs="Segoe UI"/>
        </w:rPr>
      </w:pPr>
      <w:r w:rsidRPr="7935C8C9" w:rsidR="00C71BBD">
        <w:rPr>
          <w:rStyle w:val="normaltextrun"/>
          <w:rFonts w:ascii="Aptos" w:hAnsi="Aptos" w:eastAsia="" w:cs="Segoe UI" w:eastAsiaTheme="majorEastAsia"/>
          <w:lang w:val="en-US"/>
        </w:rPr>
        <w:t>The background of the category block will be in a </w:t>
      </w:r>
      <w:r w:rsidRPr="7935C8C9" w:rsidR="336FEEE8">
        <w:rPr>
          <w:rStyle w:val="normaltextrun"/>
          <w:rFonts w:ascii="Aptos" w:hAnsi="Aptos" w:eastAsia="" w:cs="Segoe UI" w:eastAsiaTheme="majorEastAsia"/>
          <w:lang w:val="en-US"/>
        </w:rPr>
        <w:t xml:space="preserve"> </w:t>
      </w:r>
      <w:r w:rsidRPr="7935C8C9" w:rsidR="00C71BBD">
        <w:rPr>
          <w:rStyle w:val="normaltextrun"/>
          <w:rFonts w:ascii="Aptos" w:hAnsi="Aptos" w:eastAsia="" w:cs="Segoe UI" w:eastAsiaTheme="majorEastAsia"/>
          <w:b w:val="1"/>
          <w:bCs w:val="1"/>
          <w:lang w:val="en-US"/>
        </w:rPr>
        <w:t>neutral color</w:t>
      </w:r>
      <w:r w:rsidRPr="7935C8C9" w:rsidR="00C71BBD">
        <w:rPr>
          <w:rStyle w:val="normaltextrun"/>
          <w:rFonts w:ascii="Aptos" w:hAnsi="Aptos" w:eastAsia="" w:cs="Segoe UI" w:eastAsiaTheme="majorEastAsia"/>
          <w:lang w:val="en-US"/>
        </w:rPr>
        <w:t> </w:t>
      </w:r>
      <w:r w:rsidRPr="7935C8C9" w:rsidR="00C71BBD">
        <w:rPr>
          <w:rStyle w:val="eop"/>
          <w:rFonts w:ascii="Aptos" w:hAnsi="Aptos" w:eastAsia="" w:cs="Segoe UI" w:eastAsiaTheme="majorEastAsia"/>
        </w:rPr>
        <w:t> </w:t>
      </w:r>
    </w:p>
    <w:p xmlns:wp14="http://schemas.microsoft.com/office/word/2010/wordml" w:rsidR="00C71BBD" w:rsidP="55871B46" w:rsidRDefault="00C71BBD" w14:paraId="58598585" wp14:textId="6EDC0026">
      <w:pPr>
        <w:pStyle w:val="paragraph"/>
        <w:numPr>
          <w:ilvl w:val="0"/>
          <w:numId w:val="8"/>
        </w:numPr>
        <w:spacing w:before="0" w:beforeAutospacing="off" w:after="0" w:afterAutospacing="off"/>
        <w:ind w:left="1800" w:firstLine="0"/>
        <w:textAlignment w:val="baseline"/>
        <w:rPr>
          <w:noProof w:val="0"/>
          <w:lang w:val="en-IN"/>
        </w:rPr>
      </w:pPr>
      <w:r w:rsidRPr="73670605" w:rsidR="6703EB59">
        <w:rPr>
          <w:noProof w:val="0"/>
          <w:lang w:val="en-IN"/>
        </w:rPr>
        <w:t xml:space="preserve">The colour </w:t>
      </w:r>
      <w:r w:rsidRPr="73670605" w:rsidR="0411F8D7">
        <w:rPr>
          <w:noProof w:val="0"/>
          <w:lang w:val="en-IN"/>
        </w:rPr>
        <w:t xml:space="preserve">of the text </w:t>
      </w:r>
      <w:r w:rsidRPr="73670605" w:rsidR="6703EB59">
        <w:rPr>
          <w:noProof w:val="0"/>
          <w:lang w:val="en-IN"/>
        </w:rPr>
        <w:t>will be Black and</w:t>
      </w:r>
      <w:r w:rsidRPr="73670605" w:rsidR="68CCBCF1">
        <w:rPr>
          <w:noProof w:val="0"/>
          <w:lang w:val="en-IN"/>
        </w:rPr>
        <w:t xml:space="preserve"> turquoise </w:t>
      </w:r>
      <w:r w:rsidRPr="73670605" w:rsidR="68CCBCF1">
        <w:rPr>
          <w:noProof w:val="0"/>
          <w:lang w:val="en-IN"/>
        </w:rPr>
        <w:t>colou</w:t>
      </w:r>
      <w:r w:rsidRPr="73670605" w:rsidR="561FA151">
        <w:rPr>
          <w:noProof w:val="0"/>
          <w:lang w:val="en-IN"/>
        </w:rPr>
        <w:t>r</w:t>
      </w:r>
      <w:r>
        <w:br/>
      </w:r>
    </w:p>
    <w:p xmlns:wp14="http://schemas.microsoft.com/office/word/2010/wordml" w:rsidR="00C71BBD" w:rsidP="00C71BBD" w:rsidRDefault="00C71BBD" w14:paraId="4B29ACA9"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2. Hover Effect:</w:t>
      </w:r>
      <w:r>
        <w:rPr>
          <w:rStyle w:val="eop"/>
          <w:rFonts w:ascii="Aptos" w:hAnsi="Aptos" w:cs="Segoe UI" w:eastAsiaTheme="majorEastAsia"/>
          <w:color w:val="0F4761"/>
          <w:sz w:val="28"/>
          <w:szCs w:val="28"/>
        </w:rPr>
        <w:t> </w:t>
      </w:r>
    </w:p>
    <w:p xmlns:wp14="http://schemas.microsoft.com/office/word/2010/wordml" w:rsidR="00C71BBD" w:rsidP="55871B46" w:rsidRDefault="00C71BBD" w14:paraId="69BDD95A" wp14:textId="5345DF2D">
      <w:pPr>
        <w:pStyle w:val="paragraph"/>
        <w:numPr>
          <w:ilvl w:val="0"/>
          <w:numId w:val="9"/>
        </w:numPr>
        <w:spacing w:before="0" w:beforeAutospacing="off" w:after="0" w:afterAutospacing="off"/>
        <w:ind w:left="1080" w:firstLine="0"/>
        <w:textAlignment w:val="baseline"/>
        <w:rPr>
          <w:rStyle w:val="eop"/>
          <w:rFonts w:ascii="Aptos" w:hAnsi="Aptos" w:eastAsia="" w:cs="Segoe UI" w:eastAsiaTheme="majorEastAsia"/>
        </w:rPr>
      </w:pPr>
      <w:r w:rsidRPr="55871B46" w:rsidR="3DA61723">
        <w:rPr>
          <w:rStyle w:val="normaltextrun"/>
          <w:rFonts w:ascii="Aptos" w:hAnsi="Aptos" w:eastAsia="" w:cs="Segoe UI" w:eastAsiaTheme="majorEastAsia"/>
          <w:b w:val="1"/>
          <w:bCs w:val="1"/>
          <w:lang w:val="en-US"/>
        </w:rPr>
        <w:t>Action</w:t>
      </w:r>
      <w:r w:rsidRPr="55871B46" w:rsidR="3DA61723">
        <w:rPr>
          <w:rStyle w:val="normaltextrun"/>
          <w:rFonts w:ascii="Aptos" w:hAnsi="Aptos" w:eastAsia="" w:cs="Segoe UI" w:eastAsiaTheme="majorEastAsia"/>
          <w:lang w:val="en-US"/>
        </w:rPr>
        <w:t>: When the user </w:t>
      </w:r>
      <w:r w:rsidRPr="55871B46" w:rsidR="3DA61723">
        <w:rPr>
          <w:rStyle w:val="normaltextrun"/>
          <w:rFonts w:ascii="Aptos" w:hAnsi="Aptos" w:eastAsia="" w:cs="Segoe UI" w:eastAsiaTheme="majorEastAsia"/>
          <w:b w:val="1"/>
          <w:bCs w:val="1"/>
          <w:lang w:val="en-US"/>
        </w:rPr>
        <w:t>hovers their cursor</w:t>
      </w:r>
      <w:r w:rsidRPr="55871B46" w:rsidR="3DA61723">
        <w:rPr>
          <w:rStyle w:val="normaltextrun"/>
          <w:rFonts w:ascii="Aptos" w:hAnsi="Aptos" w:eastAsia="" w:cs="Segoe UI" w:eastAsiaTheme="majorEastAsia"/>
          <w:lang w:val="en-US"/>
        </w:rPr>
        <w:t> over a category block (e.g., </w:t>
      </w:r>
      <w:r w:rsidRPr="55871B46" w:rsidR="3DA61723">
        <w:rPr>
          <w:rStyle w:val="normaltextrun"/>
          <w:rFonts w:ascii="Aptos" w:hAnsi="Aptos" w:eastAsia="" w:cs="Segoe UI" w:eastAsiaTheme="majorEastAsia"/>
          <w:i w:val="1"/>
          <w:iCs w:val="1"/>
          <w:lang w:val="en-US"/>
        </w:rPr>
        <w:t>Laboratory Weighing</w:t>
      </w:r>
      <w:r w:rsidRPr="55871B46" w:rsidR="3DA61723">
        <w:rPr>
          <w:rStyle w:val="normaltextrun"/>
          <w:rFonts w:ascii="Aptos" w:hAnsi="Aptos" w:eastAsia="" w:cs="Segoe UI" w:eastAsiaTheme="majorEastAsia"/>
          <w:lang w:val="en-US"/>
        </w:rPr>
        <w:t>), the </w:t>
      </w:r>
      <w:r w:rsidRPr="55871B46" w:rsidR="3DA61723">
        <w:rPr>
          <w:rStyle w:val="normaltextrun"/>
          <w:rFonts w:ascii="Aptos" w:hAnsi="Aptos" w:eastAsia="" w:cs="Segoe UI" w:eastAsiaTheme="majorEastAsia"/>
          <w:b w:val="1"/>
          <w:bCs w:val="1"/>
          <w:lang w:val="en-US"/>
        </w:rPr>
        <w:t>color of the block will change</w:t>
      </w:r>
      <w:r w:rsidRPr="55871B46" w:rsidR="3DA61723">
        <w:rPr>
          <w:rStyle w:val="normaltextrun"/>
          <w:rFonts w:ascii="Aptos" w:hAnsi="Aptos" w:eastAsia="" w:cs="Segoe UI" w:eastAsiaTheme="majorEastAsia"/>
          <w:lang w:val="en-US"/>
        </w:rPr>
        <w:t> to highlight that the user is interacting with that category.</w:t>
      </w:r>
      <w:r w:rsidRPr="55871B46" w:rsidR="3DA61723">
        <w:rPr>
          <w:rStyle w:val="eop"/>
          <w:rFonts w:ascii="Aptos" w:hAnsi="Aptos" w:eastAsia="" w:cs="Segoe UI" w:eastAsiaTheme="majorEastAsia"/>
        </w:rPr>
        <w:t> </w:t>
      </w:r>
      <w:r>
        <w:br/>
      </w:r>
      <w:r w:rsidRPr="55871B46" w:rsidR="426A2A21">
        <w:rPr>
          <w:rStyle w:val="eop"/>
          <w:rFonts w:ascii="Aptos" w:hAnsi="Aptos" w:eastAsia="" w:cs="Segoe UI" w:eastAsiaTheme="majorEastAsia"/>
        </w:rPr>
        <w:t xml:space="preserve">[the drop down will work on both </w:t>
      </w:r>
      <w:r w:rsidRPr="55871B46" w:rsidR="426A2A21">
        <w:rPr>
          <w:rStyle w:val="eop"/>
          <w:rFonts w:ascii="Aptos" w:hAnsi="Aptos" w:eastAsia="" w:cs="Segoe UI" w:eastAsiaTheme="majorEastAsia"/>
        </w:rPr>
        <w:t>effect</w:t>
      </w:r>
      <w:r w:rsidRPr="55871B46" w:rsidR="426A2A21">
        <w:rPr>
          <w:rStyle w:val="eop"/>
          <w:rFonts w:ascii="Aptos" w:hAnsi="Aptos" w:eastAsia="" w:cs="Segoe UI" w:eastAsiaTheme="majorEastAsia"/>
        </w:rPr>
        <w:t xml:space="preserve">, pointing the cursor </w:t>
      </w:r>
      <w:r w:rsidRPr="55871B46" w:rsidR="7743D520">
        <w:rPr>
          <w:rStyle w:val="eop"/>
          <w:rFonts w:ascii="Aptos" w:hAnsi="Aptos" w:eastAsia="" w:cs="Segoe UI" w:eastAsiaTheme="majorEastAsia"/>
        </w:rPr>
        <w:t>(navigation)</w:t>
      </w:r>
      <w:r w:rsidRPr="55871B46" w:rsidR="426A2A21">
        <w:rPr>
          <w:rStyle w:val="eop"/>
          <w:rFonts w:ascii="Aptos" w:hAnsi="Aptos" w:eastAsia="" w:cs="Segoe UI" w:eastAsiaTheme="majorEastAsia"/>
        </w:rPr>
        <w:t>and click</w:t>
      </w:r>
      <w:r w:rsidRPr="55871B46" w:rsidR="3E9134E9">
        <w:rPr>
          <w:rStyle w:val="eop"/>
          <w:rFonts w:ascii="Aptos" w:hAnsi="Aptos" w:eastAsia="" w:cs="Segoe UI" w:eastAsiaTheme="majorEastAsia"/>
        </w:rPr>
        <w:t xml:space="preserve"> both</w:t>
      </w:r>
      <w:r w:rsidRPr="55871B46" w:rsidR="426A2A21">
        <w:rPr>
          <w:rStyle w:val="eop"/>
          <w:rFonts w:ascii="Aptos" w:hAnsi="Aptos" w:eastAsia="" w:cs="Segoe UI" w:eastAsiaTheme="majorEastAsia"/>
        </w:rPr>
        <w:t>]</w:t>
      </w:r>
    </w:p>
    <w:p xmlns:wp14="http://schemas.microsoft.com/office/word/2010/wordml" w:rsidR="00C71BBD" w:rsidP="7935C8C9" w:rsidRDefault="00C71BBD" w14:paraId="7BC82F95" wp14:textId="1E7F313B">
      <w:pPr>
        <w:pStyle w:val="paragraph"/>
        <w:numPr>
          <w:ilvl w:val="0"/>
          <w:numId w:val="10"/>
        </w:numPr>
        <w:spacing w:before="0" w:beforeAutospacing="off" w:after="0" w:afterAutospacing="off"/>
        <w:ind w:left="1080" w:firstLine="0"/>
        <w:textAlignment w:val="baseline"/>
        <w:rPr>
          <w:rFonts w:ascii="Aptos" w:hAnsi="Aptos" w:cs="Segoe UI"/>
        </w:rPr>
      </w:pPr>
      <w:r w:rsidRPr="7935C8C9" w:rsidR="00C71BBD">
        <w:rPr>
          <w:rStyle w:val="normaltextrun"/>
          <w:rFonts w:ascii="Aptos" w:hAnsi="Aptos" w:eastAsia="" w:cs="Segoe UI" w:eastAsiaTheme="majorEastAsia"/>
          <w:b w:val="1"/>
          <w:bCs w:val="1"/>
          <w:lang w:val="en-US"/>
        </w:rPr>
        <w:t>Purpose</w:t>
      </w:r>
      <w:r w:rsidRPr="7935C8C9" w:rsidR="00C71BBD">
        <w:rPr>
          <w:rStyle w:val="normaltextrun"/>
          <w:rFonts w:ascii="Aptos" w:hAnsi="Aptos" w:eastAsia="" w:cs="Segoe UI" w:eastAsiaTheme="majorEastAsia"/>
          <w:lang w:val="en-US"/>
        </w:rPr>
        <w:t>: This effect serves as an </w:t>
      </w:r>
      <w:r w:rsidRPr="7935C8C9" w:rsidR="00C71BBD">
        <w:rPr>
          <w:rStyle w:val="normaltextrun"/>
          <w:rFonts w:ascii="Aptos" w:hAnsi="Aptos" w:eastAsia="" w:cs="Segoe UI" w:eastAsiaTheme="majorEastAsia"/>
          <w:b w:val="1"/>
          <w:bCs w:val="1"/>
          <w:lang w:val="en-US"/>
        </w:rPr>
        <w:t>indication</w:t>
      </w:r>
      <w:r w:rsidRPr="7935C8C9" w:rsidR="00C71BBD">
        <w:rPr>
          <w:rStyle w:val="normaltextrun"/>
          <w:rFonts w:ascii="Aptos" w:hAnsi="Aptos" w:eastAsia="" w:cs="Segoe UI" w:eastAsiaTheme="majorEastAsia"/>
          <w:b w:val="1"/>
          <w:bCs w:val="1"/>
          <w:lang w:val="en-US"/>
        </w:rPr>
        <w:t> of interactivity</w:t>
      </w:r>
      <w:r w:rsidRPr="7935C8C9" w:rsidR="00C71BBD">
        <w:rPr>
          <w:rStyle w:val="normaltextrun"/>
          <w:rFonts w:ascii="Aptos" w:hAnsi="Aptos" w:eastAsia="" w:cs="Segoe UI" w:eastAsiaTheme="majorEastAsia"/>
          <w:lang w:val="en-US"/>
        </w:rPr>
        <w:t>, letting the user know that the category is clickable and will reveal more options.</w:t>
      </w:r>
      <w:r w:rsidRPr="7935C8C9" w:rsidR="00C71BBD">
        <w:rPr>
          <w:rStyle w:val="eop"/>
          <w:rFonts w:ascii="Aptos" w:hAnsi="Aptos" w:eastAsia="" w:cs="Segoe UI" w:eastAsiaTheme="majorEastAsia"/>
        </w:rPr>
        <w:t> </w:t>
      </w:r>
    </w:p>
    <w:p w:rsidR="36ADA9FF" w:rsidP="55871B46" w:rsidRDefault="36ADA9FF" w14:paraId="4F6FECE8" w14:textId="2C4683B5">
      <w:pPr>
        <w:pStyle w:val="paragraph"/>
        <w:numPr>
          <w:ilvl w:val="0"/>
          <w:numId w:val="10"/>
        </w:numPr>
        <w:spacing w:before="0" w:beforeAutospacing="off" w:after="0" w:afterAutospacing="off"/>
        <w:ind w:left="1080" w:firstLine="0"/>
        <w:rPr>
          <w:i w:val="0"/>
          <w:iCs w:val="0"/>
          <w:noProof w:val="0"/>
          <w:lang w:val="en-IN"/>
        </w:rPr>
      </w:pPr>
      <w:r w:rsidRPr="55871B46" w:rsidR="5C373091">
        <w:rPr>
          <w:i w:val="0"/>
          <w:iCs w:val="0"/>
          <w:noProof w:val="0"/>
          <w:lang w:val="en-IN"/>
        </w:rPr>
        <w:t xml:space="preserve">When the user hovers the cursor over a category block (e.g., </w:t>
      </w:r>
      <w:r w:rsidRPr="55871B46" w:rsidR="5C373091">
        <w:rPr>
          <w:i w:val="0"/>
          <w:iCs w:val="0"/>
          <w:noProof w:val="0"/>
          <w:lang w:val="en-IN"/>
        </w:rPr>
        <w:t>Laboratory Weighing</w:t>
      </w:r>
      <w:r w:rsidRPr="55871B46" w:rsidR="5C373091">
        <w:rPr>
          <w:i w:val="0"/>
          <w:iCs w:val="0"/>
          <w:noProof w:val="0"/>
          <w:lang w:val="en-IN"/>
        </w:rPr>
        <w:t xml:space="preserve">), the category block background/highlight will change to </w:t>
      </w:r>
      <w:r w:rsidRPr="55871B46" w:rsidR="1469B25F">
        <w:rPr>
          <w:noProof w:val="0"/>
          <w:lang w:val="en-IN"/>
        </w:rPr>
        <w:t xml:space="preserve">turquoise colour </w:t>
      </w:r>
      <w:r w:rsidRPr="55871B46" w:rsidR="5C373091">
        <w:rPr>
          <w:i w:val="0"/>
          <w:iCs w:val="0"/>
          <w:noProof w:val="0"/>
          <w:lang w:val="en-IN"/>
        </w:rPr>
        <w:t xml:space="preserve">to </w:t>
      </w:r>
      <w:r w:rsidRPr="55871B46" w:rsidR="5C373091">
        <w:rPr>
          <w:i w:val="0"/>
          <w:iCs w:val="0"/>
          <w:noProof w:val="0"/>
          <w:lang w:val="en-IN"/>
        </w:rPr>
        <w:t>indicate</w:t>
      </w:r>
      <w:r w:rsidRPr="55871B46" w:rsidR="5C373091">
        <w:rPr>
          <w:i w:val="0"/>
          <w:iCs w:val="0"/>
          <w:noProof w:val="0"/>
          <w:lang w:val="en-IN"/>
        </w:rPr>
        <w:t xml:space="preserve"> interaction.</w:t>
      </w:r>
      <w:r>
        <w:br/>
      </w:r>
    </w:p>
    <w:p w:rsidR="36ADA9FF" w:rsidP="55871B46" w:rsidRDefault="36ADA9FF" w14:paraId="39FC1B83" w14:textId="054A62E7">
      <w:pPr>
        <w:pStyle w:val="paragraph"/>
        <w:numPr>
          <w:ilvl w:val="0"/>
          <w:numId w:val="10"/>
        </w:numPr>
        <w:spacing w:before="0" w:beforeAutospacing="off" w:after="0" w:afterAutospacing="off"/>
        <w:ind w:left="1080" w:firstLine="0"/>
        <w:rPr>
          <w:i w:val="0"/>
          <w:iCs w:val="0"/>
          <w:noProof w:val="0"/>
          <w:lang w:val="en-IN"/>
        </w:rPr>
      </w:pPr>
      <w:r w:rsidRPr="55871B46" w:rsidR="23F82E0B">
        <w:rPr>
          <w:i w:val="0"/>
          <w:iCs w:val="0"/>
          <w:noProof w:val="0"/>
          <w:lang w:val="en-IN"/>
        </w:rPr>
        <w:t xml:space="preserve">When the user </w:t>
      </w:r>
      <w:r w:rsidRPr="55871B46" w:rsidR="23F82E0B">
        <w:rPr>
          <w:b w:val="1"/>
          <w:bCs w:val="1"/>
          <w:i w:val="0"/>
          <w:iCs w:val="0"/>
          <w:noProof w:val="0"/>
          <w:lang w:val="en-IN"/>
        </w:rPr>
        <w:t>clicks</w:t>
      </w:r>
      <w:r w:rsidRPr="55871B46" w:rsidR="23F82E0B">
        <w:rPr>
          <w:i w:val="0"/>
          <w:iCs w:val="0"/>
          <w:noProof w:val="0"/>
          <w:lang w:val="en-IN"/>
        </w:rPr>
        <w:t xml:space="preserve"> a category or keeps the cursor positioned over it (active hover state), the selected category will remain highlighted in</w:t>
      </w:r>
      <w:r w:rsidRPr="55871B46" w:rsidR="78A2CEEC">
        <w:rPr>
          <w:i w:val="0"/>
          <w:iCs w:val="0"/>
          <w:noProof w:val="0"/>
          <w:lang w:val="en-IN"/>
        </w:rPr>
        <w:t xml:space="preserve"> turquoise </w:t>
      </w:r>
      <w:r w:rsidRPr="55871B46" w:rsidR="78A2CEEC">
        <w:rPr>
          <w:i w:val="0"/>
          <w:iCs w:val="0"/>
          <w:noProof w:val="0"/>
          <w:lang w:val="en-IN"/>
        </w:rPr>
        <w:t>colour</w:t>
      </w:r>
      <w:r w:rsidRPr="55871B46" w:rsidR="23F82E0B">
        <w:rPr>
          <w:i w:val="0"/>
          <w:iCs w:val="0"/>
          <w:noProof w:val="0"/>
          <w:lang w:val="en-IN"/>
        </w:rPr>
        <w:t xml:space="preserve"> to show the current focus/</w:t>
      </w:r>
      <w:r w:rsidRPr="55871B46" w:rsidR="23F82E0B">
        <w:rPr>
          <w:i w:val="0"/>
          <w:iCs w:val="0"/>
          <w:noProof w:val="0"/>
          <w:lang w:val="en-IN"/>
        </w:rPr>
        <w:t>selection</w:t>
      </w:r>
      <w:r w:rsidRPr="55871B46" w:rsidR="23F82E0B">
        <w:rPr>
          <w:i w:val="0"/>
          <w:iCs w:val="0"/>
          <w:noProof w:val="0"/>
          <w:lang w:val="en-IN"/>
        </w:rPr>
        <w:t>.</w:t>
      </w:r>
    </w:p>
    <w:p xmlns:wp14="http://schemas.microsoft.com/office/word/2010/wordml" w:rsidR="00C71BBD" w:rsidP="00C71BBD" w:rsidRDefault="00C71BBD" w14:paraId="5375FAA8"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3. Subcategory Dropdown:</w:t>
      </w:r>
      <w:r>
        <w:rPr>
          <w:rStyle w:val="eop"/>
          <w:rFonts w:ascii="Aptos" w:hAnsi="Aptos" w:cs="Segoe UI" w:eastAsiaTheme="majorEastAsia"/>
          <w:color w:val="0F4761"/>
          <w:sz w:val="28"/>
          <w:szCs w:val="28"/>
        </w:rPr>
        <w:t> </w:t>
      </w:r>
    </w:p>
    <w:p xmlns:wp14="http://schemas.microsoft.com/office/word/2010/wordml" w:rsidR="00C71BBD" w:rsidP="00C71BBD" w:rsidRDefault="00C71BBD" w14:paraId="291A5B59" wp14:textId="77777777">
      <w:pPr>
        <w:pStyle w:val="paragraph"/>
        <w:numPr>
          <w:ilvl w:val="0"/>
          <w:numId w:val="11"/>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Action</w:t>
      </w:r>
      <w:r>
        <w:rPr>
          <w:rStyle w:val="normaltextrun"/>
          <w:rFonts w:ascii="Aptos" w:hAnsi="Aptos" w:cs="Segoe UI" w:eastAsiaTheme="majorEastAsia"/>
          <w:lang w:val="en-US"/>
        </w:rPr>
        <w:t>: Once the user hovers over a category (e.g., </w:t>
      </w:r>
      <w:r>
        <w:rPr>
          <w:rStyle w:val="normaltextrun"/>
          <w:rFonts w:ascii="Aptos" w:hAnsi="Aptos" w:cs="Segoe UI" w:eastAsiaTheme="majorEastAsia"/>
          <w:i/>
          <w:iCs/>
          <w:lang w:val="en-US"/>
        </w:rPr>
        <w:t>Laboratory Weighing</w:t>
      </w:r>
      <w:r>
        <w:rPr>
          <w:rStyle w:val="normaltextrun"/>
          <w:rFonts w:ascii="Aptos" w:hAnsi="Aptos" w:cs="Segoe UI" w:eastAsiaTheme="majorEastAsia"/>
          <w:lang w:val="en-US"/>
        </w:rPr>
        <w:t>), </w:t>
      </w:r>
      <w:r>
        <w:rPr>
          <w:rStyle w:val="normaltextrun"/>
          <w:rFonts w:ascii="Aptos" w:hAnsi="Aptos" w:cs="Segoe UI" w:eastAsiaTheme="majorEastAsia"/>
          <w:b/>
          <w:bCs/>
          <w:lang w:val="en-US"/>
        </w:rPr>
        <w:t>additional options</w:t>
      </w:r>
      <w:r>
        <w:rPr>
          <w:rStyle w:val="normaltextrun"/>
          <w:rFonts w:ascii="Aptos" w:hAnsi="Aptos" w:cs="Segoe UI" w:eastAsiaTheme="majorEastAsia"/>
          <w:lang w:val="en-US"/>
        </w:rPr>
        <w:t> (subcategories) will appear </w:t>
      </w:r>
      <w:r>
        <w:rPr>
          <w:rStyle w:val="normaltextrun"/>
          <w:rFonts w:ascii="Aptos" w:hAnsi="Aptos" w:cs="Segoe UI" w:eastAsiaTheme="majorEastAsia"/>
          <w:b/>
          <w:bCs/>
          <w:lang w:val="en-US"/>
        </w:rPr>
        <w:t>next </w:t>
      </w:r>
      <w:proofErr w:type="gramStart"/>
      <w:r>
        <w:rPr>
          <w:rStyle w:val="normaltextrun"/>
          <w:rFonts w:ascii="Aptos" w:hAnsi="Aptos" w:cs="Segoe UI" w:eastAsiaTheme="majorEastAsia"/>
          <w:b/>
          <w:bCs/>
          <w:lang w:val="en-US"/>
        </w:rPr>
        <w:t>to</w:t>
      </w:r>
      <w:r>
        <w:rPr>
          <w:rStyle w:val="normaltextrun"/>
          <w:rFonts w:ascii="Aptos" w:hAnsi="Aptos" w:cs="Segoe UI" w:eastAsiaTheme="majorEastAsia"/>
          <w:lang w:val="en-US"/>
        </w:rPr>
        <w:t>  the</w:t>
      </w:r>
      <w:proofErr w:type="gramEnd"/>
      <w:r>
        <w:rPr>
          <w:rStyle w:val="normaltextrun"/>
          <w:rFonts w:ascii="Aptos" w:hAnsi="Aptos" w:cs="Segoe UI" w:eastAsiaTheme="majorEastAsia"/>
          <w:lang w:val="en-US"/>
        </w:rPr>
        <w:t> category block.</w:t>
      </w:r>
      <w:r>
        <w:rPr>
          <w:rStyle w:val="eop"/>
          <w:rFonts w:ascii="Aptos" w:hAnsi="Aptos" w:cs="Segoe UI" w:eastAsiaTheme="majorEastAsia"/>
        </w:rPr>
        <w:t> </w:t>
      </w:r>
    </w:p>
    <w:p xmlns:wp14="http://schemas.microsoft.com/office/word/2010/wordml" w:rsidR="00C71BBD" w:rsidP="00C71BBD" w:rsidRDefault="00C71BBD" w14:paraId="4A453E23" wp14:textId="77777777">
      <w:pPr>
        <w:pStyle w:val="paragraph"/>
        <w:numPr>
          <w:ilvl w:val="0"/>
          <w:numId w:val="12"/>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Subcategories</w:t>
      </w:r>
      <w:r>
        <w:rPr>
          <w:rStyle w:val="normaltextrun"/>
          <w:rFonts w:ascii="Aptos" w:hAnsi="Aptos" w:cs="Segoe UI" w:eastAsiaTheme="majorEastAsia"/>
          <w:lang w:val="en-US"/>
        </w:rPr>
        <w:t>:</w:t>
      </w:r>
      <w:r>
        <w:rPr>
          <w:rStyle w:val="scxw26973192"/>
          <w:rFonts w:ascii="Aptos" w:hAnsi="Aptos" w:cs="Segoe UI" w:eastAsiaTheme="majorEastAsia"/>
        </w:rPr>
        <w:t> </w:t>
      </w:r>
      <w:r>
        <w:rPr>
          <w:rFonts w:ascii="Aptos" w:hAnsi="Aptos" w:cs="Segoe UI"/>
        </w:rPr>
        <w:br/>
      </w:r>
      <w:r>
        <w:rPr>
          <w:rStyle w:val="eop"/>
          <w:rFonts w:ascii="Aptos" w:hAnsi="Aptos" w:cs="Segoe UI" w:eastAsiaTheme="majorEastAsia"/>
        </w:rPr>
        <w:t> </w:t>
      </w:r>
    </w:p>
    <w:p w:rsidR="00C71BBD" w:rsidP="3B4430FA" w:rsidRDefault="00C71BBD" w14:paraId="64293334" w14:textId="44258DB9">
      <w:pPr>
        <w:pStyle w:val="paragraph"/>
        <w:numPr>
          <w:ilvl w:val="0"/>
          <w:numId w:val="13"/>
        </w:numPr>
        <w:spacing w:before="0" w:beforeAutospacing="off" w:after="0" w:afterAutospacing="off"/>
        <w:ind w:left="1080" w:firstLine="0"/>
        <w:rPr>
          <w:rFonts w:ascii="Aptos Display" w:hAnsi="Aptos Display" w:cs="Segoe UI"/>
        </w:rPr>
      </w:pPr>
      <w:r w:rsidRPr="3B4430FA" w:rsidR="00C71BBD">
        <w:rPr>
          <w:rStyle w:val="normaltextrun"/>
          <w:rFonts w:ascii="Aptos Display" w:hAnsi="Aptos Display" w:eastAsia="" w:cs="Segoe UI" w:eastAsiaTheme="majorEastAsia"/>
          <w:b w:val="1"/>
          <w:bCs w:val="1"/>
          <w:lang w:val="en-US"/>
        </w:rPr>
        <w:t>Laboratory Balances</w:t>
      </w:r>
      <w:r w:rsidRPr="3B4430FA" w:rsidR="00C71BBD">
        <w:rPr>
          <w:rStyle w:val="eop"/>
          <w:rFonts w:ascii="Aptos Display" w:hAnsi="Aptos Display" w:eastAsia="" w:cs="Segoe UI" w:eastAsiaTheme="majorEastAsia"/>
        </w:rPr>
        <w:t> </w:t>
      </w:r>
    </w:p>
    <w:p xmlns:wp14="http://schemas.microsoft.com/office/word/2010/wordml" w:rsidR="00C71BBD" w:rsidP="00C71BBD" w:rsidRDefault="00C71BBD" w14:paraId="05931CDE" wp14:textId="77777777">
      <w:pPr>
        <w:pStyle w:val="paragraph"/>
        <w:numPr>
          <w:ilvl w:val="0"/>
          <w:numId w:val="14"/>
        </w:numPr>
        <w:spacing w:before="0" w:beforeAutospacing="0" w:after="0" w:afterAutospacing="0"/>
        <w:ind w:left="1080" w:firstLine="0"/>
        <w:textAlignment w:val="baseline"/>
        <w:rPr>
          <w:rFonts w:ascii="Aptos Display" w:hAnsi="Aptos Display" w:cs="Segoe UI"/>
        </w:rPr>
      </w:pPr>
      <w:r>
        <w:rPr>
          <w:rStyle w:val="normaltextrun"/>
          <w:rFonts w:ascii="Aptos Display" w:hAnsi="Aptos Display" w:cs="Segoe UI" w:eastAsiaTheme="majorEastAsia"/>
          <w:b/>
          <w:bCs/>
          <w:lang w:val="en-US"/>
        </w:rPr>
        <w:t>Microbalances</w:t>
      </w:r>
      <w:r>
        <w:rPr>
          <w:rStyle w:val="eop"/>
          <w:rFonts w:ascii="Aptos Display" w:hAnsi="Aptos Display" w:cs="Segoe UI" w:eastAsiaTheme="majorEastAsia"/>
        </w:rPr>
        <w:t> </w:t>
      </w:r>
    </w:p>
    <w:p xmlns:wp14="http://schemas.microsoft.com/office/word/2010/wordml" w:rsidR="00C71BBD" w:rsidP="00C71BBD" w:rsidRDefault="00C71BBD" w14:paraId="6F0FC5F3" wp14:textId="77777777">
      <w:pPr>
        <w:pStyle w:val="paragraph"/>
        <w:numPr>
          <w:ilvl w:val="0"/>
          <w:numId w:val="15"/>
        </w:numPr>
        <w:spacing w:before="0" w:beforeAutospacing="0" w:after="0" w:afterAutospacing="0"/>
        <w:ind w:left="1080" w:firstLine="0"/>
        <w:textAlignment w:val="baseline"/>
        <w:rPr>
          <w:rFonts w:ascii="Aptos Display" w:hAnsi="Aptos Display" w:cs="Segoe UI"/>
          <w:lang w:val="en-US"/>
        </w:rPr>
      </w:pPr>
      <w:r>
        <w:rPr>
          <w:rStyle w:val="normaltextrun"/>
          <w:rFonts w:ascii="Aptos Display" w:hAnsi="Aptos Display" w:cs="Segoe UI" w:eastAsiaTheme="majorEastAsia"/>
          <w:b/>
          <w:bCs/>
          <w:lang w:val="en-US"/>
        </w:rPr>
        <w:t>Analytical Balances</w:t>
      </w:r>
      <w:r>
        <w:rPr>
          <w:rStyle w:val="eop"/>
          <w:rFonts w:ascii="Aptos Display" w:hAnsi="Aptos Display" w:cs="Segoe UI" w:eastAsiaTheme="majorEastAsia"/>
          <w:lang w:val="en-US"/>
        </w:rPr>
        <w:t> </w:t>
      </w:r>
    </w:p>
    <w:p xmlns:wp14="http://schemas.microsoft.com/office/word/2010/wordml" w:rsidR="00C71BBD" w:rsidP="00C71BBD" w:rsidRDefault="00C71BBD" w14:paraId="60ADA23D" wp14:textId="77777777">
      <w:pPr>
        <w:pStyle w:val="paragraph"/>
        <w:numPr>
          <w:ilvl w:val="0"/>
          <w:numId w:val="16"/>
        </w:numPr>
        <w:spacing w:before="0" w:beforeAutospacing="0" w:after="0" w:afterAutospacing="0"/>
        <w:ind w:left="1080" w:firstLine="0"/>
        <w:textAlignment w:val="baseline"/>
        <w:rPr>
          <w:rFonts w:ascii="Aptos Display" w:hAnsi="Aptos Display" w:cs="Segoe UI"/>
        </w:rPr>
      </w:pPr>
      <w:r w:rsidRPr="73670605" w:rsidR="1B1FD04D">
        <w:rPr>
          <w:rStyle w:val="normaltextrun"/>
          <w:rFonts w:ascii="Aptos Display" w:hAnsi="Aptos Display" w:eastAsia="" w:cs="Segoe UI" w:eastAsiaTheme="majorEastAsia"/>
          <w:b w:val="1"/>
          <w:bCs w:val="1"/>
          <w:lang w:val="en-US"/>
        </w:rPr>
        <w:t>Precision Balances and Scales</w:t>
      </w:r>
      <w:r w:rsidRPr="73670605" w:rsidR="1B1FD04D">
        <w:rPr>
          <w:rStyle w:val="eop"/>
          <w:rFonts w:ascii="Aptos Display" w:hAnsi="Aptos Display" w:eastAsia="" w:cs="Segoe UI" w:eastAsiaTheme="majorEastAsia"/>
        </w:rPr>
        <w:t> </w:t>
      </w:r>
    </w:p>
    <w:p xmlns:wp14="http://schemas.microsoft.com/office/word/2010/wordml" w:rsidR="00C71BBD" w:rsidP="00C71BBD" w:rsidRDefault="00C71BBD" w14:paraId="431456B6" wp14:textId="77777777">
      <w:pPr>
        <w:pStyle w:val="paragraph"/>
        <w:numPr>
          <w:ilvl w:val="0"/>
          <w:numId w:val="18"/>
        </w:numPr>
        <w:spacing w:before="0" w:beforeAutospacing="0" w:after="0" w:afterAutospacing="0"/>
        <w:ind w:left="1080" w:firstLine="0"/>
        <w:textAlignment w:val="baseline"/>
        <w:rPr>
          <w:rFonts w:ascii="Aptos Display" w:hAnsi="Aptos Display" w:cs="Segoe UI"/>
          <w:lang w:val="en-US"/>
        </w:rPr>
      </w:pPr>
      <w:r w:rsidRPr="73670605" w:rsidR="1B1FD04D">
        <w:rPr>
          <w:rStyle w:val="normaltextrun"/>
          <w:rFonts w:ascii="Aptos Display" w:hAnsi="Aptos Display" w:eastAsia="" w:cs="Segoe UI" w:eastAsiaTheme="majorEastAsia"/>
          <w:b w:val="1"/>
          <w:bCs w:val="1"/>
          <w:lang w:val="en-US"/>
        </w:rPr>
        <w:t>Density Scales</w:t>
      </w:r>
      <w:r w:rsidRPr="73670605" w:rsidR="1B1FD04D">
        <w:rPr>
          <w:rStyle w:val="eop"/>
          <w:rFonts w:ascii="Aptos Display" w:hAnsi="Aptos Display" w:eastAsia="" w:cs="Segoe UI" w:eastAsiaTheme="majorEastAsia"/>
          <w:lang w:val="en-US"/>
        </w:rPr>
        <w:t> </w:t>
      </w:r>
    </w:p>
    <w:p w:rsidR="1C08B8A7" w:rsidP="73670605" w:rsidRDefault="1C08B8A7" w14:paraId="02BB4FF0" w14:textId="63A58F99">
      <w:pPr>
        <w:pStyle w:val="paragraph"/>
        <w:numPr>
          <w:ilvl w:val="0"/>
          <w:numId w:val="18"/>
        </w:numPr>
        <w:spacing w:before="0" w:beforeAutospacing="off" w:after="0" w:afterAutospacing="off"/>
        <w:ind w:left="1080" w:firstLine="0"/>
        <w:rPr>
          <w:rFonts w:ascii="Aptos Display" w:hAnsi="Aptos Display" w:cs="Segoe UI"/>
          <w:lang w:val="en-US"/>
        </w:rPr>
      </w:pPr>
      <w:r w:rsidRPr="73670605" w:rsidR="1C08B8A7">
        <w:rPr>
          <w:rStyle w:val="normaltextrun"/>
          <w:rFonts w:ascii="Aptos Display" w:hAnsi="Aptos Display" w:eastAsia="" w:cs="Segoe UI" w:eastAsiaTheme="majorEastAsia"/>
          <w:b w:val="1"/>
          <w:bCs w:val="1"/>
          <w:lang w:val="en-US"/>
        </w:rPr>
        <w:t>Moisture Analyzers</w:t>
      </w:r>
      <w:r w:rsidRPr="73670605" w:rsidR="1C08B8A7">
        <w:rPr>
          <w:rStyle w:val="eop"/>
          <w:rFonts w:ascii="Aptos Display" w:hAnsi="Aptos Display" w:eastAsia="" w:cs="Segoe UI" w:eastAsiaTheme="majorEastAsia"/>
          <w:lang w:val="en-US"/>
        </w:rPr>
        <w:t> </w:t>
      </w:r>
    </w:p>
    <w:p xmlns:wp14="http://schemas.microsoft.com/office/word/2010/wordml" w:rsidR="00C71BBD" w:rsidP="00C71BBD" w:rsidRDefault="00C71BBD" w14:paraId="6FBDA2EA" wp14:textId="77777777">
      <w:pPr>
        <w:pStyle w:val="paragraph"/>
        <w:numPr>
          <w:ilvl w:val="0"/>
          <w:numId w:val="20"/>
        </w:numPr>
        <w:spacing w:before="0" w:beforeAutospacing="0" w:after="0" w:afterAutospacing="0"/>
        <w:ind w:left="1080" w:firstLine="0"/>
        <w:textAlignment w:val="baseline"/>
        <w:rPr>
          <w:rFonts w:ascii="Aptos Display" w:hAnsi="Aptos Display" w:cs="Segoe UI"/>
          <w:lang w:val="en-US"/>
        </w:rPr>
      </w:pPr>
      <w:r>
        <w:rPr>
          <w:rStyle w:val="normaltextrun"/>
          <w:rFonts w:ascii="Aptos Display" w:hAnsi="Aptos Display" w:cs="Segoe UI" w:eastAsiaTheme="majorEastAsia"/>
          <w:b/>
          <w:bCs/>
          <w:lang w:val="en-US"/>
        </w:rPr>
        <w:t>Test Weights</w:t>
      </w:r>
      <w:r>
        <w:rPr>
          <w:rStyle w:val="eop"/>
          <w:rFonts w:ascii="Aptos Display" w:hAnsi="Aptos Display" w:cs="Segoe UI" w:eastAsiaTheme="majorEastAsia"/>
          <w:lang w:val="en-US"/>
        </w:rPr>
        <w:t> </w:t>
      </w:r>
    </w:p>
    <w:p xmlns:wp14="http://schemas.microsoft.com/office/word/2010/wordml" w:rsidR="00C71BBD" w:rsidP="00C71BBD" w:rsidRDefault="00C71BBD" w14:paraId="2E710317" wp14:textId="77777777">
      <w:pPr>
        <w:pStyle w:val="paragraph"/>
        <w:numPr>
          <w:ilvl w:val="0"/>
          <w:numId w:val="21"/>
        </w:numPr>
        <w:spacing w:before="0" w:beforeAutospacing="0" w:after="0" w:afterAutospacing="0"/>
        <w:ind w:left="1080" w:firstLine="0"/>
        <w:textAlignment w:val="baseline"/>
        <w:rPr>
          <w:rFonts w:ascii="Aptos Display" w:hAnsi="Aptos Display" w:cs="Segoe UI"/>
          <w:lang w:val="en-US"/>
        </w:rPr>
      </w:pPr>
      <w:r>
        <w:rPr>
          <w:rStyle w:val="normaltextrun"/>
          <w:rFonts w:ascii="Aptos Display" w:hAnsi="Aptos Display" w:cs="Segoe UI" w:eastAsiaTheme="majorEastAsia"/>
          <w:b/>
          <w:bCs/>
          <w:lang w:val="en-US"/>
        </w:rPr>
        <w:t>Accessories for Laboratory weighing</w:t>
      </w:r>
      <w:r>
        <w:rPr>
          <w:rStyle w:val="eop"/>
          <w:rFonts w:ascii="Aptos Display" w:hAnsi="Aptos Display" w:cs="Segoe UI" w:eastAsiaTheme="majorEastAsia"/>
          <w:lang w:val="en-US"/>
        </w:rPr>
        <w:t> </w:t>
      </w:r>
    </w:p>
    <w:p xmlns:wp14="http://schemas.microsoft.com/office/word/2010/wordml" w:rsidR="00C71BBD" w:rsidP="00C71BBD" w:rsidRDefault="00C71BBD" w14:paraId="6E7BEAA2" wp14:textId="77777777">
      <w:pPr>
        <w:pStyle w:val="paragraph"/>
        <w:spacing w:before="0" w:beforeAutospacing="0" w:after="0" w:afterAutospacing="0"/>
        <w:ind w:left="1440"/>
        <w:textAlignment w:val="baseline"/>
        <w:rPr>
          <w:rFonts w:ascii="Segoe UI" w:hAnsi="Segoe UI" w:cs="Segoe UI"/>
          <w:sz w:val="18"/>
          <w:szCs w:val="18"/>
          <w:lang w:val="en-US"/>
        </w:rPr>
      </w:pPr>
      <w:r>
        <w:rPr>
          <w:rStyle w:val="eop"/>
          <w:rFonts w:ascii="Aptos Display" w:hAnsi="Aptos Display" w:cs="Segoe UI" w:eastAsiaTheme="majorEastAsia"/>
          <w:lang w:val="en-US"/>
        </w:rPr>
        <w:t> </w:t>
      </w:r>
    </w:p>
    <w:p xmlns:wp14="http://schemas.microsoft.com/office/word/2010/wordml" w:rsidR="00C71BBD" w:rsidP="337DFC5E" w:rsidRDefault="00C71BBD" w14:paraId="3693732A" wp14:textId="489BB7D1">
      <w:pPr>
        <w:pStyle w:val="paragraph"/>
        <w:numPr>
          <w:ilvl w:val="0"/>
          <w:numId w:val="22"/>
        </w:numPr>
        <w:spacing w:before="0" w:beforeAutospacing="off" w:after="0" w:afterAutospacing="off"/>
        <w:ind w:left="288" w:firstLine="0"/>
        <w:jc w:val="left"/>
        <w:textAlignment w:val="baseline"/>
        <w:rPr/>
      </w:pPr>
      <w:r w:rsidRPr="73670605" w:rsidR="6F5BE6E1">
        <w:rPr>
          <w:rStyle w:val="normaltextrun"/>
          <w:rFonts w:ascii="Aptos" w:hAnsi="Aptos" w:eastAsia="" w:cs="Segoe UI" w:eastAsiaTheme="majorEastAsia"/>
          <w:lang w:val="en-US"/>
        </w:rPr>
        <w:t>These will be shown in </w:t>
      </w:r>
      <w:r w:rsidRPr="73670605" w:rsidR="6F5BE6E1">
        <w:rPr>
          <w:rStyle w:val="normaltextrun"/>
          <w:rFonts w:ascii="Aptos" w:hAnsi="Aptos" w:eastAsia="" w:cs="Segoe UI" w:eastAsiaTheme="majorEastAsia"/>
          <w:lang w:val="en-US"/>
        </w:rPr>
        <w:t>a  </w:t>
      </w:r>
      <w:r w:rsidRPr="73670605" w:rsidR="6F5BE6E1">
        <w:rPr>
          <w:rStyle w:val="normaltextrun"/>
          <w:rFonts w:ascii="Aptos" w:hAnsi="Aptos" w:eastAsia="" w:cs="Segoe UI" w:eastAsiaTheme="majorEastAsia"/>
          <w:b w:val="1"/>
          <w:bCs w:val="1"/>
          <w:lang w:val="en-US"/>
        </w:rPr>
        <w:t>side</w:t>
      </w:r>
      <w:r w:rsidRPr="73670605" w:rsidR="6F5BE6E1">
        <w:rPr>
          <w:rStyle w:val="normaltextrun"/>
          <w:rFonts w:ascii="Aptos" w:hAnsi="Aptos" w:eastAsia="" w:cs="Segoe UI" w:eastAsiaTheme="majorEastAsia"/>
          <w:b w:val="1"/>
          <w:bCs w:val="1"/>
          <w:lang w:val="en-US"/>
        </w:rPr>
        <w:t> </w:t>
      </w:r>
      <w:r w:rsidRPr="73670605" w:rsidR="6F5BE6E1">
        <w:rPr>
          <w:rStyle w:val="normaltextrun"/>
          <w:rFonts w:ascii="Aptos" w:hAnsi="Aptos" w:eastAsia="" w:cs="Segoe UI" w:eastAsiaTheme="majorEastAsia"/>
          <w:b w:val="1"/>
          <w:bCs w:val="1"/>
          <w:lang w:val="en-US"/>
        </w:rPr>
        <w:t>panel</w:t>
      </w:r>
      <w:r w:rsidRPr="73670605" w:rsidR="6F5BE6E1">
        <w:rPr>
          <w:rStyle w:val="normaltextrun"/>
          <w:rFonts w:ascii="Aptos" w:hAnsi="Aptos" w:eastAsia="" w:cs="Segoe UI" w:eastAsiaTheme="majorEastAsia"/>
          <w:lang w:val="en-US"/>
        </w:rPr>
        <w:t> ,</w:t>
      </w:r>
      <w:r w:rsidRPr="73670605" w:rsidR="6F5BE6E1">
        <w:rPr>
          <w:rStyle w:val="normaltextrun"/>
          <w:rFonts w:ascii="Aptos" w:hAnsi="Aptos" w:eastAsia="" w:cs="Segoe UI" w:eastAsiaTheme="majorEastAsia"/>
          <w:b w:val="1"/>
          <w:bCs w:val="1"/>
          <w:lang w:val="en-US"/>
        </w:rPr>
        <w:t>drop</w:t>
      </w:r>
      <w:r w:rsidRPr="73670605" w:rsidR="6F5BE6E1">
        <w:rPr>
          <w:rStyle w:val="normaltextrun"/>
          <w:rFonts w:ascii="Aptos" w:hAnsi="Aptos" w:eastAsia="" w:cs="Segoe UI" w:eastAsiaTheme="majorEastAsia"/>
          <w:b w:val="1"/>
          <w:bCs w:val="1"/>
          <w:lang w:val="en-US"/>
        </w:rPr>
        <w:t>-down </w:t>
      </w:r>
      <w:r w:rsidRPr="73670605" w:rsidR="6F5BE6E1">
        <w:rPr>
          <w:rStyle w:val="normaltextrun"/>
          <w:rFonts w:ascii="Aptos" w:hAnsi="Aptos" w:eastAsia="" w:cs="Segoe UI" w:eastAsiaTheme="majorEastAsia"/>
          <w:lang w:val="en-US"/>
        </w:rPr>
        <w:t>format, presenting further specific categories under the main product c</w:t>
      </w:r>
      <w:r w:rsidRPr="73670605" w:rsidR="6F5BE6E1">
        <w:rPr>
          <w:rStyle w:val="normaltextrun"/>
          <w:rFonts w:ascii="Aptos" w:hAnsi="Aptos" w:eastAsia="" w:cs="Segoe UI" w:eastAsiaTheme="majorEastAsia"/>
          <w:lang w:val="en-US"/>
        </w:rPr>
        <w:t>ategory.</w:t>
      </w:r>
      <w:r>
        <w:br/>
      </w:r>
      <w:r w:rsidRPr="73670605" w:rsidR="1E4E62D9">
        <w:rPr>
          <w:rStyle w:val="normaltextrun"/>
          <w:rFonts w:ascii="Aptos" w:hAnsi="Aptos" w:eastAsia="" w:cs="Segoe UI" w:eastAsiaTheme="majorEastAsia"/>
          <w:lang w:val="en-US"/>
        </w:rPr>
        <w:t xml:space="preserve"> </w:t>
      </w:r>
      <w:r>
        <w:br/>
      </w:r>
      <w:r w:rsidR="44A2ADD2">
        <w:drawing>
          <wp:inline xmlns:wp14="http://schemas.microsoft.com/office/word/2010/wordprocessingDrawing" wp14:editId="45BE0CC1" wp14:anchorId="20B1954B">
            <wp:extent cx="5857875" cy="2465956"/>
            <wp:effectExtent l="0" t="0" r="0" b="0"/>
            <wp:docPr id="1047143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143484" name="Picture 1047143484"/>
                    <pic:cNvPicPr/>
                  </pic:nvPicPr>
                  <pic:blipFill>
                    <a:blip xmlns:r="http://schemas.openxmlformats.org/officeDocument/2006/relationships" r:embed="rId242143637">
                      <a:extLst>
                        <a:ext uri="{28A0092B-C50C-407E-A947-70E740481C1C}">
                          <a14:useLocalDpi xmlns:a14="http://schemas.microsoft.com/office/drawing/2010/main"/>
                        </a:ext>
                      </a:extLst>
                    </a:blip>
                    <a:srcRect l="0" t="0" r="0" b="40389"/>
                    <a:stretch>
                      <a:fillRect/>
                    </a:stretch>
                  </pic:blipFill>
                  <pic:spPr>
                    <a:xfrm rot="0">
                      <a:off x="0" y="0"/>
                      <a:ext cx="5857875" cy="2465956"/>
                    </a:xfrm>
                    <a:prstGeom prst="rect">
                      <a:avLst/>
                    </a:prstGeom>
                  </pic:spPr>
                </pic:pic>
              </a:graphicData>
            </a:graphic>
          </wp:inline>
        </w:drawing>
      </w:r>
    </w:p>
    <w:p xmlns:wp14="http://schemas.microsoft.com/office/word/2010/wordml" w:rsidR="00C71BBD" w:rsidP="73670605" w:rsidRDefault="00C71BBD" w14:paraId="68B2DE3D" wp14:textId="10132100">
      <w:pPr>
        <w:pStyle w:val="paragraph"/>
        <w:spacing w:before="0" w:beforeAutospacing="off" w:after="0" w:afterAutospacing="off"/>
        <w:ind w:left="0" w:firstLine="0"/>
        <w:jc w:val="both"/>
        <w:textAlignment w:val="baseline"/>
      </w:pPr>
      <w:r w:rsidRPr="73670605" w:rsidR="6F5BE6E1">
        <w:rPr>
          <w:rStyle w:val="eop"/>
          <w:rFonts w:ascii="Aptos" w:hAnsi="Aptos" w:eastAsia="" w:cs="Segoe UI" w:eastAsiaTheme="majorEastAsia"/>
        </w:rPr>
        <w:t> </w:t>
      </w:r>
      <w:r>
        <w:br/>
      </w:r>
    </w:p>
    <w:p xmlns:wp14="http://schemas.microsoft.com/office/word/2010/wordml" w:rsidR="00C71BBD" w:rsidP="00C71BBD" w:rsidRDefault="00C71BBD" w14:paraId="3EE0B525"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4. Subcategory Interaction:</w:t>
      </w:r>
      <w:r>
        <w:rPr>
          <w:rStyle w:val="eop"/>
          <w:rFonts w:ascii="Aptos" w:hAnsi="Aptos" w:cs="Segoe UI" w:eastAsiaTheme="majorEastAsia"/>
          <w:color w:val="0F4761"/>
          <w:sz w:val="28"/>
          <w:szCs w:val="28"/>
        </w:rPr>
        <w:t> </w:t>
      </w:r>
    </w:p>
    <w:p xmlns:wp14="http://schemas.microsoft.com/office/word/2010/wordml" w:rsidR="00C71BBD" w:rsidP="00C71BBD" w:rsidRDefault="00C71BBD" w14:paraId="11752E90" wp14:textId="77777777">
      <w:pPr>
        <w:pStyle w:val="paragraph"/>
        <w:numPr>
          <w:ilvl w:val="0"/>
          <w:numId w:val="23"/>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Appearance</w:t>
      </w:r>
      <w:r>
        <w:rPr>
          <w:rStyle w:val="normaltextrun"/>
          <w:rFonts w:ascii="Aptos" w:hAnsi="Aptos" w:cs="Segoe UI" w:eastAsiaTheme="majorEastAsia"/>
          <w:lang w:val="en-US"/>
        </w:rPr>
        <w:t>: The subcategories will be displayed in a </w:t>
      </w:r>
      <w:r>
        <w:rPr>
          <w:rStyle w:val="normaltextrun"/>
          <w:rFonts w:ascii="Aptos" w:hAnsi="Aptos" w:cs="Segoe UI" w:eastAsiaTheme="majorEastAsia"/>
          <w:b/>
          <w:bCs/>
          <w:lang w:val="en-US"/>
        </w:rPr>
        <w:t>vertical list</w:t>
      </w:r>
      <w:r>
        <w:rPr>
          <w:rStyle w:val="normaltextrun"/>
          <w:rFonts w:ascii="Aptos" w:hAnsi="Aptos" w:cs="Segoe UI" w:eastAsiaTheme="majorEastAsia"/>
          <w:lang w:val="en-US"/>
        </w:rPr>
        <w:t> that appears when hovering over the main category block.</w:t>
      </w:r>
      <w:r>
        <w:rPr>
          <w:rStyle w:val="eop"/>
          <w:rFonts w:ascii="Aptos" w:hAnsi="Aptos" w:cs="Segoe UI" w:eastAsiaTheme="majorEastAsia"/>
        </w:rPr>
        <w:t> </w:t>
      </w:r>
    </w:p>
    <w:p xmlns:wp14="http://schemas.microsoft.com/office/word/2010/wordml" w:rsidR="00C71BBD" w:rsidP="00C71BBD" w:rsidRDefault="00C71BBD" w14:paraId="77B86ECA" wp14:textId="77777777">
      <w:pPr>
        <w:pStyle w:val="paragraph"/>
        <w:numPr>
          <w:ilvl w:val="0"/>
          <w:numId w:val="24"/>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Hover Effect for Subcategories</w:t>
      </w:r>
      <w:r>
        <w:rPr>
          <w:rStyle w:val="normaltextrun"/>
          <w:rFonts w:ascii="Aptos" w:hAnsi="Aptos" w:cs="Segoe UI" w:eastAsiaTheme="majorEastAsia"/>
          <w:lang w:val="en-US"/>
        </w:rPr>
        <w:t>: As the user hovers over each subcategory, the background color will slightly change to indicate which subcategory is currently selected.</w:t>
      </w:r>
      <w:r>
        <w:rPr>
          <w:rStyle w:val="eop"/>
          <w:rFonts w:ascii="Aptos" w:hAnsi="Aptos" w:cs="Segoe UI" w:eastAsiaTheme="majorEastAsia"/>
        </w:rPr>
        <w:t> </w:t>
      </w:r>
    </w:p>
    <w:p xmlns:wp14="http://schemas.microsoft.com/office/word/2010/wordml" w:rsidR="00C71BBD" w:rsidP="00C71BBD" w:rsidRDefault="00C71BBD" w14:paraId="0C19A7C6" wp14:textId="77777777">
      <w:pPr>
        <w:pStyle w:val="paragraph"/>
        <w:numPr>
          <w:ilvl w:val="0"/>
          <w:numId w:val="25"/>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Behavior</w:t>
      </w:r>
      <w:r>
        <w:rPr>
          <w:rStyle w:val="normaltextrun"/>
          <w:rFonts w:ascii="Aptos" w:hAnsi="Aptos" w:cs="Segoe UI" w:eastAsiaTheme="majorEastAsia"/>
          <w:lang w:val="en-US"/>
        </w:rPr>
        <w:t>: The subcategory panel should </w:t>
      </w:r>
      <w:r>
        <w:rPr>
          <w:rStyle w:val="normaltextrun"/>
          <w:rFonts w:ascii="Aptos" w:hAnsi="Aptos" w:cs="Segoe UI" w:eastAsiaTheme="majorEastAsia"/>
          <w:b/>
          <w:bCs/>
          <w:lang w:val="en-US"/>
        </w:rPr>
        <w:t>disappear</w:t>
      </w:r>
      <w:r>
        <w:rPr>
          <w:rStyle w:val="normaltextrun"/>
          <w:rFonts w:ascii="Aptos" w:hAnsi="Aptos" w:cs="Segoe UI" w:eastAsiaTheme="majorEastAsia"/>
          <w:lang w:val="en-US"/>
        </w:rPr>
        <w:t> when the user moves their cursor away from the category block and its subcategories.</w:t>
      </w:r>
      <w:r>
        <w:rPr>
          <w:rStyle w:val="eop"/>
          <w:rFonts w:ascii="Aptos" w:hAnsi="Aptos" w:cs="Segoe UI" w:eastAsiaTheme="majorEastAsia"/>
        </w:rPr>
        <w:t> </w:t>
      </w:r>
    </w:p>
    <w:p xmlns:wp14="http://schemas.microsoft.com/office/word/2010/wordml" w:rsidR="00C71BBD" w:rsidP="00C71BBD" w:rsidRDefault="00C71BBD" w14:paraId="63E4A9CD" wp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xmlns:wp14="http://schemas.microsoft.com/office/word/2010/wordml" w:rsidR="00C71BBD" w:rsidP="00C71BBD" w:rsidRDefault="00C71BBD" w14:paraId="55AA3031"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5. Visual Styling and Aesthetic:</w:t>
      </w:r>
      <w:r>
        <w:rPr>
          <w:rStyle w:val="eop"/>
          <w:rFonts w:ascii="Aptos" w:hAnsi="Aptos" w:cs="Segoe UI" w:eastAsiaTheme="majorEastAsia"/>
          <w:color w:val="0F4761"/>
          <w:sz w:val="28"/>
          <w:szCs w:val="28"/>
        </w:rPr>
        <w:t> </w:t>
      </w:r>
    </w:p>
    <w:p xmlns:wp14="http://schemas.microsoft.com/office/word/2010/wordml" w:rsidR="00C71BBD" w:rsidP="00C71BBD" w:rsidRDefault="00C71BBD" w14:paraId="37C124FF" wp14:textId="77777777">
      <w:pPr>
        <w:pStyle w:val="paragraph"/>
        <w:numPr>
          <w:ilvl w:val="0"/>
          <w:numId w:val="26"/>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Color Scheme</w:t>
      </w:r>
      <w:r>
        <w:rPr>
          <w:rStyle w:val="normaltextrun"/>
          <w:rFonts w:ascii="Aptos" w:hAnsi="Aptos" w:cs="Segoe UI" w:eastAsiaTheme="majorEastAsia"/>
          <w:lang w:val="en-US"/>
        </w:rPr>
        <w:t>:</w:t>
      </w:r>
      <w:r>
        <w:rPr>
          <w:rStyle w:val="eop"/>
          <w:rFonts w:ascii="Aptos" w:hAnsi="Aptos" w:cs="Segoe UI" w:eastAsiaTheme="majorEastAsia"/>
        </w:rPr>
        <w:t> </w:t>
      </w:r>
    </w:p>
    <w:p xmlns:wp14="http://schemas.microsoft.com/office/word/2010/wordml" w:rsidR="00C71BBD" w:rsidP="7935C8C9" w:rsidRDefault="00C71BBD" w14:paraId="6B30FD9D" wp14:textId="0B80BA1B">
      <w:pPr>
        <w:pStyle w:val="paragraph"/>
        <w:numPr>
          <w:ilvl w:val="0"/>
          <w:numId w:val="27"/>
        </w:numPr>
        <w:spacing w:before="0" w:beforeAutospacing="off" w:after="0" w:afterAutospacing="off"/>
        <w:ind w:left="1800" w:firstLine="0"/>
        <w:textAlignment w:val="baseline"/>
        <w:rPr>
          <w:rFonts w:ascii="Aptos" w:hAnsi="Aptos" w:cs="Segoe UI"/>
        </w:rPr>
      </w:pPr>
      <w:r w:rsidRPr="55871B46" w:rsidR="3DA61723">
        <w:rPr>
          <w:rStyle w:val="normaltextrun"/>
          <w:rFonts w:ascii="Aptos" w:hAnsi="Aptos" w:eastAsia="" w:cs="Segoe UI" w:eastAsiaTheme="majorEastAsia"/>
          <w:lang w:val="en-US"/>
        </w:rPr>
        <w:t>The main categories will use a </w:t>
      </w:r>
      <w:r w:rsidRPr="55871B46" w:rsidR="3DA61723">
        <w:rPr>
          <w:rStyle w:val="normaltextrun"/>
          <w:rFonts w:ascii="Aptos" w:hAnsi="Aptos" w:eastAsia="" w:cs="Segoe UI" w:eastAsiaTheme="majorEastAsia"/>
          <w:b w:val="1"/>
          <w:bCs w:val="1"/>
          <w:lang w:val="en-US"/>
        </w:rPr>
        <w:t>light background color</w:t>
      </w:r>
      <w:r w:rsidRPr="55871B46" w:rsidR="3DA61723">
        <w:rPr>
          <w:rStyle w:val="normaltextrun"/>
          <w:rFonts w:ascii="Aptos" w:hAnsi="Aptos" w:eastAsia="" w:cs="Segoe UI" w:eastAsiaTheme="majorEastAsia"/>
          <w:lang w:val="en-US"/>
        </w:rPr>
        <w:t> (e.g., light gray</w:t>
      </w:r>
      <w:r w:rsidRPr="55871B46" w:rsidR="3B97E49B">
        <w:rPr>
          <w:rStyle w:val="normaltextrun"/>
          <w:rFonts w:ascii="Aptos" w:hAnsi="Aptos" w:eastAsia="" w:cs="Segoe UI" w:eastAsiaTheme="majorEastAsia"/>
          <w:lang w:val="en-US"/>
        </w:rPr>
        <w:t xml:space="preserve"> </w:t>
      </w:r>
      <w:r w:rsidRPr="55871B46" w:rsidR="3DA61723">
        <w:rPr>
          <w:rStyle w:val="normaltextrun"/>
          <w:rFonts w:ascii="Aptos" w:hAnsi="Aptos" w:eastAsia="" w:cs="Segoe UI" w:eastAsiaTheme="majorEastAsia"/>
          <w:lang w:val="en-US"/>
        </w:rPr>
        <w:t>), which changes to a </w:t>
      </w:r>
      <w:r w:rsidRPr="55871B46" w:rsidR="3DA61723">
        <w:rPr>
          <w:rStyle w:val="normaltextrun"/>
          <w:rFonts w:ascii="Aptos" w:hAnsi="Aptos" w:eastAsia="" w:cs="Segoe UI" w:eastAsiaTheme="majorEastAsia"/>
          <w:b w:val="1"/>
          <w:bCs w:val="1"/>
          <w:lang w:val="en-US"/>
        </w:rPr>
        <w:t xml:space="preserve">highlighted </w:t>
      </w:r>
      <w:r w:rsidRPr="55871B46" w:rsidR="3DA61723">
        <w:rPr>
          <w:rStyle w:val="normaltextrun"/>
          <w:rFonts w:ascii="Aptos" w:hAnsi="Aptos" w:eastAsia="" w:cs="Segoe UI" w:eastAsiaTheme="majorEastAsia"/>
          <w:b w:val="1"/>
          <w:bCs w:val="1"/>
          <w:lang w:val="en-US"/>
        </w:rPr>
        <w:t>color</w:t>
      </w:r>
      <w:r w:rsidRPr="55871B46" w:rsidR="3DA61723">
        <w:rPr>
          <w:rStyle w:val="normaltextrun"/>
          <w:rFonts w:ascii="Aptos" w:hAnsi="Aptos" w:eastAsia="" w:cs="Segoe UI" w:eastAsiaTheme="majorEastAsia"/>
          <w:lang w:val="en-US"/>
        </w:rPr>
        <w:t xml:space="preserve">  </w:t>
      </w:r>
      <w:r w:rsidRPr="55871B46" w:rsidR="17B0A3D4">
        <w:rPr>
          <w:rStyle w:val="normaltextrun"/>
          <w:rFonts w:ascii="Aptos" w:hAnsi="Aptos" w:eastAsia="" w:cs="Segoe UI" w:eastAsiaTheme="majorEastAsia"/>
          <w:lang w:val="en-US"/>
        </w:rPr>
        <w:t>(</w:t>
      </w:r>
      <w:r w:rsidRPr="55871B46" w:rsidR="3DA61723">
        <w:rPr>
          <w:rStyle w:val="normaltextrun"/>
          <w:rFonts w:ascii="Aptos" w:hAnsi="Aptos" w:eastAsia="" w:cs="Segoe UI" w:eastAsiaTheme="majorEastAsia"/>
          <w:lang w:val="en-US"/>
        </w:rPr>
        <w:t>green) when hovered.</w:t>
      </w:r>
      <w:r w:rsidRPr="55871B46" w:rsidR="3DA61723">
        <w:rPr>
          <w:rStyle w:val="eop"/>
          <w:rFonts w:ascii="Aptos" w:hAnsi="Aptos" w:eastAsia="" w:cs="Segoe UI" w:eastAsiaTheme="majorEastAsia"/>
        </w:rPr>
        <w:t> </w:t>
      </w:r>
    </w:p>
    <w:p xmlns:wp14="http://schemas.microsoft.com/office/word/2010/wordml" w:rsidR="00C71BBD" w:rsidP="00C71BBD" w:rsidRDefault="00C71BBD" w14:paraId="54445DD9" wp14:textId="77777777">
      <w:pPr>
        <w:pStyle w:val="paragraph"/>
        <w:numPr>
          <w:ilvl w:val="0"/>
          <w:numId w:val="28"/>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lang w:val="en-US"/>
        </w:rPr>
        <w:t>The subcategory dropdown will be presented with a </w:t>
      </w:r>
      <w:r>
        <w:rPr>
          <w:rStyle w:val="normaltextrun"/>
          <w:rFonts w:ascii="Aptos" w:hAnsi="Aptos" w:cs="Segoe UI" w:eastAsiaTheme="majorEastAsia"/>
          <w:b/>
          <w:bCs/>
          <w:lang w:val="en-US"/>
        </w:rPr>
        <w:t>clean, white background</w:t>
      </w:r>
      <w:r>
        <w:rPr>
          <w:rStyle w:val="normaltextrun"/>
          <w:rFonts w:ascii="Aptos" w:hAnsi="Aptos" w:cs="Segoe UI" w:eastAsiaTheme="majorEastAsia"/>
          <w:lang w:val="en-US"/>
        </w:rPr>
        <w:t>, and the text will match the website’s font style.</w:t>
      </w:r>
      <w:r>
        <w:rPr>
          <w:rStyle w:val="eop"/>
          <w:rFonts w:ascii="Aptos" w:hAnsi="Aptos" w:cs="Segoe UI" w:eastAsiaTheme="majorEastAsia"/>
        </w:rPr>
        <w:t> </w:t>
      </w:r>
    </w:p>
    <w:p xmlns:wp14="http://schemas.microsoft.com/office/word/2010/wordml" w:rsidR="00C71BBD" w:rsidP="00C71BBD" w:rsidRDefault="00C71BBD" w14:paraId="0AE71679" wp14:textId="77777777">
      <w:pPr>
        <w:pStyle w:val="paragraph"/>
        <w:numPr>
          <w:ilvl w:val="0"/>
          <w:numId w:val="29"/>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Spacing &amp; Alignment</w:t>
      </w:r>
      <w:r>
        <w:rPr>
          <w:rStyle w:val="normaltextrun"/>
          <w:rFonts w:ascii="Aptos" w:hAnsi="Aptos" w:cs="Segoe UI" w:eastAsiaTheme="majorEastAsia"/>
          <w:lang w:val="en-US"/>
        </w:rPr>
        <w:t>:</w:t>
      </w:r>
      <w:r>
        <w:rPr>
          <w:rStyle w:val="eop"/>
          <w:rFonts w:ascii="Aptos" w:hAnsi="Aptos" w:cs="Segoe UI" w:eastAsiaTheme="majorEastAsia"/>
        </w:rPr>
        <w:t> </w:t>
      </w:r>
    </w:p>
    <w:p xmlns:wp14="http://schemas.microsoft.com/office/word/2010/wordml" w:rsidR="00C71BBD" w:rsidP="00C71BBD" w:rsidRDefault="00C71BBD" w14:paraId="19D750C6" wp14:textId="77777777">
      <w:pPr>
        <w:pStyle w:val="paragraph"/>
        <w:numPr>
          <w:ilvl w:val="0"/>
          <w:numId w:val="30"/>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lang w:val="en-US"/>
        </w:rPr>
        <w:t>There will be </w:t>
      </w:r>
      <w:r>
        <w:rPr>
          <w:rStyle w:val="normaltextrun"/>
          <w:rFonts w:ascii="Aptos" w:hAnsi="Aptos" w:cs="Segoe UI" w:eastAsiaTheme="majorEastAsia"/>
          <w:b/>
          <w:bCs/>
          <w:lang w:val="en-US"/>
        </w:rPr>
        <w:t>adequate spacing</w:t>
      </w:r>
      <w:r>
        <w:rPr>
          <w:rStyle w:val="normaltextrun"/>
          <w:rFonts w:ascii="Aptos" w:hAnsi="Aptos" w:cs="Segoe UI" w:eastAsiaTheme="majorEastAsia"/>
          <w:lang w:val="en-US"/>
        </w:rPr>
        <w:t> between the main categories to make the navigation clean and easy to read.</w:t>
      </w:r>
      <w:r>
        <w:rPr>
          <w:rStyle w:val="eop"/>
          <w:rFonts w:ascii="Aptos" w:hAnsi="Aptos" w:cs="Segoe UI" w:eastAsiaTheme="majorEastAsia"/>
        </w:rPr>
        <w:t> </w:t>
      </w:r>
    </w:p>
    <w:p xmlns:wp14="http://schemas.microsoft.com/office/word/2010/wordml" w:rsidR="00C71BBD" w:rsidP="00C71BBD" w:rsidRDefault="00C71BBD" w14:paraId="543424A5" wp14:textId="77777777">
      <w:pPr>
        <w:pStyle w:val="paragraph"/>
        <w:numPr>
          <w:ilvl w:val="0"/>
          <w:numId w:val="31"/>
        </w:numPr>
        <w:spacing w:before="0" w:beforeAutospacing="0" w:after="0" w:afterAutospacing="0"/>
        <w:ind w:left="1800" w:firstLine="0"/>
        <w:textAlignment w:val="baseline"/>
        <w:rPr>
          <w:rFonts w:ascii="Aptos" w:hAnsi="Aptos" w:cs="Segoe UI"/>
        </w:rPr>
      </w:pPr>
      <w:r>
        <w:rPr>
          <w:rStyle w:val="normaltextrun"/>
          <w:rFonts w:ascii="Aptos" w:hAnsi="Aptos" w:cs="Segoe UI" w:eastAsiaTheme="majorEastAsia"/>
          <w:lang w:val="en-US"/>
        </w:rPr>
        <w:t>The </w:t>
      </w:r>
      <w:r>
        <w:rPr>
          <w:rStyle w:val="normaltextrun"/>
          <w:rFonts w:ascii="Aptos" w:hAnsi="Aptos" w:cs="Segoe UI" w:eastAsiaTheme="majorEastAsia"/>
          <w:b/>
          <w:bCs/>
          <w:lang w:val="en-US"/>
        </w:rPr>
        <w:t>subcategory dropdowns</w:t>
      </w:r>
      <w:r>
        <w:rPr>
          <w:rStyle w:val="normaltextrun"/>
          <w:rFonts w:ascii="Aptos" w:hAnsi="Aptos" w:cs="Segoe UI" w:eastAsiaTheme="majorEastAsia"/>
          <w:lang w:val="en-US"/>
        </w:rPr>
        <w:t> should align perfectly with their parent categories, ensuring a seamless and organized structure.</w:t>
      </w:r>
      <w:r>
        <w:rPr>
          <w:rStyle w:val="eop"/>
          <w:rFonts w:ascii="Aptos" w:hAnsi="Aptos" w:cs="Segoe UI" w:eastAsiaTheme="majorEastAsia"/>
        </w:rPr>
        <w:t> </w:t>
      </w:r>
    </w:p>
    <w:p xmlns:wp14="http://schemas.microsoft.com/office/word/2010/wordml" w:rsidR="00C71BBD" w:rsidP="00C71BBD" w:rsidRDefault="00C71BBD" w14:paraId="6AC9DF89" wp14:textId="77777777">
      <w:pPr>
        <w:pStyle w:val="paragraph"/>
        <w:numPr>
          <w:ilvl w:val="0"/>
          <w:numId w:val="32"/>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Responsiveness</w:t>
      </w:r>
      <w:r>
        <w:rPr>
          <w:rStyle w:val="normaltextrun"/>
          <w:rFonts w:ascii="Aptos" w:hAnsi="Aptos" w:cs="Segoe UI" w:eastAsiaTheme="majorEastAsia"/>
          <w:lang w:val="en-US"/>
        </w:rPr>
        <w:t>: The design should be responsive, ensuring that it works well on both </w:t>
      </w:r>
      <w:r>
        <w:rPr>
          <w:rStyle w:val="normaltextrun"/>
          <w:rFonts w:ascii="Aptos" w:hAnsi="Aptos" w:cs="Segoe UI" w:eastAsiaTheme="majorEastAsia"/>
          <w:b/>
          <w:bCs/>
          <w:color w:val="002060"/>
          <w:lang w:val="en-US"/>
        </w:rPr>
        <w:t>desktop</w:t>
      </w:r>
      <w:r>
        <w:rPr>
          <w:rStyle w:val="normaltextrun"/>
          <w:rFonts w:ascii="Aptos" w:hAnsi="Aptos" w:cs="Segoe UI" w:eastAsiaTheme="majorEastAsia"/>
          <w:color w:val="002060"/>
          <w:lang w:val="en-US"/>
        </w:rPr>
        <w:t> </w:t>
      </w:r>
      <w:r>
        <w:rPr>
          <w:rStyle w:val="normaltextrun"/>
          <w:rFonts w:ascii="Aptos" w:hAnsi="Aptos" w:cs="Segoe UI" w:eastAsiaTheme="majorEastAsia"/>
          <w:lang w:val="en-US"/>
        </w:rPr>
        <w:t>and </w:t>
      </w:r>
      <w:r>
        <w:rPr>
          <w:rStyle w:val="normaltextrun"/>
          <w:rFonts w:ascii="Aptos" w:hAnsi="Aptos" w:cs="Segoe UI" w:eastAsiaTheme="majorEastAsia"/>
          <w:b/>
          <w:bCs/>
          <w:color w:val="002060"/>
          <w:lang w:val="en-US"/>
        </w:rPr>
        <w:t>mobile devices</w:t>
      </w:r>
      <w:r>
        <w:rPr>
          <w:rStyle w:val="normaltextrun"/>
          <w:rFonts w:ascii="Aptos" w:hAnsi="Aptos" w:cs="Segoe UI" w:eastAsiaTheme="majorEastAsia"/>
          <w:lang w:val="en-US"/>
        </w:rPr>
        <w:t>. </w:t>
      </w:r>
      <w:r>
        <w:rPr>
          <w:rStyle w:val="eop"/>
          <w:rFonts w:ascii="Aptos" w:hAnsi="Aptos" w:cs="Segoe UI" w:eastAsiaTheme="majorEastAsia"/>
        </w:rPr>
        <w:t> </w:t>
      </w:r>
    </w:p>
    <w:p xmlns:wp14="http://schemas.microsoft.com/office/word/2010/wordml" w:rsidR="00C71BBD" w:rsidP="3B4430FA" w:rsidRDefault="00C71BBD" w14:paraId="09AF38FC" wp14:textId="58B3503A">
      <w:pPr>
        <w:pStyle w:val="paragraph"/>
        <w:spacing w:before="0" w:beforeAutospacing="off" w:after="0" w:afterAutospacing="off"/>
        <w:textAlignment w:val="baseline"/>
      </w:pPr>
      <w:r w:rsidRPr="3B4430FA" w:rsidR="00C71BBD">
        <w:rPr>
          <w:rStyle w:val="eop"/>
          <w:rFonts w:ascii="Aptos" w:hAnsi="Aptos" w:eastAsia="" w:cs="Segoe UI" w:eastAsiaTheme="majorEastAsia"/>
          <w:lang w:val="en-US"/>
        </w:rPr>
        <w:t> </w:t>
      </w:r>
      <w:r w:rsidR="4733F3D7">
        <w:drawing>
          <wp:inline xmlns:wp14="http://schemas.microsoft.com/office/word/2010/wordprocessingDrawing" wp14:editId="23C59A23" wp14:anchorId="54D8B294">
            <wp:extent cx="5724525" cy="2900482"/>
            <wp:effectExtent l="0" t="0" r="0" b="0"/>
            <wp:docPr id="29183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838755" name="Picture 291838755"/>
                    <pic:cNvPicPr/>
                  </pic:nvPicPr>
                  <pic:blipFill>
                    <a:blip xmlns:r="http://schemas.openxmlformats.org/officeDocument/2006/relationships" r:embed="rId1870292960">
                      <a:extLst>
                        <a:ext uri="{28A0092B-C50C-407E-A947-70E740481C1C}">
                          <a14:useLocalDpi xmlns:a14="http://schemas.microsoft.com/office/drawing/2010/main"/>
                        </a:ext>
                      </a:extLst>
                    </a:blip>
                    <a:srcRect l="0" t="11432" r="0" b="16749"/>
                    <a:stretch>
                      <a:fillRect/>
                    </a:stretch>
                  </pic:blipFill>
                  <pic:spPr>
                    <a:xfrm rot="0">
                      <a:off x="0" y="0"/>
                      <a:ext cx="5724525" cy="2900482"/>
                    </a:xfrm>
                    <a:prstGeom prst="rect">
                      <a:avLst/>
                    </a:prstGeom>
                  </pic:spPr>
                </pic:pic>
              </a:graphicData>
            </a:graphic>
          </wp:inline>
        </w:drawing>
      </w:r>
    </w:p>
    <w:p xmlns:wp14="http://schemas.microsoft.com/office/word/2010/wordml" w:rsidR="00C71BBD" w:rsidP="3B4430FA" w:rsidRDefault="00C71BBD" w14:paraId="106C21BA" wp14:textId="70F6ECB3">
      <w:pPr>
        <w:pStyle w:val="paragraph"/>
        <w:spacing w:before="0" w:beforeAutospacing="off" w:after="0" w:afterAutospacing="off"/>
        <w:textAlignment w:val="baseline"/>
        <w:rPr>
          <w:rFonts w:ascii="Segoe UI" w:hAnsi="Segoe UI" w:cs="Segoe UI"/>
          <w:color w:val="0F4761"/>
          <w:sz w:val="18"/>
          <w:szCs w:val="18"/>
        </w:rPr>
      </w:pPr>
      <w:r w:rsidRPr="3B4430FA" w:rsidR="00C71BBD">
        <w:rPr>
          <w:rStyle w:val="normaltextrun"/>
          <w:rFonts w:ascii="Aptos" w:hAnsi="Aptos" w:eastAsia="" w:cs="Segoe UI" w:eastAsiaTheme="majorEastAsia"/>
          <w:b w:val="1"/>
          <w:bCs w:val="1"/>
          <w:color w:val="0F4761"/>
          <w:sz w:val="28"/>
          <w:szCs w:val="28"/>
          <w:lang w:val="en-US"/>
        </w:rPr>
        <w:t>Laboratory Balances – Interface Overview</w:t>
      </w:r>
      <w:r w:rsidRPr="3B4430FA" w:rsidR="00C71BBD">
        <w:rPr>
          <w:rStyle w:val="eop"/>
          <w:rFonts w:ascii="Aptos" w:hAnsi="Aptos" w:eastAsia="" w:cs="Segoe UI" w:eastAsiaTheme="majorEastAsia"/>
          <w:color w:val="0F4761"/>
          <w:sz w:val="28"/>
          <w:szCs w:val="28"/>
        </w:rPr>
        <w:t> </w:t>
      </w:r>
    </w:p>
    <w:p xmlns:wp14="http://schemas.microsoft.com/office/word/2010/wordml" w:rsidR="00C71BBD" w:rsidP="00C71BBD" w:rsidRDefault="00C71BBD" w14:paraId="70EFCC21" wp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lang w:val="en-US"/>
        </w:rPr>
        <w:t>Once you click on </w:t>
      </w:r>
      <w:r>
        <w:rPr>
          <w:rStyle w:val="normaltextrun"/>
          <w:rFonts w:ascii="Aptos" w:hAnsi="Aptos" w:cs="Segoe UI" w:eastAsiaTheme="majorEastAsia"/>
          <w:b/>
          <w:bCs/>
          <w:lang w:val="en-US"/>
        </w:rPr>
        <w:t>Laboratory Balances</w:t>
      </w:r>
      <w:r>
        <w:rPr>
          <w:rStyle w:val="normaltextrun"/>
          <w:rFonts w:ascii="Aptos" w:hAnsi="Aptos" w:cs="Segoe UI" w:eastAsiaTheme="majorEastAsia"/>
          <w:lang w:val="en-US"/>
        </w:rPr>
        <w:t>, the following interface will appear:</w:t>
      </w:r>
      <w:r>
        <w:rPr>
          <w:rStyle w:val="eop"/>
          <w:rFonts w:ascii="Aptos" w:hAnsi="Aptos" w:cs="Segoe UI" w:eastAsiaTheme="majorEastAsia"/>
        </w:rPr>
        <w:t> </w:t>
      </w:r>
    </w:p>
    <w:p xmlns:wp14="http://schemas.microsoft.com/office/word/2010/wordml" w:rsidR="00C71BBD" w:rsidP="00C71BBD" w:rsidRDefault="00C71BBD" w14:paraId="348985B1" wp14:textId="77777777">
      <w:pPr>
        <w:pStyle w:val="paragraph"/>
        <w:numPr>
          <w:ilvl w:val="0"/>
          <w:numId w:val="33"/>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Banner Section</w:t>
      </w:r>
      <w:r>
        <w:rPr>
          <w:rStyle w:val="scxw26973192"/>
          <w:rFonts w:ascii="Aptos" w:hAnsi="Aptos" w:cs="Segoe UI" w:eastAsiaTheme="majorEastAsia"/>
        </w:rPr>
        <w:t> </w:t>
      </w:r>
      <w:r>
        <w:rPr>
          <w:rFonts w:ascii="Aptos" w:hAnsi="Aptos" w:cs="Segoe UI"/>
        </w:rPr>
        <w:br/>
      </w:r>
      <w:r>
        <w:rPr>
          <w:rStyle w:val="normaltextrun"/>
          <w:rFonts w:ascii="Aptos" w:hAnsi="Aptos" w:cs="Segoe UI" w:eastAsiaTheme="majorEastAsia"/>
          <w:lang w:val="en-US"/>
        </w:rPr>
        <w:t>A prominent </w:t>
      </w:r>
      <w:r>
        <w:rPr>
          <w:rStyle w:val="normaltextrun"/>
          <w:rFonts w:ascii="Aptos" w:hAnsi="Aptos" w:cs="Segoe UI" w:eastAsiaTheme="majorEastAsia"/>
          <w:b/>
          <w:bCs/>
          <w:lang w:val="en-US"/>
        </w:rPr>
        <w:t>banner image</w:t>
      </w:r>
      <w:r>
        <w:rPr>
          <w:rStyle w:val="normaltextrun"/>
          <w:rFonts w:ascii="Aptos" w:hAnsi="Aptos" w:cs="Segoe UI" w:eastAsiaTheme="majorEastAsia"/>
          <w:lang w:val="en-US"/>
        </w:rPr>
        <w:t> will be displayed at the top of the page, showcasing the elegance and precision of your laboratory balances.</w:t>
      </w:r>
      <w:r>
        <w:rPr>
          <w:rStyle w:val="eop"/>
          <w:rFonts w:ascii="Aptos" w:hAnsi="Aptos" w:cs="Segoe UI" w:eastAsiaTheme="majorEastAsia"/>
        </w:rPr>
        <w:t> </w:t>
      </w:r>
    </w:p>
    <w:p xmlns:wp14="http://schemas.microsoft.com/office/word/2010/wordml" w:rsidR="00C71BBD" w:rsidP="3B4430FA" w:rsidRDefault="00C71BBD" w14:paraId="64E02FBE" wp14:textId="7E9E4F75">
      <w:pPr>
        <w:pStyle w:val="paragraph"/>
        <w:numPr>
          <w:ilvl w:val="0"/>
          <w:numId w:val="34"/>
        </w:numPr>
        <w:spacing w:before="0" w:beforeAutospacing="off" w:after="0" w:afterAutospacing="off"/>
        <w:ind w:left="1080" w:firstLine="0"/>
        <w:textAlignment w:val="baseline"/>
        <w:rPr/>
      </w:pPr>
      <w:r w:rsidRPr="3B4430FA" w:rsidR="00C71BBD">
        <w:rPr>
          <w:rStyle w:val="normaltextrun"/>
          <w:rFonts w:ascii="Aptos" w:hAnsi="Aptos" w:eastAsia="" w:cs="Segoe UI" w:eastAsiaTheme="majorEastAsia"/>
          <w:lang w:val="en-US"/>
        </w:rPr>
        <w:t>Under that Short Description About Laboratory Balances</w:t>
      </w:r>
      <w:r w:rsidRPr="3B4430FA" w:rsidR="00C71BBD">
        <w:rPr>
          <w:rStyle w:val="eop"/>
          <w:rFonts w:ascii="Aptos" w:hAnsi="Aptos" w:eastAsia="" w:cs="Segoe UI" w:eastAsiaTheme="majorEastAsia"/>
        </w:rPr>
        <w:t> </w:t>
      </w:r>
    </w:p>
    <w:p xmlns:wp14="http://schemas.microsoft.com/office/word/2010/wordml" w:rsidR="00C71BBD" w:rsidP="3B4430FA" w:rsidRDefault="00C71BBD" w14:paraId="2619B317" wp14:textId="2B095878">
      <w:pPr>
        <w:pStyle w:val="paragraph"/>
        <w:numPr>
          <w:ilvl w:val="0"/>
          <w:numId w:val="34"/>
        </w:numPr>
        <w:spacing w:before="0" w:beforeAutospacing="off" w:after="0" w:afterAutospacing="off"/>
        <w:ind w:left="1080" w:firstLine="0"/>
        <w:textAlignment w:val="baseline"/>
        <w:rPr>
          <w:b w:val="1"/>
          <w:bCs w:val="1"/>
          <w:noProof w:val="0"/>
          <w:lang w:val="en-IN"/>
        </w:rPr>
      </w:pPr>
      <w:r w:rsidRPr="3B4430FA" w:rsidR="3E041AF9">
        <w:rPr>
          <w:rFonts w:ascii="Aptos" w:hAnsi="Aptos" w:cs="Segoe UI"/>
        </w:rPr>
        <w:t>Also</w:t>
      </w:r>
      <w:r w:rsidRPr="3B4430FA" w:rsidR="3E041AF9">
        <w:rPr>
          <w:rFonts w:ascii="Aptos" w:hAnsi="Aptos" w:cs="Segoe UI"/>
        </w:rPr>
        <w:t xml:space="preserve"> there will be</w:t>
      </w:r>
      <w:r w:rsidRPr="3B4430FA" w:rsidR="69D648DA">
        <w:rPr>
          <w:rFonts w:ascii="Aptos" w:hAnsi="Aptos" w:cs="Segoe UI"/>
        </w:rPr>
        <w:t xml:space="preserve"> </w:t>
      </w:r>
      <w:r w:rsidRPr="3B4430FA" w:rsidR="69D648DA">
        <w:rPr>
          <w:noProof w:val="0"/>
          <w:lang w:val="en-IN"/>
        </w:rPr>
        <w:t>breadcrumb navigation</w:t>
      </w:r>
      <w:r>
        <w:br/>
      </w:r>
      <w:r w:rsidRPr="3B4430FA" w:rsidR="61A6AA2D">
        <w:rPr>
          <w:noProof w:val="0"/>
          <w:lang w:val="en-IN"/>
        </w:rPr>
        <w:t xml:space="preserve">Example: </w:t>
      </w:r>
      <w:r w:rsidRPr="3B4430FA" w:rsidR="61A6AA2D">
        <w:rPr>
          <w:b w:val="1"/>
          <w:bCs w:val="1"/>
          <w:noProof w:val="0"/>
          <w:lang w:val="en-IN"/>
        </w:rPr>
        <w:t>Home &gt; Laboratory Weighing &gt; Laboratory Balances</w:t>
      </w:r>
    </w:p>
    <w:p xmlns:wp14="http://schemas.microsoft.com/office/word/2010/wordml" w:rsidR="00C71BBD" w:rsidP="3B4430FA" w:rsidRDefault="00C71BBD" w14:paraId="1FFCD0CD" wp14:textId="7BBCEE56">
      <w:pPr>
        <w:pStyle w:val="paragraph"/>
        <w:spacing w:before="0" w:beforeAutospacing="off" w:after="0" w:afterAutospacing="off"/>
        <w:ind w:left="1080" w:firstLine="0"/>
        <w:textAlignment w:val="baseline"/>
      </w:pPr>
      <w:r w:rsidRPr="3B4430FA" w:rsidR="61A6AA2D">
        <w:rPr>
          <w:rFonts w:ascii="Aptos" w:hAnsi="Aptos" w:cs="Segoe UI"/>
        </w:rPr>
        <w:t xml:space="preserve">This type of breadcrumb navigation will </w:t>
      </w:r>
      <w:r w:rsidRPr="3B4430FA" w:rsidR="0103DAFA">
        <w:rPr>
          <w:rFonts w:ascii="Aptos" w:hAnsi="Aptos" w:cs="Segoe UI"/>
        </w:rPr>
        <w:t xml:space="preserve">come all over the website and if some click in </w:t>
      </w:r>
      <w:r w:rsidRPr="3B4430FA" w:rsidR="37340E83">
        <w:rPr>
          <w:rFonts w:ascii="Aptos" w:hAnsi="Aptos" w:cs="Segoe UI"/>
        </w:rPr>
        <w:t xml:space="preserve">between any breadcrumb it will </w:t>
      </w:r>
      <w:r w:rsidRPr="3B4430FA" w:rsidR="37340E83">
        <w:rPr>
          <w:rFonts w:ascii="Aptos" w:hAnsi="Aptos" w:cs="Segoe UI"/>
        </w:rPr>
        <w:t>redirected</w:t>
      </w:r>
      <w:r w:rsidRPr="3B4430FA" w:rsidR="37340E83">
        <w:rPr>
          <w:rFonts w:ascii="Aptos" w:hAnsi="Aptos" w:cs="Segoe UI"/>
        </w:rPr>
        <w:t xml:space="preserve"> to that selected page.</w:t>
      </w:r>
      <w:r>
        <w:br/>
      </w:r>
      <w:r>
        <w:br/>
      </w:r>
    </w:p>
    <w:p xmlns:wp14="http://schemas.microsoft.com/office/word/2010/wordml" w:rsidR="00C71BBD" w:rsidP="7935C8C9" w:rsidRDefault="00C71BBD" w14:paraId="3FCEC19E" wp14:textId="70B6DBD7">
      <w:pPr>
        <w:pStyle w:val="paragraph"/>
        <w:spacing w:before="0" w:beforeAutospacing="off" w:after="0" w:afterAutospacing="off"/>
        <w:textAlignment w:val="baseline"/>
      </w:pPr>
      <w:r w:rsidRPr="0E473E6F" w:rsidR="2C34FA8F">
        <w:rPr>
          <w:rStyle w:val="scxw26973192"/>
          <w:rFonts w:ascii="Aptos" w:hAnsi="Aptos" w:eastAsia="" w:cs="Segoe UI" w:eastAsiaTheme="majorEastAsia"/>
        </w:rPr>
        <w:t> </w:t>
      </w:r>
      <w:r>
        <w:br/>
      </w:r>
      <w:r w:rsidRPr="0E473E6F" w:rsidR="2C34FA8F">
        <w:rPr>
          <w:rStyle w:val="scxw26973192"/>
          <w:rFonts w:ascii="Aptos" w:hAnsi="Aptos" w:eastAsia="" w:cs="Segoe UI" w:eastAsiaTheme="majorEastAsia"/>
        </w:rPr>
        <w:t> </w:t>
      </w:r>
      <w:r w:rsidR="54E66884">
        <w:drawing>
          <wp:inline xmlns:wp14="http://schemas.microsoft.com/office/word/2010/wordprocessingDrawing" wp14:editId="28923A12" wp14:anchorId="43034B53">
            <wp:extent cx="6090318" cy="5876358"/>
            <wp:effectExtent l="0" t="0" r="0" b="0"/>
            <wp:docPr id="564890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890718" name="Picture 564890718"/>
                    <pic:cNvPicPr/>
                  </pic:nvPicPr>
                  <pic:blipFill>
                    <a:blip xmlns:r="http://schemas.openxmlformats.org/officeDocument/2006/relationships" r:embed="rId1325202282">
                      <a:extLst>
                        <a:ext uri="{28A0092B-C50C-407E-A947-70E740481C1C}">
                          <a14:useLocalDpi xmlns:a14="http://schemas.microsoft.com/office/drawing/2010/main"/>
                        </a:ext>
                      </a:extLst>
                    </a:blip>
                    <a:srcRect l="8067" t="18065" r="7731" b="24483"/>
                    <a:stretch>
                      <a:fillRect/>
                    </a:stretch>
                  </pic:blipFill>
                  <pic:spPr>
                    <a:xfrm rot="0">
                      <a:off x="0" y="0"/>
                      <a:ext cx="6090318" cy="5876358"/>
                    </a:xfrm>
                    <a:prstGeom prst="rect">
                      <a:avLst/>
                    </a:prstGeom>
                  </pic:spPr>
                </pic:pic>
              </a:graphicData>
            </a:graphic>
          </wp:inline>
        </w:drawing>
      </w:r>
      <w:r>
        <w:br/>
      </w:r>
      <w:r w:rsidRPr="0E473E6F" w:rsidR="2C34FA8F">
        <w:rPr>
          <w:rStyle w:val="scxw26973192"/>
          <w:rFonts w:ascii="Aptos" w:hAnsi="Aptos" w:eastAsia="" w:cs="Segoe UI" w:eastAsiaTheme="majorEastAsia"/>
        </w:rPr>
        <w:t> </w:t>
      </w:r>
    </w:p>
    <w:p w:rsidR="434A0C9B" w:rsidP="7935C8C9" w:rsidRDefault="434A0C9B" w14:paraId="4490BC67" w14:textId="47F3FA5B">
      <w:pPr>
        <w:pStyle w:val="ListParagraph"/>
        <w:numPr>
          <w:ilvl w:val="0"/>
          <w:numId w:val="70"/>
        </w:numPr>
        <w:tabs>
          <w:tab w:val="left" w:leader="none" w:pos="719"/>
        </w:tabs>
        <w:spacing w:before="42"/>
        <w:rPr>
          <w:rFonts w:ascii="Trebuchet MS" w:hAnsi="Trebuchet MS" w:eastAsia="Trebuchet MS" w:cs="Trebuchet MS"/>
          <w:b w:val="0"/>
          <w:bCs w:val="0"/>
          <w:i w:val="0"/>
          <w:iCs w:val="0"/>
          <w:caps w:val="0"/>
          <w:smallCaps w:val="0"/>
          <w:noProof w:val="0"/>
          <w:color w:val="000000" w:themeColor="text1" w:themeTint="FF" w:themeShade="FF"/>
          <w:sz w:val="24"/>
          <w:szCs w:val="24"/>
          <w:lang w:val="en-US"/>
        </w:rPr>
      </w:pPr>
      <w:r w:rsidRPr="7935C8C9" w:rsidR="434A0C9B">
        <w:rPr>
          <w:b w:val="1"/>
          <w:bCs w:val="1"/>
          <w:noProof w:val="0"/>
          <w:sz w:val="28"/>
          <w:szCs w:val="28"/>
          <w:lang w:val="en-US"/>
        </w:rPr>
        <w:t>Laboratory Balances Product Listing</w:t>
      </w:r>
    </w:p>
    <w:p w:rsidR="434A0C9B" w:rsidP="7935C8C9" w:rsidRDefault="434A0C9B" w14:paraId="3EA460E2" w14:textId="3EC0F4C6">
      <w:pPr>
        <w:pStyle w:val="ListParagraph"/>
        <w:numPr>
          <w:ilvl w:val="0"/>
          <w:numId w:val="70"/>
        </w:numPr>
        <w:spacing w:before="240" w:beforeAutospacing="off" w:after="240" w:afterAutospacing="off"/>
        <w:rPr>
          <w:noProof w:val="0"/>
          <w:lang w:val="en-US"/>
        </w:rPr>
      </w:pPr>
      <w:r w:rsidRPr="3B4430FA" w:rsidR="434A0C9B">
        <w:rPr>
          <w:noProof w:val="0"/>
          <w:lang w:val="en-US"/>
        </w:rPr>
        <w:t xml:space="preserve">The </w:t>
      </w:r>
      <w:r w:rsidRPr="3B4430FA" w:rsidR="434A0C9B">
        <w:rPr>
          <w:b w:val="1"/>
          <w:bCs w:val="1"/>
          <w:noProof w:val="0"/>
          <w:lang w:val="en-US"/>
        </w:rPr>
        <w:t>Laboratory Balances</w:t>
      </w:r>
      <w:r w:rsidRPr="3B4430FA" w:rsidR="434A0C9B">
        <w:rPr>
          <w:noProof w:val="0"/>
          <w:lang w:val="en-US"/>
        </w:rPr>
        <w:t xml:space="preserve"> section will feature a curated collection of products under this category (</w:t>
      </w:r>
      <w:r w:rsidRPr="3B4430FA" w:rsidR="434A0C9B">
        <w:rPr>
          <w:b w:val="1"/>
          <w:bCs w:val="1"/>
          <w:noProof w:val="0"/>
          <w:lang w:val="en-US"/>
        </w:rPr>
        <w:t>~18</w:t>
      </w:r>
      <w:r w:rsidRPr="3B4430FA" w:rsidR="3035F9C4">
        <w:rPr>
          <w:b w:val="1"/>
          <w:bCs w:val="1"/>
          <w:noProof w:val="0"/>
          <w:lang w:val="en-US"/>
        </w:rPr>
        <w:t>9</w:t>
      </w:r>
      <w:r w:rsidRPr="3B4430FA" w:rsidR="434A0C9B">
        <w:rPr>
          <w:b w:val="1"/>
          <w:bCs w:val="1"/>
          <w:noProof w:val="0"/>
          <w:lang w:val="en-US"/>
        </w:rPr>
        <w:t xml:space="preserve"> results ±5</w:t>
      </w:r>
      <w:r w:rsidRPr="3B4430FA" w:rsidR="434A0C9B">
        <w:rPr>
          <w:noProof w:val="0"/>
          <w:lang w:val="en-US"/>
        </w:rPr>
        <w:t>, subject to updates).</w:t>
      </w:r>
    </w:p>
    <w:p w:rsidR="434A0C9B" w:rsidP="7935C8C9" w:rsidRDefault="434A0C9B" w14:paraId="3BF80829" w14:textId="46BA96DD">
      <w:pPr>
        <w:pStyle w:val="ListParagraph"/>
        <w:numPr>
          <w:ilvl w:val="0"/>
          <w:numId w:val="70"/>
        </w:numPr>
        <w:spacing w:before="240" w:beforeAutospacing="off" w:after="240" w:afterAutospacing="off"/>
        <w:rPr>
          <w:noProof w:val="0"/>
          <w:lang w:val="en-US"/>
        </w:rPr>
      </w:pPr>
      <w:r w:rsidRPr="73670605" w:rsidR="664C96B1">
        <w:rPr>
          <w:noProof w:val="0"/>
          <w:lang w:val="en-US"/>
        </w:rPr>
        <w:t xml:space="preserve">The products displayed in the </w:t>
      </w:r>
      <w:r w:rsidRPr="73670605" w:rsidR="664C96B1">
        <w:rPr>
          <w:b w:val="1"/>
          <w:bCs w:val="1"/>
          <w:noProof w:val="0"/>
          <w:lang w:val="en-US"/>
        </w:rPr>
        <w:t>right-side product listing area</w:t>
      </w:r>
      <w:r w:rsidRPr="73670605" w:rsidR="664C96B1">
        <w:rPr>
          <w:noProof w:val="0"/>
          <w:lang w:val="en-US"/>
        </w:rPr>
        <w:t xml:space="preserve"> shall appear in the following sequence/order:</w:t>
      </w:r>
    </w:p>
    <w:p w:rsidR="0BC494CA" w:rsidP="3B4430FA" w:rsidRDefault="0BC494CA" w14:paraId="00B5DF47" w14:textId="7B04E96A">
      <w:pPr>
        <w:pStyle w:val="ListParagraph"/>
        <w:numPr>
          <w:ilvl w:val="0"/>
          <w:numId w:val="70"/>
        </w:numPr>
        <w:spacing w:before="240" w:beforeAutospacing="off" w:after="240" w:afterAutospacing="off"/>
        <w:rPr>
          <w:b w:val="1"/>
          <w:bCs w:val="1"/>
          <w:noProof w:val="0"/>
          <w:color w:val="2F5496" w:themeColor="accent1" w:themeTint="FF" w:themeShade="BF"/>
          <w:lang w:val="en-US"/>
        </w:rPr>
      </w:pPr>
      <w:r w:rsidRPr="3B4430FA" w:rsidR="0BC494CA">
        <w:rPr>
          <w:b w:val="1"/>
          <w:bCs w:val="1"/>
          <w:noProof w:val="0"/>
          <w:color w:val="2F5496" w:themeColor="accent1" w:themeTint="FF" w:themeShade="BF"/>
          <w:lang w:val="en-US"/>
        </w:rPr>
        <w:t>Ultra-Microbalance</w:t>
      </w:r>
    </w:p>
    <w:p w:rsidR="434A0C9B" w:rsidP="3B4430FA" w:rsidRDefault="434A0C9B" w14:paraId="7CE1CDA7" w14:textId="42192DA5">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Microbalances </w:t>
      </w:r>
    </w:p>
    <w:p w:rsidR="434A0C9B" w:rsidP="3B4430FA" w:rsidRDefault="434A0C9B" w14:paraId="777EDDF1" w14:textId="6F279A40">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Analytical Balances </w:t>
      </w:r>
    </w:p>
    <w:p w:rsidR="434A0C9B" w:rsidP="3B4430FA" w:rsidRDefault="434A0C9B" w14:paraId="08B05D42" w14:textId="6FC15835">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Precision Balances and Scales </w:t>
      </w:r>
    </w:p>
    <w:p w:rsidR="434A0C9B" w:rsidP="3B4430FA" w:rsidRDefault="434A0C9B" w14:paraId="423D2DF6" w14:textId="32D12B46">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Moisture Analyzers </w:t>
      </w:r>
    </w:p>
    <w:p w:rsidR="434A0C9B" w:rsidP="3B4430FA" w:rsidRDefault="434A0C9B" w14:paraId="48D322DF" w14:textId="100F0193">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Density Scales </w:t>
      </w:r>
    </w:p>
    <w:p w:rsidR="434A0C9B" w:rsidP="3B4430FA" w:rsidRDefault="434A0C9B" w14:paraId="30EAA3E5" w14:textId="62464084">
      <w:pPr>
        <w:pStyle w:val="ListParagraph"/>
        <w:numPr>
          <w:ilvl w:val="0"/>
          <w:numId w:val="70"/>
        </w:numPr>
        <w:spacing w:before="0" w:beforeAutospacing="off" w:after="0" w:afterAutospacing="off"/>
        <w:rPr>
          <w:b w:val="1"/>
          <w:bCs w:val="1"/>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Test Weights </w:t>
      </w:r>
    </w:p>
    <w:p w:rsidR="434A0C9B" w:rsidP="3B4430FA" w:rsidRDefault="434A0C9B" w14:paraId="7F43EB63" w14:textId="7B186F43">
      <w:pPr>
        <w:pStyle w:val="ListParagraph"/>
        <w:numPr>
          <w:ilvl w:val="0"/>
          <w:numId w:val="70"/>
        </w:numPr>
        <w:spacing w:before="0" w:beforeAutospacing="off" w:after="0" w:afterAutospacing="off"/>
        <w:rPr>
          <w:noProof w:val="0"/>
          <w:color w:val="2F5496" w:themeColor="accent1" w:themeTint="FF" w:themeShade="BF"/>
          <w:lang w:val="en-US"/>
        </w:rPr>
      </w:pPr>
      <w:r w:rsidRPr="3B4430FA" w:rsidR="434A0C9B">
        <w:rPr>
          <w:b w:val="1"/>
          <w:bCs w:val="1"/>
          <w:noProof w:val="0"/>
          <w:color w:val="2F5496" w:themeColor="accent1" w:themeTint="FF" w:themeShade="BF"/>
          <w:lang w:val="en-US"/>
        </w:rPr>
        <w:t xml:space="preserve">Accessories for Laboratory Weighing </w:t>
      </w:r>
    </w:p>
    <w:p w:rsidR="434A0C9B" w:rsidP="7935C8C9" w:rsidRDefault="434A0C9B" w14:paraId="03B47705" w14:textId="526076F5">
      <w:pPr>
        <w:pStyle w:val="ListParagraph"/>
        <w:numPr>
          <w:ilvl w:val="0"/>
          <w:numId w:val="70"/>
        </w:numPr>
        <w:spacing w:before="240" w:beforeAutospacing="off" w:after="240" w:afterAutospacing="off"/>
        <w:rPr>
          <w:noProof w:val="0"/>
          <w:lang w:val="en-US"/>
        </w:rPr>
      </w:pPr>
      <w:r w:rsidRPr="7935C8C9" w:rsidR="434A0C9B">
        <w:rPr>
          <w:b w:val="1"/>
          <w:bCs w:val="1"/>
          <w:noProof w:val="0"/>
          <w:lang w:val="en-US"/>
        </w:rPr>
        <w:t>Product Sequencing Requirement:</w:t>
      </w:r>
      <w:r>
        <w:br/>
      </w:r>
      <w:r w:rsidRPr="7935C8C9" w:rsidR="434A0C9B">
        <w:rPr>
          <w:noProof w:val="0"/>
          <w:lang w:val="en-US"/>
        </w:rPr>
        <w:t xml:space="preserve"> Products should be grouped and presented in the above order within the listing results, rather than appearing in a random or mixed sequence. This ensures logical product hierarchy, easier navigation, and improved browsing experience for users.</w:t>
      </w:r>
    </w:p>
    <w:p w:rsidR="7935C8C9" w:rsidP="3B4430FA" w:rsidRDefault="7935C8C9" w14:paraId="375C5C78" w14:textId="40496120">
      <w:pPr>
        <w:pStyle w:val="ListParagraph"/>
        <w:numPr>
          <w:ilvl w:val="0"/>
          <w:numId w:val="70"/>
        </w:numPr>
        <w:spacing w:before="240" w:beforeAutospacing="off" w:after="240" w:afterAutospacing="off"/>
        <w:rPr>
          <w:noProof w:val="0"/>
          <w:lang w:val="en-US"/>
        </w:rPr>
      </w:pPr>
      <w:r w:rsidRPr="3B4430FA" w:rsidR="434A0C9B">
        <w:rPr>
          <w:b w:val="1"/>
          <w:bCs w:val="1"/>
          <w:noProof w:val="0"/>
          <w:lang w:val="en-US"/>
        </w:rPr>
        <w:t>Filter Alignment:</w:t>
      </w:r>
      <w:r>
        <w:br/>
      </w:r>
      <w:r w:rsidRPr="3B4430FA" w:rsidR="434A0C9B">
        <w:rPr>
          <w:noProof w:val="0"/>
          <w:lang w:val="en-US"/>
        </w:rPr>
        <w:t xml:space="preserve"> The left-side category filter should follow the same sequence as the product listing on the right for consistency in navigation and product discovery.</w:t>
      </w:r>
    </w:p>
    <w:p w:rsidR="7935C8C9" w:rsidP="7935C8C9" w:rsidRDefault="7935C8C9" w14:paraId="13205E42" w14:textId="1E5A36B2">
      <w:pPr>
        <w:pStyle w:val="paragraph"/>
        <w:spacing w:before="0" w:beforeAutospacing="off" w:after="0" w:afterAutospacing="off"/>
        <w:ind w:left="720" w:firstLine="0"/>
        <w:rPr>
          <w:rFonts w:ascii="Aptos" w:hAnsi="Aptos" w:cs="Segoe UI"/>
          <w:lang w:val="en-US"/>
        </w:rPr>
      </w:pPr>
    </w:p>
    <w:p xmlns:wp14="http://schemas.microsoft.com/office/word/2010/wordml" w:rsidR="00C71BBD" w:rsidP="73670605" w:rsidRDefault="00C71BBD" w14:paraId="3A2C15F0" wp14:textId="44611FDF">
      <w:pPr>
        <w:pStyle w:val="paragraph"/>
        <w:spacing w:before="0" w:beforeAutospacing="off" w:after="0" w:afterAutospacing="off"/>
        <w:textAlignment w:val="baseline"/>
        <w:rPr>
          <w:rFonts w:ascii="Segoe UI" w:hAnsi="Segoe UI" w:cs="Segoe UI"/>
          <w:sz w:val="18"/>
          <w:szCs w:val="18"/>
        </w:rPr>
      </w:pPr>
      <w:r w:rsidRPr="73670605" w:rsidR="1B1FD04D">
        <w:rPr>
          <w:rStyle w:val="normaltextrun"/>
          <w:rFonts w:ascii="Arial" w:hAnsi="Arial" w:eastAsia="" w:cs="Arial" w:eastAsiaTheme="majorEastAsia"/>
          <w:b w:val="1"/>
          <w:bCs w:val="1"/>
          <w:sz w:val="26"/>
          <w:szCs w:val="26"/>
          <w:lang w:val="en-US"/>
        </w:rPr>
        <w:t>Short Product Description</w:t>
      </w:r>
      <w:r>
        <w:br/>
      </w:r>
      <w:r w:rsidRPr="73670605" w:rsidR="1B1FD04D">
        <w:rPr>
          <w:rStyle w:val="scxw26973192"/>
          <w:rFonts w:ascii="Arial" w:hAnsi="Arial" w:eastAsia="" w:cs="Arial" w:eastAsiaTheme="majorEastAsia"/>
          <w:sz w:val="26"/>
          <w:szCs w:val="26"/>
        </w:rPr>
        <w:t> </w:t>
      </w:r>
      <w:r>
        <w:br/>
      </w:r>
      <w:r w:rsidRPr="73670605" w:rsidR="1B1FD04D">
        <w:rPr>
          <w:rStyle w:val="normaltextrun"/>
          <w:rFonts w:ascii="Arial" w:hAnsi="Arial" w:eastAsia="" w:cs="Arial" w:eastAsiaTheme="majorEastAsia"/>
          <w:sz w:val="26"/>
          <w:szCs w:val="26"/>
          <w:lang w:val="en-US"/>
        </w:rPr>
        <w:t>you </w:t>
      </w:r>
      <w:r w:rsidRPr="73670605" w:rsidR="1B1FD04D">
        <w:rPr>
          <w:rStyle w:val="normaltextrun"/>
          <w:rFonts w:ascii="Arial" w:hAnsi="Arial" w:eastAsia="" w:cs="Arial" w:eastAsiaTheme="majorEastAsia"/>
          <w:sz w:val="26"/>
          <w:szCs w:val="26"/>
          <w:lang w:val="en-US"/>
        </w:rPr>
        <w:t>have to</w:t>
      </w:r>
      <w:r w:rsidRPr="73670605" w:rsidR="1B1FD04D">
        <w:rPr>
          <w:rStyle w:val="normaltextrun"/>
          <w:rFonts w:ascii="Arial" w:hAnsi="Arial" w:eastAsia="" w:cs="Arial" w:eastAsiaTheme="majorEastAsia"/>
          <w:sz w:val="26"/>
          <w:szCs w:val="26"/>
          <w:lang w:val="en-US"/>
        </w:rPr>
        <w:t> pick the </w:t>
      </w:r>
      <w:r w:rsidRPr="73670605" w:rsidR="1B1FD04D">
        <w:rPr>
          <w:rStyle w:val="normaltextrun"/>
          <w:rFonts w:ascii="Arial" w:hAnsi="Arial" w:eastAsia="" w:cs="Arial" w:eastAsiaTheme="majorEastAsia"/>
          <w:sz w:val="26"/>
          <w:szCs w:val="26"/>
          <w:lang w:val="en-US"/>
        </w:rPr>
        <w:t>short description</w:t>
      </w:r>
      <w:r w:rsidRPr="73670605" w:rsidR="1B1FD04D">
        <w:rPr>
          <w:rStyle w:val="normaltextrun"/>
          <w:rFonts w:ascii="Arial" w:hAnsi="Arial" w:eastAsia="" w:cs="Arial" w:eastAsiaTheme="majorEastAsia"/>
          <w:sz w:val="26"/>
          <w:szCs w:val="26"/>
          <w:lang w:val="en-US"/>
        </w:rPr>
        <w:t> from the </w:t>
      </w:r>
      <w:r w:rsidRPr="73670605" w:rsidR="1B1FD04D">
        <w:rPr>
          <w:rStyle w:val="normaltextrun"/>
          <w:rFonts w:ascii="Aptos" w:hAnsi="Aptos" w:eastAsia="" w:cs="Segoe UI" w:eastAsiaTheme="majorEastAsia"/>
          <w:b w:val="1"/>
          <w:bCs w:val="1"/>
          <w:lang w:val="en-US"/>
        </w:rPr>
        <w:t>F</w:t>
      </w:r>
      <w:r w:rsidRPr="73670605" w:rsidR="1B1FD04D">
        <w:rPr>
          <w:rStyle w:val="normaltextrun"/>
          <w:rFonts w:ascii="Aptos" w:hAnsi="Aptos" w:eastAsia="" w:cs="Segoe UI" w:eastAsiaTheme="majorEastAsia"/>
          <w:b w:val="1"/>
          <w:bCs w:val="1"/>
          <w:color w:val="0A2F41"/>
          <w:lang w:val="en-US"/>
        </w:rPr>
        <w:t>ilter Mapping and Short product description sheet.</w:t>
      </w:r>
      <w:r w:rsidRPr="73670605" w:rsidR="1B1FD04D">
        <w:rPr>
          <w:rStyle w:val="eop"/>
          <w:rFonts w:ascii="Aptos" w:hAnsi="Aptos" w:eastAsia="" w:cs="Segoe UI" w:eastAsiaTheme="majorEastAsia"/>
          <w:color w:val="0A2F41"/>
        </w:rPr>
        <w:t> </w:t>
      </w:r>
      <w:r>
        <w:br/>
      </w:r>
    </w:p>
    <w:p xmlns:wp14="http://schemas.microsoft.com/office/word/2010/wordml" w:rsidR="00C71BBD" w:rsidP="73670605" w:rsidRDefault="00C71BBD" w14:paraId="340F738F" wp14:textId="3C47C889">
      <w:pPr>
        <w:pStyle w:val="paragraph"/>
        <w:spacing w:before="0" w:beforeAutospacing="off" w:after="0" w:afterAutospacing="off"/>
        <w:textAlignment w:val="baseline"/>
        <w:rPr>
          <w:rFonts w:ascii="Segoe UI" w:hAnsi="Segoe UI" w:cs="Segoe UI"/>
          <w:sz w:val="18"/>
          <w:szCs w:val="18"/>
        </w:rPr>
      </w:pPr>
      <w:r w:rsidRPr="73670605" w:rsidR="1B1FD04D">
        <w:rPr>
          <w:rStyle w:val="normaltextrun"/>
          <w:rFonts w:ascii="Arial" w:hAnsi="Arial" w:eastAsia="" w:cs="Arial" w:eastAsiaTheme="majorEastAsia"/>
          <w:sz w:val="26"/>
          <w:szCs w:val="26"/>
          <w:lang w:val="en-US"/>
        </w:rPr>
        <w:t>You will find all the product </w:t>
      </w:r>
      <w:r w:rsidRPr="73670605" w:rsidR="1B1FD04D">
        <w:rPr>
          <w:rStyle w:val="normaltextrun"/>
          <w:rFonts w:ascii="Arial" w:hAnsi="Arial" w:eastAsia="" w:cs="Arial" w:eastAsiaTheme="majorEastAsia"/>
          <w:sz w:val="26"/>
          <w:szCs w:val="26"/>
          <w:lang w:val="en-US"/>
        </w:rPr>
        <w:t>short description</w:t>
      </w:r>
      <w:r w:rsidRPr="73670605" w:rsidR="1B1FD04D">
        <w:rPr>
          <w:rStyle w:val="normaltextrun"/>
          <w:rFonts w:ascii="Arial" w:hAnsi="Arial" w:eastAsia="" w:cs="Arial" w:eastAsiaTheme="majorEastAsia"/>
          <w:sz w:val="26"/>
          <w:szCs w:val="26"/>
          <w:lang w:val="en-US"/>
        </w:rPr>
        <w:t>, according to the country wise sheet filter laboratory balance under that you will find a list of </w:t>
      </w:r>
      <w:r w:rsidRPr="73670605" w:rsidR="1B1FD04D">
        <w:rPr>
          <w:rStyle w:val="normaltextrun"/>
          <w:rFonts w:ascii="Arial" w:hAnsi="Arial" w:eastAsia="" w:cs="Arial" w:eastAsiaTheme="majorEastAsia"/>
          <w:sz w:val="26"/>
          <w:szCs w:val="26"/>
          <w:lang w:val="en-US"/>
        </w:rPr>
        <w:t>product</w:t>
      </w:r>
      <w:r w:rsidRPr="73670605" w:rsidR="1B1FD04D">
        <w:rPr>
          <w:rStyle w:val="normaltextrun"/>
          <w:rFonts w:ascii="Arial" w:hAnsi="Arial" w:eastAsia="" w:cs="Arial" w:eastAsiaTheme="majorEastAsia"/>
          <w:sz w:val="26"/>
          <w:szCs w:val="26"/>
          <w:lang w:val="en-US"/>
        </w:rPr>
        <w:t>, pick the </w:t>
      </w:r>
      <w:r w:rsidRPr="73670605" w:rsidR="1B1FD04D">
        <w:rPr>
          <w:rStyle w:val="normaltextrun"/>
          <w:rFonts w:ascii="Arial" w:hAnsi="Arial" w:eastAsia="" w:cs="Arial" w:eastAsiaTheme="majorEastAsia"/>
          <w:sz w:val="26"/>
          <w:szCs w:val="26"/>
          <w:lang w:val="en-US"/>
        </w:rPr>
        <w:t>short description</w:t>
      </w:r>
      <w:r w:rsidRPr="73670605" w:rsidR="1B1FD04D">
        <w:rPr>
          <w:rStyle w:val="normaltextrun"/>
          <w:rFonts w:ascii="Arial" w:hAnsi="Arial" w:eastAsia="" w:cs="Arial" w:eastAsiaTheme="majorEastAsia"/>
          <w:sz w:val="26"/>
          <w:szCs w:val="26"/>
          <w:lang w:val="en-US"/>
        </w:rPr>
        <w:t> according to it</w:t>
      </w:r>
      <w:r w:rsidRPr="73670605" w:rsidR="1B1FD04D">
        <w:rPr>
          <w:rStyle w:val="eop"/>
          <w:rFonts w:ascii="Arial" w:hAnsi="Arial" w:eastAsia="" w:cs="Arial" w:eastAsiaTheme="majorEastAsia"/>
          <w:sz w:val="26"/>
          <w:szCs w:val="26"/>
        </w:rPr>
        <w:t> </w:t>
      </w:r>
      <w:r>
        <w:br/>
      </w:r>
    </w:p>
    <w:p xmlns:wp14="http://schemas.microsoft.com/office/word/2010/wordml" w:rsidR="00C71BBD" w:rsidP="00C71BBD" w:rsidRDefault="00C71BBD" w14:paraId="41F8D276" wp14:textId="77777777">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w:hAnsi="Aptos" w:cs="Segoe UI" w:eastAsiaTheme="majorEastAsia"/>
          <w:b/>
          <w:bCs/>
          <w:color w:val="0F4761"/>
          <w:sz w:val="28"/>
          <w:szCs w:val="28"/>
          <w:lang w:val="en-US"/>
        </w:rPr>
        <w:t>Page Structure for Laboratory Balances</w:t>
      </w:r>
      <w:r>
        <w:rPr>
          <w:rStyle w:val="eop"/>
          <w:rFonts w:ascii="Aptos" w:hAnsi="Aptos" w:cs="Segoe UI" w:eastAsiaTheme="majorEastAsia"/>
          <w:color w:val="0F4761"/>
          <w:sz w:val="28"/>
          <w:szCs w:val="28"/>
        </w:rPr>
        <w:t> </w:t>
      </w:r>
    </w:p>
    <w:p xmlns:wp14="http://schemas.microsoft.com/office/word/2010/wordml" w:rsidR="00C71BBD" w:rsidP="00C71BBD" w:rsidRDefault="00C71BBD" w14:paraId="3CC1E082" wp14:textId="77777777">
      <w:pPr>
        <w:pStyle w:val="paragraph"/>
        <w:spacing w:before="0" w:beforeAutospacing="0" w:after="0" w:afterAutospacing="0"/>
        <w:textAlignment w:val="baseline"/>
        <w:rPr>
          <w:rFonts w:ascii="Segoe UI" w:hAnsi="Segoe UI" w:cs="Segoe UI"/>
          <w:i/>
          <w:iCs/>
          <w:color w:val="0F4761"/>
          <w:sz w:val="18"/>
          <w:szCs w:val="18"/>
        </w:rPr>
      </w:pPr>
      <w:r>
        <w:rPr>
          <w:rStyle w:val="normaltextrun"/>
          <w:rFonts w:ascii="Aptos" w:hAnsi="Aptos" w:cs="Segoe UI" w:eastAsiaTheme="majorEastAsia"/>
          <w:b/>
          <w:bCs/>
          <w:i/>
          <w:iCs/>
          <w:color w:val="0F4761"/>
          <w:lang w:val="en-US"/>
        </w:rPr>
        <w:t>1. Filter Section (Left Sidebar)</w:t>
      </w:r>
      <w:r>
        <w:rPr>
          <w:rStyle w:val="eop"/>
          <w:rFonts w:ascii="Aptos" w:hAnsi="Aptos" w:cs="Segoe UI" w:eastAsiaTheme="majorEastAsia"/>
          <w:i/>
          <w:iCs/>
          <w:color w:val="0F4761"/>
        </w:rPr>
        <w:t> </w:t>
      </w:r>
    </w:p>
    <w:p xmlns:wp14="http://schemas.microsoft.com/office/word/2010/wordml" w:rsidR="00C71BBD" w:rsidP="3B4430FA" w:rsidRDefault="00C71BBD" w14:paraId="0EB46F3E" wp14:textId="5A153605">
      <w:pPr>
        <w:pStyle w:val="paragraph"/>
        <w:spacing w:before="0" w:beforeAutospacing="off" w:after="0" w:afterAutospacing="off"/>
        <w:jc w:val="left"/>
        <w:textAlignment w:val="baseline"/>
        <w:rPr>
          <w:rFonts w:ascii="Segoe UI" w:hAnsi="Segoe UI" w:cs="Segoe UI"/>
          <w:b w:val="1"/>
          <w:bCs w:val="1"/>
          <w:sz w:val="18"/>
          <w:szCs w:val="18"/>
        </w:rPr>
      </w:pPr>
      <w:r w:rsidRPr="3B4430FA" w:rsidR="00C71BBD">
        <w:rPr>
          <w:rStyle w:val="normaltextrun"/>
          <w:rFonts w:ascii="Aptos" w:hAnsi="Aptos" w:eastAsia="" w:cs="Segoe UI" w:eastAsiaTheme="majorEastAsia"/>
          <w:lang w:val="en-US"/>
        </w:rPr>
        <w:t>Located on the </w:t>
      </w:r>
      <w:r w:rsidRPr="3B4430FA" w:rsidR="00C71BBD">
        <w:rPr>
          <w:rStyle w:val="normaltextrun"/>
          <w:rFonts w:ascii="Aptos" w:hAnsi="Aptos" w:eastAsia="" w:cs="Segoe UI" w:eastAsiaTheme="majorEastAsia"/>
          <w:b w:val="1"/>
          <w:bCs w:val="1"/>
          <w:lang w:val="en-US"/>
        </w:rPr>
        <w:t>left-hand side</w:t>
      </w:r>
      <w:r w:rsidRPr="3B4430FA" w:rsidR="00C71BBD">
        <w:rPr>
          <w:rStyle w:val="normaltextrun"/>
          <w:rFonts w:ascii="Aptos" w:hAnsi="Aptos" w:eastAsia="" w:cs="Segoe UI" w:eastAsiaTheme="majorEastAsia"/>
          <w:lang w:val="en-US"/>
        </w:rPr>
        <w:t> of the page</w:t>
      </w:r>
      <w:r w:rsidRPr="3B4430FA" w:rsidR="00C71BBD">
        <w:rPr>
          <w:rStyle w:val="scxw26973192"/>
          <w:rFonts w:ascii="Aptos" w:hAnsi="Aptos" w:eastAsia="" w:cs="Segoe UI" w:eastAsiaTheme="majorEastAsia"/>
        </w:rPr>
        <w:t> </w:t>
      </w:r>
      <w:r>
        <w:br/>
      </w:r>
      <w:r w:rsidRPr="3B4430FA" w:rsidR="00C71BBD">
        <w:rPr>
          <w:rStyle w:val="normaltextrun"/>
          <w:rFonts w:ascii="Aptos" w:hAnsi="Aptos" w:eastAsia="" w:cs="Segoe UI" w:eastAsiaTheme="majorEastAsia"/>
          <w:lang w:val="en-US"/>
        </w:rPr>
        <w:t xml:space="preserve">Each filter will have checkboxes so users can select multiple options at once, narrowing </w:t>
      </w:r>
      <w:r w:rsidRPr="3B4430FA" w:rsidR="00C71BBD">
        <w:rPr>
          <w:rStyle w:val="normaltextrun"/>
          <w:rFonts w:ascii="Aptos" w:hAnsi="Aptos" w:eastAsia="" w:cs="Segoe UI" w:eastAsiaTheme="majorEastAsia"/>
          <w:lang w:val="en-US"/>
        </w:rPr>
        <w:t>down their product choices.</w:t>
      </w:r>
      <w:r w:rsidRPr="3B4430FA" w:rsidR="00C71BBD">
        <w:rPr>
          <w:rStyle w:val="scxw26973192"/>
          <w:rFonts w:ascii="Aptos" w:hAnsi="Aptos" w:eastAsia="" w:cs="Segoe UI" w:eastAsiaTheme="majorEastAsia"/>
        </w:rPr>
        <w:t> </w:t>
      </w:r>
      <w:r>
        <w:br/>
      </w:r>
      <w:r w:rsidRPr="3B4430FA" w:rsidR="00C71BBD">
        <w:rPr>
          <w:rStyle w:val="scxw26973192"/>
          <w:rFonts w:ascii="Aptos" w:hAnsi="Aptos" w:eastAsia="" w:cs="Segoe UI" w:eastAsiaTheme="majorEastAsia"/>
        </w:rPr>
        <w:t> </w:t>
      </w:r>
      <w:r>
        <w:br/>
      </w:r>
      <w:r w:rsidRPr="3B4430FA" w:rsidR="00C71BBD">
        <w:rPr>
          <w:rStyle w:val="normaltextrun"/>
          <w:rFonts w:ascii="Aptos" w:hAnsi="Aptos" w:eastAsia="" w:cs="Segoe UI" w:eastAsiaTheme="majorEastAsia"/>
          <w:lang w:val="en-US"/>
        </w:rPr>
        <w:t xml:space="preserve">This will be the filter That falls </w:t>
      </w:r>
      <w:r w:rsidRPr="3B4430FA" w:rsidR="67160E6B">
        <w:rPr>
          <w:noProof w:val="0"/>
          <w:lang w:val="en-US"/>
        </w:rPr>
        <w:t>under laboratory balances.</w:t>
      </w:r>
      <w:r w:rsidRPr="3B4430FA" w:rsidR="00C71BBD">
        <w:rPr>
          <w:rStyle w:val="normaltextrun"/>
          <w:rFonts w:ascii="Aptos" w:hAnsi="Aptos" w:eastAsia="" w:cs="Segoe UI" w:eastAsiaTheme="majorEastAsia"/>
          <w:lang w:val="en-US"/>
        </w:rPr>
        <w:t xml:space="preserve"> [ You can find this </w:t>
      </w:r>
      <w:r w:rsidRPr="3B4430FA" w:rsidR="07102774">
        <w:rPr>
          <w:rStyle w:val="normaltextrun"/>
          <w:rFonts w:ascii="Aptos" w:hAnsi="Aptos" w:eastAsia="" w:cs="Segoe UI" w:eastAsiaTheme="majorEastAsia"/>
          <w:lang w:val="en-US"/>
        </w:rPr>
        <w:t xml:space="preserve">Individual </w:t>
      </w:r>
      <w:r w:rsidRPr="3B4430FA" w:rsidR="00C71BBD">
        <w:rPr>
          <w:rStyle w:val="normaltextrun"/>
          <w:rFonts w:ascii="Aptos" w:hAnsi="Aptos" w:eastAsia="" w:cs="Segoe UI" w:eastAsiaTheme="majorEastAsia"/>
          <w:lang w:val="en-US"/>
        </w:rPr>
        <w:t>filter in</w:t>
      </w:r>
      <w:r w:rsidRPr="3B4430FA" w:rsidR="272DC69D">
        <w:rPr>
          <w:noProof w:val="0"/>
          <w:lang w:val="en-US"/>
        </w:rPr>
        <w:t xml:space="preserve"> </w:t>
      </w:r>
      <w:r w:rsidRPr="3B4430FA" w:rsidR="272DC69D">
        <w:rPr>
          <w:noProof w:val="0"/>
          <w:lang w:val="en-US"/>
        </w:rPr>
        <w:t>Product_Category_Filter_Mapping</w:t>
      </w:r>
      <w:r w:rsidRPr="3B4430FA" w:rsidR="272DC69D">
        <w:rPr>
          <w:noProof w:val="0"/>
          <w:lang w:val="en-US"/>
        </w:rPr>
        <w:t>. This filter will be a mixture of</w:t>
      </w:r>
      <w:r w:rsidRPr="3B4430FA" w:rsidR="00C71BBD">
        <w:rPr>
          <w:rStyle w:val="normaltextrun"/>
          <w:rFonts w:ascii="Aptos" w:hAnsi="Aptos" w:eastAsia="" w:cs="Segoe UI" w:eastAsiaTheme="majorEastAsia"/>
          <w:color w:val="000000" w:themeColor="text1" w:themeTint="FF" w:themeShade="FF"/>
          <w:lang w:val="en-US"/>
        </w:rPr>
        <w:t xml:space="preserve"> all the </w:t>
      </w:r>
      <w:r w:rsidRPr="3B4430FA" w:rsidR="00C71BBD">
        <w:rPr>
          <w:rStyle w:val="normaltextrun"/>
          <w:rFonts w:ascii="Aptos" w:hAnsi="Aptos" w:eastAsia="" w:cs="Segoe UI" w:eastAsiaTheme="majorEastAsia"/>
          <w:color w:val="000000" w:themeColor="text1" w:themeTint="FF" w:themeShade="FF"/>
          <w:lang w:val="en-US"/>
        </w:rPr>
        <w:t>filter</w:t>
      </w:r>
      <w:r w:rsidRPr="3B4430FA" w:rsidR="00C71BBD">
        <w:rPr>
          <w:rStyle w:val="normaltextrun"/>
          <w:rFonts w:ascii="Aptos" w:hAnsi="Aptos" w:eastAsia="" w:cs="Segoe UI" w:eastAsiaTheme="majorEastAsia"/>
          <w:color w:val="000000" w:themeColor="text1" w:themeTint="FF" w:themeShade="FF"/>
          <w:lang w:val="en-US"/>
        </w:rPr>
        <w:t xml:space="preserve"> that </w:t>
      </w:r>
      <w:r w:rsidRPr="3B4430FA" w:rsidR="00C71BBD">
        <w:rPr>
          <w:rStyle w:val="normaltextrun"/>
          <w:rFonts w:ascii="Aptos" w:hAnsi="Aptos" w:eastAsia="" w:cs="Segoe UI" w:eastAsiaTheme="majorEastAsia"/>
          <w:color w:val="000000" w:themeColor="text1" w:themeTint="FF" w:themeShade="FF"/>
          <w:lang w:val="en-US"/>
        </w:rPr>
        <w:t>falls</w:t>
      </w:r>
      <w:r w:rsidRPr="3B4430FA" w:rsidR="00C71BBD">
        <w:rPr>
          <w:rStyle w:val="normaltextrun"/>
          <w:rFonts w:ascii="Aptos" w:hAnsi="Aptos" w:eastAsia="" w:cs="Segoe UI" w:eastAsiaTheme="majorEastAsia"/>
          <w:color w:val="000000" w:themeColor="text1" w:themeTint="FF" w:themeShade="FF"/>
          <w:lang w:val="en-US"/>
        </w:rPr>
        <w:t xml:space="preserve"> under laboratory balances.</w:t>
      </w:r>
      <w:r w:rsidRPr="3B4430FA" w:rsidR="00C71BBD">
        <w:rPr>
          <w:rStyle w:val="scxw26973192"/>
          <w:rFonts w:ascii="Aptos" w:hAnsi="Aptos" w:eastAsia="" w:cs="Segoe UI" w:eastAsiaTheme="majorEastAsia"/>
          <w:color w:val="000000" w:themeColor="text1" w:themeTint="FF" w:themeShade="FF"/>
        </w:rPr>
        <w:t> </w:t>
      </w:r>
      <w:r>
        <w:br/>
      </w:r>
      <w:r w:rsidRPr="3B4430FA" w:rsidR="00C71BBD">
        <w:rPr>
          <w:rStyle w:val="scxw26973192"/>
          <w:rFonts w:ascii="Aptos" w:hAnsi="Aptos" w:eastAsia="" w:cs="Segoe UI" w:eastAsiaTheme="majorEastAsia"/>
          <w:color w:val="000000" w:themeColor="text1" w:themeTint="FF" w:themeShade="FF"/>
        </w:rPr>
        <w:t> </w:t>
      </w:r>
      <w:r>
        <w:br/>
      </w:r>
      <w:r w:rsidRPr="3B4430FA" w:rsidR="00C71BBD">
        <w:rPr>
          <w:rStyle w:val="normaltextrun"/>
          <w:rFonts w:ascii="Aptos" w:hAnsi="Aptos" w:eastAsia="" w:cs="Segoe UI" w:eastAsiaTheme="majorEastAsia"/>
          <w:b w:val="1"/>
          <w:bCs w:val="1"/>
          <w:color w:val="000000" w:themeColor="text1" w:themeTint="FF" w:themeShade="FF"/>
          <w:lang w:val="en-US"/>
        </w:rPr>
        <w:t>- </w:t>
      </w:r>
      <w:r w:rsidRPr="3B4430FA" w:rsidR="00C71BBD">
        <w:rPr>
          <w:rStyle w:val="normaltextrun"/>
          <w:rFonts w:ascii="Aptos" w:hAnsi="Aptos" w:eastAsia="" w:cs="Segoe UI" w:eastAsiaTheme="majorEastAsia"/>
          <w:b w:val="1"/>
          <w:bCs w:val="1"/>
          <w:lang w:val="en-US"/>
        </w:rPr>
        <w:t>Category</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Series</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Types</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Weighing Capacity</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Readability</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Display</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Class</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Calibration</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Weighing Sensor</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Readability MC</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Density Resolution </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OIML Class</w:t>
      </w:r>
      <w:r w:rsidRPr="3B4430FA" w:rsidR="00C71BBD">
        <w:rPr>
          <w:rStyle w:val="scxw26973192"/>
          <w:rFonts w:ascii="Aptos" w:hAnsi="Aptos" w:eastAsia="" w:cs="Segoe UI" w:eastAsiaTheme="majorEastAsia"/>
          <w:b w:val="1"/>
          <w:bCs w:val="1"/>
        </w:rPr>
        <w:t> </w:t>
      </w:r>
      <w:r>
        <w:br/>
      </w:r>
      <w:r w:rsidRPr="3B4430FA" w:rsidR="00C71BBD">
        <w:rPr>
          <w:rStyle w:val="normaltextrun"/>
          <w:rFonts w:ascii="Aptos" w:hAnsi="Aptos" w:eastAsia="" w:cs="Segoe UI" w:eastAsiaTheme="majorEastAsia"/>
          <w:b w:val="1"/>
          <w:bCs w:val="1"/>
          <w:lang w:val="en-US"/>
        </w:rPr>
        <w:t>- Nominal Value</w:t>
      </w:r>
      <w:r w:rsidRPr="3B4430FA" w:rsidR="00C71BBD">
        <w:rPr>
          <w:rStyle w:val="eop"/>
          <w:rFonts w:ascii="Aptos" w:hAnsi="Aptos" w:eastAsia="" w:cs="Segoe UI" w:eastAsiaTheme="majorEastAsia"/>
          <w:b w:val="1"/>
          <w:bCs w:val="1"/>
        </w:rPr>
        <w:t> </w:t>
      </w:r>
    </w:p>
    <w:p xmlns:wp14="http://schemas.microsoft.com/office/word/2010/wordml" w:rsidR="00C71BBD" w:rsidP="7935C8C9" w:rsidRDefault="00C71BBD" w14:paraId="3ABDA14E" wp14:textId="77777777">
      <w:pPr>
        <w:pStyle w:val="paragraph"/>
        <w:spacing w:before="0" w:beforeAutospacing="off" w:after="0" w:afterAutospacing="off"/>
        <w:textAlignment w:val="baseline"/>
        <w:rPr>
          <w:rFonts w:ascii="Segoe UI" w:hAnsi="Segoe UI" w:cs="Segoe UI"/>
          <w:sz w:val="18"/>
          <w:szCs w:val="18"/>
          <w:lang w:val="en-US"/>
        </w:rPr>
      </w:pPr>
      <w:r w:rsidRPr="7935C8C9" w:rsidR="00C71BBD">
        <w:rPr>
          <w:rStyle w:val="scxw26973192"/>
          <w:rFonts w:ascii="Aptos" w:hAnsi="Aptos" w:eastAsia="" w:cs="Segoe UI" w:eastAsiaTheme="majorEastAsia"/>
          <w:b w:val="1"/>
          <w:bCs w:val="1"/>
          <w:lang w:val="en-US"/>
        </w:rPr>
        <w:t> </w:t>
      </w:r>
      <w:r>
        <w:br/>
      </w:r>
      <w:r w:rsidRPr="7935C8C9" w:rsidR="00C71BBD">
        <w:rPr>
          <w:rStyle w:val="scxw26973192"/>
          <w:rFonts w:ascii="Aptos" w:hAnsi="Aptos" w:eastAsia="" w:cs="Segoe UI" w:eastAsiaTheme="majorEastAsia"/>
          <w:lang w:val="en-US"/>
        </w:rPr>
        <w:t> </w:t>
      </w:r>
      <w:r>
        <w:br/>
      </w:r>
      <w:r w:rsidRPr="7935C8C9" w:rsidR="00C71BBD">
        <w:rPr>
          <w:rStyle w:val="normaltextrun"/>
          <w:rFonts w:ascii="Aptos" w:hAnsi="Aptos" w:eastAsia="" w:cs="Segoe UI" w:eastAsiaTheme="majorEastAsia"/>
          <w:b w:val="1"/>
          <w:bCs w:val="1"/>
          <w:lang w:val="en-US"/>
        </w:rPr>
        <w:t>2. Product Display Section (Right Hand Side)</w:t>
      </w:r>
      <w:r w:rsidRPr="7935C8C9" w:rsidR="00C71BBD">
        <w:rPr>
          <w:rStyle w:val="eop"/>
          <w:rFonts w:ascii="Aptos" w:hAnsi="Aptos" w:eastAsia="" w:cs="Segoe UI" w:eastAsiaTheme="majorEastAsia"/>
          <w:lang w:val="en-US"/>
        </w:rPr>
        <w:t> </w:t>
      </w:r>
    </w:p>
    <w:p xmlns:wp14="http://schemas.microsoft.com/office/word/2010/wordml" w:rsidR="00C71BBD" w:rsidP="3B4430FA" w:rsidRDefault="00C71BBD" w14:paraId="1A36CD2A" wp14:textId="46610431">
      <w:pPr>
        <w:pStyle w:val="paragraph"/>
        <w:spacing w:before="0" w:beforeAutospacing="off" w:after="0" w:afterAutospacing="off"/>
        <w:ind w:left="0"/>
        <w:jc w:val="left"/>
        <w:textAlignment w:val="baseline"/>
      </w:pPr>
      <w:r w:rsidRPr="0E473E6F" w:rsidR="2C34FA8F">
        <w:rPr>
          <w:rStyle w:val="normaltextrun"/>
          <w:rFonts w:ascii="Aptos" w:hAnsi="Aptos" w:eastAsia="" w:cs="Segoe UI" w:eastAsiaTheme="majorEastAsia"/>
          <w:lang w:val="en-US"/>
        </w:rPr>
        <w:t>This section</w:t>
      </w:r>
      <w:r w:rsidRPr="0E473E6F" w:rsidR="6EDDBC6D">
        <w:rPr>
          <w:rStyle w:val="normaltextrun"/>
          <w:rFonts w:ascii="Aptos" w:hAnsi="Aptos" w:eastAsia="" w:cs="Segoe UI" w:eastAsiaTheme="majorEastAsia"/>
          <w:lang w:val="en-US"/>
        </w:rPr>
        <w:t xml:space="preserve"> </w:t>
      </w:r>
      <w:r w:rsidRPr="0E473E6F" w:rsidR="2C34FA8F">
        <w:rPr>
          <w:rStyle w:val="normaltextrun"/>
          <w:rFonts w:ascii="Aptos" w:hAnsi="Aptos" w:eastAsia="" w:cs="Segoe UI" w:eastAsiaTheme="majorEastAsia"/>
          <w:lang w:val="en-US"/>
        </w:rPr>
        <w:t>will displ</w:t>
      </w:r>
      <w:r w:rsidRPr="0E473E6F" w:rsidR="2C34FA8F">
        <w:rPr>
          <w:rStyle w:val="normaltextrun"/>
          <w:rFonts w:ascii="Aptos" w:hAnsi="Aptos" w:eastAsia="" w:cs="Segoe UI" w:eastAsiaTheme="majorEastAsia"/>
          <w:lang w:val="en-US"/>
        </w:rPr>
        <w:t>ay the </w:t>
      </w:r>
      <w:r w:rsidRPr="0E473E6F" w:rsidR="2C34FA8F">
        <w:rPr>
          <w:rStyle w:val="normaltextrun"/>
          <w:rFonts w:ascii="Aptos" w:hAnsi="Aptos" w:eastAsia="" w:cs="Segoe UI" w:eastAsiaTheme="majorEastAsia"/>
          <w:b w:val="1"/>
          <w:bCs w:val="1"/>
          <w:lang w:val="en-US"/>
        </w:rPr>
        <w:t>sel</w:t>
      </w:r>
      <w:r w:rsidRPr="0E473E6F" w:rsidR="2C34FA8F">
        <w:rPr>
          <w:rStyle w:val="normaltextrun"/>
          <w:rFonts w:ascii="Aptos" w:hAnsi="Aptos" w:eastAsia="" w:cs="Segoe UI" w:eastAsiaTheme="majorEastAsia"/>
          <w:b w:val="1"/>
          <w:bCs w:val="1"/>
          <w:lang w:val="en-US"/>
        </w:rPr>
        <w:t>ected </w:t>
      </w:r>
      <w:r w:rsidRPr="0E473E6F" w:rsidR="2C34FA8F">
        <w:rPr>
          <w:rStyle w:val="normaltextrun"/>
          <w:rFonts w:ascii="Aptos" w:hAnsi="Aptos" w:eastAsia="" w:cs="Segoe UI" w:eastAsiaTheme="majorEastAsia"/>
          <w:b w:val="1"/>
          <w:bCs w:val="1"/>
          <w:lang w:val="en-US"/>
        </w:rPr>
        <w:t>product's</w:t>
      </w:r>
      <w:r w:rsidRPr="0E473E6F" w:rsidR="2C34FA8F">
        <w:rPr>
          <w:rStyle w:val="normaltextrun"/>
          <w:rFonts w:ascii="Aptos" w:hAnsi="Aptos" w:eastAsia="" w:cs="Segoe UI" w:eastAsiaTheme="majorEastAsia"/>
          <w:b w:val="1"/>
          <w:bCs w:val="1"/>
          <w:lang w:val="en-US"/>
        </w:rPr>
        <w:t> information</w:t>
      </w:r>
      <w:r w:rsidRPr="0E473E6F" w:rsidR="2C34FA8F">
        <w:rPr>
          <w:rStyle w:val="normaltextrun"/>
          <w:rFonts w:ascii="Aptos" w:hAnsi="Aptos" w:eastAsia="" w:cs="Segoe UI" w:eastAsiaTheme="majorEastAsia"/>
          <w:lang w:val="en-US"/>
        </w:rPr>
        <w:t> as shown in the screenshot.</w:t>
      </w:r>
      <w:r w:rsidRPr="0E473E6F" w:rsidR="2C34FA8F">
        <w:rPr>
          <w:rStyle w:val="scxw26973192"/>
          <w:rFonts w:ascii="Aptos" w:hAnsi="Aptos" w:eastAsia="" w:cs="Segoe UI" w:eastAsiaTheme="majorEastAsia"/>
        </w:rPr>
        <w:t> </w:t>
      </w:r>
      <w:r>
        <w:br/>
      </w:r>
      <w:r w:rsidR="2F999F04">
        <w:drawing>
          <wp:inline xmlns:wp14="http://schemas.microsoft.com/office/word/2010/wordprocessingDrawing" wp14:editId="51F29433" wp14:anchorId="40DE7A47">
            <wp:extent cx="5661865" cy="4938907"/>
            <wp:effectExtent l="0" t="0" r="0" b="0"/>
            <wp:docPr id="827452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452108" name="Picture 827452108"/>
                    <pic:cNvPicPr/>
                  </pic:nvPicPr>
                  <pic:blipFill>
                    <a:blip xmlns:r="http://schemas.openxmlformats.org/officeDocument/2006/relationships" r:embed="rId1316236872">
                      <a:extLst>
                        <a:ext uri="{28A0092B-C50C-407E-A947-70E740481C1C}">
                          <a14:useLocalDpi xmlns:a14="http://schemas.microsoft.com/office/drawing/2010/main"/>
                        </a:ext>
                      </a:extLst>
                    </a:blip>
                    <a:srcRect l="0" t="0" r="0" b="37664"/>
                    <a:stretch>
                      <a:fillRect/>
                    </a:stretch>
                  </pic:blipFill>
                  <pic:spPr>
                    <a:xfrm rot="0">
                      <a:off x="0" y="0"/>
                      <a:ext cx="5661865" cy="4938907"/>
                    </a:xfrm>
                    <a:prstGeom prst="rect">
                      <a:avLst/>
                    </a:prstGeom>
                  </pic:spPr>
                </pic:pic>
              </a:graphicData>
            </a:graphic>
          </wp:inline>
        </w:drawing>
      </w:r>
    </w:p>
    <w:p xmlns:wp14="http://schemas.microsoft.com/office/word/2010/wordml" w:rsidR="00C71BBD" w:rsidP="3B4430FA" w:rsidRDefault="00C71BBD" w14:paraId="3BBD3F9A" wp14:textId="3DB737F3">
      <w:pPr>
        <w:pStyle w:val="paragraph"/>
        <w:spacing w:before="0" w:beforeAutospacing="off" w:after="0" w:afterAutospacing="off"/>
        <w:ind w:left="0"/>
        <w:jc w:val="left"/>
        <w:textAlignment w:val="baseline"/>
      </w:pPr>
      <w:r w:rsidRPr="0E473E6F" w:rsidR="2C34FA8F">
        <w:rPr>
          <w:rStyle w:val="scxw26973192"/>
          <w:rFonts w:ascii="Aptos" w:hAnsi="Aptos" w:eastAsia="" w:cs="Segoe UI" w:eastAsiaTheme="majorEastAsia"/>
        </w:rPr>
        <w:t> </w:t>
      </w:r>
      <w:r>
        <w:br/>
      </w:r>
      <w:r w:rsidRPr="0E473E6F" w:rsidR="2C34FA8F">
        <w:rPr>
          <w:rStyle w:val="scxw26973192"/>
          <w:rFonts w:ascii="Aptos" w:hAnsi="Aptos" w:eastAsia="" w:cs="Segoe UI" w:eastAsiaTheme="majorEastAsia"/>
          <w:color w:val="153D63"/>
        </w:rPr>
        <w:t> </w:t>
      </w:r>
      <w:r>
        <w:br/>
      </w:r>
      <w:r w:rsidRPr="0E473E6F" w:rsidR="2C34FA8F">
        <w:rPr>
          <w:rStyle w:val="normaltextrun"/>
          <w:rFonts w:ascii="Aptos" w:hAnsi="Aptos" w:eastAsia="" w:cs="Segoe UI" w:eastAsiaTheme="majorEastAsia"/>
          <w:color w:val="153D63"/>
          <w:lang w:val="en-US"/>
        </w:rPr>
        <w:t>Categ</w:t>
      </w:r>
      <w:r w:rsidRPr="0E473E6F" w:rsidR="2C34FA8F">
        <w:rPr>
          <w:rStyle w:val="normaltextrun"/>
          <w:rFonts w:ascii="Aptos" w:hAnsi="Aptos" w:eastAsia="" w:cs="Segoe UI" w:eastAsiaTheme="majorEastAsia"/>
          <w:color w:val="153D63"/>
          <w:lang w:val="en-US"/>
        </w:rPr>
        <w:t>ory</w:t>
      </w:r>
      <w:r w:rsidRPr="0E473E6F" w:rsidR="2C34FA8F">
        <w:rPr>
          <w:rStyle w:val="normaltextrun"/>
          <w:rFonts w:ascii="Aptos" w:hAnsi="Aptos" w:eastAsia="" w:cs="Segoe UI" w:eastAsiaTheme="majorEastAsia"/>
          <w:color w:val="153D63"/>
          <w:lang w:val="en-US"/>
        </w:rPr>
        <w:t xml:space="preserve"> Filt</w:t>
      </w:r>
      <w:r w:rsidRPr="0E473E6F" w:rsidR="2C34FA8F">
        <w:rPr>
          <w:rStyle w:val="normaltextrun"/>
          <w:rFonts w:ascii="Aptos" w:hAnsi="Aptos" w:eastAsia="" w:cs="Segoe UI" w:eastAsiaTheme="majorEastAsia"/>
          <w:color w:val="153D63"/>
          <w:lang w:val="en-US"/>
        </w:rPr>
        <w:t>er</w:t>
      </w:r>
      <w:r w:rsidRPr="0E473E6F" w:rsidR="2C34FA8F">
        <w:rPr>
          <w:rStyle w:val="scxw26973192"/>
          <w:rFonts w:ascii="Aptos" w:hAnsi="Aptos" w:eastAsia="" w:cs="Segoe UI" w:eastAsiaTheme="majorEastAsia"/>
          <w:color w:val="153D63"/>
        </w:rPr>
        <w:t> </w:t>
      </w:r>
      <w:r>
        <w:br/>
      </w:r>
      <w:r>
        <w:br/>
      </w:r>
      <w:r w:rsidRPr="0E473E6F" w:rsidR="2C34FA8F">
        <w:rPr>
          <w:rStyle w:val="normaltextrun"/>
          <w:rFonts w:ascii="Aptos" w:hAnsi="Aptos" w:eastAsia="" w:cs="Segoe UI" w:eastAsiaTheme="majorEastAsia"/>
          <w:lang w:val="en-US"/>
        </w:rPr>
        <w:t>The </w:t>
      </w:r>
      <w:r w:rsidRPr="0E473E6F" w:rsidR="2C34FA8F">
        <w:rPr>
          <w:rStyle w:val="normaltextrun"/>
          <w:rFonts w:ascii="Aptos" w:hAnsi="Aptos" w:eastAsia="" w:cs="Segoe UI" w:eastAsiaTheme="majorEastAsia"/>
          <w:b w:val="1"/>
          <w:bCs w:val="1"/>
          <w:lang w:val="en-US"/>
        </w:rPr>
        <w:t>Category</w:t>
      </w:r>
      <w:r w:rsidRPr="0E473E6F" w:rsidR="2C34FA8F">
        <w:rPr>
          <w:rStyle w:val="normaltextrun"/>
          <w:rFonts w:ascii="Aptos" w:hAnsi="Aptos" w:eastAsia="" w:cs="Segoe UI" w:eastAsiaTheme="majorEastAsia"/>
          <w:lang w:val="en-US"/>
        </w:rPr>
        <w:t> section allows users to quickly filter and</w:t>
      </w:r>
      <w:r w:rsidRPr="0E473E6F" w:rsidR="2C34FA8F">
        <w:rPr>
          <w:rStyle w:val="normaltextrun"/>
          <w:rFonts w:ascii="Aptos" w:hAnsi="Aptos" w:eastAsia="" w:cs="Segoe UI" w:eastAsiaTheme="majorEastAsia"/>
          <w:lang w:val="en-US"/>
        </w:rPr>
        <w:t xml:space="preserve"> view spec</w:t>
      </w:r>
      <w:r w:rsidRPr="0E473E6F" w:rsidR="2C34FA8F">
        <w:rPr>
          <w:rStyle w:val="normaltextrun"/>
          <w:rFonts w:ascii="Aptos" w:hAnsi="Aptos" w:eastAsia="" w:cs="Segoe UI" w:eastAsiaTheme="majorEastAsia"/>
          <w:lang w:val="en-US"/>
        </w:rPr>
        <w:t>ific types of laboratory products. Each category is aligned vertically with selectable </w:t>
      </w:r>
      <w:r w:rsidRPr="0E473E6F" w:rsidR="2C34FA8F">
        <w:rPr>
          <w:rStyle w:val="normaltextrun"/>
          <w:rFonts w:ascii="Aptos" w:hAnsi="Aptos" w:eastAsia="" w:cs="Segoe UI" w:eastAsiaTheme="majorEastAsia"/>
          <w:lang w:val="en-US"/>
        </w:rPr>
        <w:t>checkboxes</w:t>
      </w:r>
      <w:r w:rsidRPr="0E473E6F" w:rsidR="2C34FA8F">
        <w:rPr>
          <w:rStyle w:val="normaltextrun"/>
          <w:rFonts w:ascii="Aptos" w:hAnsi="Aptos" w:eastAsia="" w:cs="Segoe UI" w:eastAsiaTheme="majorEastAsia"/>
          <w:lang w:val="en-US"/>
        </w:rPr>
        <w:t> so users can easily narrow down the product list.</w:t>
      </w:r>
      <w:r w:rsidRPr="0E473E6F" w:rsidR="2C34FA8F">
        <w:rPr>
          <w:rStyle w:val="scxw26973192"/>
          <w:rFonts w:ascii="Aptos" w:hAnsi="Aptos" w:eastAsia="" w:cs="Segoe UI" w:eastAsiaTheme="majorEastAsia"/>
        </w:rPr>
        <w:t> </w:t>
      </w:r>
      <w:r>
        <w:br/>
      </w:r>
      <w:r>
        <w:br/>
      </w:r>
      <w:r w:rsidRPr="0E473E6F" w:rsidR="2C34FA8F">
        <w:rPr>
          <w:rStyle w:val="normaltextrun"/>
          <w:rFonts w:ascii="Aptos" w:hAnsi="Aptos" w:eastAsia="" w:cs="Segoe UI" w:eastAsiaTheme="majorEastAsia"/>
          <w:lang w:val="en-US"/>
        </w:rPr>
        <w:t xml:space="preserve">The </w:t>
      </w:r>
      <w:r w:rsidRPr="0E473E6F" w:rsidR="3DBB92A6">
        <w:rPr>
          <w:rStyle w:val="normaltextrun"/>
          <w:rFonts w:ascii="Aptos" w:hAnsi="Aptos" w:eastAsia="" w:cs="Segoe UI" w:eastAsiaTheme="majorEastAsia"/>
          <w:lang w:val="en-US"/>
        </w:rPr>
        <w:t xml:space="preserve">available </w:t>
      </w:r>
      <w:r w:rsidRPr="0E473E6F" w:rsidR="3DBB92A6">
        <w:rPr>
          <w:rStyle w:val="normaltextrun"/>
          <w:rFonts w:ascii="Aptos" w:hAnsi="Aptos" w:eastAsia="" w:cs="Segoe UI" w:eastAsiaTheme="majorEastAsia"/>
          <w:lang w:val="en-US"/>
        </w:rPr>
        <w:t>categories</w:t>
      </w:r>
      <w:r w:rsidRPr="0E473E6F" w:rsidR="3DBB92A6">
        <w:rPr>
          <w:rStyle w:val="normaltextrun"/>
          <w:rFonts w:ascii="Aptos" w:hAnsi="Aptos" w:eastAsia="" w:cs="Segoe UI" w:eastAsiaTheme="majorEastAsia"/>
          <w:b w:val="1"/>
          <w:bCs w:val="1"/>
          <w:color w:val="153D63"/>
          <w:lang w:val="en-US"/>
        </w:rPr>
        <w:t xml:space="preserve"> </w:t>
      </w:r>
      <w:r w:rsidRPr="0E473E6F" w:rsidR="2C34FA8F">
        <w:rPr>
          <w:rStyle w:val="normaltextrun"/>
          <w:rFonts w:ascii="Aptos" w:hAnsi="Aptos" w:eastAsia="" w:cs="Segoe UI" w:eastAsiaTheme="majorEastAsia"/>
          <w:lang w:val="en-US"/>
        </w:rPr>
        <w:t> include</w:t>
      </w:r>
      <w:r w:rsidRPr="0E473E6F" w:rsidR="2C34FA8F">
        <w:rPr>
          <w:rStyle w:val="normaltextrun"/>
          <w:rFonts w:ascii="Aptos" w:hAnsi="Aptos" w:eastAsia="" w:cs="Segoe UI" w:eastAsiaTheme="majorEastAsia"/>
          <w:lang w:val="en-US"/>
        </w:rPr>
        <w:t>:</w:t>
      </w:r>
      <w:r w:rsidRPr="0E473E6F" w:rsidR="2C34FA8F">
        <w:rPr>
          <w:rStyle w:val="eop"/>
          <w:rFonts w:ascii="Aptos" w:hAnsi="Aptos" w:eastAsia="" w:cs="Segoe UI" w:eastAsiaTheme="majorEastAsia"/>
        </w:rPr>
        <w:t> </w:t>
      </w:r>
    </w:p>
    <w:p w:rsidR="3B4430FA" w:rsidP="3B4430FA" w:rsidRDefault="3B4430FA" w14:paraId="3810AD02" w14:textId="58B20F1B">
      <w:pPr>
        <w:pStyle w:val="paragraph"/>
        <w:spacing w:before="0" w:beforeAutospacing="off" w:after="0" w:afterAutospacing="off"/>
        <w:ind w:left="720"/>
        <w:jc w:val="both"/>
        <w:rPr>
          <w:rStyle w:val="eop"/>
          <w:rFonts w:ascii="Aptos" w:hAnsi="Aptos" w:eastAsia="" w:cs="Segoe UI" w:eastAsiaTheme="majorEastAsia"/>
        </w:rPr>
      </w:pPr>
    </w:p>
    <w:p xmlns:wp14="http://schemas.microsoft.com/office/word/2010/wordml" w:rsidR="00C71BBD" w:rsidP="3B4430FA" w:rsidRDefault="00C71BBD" w14:paraId="3431385A" wp14:textId="7E0546E8">
      <w:pPr>
        <w:pStyle w:val="paragraph"/>
        <w:numPr>
          <w:ilvl w:val="0"/>
          <w:numId w:val="42"/>
        </w:numPr>
        <w:spacing w:before="0" w:beforeAutospacing="off" w:after="0" w:afterAutospacing="off"/>
        <w:ind w:left="1080" w:firstLine="0"/>
        <w:textAlignment w:val="baseline"/>
        <w:rPr>
          <w:rFonts w:ascii="Aptos" w:hAnsi="Aptos" w:cs="Segoe UI"/>
          <w:lang w:val="en-US"/>
        </w:rPr>
      </w:pPr>
      <w:r w:rsidRPr="3B4430FA" w:rsidR="3370CC30">
        <w:rPr>
          <w:rStyle w:val="normaltextrun"/>
          <w:rFonts w:ascii="Aptos" w:hAnsi="Aptos" w:eastAsia="" w:cs="Segoe UI" w:eastAsiaTheme="majorEastAsia"/>
          <w:b w:val="1"/>
          <w:bCs w:val="1"/>
          <w:lang w:val="en-US"/>
        </w:rPr>
        <w:t>Ultra-</w:t>
      </w:r>
      <w:r w:rsidRPr="3B4430FA" w:rsidR="00C71BBD">
        <w:rPr>
          <w:rStyle w:val="normaltextrun"/>
          <w:rFonts w:ascii="Aptos" w:hAnsi="Aptos" w:eastAsia="" w:cs="Segoe UI" w:eastAsiaTheme="majorEastAsia"/>
          <w:b w:val="1"/>
          <w:bCs w:val="1"/>
          <w:lang w:val="en-US"/>
        </w:rPr>
        <w:t>Microbalances</w:t>
      </w:r>
      <w:r w:rsidRPr="3B4430FA" w:rsidR="00C71BBD">
        <w:rPr>
          <w:rStyle w:val="eop"/>
          <w:rFonts w:ascii="Aptos" w:hAnsi="Aptos" w:eastAsia="" w:cs="Segoe UI" w:eastAsiaTheme="majorEastAsia"/>
          <w:lang w:val="en-US"/>
        </w:rPr>
        <w:t> </w:t>
      </w:r>
    </w:p>
    <w:p w:rsidR="287394FE" w:rsidP="3B4430FA" w:rsidRDefault="287394FE" w14:paraId="1FDB51E5" w14:textId="7763BBBC">
      <w:pPr>
        <w:pStyle w:val="paragraph"/>
        <w:numPr>
          <w:ilvl w:val="0"/>
          <w:numId w:val="42"/>
        </w:numPr>
        <w:spacing w:before="0" w:beforeAutospacing="off" w:after="0" w:afterAutospacing="off"/>
        <w:ind w:left="1080" w:firstLine="0"/>
        <w:rPr>
          <w:rFonts w:ascii="Aptos" w:hAnsi="Aptos" w:cs="Segoe UI"/>
          <w:lang w:val="en-US"/>
        </w:rPr>
      </w:pPr>
      <w:r w:rsidRPr="3B4430FA" w:rsidR="287394FE">
        <w:rPr>
          <w:rStyle w:val="normaltextrun"/>
          <w:rFonts w:ascii="Aptos" w:hAnsi="Aptos" w:eastAsia="" w:cs="Segoe UI" w:eastAsiaTheme="majorEastAsia"/>
          <w:b w:val="1"/>
          <w:bCs w:val="1"/>
          <w:lang w:val="en-US"/>
        </w:rPr>
        <w:t>Microbalances</w:t>
      </w:r>
      <w:r w:rsidRPr="3B4430FA" w:rsidR="287394FE">
        <w:rPr>
          <w:rStyle w:val="eop"/>
          <w:rFonts w:ascii="Aptos" w:hAnsi="Aptos" w:eastAsia="" w:cs="Segoe UI" w:eastAsiaTheme="majorEastAsia"/>
          <w:lang w:val="en-US"/>
        </w:rPr>
        <w:t> </w:t>
      </w:r>
    </w:p>
    <w:p xmlns:wp14="http://schemas.microsoft.com/office/word/2010/wordml" w:rsidR="00C71BBD" w:rsidP="00C71BBD" w:rsidRDefault="00C71BBD" w14:paraId="155EA4F9" wp14:textId="77777777">
      <w:pPr>
        <w:pStyle w:val="paragraph"/>
        <w:numPr>
          <w:ilvl w:val="0"/>
          <w:numId w:val="43"/>
        </w:numPr>
        <w:spacing w:before="0" w:beforeAutospacing="0" w:after="0" w:afterAutospacing="0"/>
        <w:ind w:left="1080" w:firstLine="0"/>
        <w:textAlignment w:val="baseline"/>
        <w:rPr>
          <w:rFonts w:ascii="Aptos" w:hAnsi="Aptos" w:cs="Segoe UI"/>
          <w:lang w:val="en-US"/>
        </w:rPr>
      </w:pPr>
      <w:r>
        <w:rPr>
          <w:rStyle w:val="normaltextrun"/>
          <w:rFonts w:ascii="Aptos" w:hAnsi="Aptos" w:cs="Segoe UI" w:eastAsiaTheme="majorEastAsia"/>
          <w:b/>
          <w:bCs/>
          <w:lang w:val="en-US"/>
        </w:rPr>
        <w:t>Analytical Balances</w:t>
      </w:r>
      <w:r>
        <w:rPr>
          <w:rStyle w:val="eop"/>
          <w:rFonts w:ascii="Aptos" w:hAnsi="Aptos" w:cs="Segoe UI" w:eastAsiaTheme="majorEastAsia"/>
          <w:lang w:val="en-US"/>
        </w:rPr>
        <w:t> </w:t>
      </w:r>
    </w:p>
    <w:p xmlns:wp14="http://schemas.microsoft.com/office/word/2010/wordml" w:rsidR="00C71BBD" w:rsidP="00C71BBD" w:rsidRDefault="00C71BBD" w14:paraId="7E74F776" wp14:textId="77777777">
      <w:pPr>
        <w:pStyle w:val="paragraph"/>
        <w:numPr>
          <w:ilvl w:val="0"/>
          <w:numId w:val="44"/>
        </w:numPr>
        <w:spacing w:before="0" w:beforeAutospacing="0" w:after="0" w:afterAutospacing="0"/>
        <w:ind w:left="1080" w:firstLine="0"/>
        <w:textAlignment w:val="baseline"/>
        <w:rPr>
          <w:rFonts w:ascii="Aptos" w:hAnsi="Aptos" w:cs="Segoe UI"/>
          <w:lang w:val="en-US"/>
        </w:rPr>
      </w:pPr>
      <w:r>
        <w:rPr>
          <w:rStyle w:val="normaltextrun"/>
          <w:rFonts w:ascii="Aptos" w:hAnsi="Aptos" w:cs="Segoe UI" w:eastAsiaTheme="majorEastAsia"/>
          <w:b/>
          <w:bCs/>
          <w:lang w:val="en-US"/>
        </w:rPr>
        <w:t>Precision Balances and Scales</w:t>
      </w:r>
      <w:r>
        <w:rPr>
          <w:rStyle w:val="eop"/>
          <w:rFonts w:ascii="Aptos" w:hAnsi="Aptos" w:cs="Segoe UI" w:eastAsiaTheme="majorEastAsia"/>
          <w:lang w:val="en-US"/>
        </w:rPr>
        <w:t> </w:t>
      </w:r>
    </w:p>
    <w:p xmlns:wp14="http://schemas.microsoft.com/office/word/2010/wordml" w:rsidR="00C71BBD" w:rsidP="00C71BBD" w:rsidRDefault="00C71BBD" w14:paraId="4EF7C0DC" wp14:textId="77777777">
      <w:pPr>
        <w:pStyle w:val="paragraph"/>
        <w:numPr>
          <w:ilvl w:val="0"/>
          <w:numId w:val="45"/>
        </w:numPr>
        <w:spacing w:before="0" w:beforeAutospacing="0" w:after="0" w:afterAutospacing="0"/>
        <w:ind w:left="1080" w:firstLine="0"/>
        <w:textAlignment w:val="baseline"/>
        <w:rPr>
          <w:rFonts w:ascii="Aptos" w:hAnsi="Aptos" w:cs="Segoe UI"/>
          <w:lang w:val="en-US"/>
        </w:rPr>
      </w:pPr>
      <w:r>
        <w:rPr>
          <w:rStyle w:val="normaltextrun"/>
          <w:rFonts w:ascii="Aptos" w:hAnsi="Aptos" w:cs="Segoe UI" w:eastAsiaTheme="majorEastAsia"/>
          <w:b/>
          <w:bCs/>
          <w:lang w:val="en-US"/>
        </w:rPr>
        <w:t>Moisture Analyzers</w:t>
      </w:r>
      <w:r>
        <w:rPr>
          <w:rStyle w:val="eop"/>
          <w:rFonts w:ascii="Aptos" w:hAnsi="Aptos" w:cs="Segoe UI" w:eastAsiaTheme="majorEastAsia"/>
          <w:lang w:val="en-US"/>
        </w:rPr>
        <w:t> </w:t>
      </w:r>
    </w:p>
    <w:p xmlns:wp14="http://schemas.microsoft.com/office/word/2010/wordml" w:rsidR="00C71BBD" w:rsidP="00C71BBD" w:rsidRDefault="00C71BBD" w14:paraId="617B91A9" wp14:textId="77777777">
      <w:pPr>
        <w:pStyle w:val="paragraph"/>
        <w:numPr>
          <w:ilvl w:val="0"/>
          <w:numId w:val="46"/>
        </w:numPr>
        <w:spacing w:before="0" w:beforeAutospacing="0" w:after="0" w:afterAutospacing="0"/>
        <w:ind w:left="1080" w:firstLine="0"/>
        <w:textAlignment w:val="baseline"/>
        <w:rPr>
          <w:rFonts w:ascii="Aptos" w:hAnsi="Aptos" w:cs="Segoe UI"/>
          <w:lang w:val="en-US"/>
        </w:rPr>
      </w:pPr>
      <w:r>
        <w:rPr>
          <w:rStyle w:val="normaltextrun"/>
          <w:rFonts w:ascii="Aptos" w:hAnsi="Aptos" w:cs="Segoe UI" w:eastAsiaTheme="majorEastAsia"/>
          <w:b/>
          <w:bCs/>
          <w:lang w:val="en-US"/>
        </w:rPr>
        <w:t>Density Scales</w:t>
      </w:r>
      <w:r>
        <w:rPr>
          <w:rStyle w:val="eop"/>
          <w:rFonts w:ascii="Aptos" w:hAnsi="Aptos" w:cs="Segoe UI" w:eastAsiaTheme="majorEastAsia"/>
          <w:lang w:val="en-US"/>
        </w:rPr>
        <w:t> </w:t>
      </w:r>
    </w:p>
    <w:p xmlns:wp14="http://schemas.microsoft.com/office/word/2010/wordml" w:rsidR="00C71BBD" w:rsidP="00C71BBD" w:rsidRDefault="00C71BBD" w14:paraId="65E43285" wp14:textId="77777777">
      <w:pPr>
        <w:pStyle w:val="paragraph"/>
        <w:numPr>
          <w:ilvl w:val="0"/>
          <w:numId w:val="47"/>
        </w:numPr>
        <w:spacing w:before="0" w:beforeAutospacing="0" w:after="0" w:afterAutospacing="0"/>
        <w:ind w:left="1080" w:firstLine="0"/>
        <w:textAlignment w:val="baseline"/>
        <w:rPr>
          <w:rFonts w:ascii="Aptos" w:hAnsi="Aptos" w:cs="Segoe UI"/>
          <w:lang w:val="en-US"/>
        </w:rPr>
      </w:pPr>
      <w:r>
        <w:rPr>
          <w:rStyle w:val="normaltextrun"/>
          <w:rFonts w:ascii="Aptos" w:hAnsi="Aptos" w:cs="Segoe UI" w:eastAsiaTheme="majorEastAsia"/>
          <w:b/>
          <w:bCs/>
          <w:lang w:val="en-US"/>
        </w:rPr>
        <w:t>Test Weights</w:t>
      </w:r>
      <w:r>
        <w:rPr>
          <w:rStyle w:val="eop"/>
          <w:rFonts w:ascii="Aptos" w:hAnsi="Aptos" w:cs="Segoe UI" w:eastAsiaTheme="majorEastAsia"/>
          <w:lang w:val="en-US"/>
        </w:rPr>
        <w:t> </w:t>
      </w:r>
    </w:p>
    <w:p xmlns:wp14="http://schemas.microsoft.com/office/word/2010/wordml" w:rsidR="00C71BBD" w:rsidP="3B4430FA" w:rsidRDefault="00C71BBD" w14:paraId="0E030872" wp14:textId="063B919F">
      <w:pPr>
        <w:pStyle w:val="paragraph"/>
        <w:numPr>
          <w:ilvl w:val="0"/>
          <w:numId w:val="48"/>
        </w:numPr>
        <w:spacing w:before="0" w:beforeAutospacing="off" w:after="0" w:afterAutospacing="off"/>
        <w:ind w:left="1080" w:firstLine="0"/>
        <w:textAlignment w:val="baseline"/>
        <w:rPr>
          <w:rFonts w:ascii="Aptos" w:hAnsi="Aptos" w:cs="Segoe UI"/>
          <w:lang w:val="en-US"/>
        </w:rPr>
      </w:pPr>
      <w:r w:rsidRPr="3B4430FA" w:rsidR="00C71BBD">
        <w:rPr>
          <w:rStyle w:val="normaltextrun"/>
          <w:rFonts w:ascii="Aptos" w:hAnsi="Aptos" w:eastAsia="" w:cs="Segoe UI" w:eastAsiaTheme="majorEastAsia"/>
          <w:b w:val="1"/>
          <w:bCs w:val="1"/>
          <w:lang w:val="en-US"/>
        </w:rPr>
        <w:t>Accessories for Laboratory Weighing</w:t>
      </w:r>
      <w:r w:rsidRPr="3B4430FA" w:rsidR="00C71BBD">
        <w:rPr>
          <w:rStyle w:val="eop"/>
          <w:rFonts w:ascii="Aptos" w:hAnsi="Aptos" w:eastAsia="" w:cs="Segoe UI" w:eastAsiaTheme="majorEastAsia"/>
          <w:lang w:val="en-US"/>
        </w:rPr>
        <w:t> </w:t>
      </w:r>
      <w:r>
        <w:br/>
      </w:r>
    </w:p>
    <w:p xmlns:wp14="http://schemas.microsoft.com/office/word/2010/wordml" w:rsidR="00C71BBD" w:rsidP="3B4430FA" w:rsidRDefault="00C71BBD" w14:paraId="70531B67" wp14:textId="5BAD806F">
      <w:pPr>
        <w:pStyle w:val="paragraph"/>
        <w:spacing w:before="0" w:beforeAutospacing="off" w:after="0" w:afterAutospacing="off"/>
        <w:textAlignment w:val="baseline"/>
        <w:rPr>
          <w:rFonts w:ascii="Segoe UI" w:hAnsi="Segoe UI" w:cs="Segoe UI"/>
          <w:sz w:val="18"/>
          <w:szCs w:val="18"/>
          <w:lang w:val="en-US"/>
        </w:rPr>
      </w:pPr>
      <w:r w:rsidRPr="0E473E6F" w:rsidR="2C34FA8F">
        <w:rPr>
          <w:rStyle w:val="normaltextrun"/>
          <w:rFonts w:ascii="Aptos" w:hAnsi="Aptos" w:eastAsia="" w:cs="Segoe UI" w:eastAsiaTheme="majorEastAsia"/>
          <w:lang w:val="en-US"/>
        </w:rPr>
        <w:t>All category options are </w:t>
      </w:r>
      <w:r w:rsidRPr="0E473E6F" w:rsidR="2C34FA8F">
        <w:rPr>
          <w:rStyle w:val="normaltextrun"/>
          <w:rFonts w:ascii="Aptos" w:hAnsi="Aptos" w:eastAsia="" w:cs="Segoe UI" w:eastAsiaTheme="majorEastAsia"/>
          <w:b w:val="1"/>
          <w:bCs w:val="1"/>
          <w:lang w:val="en-US"/>
        </w:rPr>
        <w:t>properly aligned in a vertical list with checkboxes</w:t>
      </w:r>
      <w:r w:rsidRPr="0E473E6F" w:rsidR="2C34FA8F">
        <w:rPr>
          <w:rStyle w:val="normaltextrun"/>
          <w:rFonts w:ascii="Aptos" w:hAnsi="Aptos" w:eastAsia="" w:cs="Segoe UI" w:eastAsiaTheme="majorEastAsia"/>
          <w:lang w:val="en-US"/>
        </w:rPr>
        <w:t>, enabling users to select one or multiple categories to filter the results displayed on the page.</w:t>
      </w:r>
      <w:r w:rsidRPr="0E473E6F" w:rsidR="2C34FA8F">
        <w:rPr>
          <w:rStyle w:val="scxw26973192"/>
          <w:rFonts w:ascii="Aptos" w:hAnsi="Aptos" w:eastAsia="" w:cs="Segoe UI" w:eastAsiaTheme="majorEastAsia"/>
          <w:lang w:val="en-US"/>
        </w:rPr>
        <w:t> </w:t>
      </w:r>
      <w:r>
        <w:br/>
      </w:r>
      <w:r w:rsidRPr="0E473E6F" w:rsidR="2C34FA8F">
        <w:rPr>
          <w:rStyle w:val="scxw26973192"/>
          <w:rFonts w:ascii="Aptos" w:hAnsi="Aptos" w:eastAsia="" w:cs="Segoe UI" w:eastAsiaTheme="majorEastAsia"/>
          <w:lang w:val="en-US"/>
        </w:rPr>
        <w:t> </w:t>
      </w:r>
      <w:r w:rsidR="316035CF">
        <w:drawing>
          <wp:inline xmlns:wp14="http://schemas.microsoft.com/office/word/2010/wordprocessingDrawing" wp14:editId="46914BBC" wp14:anchorId="25B5DAA7">
            <wp:extent cx="5958712" cy="5305458"/>
            <wp:effectExtent l="0" t="0" r="0" b="0"/>
            <wp:docPr id="81874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744785" name="Picture 818744785"/>
                    <pic:cNvPicPr/>
                  </pic:nvPicPr>
                  <pic:blipFill>
                    <a:blip xmlns:r="http://schemas.openxmlformats.org/officeDocument/2006/relationships" r:embed="rId1407487583">
                      <a:extLst>
                        <a:ext uri="{28A0092B-C50C-407E-A947-70E740481C1C}">
                          <a14:useLocalDpi xmlns:a14="http://schemas.microsoft.com/office/drawing/2010/main"/>
                        </a:ext>
                      </a:extLst>
                    </a:blip>
                    <a:srcRect l="6117" t="0" r="5882" b="44592"/>
                    <a:stretch>
                      <a:fillRect/>
                    </a:stretch>
                  </pic:blipFill>
                  <pic:spPr>
                    <a:xfrm rot="0">
                      <a:off x="0" y="0"/>
                      <a:ext cx="5958712" cy="5305458"/>
                    </a:xfrm>
                    <a:prstGeom prst="rect">
                      <a:avLst/>
                    </a:prstGeom>
                  </pic:spPr>
                </pic:pic>
              </a:graphicData>
            </a:graphic>
          </wp:inline>
        </w:drawing>
      </w:r>
      <w:r>
        <w:br/>
      </w:r>
      <w:r w:rsidRPr="0E473E6F" w:rsidR="2C34FA8F">
        <w:rPr>
          <w:rStyle w:val="scxw26973192"/>
          <w:rFonts w:ascii="Aptos" w:hAnsi="Aptos" w:eastAsia="" w:cs="Segoe UI" w:eastAsiaTheme="majorEastAsia"/>
          <w:lang w:val="en-US"/>
        </w:rPr>
        <w:t> </w:t>
      </w:r>
      <w:r>
        <w:br/>
      </w:r>
      <w:r w:rsidRPr="0E473E6F" w:rsidR="2C34FA8F">
        <w:rPr>
          <w:rStyle w:val="normaltextrun"/>
          <w:rFonts w:ascii="Aptos" w:hAnsi="Aptos" w:eastAsia="" w:cs="Segoe UI" w:eastAsiaTheme="majorEastAsia"/>
          <w:b w:val="1"/>
          <w:bCs w:val="1"/>
          <w:lang w:val="en-US"/>
        </w:rPr>
        <w:t>Category Filter Functionality</w:t>
      </w:r>
      <w:r w:rsidRPr="0E473E6F" w:rsidR="2C34FA8F">
        <w:rPr>
          <w:rStyle w:val="scxw26973192"/>
          <w:rFonts w:ascii="Aptos" w:hAnsi="Aptos" w:eastAsia="" w:cs="Segoe UI" w:eastAsiaTheme="majorEastAsia"/>
          <w:lang w:val="en-US"/>
        </w:rPr>
        <w:t> </w:t>
      </w:r>
      <w:r>
        <w:br/>
      </w:r>
      <w:r w:rsidRPr="0E473E6F" w:rsidR="2C34FA8F">
        <w:rPr>
          <w:rStyle w:val="scxw26973192"/>
          <w:rFonts w:ascii="Aptos" w:hAnsi="Aptos" w:eastAsia="" w:cs="Segoe UI" w:eastAsiaTheme="majorEastAsia"/>
          <w:lang w:val="en-US"/>
        </w:rPr>
        <w:t> </w:t>
      </w:r>
      <w:r>
        <w:br/>
      </w:r>
      <w:r w:rsidRPr="0E473E6F" w:rsidR="2C34FA8F">
        <w:rPr>
          <w:rStyle w:val="normaltextrun"/>
          <w:rFonts w:ascii="Aptos" w:hAnsi="Aptos" w:eastAsia="" w:cs="Segoe UI" w:eastAsiaTheme="majorEastAsia"/>
          <w:lang w:val="en-US"/>
        </w:rPr>
        <w:t>Next to the </w:t>
      </w:r>
      <w:r w:rsidRPr="0E473E6F" w:rsidR="2C34FA8F">
        <w:rPr>
          <w:rStyle w:val="normaltextrun"/>
          <w:rFonts w:ascii="Aptos" w:hAnsi="Aptos" w:eastAsia="" w:cs="Segoe UI" w:eastAsiaTheme="majorEastAsia"/>
          <w:b w:val="1"/>
          <w:bCs w:val="1"/>
          <w:lang w:val="en-US"/>
        </w:rPr>
        <w:t>Category</w:t>
      </w:r>
      <w:r w:rsidRPr="0E473E6F" w:rsidR="2C34FA8F">
        <w:rPr>
          <w:rStyle w:val="normaltextrun"/>
          <w:rFonts w:ascii="Aptos" w:hAnsi="Aptos" w:eastAsia="" w:cs="Segoe UI" w:eastAsiaTheme="majorEastAsia"/>
          <w:lang w:val="en-US"/>
        </w:rPr>
        <w:t> title, there is an </w:t>
      </w:r>
      <w:r w:rsidRPr="0E473E6F" w:rsidR="2C34FA8F">
        <w:rPr>
          <w:rStyle w:val="normaltextrun"/>
          <w:rFonts w:ascii="Aptos" w:hAnsi="Aptos" w:eastAsia="" w:cs="Segoe UI" w:eastAsiaTheme="majorEastAsia"/>
          <w:b w:val="1"/>
          <w:bCs w:val="1"/>
          <w:lang w:val="en-US"/>
        </w:rPr>
        <w:t>arrow icon</w:t>
      </w:r>
      <w:r w:rsidRPr="0E473E6F" w:rsidR="2C34FA8F">
        <w:rPr>
          <w:rStyle w:val="normaltextrun"/>
          <w:rFonts w:ascii="Aptos" w:hAnsi="Aptos" w:eastAsia="" w:cs="Segoe UI" w:eastAsiaTheme="majorEastAsia"/>
          <w:lang w:val="en-US"/>
        </w:rPr>
        <w:t> that works as a </w:t>
      </w:r>
      <w:r w:rsidRPr="0E473E6F" w:rsidR="2C34FA8F">
        <w:rPr>
          <w:rStyle w:val="normaltextrun"/>
          <w:rFonts w:ascii="Aptos" w:hAnsi="Aptos" w:eastAsia="" w:cs="Segoe UI" w:eastAsiaTheme="majorEastAsia"/>
          <w:b w:val="1"/>
          <w:bCs w:val="1"/>
          <w:lang w:val="en-US"/>
        </w:rPr>
        <w:t>dropdown control</w:t>
      </w:r>
      <w:r w:rsidRPr="0E473E6F" w:rsidR="2C34FA8F">
        <w:rPr>
          <w:rStyle w:val="normaltextrun"/>
          <w:rFonts w:ascii="Aptos" w:hAnsi="Aptos" w:eastAsia="" w:cs="Segoe UI" w:eastAsiaTheme="majorEastAsia"/>
          <w:lang w:val="en-US"/>
        </w:rPr>
        <w:t>. When the user clicks on this arrow, the complete list of available categories will </w:t>
      </w:r>
      <w:r w:rsidRPr="0E473E6F" w:rsidR="2C34FA8F">
        <w:rPr>
          <w:rStyle w:val="normaltextrun"/>
          <w:rFonts w:ascii="Aptos" w:hAnsi="Aptos" w:eastAsia="" w:cs="Segoe UI" w:eastAsiaTheme="majorEastAsia"/>
          <w:b w:val="1"/>
          <w:bCs w:val="1"/>
          <w:lang w:val="en-US"/>
        </w:rPr>
        <w:t>expand or collapse</w:t>
      </w:r>
      <w:r w:rsidRPr="0E473E6F" w:rsidR="2C34FA8F">
        <w:rPr>
          <w:rStyle w:val="normaltextrun"/>
          <w:rFonts w:ascii="Aptos" w:hAnsi="Aptos" w:eastAsia="" w:cs="Segoe UI" w:eastAsiaTheme="majorEastAsia"/>
          <w:lang w:val="en-US"/>
        </w:rPr>
        <w:t>, allowing the user to easily view and select different product categories.</w:t>
      </w:r>
      <w:r w:rsidRPr="0E473E6F" w:rsidR="2C34FA8F">
        <w:rPr>
          <w:rStyle w:val="eop"/>
          <w:rFonts w:ascii="Aptos" w:hAnsi="Aptos" w:eastAsia="" w:cs="Segoe UI" w:eastAsiaTheme="majorEastAsia"/>
          <w:lang w:val="en-US"/>
        </w:rPr>
        <w:t> </w:t>
      </w:r>
    </w:p>
    <w:p xmlns:wp14="http://schemas.microsoft.com/office/word/2010/wordml" w:rsidR="00C71BBD" w:rsidP="00C71BBD" w:rsidRDefault="00C71BBD" w14:paraId="2DCE2883" wp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eastAsiaTheme="majorEastAsia"/>
          <w:lang w:val="en-US"/>
        </w:rPr>
        <w:t>This helps users quickly filter products and navigate through the available laboratory balance categories.</w:t>
      </w:r>
      <w:r>
        <w:rPr>
          <w:rStyle w:val="eop"/>
          <w:rFonts w:ascii="Aptos" w:hAnsi="Aptos" w:cs="Segoe UI" w:eastAsiaTheme="majorEastAsia"/>
          <w:lang w:val="en-US"/>
        </w:rPr>
        <w:t> </w:t>
      </w:r>
    </w:p>
    <w:p xmlns:wp14="http://schemas.microsoft.com/office/word/2010/wordml" w:rsidR="00C71BBD" w:rsidP="73670605" w:rsidRDefault="00C71BBD" w14:paraId="4D771162" wp14:textId="75261AFB">
      <w:pPr>
        <w:pStyle w:val="paragraph"/>
        <w:spacing w:before="0" w:beforeAutospacing="off" w:after="0" w:afterAutospacing="off"/>
        <w:textAlignment w:val="baseline"/>
        <w:rPr>
          <w:rFonts w:ascii="Segoe UI" w:hAnsi="Segoe UI" w:cs="Segoe UI"/>
          <w:sz w:val="18"/>
          <w:szCs w:val="18"/>
          <w:lang w:val="en-US"/>
        </w:rPr>
      </w:pPr>
      <w:r w:rsidRPr="73670605" w:rsidR="1B1FD04D">
        <w:rPr>
          <w:rStyle w:val="scxw26973192"/>
          <w:rFonts w:ascii="Aptos" w:hAnsi="Aptos" w:eastAsia="" w:cs="Segoe UI" w:eastAsiaTheme="majorEastAsia"/>
          <w:lang w:val="en-US"/>
        </w:rPr>
        <w:t> </w:t>
      </w:r>
      <w:r>
        <w:br/>
      </w:r>
      <w:r w:rsidRPr="73670605" w:rsidR="1B1FD04D">
        <w:rPr>
          <w:rStyle w:val="normaltextrun"/>
          <w:rFonts w:ascii="Aptos" w:hAnsi="Aptos" w:eastAsia="" w:cs="Segoe UI" w:eastAsiaTheme="majorEastAsia"/>
          <w:lang w:val="en-US"/>
        </w:rPr>
        <w:t>When a user selects </w:t>
      </w:r>
      <w:r w:rsidRPr="73670605" w:rsidR="1B1FD04D">
        <w:rPr>
          <w:rStyle w:val="normaltextrun"/>
          <w:rFonts w:ascii="Aptos" w:hAnsi="Aptos" w:eastAsia="" w:cs="Segoe UI" w:eastAsiaTheme="majorEastAsia"/>
          <w:b w:val="1"/>
          <w:bCs w:val="1"/>
          <w:lang w:val="en-US"/>
        </w:rPr>
        <w:t>Microbalances</w:t>
      </w:r>
      <w:r w:rsidRPr="73670605" w:rsidR="1B1FD04D">
        <w:rPr>
          <w:rStyle w:val="normaltextrun"/>
          <w:rFonts w:ascii="Aptos" w:hAnsi="Aptos" w:eastAsia="" w:cs="Segoe UI" w:eastAsiaTheme="majorEastAsia"/>
          <w:lang w:val="en-US"/>
        </w:rPr>
        <w:t> from the Category filter, only the products that belong to the </w:t>
      </w:r>
      <w:r w:rsidRPr="73670605" w:rsidR="1B1FD04D">
        <w:rPr>
          <w:rStyle w:val="normaltextrun"/>
          <w:rFonts w:ascii="Aptos" w:hAnsi="Aptos" w:eastAsia="" w:cs="Segoe UI" w:eastAsiaTheme="majorEastAsia"/>
          <w:b w:val="1"/>
          <w:bCs w:val="1"/>
          <w:lang w:val="en-US"/>
        </w:rPr>
        <w:t>Microbalance category</w:t>
      </w:r>
      <w:r w:rsidRPr="73670605" w:rsidR="1B1FD04D">
        <w:rPr>
          <w:rStyle w:val="normaltextrun"/>
          <w:rFonts w:ascii="Aptos" w:hAnsi="Aptos" w:eastAsia="" w:cs="Segoe UI" w:eastAsiaTheme="majorEastAsia"/>
          <w:lang w:val="en-US"/>
        </w:rPr>
        <w:t> will be displayed on the product list. The system will also show the </w:t>
      </w:r>
      <w:r w:rsidRPr="73670605" w:rsidR="1B1FD04D">
        <w:rPr>
          <w:rStyle w:val="normaltextrun"/>
          <w:rFonts w:ascii="Aptos" w:hAnsi="Aptos" w:eastAsia="" w:cs="Segoe UI" w:eastAsiaTheme="majorEastAsia"/>
          <w:b w:val="1"/>
          <w:bCs w:val="1"/>
          <w:lang w:val="en-US"/>
        </w:rPr>
        <w:t>total number of products available under this category</w:t>
      </w:r>
      <w:r w:rsidRPr="73670605" w:rsidR="1B1FD04D">
        <w:rPr>
          <w:rStyle w:val="normaltextrun"/>
          <w:rFonts w:ascii="Aptos" w:hAnsi="Aptos" w:eastAsia="" w:cs="Segoe UI" w:eastAsiaTheme="majorEastAsia"/>
          <w:lang w:val="en-US"/>
        </w:rPr>
        <w:t> (for example, 18</w:t>
      </w:r>
      <w:r w:rsidRPr="73670605" w:rsidR="1B1FD04D">
        <w:rPr>
          <w:rStyle w:val="normaltextrun"/>
          <w:rFonts w:ascii="Aptos" w:hAnsi="Aptos" w:eastAsia="" w:cs="Segoe UI" w:eastAsiaTheme="majorEastAsia"/>
          <w:i w:val="1"/>
          <w:iCs w:val="1"/>
          <w:lang w:val="en-US"/>
        </w:rPr>
        <w:t> Results</w:t>
      </w:r>
      <w:r w:rsidRPr="73670605" w:rsidR="1B1FD04D">
        <w:rPr>
          <w:rStyle w:val="normaltextrun"/>
          <w:rFonts w:ascii="Aptos" w:hAnsi="Aptos" w:eastAsia="" w:cs="Segoe UI" w:eastAsiaTheme="majorEastAsia"/>
          <w:lang w:val="en-US"/>
        </w:rPr>
        <w:t>).</w:t>
      </w:r>
      <w:r w:rsidRPr="73670605" w:rsidR="1B1FD04D">
        <w:rPr>
          <w:rStyle w:val="eop"/>
          <w:rFonts w:ascii="Aptos" w:hAnsi="Aptos" w:eastAsia="" w:cs="Segoe UI" w:eastAsiaTheme="majorEastAsia"/>
          <w:lang w:val="en-US"/>
        </w:rPr>
        <w:t> </w:t>
      </w:r>
      <w:r>
        <w:br/>
      </w:r>
    </w:p>
    <w:p xmlns:wp14="http://schemas.microsoft.com/office/word/2010/wordml" w:rsidR="00C71BBD" w:rsidP="73670605" w:rsidRDefault="00C71BBD" w14:paraId="3178C5E9" wp14:textId="19E14A2A">
      <w:pPr>
        <w:pStyle w:val="paragraph"/>
        <w:spacing w:before="0" w:beforeAutospacing="off" w:after="0" w:afterAutospacing="off"/>
        <w:textAlignment w:val="baseline"/>
        <w:rPr>
          <w:rFonts w:ascii="Segoe UI" w:hAnsi="Segoe UI" w:cs="Segoe UI"/>
          <w:sz w:val="18"/>
          <w:szCs w:val="18"/>
          <w:lang w:val="en-US"/>
        </w:rPr>
      </w:pPr>
      <w:r w:rsidRPr="73670605" w:rsidR="1B1FD04D">
        <w:rPr>
          <w:rStyle w:val="normaltextrun"/>
          <w:rFonts w:ascii="Aptos" w:hAnsi="Aptos" w:eastAsia="" w:cs="Segoe UI" w:eastAsiaTheme="majorEastAsia"/>
          <w:lang w:val="en-US"/>
        </w:rPr>
        <w:t>Users can select </w:t>
      </w:r>
      <w:r w:rsidRPr="73670605" w:rsidR="1B1FD04D">
        <w:rPr>
          <w:rStyle w:val="normaltextrun"/>
          <w:rFonts w:ascii="Aptos" w:hAnsi="Aptos" w:eastAsia="" w:cs="Segoe UI" w:eastAsiaTheme="majorEastAsia"/>
          <w:b w:val="1"/>
          <w:bCs w:val="1"/>
          <w:lang w:val="en-US"/>
        </w:rPr>
        <w:t>one or more categories</w:t>
      </w:r>
      <w:r w:rsidRPr="73670605" w:rsidR="1B1FD04D">
        <w:rPr>
          <w:rStyle w:val="normaltextrun"/>
          <w:rFonts w:ascii="Aptos" w:hAnsi="Aptos" w:eastAsia="" w:cs="Segoe UI" w:eastAsiaTheme="majorEastAsia"/>
          <w:lang w:val="en-US"/>
        </w:rPr>
        <w:t> from the Category filter. If a single category such as </w:t>
      </w:r>
      <w:r w:rsidRPr="73670605" w:rsidR="1B1FD04D">
        <w:rPr>
          <w:rStyle w:val="normaltextrun"/>
          <w:rFonts w:ascii="Aptos" w:hAnsi="Aptos" w:eastAsia="" w:cs="Segoe UI" w:eastAsiaTheme="majorEastAsia"/>
          <w:b w:val="1"/>
          <w:bCs w:val="1"/>
          <w:lang w:val="en-US"/>
        </w:rPr>
        <w:t>Microbalances</w:t>
      </w:r>
      <w:r w:rsidRPr="73670605" w:rsidR="1B1FD04D">
        <w:rPr>
          <w:rStyle w:val="normaltextrun"/>
          <w:rFonts w:ascii="Aptos" w:hAnsi="Aptos" w:eastAsia="" w:cs="Segoe UI" w:eastAsiaTheme="majorEastAsia"/>
          <w:lang w:val="en-US"/>
        </w:rPr>
        <w:t> is selected, only products under the Microbalance category will be displayed along with the total number of results.</w:t>
      </w:r>
      <w:r w:rsidRPr="73670605" w:rsidR="1B1FD04D">
        <w:rPr>
          <w:rStyle w:val="eop"/>
          <w:rFonts w:ascii="Aptos" w:hAnsi="Aptos" w:eastAsia="" w:cs="Segoe UI" w:eastAsiaTheme="majorEastAsia"/>
          <w:lang w:val="en-US"/>
        </w:rPr>
        <w:t> </w:t>
      </w:r>
    </w:p>
    <w:p xmlns:wp14="http://schemas.microsoft.com/office/word/2010/wordml" w:rsidR="00C71BBD" w:rsidP="3B4430FA" w:rsidRDefault="00C71BBD" w14:paraId="2675C1FF" wp14:textId="07F6D255">
      <w:pPr>
        <w:pStyle w:val="paragraph"/>
        <w:spacing w:before="0" w:beforeAutospacing="off" w:after="0" w:afterAutospacing="off"/>
        <w:textAlignment w:val="baseline"/>
        <w:rPr>
          <w:rFonts w:ascii="Segoe UI" w:hAnsi="Segoe UI" w:cs="Segoe UI"/>
          <w:sz w:val="18"/>
          <w:szCs w:val="18"/>
          <w:lang w:val="en-US"/>
        </w:rPr>
      </w:pPr>
      <w:r w:rsidRPr="0E473E6F" w:rsidR="2C34FA8F">
        <w:rPr>
          <w:rStyle w:val="normaltextrun"/>
          <w:rFonts w:ascii="Aptos" w:hAnsi="Aptos" w:eastAsia="" w:cs="Segoe UI" w:eastAsiaTheme="majorEastAsia"/>
          <w:lang w:val="en-US"/>
        </w:rPr>
        <w:t>If </w:t>
      </w:r>
      <w:r w:rsidRPr="0E473E6F" w:rsidR="2C34FA8F">
        <w:rPr>
          <w:rStyle w:val="normaltextrun"/>
          <w:rFonts w:ascii="Aptos" w:hAnsi="Aptos" w:eastAsia="" w:cs="Segoe UI" w:eastAsiaTheme="majorEastAsia"/>
          <w:b w:val="1"/>
          <w:bCs w:val="1"/>
          <w:lang w:val="en-US"/>
        </w:rPr>
        <w:t>multiple categories are selected</w:t>
      </w:r>
      <w:r w:rsidRPr="0E473E6F" w:rsidR="2C34FA8F">
        <w:rPr>
          <w:rStyle w:val="normaltextrun"/>
          <w:rFonts w:ascii="Aptos" w:hAnsi="Aptos" w:eastAsia="" w:cs="Segoe UI" w:eastAsiaTheme="majorEastAsia"/>
          <w:lang w:val="en-US"/>
        </w:rPr>
        <w:t> (for example, </w:t>
      </w:r>
      <w:r w:rsidRPr="0E473E6F" w:rsidR="2C34FA8F">
        <w:rPr>
          <w:rStyle w:val="normaltextrun"/>
          <w:rFonts w:ascii="Aptos" w:hAnsi="Aptos" w:eastAsia="" w:cs="Segoe UI" w:eastAsiaTheme="majorEastAsia"/>
          <w:b w:val="1"/>
          <w:bCs w:val="1"/>
          <w:lang w:val="en-US"/>
        </w:rPr>
        <w:t>Microbalances</w:t>
      </w:r>
      <w:r w:rsidRPr="0E473E6F" w:rsidR="2C34FA8F">
        <w:rPr>
          <w:rStyle w:val="normaltextrun"/>
          <w:rFonts w:ascii="Aptos" w:hAnsi="Aptos" w:eastAsia="" w:cs="Segoe UI" w:eastAsiaTheme="majorEastAsia"/>
          <w:lang w:val="en-US"/>
        </w:rPr>
        <w:t> and </w:t>
      </w:r>
      <w:r w:rsidRPr="0E473E6F" w:rsidR="2C34FA8F">
        <w:rPr>
          <w:rStyle w:val="normaltextrun"/>
          <w:rFonts w:ascii="Aptos" w:hAnsi="Aptos" w:eastAsia="" w:cs="Segoe UI" w:eastAsiaTheme="majorEastAsia"/>
          <w:b w:val="1"/>
          <w:bCs w:val="1"/>
          <w:lang w:val="en-US"/>
        </w:rPr>
        <w:t>Analytical Balances</w:t>
      </w:r>
      <w:r w:rsidRPr="0E473E6F" w:rsidR="2C34FA8F">
        <w:rPr>
          <w:rStyle w:val="normaltextrun"/>
          <w:rFonts w:ascii="Aptos" w:hAnsi="Aptos" w:eastAsia="" w:cs="Segoe UI" w:eastAsiaTheme="majorEastAsia"/>
          <w:lang w:val="en-US"/>
        </w:rPr>
        <w:t>), the system will display </w:t>
      </w:r>
      <w:r w:rsidRPr="0E473E6F" w:rsidR="2C34FA8F">
        <w:rPr>
          <w:rStyle w:val="normaltextrun"/>
          <w:rFonts w:ascii="Aptos" w:hAnsi="Aptos" w:eastAsia="" w:cs="Segoe UI" w:eastAsiaTheme="majorEastAsia"/>
          <w:b w:val="1"/>
          <w:bCs w:val="1"/>
          <w:lang w:val="en-US"/>
        </w:rPr>
        <w:t>all products that belong to both selected categories</w:t>
      </w:r>
      <w:r w:rsidRPr="0E473E6F" w:rsidR="2C34FA8F">
        <w:rPr>
          <w:rStyle w:val="normaltextrun"/>
          <w:rFonts w:ascii="Aptos" w:hAnsi="Aptos" w:eastAsia="" w:cs="Segoe UI" w:eastAsiaTheme="majorEastAsia"/>
          <w:lang w:val="en-US"/>
        </w:rPr>
        <w:t>. The results count will update automatically to show the </w:t>
      </w:r>
      <w:r w:rsidRPr="0E473E6F" w:rsidR="2C34FA8F">
        <w:rPr>
          <w:rStyle w:val="normaltextrun"/>
          <w:rFonts w:ascii="Aptos" w:hAnsi="Aptos" w:eastAsia="" w:cs="Segoe UI" w:eastAsiaTheme="majorEastAsia"/>
          <w:b w:val="1"/>
          <w:bCs w:val="1"/>
          <w:lang w:val="en-US"/>
        </w:rPr>
        <w:t>total number of products matching the selected filters</w:t>
      </w:r>
      <w:r w:rsidRPr="0E473E6F" w:rsidR="2C34FA8F">
        <w:rPr>
          <w:rStyle w:val="normaltextrun"/>
          <w:rFonts w:ascii="Aptos" w:hAnsi="Aptos" w:eastAsia="" w:cs="Segoe UI" w:eastAsiaTheme="majorEastAsia"/>
          <w:lang w:val="en-US"/>
        </w:rPr>
        <w:t>.</w:t>
      </w:r>
      <w:r w:rsidRPr="0E473E6F" w:rsidR="2C34FA8F">
        <w:rPr>
          <w:rStyle w:val="eop"/>
          <w:rFonts w:ascii="Aptos" w:hAnsi="Aptos" w:eastAsia="" w:cs="Segoe UI" w:eastAsiaTheme="majorEastAsia"/>
          <w:lang w:val="en-US"/>
        </w:rPr>
        <w:t> </w:t>
      </w:r>
      <w:r>
        <w:br/>
      </w:r>
      <w:r>
        <w:br/>
      </w:r>
      <w:r w:rsidR="0A7DA4F6">
        <w:drawing>
          <wp:inline xmlns:wp14="http://schemas.microsoft.com/office/word/2010/wordprocessingDrawing" wp14:editId="1F4042FB" wp14:anchorId="4499B58B">
            <wp:extent cx="6050769" cy="5381695"/>
            <wp:effectExtent l="0" t="0" r="0" b="0"/>
            <wp:docPr id="42413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4139954" name="Picture 424139954"/>
                    <pic:cNvPicPr/>
                  </pic:nvPicPr>
                  <pic:blipFill>
                    <a:blip xmlns:r="http://schemas.openxmlformats.org/officeDocument/2006/relationships" r:embed="rId771227103">
                      <a:extLst>
                        <a:ext uri="{28A0092B-C50C-407E-A947-70E740481C1C}">
                          <a14:useLocalDpi xmlns:a14="http://schemas.microsoft.com/office/drawing/2010/main"/>
                        </a:ext>
                      </a:extLst>
                    </a:blip>
                    <a:srcRect l="0" t="0" r="0" b="37104"/>
                    <a:stretch>
                      <a:fillRect/>
                    </a:stretch>
                  </pic:blipFill>
                  <pic:spPr>
                    <a:xfrm rot="0">
                      <a:off x="0" y="0"/>
                      <a:ext cx="6050769" cy="5381695"/>
                    </a:xfrm>
                    <a:prstGeom prst="rect">
                      <a:avLst/>
                    </a:prstGeom>
                  </pic:spPr>
                </pic:pic>
              </a:graphicData>
            </a:graphic>
          </wp:inline>
        </w:drawing>
      </w:r>
      <w:r>
        <w:br/>
      </w:r>
      <w:r>
        <w:br/>
      </w:r>
      <w:r w:rsidRPr="0E473E6F" w:rsidR="2C34FA8F">
        <w:rPr>
          <w:rStyle w:val="normaltextrun"/>
          <w:rFonts w:ascii="Aptos" w:hAnsi="Aptos" w:eastAsia="" w:cs="Segoe UI" w:eastAsiaTheme="majorEastAsia"/>
          <w:b w:val="1"/>
          <w:bCs w:val="1"/>
          <w:color w:val="153D63"/>
          <w:lang w:val="en-US"/>
        </w:rPr>
        <w:t>Series Filter Behavior with Category Selection</w:t>
      </w:r>
      <w:r w:rsidRPr="0E473E6F" w:rsidR="2C34FA8F">
        <w:rPr>
          <w:rStyle w:val="eop"/>
          <w:rFonts w:ascii="Aptos" w:hAnsi="Aptos" w:eastAsia="" w:cs="Segoe UI" w:eastAsiaTheme="majorEastAsia"/>
          <w:color w:val="153D63"/>
          <w:lang w:val="en-US"/>
        </w:rPr>
        <w:t> </w:t>
      </w:r>
      <w:r>
        <w:br/>
      </w:r>
    </w:p>
    <w:p xmlns:wp14="http://schemas.microsoft.com/office/word/2010/wordml" w:rsidR="00C71BBD" w:rsidP="3B4430FA" w:rsidRDefault="00C71BBD" w14:paraId="75675B44" wp14:textId="3A75B135">
      <w:pPr>
        <w:pStyle w:val="paragraph"/>
        <w:spacing w:before="0" w:beforeAutospacing="off" w:after="0" w:afterAutospacing="off"/>
        <w:textAlignment w:val="baseline"/>
        <w:rPr>
          <w:rFonts w:ascii="Segoe UI" w:hAnsi="Segoe UI" w:cs="Segoe UI"/>
          <w:sz w:val="18"/>
          <w:szCs w:val="18"/>
          <w:lang w:val="en-US"/>
        </w:rPr>
      </w:pPr>
      <w:r w:rsidRPr="3B4430FA" w:rsidR="00C71BBD">
        <w:rPr>
          <w:rStyle w:val="normaltextrun"/>
          <w:rFonts w:ascii="Aptos" w:hAnsi="Aptos" w:eastAsia="" w:cs="Segoe UI" w:eastAsiaTheme="majorEastAsia"/>
          <w:lang w:val="en-US"/>
        </w:rPr>
        <w:t>When a </w:t>
      </w:r>
      <w:r w:rsidRPr="3B4430FA" w:rsidR="52789AD7">
        <w:rPr>
          <w:rStyle w:val="normaltextrun"/>
          <w:rFonts w:ascii="Aptos" w:hAnsi="Aptos" w:eastAsia="" w:cs="Segoe UI" w:eastAsiaTheme="majorEastAsia"/>
          <w:b w:val="1"/>
          <w:bCs w:val="1"/>
          <w:lang w:val="en-US"/>
        </w:rPr>
        <w:t>Category such</w:t>
      </w:r>
      <w:r w:rsidRPr="3B4430FA" w:rsidR="00C71BBD">
        <w:rPr>
          <w:rStyle w:val="normaltextrun"/>
          <w:rFonts w:ascii="Aptos" w:hAnsi="Aptos" w:eastAsia="" w:cs="Segoe UI" w:eastAsiaTheme="majorEastAsia"/>
          <w:lang w:val="en-US"/>
        </w:rPr>
        <w:t xml:space="preserve"> </w:t>
      </w:r>
      <w:r w:rsidRPr="3B4430FA" w:rsidR="62576E27">
        <w:rPr>
          <w:rStyle w:val="normaltextrun"/>
          <w:rFonts w:ascii="Aptos" w:hAnsi="Aptos" w:eastAsia="" w:cs="Segoe UI" w:eastAsiaTheme="majorEastAsia"/>
          <w:lang w:val="en-US"/>
        </w:rPr>
        <w:t>as Microbalances</w:t>
      </w:r>
      <w:r w:rsidRPr="3B4430FA" w:rsidR="00C71BBD">
        <w:rPr>
          <w:rStyle w:val="normaltextrun"/>
          <w:rFonts w:ascii="Aptos" w:hAnsi="Aptos" w:eastAsia="" w:cs="Segoe UI" w:eastAsiaTheme="majorEastAsia"/>
          <w:lang w:val="en-US"/>
        </w:rPr>
        <w:t> is selected, the product list will update </w:t>
      </w:r>
      <w:r w:rsidRPr="3B4430FA" w:rsidR="00C71BBD">
        <w:rPr>
          <w:rStyle w:val="normaltextrun"/>
          <w:rFonts w:ascii="Aptos" w:hAnsi="Aptos" w:eastAsia="" w:cs="Segoe UI" w:eastAsiaTheme="majorEastAsia"/>
          <w:lang w:val="en-US"/>
        </w:rPr>
        <w:t>to display only</w:t>
      </w:r>
      <w:r w:rsidRPr="3B4430FA" w:rsidR="00C71BBD">
        <w:rPr>
          <w:rStyle w:val="normaltextrun"/>
          <w:rFonts w:ascii="Aptos" w:hAnsi="Aptos" w:eastAsia="" w:cs="Segoe UI" w:eastAsiaTheme="majorEastAsia"/>
          <w:lang w:val="en-US"/>
        </w:rPr>
        <w:t> the products that belong to the Microbalance category.</w:t>
      </w:r>
      <w:r w:rsidRPr="3B4430FA" w:rsidR="00C71BBD">
        <w:rPr>
          <w:rStyle w:val="eop"/>
          <w:rFonts w:ascii="Aptos" w:hAnsi="Aptos" w:eastAsia="" w:cs="Segoe UI" w:eastAsiaTheme="majorEastAsia"/>
          <w:lang w:val="en-US"/>
        </w:rPr>
        <w:t> </w:t>
      </w:r>
    </w:p>
    <w:p xmlns:wp14="http://schemas.microsoft.com/office/word/2010/wordml" w:rsidR="00C71BBD" w:rsidP="00C71BBD" w:rsidRDefault="00C71BBD" w14:paraId="13000BC1" wp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eastAsiaTheme="majorEastAsia"/>
          <w:lang w:val="en-US"/>
        </w:rPr>
        <w:t>If the user then expands the </w:t>
      </w:r>
      <w:r>
        <w:rPr>
          <w:rStyle w:val="normaltextrun"/>
          <w:rFonts w:ascii="Aptos" w:hAnsi="Aptos" w:cs="Segoe UI" w:eastAsiaTheme="majorEastAsia"/>
          <w:b/>
          <w:bCs/>
          <w:lang w:val="en-US"/>
        </w:rPr>
        <w:t>Series</w:t>
      </w:r>
      <w:r>
        <w:rPr>
          <w:rStyle w:val="normaltextrun"/>
          <w:rFonts w:ascii="Aptos" w:hAnsi="Aptos" w:cs="Segoe UI" w:eastAsiaTheme="majorEastAsia"/>
          <w:lang w:val="en-US"/>
        </w:rPr>
        <w:t> dropdown, only the </w:t>
      </w:r>
      <w:r>
        <w:rPr>
          <w:rStyle w:val="normaltextrun"/>
          <w:rFonts w:ascii="Aptos" w:hAnsi="Aptos" w:cs="Segoe UI" w:eastAsiaTheme="majorEastAsia"/>
          <w:b/>
          <w:bCs/>
          <w:lang w:val="en-US"/>
        </w:rPr>
        <w:t>series that belong to the selected category (Microbalances)</w:t>
      </w:r>
      <w:r>
        <w:rPr>
          <w:rStyle w:val="normaltextrun"/>
          <w:rFonts w:ascii="Aptos" w:hAnsi="Aptos" w:cs="Segoe UI" w:eastAsiaTheme="majorEastAsia"/>
          <w:lang w:val="en-US"/>
        </w:rPr>
        <w:t> will be available for selection. Each series will also display the </w:t>
      </w:r>
      <w:r>
        <w:rPr>
          <w:rStyle w:val="normaltextrun"/>
          <w:rFonts w:ascii="Aptos" w:hAnsi="Aptos" w:cs="Segoe UI" w:eastAsiaTheme="majorEastAsia"/>
          <w:b/>
          <w:bCs/>
          <w:lang w:val="en-US"/>
        </w:rPr>
        <w:t>number of products available in that series</w:t>
      </w:r>
      <w:r>
        <w:rPr>
          <w:rStyle w:val="normaltextrun"/>
          <w:rFonts w:ascii="Aptos" w:hAnsi="Aptos" w:cs="Segoe UI" w:eastAsiaTheme="majorEastAsia"/>
          <w:lang w:val="en-US"/>
        </w:rPr>
        <w:t> (for example, AXR (9), CM (9)).</w:t>
      </w:r>
      <w:r>
        <w:rPr>
          <w:rStyle w:val="eop"/>
          <w:rFonts w:ascii="Aptos" w:hAnsi="Aptos" w:cs="Segoe UI" w:eastAsiaTheme="majorEastAsia"/>
          <w:lang w:val="en-US"/>
        </w:rPr>
        <w:t> </w:t>
      </w:r>
    </w:p>
    <w:p xmlns:wp14="http://schemas.microsoft.com/office/word/2010/wordml" w:rsidR="00C71BBD" w:rsidP="00C71BBD" w:rsidRDefault="00C71BBD" w14:paraId="33AE09AA" wp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eastAsiaTheme="majorEastAsia"/>
          <w:lang w:val="en-US"/>
        </w:rPr>
        <w:t>Series that </w:t>
      </w:r>
      <w:r>
        <w:rPr>
          <w:rStyle w:val="normaltextrun"/>
          <w:rFonts w:ascii="Aptos" w:hAnsi="Aptos" w:cs="Segoe UI" w:eastAsiaTheme="majorEastAsia"/>
          <w:b/>
          <w:bCs/>
          <w:lang w:val="en-US"/>
        </w:rPr>
        <w:t>do not contain any products under the selected category</w:t>
      </w:r>
      <w:r>
        <w:rPr>
          <w:rStyle w:val="normaltextrun"/>
          <w:rFonts w:ascii="Aptos" w:hAnsi="Aptos" w:cs="Segoe UI" w:eastAsiaTheme="majorEastAsia"/>
          <w:lang w:val="en-US"/>
        </w:rPr>
        <w:t> will automatically become </w:t>
      </w:r>
      <w:r>
        <w:rPr>
          <w:rStyle w:val="normaltextrun"/>
          <w:rFonts w:ascii="Aptos" w:hAnsi="Aptos" w:cs="Segoe UI" w:eastAsiaTheme="majorEastAsia"/>
          <w:b/>
          <w:bCs/>
          <w:lang w:val="en-US"/>
        </w:rPr>
        <w:t>unavailable or disabled (shown as 0)</w:t>
      </w:r>
      <w:r>
        <w:rPr>
          <w:rStyle w:val="normaltextrun"/>
          <w:rFonts w:ascii="Aptos" w:hAnsi="Aptos" w:cs="Segoe UI" w:eastAsiaTheme="majorEastAsia"/>
          <w:lang w:val="en-US"/>
        </w:rPr>
        <w:t> and cannot be selected.</w:t>
      </w:r>
      <w:r>
        <w:rPr>
          <w:rStyle w:val="eop"/>
          <w:rFonts w:ascii="Aptos" w:hAnsi="Aptos" w:cs="Segoe UI" w:eastAsiaTheme="majorEastAsia"/>
          <w:lang w:val="en-US"/>
        </w:rPr>
        <w:t> </w:t>
      </w:r>
    </w:p>
    <w:p xmlns:wp14="http://schemas.microsoft.com/office/word/2010/wordml" w:rsidR="00C71BBD" w:rsidP="73670605" w:rsidRDefault="00C71BBD" w14:paraId="6840526E" wp14:textId="69C3ABA6">
      <w:pPr>
        <w:pStyle w:val="paragraph"/>
        <w:spacing w:before="0" w:beforeAutospacing="off" w:after="0" w:afterAutospacing="off"/>
        <w:textAlignment w:val="baseline"/>
        <w:rPr>
          <w:b w:val="1"/>
          <w:bCs w:val="1"/>
          <w:noProof w:val="0"/>
          <w:color w:val="445369" w:themeColor="text2" w:themeTint="FF" w:themeShade="FF"/>
          <w:lang w:val="en-US"/>
        </w:rPr>
      </w:pPr>
      <w:r w:rsidRPr="0E473E6F" w:rsidR="5493199B">
        <w:rPr>
          <w:rStyle w:val="normaltextrun"/>
          <w:rFonts w:ascii="Aptos" w:hAnsi="Aptos" w:eastAsia="" w:cs="Segoe UI" w:eastAsiaTheme="majorEastAsia"/>
          <w:lang w:val="en-US"/>
        </w:rPr>
        <w:t>This ensures that users only see </w:t>
      </w:r>
      <w:r w:rsidRPr="0E473E6F" w:rsidR="5493199B">
        <w:rPr>
          <w:rStyle w:val="normaltextrun"/>
          <w:rFonts w:ascii="Aptos" w:hAnsi="Aptos" w:eastAsia="" w:cs="Segoe UI" w:eastAsiaTheme="majorEastAsia"/>
          <w:b w:val="1"/>
          <w:bCs w:val="1"/>
          <w:lang w:val="en-US"/>
        </w:rPr>
        <w:t>relevant filter options based on the selected category</w:t>
      </w:r>
      <w:r w:rsidRPr="0E473E6F" w:rsidR="5493199B">
        <w:rPr>
          <w:rStyle w:val="normaltextrun"/>
          <w:rFonts w:ascii="Aptos" w:hAnsi="Aptos" w:eastAsia="" w:cs="Segoe UI" w:eastAsiaTheme="majorEastAsia"/>
          <w:lang w:val="en-US"/>
        </w:rPr>
        <w:t xml:space="preserve">, making the filtering process easier and more </w:t>
      </w:r>
      <w:r w:rsidRPr="0E473E6F" w:rsidR="5493199B">
        <w:rPr>
          <w:rStyle w:val="normaltextrun"/>
          <w:rFonts w:ascii="Aptos" w:hAnsi="Aptos" w:eastAsia="" w:cs="Segoe UI" w:eastAsiaTheme="majorEastAsia"/>
          <w:lang w:val="en-US"/>
        </w:rPr>
        <w:t>accurate</w:t>
      </w:r>
      <w:r w:rsidRPr="0E473E6F" w:rsidR="5493199B">
        <w:rPr>
          <w:rStyle w:val="normaltextrun"/>
          <w:rFonts w:ascii="Aptos" w:hAnsi="Aptos" w:eastAsia="" w:cs="Segoe UI" w:eastAsiaTheme="majorEastAsia"/>
          <w:lang w:val="en-US"/>
        </w:rPr>
        <w:t>.</w:t>
      </w:r>
      <w:r>
        <w:br/>
      </w:r>
      <w:r w:rsidR="48ED4FAB">
        <w:drawing>
          <wp:inline xmlns:wp14="http://schemas.microsoft.com/office/word/2010/wordprocessingDrawing" wp14:editId="218FC319" wp14:anchorId="4C47F0B0">
            <wp:extent cx="5982435" cy="6137296"/>
            <wp:effectExtent l="0" t="0" r="0" b="0"/>
            <wp:docPr id="829509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509115" name="Picture 829509115"/>
                    <pic:cNvPicPr/>
                  </pic:nvPicPr>
                  <pic:blipFill>
                    <a:blip xmlns:r="http://schemas.openxmlformats.org/officeDocument/2006/relationships" r:embed="rId1227144175">
                      <a:extLst>
                        <a:ext uri="{28A0092B-C50C-407E-A947-70E740481C1C}">
                          <a14:useLocalDpi xmlns:a14="http://schemas.microsoft.com/office/drawing/2010/main"/>
                        </a:ext>
                      </a:extLst>
                    </a:blip>
                    <a:srcRect l="0" t="0" r="0" b="27454"/>
                    <a:stretch>
                      <a:fillRect/>
                    </a:stretch>
                  </pic:blipFill>
                  <pic:spPr>
                    <a:xfrm rot="0">
                      <a:off x="0" y="0"/>
                      <a:ext cx="5982435" cy="6137296"/>
                    </a:xfrm>
                    <a:prstGeom prst="rect">
                      <a:avLst/>
                    </a:prstGeom>
                  </pic:spPr>
                </pic:pic>
              </a:graphicData>
            </a:graphic>
          </wp:inline>
        </w:drawing>
      </w:r>
      <w:r w:rsidRPr="0E473E6F" w:rsidR="5493199B">
        <w:rPr>
          <w:rStyle w:val="scxw26973192"/>
          <w:rFonts w:ascii="Aptos" w:hAnsi="Aptos" w:eastAsia="" w:cs="Segoe UI" w:eastAsiaTheme="majorEastAsia"/>
          <w:lang w:val="en-US"/>
        </w:rPr>
        <w:t> </w:t>
      </w:r>
      <w:r>
        <w:br/>
      </w:r>
      <w:r>
        <w:br/>
      </w:r>
      <w:r w:rsidRPr="0E473E6F" w:rsidR="5493199B">
        <w:rPr>
          <w:rStyle w:val="scxw26973192"/>
          <w:rFonts w:ascii="Aptos" w:hAnsi="Aptos" w:eastAsia="" w:cs="Segoe UI" w:eastAsiaTheme="majorEastAsia"/>
          <w:lang w:val="en-US"/>
        </w:rPr>
        <w:t> </w:t>
      </w:r>
      <w:r w:rsidRPr="0E473E6F" w:rsidR="573A56F3">
        <w:rPr>
          <w:b w:val="1"/>
          <w:bCs w:val="1"/>
          <w:noProof w:val="0"/>
          <w:color w:val="4471C4"/>
          <w:lang w:val="en-US"/>
        </w:rPr>
        <w:t xml:space="preserve"> Type Filter Functionality</w:t>
      </w:r>
      <w:r>
        <w:br/>
      </w:r>
    </w:p>
    <w:p xmlns:wp14="http://schemas.microsoft.com/office/word/2010/wordml" w:rsidR="00C71BBD" w:rsidP="45A5D6D6" w:rsidRDefault="00C71BBD" w14:paraId="4EB26B37" wp14:textId="71BA3B91">
      <w:pPr>
        <w:spacing w:before="0" w:beforeAutospacing="0" w:after="0" w:afterAutospacing="0"/>
        <w:textAlignment w:val="baseline"/>
      </w:pPr>
      <w:r w:rsidRPr="45A5D6D6" w:rsidR="50889194">
        <w:rPr>
          <w:noProof w:val="0"/>
          <w:lang w:val="en-US"/>
        </w:rPr>
        <w:t xml:space="preserve">Under the </w:t>
      </w:r>
      <w:r w:rsidRPr="45A5D6D6" w:rsidR="50889194">
        <w:rPr>
          <w:b w:val="1"/>
          <w:bCs w:val="1"/>
          <w:noProof w:val="0"/>
          <w:lang w:val="en-US"/>
        </w:rPr>
        <w:t>Microbalances</w:t>
      </w:r>
      <w:r w:rsidRPr="45A5D6D6" w:rsidR="50889194">
        <w:rPr>
          <w:noProof w:val="0"/>
          <w:lang w:val="en-US"/>
        </w:rPr>
        <w:t xml:space="preserve"> category, there are four available product types:</w:t>
      </w:r>
    </w:p>
    <w:p xmlns:wp14="http://schemas.microsoft.com/office/word/2010/wordml" w:rsidR="00C71BBD" w:rsidP="45A5D6D6" w:rsidRDefault="00C71BBD" w14:paraId="55DC8EBA" wp14:textId="32D87C60">
      <w:pPr>
        <w:pStyle w:val="ListParagraph"/>
        <w:numPr>
          <w:ilvl w:val="0"/>
          <w:numId w:val="75"/>
        </w:numPr>
        <w:spacing w:before="0" w:beforeAutospacing="off" w:after="0" w:afterAutospacing="off"/>
        <w:textAlignment w:val="baseline"/>
        <w:rPr>
          <w:noProof w:val="0"/>
          <w:lang w:val="en-US"/>
        </w:rPr>
      </w:pPr>
      <w:r w:rsidRPr="45A5D6D6" w:rsidR="50889194">
        <w:rPr>
          <w:b w:val="1"/>
          <w:bCs w:val="1"/>
          <w:noProof w:val="0"/>
          <w:lang w:val="en-US"/>
        </w:rPr>
        <w:t>Microbalance</w:t>
      </w:r>
      <w:r w:rsidRPr="45A5D6D6" w:rsidR="50889194">
        <w:rPr>
          <w:noProof w:val="0"/>
          <w:lang w:val="en-US"/>
        </w:rPr>
        <w:t xml:space="preserve"> – 7 products</w:t>
      </w:r>
    </w:p>
    <w:p xmlns:wp14="http://schemas.microsoft.com/office/word/2010/wordml" w:rsidR="00C71BBD" w:rsidP="45A5D6D6" w:rsidRDefault="00C71BBD" w14:paraId="63415873" wp14:textId="1BB40A1B">
      <w:pPr>
        <w:pStyle w:val="ListParagraph"/>
        <w:numPr>
          <w:ilvl w:val="0"/>
          <w:numId w:val="75"/>
        </w:numPr>
        <w:spacing w:before="0" w:beforeAutospacing="off" w:after="0" w:afterAutospacing="off"/>
        <w:textAlignment w:val="baseline"/>
        <w:rPr>
          <w:noProof w:val="0"/>
          <w:lang w:val="en-US"/>
        </w:rPr>
      </w:pPr>
      <w:r w:rsidRPr="45A5D6D6" w:rsidR="50889194">
        <w:rPr>
          <w:b w:val="1"/>
          <w:bCs w:val="1"/>
          <w:noProof w:val="0"/>
          <w:lang w:val="en-US"/>
        </w:rPr>
        <w:t>Filter Microbalance</w:t>
      </w:r>
      <w:r w:rsidRPr="45A5D6D6" w:rsidR="50889194">
        <w:rPr>
          <w:noProof w:val="0"/>
          <w:lang w:val="en-US"/>
        </w:rPr>
        <w:t xml:space="preserve"> – 7 products</w:t>
      </w:r>
    </w:p>
    <w:p xmlns:wp14="http://schemas.microsoft.com/office/word/2010/wordml" w:rsidR="00C71BBD" w:rsidP="45A5D6D6" w:rsidRDefault="00C71BBD" w14:paraId="5732607E" wp14:textId="6CAC9D85">
      <w:pPr>
        <w:pStyle w:val="ListParagraph"/>
        <w:numPr>
          <w:ilvl w:val="0"/>
          <w:numId w:val="75"/>
        </w:numPr>
        <w:spacing w:before="0" w:beforeAutospacing="off" w:after="0" w:afterAutospacing="off"/>
        <w:textAlignment w:val="baseline"/>
        <w:rPr>
          <w:noProof w:val="0"/>
          <w:lang w:val="en-US"/>
        </w:rPr>
      </w:pPr>
      <w:r w:rsidRPr="45A5D6D6" w:rsidR="50889194">
        <w:rPr>
          <w:b w:val="1"/>
          <w:bCs w:val="1"/>
          <w:noProof w:val="0"/>
          <w:lang w:val="en-US"/>
        </w:rPr>
        <w:t>Pipettes Microbalance</w:t>
      </w:r>
      <w:r w:rsidRPr="45A5D6D6" w:rsidR="50889194">
        <w:rPr>
          <w:noProof w:val="0"/>
          <w:lang w:val="en-US"/>
        </w:rPr>
        <w:t xml:space="preserve"> – 2 products</w:t>
      </w:r>
    </w:p>
    <w:p xmlns:wp14="http://schemas.microsoft.com/office/word/2010/wordml" w:rsidR="00C71BBD" w:rsidP="45A5D6D6" w:rsidRDefault="00C71BBD" w14:paraId="3FB1B72F" wp14:textId="32FC6B3D">
      <w:pPr>
        <w:pStyle w:val="ListParagraph"/>
        <w:numPr>
          <w:ilvl w:val="0"/>
          <w:numId w:val="75"/>
        </w:numPr>
        <w:spacing w:before="0" w:beforeAutospacing="off" w:after="0" w:afterAutospacing="off"/>
        <w:textAlignment w:val="baseline"/>
        <w:rPr>
          <w:noProof w:val="0"/>
          <w:lang w:val="en-US"/>
        </w:rPr>
      </w:pPr>
      <w:r w:rsidRPr="45A5D6D6" w:rsidR="50889194">
        <w:rPr>
          <w:b w:val="1"/>
          <w:bCs w:val="1"/>
          <w:noProof w:val="0"/>
          <w:lang w:val="en-US"/>
        </w:rPr>
        <w:t>Stent Microbalance</w:t>
      </w:r>
      <w:r w:rsidRPr="45A5D6D6" w:rsidR="50889194">
        <w:rPr>
          <w:noProof w:val="0"/>
          <w:lang w:val="en-US"/>
        </w:rPr>
        <w:t xml:space="preserve"> – 1 product</w:t>
      </w:r>
      <w:r>
        <w:br/>
      </w:r>
    </w:p>
    <w:p xmlns:wp14="http://schemas.microsoft.com/office/word/2010/wordml" w:rsidR="00C71BBD" w:rsidP="45A5D6D6" w:rsidRDefault="00C71BBD" w14:paraId="6B3FC74D" wp14:textId="42E03C96">
      <w:pPr>
        <w:spacing w:before="0" w:beforeAutospacing="0" w:after="0" w:afterAutospacing="0"/>
        <w:textAlignment w:val="baseline"/>
      </w:pPr>
      <w:r w:rsidRPr="45A5D6D6" w:rsidR="50889194">
        <w:rPr>
          <w:noProof w:val="0"/>
          <w:lang w:val="en-US"/>
        </w:rPr>
        <w:t>Only the product types that belong to the selected category will remain active and selectable. The remaining product types will appear blurred and locked, indicating that they are not applicable to the current category selection.</w:t>
      </w:r>
    </w:p>
    <w:p xmlns:wp14="http://schemas.microsoft.com/office/word/2010/wordml" w:rsidR="00C71BBD" w:rsidP="45A5D6D6" w:rsidRDefault="00C71BBD" w14:paraId="06BA83D6" wp14:textId="1103FD5C">
      <w:pPr>
        <w:spacing w:before="0" w:beforeAutospacing="0" w:after="0" w:afterAutospacing="0"/>
        <w:textAlignment w:val="baseline"/>
      </w:pPr>
      <w:r w:rsidRPr="45A5D6D6" w:rsidR="50889194">
        <w:rPr>
          <w:noProof w:val="0"/>
          <w:lang w:val="en-US"/>
        </w:rPr>
        <w:t xml:space="preserve">For example, when </w:t>
      </w:r>
      <w:r w:rsidRPr="45A5D6D6" w:rsidR="50889194">
        <w:rPr>
          <w:b w:val="1"/>
          <w:bCs w:val="1"/>
          <w:noProof w:val="0"/>
          <w:lang w:val="en-US"/>
        </w:rPr>
        <w:t>Microbalances</w:t>
      </w:r>
      <w:r w:rsidRPr="45A5D6D6" w:rsidR="50889194">
        <w:rPr>
          <w:noProof w:val="0"/>
          <w:lang w:val="en-US"/>
        </w:rPr>
        <w:t xml:space="preserve"> is selected, only the above four related types will be available. If the user selects another category, the available types will automatically change according to the products under that selected category.</w:t>
      </w:r>
    </w:p>
    <w:p xmlns:wp14="http://schemas.microsoft.com/office/word/2010/wordml" w:rsidR="00C71BBD" w:rsidP="55169591" w:rsidRDefault="00C71BBD" w14:paraId="6E9DB1BA" wp14:textId="18F614A3">
      <w:pPr>
        <w:pStyle w:val="paragraph"/>
        <w:spacing w:before="0" w:beforeAutospacing="off" w:after="0" w:afterAutospacing="off"/>
        <w:textAlignment w:val="baseline"/>
        <w:rPr>
          <w:rStyle w:val="eop"/>
          <w:rFonts w:ascii="Aptos" w:hAnsi="Aptos" w:eastAsia="" w:cs="Segoe UI" w:eastAsiaTheme="majorEastAsia"/>
          <w:color w:val="153D63"/>
          <w:lang w:val="en-US"/>
        </w:rPr>
      </w:pPr>
      <w:r>
        <w:br/>
      </w:r>
    </w:p>
    <w:p w:rsidR="7A874720" w:rsidP="55169591" w:rsidRDefault="7A874720" w14:paraId="7CB4ED30" w14:textId="6F662C7C">
      <w:pPr>
        <w:pStyle w:val="paragraph"/>
        <w:spacing w:before="0" w:beforeAutospacing="off" w:after="0" w:afterAutospacing="off"/>
        <w:ind w:left="0" w:firstLine="0"/>
      </w:pPr>
      <w:r w:rsidRPr="55169591" w:rsidR="7A874720">
        <w:rPr>
          <w:b w:val="1"/>
          <w:bCs w:val="1"/>
          <w:noProof w:val="0"/>
          <w:sz w:val="28"/>
          <w:szCs w:val="28"/>
          <w:lang w:val="en-US"/>
        </w:rPr>
        <w:t>Weighing Capacity Filter – Microbalance Category</w:t>
      </w:r>
    </w:p>
    <w:p w:rsidR="7A874720" w:rsidP="55169591" w:rsidRDefault="7A874720" w14:paraId="5D59EF81" w14:textId="46A23631">
      <w:pPr>
        <w:pStyle w:val="Normal"/>
        <w:spacing w:before="240" w:beforeAutospacing="off" w:after="240" w:afterAutospacing="off"/>
        <w:ind w:left="0"/>
        <w:rPr>
          <w:noProof w:val="0"/>
          <w:lang w:val="en-US"/>
        </w:rPr>
      </w:pPr>
      <w:r w:rsidRPr="55169591" w:rsidR="7A874720">
        <w:rPr>
          <w:noProof w:val="0"/>
          <w:lang w:val="en-US"/>
        </w:rPr>
        <w:t xml:space="preserve">The </w:t>
      </w:r>
      <w:r w:rsidRPr="55169591" w:rsidR="7A874720">
        <w:rPr>
          <w:b w:val="1"/>
          <w:bCs w:val="1"/>
          <w:noProof w:val="0"/>
          <w:lang w:val="en-US"/>
        </w:rPr>
        <w:t>Weighing Capacity</w:t>
      </w:r>
      <w:r w:rsidRPr="55169591" w:rsidR="7A874720">
        <w:rPr>
          <w:noProof w:val="0"/>
          <w:lang w:val="en-US"/>
        </w:rPr>
        <w:t xml:space="preserve"> filter will display all available capacity options. However, only the capacities applicable to the selected product category will remain active.</w:t>
      </w:r>
    </w:p>
    <w:p w:rsidR="7A874720" w:rsidP="55169591" w:rsidRDefault="7A874720" w14:paraId="3DBD8264" w14:textId="74F78DBF">
      <w:pPr>
        <w:pStyle w:val="ListParagraph"/>
        <w:numPr>
          <w:ilvl w:val="0"/>
          <w:numId w:val="53"/>
        </w:numPr>
        <w:spacing w:before="240" w:beforeAutospacing="off" w:after="240" w:afterAutospacing="off"/>
        <w:rPr>
          <w:noProof w:val="0"/>
          <w:lang w:val="en-US"/>
        </w:rPr>
      </w:pPr>
      <w:r w:rsidRPr="55169591" w:rsidR="7A874720">
        <w:rPr>
          <w:noProof w:val="0"/>
          <w:lang w:val="en-US"/>
        </w:rPr>
        <w:t xml:space="preserve">For the </w:t>
      </w:r>
      <w:r w:rsidRPr="55169591" w:rsidR="7A874720">
        <w:rPr>
          <w:b w:val="1"/>
          <w:bCs w:val="1"/>
          <w:noProof w:val="0"/>
          <w:lang w:val="en-US"/>
        </w:rPr>
        <w:t>Microbalance</w:t>
      </w:r>
      <w:r w:rsidRPr="55169591" w:rsidR="7A874720">
        <w:rPr>
          <w:noProof w:val="0"/>
          <w:lang w:val="en-US"/>
        </w:rPr>
        <w:t xml:space="preserve"> category, the available weighing range is </w:t>
      </w:r>
      <w:r w:rsidRPr="55169591" w:rsidR="7A874720">
        <w:rPr>
          <w:b w:val="1"/>
          <w:bCs w:val="1"/>
          <w:noProof w:val="0"/>
          <w:lang w:val="en-US"/>
        </w:rPr>
        <w:t>2 g to 11 g</w:t>
      </w:r>
      <w:r w:rsidRPr="55169591" w:rsidR="7A874720">
        <w:rPr>
          <w:noProof w:val="0"/>
          <w:lang w:val="en-US"/>
        </w:rPr>
        <w:t>:</w:t>
      </w:r>
    </w:p>
    <w:p w:rsidR="7A874720" w:rsidP="55169591" w:rsidRDefault="7A874720" w14:paraId="36C7178D" w14:textId="28EFA7B9">
      <w:pPr>
        <w:pStyle w:val="ListParagraph"/>
        <w:numPr>
          <w:ilvl w:val="0"/>
          <w:numId w:val="53"/>
        </w:numPr>
        <w:spacing w:before="0" w:beforeAutospacing="off" w:after="0" w:afterAutospacing="off"/>
        <w:rPr>
          <w:noProof w:val="0"/>
          <w:lang w:val="en-US"/>
        </w:rPr>
      </w:pPr>
      <w:r w:rsidRPr="55169591" w:rsidR="7A874720">
        <w:rPr>
          <w:b w:val="1"/>
          <w:bCs w:val="1"/>
          <w:noProof w:val="0"/>
          <w:lang w:val="en-US"/>
        </w:rPr>
        <w:t>2 g (5)</w:t>
      </w:r>
      <w:r w:rsidRPr="55169591" w:rsidR="7A874720">
        <w:rPr>
          <w:noProof w:val="0"/>
          <w:lang w:val="en-US"/>
        </w:rPr>
        <w:t xml:space="preserve"> – 5 products available </w:t>
      </w:r>
    </w:p>
    <w:p w:rsidR="7A874720" w:rsidP="55169591" w:rsidRDefault="7A874720" w14:paraId="34001846" w14:textId="3C4151B1">
      <w:pPr>
        <w:pStyle w:val="ListParagraph"/>
        <w:numPr>
          <w:ilvl w:val="0"/>
          <w:numId w:val="53"/>
        </w:numPr>
        <w:spacing w:before="0" w:beforeAutospacing="off" w:after="0" w:afterAutospacing="off"/>
        <w:rPr>
          <w:noProof w:val="0"/>
          <w:lang w:val="en-US"/>
        </w:rPr>
      </w:pPr>
      <w:r w:rsidRPr="55169591" w:rsidR="7A874720">
        <w:rPr>
          <w:b w:val="1"/>
          <w:bCs w:val="1"/>
          <w:noProof w:val="0"/>
          <w:lang w:val="en-US"/>
        </w:rPr>
        <w:t>5 g (3)</w:t>
      </w:r>
      <w:r w:rsidRPr="55169591" w:rsidR="7A874720">
        <w:rPr>
          <w:noProof w:val="0"/>
          <w:lang w:val="en-US"/>
        </w:rPr>
        <w:t xml:space="preserve"> – 3 products available </w:t>
      </w:r>
    </w:p>
    <w:p w:rsidR="7A874720" w:rsidP="55169591" w:rsidRDefault="7A874720" w14:paraId="3A01C910" w14:textId="67738E19">
      <w:pPr>
        <w:pStyle w:val="ListParagraph"/>
        <w:numPr>
          <w:ilvl w:val="0"/>
          <w:numId w:val="53"/>
        </w:numPr>
        <w:spacing w:before="0" w:beforeAutospacing="off" w:after="0" w:afterAutospacing="off"/>
        <w:rPr>
          <w:noProof w:val="0"/>
          <w:lang w:val="en-US"/>
        </w:rPr>
      </w:pPr>
      <w:r w:rsidRPr="55169591" w:rsidR="7A874720">
        <w:rPr>
          <w:b w:val="1"/>
          <w:bCs w:val="1"/>
          <w:noProof w:val="0"/>
          <w:lang w:val="en-US"/>
        </w:rPr>
        <w:t>6 g (5)</w:t>
      </w:r>
      <w:r w:rsidRPr="55169591" w:rsidR="7A874720">
        <w:rPr>
          <w:noProof w:val="0"/>
          <w:lang w:val="en-US"/>
        </w:rPr>
        <w:t xml:space="preserve"> – 5 products available </w:t>
      </w:r>
    </w:p>
    <w:p w:rsidR="7A874720" w:rsidP="55169591" w:rsidRDefault="7A874720" w14:paraId="41A5EE21" w14:textId="6F1B4433">
      <w:pPr>
        <w:pStyle w:val="ListParagraph"/>
        <w:numPr>
          <w:ilvl w:val="0"/>
          <w:numId w:val="53"/>
        </w:numPr>
        <w:spacing w:before="0" w:beforeAutospacing="off" w:after="0" w:afterAutospacing="off"/>
        <w:rPr>
          <w:noProof w:val="0"/>
          <w:lang w:val="en-US"/>
        </w:rPr>
      </w:pPr>
      <w:r w:rsidRPr="55169591" w:rsidR="7A874720">
        <w:rPr>
          <w:b w:val="1"/>
          <w:bCs w:val="1"/>
          <w:noProof w:val="0"/>
          <w:lang w:val="en-US"/>
        </w:rPr>
        <w:t>11 g (5)</w:t>
      </w:r>
      <w:r w:rsidRPr="55169591" w:rsidR="7A874720">
        <w:rPr>
          <w:noProof w:val="0"/>
          <w:lang w:val="en-US"/>
        </w:rPr>
        <w:t xml:space="preserve"> – 5 products available </w:t>
      </w:r>
    </w:p>
    <w:p w:rsidR="7A874720" w:rsidP="55169591" w:rsidRDefault="7A874720" w14:paraId="192F25D4" w14:textId="736A80D7">
      <w:pPr>
        <w:pStyle w:val="ListParagraph"/>
        <w:numPr>
          <w:ilvl w:val="0"/>
          <w:numId w:val="53"/>
        </w:numPr>
        <w:spacing w:before="240" w:beforeAutospacing="off" w:after="240" w:afterAutospacing="off"/>
        <w:rPr>
          <w:noProof w:val="0"/>
          <w:lang w:val="en-US"/>
        </w:rPr>
      </w:pPr>
      <w:r w:rsidRPr="55169591" w:rsidR="7A874720">
        <w:rPr>
          <w:noProof w:val="0"/>
          <w:lang w:val="en-US"/>
        </w:rPr>
        <w:t xml:space="preserve">These four options will be selectable. All other weighing capacities will appear </w:t>
      </w:r>
      <w:r w:rsidRPr="55169591" w:rsidR="7A874720">
        <w:rPr>
          <w:b w:val="1"/>
          <w:bCs w:val="1"/>
          <w:noProof w:val="0"/>
          <w:lang w:val="en-US"/>
        </w:rPr>
        <w:t>greyed out or disabled</w:t>
      </w:r>
      <w:r w:rsidRPr="55169591" w:rsidR="7A874720">
        <w:rPr>
          <w:noProof w:val="0"/>
          <w:lang w:val="en-US"/>
        </w:rPr>
        <w:t>, because no Microbalance products are available in those capacity ranges.</w:t>
      </w:r>
    </w:p>
    <w:p w:rsidR="55169591" w:rsidP="55169591" w:rsidRDefault="55169591" w14:paraId="723636B7" w14:textId="4F03E7CD">
      <w:pPr>
        <w:pStyle w:val="paragraph"/>
        <w:spacing w:before="0" w:beforeAutospacing="off" w:after="0" w:afterAutospacing="off"/>
        <w:ind w:left="0" w:firstLine="0"/>
        <w:rPr>
          <w:rFonts w:ascii="Aptos" w:hAnsi="Aptos" w:cs="Segoe UI"/>
          <w:lang w:val="en-US"/>
        </w:rPr>
      </w:pPr>
    </w:p>
    <w:p w:rsidR="3B4430FA" w:rsidP="3B4430FA" w:rsidRDefault="3B4430FA" w14:paraId="37E7A40B" w14:textId="3F5E9157">
      <w:pPr>
        <w:pStyle w:val="paragraph"/>
        <w:spacing w:before="0" w:beforeAutospacing="off" w:after="0" w:afterAutospacing="off"/>
        <w:ind w:left="1080" w:firstLine="0"/>
        <w:rPr>
          <w:rFonts w:ascii="Aptos" w:hAnsi="Aptos" w:cs="Segoe UI"/>
          <w:lang w:val="en-US"/>
        </w:rPr>
      </w:pPr>
    </w:p>
    <w:p xmlns:wp14="http://schemas.microsoft.com/office/word/2010/wordml" w:rsidR="00C71BBD" w:rsidP="00C71BBD" w:rsidRDefault="00C71BBD" w14:paraId="4D692259" wp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eastAsiaTheme="majorEastAsia"/>
          <w:lang w:val="en-US"/>
        </w:rPr>
        <w:t>The number shown in </w:t>
      </w:r>
      <w:r>
        <w:rPr>
          <w:rStyle w:val="normaltextrun"/>
          <w:rFonts w:ascii="Aptos" w:hAnsi="Aptos" w:cs="Segoe UI" w:eastAsiaTheme="majorEastAsia"/>
          <w:b/>
          <w:bCs/>
          <w:lang w:val="en-US"/>
        </w:rPr>
        <w:t xml:space="preserve">brackets indicates how many products fall under that </w:t>
      </w:r>
      <w:proofErr w:type="gramStart"/>
      <w:r>
        <w:rPr>
          <w:rStyle w:val="normaltextrun"/>
          <w:rFonts w:ascii="Aptos" w:hAnsi="Aptos" w:cs="Segoe UI" w:eastAsiaTheme="majorEastAsia"/>
          <w:b/>
          <w:bCs/>
          <w:lang w:val="en-US"/>
        </w:rPr>
        <w:t>particular weighing</w:t>
      </w:r>
      <w:proofErr w:type="gramEnd"/>
      <w:r>
        <w:rPr>
          <w:rStyle w:val="normaltextrun"/>
          <w:rFonts w:ascii="Aptos" w:hAnsi="Aptos" w:cs="Segoe UI" w:eastAsiaTheme="majorEastAsia"/>
          <w:b/>
          <w:bCs/>
          <w:lang w:val="en-US"/>
        </w:rPr>
        <w:t xml:space="preserve"> capacity</w:t>
      </w:r>
      <w:r>
        <w:rPr>
          <w:rStyle w:val="normaltextrun"/>
          <w:rFonts w:ascii="Aptos" w:hAnsi="Aptos" w:cs="Segoe UI" w:eastAsiaTheme="majorEastAsia"/>
          <w:lang w:val="en-US"/>
        </w:rPr>
        <w:t>.</w:t>
      </w:r>
      <w:r>
        <w:rPr>
          <w:rStyle w:val="eop"/>
          <w:rFonts w:ascii="Aptos" w:hAnsi="Aptos" w:cs="Segoe UI" w:eastAsiaTheme="majorEastAsia"/>
          <w:lang w:val="en-US"/>
        </w:rPr>
        <w:t> </w:t>
      </w:r>
    </w:p>
    <w:p xmlns:wp14="http://schemas.microsoft.com/office/word/2010/wordml" w:rsidR="00C71BBD" w:rsidP="00C71BBD" w:rsidRDefault="00C71BBD" w14:paraId="3C5C76AB" wp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eastAsiaTheme="majorEastAsia"/>
          <w:lang w:val="en-US"/>
        </w:rPr>
        <w:t>Capacity ranges that </w:t>
      </w:r>
      <w:r>
        <w:rPr>
          <w:rStyle w:val="normaltextrun"/>
          <w:rFonts w:ascii="Aptos" w:hAnsi="Aptos" w:cs="Segoe UI" w:eastAsiaTheme="majorEastAsia"/>
          <w:b/>
          <w:bCs/>
          <w:lang w:val="en-US"/>
        </w:rPr>
        <w:t>do not belong to the selected category (Microbalances)</w:t>
      </w:r>
      <w:r>
        <w:rPr>
          <w:rStyle w:val="normaltextrun"/>
          <w:rFonts w:ascii="Aptos" w:hAnsi="Aptos" w:cs="Segoe UI" w:eastAsiaTheme="majorEastAsia"/>
          <w:lang w:val="en-US"/>
        </w:rPr>
        <w:t> will be automatically </w:t>
      </w:r>
      <w:r>
        <w:rPr>
          <w:rStyle w:val="normaltextrun"/>
          <w:rFonts w:ascii="Aptos" w:hAnsi="Aptos" w:cs="Segoe UI" w:eastAsiaTheme="majorEastAsia"/>
          <w:b/>
          <w:bCs/>
          <w:lang w:val="en-US"/>
        </w:rPr>
        <w:t>disabled / blocked</w:t>
      </w:r>
      <w:r>
        <w:rPr>
          <w:rStyle w:val="normaltextrun"/>
          <w:rFonts w:ascii="Aptos" w:hAnsi="Aptos" w:cs="Segoe UI" w:eastAsiaTheme="majorEastAsia"/>
          <w:lang w:val="en-US"/>
        </w:rPr>
        <w:t>, and the user will not be able to select them.</w:t>
      </w:r>
      <w:r>
        <w:rPr>
          <w:rStyle w:val="eop"/>
          <w:rFonts w:ascii="Aptos" w:hAnsi="Aptos" w:cs="Segoe UI" w:eastAsiaTheme="majorEastAsia"/>
          <w:lang w:val="en-US"/>
        </w:rPr>
        <w:t> </w:t>
      </w:r>
    </w:p>
    <w:p xmlns:wp14="http://schemas.microsoft.com/office/word/2010/wordml" w:rsidR="00C71BBD" w:rsidP="55169591" w:rsidRDefault="00C71BBD" w14:paraId="244B2405" wp14:textId="01CC77B6">
      <w:pPr>
        <w:pStyle w:val="paragraph"/>
        <w:spacing w:before="0" w:beforeAutospacing="off" w:after="0" w:afterAutospacing="off"/>
        <w:jc w:val="left"/>
        <w:textAlignment w:val="baseline"/>
        <w:rPr>
          <w:rStyle w:val="scxw26973192"/>
          <w:rFonts w:ascii="Aptos" w:hAnsi="Aptos" w:eastAsia="" w:cs="Segoe UI" w:eastAsiaTheme="majorEastAsia"/>
          <w:lang w:val="en-US"/>
        </w:rPr>
      </w:pPr>
      <w:r w:rsidRPr="0E473E6F" w:rsidR="3B8CFCF0">
        <w:rPr>
          <w:rStyle w:val="normaltextrun"/>
          <w:rFonts w:ascii="Aptos" w:hAnsi="Aptos" w:eastAsia="" w:cs="Segoe UI" w:eastAsiaTheme="majorEastAsia"/>
          <w:lang w:val="en-US"/>
        </w:rPr>
        <w:t>This ensures the user can select only </w:t>
      </w:r>
      <w:r w:rsidRPr="0E473E6F" w:rsidR="3B8CFCF0">
        <w:rPr>
          <w:rStyle w:val="normaltextrun"/>
          <w:rFonts w:ascii="Aptos" w:hAnsi="Aptos" w:eastAsia="" w:cs="Segoe UI" w:eastAsiaTheme="majorEastAsia"/>
          <w:b w:val="1"/>
          <w:bCs w:val="1"/>
          <w:lang w:val="en-US"/>
        </w:rPr>
        <w:t>valid capacity ranges with available products</w:t>
      </w:r>
      <w:r w:rsidRPr="0E473E6F" w:rsidR="3B8CFCF0">
        <w:rPr>
          <w:rStyle w:val="normaltextrun"/>
          <w:rFonts w:ascii="Aptos" w:hAnsi="Aptos" w:eastAsia="" w:cs="Segoe UI" w:eastAsiaTheme="majorEastAsia"/>
          <w:lang w:val="en-US"/>
        </w:rPr>
        <w:t>, and the count helps the user understand how many products match that filter.</w:t>
      </w:r>
      <w:r>
        <w:br/>
      </w:r>
      <w:r w:rsidR="0F787771">
        <w:drawing>
          <wp:inline xmlns:wp14="http://schemas.microsoft.com/office/word/2010/wordprocessingDrawing" wp14:editId="6DE1A575" wp14:anchorId="6E36DC95">
            <wp:extent cx="5817054" cy="3484368"/>
            <wp:effectExtent l="0" t="0" r="0" b="0"/>
            <wp:docPr id="20329668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966855" name="Picture 2032966855"/>
                    <pic:cNvPicPr/>
                  </pic:nvPicPr>
                  <pic:blipFill>
                    <a:blip xmlns:r="http://schemas.openxmlformats.org/officeDocument/2006/relationships" r:embed="rId1997865533">
                      <a:extLst>
                        <a:ext uri="{28A0092B-C50C-407E-A947-70E740481C1C}">
                          <a14:useLocalDpi xmlns:a14="http://schemas.microsoft.com/office/drawing/2010/main"/>
                        </a:ext>
                      </a:extLst>
                    </a:blip>
                    <a:srcRect l="0" t="0" r="0" b="57642"/>
                    <a:stretch>
                      <a:fillRect/>
                    </a:stretch>
                  </pic:blipFill>
                  <pic:spPr>
                    <a:xfrm rot="0">
                      <a:off x="0" y="0"/>
                      <a:ext cx="5817054" cy="3484368"/>
                    </a:xfrm>
                    <a:prstGeom prst="rect">
                      <a:avLst/>
                    </a:prstGeom>
                  </pic:spPr>
                </pic:pic>
              </a:graphicData>
            </a:graphic>
          </wp:inline>
        </w:drawing>
      </w:r>
      <w:r>
        <w:br/>
      </w:r>
      <w:r w:rsidRPr="0E473E6F" w:rsidR="3B8CFCF0">
        <w:rPr>
          <w:rStyle w:val="scxw26973192"/>
          <w:rFonts w:ascii="Aptos" w:hAnsi="Aptos" w:eastAsia="" w:cs="Segoe UI" w:eastAsiaTheme="majorEastAsia"/>
          <w:lang w:val="en-US"/>
        </w:rPr>
        <w:t> </w:t>
      </w:r>
      <w:r>
        <w:br/>
      </w:r>
    </w:p>
    <w:p xmlns:wp14="http://schemas.microsoft.com/office/word/2010/wordml" w:rsidR="00C71BBD" w:rsidP="73670605" w:rsidRDefault="00C71BBD" w14:paraId="08C9FB30" wp14:textId="3BE07994">
      <w:pPr>
        <w:pStyle w:val="paragraph"/>
        <w:spacing w:before="299" w:beforeAutospacing="off" w:after="299" w:afterAutospacing="off"/>
        <w:ind/>
        <w:textAlignment w:val="baseline"/>
      </w:pPr>
      <w:r w:rsidR="26D5BE4C">
        <w:drawing>
          <wp:inline xmlns:wp14="http://schemas.microsoft.com/office/word/2010/wordprocessingDrawing" wp14:editId="7490176B" wp14:anchorId="1E450ECC">
            <wp:extent cx="2164130" cy="8342662"/>
            <wp:effectExtent l="0" t="0" r="0" b="0"/>
            <wp:docPr id="1181044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044803" name="Picture 1181044803"/>
                    <pic:cNvPicPr/>
                  </pic:nvPicPr>
                  <pic:blipFill>
                    <a:blip xmlns:r="http://schemas.openxmlformats.org/officeDocument/2006/relationships" r:embed="rId250527079">
                      <a:extLst>
                        <a:ext uri="{28A0092B-C50C-407E-A947-70E740481C1C}">
                          <a14:useLocalDpi xmlns:a14="http://schemas.microsoft.com/office/drawing/2010/main"/>
                        </a:ext>
                      </a:extLst>
                    </a:blip>
                    <a:srcRect l="36353" t="0" r="46358" b="5751"/>
                    <a:stretch>
                      <a:fillRect/>
                    </a:stretch>
                  </pic:blipFill>
                  <pic:spPr>
                    <a:xfrm rot="0">
                      <a:off x="0" y="0"/>
                      <a:ext cx="2164130" cy="8342662"/>
                    </a:xfrm>
                    <a:prstGeom prst="rect">
                      <a:avLst/>
                    </a:prstGeom>
                  </pic:spPr>
                </pic:pic>
              </a:graphicData>
            </a:graphic>
          </wp:inline>
        </w:drawing>
      </w:r>
      <w:r w:rsidRPr="0E473E6F" w:rsidR="76D473D4">
        <w:rPr>
          <w:rStyle w:val="scxw26973192"/>
          <w:rFonts w:ascii="Aptos" w:hAnsi="Aptos" w:eastAsia="" w:cs="Segoe UI" w:eastAsiaTheme="majorEastAsia"/>
          <w:lang w:val="en-US"/>
        </w:rPr>
        <w:t> </w:t>
      </w:r>
      <w:r>
        <w:br/>
      </w:r>
      <w:r w:rsidRPr="0E473E6F" w:rsidR="76D473D4">
        <w:rPr>
          <w:rStyle w:val="scxw26973192"/>
          <w:rFonts w:ascii="Aptos" w:hAnsi="Aptos" w:eastAsia="" w:cs="Segoe UI" w:eastAsiaTheme="majorEastAsia"/>
          <w:lang w:val="en-US"/>
        </w:rPr>
        <w:t> </w:t>
      </w:r>
      <w:r>
        <w:br/>
      </w:r>
      <w:r w:rsidRPr="0E473E6F" w:rsidR="76D473D4">
        <w:rPr>
          <w:rStyle w:val="scxw26973192"/>
          <w:rFonts w:ascii="Aptos" w:hAnsi="Aptos" w:eastAsia="" w:cs="Segoe UI" w:eastAsiaTheme="majorEastAsia"/>
          <w:lang w:val="en-US"/>
        </w:rPr>
        <w:t> </w:t>
      </w:r>
      <w:r>
        <w:br/>
      </w:r>
      <w:r w:rsidR="327624D9">
        <w:drawing>
          <wp:inline xmlns:wp14="http://schemas.microsoft.com/office/word/2010/wordprocessingDrawing" wp14:editId="4D07326A" wp14:anchorId="70448E3A">
            <wp:extent cx="5912799" cy="5213460"/>
            <wp:effectExtent l="0" t="0" r="0" b="0"/>
            <wp:docPr id="618877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877945" name="Picture 618877945"/>
                    <pic:cNvPicPr/>
                  </pic:nvPicPr>
                  <pic:blipFill>
                    <a:blip xmlns:r="http://schemas.openxmlformats.org/officeDocument/2006/relationships" r:embed="rId712603806">
                      <a:extLst>
                        <a:ext uri="{28A0092B-C50C-407E-A947-70E740481C1C}">
                          <a14:useLocalDpi xmlns:a14="http://schemas.microsoft.com/office/drawing/2010/main"/>
                        </a:ext>
                      </a:extLst>
                    </a:blip>
                    <a:srcRect l="7843" t="0" r="7107" b="46970"/>
                    <a:stretch>
                      <a:fillRect/>
                    </a:stretch>
                  </pic:blipFill>
                  <pic:spPr>
                    <a:xfrm rot="0">
                      <a:off x="0" y="0"/>
                      <a:ext cx="5912799" cy="5213460"/>
                    </a:xfrm>
                    <a:prstGeom prst="rect">
                      <a:avLst/>
                    </a:prstGeom>
                  </pic:spPr>
                </pic:pic>
              </a:graphicData>
            </a:graphic>
          </wp:inline>
        </w:drawing>
      </w:r>
      <w:r>
        <w:br/>
      </w:r>
      <w:r w:rsidRPr="0E473E6F" w:rsidR="319A666B">
        <w:rPr>
          <w:rFonts w:ascii="Calibri" w:hAnsi="Calibri" w:eastAsia="Calibri" w:cs="Calibri"/>
          <w:b w:val="1"/>
          <w:bCs w:val="1"/>
          <w:noProof w:val="0"/>
          <w:color w:val="4471C4"/>
          <w:sz w:val="28"/>
          <w:szCs w:val="28"/>
          <w:lang w:val="en-IN"/>
        </w:rPr>
        <w:t>Readability Filter</w:t>
      </w:r>
    </w:p>
    <w:p xmlns:wp14="http://schemas.microsoft.com/office/word/2010/wordml" w:rsidR="00C71BBD" w:rsidP="73670605" w:rsidRDefault="00C71BBD" w14:paraId="605EA234" wp14:textId="49676988">
      <w:pPr>
        <w:pStyle w:val="ListParagraph"/>
        <w:numPr>
          <w:ilvl w:val="0"/>
          <w:numId w:val="98"/>
        </w:numPr>
        <w:spacing w:before="0" w:beforeAutospacing="off" w:after="0" w:afterAutospacing="off"/>
        <w:ind/>
        <w:textAlignment w:val="baseline"/>
        <w:rPr>
          <w:rFonts w:ascii="Calibri" w:hAnsi="Calibri" w:eastAsia="Calibri" w:cs="Calibri"/>
          <w:noProof w:val="0"/>
          <w:sz w:val="24"/>
          <w:szCs w:val="24"/>
          <w:lang w:val="en-IN"/>
        </w:rPr>
      </w:pPr>
      <w:r w:rsidRPr="73670605" w:rsidR="569829C7">
        <w:rPr>
          <w:rFonts w:ascii="Calibri" w:hAnsi="Calibri" w:eastAsia="Calibri" w:cs="Calibri"/>
          <w:noProof w:val="0"/>
          <w:sz w:val="24"/>
          <w:szCs w:val="24"/>
          <w:lang w:val="en-IN"/>
        </w:rPr>
        <w:t xml:space="preserve">Displays all available </w:t>
      </w:r>
      <w:r w:rsidRPr="73670605" w:rsidR="569829C7">
        <w:rPr>
          <w:rFonts w:ascii="Calibri" w:hAnsi="Calibri" w:eastAsia="Calibri" w:cs="Calibri"/>
          <w:b w:val="1"/>
          <w:bCs w:val="1"/>
          <w:noProof w:val="0"/>
          <w:sz w:val="24"/>
          <w:szCs w:val="24"/>
          <w:lang w:val="en-IN"/>
        </w:rPr>
        <w:t>readability values</w:t>
      </w:r>
      <w:r w:rsidRPr="73670605" w:rsidR="569829C7">
        <w:rPr>
          <w:rFonts w:ascii="Calibri" w:hAnsi="Calibri" w:eastAsia="Calibri" w:cs="Calibri"/>
          <w:noProof w:val="0"/>
          <w:sz w:val="24"/>
          <w:szCs w:val="24"/>
          <w:lang w:val="en-IN"/>
        </w:rPr>
        <w:t xml:space="preserve"> with checkboxes. </w:t>
      </w:r>
    </w:p>
    <w:p xmlns:wp14="http://schemas.microsoft.com/office/word/2010/wordml" w:rsidR="00C71BBD" w:rsidP="73670605" w:rsidRDefault="00C71BBD" w14:paraId="42AF9976" wp14:textId="1380C088">
      <w:pPr>
        <w:pStyle w:val="ListParagraph"/>
        <w:numPr>
          <w:ilvl w:val="0"/>
          <w:numId w:val="98"/>
        </w:numPr>
        <w:spacing w:before="0" w:beforeAutospacing="off" w:after="0" w:afterAutospacing="off"/>
        <w:ind/>
        <w:textAlignment w:val="baseline"/>
        <w:rPr>
          <w:rFonts w:ascii="Calibri" w:hAnsi="Calibri" w:eastAsia="Calibri" w:cs="Calibri"/>
          <w:noProof w:val="0"/>
          <w:sz w:val="24"/>
          <w:szCs w:val="24"/>
          <w:lang w:val="en-IN"/>
        </w:rPr>
      </w:pPr>
      <w:r w:rsidRPr="73670605" w:rsidR="569829C7">
        <w:rPr>
          <w:rFonts w:ascii="Calibri" w:hAnsi="Calibri" w:eastAsia="Calibri" w:cs="Calibri"/>
          <w:noProof w:val="0"/>
          <w:sz w:val="24"/>
          <w:szCs w:val="24"/>
          <w:lang w:val="en-IN"/>
        </w:rPr>
        <w:t xml:space="preserve">Users can select one or multiple readability options. </w:t>
      </w:r>
    </w:p>
    <w:p xmlns:wp14="http://schemas.microsoft.com/office/word/2010/wordml" w:rsidR="00C71BBD" w:rsidP="73670605" w:rsidRDefault="00C71BBD" w14:paraId="183FDAB2" wp14:textId="4FBD764E">
      <w:pPr>
        <w:pStyle w:val="ListParagraph"/>
        <w:numPr>
          <w:ilvl w:val="0"/>
          <w:numId w:val="98"/>
        </w:numPr>
        <w:spacing w:before="0" w:beforeAutospacing="off" w:after="0" w:afterAutospacing="off"/>
        <w:ind/>
        <w:textAlignment w:val="baseline"/>
        <w:rPr>
          <w:rFonts w:ascii="Calibri" w:hAnsi="Calibri" w:eastAsia="Calibri" w:cs="Calibri"/>
          <w:noProof w:val="0"/>
          <w:sz w:val="24"/>
          <w:szCs w:val="24"/>
          <w:lang w:val="en-IN"/>
        </w:rPr>
      </w:pPr>
      <w:r w:rsidRPr="73670605" w:rsidR="569829C7">
        <w:rPr>
          <w:rFonts w:ascii="Calibri" w:hAnsi="Calibri" w:eastAsia="Calibri" w:cs="Calibri"/>
          <w:noProof w:val="0"/>
          <w:sz w:val="24"/>
          <w:szCs w:val="24"/>
          <w:lang w:val="en-IN"/>
        </w:rPr>
        <w:t xml:space="preserve">Only products matching the selected readability will be displayed. </w:t>
      </w:r>
    </w:p>
    <w:p xmlns:wp14="http://schemas.microsoft.com/office/word/2010/wordml" w:rsidR="00C71BBD" w:rsidP="73670605" w:rsidRDefault="00C71BBD" w14:paraId="6AA4B069" wp14:textId="14454768">
      <w:pPr>
        <w:pStyle w:val="ListParagraph"/>
        <w:numPr>
          <w:ilvl w:val="0"/>
          <w:numId w:val="98"/>
        </w:numPr>
        <w:spacing w:before="0" w:beforeAutospacing="off" w:after="0" w:afterAutospacing="off"/>
        <w:ind/>
        <w:textAlignment w:val="baseline"/>
        <w:rPr>
          <w:rFonts w:ascii="Calibri" w:hAnsi="Calibri" w:eastAsia="Calibri" w:cs="Calibri"/>
          <w:noProof w:val="0"/>
          <w:sz w:val="24"/>
          <w:szCs w:val="24"/>
          <w:lang w:val="en-IN"/>
        </w:rPr>
      </w:pPr>
      <w:r w:rsidRPr="73670605" w:rsidR="569829C7">
        <w:rPr>
          <w:rFonts w:ascii="Calibri" w:hAnsi="Calibri" w:eastAsia="Calibri" w:cs="Calibri"/>
          <w:noProof w:val="0"/>
          <w:sz w:val="24"/>
          <w:szCs w:val="24"/>
          <w:lang w:val="en-IN"/>
        </w:rPr>
        <w:t xml:space="preserve">The filter is </w:t>
      </w:r>
      <w:r w:rsidRPr="73670605" w:rsidR="569829C7">
        <w:rPr>
          <w:rFonts w:ascii="Calibri" w:hAnsi="Calibri" w:eastAsia="Calibri" w:cs="Calibri"/>
          <w:b w:val="1"/>
          <w:bCs w:val="1"/>
          <w:noProof w:val="0"/>
          <w:sz w:val="24"/>
          <w:szCs w:val="24"/>
          <w:lang w:val="en-IN"/>
        </w:rPr>
        <w:t>expandable/collapsible</w:t>
      </w:r>
      <w:r w:rsidRPr="73670605" w:rsidR="569829C7">
        <w:rPr>
          <w:rFonts w:ascii="Calibri" w:hAnsi="Calibri" w:eastAsia="Calibri" w:cs="Calibri"/>
          <w:noProof w:val="0"/>
          <w:sz w:val="24"/>
          <w:szCs w:val="24"/>
          <w:lang w:val="en-IN"/>
        </w:rPr>
        <w:t xml:space="preserve"> using the arrow icon. </w:t>
      </w:r>
    </w:p>
    <w:p xmlns:wp14="http://schemas.microsoft.com/office/word/2010/wordml" w:rsidR="00C71BBD" w:rsidP="73670605" w:rsidRDefault="00C71BBD" w14:paraId="212DB2B2" wp14:textId="7BEC7228">
      <w:pPr>
        <w:pStyle w:val="ListParagraph"/>
        <w:numPr>
          <w:ilvl w:val="0"/>
          <w:numId w:val="98"/>
        </w:numPr>
        <w:spacing w:before="0" w:beforeAutospacing="off" w:after="0" w:afterAutospacing="off"/>
        <w:ind/>
        <w:textAlignment w:val="baseline"/>
        <w:rPr>
          <w:rFonts w:ascii="Calibri" w:hAnsi="Calibri" w:eastAsia="Calibri" w:cs="Calibri"/>
          <w:noProof w:val="0"/>
          <w:sz w:val="24"/>
          <w:szCs w:val="24"/>
          <w:lang w:val="en-IN"/>
        </w:rPr>
      </w:pPr>
      <w:r w:rsidRPr="73670605" w:rsidR="569829C7">
        <w:rPr>
          <w:rFonts w:ascii="Calibri" w:hAnsi="Calibri" w:eastAsia="Calibri" w:cs="Calibri"/>
          <w:noProof w:val="0"/>
          <w:sz w:val="24"/>
          <w:szCs w:val="24"/>
          <w:lang w:val="en-IN"/>
        </w:rPr>
        <w:t>Readability values are dynamically populated based on available product data.</w:t>
      </w:r>
      <w:r>
        <w:br/>
      </w:r>
      <w:r>
        <w:br/>
      </w:r>
    </w:p>
    <w:p xmlns:wp14="http://schemas.microsoft.com/office/word/2010/wordml" w:rsidR="00C71BBD" w:rsidP="73670605" w:rsidRDefault="00C71BBD" w14:paraId="78715703" wp14:textId="6567869E">
      <w:pPr>
        <w:pStyle w:val="Heading3"/>
        <w:spacing w:before="281" w:beforeAutospacing="off" w:after="281" w:afterAutospacing="off"/>
        <w:ind/>
        <w:textAlignment w:val="baseline"/>
      </w:pPr>
      <w:r w:rsidRPr="73670605" w:rsidR="78D09CB1">
        <w:rPr>
          <w:rFonts w:ascii="Calibri" w:hAnsi="Calibri" w:eastAsia="Calibri" w:cs="Calibri"/>
          <w:b w:val="1"/>
          <w:bCs w:val="1"/>
          <w:noProof w:val="0"/>
          <w:sz w:val="28"/>
          <w:szCs w:val="28"/>
          <w:lang w:val="en-IN"/>
        </w:rPr>
        <w:t>Display Filter</w:t>
      </w:r>
    </w:p>
    <w:p xmlns:wp14="http://schemas.microsoft.com/office/word/2010/wordml" w:rsidR="00C71BBD" w:rsidP="73670605" w:rsidRDefault="00C71BBD" w14:paraId="31D8C5E9" wp14:textId="3197F539">
      <w:pPr>
        <w:pStyle w:val="ListParagraph"/>
        <w:numPr>
          <w:ilvl w:val="0"/>
          <w:numId w:val="99"/>
        </w:numPr>
        <w:spacing w:before="0" w:beforeAutospacing="off" w:after="0" w:afterAutospacing="off"/>
        <w:ind/>
        <w:textAlignment w:val="baseline"/>
        <w:rPr>
          <w:rFonts w:ascii="Calibri" w:hAnsi="Calibri" w:eastAsia="Calibri" w:cs="Calibri"/>
          <w:noProof w:val="0"/>
          <w:sz w:val="24"/>
          <w:szCs w:val="24"/>
          <w:lang w:val="en-IN"/>
        </w:rPr>
      </w:pPr>
      <w:r w:rsidRPr="73670605" w:rsidR="78D09CB1">
        <w:rPr>
          <w:rFonts w:ascii="Calibri" w:hAnsi="Calibri" w:eastAsia="Calibri" w:cs="Calibri"/>
          <w:noProof w:val="0"/>
          <w:sz w:val="24"/>
          <w:szCs w:val="24"/>
          <w:lang w:val="en-IN"/>
        </w:rPr>
        <w:t xml:space="preserve">Displays all available </w:t>
      </w:r>
      <w:r w:rsidRPr="73670605" w:rsidR="78D09CB1">
        <w:rPr>
          <w:rFonts w:ascii="Calibri" w:hAnsi="Calibri" w:eastAsia="Calibri" w:cs="Calibri"/>
          <w:b w:val="1"/>
          <w:bCs w:val="1"/>
          <w:noProof w:val="0"/>
          <w:sz w:val="24"/>
          <w:szCs w:val="24"/>
          <w:lang w:val="en-IN"/>
        </w:rPr>
        <w:t>display types</w:t>
      </w:r>
      <w:r w:rsidRPr="73670605" w:rsidR="78D09CB1">
        <w:rPr>
          <w:rFonts w:ascii="Calibri" w:hAnsi="Calibri" w:eastAsia="Calibri" w:cs="Calibri"/>
          <w:noProof w:val="0"/>
          <w:sz w:val="24"/>
          <w:szCs w:val="24"/>
          <w:lang w:val="en-IN"/>
        </w:rPr>
        <w:t xml:space="preserve"> with checkboxes. </w:t>
      </w:r>
    </w:p>
    <w:p xmlns:wp14="http://schemas.microsoft.com/office/word/2010/wordml" w:rsidR="00C71BBD" w:rsidP="73670605" w:rsidRDefault="00C71BBD" w14:paraId="6E713ED7" wp14:textId="0EC37332">
      <w:pPr>
        <w:pStyle w:val="ListParagraph"/>
        <w:numPr>
          <w:ilvl w:val="0"/>
          <w:numId w:val="99"/>
        </w:numPr>
        <w:spacing w:before="0" w:beforeAutospacing="off" w:after="0" w:afterAutospacing="off"/>
        <w:ind/>
        <w:textAlignment w:val="baseline"/>
        <w:rPr>
          <w:rFonts w:ascii="Calibri" w:hAnsi="Calibri" w:eastAsia="Calibri" w:cs="Calibri"/>
          <w:noProof w:val="0"/>
          <w:sz w:val="24"/>
          <w:szCs w:val="24"/>
          <w:lang w:val="en-IN"/>
        </w:rPr>
      </w:pPr>
      <w:r w:rsidRPr="73670605" w:rsidR="78D09CB1">
        <w:rPr>
          <w:rFonts w:ascii="Calibri" w:hAnsi="Calibri" w:eastAsia="Calibri" w:cs="Calibri"/>
          <w:noProof w:val="0"/>
          <w:sz w:val="24"/>
          <w:szCs w:val="24"/>
          <w:lang w:val="en-IN"/>
        </w:rPr>
        <w:t xml:space="preserve">Users can select one or multiple display options to filter products. </w:t>
      </w:r>
    </w:p>
    <w:p xmlns:wp14="http://schemas.microsoft.com/office/word/2010/wordml" w:rsidR="00C71BBD" w:rsidP="73670605" w:rsidRDefault="00C71BBD" w14:paraId="4186B851" wp14:textId="4A8044BD">
      <w:pPr>
        <w:pStyle w:val="ListParagraph"/>
        <w:numPr>
          <w:ilvl w:val="0"/>
          <w:numId w:val="99"/>
        </w:numPr>
        <w:spacing w:before="0" w:beforeAutospacing="off" w:after="0" w:afterAutospacing="off"/>
        <w:ind/>
        <w:textAlignment w:val="baseline"/>
        <w:rPr>
          <w:rFonts w:ascii="Calibri" w:hAnsi="Calibri" w:eastAsia="Calibri" w:cs="Calibri"/>
          <w:noProof w:val="0"/>
          <w:sz w:val="24"/>
          <w:szCs w:val="24"/>
          <w:lang w:val="en-IN"/>
        </w:rPr>
      </w:pPr>
      <w:r w:rsidRPr="73670605" w:rsidR="78D09CB1">
        <w:rPr>
          <w:rFonts w:ascii="Calibri" w:hAnsi="Calibri" w:eastAsia="Calibri" w:cs="Calibri"/>
          <w:noProof w:val="0"/>
          <w:sz w:val="24"/>
          <w:szCs w:val="24"/>
          <w:lang w:val="en-IN"/>
        </w:rPr>
        <w:t xml:space="preserve">Only products matching the selected display type(s) will be displayed. </w:t>
      </w:r>
    </w:p>
    <w:p xmlns:wp14="http://schemas.microsoft.com/office/word/2010/wordml" w:rsidR="00C71BBD" w:rsidP="73670605" w:rsidRDefault="00C71BBD" w14:paraId="2A25B2A5" wp14:textId="13F28785">
      <w:pPr>
        <w:pStyle w:val="ListParagraph"/>
        <w:numPr>
          <w:ilvl w:val="0"/>
          <w:numId w:val="99"/>
        </w:numPr>
        <w:spacing w:before="0" w:beforeAutospacing="off" w:after="0" w:afterAutospacing="off"/>
        <w:ind/>
        <w:textAlignment w:val="baseline"/>
        <w:rPr>
          <w:rFonts w:ascii="Calibri" w:hAnsi="Calibri" w:eastAsia="Calibri" w:cs="Calibri"/>
          <w:noProof w:val="0"/>
          <w:sz w:val="24"/>
          <w:szCs w:val="24"/>
          <w:lang w:val="en-IN"/>
        </w:rPr>
      </w:pPr>
      <w:r w:rsidRPr="73670605" w:rsidR="78D09CB1">
        <w:rPr>
          <w:rFonts w:ascii="Calibri" w:hAnsi="Calibri" w:eastAsia="Calibri" w:cs="Calibri"/>
          <w:noProof w:val="0"/>
          <w:sz w:val="24"/>
          <w:szCs w:val="24"/>
          <w:lang w:val="en-IN"/>
        </w:rPr>
        <w:t xml:space="preserve">The filter section is </w:t>
      </w:r>
      <w:r w:rsidRPr="73670605" w:rsidR="78D09CB1">
        <w:rPr>
          <w:rFonts w:ascii="Calibri" w:hAnsi="Calibri" w:eastAsia="Calibri" w:cs="Calibri"/>
          <w:b w:val="1"/>
          <w:bCs w:val="1"/>
          <w:noProof w:val="0"/>
          <w:sz w:val="24"/>
          <w:szCs w:val="24"/>
          <w:lang w:val="en-IN"/>
        </w:rPr>
        <w:t>expandable/collapsible</w:t>
      </w:r>
      <w:r w:rsidRPr="73670605" w:rsidR="78D09CB1">
        <w:rPr>
          <w:rFonts w:ascii="Calibri" w:hAnsi="Calibri" w:eastAsia="Calibri" w:cs="Calibri"/>
          <w:noProof w:val="0"/>
          <w:sz w:val="24"/>
          <w:szCs w:val="24"/>
          <w:lang w:val="en-IN"/>
        </w:rPr>
        <w:t xml:space="preserve"> using the arrow icon. </w:t>
      </w:r>
    </w:p>
    <w:p xmlns:wp14="http://schemas.microsoft.com/office/word/2010/wordml" w:rsidR="00C71BBD" w:rsidP="73670605" w:rsidRDefault="00C71BBD" w14:paraId="1B73D290" wp14:textId="2D07D371">
      <w:pPr>
        <w:pStyle w:val="ListParagraph"/>
        <w:numPr>
          <w:ilvl w:val="0"/>
          <w:numId w:val="99"/>
        </w:numPr>
        <w:spacing w:before="0" w:beforeAutospacing="off" w:after="0" w:afterAutospacing="off"/>
        <w:ind/>
        <w:textAlignment w:val="baseline"/>
        <w:rPr>
          <w:rFonts w:ascii="Calibri" w:hAnsi="Calibri" w:eastAsia="Calibri" w:cs="Calibri"/>
          <w:noProof w:val="0"/>
          <w:sz w:val="24"/>
          <w:szCs w:val="24"/>
          <w:lang w:val="en-IN"/>
        </w:rPr>
      </w:pPr>
      <w:r w:rsidRPr="0E473E6F" w:rsidR="25450952">
        <w:rPr>
          <w:rFonts w:ascii="Calibri" w:hAnsi="Calibri" w:eastAsia="Calibri" w:cs="Calibri"/>
          <w:noProof w:val="0"/>
          <w:sz w:val="24"/>
          <w:szCs w:val="24"/>
          <w:lang w:val="en-IN"/>
        </w:rPr>
        <w:t>Display options are dynamically generated based on the available products in the selected category.</w:t>
      </w:r>
    </w:p>
    <w:p xmlns:wp14="http://schemas.microsoft.com/office/word/2010/wordml" w:rsidR="00C71BBD" w:rsidP="73670605" w:rsidRDefault="00C71BBD" w14:paraId="32E3B0F6" wp14:textId="30BC73C1">
      <w:pPr>
        <w:pStyle w:val="Normal"/>
        <w:spacing w:before="240" w:beforeAutospacing="off" w:after="240" w:afterAutospacing="off"/>
        <w:ind/>
        <w:textAlignment w:val="baseline"/>
      </w:pPr>
      <w:r w:rsidR="1C0C46FF">
        <w:drawing>
          <wp:inline xmlns:wp14="http://schemas.microsoft.com/office/word/2010/wordprocessingDrawing" wp14:editId="0B87DA59" wp14:anchorId="50B28A8A">
            <wp:extent cx="6148997" cy="3759180"/>
            <wp:effectExtent l="0" t="0" r="0" b="0"/>
            <wp:docPr id="712462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462918" name="Picture 712462918"/>
                    <pic:cNvPicPr/>
                  </pic:nvPicPr>
                  <pic:blipFill>
                    <a:blip xmlns:r="http://schemas.openxmlformats.org/officeDocument/2006/relationships" r:embed="rId907671498">
                      <a:extLst>
                        <a:ext uri="{28A0092B-C50C-407E-A947-70E740481C1C}">
                          <a14:useLocalDpi xmlns:a14="http://schemas.microsoft.com/office/drawing/2010/main"/>
                        </a:ext>
                      </a:extLst>
                    </a:blip>
                    <a:srcRect l="6721" t="0" r="4888" b="61787"/>
                    <a:stretch>
                      <a:fillRect/>
                    </a:stretch>
                  </pic:blipFill>
                  <pic:spPr>
                    <a:xfrm rot="0">
                      <a:off x="0" y="0"/>
                      <a:ext cx="6148997" cy="3759180"/>
                    </a:xfrm>
                    <a:prstGeom prst="rect">
                      <a:avLst/>
                    </a:prstGeom>
                  </pic:spPr>
                </pic:pic>
              </a:graphicData>
            </a:graphic>
          </wp:inline>
        </w:drawing>
      </w:r>
    </w:p>
    <w:p xmlns:wp14="http://schemas.microsoft.com/office/word/2010/wordml" w:rsidR="00C71BBD" w:rsidP="73670605" w:rsidRDefault="00C71BBD" w14:paraId="21D9F327" wp14:textId="39E378D7">
      <w:pPr>
        <w:pStyle w:val="Normal"/>
        <w:spacing w:before="281" w:beforeAutospacing="off" w:after="281" w:afterAutospacing="off"/>
        <w:ind/>
        <w:textAlignment w:val="baseline"/>
      </w:pPr>
      <w:r w:rsidRPr="0E473E6F" w:rsidR="520A7561">
        <w:rPr>
          <w:rFonts w:ascii="Calibri" w:hAnsi="Calibri" w:eastAsia="Calibri" w:cs="Calibri"/>
          <w:b w:val="1"/>
          <w:bCs w:val="1"/>
          <w:noProof w:val="0"/>
          <w:color w:val="4471C4"/>
          <w:sz w:val="28"/>
          <w:szCs w:val="28"/>
          <w:lang w:val="en-IN"/>
        </w:rPr>
        <w:t>Class Filter</w:t>
      </w:r>
    </w:p>
    <w:p xmlns:wp14="http://schemas.microsoft.com/office/word/2010/wordml" w:rsidR="00C71BBD" w:rsidP="73670605" w:rsidRDefault="00C71BBD" w14:paraId="51C44D88" wp14:textId="3BBEE873">
      <w:pPr>
        <w:pStyle w:val="ListParagraph"/>
        <w:numPr>
          <w:ilvl w:val="0"/>
          <w:numId w:val="100"/>
        </w:numPr>
        <w:spacing w:before="0" w:beforeAutospacing="off" w:after="0" w:afterAutospacing="off"/>
        <w:ind/>
        <w:textAlignment w:val="baseline"/>
        <w:rPr>
          <w:rFonts w:ascii="Calibri" w:hAnsi="Calibri" w:eastAsia="Calibri" w:cs="Calibri"/>
          <w:noProof w:val="0"/>
          <w:sz w:val="24"/>
          <w:szCs w:val="24"/>
          <w:lang w:val="en-IN"/>
        </w:rPr>
      </w:pPr>
      <w:r w:rsidRPr="73670605" w:rsidR="06E0C77A">
        <w:rPr>
          <w:rFonts w:ascii="Calibri" w:hAnsi="Calibri" w:eastAsia="Calibri" w:cs="Calibri"/>
          <w:noProof w:val="0"/>
          <w:sz w:val="24"/>
          <w:szCs w:val="24"/>
          <w:lang w:val="en-IN"/>
        </w:rPr>
        <w:t xml:space="preserve">Displays available </w:t>
      </w:r>
      <w:r w:rsidRPr="73670605" w:rsidR="06E0C77A">
        <w:rPr>
          <w:rFonts w:ascii="Calibri" w:hAnsi="Calibri" w:eastAsia="Calibri" w:cs="Calibri"/>
          <w:b w:val="1"/>
          <w:bCs w:val="1"/>
          <w:noProof w:val="0"/>
          <w:sz w:val="24"/>
          <w:szCs w:val="24"/>
          <w:lang w:val="en-IN"/>
        </w:rPr>
        <w:t>product classes</w:t>
      </w:r>
      <w:r w:rsidRPr="73670605" w:rsidR="06E0C77A">
        <w:rPr>
          <w:rFonts w:ascii="Calibri" w:hAnsi="Calibri" w:eastAsia="Calibri" w:cs="Calibri"/>
          <w:noProof w:val="0"/>
          <w:sz w:val="24"/>
          <w:szCs w:val="24"/>
          <w:lang w:val="en-IN"/>
        </w:rPr>
        <w:t xml:space="preserve"> (e.g., Premium, Elite, Standard, Basic) with checkboxes. </w:t>
      </w:r>
    </w:p>
    <w:p xmlns:wp14="http://schemas.microsoft.com/office/word/2010/wordml" w:rsidR="00C71BBD" w:rsidP="73670605" w:rsidRDefault="00C71BBD" w14:paraId="63167D09" wp14:textId="41184C69">
      <w:pPr>
        <w:pStyle w:val="ListParagraph"/>
        <w:numPr>
          <w:ilvl w:val="0"/>
          <w:numId w:val="100"/>
        </w:numPr>
        <w:spacing w:before="0" w:beforeAutospacing="off" w:after="0" w:afterAutospacing="off"/>
        <w:ind/>
        <w:textAlignment w:val="baseline"/>
        <w:rPr>
          <w:rFonts w:ascii="Calibri" w:hAnsi="Calibri" w:eastAsia="Calibri" w:cs="Calibri"/>
          <w:noProof w:val="0"/>
          <w:sz w:val="24"/>
          <w:szCs w:val="24"/>
          <w:lang w:val="en-IN"/>
        </w:rPr>
      </w:pPr>
      <w:r w:rsidRPr="73670605" w:rsidR="06E0C77A">
        <w:rPr>
          <w:rFonts w:ascii="Calibri" w:hAnsi="Calibri" w:eastAsia="Calibri" w:cs="Calibri"/>
          <w:noProof w:val="0"/>
          <w:sz w:val="24"/>
          <w:szCs w:val="24"/>
          <w:lang w:val="en-IN"/>
        </w:rPr>
        <w:t xml:space="preserve">Users can select one or multiple classes to narrow down the product list. </w:t>
      </w:r>
    </w:p>
    <w:p xmlns:wp14="http://schemas.microsoft.com/office/word/2010/wordml" w:rsidR="00C71BBD" w:rsidP="73670605" w:rsidRDefault="00C71BBD" w14:paraId="3EAF07D7" wp14:textId="77C8F955">
      <w:pPr>
        <w:pStyle w:val="ListParagraph"/>
        <w:numPr>
          <w:ilvl w:val="0"/>
          <w:numId w:val="100"/>
        </w:numPr>
        <w:spacing w:before="0" w:beforeAutospacing="off" w:after="0" w:afterAutospacing="off"/>
        <w:ind/>
        <w:textAlignment w:val="baseline"/>
        <w:rPr>
          <w:rFonts w:ascii="Calibri" w:hAnsi="Calibri" w:eastAsia="Calibri" w:cs="Calibri"/>
          <w:noProof w:val="0"/>
          <w:sz w:val="24"/>
          <w:szCs w:val="24"/>
          <w:lang w:val="en-IN"/>
        </w:rPr>
      </w:pPr>
      <w:r w:rsidRPr="73670605" w:rsidR="06E0C77A">
        <w:rPr>
          <w:rFonts w:ascii="Calibri" w:hAnsi="Calibri" w:eastAsia="Calibri" w:cs="Calibri"/>
          <w:noProof w:val="0"/>
          <w:sz w:val="24"/>
          <w:szCs w:val="24"/>
          <w:lang w:val="en-IN"/>
        </w:rPr>
        <w:t xml:space="preserve">Only products belonging to the selected class(es) are displayed. </w:t>
      </w:r>
    </w:p>
    <w:p xmlns:wp14="http://schemas.microsoft.com/office/word/2010/wordml" w:rsidR="00C71BBD" w:rsidP="73670605" w:rsidRDefault="00C71BBD" w14:paraId="72667247" wp14:textId="2F0FE840">
      <w:pPr>
        <w:pStyle w:val="ListParagraph"/>
        <w:numPr>
          <w:ilvl w:val="0"/>
          <w:numId w:val="100"/>
        </w:numPr>
        <w:spacing w:before="0" w:beforeAutospacing="off" w:after="0" w:afterAutospacing="off"/>
        <w:ind/>
        <w:textAlignment w:val="baseline"/>
        <w:rPr>
          <w:rFonts w:ascii="Calibri" w:hAnsi="Calibri" w:eastAsia="Calibri" w:cs="Calibri"/>
          <w:noProof w:val="0"/>
          <w:sz w:val="24"/>
          <w:szCs w:val="24"/>
          <w:lang w:val="en-IN"/>
        </w:rPr>
      </w:pPr>
      <w:r w:rsidRPr="73670605" w:rsidR="06E0C77A">
        <w:rPr>
          <w:rFonts w:ascii="Calibri" w:hAnsi="Calibri" w:eastAsia="Calibri" w:cs="Calibri"/>
          <w:noProof w:val="0"/>
          <w:sz w:val="24"/>
          <w:szCs w:val="24"/>
          <w:lang w:val="en-IN"/>
        </w:rPr>
        <w:t xml:space="preserve">The filter is </w:t>
      </w:r>
      <w:r w:rsidRPr="73670605" w:rsidR="06E0C77A">
        <w:rPr>
          <w:rFonts w:ascii="Calibri" w:hAnsi="Calibri" w:eastAsia="Calibri" w:cs="Calibri"/>
          <w:b w:val="1"/>
          <w:bCs w:val="1"/>
          <w:noProof w:val="0"/>
          <w:sz w:val="24"/>
          <w:szCs w:val="24"/>
          <w:lang w:val="en-IN"/>
        </w:rPr>
        <w:t>expandable/collapsible</w:t>
      </w:r>
      <w:r w:rsidRPr="73670605" w:rsidR="06E0C77A">
        <w:rPr>
          <w:rFonts w:ascii="Calibri" w:hAnsi="Calibri" w:eastAsia="Calibri" w:cs="Calibri"/>
          <w:noProof w:val="0"/>
          <w:sz w:val="24"/>
          <w:szCs w:val="24"/>
          <w:lang w:val="en-IN"/>
        </w:rPr>
        <w:t xml:space="preserve"> using the arrow icon. </w:t>
      </w:r>
    </w:p>
    <w:p xmlns:wp14="http://schemas.microsoft.com/office/word/2010/wordml" w:rsidR="00C71BBD" w:rsidP="73670605" w:rsidRDefault="00C71BBD" w14:paraId="3F7A2540" wp14:textId="06149D70">
      <w:pPr>
        <w:pStyle w:val="ListParagraph"/>
        <w:numPr>
          <w:ilvl w:val="0"/>
          <w:numId w:val="100"/>
        </w:numPr>
        <w:spacing w:before="0" w:beforeAutospacing="off" w:after="0" w:afterAutospacing="off"/>
        <w:ind/>
        <w:textAlignment w:val="baseline"/>
        <w:rPr>
          <w:rFonts w:ascii="Calibri" w:hAnsi="Calibri" w:eastAsia="Calibri" w:cs="Calibri"/>
          <w:noProof w:val="0"/>
          <w:sz w:val="24"/>
          <w:szCs w:val="24"/>
          <w:lang w:val="en-IN"/>
        </w:rPr>
      </w:pPr>
      <w:r w:rsidRPr="73670605" w:rsidR="06E0C77A">
        <w:rPr>
          <w:rFonts w:ascii="Calibri" w:hAnsi="Calibri" w:eastAsia="Calibri" w:cs="Calibri"/>
          <w:noProof w:val="0"/>
          <w:sz w:val="24"/>
          <w:szCs w:val="24"/>
          <w:lang w:val="en-IN"/>
        </w:rPr>
        <w:t>Product counts are shown beside each class and are updated dynamically based on the available products.</w:t>
      </w:r>
    </w:p>
    <w:p xmlns:wp14="http://schemas.microsoft.com/office/word/2010/wordml" w:rsidR="00C71BBD" w:rsidP="73670605" w:rsidRDefault="00C71BBD" w14:paraId="0FA421DB" wp14:textId="4FE57052">
      <w:pPr>
        <w:pStyle w:val="Normal"/>
        <w:spacing w:before="240" w:beforeAutospacing="off" w:after="240" w:afterAutospacing="off"/>
        <w:ind/>
        <w:textAlignment w:val="baseline"/>
      </w:pPr>
    </w:p>
    <w:p xmlns:wp14="http://schemas.microsoft.com/office/word/2010/wordml" w:rsidR="00C71BBD" w:rsidP="73670605" w:rsidRDefault="00C71BBD" w14:paraId="55CFB559" wp14:textId="45C46A17">
      <w:pPr>
        <w:pStyle w:val="Heading2"/>
        <w:spacing w:before="299" w:beforeAutospacing="off" w:after="299" w:afterAutospacing="off"/>
        <w:ind/>
        <w:textAlignment w:val="baseline"/>
        <w:rPr>
          <w:rFonts w:ascii="Aptos Display" w:hAnsi="Aptos Display" w:eastAsia="Aptos Display" w:cs="Aptos Display"/>
          <w:b w:val="1"/>
          <w:bCs w:val="1"/>
          <w:noProof w:val="0"/>
          <w:sz w:val="36"/>
          <w:szCs w:val="36"/>
          <w:lang w:val="en-IN"/>
        </w:rPr>
      </w:pPr>
      <w:r>
        <w:br/>
      </w:r>
      <w:r w:rsidR="0B3AC1C3">
        <w:drawing>
          <wp:inline xmlns:wp14="http://schemas.microsoft.com/office/word/2010/wordprocessingDrawing" wp14:editId="48835D47" wp14:anchorId="19471D1F">
            <wp:extent cx="6003257" cy="3545476"/>
            <wp:effectExtent l="0" t="0" r="0" b="0"/>
            <wp:docPr id="5603793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379317" name="Picture 560379317"/>
                    <pic:cNvPicPr/>
                  </pic:nvPicPr>
                  <pic:blipFill>
                    <a:blip xmlns:r="http://schemas.openxmlformats.org/officeDocument/2006/relationships" r:embed="rId734697384">
                      <a:extLst>
                        <a:ext uri="{28A0092B-C50C-407E-A947-70E740481C1C}">
                          <a14:useLocalDpi xmlns:a14="http://schemas.microsoft.com/office/drawing/2010/main"/>
                        </a:ext>
                      </a:extLst>
                    </a:blip>
                    <a:srcRect l="0" t="0" r="0" b="58236"/>
                    <a:stretch>
                      <a:fillRect/>
                    </a:stretch>
                  </pic:blipFill>
                  <pic:spPr>
                    <a:xfrm rot="0">
                      <a:off x="0" y="0"/>
                      <a:ext cx="6003257" cy="3545476"/>
                    </a:xfrm>
                    <a:prstGeom prst="rect">
                      <a:avLst/>
                    </a:prstGeom>
                  </pic:spPr>
                </pic:pic>
              </a:graphicData>
            </a:graphic>
          </wp:inline>
        </w:drawing>
      </w:r>
      <w:r>
        <w:br/>
      </w:r>
      <w:r w:rsidRPr="0E473E6F" w:rsidR="1F499A37">
        <w:rPr>
          <w:rFonts w:ascii="Aptos Display" w:hAnsi="Aptos Display" w:eastAsia="Aptos Display" w:cs="Aptos Display"/>
          <w:b w:val="1"/>
          <w:bCs w:val="1"/>
          <w:noProof w:val="0"/>
          <w:sz w:val="36"/>
          <w:szCs w:val="36"/>
          <w:lang w:val="en-IN"/>
        </w:rPr>
        <w:t>Comparison Feature Overview</w:t>
      </w:r>
    </w:p>
    <w:p xmlns:wp14="http://schemas.microsoft.com/office/word/2010/wordml" w:rsidR="00C71BBD" w:rsidP="73670605" w:rsidRDefault="00C71BBD" w14:paraId="35672BE3" wp14:textId="2AA2D931">
      <w:pPr>
        <w:pStyle w:val="Heading3"/>
        <w:spacing w:before="281" w:beforeAutospacing="off" w:after="281" w:afterAutospacing="off"/>
        <w:ind/>
        <w:textAlignment w:val="baseline"/>
        <w:rPr>
          <w:rFonts w:ascii="Aptos Display" w:hAnsi="Aptos Display" w:eastAsia="Aptos Display" w:cs="Aptos Display"/>
          <w:b w:val="1"/>
          <w:bCs w:val="1"/>
          <w:noProof w:val="0"/>
          <w:sz w:val="28"/>
          <w:szCs w:val="28"/>
          <w:lang w:val="en-IN"/>
        </w:rPr>
      </w:pPr>
      <w:r w:rsidRPr="73670605" w:rsidR="30C600A0">
        <w:rPr>
          <w:rFonts w:ascii="Aptos Display" w:hAnsi="Aptos Display" w:eastAsia="Aptos Display" w:cs="Aptos Display"/>
          <w:b w:val="1"/>
          <w:bCs w:val="1"/>
          <w:noProof w:val="0"/>
          <w:sz w:val="28"/>
          <w:szCs w:val="28"/>
          <w:lang w:val="en-IN"/>
        </w:rPr>
        <w:t>1. Step 1: Select Products to Compare</w:t>
      </w:r>
    </w:p>
    <w:p xmlns:wp14="http://schemas.microsoft.com/office/word/2010/wordml" w:rsidR="00C71BBD" w:rsidP="73670605" w:rsidRDefault="00C71BBD" w14:paraId="089B2033" wp14:textId="715B7415">
      <w:pPr>
        <w:spacing w:before="240" w:beforeAutospacing="off" w:after="240" w:afterAutospacing="off"/>
        <w:ind/>
        <w:textAlignment w:val="baseline"/>
        <w:rPr>
          <w:rFonts w:ascii="Aptos Display" w:hAnsi="Aptos Display" w:eastAsia="Aptos Display" w:cs="Aptos Display"/>
          <w:noProof w:val="0"/>
          <w:lang w:val="en-IN"/>
        </w:rPr>
      </w:pPr>
      <w:r w:rsidRPr="73670605" w:rsidR="30C600A0">
        <w:rPr>
          <w:rFonts w:ascii="Aptos Display" w:hAnsi="Aptos Display" w:eastAsia="Aptos Display" w:cs="Aptos Display"/>
          <w:noProof w:val="0"/>
          <w:lang w:val="en-IN"/>
        </w:rPr>
        <w:t xml:space="preserve">When a user clicks on the </w:t>
      </w:r>
      <w:r w:rsidRPr="73670605" w:rsidR="30C600A0">
        <w:rPr>
          <w:rFonts w:ascii="Aptos Display" w:hAnsi="Aptos Display" w:eastAsia="Aptos Display" w:cs="Aptos Display"/>
          <w:b w:val="1"/>
          <w:bCs w:val="1"/>
          <w:noProof w:val="0"/>
          <w:lang w:val="en-IN"/>
        </w:rPr>
        <w:t>“Compare” checkbox</w:t>
      </w:r>
      <w:r w:rsidRPr="73670605" w:rsidR="30C600A0">
        <w:rPr>
          <w:rFonts w:ascii="Aptos Display" w:hAnsi="Aptos Display" w:eastAsia="Aptos Display" w:cs="Aptos Display"/>
          <w:noProof w:val="0"/>
          <w:lang w:val="en-IN"/>
        </w:rPr>
        <w:t xml:space="preserve"> next to a product, the product comparison feature will be activated.</w:t>
      </w:r>
      <w:r>
        <w:br/>
      </w:r>
      <w:r w:rsidRPr="73670605" w:rsidR="30C600A0">
        <w:rPr>
          <w:rFonts w:ascii="Aptos Display" w:hAnsi="Aptos Display" w:eastAsia="Aptos Display" w:cs="Aptos Display"/>
          <w:noProof w:val="0"/>
          <w:lang w:val="en-IN"/>
        </w:rPr>
        <w:t xml:space="preserve">A </w:t>
      </w:r>
      <w:r w:rsidRPr="73670605" w:rsidR="30C600A0">
        <w:rPr>
          <w:rFonts w:ascii="Aptos Display" w:hAnsi="Aptos Display" w:eastAsia="Aptos Display" w:cs="Aptos Display"/>
          <w:b w:val="1"/>
          <w:bCs w:val="1"/>
          <w:noProof w:val="0"/>
          <w:lang w:val="en-IN"/>
        </w:rPr>
        <w:t>“Compare” button</w:t>
      </w:r>
      <w:r w:rsidRPr="73670605" w:rsidR="30C600A0">
        <w:rPr>
          <w:rFonts w:ascii="Aptos Display" w:hAnsi="Aptos Display" w:eastAsia="Aptos Display" w:cs="Aptos Display"/>
          <w:noProof w:val="0"/>
          <w:lang w:val="en-IN"/>
        </w:rPr>
        <w:t xml:space="preserve"> will appear at the bottom of the product listing page, </w:t>
      </w:r>
      <w:r w:rsidRPr="73670605" w:rsidR="30C600A0">
        <w:rPr>
          <w:rFonts w:ascii="Aptos Display" w:hAnsi="Aptos Display" w:eastAsia="Aptos Display" w:cs="Aptos Display"/>
          <w:noProof w:val="0"/>
          <w:lang w:val="en-IN"/>
        </w:rPr>
        <w:t>indicating</w:t>
      </w:r>
      <w:r w:rsidRPr="73670605" w:rsidR="30C600A0">
        <w:rPr>
          <w:rFonts w:ascii="Aptos Display" w:hAnsi="Aptos Display" w:eastAsia="Aptos Display" w:cs="Aptos Display"/>
          <w:noProof w:val="0"/>
          <w:lang w:val="en-IN"/>
        </w:rPr>
        <w:t xml:space="preserve"> that one or more products have been selected.</w:t>
      </w:r>
      <w:r>
        <w:br/>
      </w:r>
      <w:r w:rsidRPr="73670605" w:rsidR="30C600A0">
        <w:rPr>
          <w:rFonts w:ascii="Aptos Display" w:hAnsi="Aptos Display" w:eastAsia="Aptos Display" w:cs="Aptos Display"/>
          <w:noProof w:val="0"/>
          <w:lang w:val="en-IN"/>
        </w:rPr>
        <w:t xml:space="preserve">The user can continue selecting </w:t>
      </w:r>
      <w:r w:rsidRPr="73670605" w:rsidR="30C600A0">
        <w:rPr>
          <w:rFonts w:ascii="Aptos Display" w:hAnsi="Aptos Display" w:eastAsia="Aptos Display" w:cs="Aptos Display"/>
          <w:noProof w:val="0"/>
          <w:lang w:val="en-IN"/>
        </w:rPr>
        <w:t>similar products</w:t>
      </w:r>
      <w:r w:rsidRPr="73670605" w:rsidR="30C600A0">
        <w:rPr>
          <w:rFonts w:ascii="Aptos Display" w:hAnsi="Aptos Display" w:eastAsia="Aptos Display" w:cs="Aptos Display"/>
          <w:noProof w:val="0"/>
          <w:lang w:val="en-IN"/>
        </w:rPr>
        <w:t xml:space="preserve"> and add a maximum of </w:t>
      </w:r>
      <w:r w:rsidRPr="73670605" w:rsidR="30C600A0">
        <w:rPr>
          <w:rFonts w:ascii="Aptos Display" w:hAnsi="Aptos Display" w:eastAsia="Aptos Display" w:cs="Aptos Display"/>
          <w:b w:val="1"/>
          <w:bCs w:val="1"/>
          <w:noProof w:val="0"/>
          <w:lang w:val="en-IN"/>
        </w:rPr>
        <w:t>10 products</w:t>
      </w:r>
      <w:r w:rsidRPr="73670605" w:rsidR="30C600A0">
        <w:rPr>
          <w:rFonts w:ascii="Aptos Display" w:hAnsi="Aptos Display" w:eastAsia="Aptos Display" w:cs="Aptos Display"/>
          <w:noProof w:val="0"/>
          <w:lang w:val="en-IN"/>
        </w:rPr>
        <w:t xml:space="preserve"> to the comparison list.</w:t>
      </w:r>
    </w:p>
    <w:p xmlns:wp14="http://schemas.microsoft.com/office/word/2010/wordml" w:rsidR="00C71BBD" w:rsidP="73670605" w:rsidRDefault="00C71BBD" w14:paraId="34F8E579" wp14:textId="742F3D15">
      <w:pPr>
        <w:spacing w:before="240" w:beforeAutospacing="off" w:after="240" w:afterAutospacing="off"/>
        <w:ind/>
        <w:textAlignment w:val="baseline"/>
        <w:rPr>
          <w:rFonts w:ascii="Aptos Display" w:hAnsi="Aptos Display" w:eastAsia="Aptos Display" w:cs="Aptos Display"/>
          <w:noProof w:val="0"/>
          <w:lang w:val="en-IN"/>
        </w:rPr>
      </w:pPr>
      <w:r w:rsidRPr="73670605" w:rsidR="30C600A0">
        <w:rPr>
          <w:rFonts w:ascii="Aptos Display" w:hAnsi="Aptos Display" w:eastAsia="Aptos Display" w:cs="Aptos Display"/>
          <w:noProof w:val="0"/>
          <w:lang w:val="en-IN"/>
        </w:rPr>
        <w:t>The interface should also display the number of selected products, for example:</w:t>
      </w:r>
    </w:p>
    <w:p xmlns:wp14="http://schemas.microsoft.com/office/word/2010/wordml" w:rsidR="00C71BBD" w:rsidP="73670605" w:rsidRDefault="00C71BBD" w14:paraId="551AB99A" wp14:textId="722F72E2">
      <w:pPr>
        <w:spacing w:before="240" w:beforeAutospacing="off" w:after="240" w:afterAutospacing="off"/>
        <w:ind/>
        <w:textAlignment w:val="baseline"/>
        <w:rPr>
          <w:rFonts w:ascii="Aptos Display" w:hAnsi="Aptos Display" w:eastAsia="Aptos Display" w:cs="Aptos Display"/>
          <w:b w:val="1"/>
          <w:bCs w:val="1"/>
          <w:noProof w:val="0"/>
          <w:lang w:val="en-IN"/>
        </w:rPr>
      </w:pPr>
      <w:r w:rsidRPr="73670605" w:rsidR="30C600A0">
        <w:rPr>
          <w:rFonts w:ascii="Aptos Display" w:hAnsi="Aptos Display" w:eastAsia="Aptos Display" w:cs="Aptos Display"/>
          <w:b w:val="1"/>
          <w:bCs w:val="1"/>
          <w:noProof w:val="0"/>
          <w:lang w:val="en-IN"/>
        </w:rPr>
        <w:t>Compare Products (</w:t>
      </w:r>
      <w:r w:rsidRPr="73670605" w:rsidR="1D29D99F">
        <w:rPr>
          <w:rFonts w:ascii="Aptos Display" w:hAnsi="Aptos Display" w:eastAsia="Aptos Display" w:cs="Aptos Display"/>
          <w:b w:val="1"/>
          <w:bCs w:val="1"/>
          <w:noProof w:val="0"/>
          <w:lang w:val="en-IN"/>
        </w:rPr>
        <w:t>2</w:t>
      </w:r>
      <w:r w:rsidRPr="73670605" w:rsidR="30C600A0">
        <w:rPr>
          <w:rFonts w:ascii="Aptos Display" w:hAnsi="Aptos Display" w:eastAsia="Aptos Display" w:cs="Aptos Display"/>
          <w:b w:val="1"/>
          <w:bCs w:val="1"/>
          <w:noProof w:val="0"/>
          <w:lang w:val="en-IN"/>
        </w:rPr>
        <w:t>/10)</w:t>
      </w:r>
    </w:p>
    <w:p xmlns:wp14="http://schemas.microsoft.com/office/word/2010/wordml" w:rsidR="00C71BBD" w:rsidP="73670605" w:rsidRDefault="00C71BBD" w14:paraId="56DF2013" wp14:textId="2AB9B394">
      <w:pPr>
        <w:spacing w:before="240" w:beforeAutospacing="off" w:after="240" w:afterAutospacing="off"/>
        <w:ind/>
        <w:textAlignment w:val="baseline"/>
        <w:rPr>
          <w:rFonts w:ascii="Aptos Display" w:hAnsi="Aptos Display" w:eastAsia="Aptos Display" w:cs="Aptos Display"/>
          <w:noProof w:val="0"/>
          <w:lang w:val="en-IN"/>
        </w:rPr>
      </w:pPr>
      <w:r w:rsidRPr="73670605" w:rsidR="30C600A0">
        <w:rPr>
          <w:rFonts w:ascii="Aptos Display" w:hAnsi="Aptos Display" w:eastAsia="Aptos Display" w:cs="Aptos Display"/>
          <w:noProof w:val="0"/>
          <w:lang w:val="en-IN"/>
        </w:rPr>
        <w:t>If the user tries to select more than 10 products, the system should prevent the selection and display the following message:</w:t>
      </w:r>
    </w:p>
    <w:p xmlns:wp14="http://schemas.microsoft.com/office/word/2010/wordml" w:rsidR="00C71BBD" w:rsidP="73670605" w:rsidRDefault="00C71BBD" w14:paraId="455D9435" wp14:textId="2C9DD6C5">
      <w:pPr>
        <w:spacing w:before="299" w:beforeAutospacing="off" w:after="299" w:afterAutospacing="off"/>
        <w:ind/>
        <w:textAlignment w:val="baseline"/>
        <w:rPr>
          <w:rFonts w:ascii="Aptos Display" w:hAnsi="Aptos Display" w:eastAsia="Aptos Display" w:cs="Aptos Display"/>
          <w:noProof w:val="0"/>
          <w:lang w:val="en-IN"/>
        </w:rPr>
      </w:pPr>
      <w:r w:rsidRPr="73670605" w:rsidR="1F6C0F0C">
        <w:rPr>
          <w:rFonts w:ascii="Aptos Display" w:hAnsi="Aptos Display" w:eastAsia="Aptos Display" w:cs="Aptos Display"/>
          <w:noProof w:val="0"/>
          <w:lang w:val="en-IN"/>
        </w:rPr>
        <w:t xml:space="preserve">Only products from the same or similar product category can be compared. If the user </w:t>
      </w:r>
      <w:r w:rsidRPr="73670605" w:rsidR="1F6C0F0C">
        <w:rPr>
          <w:rFonts w:ascii="Aptos Display" w:hAnsi="Aptos Display" w:eastAsia="Aptos Display" w:cs="Aptos Display"/>
          <w:noProof w:val="0"/>
          <w:lang w:val="en-IN"/>
        </w:rPr>
        <w:t>attempts</w:t>
      </w:r>
      <w:r w:rsidRPr="73670605" w:rsidR="1F6C0F0C">
        <w:rPr>
          <w:rFonts w:ascii="Aptos Display" w:hAnsi="Aptos Display" w:eastAsia="Aptos Display" w:cs="Aptos Display"/>
          <w:noProof w:val="0"/>
          <w:lang w:val="en-IN"/>
        </w:rPr>
        <w:t xml:space="preserve"> to select an unrelated product, the system will not allow the selection and will display </w:t>
      </w:r>
      <w:r w:rsidRPr="73670605" w:rsidR="1F6C0F0C">
        <w:rPr>
          <w:rFonts w:ascii="Aptos Display" w:hAnsi="Aptos Display" w:eastAsia="Aptos Display" w:cs="Aptos Display"/>
          <w:noProof w:val="0"/>
          <w:lang w:val="en-IN"/>
        </w:rPr>
        <w:t>an appropriate message</w:t>
      </w:r>
      <w:r w:rsidRPr="73670605" w:rsidR="1F6C0F0C">
        <w:rPr>
          <w:rFonts w:ascii="Aptos Display" w:hAnsi="Aptos Display" w:eastAsia="Aptos Display" w:cs="Aptos Display"/>
          <w:noProof w:val="0"/>
          <w:lang w:val="en-IN"/>
        </w:rPr>
        <w:t>.</w:t>
      </w:r>
    </w:p>
    <w:p xmlns:wp14="http://schemas.microsoft.com/office/word/2010/wordml" w:rsidR="00C71BBD" w:rsidP="73670605" w:rsidRDefault="00C71BBD" w14:paraId="45FB76C9" wp14:textId="6AAE3A8C">
      <w:pPr>
        <w:spacing w:before="240" w:beforeAutospacing="off" w:after="240" w:afterAutospacing="off"/>
        <w:ind/>
        <w:textAlignment w:val="baseline"/>
        <w:rPr>
          <w:rFonts w:ascii="Aptos Display" w:hAnsi="Aptos Display" w:eastAsia="Aptos Display" w:cs="Aptos Display"/>
          <w:noProof w:val="0"/>
          <w:lang w:val="en-IN"/>
        </w:rPr>
      </w:pPr>
      <w:r w:rsidRPr="73670605" w:rsidR="1F6C0F0C">
        <w:rPr>
          <w:rFonts w:ascii="Aptos Display" w:hAnsi="Aptos Display" w:eastAsia="Aptos Display" w:cs="Aptos Display"/>
          <w:noProof w:val="0"/>
          <w:lang w:val="en-IN"/>
        </w:rPr>
        <w:t xml:space="preserve">For example, </w:t>
      </w:r>
      <w:r w:rsidRPr="73670605" w:rsidR="1F6C0F0C">
        <w:rPr>
          <w:rFonts w:ascii="Aptos Display" w:hAnsi="Aptos Display" w:eastAsia="Aptos Display" w:cs="Aptos Display"/>
          <w:b w:val="1"/>
          <w:bCs w:val="1"/>
          <w:noProof w:val="0"/>
          <w:lang w:val="en-IN"/>
        </w:rPr>
        <w:t>CY 224C</w:t>
      </w:r>
      <w:r w:rsidRPr="73670605" w:rsidR="1F6C0F0C">
        <w:rPr>
          <w:rFonts w:ascii="Aptos Display" w:hAnsi="Aptos Display" w:eastAsia="Aptos Display" w:cs="Aptos Display"/>
          <w:noProof w:val="0"/>
          <w:lang w:val="en-IN"/>
        </w:rPr>
        <w:t xml:space="preserve"> and </w:t>
      </w:r>
      <w:r w:rsidRPr="73670605" w:rsidR="1F6C0F0C">
        <w:rPr>
          <w:rFonts w:ascii="Aptos Display" w:hAnsi="Aptos Display" w:eastAsia="Aptos Display" w:cs="Aptos Display"/>
          <w:b w:val="1"/>
          <w:bCs w:val="1"/>
          <w:noProof w:val="0"/>
          <w:lang w:val="en-IN"/>
        </w:rPr>
        <w:t>CPR 02</w:t>
      </w:r>
      <w:r w:rsidRPr="73670605" w:rsidR="1F6C0F0C">
        <w:rPr>
          <w:rFonts w:ascii="Aptos Display" w:hAnsi="Aptos Display" w:eastAsia="Aptos Display" w:cs="Aptos Display"/>
          <w:noProof w:val="0"/>
          <w:lang w:val="en-IN"/>
        </w:rPr>
        <w:t xml:space="preserve"> belong to different product categories and therefore cannot be compared.</w:t>
      </w:r>
    </w:p>
    <w:p xmlns:wp14="http://schemas.microsoft.com/office/word/2010/wordml" w:rsidR="00C71BBD" w:rsidP="73670605" w:rsidRDefault="00C71BBD" w14:paraId="069F21FC" wp14:textId="38294275">
      <w:pPr>
        <w:spacing w:before="240" w:beforeAutospacing="off" w:after="240" w:afterAutospacing="off"/>
        <w:ind/>
        <w:textAlignment w:val="baseline"/>
        <w:rPr>
          <w:rFonts w:ascii="Aptos Display" w:hAnsi="Aptos Display" w:eastAsia="Aptos Display" w:cs="Aptos Display"/>
          <w:noProof w:val="0"/>
          <w:lang w:val="en-IN"/>
        </w:rPr>
      </w:pPr>
      <w:r w:rsidRPr="73670605" w:rsidR="1F6C0F0C">
        <w:rPr>
          <w:rFonts w:ascii="Aptos Display" w:hAnsi="Aptos Display" w:eastAsia="Aptos Display" w:cs="Aptos Display"/>
          <w:noProof w:val="0"/>
          <w:lang w:val="en-IN"/>
        </w:rPr>
        <w:t>Suggested message:</w:t>
      </w:r>
    </w:p>
    <w:p xmlns:wp14="http://schemas.microsoft.com/office/word/2010/wordml" w:rsidR="00C71BBD" w:rsidP="73670605" w:rsidRDefault="00C71BBD" w14:paraId="352D9C23" wp14:textId="44DC9541">
      <w:pPr>
        <w:pStyle w:val="Normal"/>
        <w:spacing w:before="240" w:beforeAutospacing="off" w:after="240" w:afterAutospacing="off"/>
        <w:ind/>
        <w:textAlignment w:val="baseline"/>
      </w:pPr>
      <w:r w:rsidRPr="0E473E6F" w:rsidR="425AB4A2">
        <w:rPr>
          <w:rFonts w:ascii="Aptos Display" w:hAnsi="Aptos Display" w:eastAsia="Aptos Display" w:cs="Aptos Display"/>
          <w:b w:val="1"/>
          <w:bCs w:val="1"/>
          <w:noProof w:val="0"/>
          <w:lang w:val="en-IN"/>
        </w:rPr>
        <w:t>“The selected product belongs to a different category and cannot be added to this comparison. Please select a similar product.”</w:t>
      </w:r>
    </w:p>
    <w:p w:rsidR="1B20E962" w:rsidP="0E473E6F" w:rsidRDefault="1B20E962" w14:paraId="26A65747" w14:textId="639088F7">
      <w:pPr>
        <w:pStyle w:val="Normal"/>
        <w:spacing w:before="240" w:beforeAutospacing="off" w:after="240" w:afterAutospacing="off"/>
      </w:pPr>
      <w:r w:rsidR="1B20E962">
        <w:drawing>
          <wp:inline wp14:editId="6AFEC812" wp14:anchorId="4AFBEEB5">
            <wp:extent cx="5753943" cy="4164226"/>
            <wp:effectExtent l="0" t="0" r="0" b="0"/>
            <wp:docPr id="341657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657917" name="Picture 341657917"/>
                    <pic:cNvPicPr/>
                  </pic:nvPicPr>
                  <pic:blipFill>
                    <a:blip xmlns:r="http://schemas.openxmlformats.org/officeDocument/2006/relationships" r:embed="rId251804847">
                      <a:extLst>
                        <a:ext uri="{28A0092B-C50C-407E-A947-70E740481C1C}">
                          <a14:useLocalDpi xmlns:a14="http://schemas.microsoft.com/office/drawing/2010/main"/>
                        </a:ext>
                      </a:extLst>
                    </a:blip>
                    <a:srcRect l="0" t="0" r="0" b="48822"/>
                    <a:stretch>
                      <a:fillRect/>
                    </a:stretch>
                  </pic:blipFill>
                  <pic:spPr>
                    <a:xfrm rot="0">
                      <a:off x="0" y="0"/>
                      <a:ext cx="5753943" cy="4164226"/>
                    </a:xfrm>
                    <a:prstGeom prst="rect">
                      <a:avLst/>
                    </a:prstGeom>
                  </pic:spPr>
                </pic:pic>
              </a:graphicData>
            </a:graphic>
          </wp:inline>
        </w:drawing>
      </w:r>
    </w:p>
    <w:p xmlns:wp14="http://schemas.microsoft.com/office/word/2010/wordml" w:rsidR="00C71BBD" w:rsidP="73670605" w:rsidRDefault="00C71BBD" w14:paraId="53BE9088" wp14:textId="14025FF4">
      <w:pPr>
        <w:pStyle w:val="paragraph"/>
        <w:spacing w:before="0" w:beforeAutospacing="off" w:after="0" w:afterAutospacing="off"/>
        <w:ind/>
        <w:jc w:val="left"/>
        <w:textAlignment w:val="baseline"/>
      </w:pPr>
      <w:r>
        <w:br/>
      </w:r>
    </w:p>
    <w:p w:rsidR="13F24FB5" w:rsidP="73670605" w:rsidRDefault="13F24FB5" w14:paraId="4E2B1EBE" w14:textId="46303570">
      <w:pPr>
        <w:pStyle w:val="Heading3"/>
        <w:spacing w:before="281" w:beforeAutospacing="off" w:after="281" w:afterAutospacing="off"/>
      </w:pPr>
      <w:r w:rsidRPr="73670605" w:rsidR="13F24FB5">
        <w:rPr>
          <w:b w:val="1"/>
          <w:bCs w:val="1"/>
          <w:noProof w:val="0"/>
          <w:sz w:val="28"/>
          <w:szCs w:val="28"/>
          <w:lang w:val="en-IN"/>
        </w:rPr>
        <w:t>2. Step 2: Activate the Comparison View</w:t>
      </w:r>
    </w:p>
    <w:p w:rsidR="13F24FB5" w:rsidP="73670605" w:rsidRDefault="13F24FB5" w14:paraId="0BAD32FB" w14:textId="03CFD91F">
      <w:pPr>
        <w:spacing w:before="240" w:beforeAutospacing="off" w:after="240" w:afterAutospacing="off"/>
      </w:pPr>
      <w:r w:rsidRPr="73670605" w:rsidR="13F24FB5">
        <w:rPr>
          <w:noProof w:val="0"/>
          <w:lang w:val="en-IN"/>
        </w:rPr>
        <w:t xml:space="preserve">After selecting at least two similar products, the user can click on the </w:t>
      </w:r>
      <w:r w:rsidRPr="73670605" w:rsidR="13F24FB5">
        <w:rPr>
          <w:b w:val="1"/>
          <w:bCs w:val="1"/>
          <w:noProof w:val="0"/>
          <w:lang w:val="en-IN"/>
        </w:rPr>
        <w:t>“Compare” button</w:t>
      </w:r>
      <w:r w:rsidRPr="73670605" w:rsidR="13F24FB5">
        <w:rPr>
          <w:noProof w:val="0"/>
          <w:lang w:val="en-IN"/>
        </w:rPr>
        <w:t>.</w:t>
      </w:r>
    </w:p>
    <w:p w:rsidR="13F24FB5" w:rsidP="73670605" w:rsidRDefault="13F24FB5" w14:paraId="76F10E65" w14:textId="54C5F686">
      <w:pPr>
        <w:spacing w:before="240" w:beforeAutospacing="off" w:after="240" w:afterAutospacing="off"/>
      </w:pPr>
      <w:r w:rsidRPr="73670605" w:rsidR="13F24FB5">
        <w:rPr>
          <w:noProof w:val="0"/>
          <w:lang w:val="en-IN"/>
        </w:rPr>
        <w:t>A comparison interface will open, displaying all selected products side-by-side.</w:t>
      </w:r>
    </w:p>
    <w:p w:rsidR="13F24FB5" w:rsidP="73670605" w:rsidRDefault="13F24FB5" w14:paraId="19E6BF73" w14:textId="6B23F174">
      <w:pPr>
        <w:spacing w:before="240" w:beforeAutospacing="off" w:after="240" w:afterAutospacing="off"/>
      </w:pPr>
      <w:r w:rsidRPr="73670605" w:rsidR="13F24FB5">
        <w:rPr>
          <w:noProof w:val="0"/>
          <w:lang w:val="en-IN"/>
        </w:rPr>
        <w:t xml:space="preserve">The comparison interface can display a minimum of </w:t>
      </w:r>
      <w:r w:rsidRPr="73670605" w:rsidR="13F24FB5">
        <w:rPr>
          <w:b w:val="1"/>
          <w:bCs w:val="1"/>
          <w:noProof w:val="0"/>
          <w:lang w:val="en-IN"/>
        </w:rPr>
        <w:t>2 products</w:t>
      </w:r>
      <w:r w:rsidRPr="73670605" w:rsidR="13F24FB5">
        <w:rPr>
          <w:noProof w:val="0"/>
          <w:lang w:val="en-IN"/>
        </w:rPr>
        <w:t xml:space="preserve"> and a maximum of </w:t>
      </w:r>
      <w:r w:rsidRPr="73670605" w:rsidR="13F24FB5">
        <w:rPr>
          <w:b w:val="1"/>
          <w:bCs w:val="1"/>
          <w:noProof w:val="0"/>
          <w:lang w:val="en-IN"/>
        </w:rPr>
        <w:t>10 products</w:t>
      </w:r>
      <w:r w:rsidRPr="73670605" w:rsidR="13F24FB5">
        <w:rPr>
          <w:noProof w:val="0"/>
          <w:lang w:val="en-IN"/>
        </w:rPr>
        <w:t xml:space="preserve"> at a time.</w:t>
      </w:r>
    </w:p>
    <w:p w:rsidR="13F24FB5" w:rsidP="73670605" w:rsidRDefault="13F24FB5" w14:paraId="75E570AB" w14:textId="0486C4EC">
      <w:pPr>
        <w:spacing w:before="240" w:beforeAutospacing="off" w:after="240" w:afterAutospacing="off"/>
      </w:pPr>
      <w:r w:rsidRPr="73670605" w:rsidR="13F24FB5">
        <w:rPr>
          <w:noProof w:val="0"/>
          <w:lang w:val="en-IN"/>
        </w:rPr>
        <w:t>Each selected product will be shown with its key features and specifications for easy comparison.</w:t>
      </w:r>
    </w:p>
    <w:p w:rsidR="13F24FB5" w:rsidP="73670605" w:rsidRDefault="13F24FB5" w14:paraId="164CE526" w14:textId="4D61756A">
      <w:pPr>
        <w:pStyle w:val="Heading3"/>
        <w:spacing w:before="281" w:beforeAutospacing="off" w:after="281" w:afterAutospacing="off"/>
      </w:pPr>
      <w:r w:rsidRPr="73670605" w:rsidR="13F24FB5">
        <w:rPr>
          <w:b w:val="1"/>
          <w:bCs w:val="1"/>
          <w:noProof w:val="0"/>
          <w:sz w:val="28"/>
          <w:szCs w:val="28"/>
          <w:lang w:val="en-IN"/>
        </w:rPr>
        <w:t>3. Step 3: Side-by-Side Product Comparison</w:t>
      </w:r>
    </w:p>
    <w:p w:rsidR="13F24FB5" w:rsidP="73670605" w:rsidRDefault="13F24FB5" w14:paraId="270233E7" w14:textId="6595C3AF">
      <w:pPr>
        <w:spacing w:before="240" w:beforeAutospacing="off" w:after="240" w:afterAutospacing="off"/>
      </w:pPr>
      <w:r w:rsidRPr="73670605" w:rsidR="13F24FB5">
        <w:rPr>
          <w:noProof w:val="0"/>
          <w:lang w:val="en-IN"/>
        </w:rPr>
        <w:t>All selected products will be displayed side-by-side in the comparison interface.</w:t>
      </w:r>
    </w:p>
    <w:p w:rsidR="13F24FB5" w:rsidP="73670605" w:rsidRDefault="13F24FB5" w14:paraId="11D28AB5" w14:textId="4E19A89D">
      <w:pPr>
        <w:spacing w:before="240" w:beforeAutospacing="off" w:after="240" w:afterAutospacing="off"/>
      </w:pPr>
      <w:r w:rsidRPr="73670605" w:rsidR="13F24FB5">
        <w:rPr>
          <w:noProof w:val="0"/>
          <w:lang w:val="en-IN"/>
        </w:rPr>
        <w:t>The comparison view will show the following details for each product:</w:t>
      </w:r>
    </w:p>
    <w:p w:rsidR="13F24FB5" w:rsidP="73670605" w:rsidRDefault="13F24FB5" w14:paraId="39FDAAE1" w14:textId="30A1439F">
      <w:pPr>
        <w:spacing w:before="240" w:beforeAutospacing="off" w:after="240" w:afterAutospacing="off"/>
      </w:pPr>
      <w:r w:rsidRPr="73670605" w:rsidR="13F24FB5">
        <w:rPr>
          <w:noProof w:val="0"/>
          <w:lang w:val="en-IN"/>
        </w:rPr>
        <w:t>If many products are selected, the comparison table should support horizontal scrolling so that users can easily review all selected products.</w:t>
      </w:r>
    </w:p>
    <w:p w:rsidR="13F24FB5" w:rsidP="73670605" w:rsidRDefault="13F24FB5" w14:paraId="2ED728A7" w14:textId="445018B9">
      <w:pPr>
        <w:spacing w:before="240" w:beforeAutospacing="off" w:after="240" w:afterAutospacing="off"/>
      </w:pPr>
      <w:r w:rsidRPr="73670605" w:rsidR="13F24FB5">
        <w:rPr>
          <w:noProof w:val="0"/>
          <w:lang w:val="en-IN"/>
        </w:rPr>
        <w:t>Users should also be able to remove any product from the comparison interface without returning to the product listing page.</w:t>
      </w:r>
    </w:p>
    <w:p w:rsidR="13F24FB5" w:rsidP="73670605" w:rsidRDefault="13F24FB5" w14:paraId="12B5E886" w14:textId="397979F6">
      <w:pPr>
        <w:pStyle w:val="Heading3"/>
        <w:spacing w:before="281" w:beforeAutospacing="off" w:after="281" w:afterAutospacing="off"/>
      </w:pPr>
      <w:r w:rsidRPr="73670605" w:rsidR="13F24FB5">
        <w:rPr>
          <w:b w:val="1"/>
          <w:bCs w:val="1"/>
          <w:noProof w:val="0"/>
          <w:sz w:val="28"/>
          <w:szCs w:val="28"/>
          <w:lang w:val="en-IN"/>
        </w:rPr>
        <w:t>4. Print and Download Comparison Sheet</w:t>
      </w:r>
    </w:p>
    <w:p w:rsidR="13F24FB5" w:rsidP="73670605" w:rsidRDefault="13F24FB5" w14:paraId="5C5862BB" w14:textId="1394A357">
      <w:pPr>
        <w:spacing w:before="240" w:beforeAutospacing="off" w:after="240" w:afterAutospacing="off"/>
      </w:pPr>
      <w:r w:rsidRPr="73670605" w:rsidR="13F24FB5">
        <w:rPr>
          <w:noProof w:val="0"/>
          <w:lang w:val="en-IN"/>
        </w:rPr>
        <w:t xml:space="preserve">A </w:t>
      </w:r>
      <w:r w:rsidRPr="73670605" w:rsidR="13F24FB5">
        <w:rPr>
          <w:b w:val="1"/>
          <w:bCs w:val="1"/>
          <w:noProof w:val="0"/>
          <w:lang w:val="en-IN"/>
        </w:rPr>
        <w:t>“Print” button</w:t>
      </w:r>
      <w:r w:rsidRPr="73670605" w:rsidR="13F24FB5">
        <w:rPr>
          <w:noProof w:val="0"/>
          <w:lang w:val="en-IN"/>
        </w:rPr>
        <w:t xml:space="preserve"> will be available in the comparison interface, allowing users to print the complete product comparison sheet.</w:t>
      </w:r>
    </w:p>
    <w:p w:rsidR="13F24FB5" w:rsidP="73670605" w:rsidRDefault="13F24FB5" w14:paraId="05C117A1" w14:textId="6E8D46D0">
      <w:pPr>
        <w:spacing w:before="240" w:beforeAutospacing="off" w:after="240" w:afterAutospacing="off"/>
      </w:pPr>
      <w:r w:rsidRPr="73670605" w:rsidR="13F24FB5">
        <w:rPr>
          <w:noProof w:val="0"/>
          <w:lang w:val="en-IN"/>
        </w:rPr>
        <w:t>The selected product comparison can also be downloaded or shared in the following formats:</w:t>
      </w:r>
    </w:p>
    <w:p w:rsidR="13F24FB5" w:rsidP="73670605" w:rsidRDefault="13F24FB5" w14:paraId="7B2B4EEF" w14:textId="7823C165">
      <w:pPr>
        <w:pStyle w:val="ListParagraph"/>
        <w:numPr>
          <w:ilvl w:val="0"/>
          <w:numId w:val="78"/>
        </w:numPr>
        <w:spacing w:before="0" w:beforeAutospacing="off" w:after="0" w:afterAutospacing="off"/>
        <w:rPr>
          <w:noProof w:val="0"/>
          <w:lang w:val="en-IN"/>
        </w:rPr>
      </w:pPr>
      <w:r w:rsidRPr="73670605" w:rsidR="13F24FB5">
        <w:rPr>
          <w:noProof w:val="0"/>
          <w:lang w:val="en-IN"/>
        </w:rPr>
        <w:t>PDF</w:t>
      </w:r>
    </w:p>
    <w:p w:rsidR="13F24FB5" w:rsidP="73670605" w:rsidRDefault="13F24FB5" w14:paraId="56A125AB" w14:textId="2C47759E">
      <w:pPr>
        <w:spacing w:before="240" w:beforeAutospacing="off" w:after="240" w:afterAutospacing="off"/>
      </w:pPr>
      <w:r w:rsidRPr="73670605" w:rsidR="13F24FB5">
        <w:rPr>
          <w:noProof w:val="0"/>
          <w:lang w:val="en-IN"/>
        </w:rPr>
        <w:t>The exported PDF should include the product names, images, key features, and complete technical specifications of all selected products.</w:t>
      </w:r>
    </w:p>
    <w:p w:rsidR="13F24FB5" w:rsidP="73670605" w:rsidRDefault="13F24FB5" w14:paraId="7C5C536D" w14:textId="624F4E72">
      <w:pPr>
        <w:spacing w:before="240" w:beforeAutospacing="off" w:after="240" w:afterAutospacing="off"/>
      </w:pPr>
      <w:r w:rsidRPr="73670605" w:rsidR="13F24FB5">
        <w:rPr>
          <w:noProof w:val="0"/>
          <w:lang w:val="en-IN"/>
        </w:rPr>
        <w:t xml:space="preserve">The comparison sheet should support a maximum of </w:t>
      </w:r>
      <w:r w:rsidRPr="73670605" w:rsidR="13F24FB5">
        <w:rPr>
          <w:b w:val="1"/>
          <w:bCs w:val="1"/>
          <w:noProof w:val="0"/>
          <w:lang w:val="en-IN"/>
        </w:rPr>
        <w:t>10 products</w:t>
      </w:r>
      <w:r w:rsidRPr="73670605" w:rsidR="13F24FB5">
        <w:rPr>
          <w:noProof w:val="0"/>
          <w:lang w:val="en-IN"/>
        </w:rPr>
        <w:t>.</w:t>
      </w:r>
    </w:p>
    <w:p w:rsidR="73670605" w:rsidP="73670605" w:rsidRDefault="73670605" w14:paraId="04948086" w14:textId="58722FE8">
      <w:pPr>
        <w:pStyle w:val="paragraph"/>
        <w:spacing w:before="0" w:beforeAutospacing="off" w:after="0" w:afterAutospacing="off"/>
        <w:ind w:left="720"/>
        <w:rPr>
          <w:rStyle w:val="eop"/>
          <w:rFonts w:ascii="Aptos" w:hAnsi="Aptos" w:eastAsia="" w:cs="Segoe UI" w:eastAsiaTheme="majorEastAsia"/>
        </w:rPr>
      </w:pPr>
    </w:p>
    <w:p xmlns:wp14="http://schemas.microsoft.com/office/word/2010/wordml" w:rsidR="00C71BBD" w:rsidP="73670605" w:rsidRDefault="00C71BBD" w14:paraId="46624170" wp14:textId="01FD7A2B">
      <w:pPr>
        <w:pStyle w:val="paragraph"/>
        <w:spacing w:before="0" w:beforeAutospacing="off" w:after="0" w:afterAutospacing="off"/>
        <w:jc w:val="center"/>
        <w:textAlignment w:val="baseline"/>
        <w:rPr>
          <w:rFonts w:ascii="Segoe UI" w:hAnsi="Segoe UI" w:cs="Segoe UI"/>
          <w:sz w:val="18"/>
          <w:szCs w:val="18"/>
          <w:lang w:val="en-US"/>
        </w:rPr>
      </w:pPr>
      <w:r w:rsidRPr="73670605" w:rsidR="1B1FD04D">
        <w:rPr>
          <w:rStyle w:val="eop"/>
          <w:rFonts w:ascii="Aptos" w:hAnsi="Aptos" w:eastAsia="" w:cs="Segoe UI" w:eastAsiaTheme="majorEastAsia"/>
          <w:lang w:val="en-US"/>
        </w:rPr>
        <w:t> </w:t>
      </w:r>
    </w:p>
    <w:p xmlns:wp14="http://schemas.microsoft.com/office/word/2010/wordml" w:rsidR="00C71BBD" w:rsidP="73670605" w:rsidRDefault="00C71BBD" w14:paraId="34581C85" wp14:textId="71689605">
      <w:pPr>
        <w:pStyle w:val="paragraph"/>
        <w:spacing w:before="0" w:beforeAutospacing="off" w:after="0" w:afterAutospacing="off"/>
        <w:textAlignment w:val="baseline"/>
      </w:pPr>
      <w:r w:rsidRPr="73670605" w:rsidR="1B1FD04D">
        <w:rPr>
          <w:rStyle w:val="scxw26973192"/>
          <w:rFonts w:ascii="Aptos" w:hAnsi="Aptos" w:eastAsia="" w:cs="Segoe UI" w:eastAsiaTheme="majorEastAsia"/>
        </w:rPr>
        <w:t> </w:t>
      </w:r>
    </w:p>
    <w:p xmlns:wp14="http://schemas.microsoft.com/office/word/2010/wordml" w:rsidR="00C71BBD" w:rsidP="73670605" w:rsidRDefault="00C71BBD" w14:paraId="1DA7A13B" wp14:textId="340DF0E9">
      <w:pPr>
        <w:pStyle w:val="paragraph"/>
        <w:spacing w:before="0" w:beforeAutospacing="off" w:after="0" w:afterAutospacing="off"/>
        <w:textAlignment w:val="baseline"/>
        <w:rPr>
          <w:rFonts w:ascii="Segoe UI" w:hAnsi="Segoe UI" w:cs="Segoe UI"/>
          <w:sz w:val="18"/>
          <w:szCs w:val="18"/>
        </w:rPr>
      </w:pPr>
      <w:r w:rsidR="42BA95F7">
        <w:drawing>
          <wp:inline xmlns:wp14="http://schemas.microsoft.com/office/word/2010/wordprocessingDrawing" wp14:editId="2BFEE378" wp14:anchorId="0082CBB7">
            <wp:extent cx="6046677" cy="6924258"/>
            <wp:effectExtent l="0" t="0" r="0" b="0"/>
            <wp:docPr id="417483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483937" name="Picture 417483937"/>
                    <pic:cNvPicPr/>
                  </pic:nvPicPr>
                  <pic:blipFill>
                    <a:blip xmlns:r="http://schemas.openxmlformats.org/officeDocument/2006/relationships" r:embed="rId2112904810">
                      <a:extLst>
                        <a:ext uri="{28A0092B-C50C-407E-A947-70E740481C1C}">
                          <a14:useLocalDpi xmlns:a14="http://schemas.microsoft.com/office/drawing/2010/main"/>
                        </a:ext>
                      </a:extLst>
                    </a:blip>
                    <a:srcRect l="19383" t="0" r="18864" b="0"/>
                    <a:stretch>
                      <a:fillRect/>
                    </a:stretch>
                  </pic:blipFill>
                  <pic:spPr>
                    <a:xfrm rot="0">
                      <a:off x="0" y="0"/>
                      <a:ext cx="6046677" cy="6924258"/>
                    </a:xfrm>
                    <a:prstGeom prst="rect">
                      <a:avLst/>
                    </a:prstGeom>
                  </pic:spPr>
                </pic:pic>
              </a:graphicData>
            </a:graphic>
          </wp:inline>
        </w:drawing>
      </w:r>
      <w:r>
        <w:br/>
      </w:r>
      <w:r w:rsidRPr="73670605" w:rsidR="1B1FD04D">
        <w:rPr>
          <w:rStyle w:val="normaltextrun"/>
          <w:rFonts w:ascii="Aptos" w:hAnsi="Aptos" w:eastAsia="" w:cs="Segoe UI" w:eastAsiaTheme="majorEastAsia"/>
          <w:b w:val="1"/>
          <w:bCs w:val="1"/>
          <w:sz w:val="28"/>
          <w:szCs w:val="28"/>
          <w:lang w:val="en-US"/>
        </w:rPr>
        <w:t>Product Detailed Structure – Laboratory Balances Page</w:t>
      </w:r>
      <w:r w:rsidRPr="73670605" w:rsidR="1B1FD04D">
        <w:rPr>
          <w:rStyle w:val="eop"/>
          <w:rFonts w:ascii="Aptos" w:hAnsi="Aptos" w:eastAsia="" w:cs="Segoe UI" w:eastAsiaTheme="majorEastAsia"/>
          <w:sz w:val="28"/>
          <w:szCs w:val="28"/>
        </w:rPr>
        <w:t> </w:t>
      </w:r>
    </w:p>
    <w:p xmlns:wp14="http://schemas.microsoft.com/office/word/2010/wordml" w:rsidR="00C71BBD" w:rsidP="00C71BBD" w:rsidRDefault="00C71BBD" w14:paraId="6F82DE82" wp14:textId="77777777">
      <w:pPr>
        <w:pStyle w:val="paragraph"/>
        <w:spacing w:before="0" w:beforeAutospacing="0" w:after="0" w:afterAutospacing="0"/>
        <w:textAlignment w:val="baseline"/>
        <w:rPr>
          <w:rFonts w:ascii="Segoe UI" w:hAnsi="Segoe UI" w:cs="Segoe UI"/>
          <w:i/>
          <w:iCs/>
          <w:color w:val="0F4761"/>
          <w:sz w:val="18"/>
          <w:szCs w:val="18"/>
        </w:rPr>
      </w:pPr>
      <w:r>
        <w:rPr>
          <w:rStyle w:val="normaltextrun"/>
          <w:rFonts w:ascii="Aptos" w:hAnsi="Aptos" w:cs="Segoe UI" w:eastAsiaTheme="majorEastAsia"/>
          <w:b/>
          <w:bCs/>
          <w:i/>
          <w:iCs/>
          <w:color w:val="0F4761"/>
          <w:lang w:val="en-US"/>
        </w:rPr>
        <w:t>1. Initial Product View (Before Clicking)</w:t>
      </w:r>
      <w:r>
        <w:rPr>
          <w:rStyle w:val="eop"/>
          <w:rFonts w:ascii="Aptos" w:hAnsi="Aptos" w:cs="Segoe UI" w:eastAsiaTheme="majorEastAsia"/>
          <w:i/>
          <w:iCs/>
          <w:color w:val="0F4761"/>
        </w:rPr>
        <w:t> </w:t>
      </w:r>
    </w:p>
    <w:p xmlns:wp14="http://schemas.microsoft.com/office/word/2010/wordml" w:rsidR="00C71BBD" w:rsidP="00C71BBD" w:rsidRDefault="00C71BBD" w14:paraId="43BCDC0E" wp14:textId="77777777">
      <w:pPr>
        <w:pStyle w:val="paragraph"/>
        <w:numPr>
          <w:ilvl w:val="0"/>
          <w:numId w:val="61"/>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Product Name</w:t>
      </w:r>
      <w:r>
        <w:rPr>
          <w:rStyle w:val="normaltextrun"/>
          <w:rFonts w:ascii="Aptos" w:hAnsi="Aptos" w:cs="Segoe UI" w:eastAsiaTheme="majorEastAsia"/>
          <w:lang w:val="en-US"/>
        </w:rPr>
        <w:t> and </w:t>
      </w:r>
      <w:r>
        <w:rPr>
          <w:rStyle w:val="normaltextrun"/>
          <w:rFonts w:ascii="Aptos" w:hAnsi="Aptos" w:cs="Segoe UI" w:eastAsiaTheme="majorEastAsia"/>
          <w:b/>
          <w:bCs/>
          <w:lang w:val="en-US"/>
        </w:rPr>
        <w:t>Image</w:t>
      </w:r>
      <w:r>
        <w:rPr>
          <w:rStyle w:val="normaltextrun"/>
          <w:rFonts w:ascii="Aptos" w:hAnsi="Aptos" w:cs="Segoe UI" w:eastAsiaTheme="majorEastAsia"/>
          <w:lang w:val="en-US"/>
        </w:rPr>
        <w:t> displayed at the top.</w:t>
      </w:r>
      <w:r>
        <w:rPr>
          <w:rStyle w:val="eop"/>
          <w:rFonts w:ascii="Aptos" w:hAnsi="Aptos" w:cs="Segoe UI" w:eastAsiaTheme="majorEastAsia"/>
        </w:rPr>
        <w:t> </w:t>
      </w:r>
    </w:p>
    <w:p xmlns:wp14="http://schemas.microsoft.com/office/word/2010/wordml" w:rsidR="00C71BBD" w:rsidP="00C71BBD" w:rsidRDefault="00C71BBD" w14:paraId="1324233F" wp14:textId="77777777">
      <w:pPr>
        <w:pStyle w:val="paragraph"/>
        <w:numPr>
          <w:ilvl w:val="0"/>
          <w:numId w:val="62"/>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Short Description</w:t>
      </w:r>
      <w:r>
        <w:rPr>
          <w:rStyle w:val="normaltextrun"/>
          <w:rFonts w:ascii="Aptos" w:hAnsi="Aptos" w:cs="Segoe UI" w:eastAsiaTheme="majorEastAsia"/>
          <w:lang w:val="en-US"/>
        </w:rPr>
        <w:t> of the product</w:t>
      </w:r>
      <w:r>
        <w:rPr>
          <w:rStyle w:val="eop"/>
          <w:rFonts w:ascii="Aptos" w:hAnsi="Aptos" w:cs="Segoe UI" w:eastAsiaTheme="majorEastAsia"/>
        </w:rPr>
        <w:t> </w:t>
      </w:r>
    </w:p>
    <w:p xmlns:wp14="http://schemas.microsoft.com/office/word/2010/wordml" w:rsidR="00C71BBD" w:rsidP="00C71BBD" w:rsidRDefault="00C71BBD" w14:paraId="2D94B5EF" wp14:textId="77777777">
      <w:pPr>
        <w:pStyle w:val="paragraph"/>
        <w:numPr>
          <w:ilvl w:val="0"/>
          <w:numId w:val="63"/>
        </w:numPr>
        <w:spacing w:before="0" w:beforeAutospacing="0" w:after="0" w:afterAutospacing="0"/>
        <w:ind w:left="1080" w:firstLine="0"/>
        <w:textAlignment w:val="baseline"/>
        <w:rPr>
          <w:rFonts w:ascii="Aptos" w:hAnsi="Aptos" w:cs="Segoe UI"/>
        </w:rPr>
      </w:pPr>
      <w:r w:rsidRPr="73670605" w:rsidR="1B1FD04D">
        <w:rPr>
          <w:rStyle w:val="normaltextrun"/>
          <w:rFonts w:ascii="Aptos" w:hAnsi="Aptos" w:eastAsia="" w:cs="Segoe UI" w:eastAsiaTheme="majorEastAsia"/>
          <w:color w:val="C00000"/>
          <w:lang w:val="en-US"/>
        </w:rPr>
        <w:t>Two buttons available for further action:</w:t>
      </w:r>
      <w:r w:rsidRPr="73670605" w:rsidR="1B1FD04D">
        <w:rPr>
          <w:rStyle w:val="eop"/>
          <w:rFonts w:ascii="Aptos" w:hAnsi="Aptos" w:eastAsia="" w:cs="Segoe UI" w:eastAsiaTheme="majorEastAsia"/>
          <w:color w:val="C00000"/>
        </w:rPr>
        <w:t> </w:t>
      </w:r>
    </w:p>
    <w:p xmlns:wp14="http://schemas.microsoft.com/office/word/2010/wordml" w:rsidR="00C71BBD" w:rsidP="00C71BBD" w:rsidRDefault="00C71BBD" w14:paraId="5C14FFB3" wp14:textId="77777777">
      <w:pPr>
        <w:pStyle w:val="paragraph"/>
        <w:spacing w:before="0" w:beforeAutospacing="0" w:after="0" w:afterAutospacing="0"/>
        <w:ind w:left="1440"/>
        <w:textAlignment w:val="baseline"/>
        <w:rPr>
          <w:rFonts w:ascii="Segoe UI" w:hAnsi="Segoe UI" w:cs="Segoe UI"/>
          <w:sz w:val="18"/>
          <w:szCs w:val="18"/>
        </w:rPr>
      </w:pPr>
      <w:r>
        <w:rPr>
          <w:rStyle w:val="normaltextrun"/>
          <w:rFonts w:ascii="Aptos" w:hAnsi="Aptos" w:cs="Segoe UI" w:eastAsiaTheme="majorEastAsia"/>
          <w:b/>
          <w:bCs/>
          <w:color w:val="C00000"/>
          <w:lang w:val="en-US"/>
        </w:rPr>
        <w:t>Get a Quote</w:t>
      </w:r>
      <w:r>
        <w:rPr>
          <w:rStyle w:val="eop"/>
          <w:rFonts w:ascii="Aptos" w:hAnsi="Aptos" w:cs="Segoe UI" w:eastAsiaTheme="majorEastAsia"/>
          <w:color w:val="C00000"/>
        </w:rPr>
        <w:t> </w:t>
      </w:r>
    </w:p>
    <w:p xmlns:wp14="http://schemas.microsoft.com/office/word/2010/wordml" w:rsidR="00C71BBD" w:rsidP="73670605" w:rsidRDefault="00C71BBD" w14:paraId="4B8484D5" wp14:textId="4D22C215">
      <w:pPr>
        <w:pStyle w:val="paragraph"/>
        <w:spacing w:before="0" w:beforeAutospacing="off" w:after="0" w:afterAutospacing="off"/>
        <w:ind w:left="1440"/>
        <w:textAlignment w:val="baseline"/>
      </w:pPr>
      <w:r w:rsidRPr="73670605" w:rsidR="1B1FD04D">
        <w:rPr>
          <w:rStyle w:val="eop"/>
          <w:rFonts w:ascii="Aptos" w:hAnsi="Aptos" w:eastAsia="" w:cs="Segoe UI" w:eastAsiaTheme="majorEastAsia"/>
        </w:rPr>
        <w:t> </w:t>
      </w:r>
    </w:p>
    <w:p xmlns:wp14="http://schemas.microsoft.com/office/word/2010/wordml" w:rsidR="00C71BBD" w:rsidP="0E473E6F" w:rsidRDefault="00C71BBD" w14:paraId="65DEDE2B" wp14:textId="42271D0B">
      <w:pPr>
        <w:pStyle w:val="paragraph"/>
        <w:spacing w:before="0" w:beforeAutospacing="off" w:after="0" w:afterAutospacing="off"/>
        <w:textAlignment w:val="baseline"/>
        <w:rPr>
          <w:rFonts w:ascii="Segoe UI" w:hAnsi="Segoe UI" w:cs="Segoe UI"/>
          <w:i w:val="1"/>
          <w:iCs w:val="1"/>
          <w:color w:val="0F4761"/>
          <w:sz w:val="18"/>
          <w:szCs w:val="18"/>
          <w:lang w:val="en-US"/>
        </w:rPr>
      </w:pPr>
      <w:r w:rsidRPr="0E473E6F" w:rsidR="5493199B">
        <w:rPr>
          <w:rStyle w:val="scxw26973192"/>
          <w:rFonts w:ascii="Aptos" w:hAnsi="Aptos" w:eastAsia="" w:cs="Segoe UI" w:eastAsiaTheme="majorEastAsia"/>
          <w:i w:val="1"/>
          <w:iCs w:val="1"/>
          <w:color w:val="0F4761"/>
          <w:lang w:val="en-US"/>
        </w:rPr>
        <w:t> </w:t>
      </w:r>
      <w:r>
        <w:br/>
      </w:r>
      <w:r w:rsidR="31A0D0E7">
        <w:drawing>
          <wp:inline xmlns:wp14="http://schemas.microsoft.com/office/word/2010/wordprocessingDrawing" wp14:editId="11CE4EE5" wp14:anchorId="44210F38">
            <wp:extent cx="5981989" cy="4492616"/>
            <wp:effectExtent l="0" t="0" r="0" b="0"/>
            <wp:docPr id="68965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9658281" name="Picture 689658281"/>
                    <pic:cNvPicPr/>
                  </pic:nvPicPr>
                  <pic:blipFill>
                    <a:blip xmlns:r="http://schemas.openxmlformats.org/officeDocument/2006/relationships" r:embed="rId533271784">
                      <a:extLst>
                        <a:ext uri="{28A0092B-C50C-407E-A947-70E740481C1C}">
                          <a14:useLocalDpi xmlns:a14="http://schemas.microsoft.com/office/drawing/2010/main"/>
                        </a:ext>
                      </a:extLst>
                    </a:blip>
                    <a:srcRect l="0" t="0" r="0" b="46891"/>
                    <a:stretch>
                      <a:fillRect/>
                    </a:stretch>
                  </pic:blipFill>
                  <pic:spPr>
                    <a:xfrm rot="0">
                      <a:off x="0" y="0"/>
                      <a:ext cx="5981989" cy="4492616"/>
                    </a:xfrm>
                    <a:prstGeom prst="rect">
                      <a:avLst/>
                    </a:prstGeom>
                  </pic:spPr>
                </pic:pic>
              </a:graphicData>
            </a:graphic>
          </wp:inline>
        </w:drawing>
      </w:r>
      <w:r>
        <w:br/>
      </w:r>
      <w:r w:rsidRPr="0E473E6F" w:rsidR="5493199B">
        <w:rPr>
          <w:rStyle w:val="normaltextrun"/>
          <w:rFonts w:ascii="Aptos" w:hAnsi="Aptos" w:eastAsia="" w:cs="Segoe UI" w:eastAsiaTheme="majorEastAsia"/>
          <w:b w:val="1"/>
          <w:bCs w:val="1"/>
          <w:i w:val="1"/>
          <w:iCs w:val="1"/>
          <w:color w:val="0F4761"/>
          <w:lang w:val="en-US"/>
        </w:rPr>
        <w:t>After Clicking on the Product (Detailed View)</w:t>
      </w:r>
      <w:r w:rsidRPr="0E473E6F" w:rsidR="5493199B">
        <w:rPr>
          <w:rStyle w:val="eop"/>
          <w:rFonts w:ascii="Aptos" w:hAnsi="Aptos" w:eastAsia="" w:cs="Segoe UI" w:eastAsiaTheme="majorEastAsia"/>
          <w:i w:val="1"/>
          <w:iCs w:val="1"/>
          <w:color w:val="0F4761"/>
          <w:lang w:val="en-US"/>
        </w:rPr>
        <w:t> </w:t>
      </w:r>
    </w:p>
    <w:p xmlns:wp14="http://schemas.microsoft.com/office/word/2010/wordml" w:rsidR="00C71BBD" w:rsidP="0E473E6F" w:rsidRDefault="00C71BBD" w14:paraId="5B6171D5" wp14:textId="197B2E62">
      <w:pPr>
        <w:pStyle w:val="paragraph"/>
        <w:numPr>
          <w:ilvl w:val="0"/>
          <w:numId w:val="64"/>
        </w:numPr>
        <w:spacing w:before="0" w:beforeAutospacing="off" w:after="0" w:afterAutospacing="off"/>
        <w:ind w:left="1080" w:firstLine="0"/>
        <w:textAlignment w:val="baseline"/>
        <w:rPr>
          <w:rFonts w:ascii="Aptos" w:hAnsi="Aptos" w:cs="Segoe UI"/>
        </w:rPr>
      </w:pPr>
      <w:r w:rsidRPr="0E473E6F" w:rsidR="2C34FA8F">
        <w:rPr>
          <w:rStyle w:val="normaltextrun"/>
          <w:rFonts w:ascii="Aptos" w:hAnsi="Aptos" w:eastAsia="" w:cs="Segoe UI" w:eastAsiaTheme="majorEastAsia"/>
          <w:lang w:val="en-US"/>
        </w:rPr>
        <w:t>The </w:t>
      </w:r>
      <w:r w:rsidRPr="0E473E6F" w:rsidR="2C34FA8F">
        <w:rPr>
          <w:rStyle w:val="normaltextrun"/>
          <w:rFonts w:ascii="Aptos" w:hAnsi="Aptos" w:eastAsia="" w:cs="Segoe UI" w:eastAsiaTheme="majorEastAsia"/>
          <w:b w:val="1"/>
          <w:bCs w:val="1"/>
          <w:lang w:val="en-US"/>
        </w:rPr>
        <w:t>short description</w:t>
      </w:r>
      <w:r w:rsidRPr="0E473E6F" w:rsidR="2C34FA8F">
        <w:rPr>
          <w:rStyle w:val="normaltextrun"/>
          <w:rFonts w:ascii="Aptos" w:hAnsi="Aptos" w:eastAsia="" w:cs="Segoe UI" w:eastAsiaTheme="majorEastAsia"/>
          <w:lang w:val="en-US"/>
        </w:rPr>
        <w:t> </w:t>
      </w:r>
      <w:r w:rsidRPr="0E473E6F" w:rsidR="2C34FA8F">
        <w:rPr>
          <w:rStyle w:val="normaltextrun"/>
          <w:rFonts w:ascii="Aptos" w:hAnsi="Aptos" w:eastAsia="" w:cs="Segoe UI" w:eastAsiaTheme="majorEastAsia"/>
          <w:lang w:val="en-US"/>
        </w:rPr>
        <w:t>remains</w:t>
      </w:r>
      <w:r w:rsidRPr="0E473E6F" w:rsidR="2C34FA8F">
        <w:rPr>
          <w:rStyle w:val="normaltextrun"/>
          <w:rFonts w:ascii="Aptos" w:hAnsi="Aptos" w:eastAsia="" w:cs="Segoe UI" w:eastAsiaTheme="majorEastAsia"/>
          <w:lang w:val="en-US"/>
        </w:rPr>
        <w:t> </w:t>
      </w:r>
      <w:r w:rsidRPr="0E473E6F" w:rsidR="2C34FA8F">
        <w:rPr>
          <w:rStyle w:val="normaltextrun"/>
          <w:rFonts w:ascii="Aptos" w:hAnsi="Aptos" w:eastAsia="" w:cs="Segoe UI" w:eastAsiaTheme="majorEastAsia"/>
          <w:b w:val="1"/>
          <w:bCs w:val="1"/>
          <w:lang w:val="en-US"/>
        </w:rPr>
        <w:t>constant</w:t>
      </w:r>
      <w:r w:rsidRPr="0E473E6F" w:rsidR="2C34FA8F">
        <w:rPr>
          <w:rStyle w:val="normaltextrun"/>
          <w:rFonts w:ascii="Aptos" w:hAnsi="Aptos" w:eastAsia="" w:cs="Segoe UI" w:eastAsiaTheme="majorEastAsia"/>
          <w:lang w:val="en-US"/>
        </w:rPr>
        <w:t> and continues to provide users with key information about the selected product.</w:t>
      </w:r>
      <w:r w:rsidRPr="0E473E6F" w:rsidR="2C34FA8F">
        <w:rPr>
          <w:rStyle w:val="eop"/>
          <w:rFonts w:ascii="Aptos" w:hAnsi="Aptos" w:eastAsia="" w:cs="Segoe UI" w:eastAsiaTheme="majorEastAsia"/>
        </w:rPr>
        <w:t> </w:t>
      </w:r>
      <w:r>
        <w:tab/>
      </w:r>
    </w:p>
    <w:p xmlns:wp14="http://schemas.microsoft.com/office/word/2010/wordml" w:rsidR="00C71BBD" w:rsidP="00C71BBD" w:rsidRDefault="00C71BBD" w14:paraId="6794EDEB" wp14:textId="77777777">
      <w:pPr>
        <w:pStyle w:val="paragraph"/>
        <w:numPr>
          <w:ilvl w:val="0"/>
          <w:numId w:val="65"/>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Additional Buttons</w:t>
      </w:r>
      <w:r>
        <w:rPr>
          <w:rStyle w:val="normaltextrun"/>
          <w:rFonts w:ascii="Aptos" w:hAnsi="Aptos" w:cs="Segoe UI" w:eastAsiaTheme="majorEastAsia"/>
          <w:lang w:val="en-US"/>
        </w:rPr>
        <w:t>:</w:t>
      </w:r>
      <w:r>
        <w:rPr>
          <w:rStyle w:val="eop"/>
          <w:rFonts w:ascii="Aptos" w:hAnsi="Aptos" w:cs="Segoe UI" w:eastAsiaTheme="majorEastAsia"/>
        </w:rPr>
        <w:t> </w:t>
      </w:r>
    </w:p>
    <w:p xmlns:wp14="http://schemas.microsoft.com/office/word/2010/wordml" w:rsidR="00C71BBD" w:rsidP="00C71BBD" w:rsidRDefault="00C71BBD" w14:paraId="0EA3FF36" wp14:textId="77777777">
      <w:pPr>
        <w:pStyle w:val="paragraph"/>
        <w:spacing w:before="0" w:beforeAutospacing="0" w:after="0" w:afterAutospacing="0"/>
        <w:ind w:left="1440"/>
        <w:textAlignment w:val="baseline"/>
        <w:rPr>
          <w:rFonts w:ascii="Segoe UI" w:hAnsi="Segoe UI" w:cs="Segoe UI"/>
          <w:sz w:val="18"/>
          <w:szCs w:val="18"/>
        </w:rPr>
      </w:pPr>
      <w:r>
        <w:rPr>
          <w:rStyle w:val="normaltextrun"/>
          <w:rFonts w:ascii="Aptos" w:hAnsi="Aptos" w:cs="Segoe UI" w:eastAsiaTheme="majorEastAsia"/>
          <w:b/>
          <w:bCs/>
          <w:lang w:val="en-US"/>
        </w:rPr>
        <w:t>Request Info</w:t>
      </w:r>
      <w:r>
        <w:rPr>
          <w:rStyle w:val="normaltextrun"/>
          <w:rFonts w:ascii="Aptos" w:hAnsi="Aptos" w:cs="Segoe UI" w:eastAsiaTheme="majorEastAsia"/>
          <w:lang w:val="en-US"/>
        </w:rPr>
        <w:t>: Users can click this to get more detailed specifications.</w:t>
      </w:r>
      <w:r>
        <w:rPr>
          <w:rStyle w:val="eop"/>
          <w:rFonts w:ascii="Aptos" w:hAnsi="Aptos" w:cs="Segoe UI" w:eastAsiaTheme="majorEastAsia"/>
        </w:rPr>
        <w:t> </w:t>
      </w:r>
    </w:p>
    <w:p xmlns:wp14="http://schemas.microsoft.com/office/word/2010/wordml" w:rsidR="00C71BBD" w:rsidP="00C71BBD" w:rsidRDefault="00C71BBD" w14:paraId="5450285A" wp14:textId="77777777">
      <w:pPr>
        <w:pStyle w:val="paragraph"/>
        <w:spacing w:before="0" w:beforeAutospacing="0" w:after="0" w:afterAutospacing="0"/>
        <w:ind w:left="1440"/>
        <w:textAlignment w:val="baseline"/>
        <w:rPr>
          <w:rFonts w:ascii="Segoe UI" w:hAnsi="Segoe UI" w:cs="Segoe UI"/>
          <w:sz w:val="18"/>
          <w:szCs w:val="18"/>
        </w:rPr>
      </w:pPr>
      <w:r>
        <w:rPr>
          <w:rStyle w:val="normaltextrun"/>
          <w:rFonts w:ascii="Aptos" w:hAnsi="Aptos" w:cs="Segoe UI" w:eastAsiaTheme="majorEastAsia"/>
          <w:b/>
          <w:bCs/>
          <w:lang w:val="en-US"/>
        </w:rPr>
        <w:t>Get a Quote</w:t>
      </w:r>
      <w:r>
        <w:rPr>
          <w:rStyle w:val="normaltextrun"/>
          <w:rFonts w:ascii="Aptos" w:hAnsi="Aptos" w:cs="Segoe UI" w:eastAsiaTheme="majorEastAsia"/>
          <w:lang w:val="en-US"/>
        </w:rPr>
        <w:t>: Users can click this to inquire about the product's pricing.</w:t>
      </w:r>
      <w:r>
        <w:rPr>
          <w:rStyle w:val="eop"/>
          <w:rFonts w:ascii="Aptos" w:hAnsi="Aptos" w:cs="Segoe UI" w:eastAsiaTheme="majorEastAsia"/>
        </w:rPr>
        <w:t> </w:t>
      </w:r>
    </w:p>
    <w:p xmlns:wp14="http://schemas.microsoft.com/office/word/2010/wordml" w:rsidR="00C71BBD" w:rsidP="73670605" w:rsidRDefault="00C71BBD" w14:paraId="05373D21" wp14:textId="5583FC11">
      <w:pPr>
        <w:pStyle w:val="paragraph"/>
        <w:numPr>
          <w:ilvl w:val="0"/>
          <w:numId w:val="66"/>
        </w:numPr>
        <w:spacing w:before="0" w:beforeAutospacing="off" w:after="0" w:afterAutospacing="off"/>
        <w:ind w:left="1080" w:firstLine="0"/>
        <w:textAlignment w:val="baseline"/>
        <w:rPr>
          <w:rFonts w:ascii="Aptos" w:hAnsi="Aptos" w:cs="Segoe UI"/>
        </w:rPr>
      </w:pPr>
      <w:r w:rsidRPr="73670605" w:rsidR="1B1FD04D">
        <w:rPr>
          <w:rStyle w:val="normaltextrun"/>
          <w:rFonts w:ascii="Aptos" w:hAnsi="Aptos" w:eastAsia="" w:cs="Segoe UI" w:eastAsiaTheme="majorEastAsia"/>
          <w:b w:val="1"/>
          <w:bCs w:val="1"/>
          <w:lang w:val="en-US"/>
        </w:rPr>
        <w:t>Product Highlights</w:t>
      </w:r>
      <w:r w:rsidRPr="73670605" w:rsidR="1B1FD04D">
        <w:rPr>
          <w:rStyle w:val="normaltextrun"/>
          <w:rFonts w:ascii="Aptos" w:hAnsi="Aptos" w:eastAsia="" w:cs="Segoe UI" w:eastAsiaTheme="majorEastAsia"/>
          <w:lang w:val="en-US"/>
        </w:rPr>
        <w:t> (as shown in the image):</w:t>
      </w:r>
      <w:r w:rsidRPr="73670605" w:rsidR="1B1FD04D">
        <w:rPr>
          <w:rStyle w:val="scxw26973192"/>
          <w:rFonts w:ascii="Aptos" w:hAnsi="Aptos" w:eastAsia="" w:cs="Segoe UI" w:eastAsiaTheme="majorEastAsia"/>
        </w:rPr>
        <w:t> </w:t>
      </w:r>
      <w:r>
        <w:br/>
      </w:r>
      <w:r w:rsidRPr="73670605" w:rsidR="1B1FD04D">
        <w:rPr>
          <w:rStyle w:val="normaltextrun"/>
          <w:rFonts w:ascii="Aptos" w:hAnsi="Aptos" w:eastAsia="" w:cs="Segoe UI" w:eastAsiaTheme="majorEastAsia"/>
          <w:lang w:val="en-US"/>
        </w:rPr>
        <w:t>Based on </w:t>
      </w:r>
      <w:r w:rsidRPr="73670605" w:rsidR="1B1FD04D">
        <w:rPr>
          <w:rStyle w:val="normaltextrun"/>
          <w:rFonts w:ascii="Aptos" w:hAnsi="Aptos" w:eastAsia="" w:cs="Segoe UI" w:eastAsiaTheme="majorEastAsia"/>
          <w:b w:val="1"/>
          <w:bCs w:val="1"/>
          <w:lang w:val="en-US"/>
        </w:rPr>
        <w:t>Sheet 3</w:t>
      </w:r>
      <w:r w:rsidRPr="73670605" w:rsidR="1B1FD04D">
        <w:rPr>
          <w:rStyle w:val="normaltextrun"/>
          <w:rFonts w:ascii="Aptos" w:hAnsi="Aptos" w:eastAsia="" w:cs="Segoe UI" w:eastAsiaTheme="majorEastAsia"/>
          <w:lang w:val="en-US"/>
        </w:rPr>
        <w:t> (Technical Data Sheet), </w:t>
      </w:r>
      <w:r w:rsidRPr="73670605" w:rsidR="1B1FD04D">
        <w:rPr>
          <w:rStyle w:val="normaltextrun"/>
          <w:rFonts w:ascii="Aptos" w:hAnsi="Aptos" w:eastAsia="" w:cs="Segoe UI" w:eastAsiaTheme="majorEastAsia"/>
          <w:lang w:val="en-US"/>
        </w:rPr>
        <w:t>you’ll</w:t>
      </w:r>
      <w:r w:rsidRPr="73670605" w:rsidR="1B1FD04D">
        <w:rPr>
          <w:rStyle w:val="normaltextrun"/>
          <w:rFonts w:ascii="Aptos" w:hAnsi="Aptos" w:eastAsia="" w:cs="Segoe UI" w:eastAsiaTheme="majorEastAsia"/>
          <w:lang w:val="en-US"/>
        </w:rPr>
        <w:t> display specific technical pointers under </w:t>
      </w:r>
      <w:r w:rsidRPr="73670605" w:rsidR="1B1FD04D">
        <w:rPr>
          <w:rStyle w:val="normaltextrun"/>
          <w:rFonts w:ascii="Aptos" w:hAnsi="Aptos" w:eastAsia="" w:cs="Segoe UI" w:eastAsiaTheme="majorEastAsia"/>
          <w:b w:val="1"/>
          <w:bCs w:val="1"/>
          <w:lang w:val="en-US"/>
        </w:rPr>
        <w:t>Product Highlights</w:t>
      </w:r>
      <w:r w:rsidRPr="73670605" w:rsidR="1B1FD04D">
        <w:rPr>
          <w:rStyle w:val="normaltextrun"/>
          <w:rFonts w:ascii="Aptos" w:hAnsi="Aptos" w:eastAsia="" w:cs="Segoe UI" w:eastAsiaTheme="majorEastAsia"/>
          <w:lang w:val="en-US"/>
        </w:rPr>
        <w:t>.</w:t>
      </w:r>
      <w:r w:rsidRPr="73670605" w:rsidR="1B1FD04D">
        <w:rPr>
          <w:rStyle w:val="scxw26973192"/>
          <w:rFonts w:ascii="Aptos" w:hAnsi="Aptos" w:eastAsia="" w:cs="Segoe UI" w:eastAsiaTheme="majorEastAsia"/>
        </w:rPr>
        <w:t> </w:t>
      </w:r>
      <w:r>
        <w:br/>
      </w:r>
      <w:r w:rsidRPr="73670605" w:rsidR="1B1FD04D">
        <w:rPr>
          <w:rStyle w:val="normaltextrun"/>
          <w:rFonts w:ascii="Aptos" w:hAnsi="Aptos" w:eastAsia="" w:cs="Segoe UI" w:eastAsiaTheme="majorEastAsia"/>
          <w:lang w:val="en-US"/>
        </w:rPr>
        <w:t>Under that,</w:t>
      </w:r>
      <w:r w:rsidRPr="73670605" w:rsidR="1B1FD04D">
        <w:rPr>
          <w:rStyle w:val="scxw26973192"/>
          <w:rFonts w:ascii="Aptos" w:hAnsi="Aptos" w:eastAsia="" w:cs="Segoe UI" w:eastAsiaTheme="majorEastAsia"/>
        </w:rPr>
        <w:t> </w:t>
      </w:r>
      <w:r>
        <w:br/>
      </w:r>
      <w:r w:rsidRPr="73670605" w:rsidR="1B1FD04D">
        <w:rPr>
          <w:rStyle w:val="eop"/>
          <w:rFonts w:ascii="Aptos" w:hAnsi="Aptos" w:eastAsia="" w:cs="Segoe UI" w:eastAsiaTheme="majorEastAsia"/>
        </w:rPr>
        <w:t> </w:t>
      </w:r>
      <w:r>
        <w:tab/>
      </w:r>
      <w:r>
        <w:tab/>
      </w:r>
      <w:r>
        <w:tab/>
      </w:r>
      <w:r>
        <w:tab/>
      </w:r>
      <w:r>
        <w:tab/>
      </w:r>
      <w:r>
        <w:tab/>
      </w:r>
      <w:r>
        <w:tab/>
      </w:r>
    </w:p>
    <w:p xmlns:wp14="http://schemas.microsoft.com/office/word/2010/wordml" w:rsidR="00C71BBD" w:rsidP="00C71BBD" w:rsidRDefault="00C71BBD" w14:paraId="43112565" wp14:textId="77777777">
      <w:pPr>
        <w:pStyle w:val="paragraph"/>
        <w:spacing w:before="0" w:beforeAutospacing="0" w:after="0" w:afterAutospacing="0"/>
        <w:textAlignment w:val="baseline"/>
        <w:rPr>
          <w:rFonts w:ascii="Segoe UI" w:hAnsi="Segoe UI" w:cs="Segoe UI"/>
          <w:i/>
          <w:iCs/>
          <w:color w:val="0F4761"/>
          <w:sz w:val="18"/>
          <w:szCs w:val="18"/>
        </w:rPr>
      </w:pPr>
      <w:r>
        <w:rPr>
          <w:rStyle w:val="normaltextrun"/>
          <w:rFonts w:ascii="Aptos" w:hAnsi="Aptos" w:cs="Segoe UI" w:eastAsiaTheme="majorEastAsia"/>
          <w:b/>
          <w:bCs/>
          <w:i/>
          <w:iCs/>
          <w:color w:val="0F4761"/>
          <w:lang w:val="en-US"/>
        </w:rPr>
        <w:t>Specifications, Documentation, and Accessories</w:t>
      </w:r>
      <w:r>
        <w:rPr>
          <w:rStyle w:val="eop"/>
          <w:rFonts w:ascii="Aptos" w:hAnsi="Aptos" w:cs="Segoe UI" w:eastAsiaTheme="majorEastAsia"/>
          <w:i/>
          <w:iCs/>
          <w:color w:val="0F4761"/>
        </w:rPr>
        <w:t> </w:t>
      </w:r>
    </w:p>
    <w:p xmlns:wp14="http://schemas.microsoft.com/office/word/2010/wordml" w:rsidR="00C71BBD" w:rsidP="00C71BBD" w:rsidRDefault="00C71BBD" w14:paraId="68C04288" wp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b/>
          <w:bCs/>
          <w:lang w:val="en-US"/>
        </w:rPr>
        <w:t>Underneath the highlights</w:t>
      </w:r>
      <w:r>
        <w:rPr>
          <w:rStyle w:val="normaltextrun"/>
          <w:rFonts w:ascii="Aptos" w:hAnsi="Aptos" w:cs="Segoe UI" w:eastAsiaTheme="majorEastAsia"/>
          <w:lang w:val="en-US"/>
        </w:rPr>
        <w:t>, three additional sections will be shown with a simple </w:t>
      </w:r>
      <w:r>
        <w:rPr>
          <w:rStyle w:val="normaltextrun"/>
          <w:rFonts w:ascii="Aptos" w:hAnsi="Aptos" w:cs="Segoe UI" w:eastAsiaTheme="majorEastAsia"/>
          <w:b/>
          <w:bCs/>
          <w:lang w:val="en-US"/>
        </w:rPr>
        <w:t>expandable format</w:t>
      </w:r>
      <w:r>
        <w:rPr>
          <w:rStyle w:val="normaltextrun"/>
          <w:rFonts w:ascii="Aptos" w:hAnsi="Aptos" w:cs="Segoe UI" w:eastAsiaTheme="majorEastAsia"/>
          <w:lang w:val="en-US"/>
        </w:rPr>
        <w:t> (accordion-style): as shown in the image</w:t>
      </w:r>
      <w:r>
        <w:rPr>
          <w:rStyle w:val="eop"/>
          <w:rFonts w:ascii="Aptos" w:hAnsi="Aptos" w:cs="Segoe UI" w:eastAsiaTheme="majorEastAsia"/>
        </w:rPr>
        <w:t> </w:t>
      </w:r>
    </w:p>
    <w:p xmlns:wp14="http://schemas.microsoft.com/office/word/2010/wordml" w:rsidR="00C71BBD" w:rsidP="00C71BBD" w:rsidRDefault="00C71BBD" w14:paraId="4F8F56C0" wp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xmlns:wp14="http://schemas.microsoft.com/office/word/2010/wordml" w:rsidR="00C71BBD" w:rsidP="00C71BBD" w:rsidRDefault="00C71BBD" w14:paraId="649CC1FA" wp14:textId="77777777">
      <w:pPr>
        <w:pStyle w:val="paragraph"/>
        <w:spacing w:before="0" w:beforeAutospacing="0" w:after="0" w:afterAutospacing="0"/>
        <w:textAlignment w:val="baseline"/>
        <w:rPr>
          <w:rFonts w:ascii="Segoe UI" w:hAnsi="Segoe UI" w:cs="Segoe UI"/>
          <w:sz w:val="18"/>
          <w:szCs w:val="18"/>
        </w:rPr>
      </w:pPr>
      <w:r>
        <w:rPr>
          <w:rStyle w:val="eop"/>
          <w:rFonts w:ascii="Aptos" w:hAnsi="Aptos" w:cs="Segoe UI" w:eastAsiaTheme="majorEastAsia"/>
        </w:rPr>
        <w:t> </w:t>
      </w:r>
    </w:p>
    <w:p xmlns:wp14="http://schemas.microsoft.com/office/word/2010/wordml" w:rsidR="00C71BBD" w:rsidP="00C71BBD" w:rsidRDefault="00C71BBD" w14:paraId="36732EB4" wp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b/>
          <w:bCs/>
          <w:lang w:val="en-US"/>
        </w:rPr>
        <w:t>The specification section will look like this this is also there in the technical sheet</w:t>
      </w:r>
      <w:r>
        <w:rPr>
          <w:rStyle w:val="eop"/>
          <w:rFonts w:ascii="Aptos" w:hAnsi="Aptos" w:cs="Segoe UI" w:eastAsiaTheme="majorEastAsia"/>
        </w:rPr>
        <w:t> </w:t>
      </w:r>
    </w:p>
    <w:p xmlns:wp14="http://schemas.microsoft.com/office/word/2010/wordml" w:rsidR="00C71BBD" w:rsidP="7935C8C9" w:rsidRDefault="00C71BBD" w14:paraId="11AB24E4" wp14:textId="76AFE91A">
      <w:pPr>
        <w:pStyle w:val="paragraph"/>
        <w:spacing w:before="0" w:beforeAutospacing="off" w:after="0" w:afterAutospacing="off"/>
        <w:textAlignment w:val="baseline"/>
        <w:rPr>
          <w:rFonts w:ascii="Segoe UI" w:hAnsi="Segoe UI" w:cs="Segoe UI"/>
          <w:sz w:val="18"/>
          <w:szCs w:val="18"/>
        </w:rPr>
      </w:pPr>
      <w:r w:rsidRPr="73670605" w:rsidR="1B1FD04D">
        <w:rPr>
          <w:rStyle w:val="normaltextrun"/>
          <w:rFonts w:ascii="Aptos" w:hAnsi="Aptos" w:eastAsia="" w:cs="Segoe UI" w:eastAsiaTheme="majorEastAsia"/>
          <w:b w:val="1"/>
          <w:bCs w:val="1"/>
          <w:lang w:val="en-US"/>
        </w:rPr>
        <w:t>Documentation Section</w:t>
      </w:r>
      <w:r w:rsidRPr="73670605" w:rsidR="1B1FD04D">
        <w:rPr>
          <w:rStyle w:val="scxw26973192"/>
          <w:rFonts w:ascii="Aptos" w:hAnsi="Aptos" w:eastAsia="" w:cs="Segoe UI" w:eastAsiaTheme="majorEastAsia"/>
        </w:rPr>
        <w:t> </w:t>
      </w:r>
      <w:r>
        <w:br/>
      </w:r>
      <w:r w:rsidRPr="73670605" w:rsidR="1B1FD04D">
        <w:rPr>
          <w:rStyle w:val="scxw26973192"/>
          <w:rFonts w:ascii="Aptos" w:hAnsi="Aptos" w:eastAsia="" w:cs="Segoe UI" w:eastAsiaTheme="majorEastAsia"/>
        </w:rPr>
        <w:t> </w:t>
      </w:r>
      <w:r>
        <w:br/>
      </w:r>
      <w:r w:rsidRPr="73670605" w:rsidR="1B1FD04D">
        <w:rPr>
          <w:rStyle w:val="normaltextrun"/>
          <w:rFonts w:ascii="Aptos" w:hAnsi="Aptos" w:eastAsia="" w:cs="Segoe UI" w:eastAsiaTheme="majorEastAsia"/>
          <w:b w:val="1"/>
          <w:bCs w:val="1"/>
          <w:lang w:val="en-US"/>
        </w:rPr>
        <w:t>Accessories Section </w:t>
      </w:r>
      <w:r w:rsidRPr="73670605" w:rsidR="1B1FD04D">
        <w:rPr>
          <w:rStyle w:val="scxw26973192"/>
          <w:rFonts w:ascii="Aptos" w:hAnsi="Aptos" w:eastAsia="" w:cs="Segoe UI" w:eastAsiaTheme="majorEastAsia"/>
        </w:rPr>
        <w:t> </w:t>
      </w:r>
      <w:r>
        <w:br/>
      </w:r>
      <w:r w:rsidRPr="73670605" w:rsidR="1B1FD04D">
        <w:rPr>
          <w:rStyle w:val="normaltextrun"/>
          <w:rFonts w:ascii="Aptos" w:hAnsi="Aptos" w:eastAsia="" w:cs="Segoe UI" w:eastAsiaTheme="majorEastAsia"/>
          <w:lang w:val="en-US"/>
        </w:rPr>
        <w:t>Accessories will be dynamically displayed based on country wise sheet</w:t>
      </w:r>
      <w:r w:rsidRPr="73670605" w:rsidR="1B1FD04D">
        <w:rPr>
          <w:rStyle w:val="scxw26973192"/>
          <w:rFonts w:ascii="Aptos" w:hAnsi="Aptos" w:eastAsia="" w:cs="Segoe UI" w:eastAsiaTheme="majorEastAsia"/>
        </w:rPr>
        <w:t> </w:t>
      </w:r>
      <w:r>
        <w:br/>
      </w:r>
      <w:r w:rsidRPr="73670605" w:rsidR="1B1FD04D">
        <w:rPr>
          <w:rStyle w:val="normaltextrun"/>
          <w:rFonts w:ascii="Aptos" w:hAnsi="Aptos" w:eastAsia="" w:cs="Segoe UI" w:eastAsiaTheme="majorEastAsia"/>
          <w:lang w:val="en-US"/>
        </w:rPr>
        <w:t>Each product will have:</w:t>
      </w:r>
      <w:r w:rsidRPr="73670605" w:rsidR="1B1FD04D">
        <w:rPr>
          <w:rStyle w:val="eop"/>
          <w:rFonts w:ascii="Aptos" w:hAnsi="Aptos" w:eastAsia="" w:cs="Segoe UI" w:eastAsiaTheme="majorEastAsia"/>
        </w:rPr>
        <w:t> </w:t>
      </w:r>
    </w:p>
    <w:p xmlns:wp14="http://schemas.microsoft.com/office/word/2010/wordml" w:rsidR="00C71BBD" w:rsidP="00C71BBD" w:rsidRDefault="00C71BBD" w14:paraId="0585E2C1" wp14:textId="77777777">
      <w:pPr>
        <w:pStyle w:val="paragraph"/>
        <w:numPr>
          <w:ilvl w:val="0"/>
          <w:numId w:val="67"/>
        </w:numPr>
        <w:spacing w:before="0" w:beforeAutospacing="0" w:after="0" w:afterAutospacing="0"/>
        <w:ind w:left="1080" w:firstLine="0"/>
        <w:textAlignment w:val="baseline"/>
        <w:rPr>
          <w:rFonts w:ascii="Aptos" w:hAnsi="Aptos" w:cs="Segoe UI"/>
        </w:rPr>
      </w:pPr>
      <w:r>
        <w:rPr>
          <w:rStyle w:val="normaltextrun"/>
          <w:rFonts w:ascii="Aptos" w:hAnsi="Aptos" w:cs="Segoe UI" w:eastAsiaTheme="majorEastAsia"/>
          <w:b/>
          <w:bCs/>
          <w:lang w:val="en-US"/>
        </w:rPr>
        <w:t>Short Description</w:t>
      </w:r>
      <w:r>
        <w:rPr>
          <w:rStyle w:val="normaltextrun"/>
          <w:rFonts w:ascii="Aptos" w:hAnsi="Aptos" w:cs="Segoe UI" w:eastAsiaTheme="majorEastAsia"/>
          <w:lang w:val="en-US"/>
        </w:rPr>
        <w:t> (as per country-specific details)</w:t>
      </w:r>
      <w:r>
        <w:rPr>
          <w:rStyle w:val="eop"/>
          <w:rFonts w:ascii="Aptos" w:hAnsi="Aptos" w:cs="Segoe UI" w:eastAsiaTheme="majorEastAsia"/>
        </w:rPr>
        <w:t> </w:t>
      </w:r>
    </w:p>
    <w:p xmlns:wp14="http://schemas.microsoft.com/office/word/2010/wordml" w:rsidR="00C71BBD" w:rsidP="7935C8C9" w:rsidRDefault="00C71BBD" w14:paraId="30E722B5" wp14:textId="2C5F1BAB">
      <w:pPr>
        <w:pStyle w:val="paragraph"/>
        <w:numPr>
          <w:ilvl w:val="0"/>
          <w:numId w:val="68"/>
        </w:numPr>
        <w:spacing w:before="0" w:beforeAutospacing="off" w:after="0" w:afterAutospacing="off"/>
        <w:ind w:left="1080" w:firstLine="0"/>
        <w:textAlignment w:val="baseline"/>
        <w:rPr>
          <w:rFonts w:ascii="Aptos" w:hAnsi="Aptos" w:cs="Segoe UI"/>
        </w:rPr>
      </w:pPr>
      <w:r w:rsidRPr="7935C8C9" w:rsidR="2F791CAB">
        <w:rPr>
          <w:rStyle w:val="normaltextrun"/>
          <w:rFonts w:ascii="Aptos" w:hAnsi="Aptos" w:eastAsia="" w:cs="Segoe UI" w:eastAsiaTheme="majorEastAsia"/>
          <w:b w:val="1"/>
          <w:bCs w:val="1"/>
          <w:lang w:val="en-US"/>
        </w:rPr>
        <w:t>APN</w:t>
      </w:r>
      <w:r w:rsidRPr="7935C8C9" w:rsidR="00C71BBD">
        <w:rPr>
          <w:rStyle w:val="normaltextrun"/>
          <w:rFonts w:ascii="Aptos" w:hAnsi="Aptos" w:eastAsia="" w:cs="Segoe UI" w:eastAsiaTheme="majorEastAsia"/>
          <w:b w:val="1"/>
          <w:bCs w:val="1"/>
          <w:lang w:val="en-US"/>
        </w:rPr>
        <w:t xml:space="preserve"> Number</w:t>
      </w:r>
      <w:r w:rsidRPr="7935C8C9" w:rsidR="00C71BBD">
        <w:rPr>
          <w:rStyle w:val="eop"/>
          <w:rFonts w:ascii="Aptos" w:hAnsi="Aptos" w:eastAsia="" w:cs="Segoe UI" w:eastAsiaTheme="majorEastAsia"/>
        </w:rPr>
        <w:t> </w:t>
      </w:r>
    </w:p>
    <w:p xmlns:wp14="http://schemas.microsoft.com/office/word/2010/wordml" w:rsidR="00C71BBD" w:rsidP="7935C8C9" w:rsidRDefault="00C71BBD" w14:paraId="08083590" wp14:textId="0FA9FC93">
      <w:pPr>
        <w:pStyle w:val="paragraph"/>
        <w:numPr>
          <w:ilvl w:val="0"/>
          <w:numId w:val="69"/>
        </w:numPr>
        <w:spacing w:before="0" w:beforeAutospacing="off" w:after="0" w:afterAutospacing="off"/>
        <w:ind w:left="1080" w:firstLine="0"/>
        <w:jc w:val="both"/>
        <w:textAlignment w:val="baseline"/>
        <w:rPr>
          <w:rStyle w:val="eop"/>
          <w:rFonts w:ascii="Aptos" w:hAnsi="Aptos" w:eastAsia="" w:cs="Segoe UI" w:eastAsiaTheme="majorEastAsia"/>
        </w:rPr>
      </w:pPr>
      <w:r w:rsidRPr="7935C8C9" w:rsidR="00C71BBD">
        <w:rPr>
          <w:rStyle w:val="normaltextrun"/>
          <w:rFonts w:ascii="Aptos" w:hAnsi="Aptos" w:eastAsia="" w:cs="Segoe UI" w:eastAsiaTheme="majorEastAsia"/>
          <w:b w:val="1"/>
          <w:bCs w:val="1"/>
          <w:lang w:val="en-US"/>
        </w:rPr>
        <w:t>Get a Quote</w:t>
      </w:r>
      <w:r w:rsidRPr="7935C8C9" w:rsidR="00C71BBD">
        <w:rPr>
          <w:rStyle w:val="normaltextrun"/>
          <w:rFonts w:ascii="Aptos" w:hAnsi="Aptos" w:eastAsia="" w:cs="Segoe UI" w:eastAsiaTheme="majorEastAsia"/>
          <w:lang w:val="en-US"/>
        </w:rPr>
        <w:t> button for </w:t>
      </w:r>
      <w:r w:rsidRPr="7935C8C9" w:rsidR="00C71BBD">
        <w:rPr>
          <w:rStyle w:val="normaltextrun"/>
          <w:rFonts w:ascii="Aptos" w:hAnsi="Aptos" w:eastAsia="" w:cs="Segoe UI" w:eastAsiaTheme="majorEastAsia"/>
          <w:lang w:val="en-US"/>
        </w:rPr>
        <w:t>purchasing</w:t>
      </w:r>
      <w:r w:rsidRPr="7935C8C9" w:rsidR="00C71BBD">
        <w:rPr>
          <w:rStyle w:val="normaltextrun"/>
          <w:rFonts w:ascii="Aptos" w:hAnsi="Aptos" w:eastAsia="" w:cs="Segoe UI" w:eastAsiaTheme="majorEastAsia"/>
          <w:lang w:val="en-US"/>
        </w:rPr>
        <w:t> or inquiries.</w:t>
      </w:r>
      <w:r w:rsidRPr="7935C8C9" w:rsidR="00C71BBD">
        <w:rPr>
          <w:rStyle w:val="eop"/>
          <w:rFonts w:ascii="Aptos" w:hAnsi="Aptos" w:eastAsia="" w:cs="Segoe UI" w:eastAsiaTheme="majorEastAsia"/>
        </w:rPr>
        <w:t> </w:t>
      </w:r>
      <w:r>
        <w:br/>
      </w:r>
      <w:r w:rsidRPr="7935C8C9" w:rsidR="00C71BBD">
        <w:rPr>
          <w:rStyle w:val="scxw26973192"/>
          <w:rFonts w:ascii="Aptos" w:hAnsi="Aptos" w:eastAsia="" w:cs="Segoe UI" w:eastAsiaTheme="majorEastAsia"/>
        </w:rPr>
        <w:t> </w:t>
      </w:r>
      <w:r>
        <w:br/>
      </w:r>
      <w:r w:rsidRPr="7935C8C9" w:rsidR="00C71BBD">
        <w:rPr>
          <w:rStyle w:val="eop"/>
          <w:rFonts w:ascii="Aptos" w:hAnsi="Aptos" w:eastAsia="" w:cs="Segoe UI" w:eastAsiaTheme="majorEastAsia"/>
        </w:rPr>
        <w:t> </w:t>
      </w:r>
    </w:p>
    <w:p xmlns:wp14="http://schemas.microsoft.com/office/word/2010/wordml" w:rsidR="00C71BBD" w:rsidP="7935C8C9" w:rsidRDefault="00C71BBD" w14:paraId="20438531" wp14:textId="1FBACC39">
      <w:pPr>
        <w:pStyle w:val="paragraph"/>
        <w:spacing w:before="0" w:beforeAutospacing="off" w:after="0" w:afterAutospacing="off"/>
        <w:ind w:left="0" w:firstLine="0"/>
        <w:jc w:val="both"/>
        <w:textAlignment w:val="baseline"/>
        <w:rPr>
          <w:rFonts w:ascii="Segoe UI" w:hAnsi="Segoe UI" w:cs="Segoe UI"/>
          <w:sz w:val="18"/>
          <w:szCs w:val="18"/>
        </w:rPr>
      </w:pPr>
      <w:r w:rsidRPr="7935C8C9" w:rsidR="08E26895">
        <w:rPr>
          <w:rFonts w:ascii="Calibri" w:hAnsi="Calibri" w:eastAsia="Calibri" w:cs="Calibri"/>
          <w:b w:val="1"/>
          <w:bCs w:val="1"/>
          <w:noProof w:val="0"/>
          <w:sz w:val="28"/>
          <w:szCs w:val="28"/>
          <w:lang w:val="en-IN"/>
        </w:rPr>
        <w:t>End-of-Page CTA (Call to Action) Section</w:t>
      </w:r>
    </w:p>
    <w:p xmlns:wp14="http://schemas.microsoft.com/office/word/2010/wordml" w:rsidR="00C71BBD" w:rsidP="7935C8C9" w:rsidRDefault="00C71BBD" w14:paraId="5C53D995" wp14:textId="54442A10">
      <w:pPr>
        <w:spacing w:before="240" w:beforeAutospacing="off" w:after="240" w:afterAutospacing="off"/>
        <w:ind/>
        <w:textAlignment w:val="baseline"/>
        <w:rPr>
          <w:rFonts w:ascii="Calibri" w:hAnsi="Calibri" w:eastAsia="Calibri" w:cs="Calibri"/>
          <w:noProof w:val="0"/>
          <w:sz w:val="24"/>
          <w:szCs w:val="24"/>
          <w:lang w:val="en-IN"/>
        </w:rPr>
      </w:pPr>
      <w:r w:rsidRPr="7935C8C9" w:rsidR="08E26895">
        <w:rPr>
          <w:rFonts w:ascii="Calibri" w:hAnsi="Calibri" w:eastAsia="Calibri" w:cs="Calibri"/>
          <w:b w:val="1"/>
          <w:bCs w:val="1"/>
          <w:noProof w:val="0"/>
          <w:sz w:val="24"/>
          <w:szCs w:val="24"/>
          <w:lang w:val="en-IN"/>
        </w:rPr>
        <w:t>Requirement:</w:t>
      </w:r>
      <w:r>
        <w:br/>
      </w:r>
      <w:r w:rsidRPr="7935C8C9" w:rsidR="08E26895">
        <w:rPr>
          <w:rFonts w:ascii="Calibri" w:hAnsi="Calibri" w:eastAsia="Calibri" w:cs="Calibri"/>
          <w:noProof w:val="0"/>
          <w:sz w:val="24"/>
          <w:szCs w:val="24"/>
          <w:lang w:val="en-IN"/>
        </w:rPr>
        <w:t xml:space="preserve"> Add a “Get Your Quote” section at the end of the product page, similar to the reference design.</w:t>
      </w:r>
      <w:r>
        <w:br/>
      </w:r>
      <w:r w:rsidRPr="7935C8C9" w:rsidR="2CADA545">
        <w:rPr>
          <w:rFonts w:ascii="Calibri" w:hAnsi="Calibri" w:eastAsia="Calibri" w:cs="Calibri"/>
          <w:b w:val="1"/>
          <w:bCs w:val="1"/>
          <w:noProof w:val="0"/>
          <w:sz w:val="24"/>
          <w:szCs w:val="24"/>
          <w:lang w:val="en-IN"/>
        </w:rPr>
        <w:t>Content Structure:</w:t>
      </w:r>
    </w:p>
    <w:p xmlns:wp14="http://schemas.microsoft.com/office/word/2010/wordml" w:rsidR="00C71BBD" w:rsidP="7935C8C9" w:rsidRDefault="00C71BBD" w14:paraId="01A458BD" wp14:textId="6C1C9DCF">
      <w:pPr>
        <w:pStyle w:val="ListParagraph"/>
        <w:numPr>
          <w:ilvl w:val="0"/>
          <w:numId w:val="72"/>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Heading: </w:t>
      </w:r>
      <w:r w:rsidRPr="7935C8C9" w:rsidR="2CADA545">
        <w:rPr>
          <w:rFonts w:ascii="Calibri" w:hAnsi="Calibri" w:eastAsia="Calibri" w:cs="Calibri"/>
          <w:i w:val="1"/>
          <w:iCs w:val="1"/>
          <w:noProof w:val="0"/>
          <w:sz w:val="24"/>
          <w:szCs w:val="24"/>
          <w:lang w:val="en-IN"/>
        </w:rPr>
        <w:t>Get Your Quote</w:t>
      </w:r>
      <w:r w:rsidRPr="7935C8C9" w:rsidR="2CADA545">
        <w:rPr>
          <w:rFonts w:ascii="Calibri" w:hAnsi="Calibri" w:eastAsia="Calibri" w:cs="Calibri"/>
          <w:noProof w:val="0"/>
          <w:sz w:val="24"/>
          <w:szCs w:val="24"/>
          <w:lang w:val="en-IN"/>
        </w:rPr>
        <w:t xml:space="preserve"> </w:t>
      </w:r>
    </w:p>
    <w:p xmlns:wp14="http://schemas.microsoft.com/office/word/2010/wordml" w:rsidR="00C71BBD" w:rsidP="7935C8C9" w:rsidRDefault="00C71BBD" w14:paraId="3F01139A" wp14:textId="6720C256">
      <w:pPr>
        <w:pStyle w:val="ListParagraph"/>
        <w:numPr>
          <w:ilvl w:val="0"/>
          <w:numId w:val="72"/>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Sub-heading: </w:t>
      </w:r>
      <w:r w:rsidRPr="7935C8C9" w:rsidR="2CADA545">
        <w:rPr>
          <w:rFonts w:ascii="Calibri" w:hAnsi="Calibri" w:eastAsia="Calibri" w:cs="Calibri"/>
          <w:i w:val="1"/>
          <w:iCs w:val="1"/>
          <w:noProof w:val="0"/>
          <w:sz w:val="24"/>
          <w:szCs w:val="24"/>
          <w:lang w:val="en-IN"/>
        </w:rPr>
        <w:t>Product Name (Dynamic – based on page)</w:t>
      </w:r>
      <w:r w:rsidRPr="7935C8C9" w:rsidR="2CADA545">
        <w:rPr>
          <w:rFonts w:ascii="Calibri" w:hAnsi="Calibri" w:eastAsia="Calibri" w:cs="Calibri"/>
          <w:noProof w:val="0"/>
          <w:sz w:val="24"/>
          <w:szCs w:val="24"/>
          <w:lang w:val="en-IN"/>
        </w:rPr>
        <w:t xml:space="preserve"> </w:t>
      </w:r>
    </w:p>
    <w:p xmlns:wp14="http://schemas.microsoft.com/office/word/2010/wordml" w:rsidR="00C71BBD" w:rsidP="7935C8C9" w:rsidRDefault="00C71BBD" w14:paraId="68188163" wp14:textId="055BC2CE">
      <w:pPr>
        <w:pStyle w:val="ListParagraph"/>
        <w:numPr>
          <w:ilvl w:val="0"/>
          <w:numId w:val="72"/>
        </w:numPr>
        <w:spacing w:before="0" w:beforeAutospacing="off" w:after="0" w:afterAutospacing="off"/>
        <w:ind/>
        <w:textAlignment w:val="baseline"/>
        <w:rPr>
          <w:rFonts w:ascii="Calibri" w:hAnsi="Calibri" w:eastAsia="Calibri" w:cs="Calibri"/>
          <w:i w:val="1"/>
          <w:iCs w:val="1"/>
          <w:noProof w:val="0"/>
          <w:sz w:val="24"/>
          <w:szCs w:val="24"/>
          <w:lang w:val="en-IN"/>
        </w:rPr>
      </w:pPr>
      <w:r w:rsidRPr="7935C8C9" w:rsidR="2CADA545">
        <w:rPr>
          <w:rFonts w:ascii="Calibri" w:hAnsi="Calibri" w:eastAsia="Calibri" w:cs="Calibri"/>
          <w:noProof w:val="0"/>
          <w:sz w:val="24"/>
          <w:szCs w:val="24"/>
          <w:lang w:val="en-IN"/>
        </w:rPr>
        <w:t xml:space="preserve">CTA Button: </w:t>
      </w:r>
      <w:r w:rsidRPr="7935C8C9" w:rsidR="2CADA545">
        <w:rPr>
          <w:rFonts w:ascii="Calibri" w:hAnsi="Calibri" w:eastAsia="Calibri" w:cs="Calibri"/>
          <w:i w:val="1"/>
          <w:iCs w:val="1"/>
          <w:noProof w:val="0"/>
          <w:sz w:val="24"/>
          <w:szCs w:val="24"/>
          <w:lang w:val="en-IN"/>
        </w:rPr>
        <w:t>Request Your Quote Today</w:t>
      </w:r>
    </w:p>
    <w:p xmlns:wp14="http://schemas.microsoft.com/office/word/2010/wordml" w:rsidR="00C71BBD" w:rsidP="7935C8C9" w:rsidRDefault="00C71BBD" w14:paraId="746A40B6" wp14:textId="2A97E488">
      <w:pPr>
        <w:spacing w:before="240" w:beforeAutospacing="off" w:after="240" w:afterAutospacing="off"/>
        <w:ind/>
        <w:textAlignment w:val="baseline"/>
      </w:pPr>
      <w:r w:rsidRPr="7935C8C9" w:rsidR="2CADA545">
        <w:rPr>
          <w:rFonts w:ascii="Calibri" w:hAnsi="Calibri" w:eastAsia="Calibri" w:cs="Calibri"/>
          <w:b w:val="1"/>
          <w:bCs w:val="1"/>
          <w:noProof w:val="0"/>
          <w:sz w:val="24"/>
          <w:szCs w:val="24"/>
          <w:lang w:val="en-IN"/>
        </w:rPr>
        <w:t>Design &amp; Behavior:</w:t>
      </w:r>
    </w:p>
    <w:p xmlns:wp14="http://schemas.microsoft.com/office/word/2010/wordml" w:rsidR="00C71BBD" w:rsidP="7935C8C9" w:rsidRDefault="00C71BBD" w14:paraId="2D9B77BE" wp14:textId="59B56480">
      <w:pPr>
        <w:pStyle w:val="ListParagraph"/>
        <w:numPr>
          <w:ilvl w:val="0"/>
          <w:numId w:val="73"/>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The section should be clean, centered, and visually highlighted. </w:t>
      </w:r>
    </w:p>
    <w:p xmlns:wp14="http://schemas.microsoft.com/office/word/2010/wordml" w:rsidR="00C71BBD" w:rsidP="7935C8C9" w:rsidRDefault="00C71BBD" w14:paraId="6A770637" wp14:textId="40FBFBF1">
      <w:pPr>
        <w:pStyle w:val="ListParagraph"/>
        <w:numPr>
          <w:ilvl w:val="0"/>
          <w:numId w:val="73"/>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CTA button should be in </w:t>
      </w:r>
      <w:r w:rsidRPr="7935C8C9" w:rsidR="2CADA545">
        <w:rPr>
          <w:rFonts w:ascii="Calibri" w:hAnsi="Calibri" w:eastAsia="Calibri" w:cs="Calibri"/>
          <w:b w:val="1"/>
          <w:bCs w:val="1"/>
          <w:noProof w:val="0"/>
          <w:sz w:val="24"/>
          <w:szCs w:val="24"/>
          <w:lang w:val="en-IN"/>
        </w:rPr>
        <w:t>green color</w:t>
      </w:r>
      <w:r w:rsidRPr="7935C8C9" w:rsidR="2CADA545">
        <w:rPr>
          <w:rFonts w:ascii="Calibri" w:hAnsi="Calibri" w:eastAsia="Calibri" w:cs="Calibri"/>
          <w:noProof w:val="0"/>
          <w:sz w:val="24"/>
          <w:szCs w:val="24"/>
          <w:lang w:val="en-IN"/>
        </w:rPr>
        <w:t xml:space="preserve"> (as per brand theme). </w:t>
      </w:r>
    </w:p>
    <w:p xmlns:wp14="http://schemas.microsoft.com/office/word/2010/wordml" w:rsidR="00C71BBD" w:rsidP="7935C8C9" w:rsidRDefault="00C71BBD" w14:paraId="0A23533D" wp14:textId="5D42CC65">
      <w:pPr>
        <w:pStyle w:val="ListParagraph"/>
        <w:numPr>
          <w:ilvl w:val="0"/>
          <w:numId w:val="73"/>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Product name should dynamically change based on the product page. </w:t>
      </w:r>
    </w:p>
    <w:p xmlns:wp14="http://schemas.microsoft.com/office/word/2010/wordml" w:rsidR="00C71BBD" w:rsidP="7935C8C9" w:rsidRDefault="00C71BBD" w14:paraId="6CDD2743" wp14:textId="379F7EE7">
      <w:pPr>
        <w:pStyle w:val="ListParagraph"/>
        <w:numPr>
          <w:ilvl w:val="0"/>
          <w:numId w:val="73"/>
        </w:numPr>
        <w:spacing w:before="0" w:beforeAutospacing="off" w:after="0" w:afterAutospacing="off"/>
        <w:ind/>
        <w:textAlignment w:val="baseline"/>
        <w:rPr>
          <w:rFonts w:ascii="Calibri" w:hAnsi="Calibri" w:eastAsia="Calibri" w:cs="Calibri"/>
          <w:noProof w:val="0"/>
          <w:sz w:val="24"/>
          <w:szCs w:val="24"/>
          <w:lang w:val="en-IN"/>
        </w:rPr>
      </w:pPr>
      <w:r w:rsidRPr="7935C8C9" w:rsidR="2CADA545">
        <w:rPr>
          <w:rFonts w:ascii="Calibri" w:hAnsi="Calibri" w:eastAsia="Calibri" w:cs="Calibri"/>
          <w:noProof w:val="0"/>
          <w:sz w:val="24"/>
          <w:szCs w:val="24"/>
          <w:lang w:val="en-IN"/>
        </w:rPr>
        <w:t xml:space="preserve">Optional: Include certification icons (if applicable). </w:t>
      </w:r>
    </w:p>
    <w:p xmlns:wp14="http://schemas.microsoft.com/office/word/2010/wordml" w:rsidR="00C71BBD" w:rsidP="7935C8C9" w:rsidRDefault="00C71BBD" w14:paraId="687EE0DB" wp14:textId="3136BCBD">
      <w:pPr>
        <w:spacing w:before="240" w:beforeAutospacing="off" w:after="240" w:afterAutospacing="off"/>
        <w:ind/>
        <w:textAlignment w:val="baseline"/>
      </w:pPr>
      <w:r w:rsidRPr="7935C8C9" w:rsidR="2CADA545">
        <w:rPr>
          <w:rFonts w:ascii="Calibri" w:hAnsi="Calibri" w:eastAsia="Calibri" w:cs="Calibri"/>
          <w:b w:val="1"/>
          <w:bCs w:val="1"/>
          <w:noProof w:val="0"/>
          <w:sz w:val="24"/>
          <w:szCs w:val="24"/>
          <w:lang w:val="en-IN"/>
        </w:rPr>
        <w:t>Purpose:</w:t>
      </w:r>
      <w:r>
        <w:br/>
      </w:r>
      <w:r w:rsidRPr="7935C8C9" w:rsidR="2CADA545">
        <w:rPr>
          <w:rFonts w:ascii="Calibri" w:hAnsi="Calibri" w:eastAsia="Calibri" w:cs="Calibri"/>
          <w:noProof w:val="0"/>
          <w:sz w:val="24"/>
          <w:szCs w:val="24"/>
          <w:lang w:val="en-IN"/>
        </w:rPr>
        <w:t xml:space="preserve"> To encourage users to take action and easily request a quote after viewing product details.</w:t>
      </w:r>
    </w:p>
    <w:p xmlns:wp14="http://schemas.microsoft.com/office/word/2010/wordml" w:rsidR="00C71BBD" w:rsidP="7935C8C9" w:rsidRDefault="00C71BBD" w14:paraId="1960E0CC" wp14:textId="799B830E">
      <w:pPr>
        <w:pStyle w:val="Heading3"/>
        <w:spacing w:before="281" w:beforeAutospacing="off" w:after="281" w:afterAutospacing="off"/>
        <w:ind/>
        <w:textAlignment w:val="baseline"/>
      </w:pPr>
      <w:r w:rsidRPr="7935C8C9" w:rsidR="6E957E61">
        <w:rPr>
          <w:b w:val="1"/>
          <w:bCs w:val="1"/>
          <w:noProof w:val="0"/>
          <w:sz w:val="28"/>
          <w:szCs w:val="28"/>
          <w:lang w:val="en-IN"/>
        </w:rPr>
        <w:t>Recently Viewed Products</w:t>
      </w:r>
    </w:p>
    <w:p xmlns:wp14="http://schemas.microsoft.com/office/word/2010/wordml" w:rsidR="00C71BBD" w:rsidP="7935C8C9" w:rsidRDefault="00C71BBD" w14:paraId="0A0B9AC5" wp14:textId="4137B6AF">
      <w:pPr>
        <w:spacing w:before="240" w:beforeAutospacing="off" w:after="240" w:afterAutospacing="off"/>
        <w:ind/>
        <w:textAlignment w:val="baseline"/>
      </w:pPr>
      <w:r w:rsidRPr="7935C8C9" w:rsidR="6E957E61">
        <w:rPr>
          <w:b w:val="1"/>
          <w:bCs w:val="1"/>
          <w:noProof w:val="0"/>
          <w:lang w:val="en-IN"/>
        </w:rPr>
        <w:t>Requirement:</w:t>
      </w:r>
      <w:r>
        <w:br/>
      </w:r>
      <w:r w:rsidRPr="7935C8C9" w:rsidR="6E957E61">
        <w:rPr>
          <w:noProof w:val="0"/>
          <w:lang w:val="en-IN"/>
        </w:rPr>
        <w:t xml:space="preserve"> A section needs to be added to display a list of recently viewed products.</w:t>
      </w:r>
    </w:p>
    <w:p xmlns:wp14="http://schemas.microsoft.com/office/word/2010/wordml" w:rsidR="00C71BBD" w:rsidP="7935C8C9" w:rsidRDefault="00C71BBD" w14:paraId="3D29BCF7" wp14:textId="583612D1">
      <w:pPr>
        <w:pStyle w:val="Normal"/>
        <w:spacing w:before="240" w:beforeAutospacing="off" w:after="240" w:afterAutospacing="off"/>
        <w:ind/>
        <w:textAlignment w:val="baseline"/>
      </w:pPr>
      <w:r w:rsidRPr="0E473E6F" w:rsidR="18B3B026">
        <w:rPr>
          <w:b w:val="1"/>
          <w:bCs w:val="1"/>
          <w:noProof w:val="0"/>
          <w:lang w:val="en-IN"/>
        </w:rPr>
        <w:t>Description:</w:t>
      </w:r>
      <w:r>
        <w:br/>
      </w:r>
      <w:r w:rsidRPr="0E473E6F" w:rsidR="18B3B026">
        <w:rPr>
          <w:noProof w:val="0"/>
          <w:lang w:val="en-IN"/>
        </w:rPr>
        <w:t xml:space="preserve"> This section will show products that the user has previously viewed, enabling quick access and improving user experience.</w:t>
      </w:r>
      <w:r>
        <w:br/>
      </w:r>
      <w:r>
        <w:br/>
      </w:r>
      <w:r w:rsidR="203F7A89">
        <w:drawing>
          <wp:inline xmlns:wp14="http://schemas.microsoft.com/office/word/2010/wordprocessingDrawing" wp14:editId="07419461" wp14:anchorId="6E3AC27D">
            <wp:extent cx="6010852" cy="5392858"/>
            <wp:effectExtent l="0" t="0" r="0" b="0"/>
            <wp:docPr id="1200721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721575" name="Picture 1200721575"/>
                    <pic:cNvPicPr/>
                  </pic:nvPicPr>
                  <pic:blipFill>
                    <a:blip xmlns:r="http://schemas.openxmlformats.org/officeDocument/2006/relationships" r:embed="rId935204653">
                      <a:extLst>
                        <a:ext uri="{28A0092B-C50C-407E-A947-70E740481C1C}">
                          <a14:useLocalDpi xmlns:a14="http://schemas.microsoft.com/office/drawing/2010/main"/>
                        </a:ext>
                      </a:extLst>
                    </a:blip>
                    <a:srcRect l="0" t="0" r="0" b="36555"/>
                    <a:stretch>
                      <a:fillRect/>
                    </a:stretch>
                  </pic:blipFill>
                  <pic:spPr>
                    <a:xfrm rot="0">
                      <a:off x="0" y="0"/>
                      <a:ext cx="6010852" cy="5392858"/>
                    </a:xfrm>
                    <a:prstGeom prst="rect">
                      <a:avLst/>
                    </a:prstGeom>
                  </pic:spPr>
                </pic:pic>
              </a:graphicData>
            </a:graphic>
          </wp:inline>
        </w:drawing>
      </w:r>
      <w:r>
        <w:br/>
      </w:r>
      <w:r w:rsidRPr="0E473E6F" w:rsidR="1D0AFB46">
        <w:rPr>
          <w:rFonts w:ascii="Calibri" w:hAnsi="Calibri" w:eastAsia="Calibri" w:cs="Calibri"/>
          <w:noProof w:val="0"/>
          <w:sz w:val="24"/>
          <w:szCs w:val="24"/>
          <w:lang w:val="en-IN"/>
        </w:rPr>
        <w:t xml:space="preserve">breadcrumb navigation displayed below the product hero section should be </w:t>
      </w:r>
      <w:r w:rsidRPr="0E473E6F" w:rsidR="1D0AFB46">
        <w:rPr>
          <w:rFonts w:ascii="Calibri" w:hAnsi="Calibri" w:eastAsia="Calibri" w:cs="Calibri"/>
          <w:b w:val="1"/>
          <w:bCs w:val="1"/>
          <w:noProof w:val="0"/>
          <w:sz w:val="24"/>
          <w:szCs w:val="24"/>
          <w:lang w:val="en-IN"/>
        </w:rPr>
        <w:t>fully clickable</w:t>
      </w:r>
      <w:r w:rsidRPr="0E473E6F" w:rsidR="1D0AFB46">
        <w:rPr>
          <w:rFonts w:ascii="Calibri" w:hAnsi="Calibri" w:eastAsia="Calibri" w:cs="Calibri"/>
          <w:noProof w:val="0"/>
          <w:sz w:val="24"/>
          <w:szCs w:val="24"/>
          <w:lang w:val="en-IN"/>
        </w:rPr>
        <w:t>.</w:t>
      </w:r>
    </w:p>
    <w:p xmlns:wp14="http://schemas.microsoft.com/office/word/2010/wordml" w:rsidR="00C71BBD" w:rsidP="73670605" w:rsidRDefault="00C71BBD" w14:paraId="0F216DFB" wp14:textId="0F2D411E">
      <w:pPr>
        <w:spacing w:before="240" w:beforeAutospacing="off" w:after="240" w:afterAutospacing="off"/>
        <w:ind/>
        <w:textAlignment w:val="baseline"/>
      </w:pPr>
      <w:r w:rsidRPr="73670605" w:rsidR="1A7D8C21">
        <w:rPr>
          <w:rFonts w:ascii="Calibri" w:hAnsi="Calibri" w:eastAsia="Calibri" w:cs="Calibri"/>
          <w:noProof w:val="0"/>
          <w:sz w:val="24"/>
          <w:szCs w:val="24"/>
          <w:lang w:val="en-IN"/>
        </w:rPr>
        <w:t>Example:</w:t>
      </w:r>
    </w:p>
    <w:p xmlns:wp14="http://schemas.microsoft.com/office/word/2010/wordml" w:rsidR="00C71BBD" w:rsidP="73670605" w:rsidRDefault="00C71BBD" w14:paraId="562813E9" wp14:textId="06A2B499">
      <w:pPr>
        <w:spacing w:before="240" w:beforeAutospacing="off" w:after="240" w:afterAutospacing="off"/>
        <w:ind/>
        <w:textAlignment w:val="baseline"/>
      </w:pPr>
      <w:r w:rsidRPr="73670605" w:rsidR="1A7D8C21">
        <w:rPr>
          <w:rFonts w:ascii="Calibri" w:hAnsi="Calibri" w:eastAsia="Calibri" w:cs="Calibri"/>
          <w:b w:val="1"/>
          <w:bCs w:val="1"/>
          <w:noProof w:val="0"/>
          <w:sz w:val="24"/>
          <w:szCs w:val="24"/>
          <w:lang w:val="en-IN"/>
        </w:rPr>
        <w:t>Home &gt; Laboratory Weighing &gt; Laboratory Balances &gt; Microbalance</w:t>
      </w:r>
    </w:p>
    <w:p xmlns:wp14="http://schemas.microsoft.com/office/word/2010/wordml" w:rsidR="00C71BBD" w:rsidP="73670605" w:rsidRDefault="00C71BBD" w14:paraId="537CFEF2" wp14:textId="336B3004">
      <w:pPr>
        <w:spacing w:before="240" w:beforeAutospacing="off" w:after="240" w:afterAutospacing="off"/>
        <w:ind/>
        <w:textAlignment w:val="baseline"/>
      </w:pPr>
      <w:r w:rsidRPr="73670605" w:rsidR="1A7D8C21">
        <w:rPr>
          <w:rFonts w:ascii="Calibri" w:hAnsi="Calibri" w:eastAsia="Calibri" w:cs="Calibri"/>
          <w:noProof w:val="0"/>
          <w:sz w:val="24"/>
          <w:szCs w:val="24"/>
          <w:lang w:val="en-IN"/>
        </w:rPr>
        <w:t>Functionality:</w:t>
      </w:r>
    </w:p>
    <w:p xmlns:wp14="http://schemas.microsoft.com/office/word/2010/wordml" w:rsidR="00C71BBD" w:rsidP="73670605" w:rsidRDefault="00C71BBD" w14:paraId="06303BE5" wp14:textId="36D7A4E3">
      <w:pPr>
        <w:pStyle w:val="ListParagraph"/>
        <w:numPr>
          <w:ilvl w:val="0"/>
          <w:numId w:val="79"/>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Each breadcrumb level should redirect the user to its respective page when clicked. </w:t>
      </w:r>
    </w:p>
    <w:p xmlns:wp14="http://schemas.microsoft.com/office/word/2010/wordml" w:rsidR="00C71BBD" w:rsidP="73670605" w:rsidRDefault="00C71BBD" w14:paraId="1E2C9504" wp14:textId="049F332A">
      <w:pPr>
        <w:pStyle w:val="ListParagraph"/>
        <w:numPr>
          <w:ilvl w:val="0"/>
          <w:numId w:val="79"/>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Users should be able to navigate directly to any parent category page. </w:t>
      </w:r>
    </w:p>
    <w:p xmlns:wp14="http://schemas.microsoft.com/office/word/2010/wordml" w:rsidR="00C71BBD" w:rsidP="73670605" w:rsidRDefault="00C71BBD" w14:paraId="724B92C6" wp14:textId="52A82D65">
      <w:pPr>
        <w:spacing w:before="240" w:beforeAutospacing="off" w:after="240" w:afterAutospacing="off"/>
        <w:ind/>
        <w:textAlignment w:val="baseline"/>
      </w:pPr>
      <w:r w:rsidRPr="73670605" w:rsidR="1A7D8C21">
        <w:rPr>
          <w:rFonts w:ascii="Calibri" w:hAnsi="Calibri" w:eastAsia="Calibri" w:cs="Calibri"/>
          <w:noProof w:val="0"/>
          <w:sz w:val="24"/>
          <w:szCs w:val="24"/>
          <w:lang w:val="en-IN"/>
        </w:rPr>
        <w:t>Example:</w:t>
      </w:r>
    </w:p>
    <w:p xmlns:wp14="http://schemas.microsoft.com/office/word/2010/wordml" w:rsidR="00C71BBD" w:rsidP="73670605" w:rsidRDefault="00C71BBD" w14:paraId="276EF39B" wp14:textId="4F08F099">
      <w:pPr>
        <w:pStyle w:val="ListParagraph"/>
        <w:numPr>
          <w:ilvl w:val="0"/>
          <w:numId w:val="80"/>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Clicking </w:t>
      </w:r>
      <w:r w:rsidRPr="73670605" w:rsidR="1A7D8C21">
        <w:rPr>
          <w:rFonts w:ascii="Calibri" w:hAnsi="Calibri" w:eastAsia="Calibri" w:cs="Calibri"/>
          <w:b w:val="1"/>
          <w:bCs w:val="1"/>
          <w:noProof w:val="0"/>
          <w:sz w:val="24"/>
          <w:szCs w:val="24"/>
          <w:lang w:val="en-IN"/>
        </w:rPr>
        <w:t>Home</w:t>
      </w:r>
      <w:r w:rsidRPr="73670605" w:rsidR="1A7D8C21">
        <w:rPr>
          <w:rFonts w:ascii="Calibri" w:hAnsi="Calibri" w:eastAsia="Calibri" w:cs="Calibri"/>
          <w:noProof w:val="0"/>
          <w:sz w:val="24"/>
          <w:szCs w:val="24"/>
          <w:lang w:val="en-IN"/>
        </w:rPr>
        <w:t xml:space="preserve"> → Redirects to Home page. </w:t>
      </w:r>
    </w:p>
    <w:p xmlns:wp14="http://schemas.microsoft.com/office/word/2010/wordml" w:rsidR="00C71BBD" w:rsidP="73670605" w:rsidRDefault="00C71BBD" w14:paraId="50BB510B" wp14:textId="0A9E76B7">
      <w:pPr>
        <w:pStyle w:val="ListParagraph"/>
        <w:numPr>
          <w:ilvl w:val="0"/>
          <w:numId w:val="80"/>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Clicking </w:t>
      </w:r>
      <w:r w:rsidRPr="73670605" w:rsidR="1A7D8C21">
        <w:rPr>
          <w:rFonts w:ascii="Calibri" w:hAnsi="Calibri" w:eastAsia="Calibri" w:cs="Calibri"/>
          <w:b w:val="1"/>
          <w:bCs w:val="1"/>
          <w:noProof w:val="0"/>
          <w:sz w:val="24"/>
          <w:szCs w:val="24"/>
          <w:lang w:val="en-IN"/>
        </w:rPr>
        <w:t>Laboratory Weighing</w:t>
      </w:r>
      <w:r w:rsidRPr="73670605" w:rsidR="1A7D8C21">
        <w:rPr>
          <w:rFonts w:ascii="Calibri" w:hAnsi="Calibri" w:eastAsia="Calibri" w:cs="Calibri"/>
          <w:noProof w:val="0"/>
          <w:sz w:val="24"/>
          <w:szCs w:val="24"/>
          <w:lang w:val="en-IN"/>
        </w:rPr>
        <w:t xml:space="preserve"> → Redirects to Laboratory Weighing category page. </w:t>
      </w:r>
    </w:p>
    <w:p xmlns:wp14="http://schemas.microsoft.com/office/word/2010/wordml" w:rsidR="00C71BBD" w:rsidP="73670605" w:rsidRDefault="00C71BBD" w14:paraId="411307BB" wp14:textId="4F6AC573">
      <w:pPr>
        <w:pStyle w:val="ListParagraph"/>
        <w:numPr>
          <w:ilvl w:val="0"/>
          <w:numId w:val="80"/>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Clicking </w:t>
      </w:r>
      <w:r w:rsidRPr="73670605" w:rsidR="1A7D8C21">
        <w:rPr>
          <w:rFonts w:ascii="Calibri" w:hAnsi="Calibri" w:eastAsia="Calibri" w:cs="Calibri"/>
          <w:b w:val="1"/>
          <w:bCs w:val="1"/>
          <w:noProof w:val="0"/>
          <w:sz w:val="24"/>
          <w:szCs w:val="24"/>
          <w:lang w:val="en-IN"/>
        </w:rPr>
        <w:t>Laboratory Balances</w:t>
      </w:r>
      <w:r w:rsidRPr="73670605" w:rsidR="1A7D8C21">
        <w:rPr>
          <w:rFonts w:ascii="Calibri" w:hAnsi="Calibri" w:eastAsia="Calibri" w:cs="Calibri"/>
          <w:noProof w:val="0"/>
          <w:sz w:val="24"/>
          <w:szCs w:val="24"/>
          <w:lang w:val="en-IN"/>
        </w:rPr>
        <w:t xml:space="preserve"> → Redirects to Laboratory Balances listing page. </w:t>
      </w:r>
    </w:p>
    <w:p xmlns:wp14="http://schemas.microsoft.com/office/word/2010/wordml" w:rsidR="00C71BBD" w:rsidP="73670605" w:rsidRDefault="00C71BBD" w14:paraId="1CFF72E9" wp14:textId="4265D89A">
      <w:pPr>
        <w:pStyle w:val="ListParagraph"/>
        <w:numPr>
          <w:ilvl w:val="0"/>
          <w:numId w:val="80"/>
        </w:numPr>
        <w:spacing w:before="0" w:beforeAutospacing="off" w:after="0" w:afterAutospacing="off"/>
        <w:ind/>
        <w:textAlignment w:val="baseline"/>
        <w:rPr>
          <w:rFonts w:ascii="Calibri" w:hAnsi="Calibri" w:eastAsia="Calibri" w:cs="Calibri"/>
          <w:noProof w:val="0"/>
          <w:sz w:val="24"/>
          <w:szCs w:val="24"/>
          <w:lang w:val="en-IN"/>
        </w:rPr>
      </w:pPr>
      <w:r w:rsidRPr="73670605" w:rsidR="1A7D8C21">
        <w:rPr>
          <w:rFonts w:ascii="Calibri" w:hAnsi="Calibri" w:eastAsia="Calibri" w:cs="Calibri"/>
          <w:noProof w:val="0"/>
          <w:sz w:val="24"/>
          <w:szCs w:val="24"/>
          <w:lang w:val="en-IN"/>
        </w:rPr>
        <w:t xml:space="preserve">Clicking </w:t>
      </w:r>
      <w:r w:rsidRPr="73670605" w:rsidR="1A7D8C21">
        <w:rPr>
          <w:rFonts w:ascii="Calibri" w:hAnsi="Calibri" w:eastAsia="Calibri" w:cs="Calibri"/>
          <w:b w:val="1"/>
          <w:bCs w:val="1"/>
          <w:noProof w:val="0"/>
          <w:sz w:val="24"/>
          <w:szCs w:val="24"/>
          <w:lang w:val="en-IN"/>
        </w:rPr>
        <w:t>Microbalance</w:t>
      </w:r>
      <w:r w:rsidRPr="73670605" w:rsidR="1A7D8C21">
        <w:rPr>
          <w:rFonts w:ascii="Calibri" w:hAnsi="Calibri" w:eastAsia="Calibri" w:cs="Calibri"/>
          <w:noProof w:val="0"/>
          <w:sz w:val="24"/>
          <w:szCs w:val="24"/>
          <w:lang w:val="en-IN"/>
        </w:rPr>
        <w:t xml:space="preserve"> → Remains on the current product category/page.</w:t>
      </w:r>
      <w:r>
        <w:br/>
      </w:r>
    </w:p>
    <w:p xmlns:wp14="http://schemas.microsoft.com/office/word/2010/wordml" w:rsidR="00C71BBD" w:rsidP="73670605" w:rsidRDefault="00C71BBD" w14:paraId="1A2B4A92" wp14:textId="01F1BBBE">
      <w:pPr>
        <w:pStyle w:val="ListParagraph"/>
        <w:spacing w:before="0" w:beforeAutospacing="off" w:after="0" w:afterAutospacing="off"/>
        <w:ind w:left="720"/>
        <w:textAlignment w:val="baseline"/>
        <w:rPr>
          <w:rFonts w:ascii="Calibri" w:hAnsi="Calibri" w:eastAsia="Calibri" w:cs="Calibri"/>
          <w:noProof w:val="0"/>
          <w:sz w:val="24"/>
          <w:szCs w:val="24"/>
          <w:lang w:val="en-IN"/>
        </w:rPr>
      </w:pPr>
    </w:p>
    <w:p xmlns:wp14="http://schemas.microsoft.com/office/word/2010/wordml" w:rsidR="00C71BBD" w:rsidP="73670605" w:rsidRDefault="00C71BBD" w14:paraId="4C829E30" wp14:textId="58B0F969">
      <w:pPr>
        <w:pStyle w:val="Heading3"/>
        <w:spacing w:before="281" w:beforeAutospacing="off" w:after="281" w:afterAutospacing="off"/>
        <w:ind/>
        <w:textAlignment w:val="baseline"/>
      </w:pPr>
      <w:r w:rsidRPr="73670605" w:rsidR="0B356759">
        <w:rPr>
          <w:rFonts w:ascii="Calibri" w:hAnsi="Calibri" w:eastAsia="Calibri" w:cs="Calibri"/>
          <w:b w:val="1"/>
          <w:bCs w:val="1"/>
          <w:noProof w:val="0"/>
          <w:sz w:val="28"/>
          <w:szCs w:val="28"/>
          <w:lang w:val="en-IN"/>
        </w:rPr>
        <w:t>Technical Content Slider</w:t>
      </w:r>
    </w:p>
    <w:p xmlns:wp14="http://schemas.microsoft.com/office/word/2010/wordml" w:rsidR="00C71BBD" w:rsidP="73670605" w:rsidRDefault="00C71BBD" w14:paraId="6F627865" wp14:textId="604C729C">
      <w:pPr>
        <w:spacing w:before="240" w:beforeAutospacing="off" w:after="240" w:afterAutospacing="off"/>
        <w:ind/>
        <w:textAlignment w:val="baseline"/>
      </w:pPr>
      <w:r w:rsidRPr="73670605" w:rsidR="0B356759">
        <w:rPr>
          <w:rFonts w:ascii="Calibri" w:hAnsi="Calibri" w:eastAsia="Calibri" w:cs="Calibri"/>
          <w:noProof w:val="0"/>
          <w:sz w:val="24"/>
          <w:szCs w:val="24"/>
          <w:lang w:val="en-IN"/>
        </w:rPr>
        <w:t xml:space="preserve">The technical content section will contain </w:t>
      </w:r>
      <w:r w:rsidRPr="73670605" w:rsidR="0B356759">
        <w:rPr>
          <w:rFonts w:ascii="Calibri" w:hAnsi="Calibri" w:eastAsia="Calibri" w:cs="Calibri"/>
          <w:b w:val="1"/>
          <w:bCs w:val="1"/>
          <w:noProof w:val="0"/>
          <w:sz w:val="24"/>
          <w:szCs w:val="24"/>
          <w:lang w:val="en-IN"/>
        </w:rPr>
        <w:t>eight feature points/cards</w:t>
      </w:r>
      <w:r w:rsidRPr="73670605" w:rsidR="0B356759">
        <w:rPr>
          <w:rFonts w:ascii="Calibri" w:hAnsi="Calibri" w:eastAsia="Calibri" w:cs="Calibri"/>
          <w:noProof w:val="0"/>
          <w:sz w:val="24"/>
          <w:szCs w:val="24"/>
          <w:lang w:val="en-IN"/>
        </w:rPr>
        <w:t xml:space="preserve"> displayed in a horizontal slider format.</w:t>
      </w:r>
    </w:p>
    <w:p xmlns:wp14="http://schemas.microsoft.com/office/word/2010/wordml" w:rsidR="00C71BBD" w:rsidP="73670605" w:rsidRDefault="00C71BBD" w14:paraId="6742A768" wp14:textId="3602FBE4">
      <w:pPr>
        <w:spacing w:before="240" w:beforeAutospacing="off" w:after="240" w:afterAutospacing="off"/>
        <w:ind/>
        <w:textAlignment w:val="baseline"/>
      </w:pPr>
      <w:r w:rsidRPr="73670605" w:rsidR="0B356759">
        <w:rPr>
          <w:rFonts w:ascii="Calibri" w:hAnsi="Calibri" w:eastAsia="Calibri" w:cs="Calibri"/>
          <w:noProof w:val="0"/>
          <w:sz w:val="24"/>
          <w:szCs w:val="24"/>
          <w:lang w:val="en-IN"/>
        </w:rPr>
        <w:t>Functionality:</w:t>
      </w:r>
    </w:p>
    <w:p xmlns:wp14="http://schemas.microsoft.com/office/word/2010/wordml" w:rsidR="00C71BBD" w:rsidP="73670605" w:rsidRDefault="00C71BBD" w14:paraId="3B50B5E1" wp14:textId="7E676896">
      <w:pPr>
        <w:pStyle w:val="ListParagraph"/>
        <w:numPr>
          <w:ilvl w:val="0"/>
          <w:numId w:val="81"/>
        </w:numPr>
        <w:spacing w:before="0" w:beforeAutospacing="off" w:after="0" w:afterAutospacing="off"/>
        <w:ind/>
        <w:textAlignment w:val="baseline"/>
        <w:rPr>
          <w:rFonts w:ascii="Calibri" w:hAnsi="Calibri" w:eastAsia="Calibri" w:cs="Calibri"/>
          <w:noProof w:val="0"/>
          <w:sz w:val="24"/>
          <w:szCs w:val="24"/>
          <w:lang w:val="en-IN"/>
        </w:rPr>
      </w:pPr>
      <w:r w:rsidRPr="73670605" w:rsidR="0B356759">
        <w:rPr>
          <w:rFonts w:ascii="Calibri" w:hAnsi="Calibri" w:eastAsia="Calibri" w:cs="Calibri"/>
          <w:noProof w:val="0"/>
          <w:sz w:val="24"/>
          <w:szCs w:val="24"/>
          <w:lang w:val="en-IN"/>
        </w:rPr>
        <w:t xml:space="preserve">Users can slide through the technical content points using the navigation control. </w:t>
      </w:r>
    </w:p>
    <w:p xmlns:wp14="http://schemas.microsoft.com/office/word/2010/wordml" w:rsidR="00C71BBD" w:rsidP="73670605" w:rsidRDefault="00C71BBD" w14:paraId="7F7F7D42" wp14:textId="3B5B71B9">
      <w:pPr>
        <w:pStyle w:val="ListParagraph"/>
        <w:numPr>
          <w:ilvl w:val="0"/>
          <w:numId w:val="81"/>
        </w:numPr>
        <w:spacing w:before="0" w:beforeAutospacing="off" w:after="0" w:afterAutospacing="off"/>
        <w:ind/>
        <w:textAlignment w:val="baseline"/>
        <w:rPr>
          <w:rFonts w:ascii="Calibri" w:hAnsi="Calibri" w:eastAsia="Calibri" w:cs="Calibri"/>
          <w:noProof w:val="0"/>
          <w:sz w:val="24"/>
          <w:szCs w:val="24"/>
          <w:lang w:val="en-IN"/>
        </w:rPr>
      </w:pPr>
      <w:r w:rsidRPr="73670605" w:rsidR="0B356759">
        <w:rPr>
          <w:rFonts w:ascii="Calibri" w:hAnsi="Calibri" w:eastAsia="Calibri" w:cs="Calibri"/>
          <w:noProof w:val="0"/>
          <w:sz w:val="24"/>
          <w:szCs w:val="24"/>
          <w:lang w:val="en-IN"/>
        </w:rPr>
        <w:t xml:space="preserve">Initially, the right navigation arrow should be visible to indicate more content is available. </w:t>
      </w:r>
    </w:p>
    <w:p xmlns:wp14="http://schemas.microsoft.com/office/word/2010/wordml" w:rsidR="00C71BBD" w:rsidP="73670605" w:rsidRDefault="00C71BBD" w14:paraId="76535F1A" wp14:textId="42FE2A2E">
      <w:pPr>
        <w:pStyle w:val="ListParagraph"/>
        <w:numPr>
          <w:ilvl w:val="0"/>
          <w:numId w:val="81"/>
        </w:numPr>
        <w:spacing w:before="0" w:beforeAutospacing="off" w:after="0" w:afterAutospacing="off"/>
        <w:ind/>
        <w:textAlignment w:val="baseline"/>
        <w:rPr>
          <w:rFonts w:ascii="Calibri" w:hAnsi="Calibri" w:eastAsia="Calibri" w:cs="Calibri"/>
          <w:noProof w:val="0"/>
          <w:sz w:val="24"/>
          <w:szCs w:val="24"/>
          <w:lang w:val="en-IN"/>
        </w:rPr>
      </w:pPr>
      <w:r w:rsidRPr="73670605" w:rsidR="0B356759">
        <w:rPr>
          <w:rFonts w:ascii="Calibri" w:hAnsi="Calibri" w:eastAsia="Calibri" w:cs="Calibri"/>
          <w:noProof w:val="0"/>
          <w:sz w:val="24"/>
          <w:szCs w:val="24"/>
          <w:lang w:val="en-IN"/>
        </w:rPr>
        <w:t xml:space="preserve">When the user clicks the </w:t>
      </w:r>
      <w:r w:rsidRPr="73670605" w:rsidR="0B356759">
        <w:rPr>
          <w:rFonts w:ascii="Calibri" w:hAnsi="Calibri" w:eastAsia="Calibri" w:cs="Calibri"/>
          <w:b w:val="1"/>
          <w:bCs w:val="1"/>
          <w:noProof w:val="0"/>
          <w:sz w:val="24"/>
          <w:szCs w:val="24"/>
          <w:lang w:val="en-IN"/>
        </w:rPr>
        <w:t>right arrow</w:t>
      </w:r>
      <w:r w:rsidRPr="73670605" w:rsidR="0B356759">
        <w:rPr>
          <w:rFonts w:ascii="Calibri" w:hAnsi="Calibri" w:eastAsia="Calibri" w:cs="Calibri"/>
          <w:noProof w:val="0"/>
          <w:sz w:val="24"/>
          <w:szCs w:val="24"/>
          <w:lang w:val="en-IN"/>
        </w:rPr>
        <w:t xml:space="preserve">, the content should slide to the next </w:t>
      </w:r>
      <w:r w:rsidRPr="73670605" w:rsidR="0B356759">
        <w:rPr>
          <w:rFonts w:ascii="Calibri" w:hAnsi="Calibri" w:eastAsia="Calibri" w:cs="Calibri"/>
          <w:noProof w:val="0"/>
          <w:sz w:val="24"/>
          <w:szCs w:val="24"/>
          <w:lang w:val="en-IN"/>
        </w:rPr>
        <w:t>points</w:t>
      </w:r>
      <w:r w:rsidRPr="73670605" w:rsidR="0B356759">
        <w:rPr>
          <w:rFonts w:ascii="Calibri" w:hAnsi="Calibri" w:eastAsia="Calibri" w:cs="Calibri"/>
          <w:noProof w:val="0"/>
          <w:sz w:val="24"/>
          <w:szCs w:val="24"/>
          <w:lang w:val="en-IN"/>
        </w:rPr>
        <w:t xml:space="preserve"> and the </w:t>
      </w:r>
      <w:r w:rsidRPr="73670605" w:rsidR="0B356759">
        <w:rPr>
          <w:rFonts w:ascii="Calibri" w:hAnsi="Calibri" w:eastAsia="Calibri" w:cs="Calibri"/>
          <w:b w:val="1"/>
          <w:bCs w:val="1"/>
          <w:noProof w:val="0"/>
          <w:sz w:val="24"/>
          <w:szCs w:val="24"/>
          <w:lang w:val="en-IN"/>
        </w:rPr>
        <w:t>left arrow should appear</w:t>
      </w:r>
      <w:r w:rsidRPr="73670605" w:rsidR="0B356759">
        <w:rPr>
          <w:rFonts w:ascii="Calibri" w:hAnsi="Calibri" w:eastAsia="Calibri" w:cs="Calibri"/>
          <w:noProof w:val="0"/>
          <w:sz w:val="24"/>
          <w:szCs w:val="24"/>
          <w:lang w:val="en-IN"/>
        </w:rPr>
        <w:t xml:space="preserve"> to allow backward navigation. </w:t>
      </w:r>
    </w:p>
    <w:p xmlns:wp14="http://schemas.microsoft.com/office/word/2010/wordml" w:rsidR="00C71BBD" w:rsidP="73670605" w:rsidRDefault="00C71BBD" w14:paraId="19CA8E6D" wp14:textId="4D863F54">
      <w:pPr>
        <w:pStyle w:val="ListParagraph"/>
        <w:numPr>
          <w:ilvl w:val="0"/>
          <w:numId w:val="81"/>
        </w:numPr>
        <w:spacing w:before="0" w:beforeAutospacing="off" w:after="0" w:afterAutospacing="off"/>
        <w:ind/>
        <w:textAlignment w:val="baseline"/>
        <w:rPr/>
      </w:pPr>
      <w:r w:rsidRPr="73670605" w:rsidR="06647311">
        <w:rPr>
          <w:noProof w:val="0"/>
          <w:lang w:val="en-IN"/>
        </w:rPr>
        <w:t>Users should be able to move both forward and backward through all eight technical content points.</w:t>
      </w:r>
    </w:p>
    <w:p xmlns:wp14="http://schemas.microsoft.com/office/word/2010/wordml" w:rsidR="00C71BBD" w:rsidP="73670605" w:rsidRDefault="00C71BBD" w14:paraId="23F501CE" wp14:textId="031B2EAA">
      <w:pPr>
        <w:pStyle w:val="Normal"/>
        <w:spacing w:before="240" w:beforeAutospacing="off" w:after="240" w:afterAutospacing="off"/>
        <w:ind w:left="0"/>
        <w:textAlignment w:val="baseline"/>
        <w:rPr>
          <w:sz w:val="24"/>
          <w:szCs w:val="24"/>
        </w:rPr>
      </w:pPr>
    </w:p>
    <w:p xmlns:wp14="http://schemas.microsoft.com/office/word/2010/wordml" w:rsidR="00C71BBD" w:rsidP="73670605" w:rsidRDefault="00C71BBD" w14:paraId="3200C552" wp14:textId="01481346">
      <w:pPr>
        <w:pStyle w:val="Normal"/>
        <w:spacing w:before="281" w:beforeAutospacing="off" w:after="281" w:afterAutospacing="off"/>
        <w:ind/>
        <w:textAlignment w:val="baseline"/>
      </w:pPr>
      <w:r>
        <w:br/>
      </w:r>
      <w:r w:rsidR="11DDD1E7">
        <w:drawing>
          <wp:inline xmlns:wp14="http://schemas.microsoft.com/office/word/2010/wordprocessingDrawing" wp14:editId="4DB0B435" wp14:anchorId="6B6ADFEB">
            <wp:extent cx="6017007" cy="8508756"/>
            <wp:effectExtent l="0" t="0" r="0" b="0"/>
            <wp:docPr id="1126239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239652" name="Picture 1126239652"/>
                    <pic:cNvPicPr/>
                  </pic:nvPicPr>
                  <pic:blipFill>
                    <a:blip xmlns:r="http://schemas.openxmlformats.org/officeDocument/2006/relationships" r:embed="rId611547023">
                      <a:extLst>
                        <a:ext uri="{28A0092B-C50C-407E-A947-70E740481C1C}">
                          <a14:useLocalDpi xmlns:a14="http://schemas.microsoft.com/office/drawing/2010/main"/>
                        </a:ext>
                      </a:extLst>
                    </a:blip>
                    <a:stretch>
                      <a:fillRect/>
                    </a:stretch>
                  </pic:blipFill>
                  <pic:spPr>
                    <a:xfrm rot="0">
                      <a:off x="0" y="0"/>
                      <a:ext cx="6017007" cy="8508756"/>
                    </a:xfrm>
                    <a:prstGeom prst="rect">
                      <a:avLst/>
                    </a:prstGeom>
                  </pic:spPr>
                </pic:pic>
              </a:graphicData>
            </a:graphic>
          </wp:inline>
        </w:drawing>
      </w:r>
      <w:r w:rsidRPr="73670605" w:rsidR="3495DAB5">
        <w:rPr>
          <w:rFonts w:ascii="Calibri" w:hAnsi="Calibri" w:eastAsia="Calibri" w:cs="Calibri"/>
          <w:b w:val="1"/>
          <w:bCs w:val="1"/>
          <w:noProof w:val="0"/>
          <w:sz w:val="28"/>
          <w:szCs w:val="28"/>
          <w:lang w:val="en-IN"/>
        </w:rPr>
        <w:t>Specifications Section</w:t>
      </w:r>
    </w:p>
    <w:p xmlns:wp14="http://schemas.microsoft.com/office/word/2010/wordml" w:rsidR="00C71BBD" w:rsidP="73670605" w:rsidRDefault="00C71BBD" w14:paraId="6A212DEB" wp14:textId="486439E3">
      <w:pPr>
        <w:pStyle w:val="ListParagraph"/>
        <w:numPr>
          <w:ilvl w:val="0"/>
          <w:numId w:val="82"/>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The specifications displayed on the product page will be taken from the </w:t>
      </w:r>
      <w:r w:rsidRPr="73670605" w:rsidR="3495DAB5">
        <w:rPr>
          <w:rFonts w:ascii="Calibri" w:hAnsi="Calibri" w:eastAsia="Calibri" w:cs="Calibri"/>
          <w:b w:val="1"/>
          <w:bCs w:val="1"/>
          <w:noProof w:val="0"/>
          <w:sz w:val="24"/>
          <w:szCs w:val="24"/>
          <w:lang w:val="en-IN"/>
        </w:rPr>
        <w:t>Technical Sheet</w:t>
      </w:r>
      <w:r w:rsidRPr="73670605" w:rsidR="3495DAB5">
        <w:rPr>
          <w:rFonts w:ascii="Calibri" w:hAnsi="Calibri" w:eastAsia="Calibri" w:cs="Calibri"/>
          <w:noProof w:val="0"/>
          <w:sz w:val="24"/>
          <w:szCs w:val="24"/>
          <w:lang w:val="en-IN"/>
        </w:rPr>
        <w:t xml:space="preserve">. </w:t>
      </w:r>
    </w:p>
    <w:p xmlns:wp14="http://schemas.microsoft.com/office/word/2010/wordml" w:rsidR="00C71BBD" w:rsidP="73670605" w:rsidRDefault="00C71BBD" w14:paraId="4E0FB81A" wp14:textId="7ECB332A">
      <w:pPr>
        <w:pStyle w:val="ListParagraph"/>
        <w:numPr>
          <w:ilvl w:val="0"/>
          <w:numId w:val="82"/>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Specifications will be </w:t>
      </w:r>
      <w:r w:rsidRPr="73670605" w:rsidR="3495DAB5">
        <w:rPr>
          <w:rFonts w:ascii="Calibri" w:hAnsi="Calibri" w:eastAsia="Calibri" w:cs="Calibri"/>
          <w:b w:val="1"/>
          <w:bCs w:val="1"/>
          <w:noProof w:val="0"/>
          <w:sz w:val="24"/>
          <w:szCs w:val="24"/>
          <w:lang w:val="en-IN"/>
        </w:rPr>
        <w:t>model-specific</w:t>
      </w:r>
      <w:r w:rsidRPr="73670605" w:rsidR="3495DAB5">
        <w:rPr>
          <w:rFonts w:ascii="Calibri" w:hAnsi="Calibri" w:eastAsia="Calibri" w:cs="Calibri"/>
          <w:noProof w:val="0"/>
          <w:sz w:val="24"/>
          <w:szCs w:val="24"/>
          <w:lang w:val="en-IN"/>
        </w:rPr>
        <w:t xml:space="preserve"> and only the specifications related to the selected product model should be displayed. </w:t>
      </w:r>
    </w:p>
    <w:p xmlns:wp14="http://schemas.microsoft.com/office/word/2010/wordml" w:rsidR="00C71BBD" w:rsidP="73670605" w:rsidRDefault="00C71BBD" w14:paraId="18FD524B" wp14:textId="12AEBE6C">
      <w:pPr>
        <w:pStyle w:val="ListParagraph"/>
        <w:numPr>
          <w:ilvl w:val="1"/>
          <w:numId w:val="82"/>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Example: When the user opens </w:t>
      </w:r>
      <w:r w:rsidRPr="73670605" w:rsidR="3495DAB5">
        <w:rPr>
          <w:rFonts w:ascii="Calibri" w:hAnsi="Calibri" w:eastAsia="Calibri" w:cs="Calibri"/>
          <w:b w:val="1"/>
          <w:bCs w:val="1"/>
          <w:noProof w:val="0"/>
          <w:sz w:val="24"/>
          <w:szCs w:val="24"/>
          <w:lang w:val="en-IN"/>
        </w:rPr>
        <w:t>Microbalance AXR 2MA</w:t>
      </w:r>
      <w:r w:rsidRPr="73670605" w:rsidR="3495DAB5">
        <w:rPr>
          <w:rFonts w:ascii="Calibri" w:hAnsi="Calibri" w:eastAsia="Calibri" w:cs="Calibri"/>
          <w:noProof w:val="0"/>
          <w:sz w:val="24"/>
          <w:szCs w:val="24"/>
          <w:lang w:val="en-IN"/>
        </w:rPr>
        <w:t xml:space="preserve">, only AXR 2MA specifications should appear. </w:t>
      </w:r>
    </w:p>
    <w:p xmlns:wp14="http://schemas.microsoft.com/office/word/2010/wordml" w:rsidR="00C71BBD" w:rsidP="73670605" w:rsidRDefault="00C71BBD" w14:paraId="0AA502E7" wp14:textId="61E146A6">
      <w:pPr>
        <w:pStyle w:val="Heading3"/>
        <w:spacing w:before="281" w:beforeAutospacing="off" w:after="281" w:afterAutospacing="off"/>
        <w:ind/>
        <w:textAlignment w:val="baseline"/>
      </w:pPr>
      <w:r w:rsidRPr="73670605" w:rsidR="3495DAB5">
        <w:rPr>
          <w:rFonts w:ascii="Calibri" w:hAnsi="Calibri" w:eastAsia="Calibri" w:cs="Calibri"/>
          <w:b w:val="1"/>
          <w:bCs w:val="1"/>
          <w:noProof w:val="0"/>
          <w:sz w:val="28"/>
          <w:szCs w:val="28"/>
          <w:lang w:val="en-IN"/>
        </w:rPr>
        <w:t>Accordion Functionality:</w:t>
      </w:r>
    </w:p>
    <w:p xmlns:wp14="http://schemas.microsoft.com/office/word/2010/wordml" w:rsidR="00C71BBD" w:rsidP="73670605" w:rsidRDefault="00C71BBD" w14:paraId="787AD0FB" wp14:textId="1389A6F6">
      <w:pPr>
        <w:pStyle w:val="ListParagraph"/>
        <w:numPr>
          <w:ilvl w:val="0"/>
          <w:numId w:val="83"/>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The Specifications section should be expandable/collapsible using the </w:t>
      </w:r>
      <w:r w:rsidRPr="73670605" w:rsidR="3495DAB5">
        <w:rPr>
          <w:rFonts w:ascii="Calibri" w:hAnsi="Calibri" w:eastAsia="Calibri" w:cs="Calibri"/>
          <w:b w:val="1"/>
          <w:bCs w:val="1"/>
          <w:noProof w:val="0"/>
          <w:sz w:val="24"/>
          <w:szCs w:val="24"/>
          <w:lang w:val="en-IN"/>
        </w:rPr>
        <w:t>up/down arrow icon</w:t>
      </w:r>
      <w:r w:rsidRPr="73670605" w:rsidR="3495DAB5">
        <w:rPr>
          <w:rFonts w:ascii="Calibri" w:hAnsi="Calibri" w:eastAsia="Calibri" w:cs="Calibri"/>
          <w:noProof w:val="0"/>
          <w:sz w:val="24"/>
          <w:szCs w:val="24"/>
          <w:lang w:val="en-IN"/>
        </w:rPr>
        <w:t xml:space="preserve"> placed beside the section heading. </w:t>
      </w:r>
    </w:p>
    <w:p xmlns:wp14="http://schemas.microsoft.com/office/word/2010/wordml" w:rsidR="00C71BBD" w:rsidP="73670605" w:rsidRDefault="00C71BBD" w14:paraId="4685F71D" wp14:textId="7A0D1972">
      <w:pPr>
        <w:pStyle w:val="ListParagraph"/>
        <w:numPr>
          <w:ilvl w:val="0"/>
          <w:numId w:val="83"/>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By default, the section can be displayed in collapsed or expanded form as per design requirement. </w:t>
      </w:r>
    </w:p>
    <w:p xmlns:wp14="http://schemas.microsoft.com/office/word/2010/wordml" w:rsidR="00C71BBD" w:rsidP="73670605" w:rsidRDefault="00C71BBD" w14:paraId="526A0C3A" wp14:textId="61EBC410">
      <w:pPr>
        <w:pStyle w:val="ListParagraph"/>
        <w:numPr>
          <w:ilvl w:val="0"/>
          <w:numId w:val="83"/>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Clicking the arrow should: </w:t>
      </w:r>
    </w:p>
    <w:p xmlns:wp14="http://schemas.microsoft.com/office/word/2010/wordml" w:rsidR="00C71BBD" w:rsidP="73670605" w:rsidRDefault="00C71BBD" w14:paraId="6191853E" wp14:textId="707FF059">
      <w:pPr>
        <w:pStyle w:val="ListParagraph"/>
        <w:numPr>
          <w:ilvl w:val="1"/>
          <w:numId w:val="83"/>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Expand → Display complete specifications table. </w:t>
      </w:r>
    </w:p>
    <w:p xmlns:wp14="http://schemas.microsoft.com/office/word/2010/wordml" w:rsidR="00C71BBD" w:rsidP="73670605" w:rsidRDefault="00C71BBD" w14:paraId="7B8935F2" wp14:textId="0152BB34">
      <w:pPr>
        <w:pStyle w:val="ListParagraph"/>
        <w:numPr>
          <w:ilvl w:val="1"/>
          <w:numId w:val="83"/>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Collapse → Hide the specifications table. </w:t>
      </w:r>
    </w:p>
    <w:p xmlns:wp14="http://schemas.microsoft.com/office/word/2010/wordml" w:rsidR="00C71BBD" w:rsidP="73670605" w:rsidRDefault="00C71BBD" w14:paraId="0DCBFBB1" wp14:textId="2D5258F0">
      <w:pPr>
        <w:pStyle w:val="Heading3"/>
        <w:spacing w:before="281" w:beforeAutospacing="off" w:after="281" w:afterAutospacing="off"/>
        <w:ind/>
        <w:textAlignment w:val="baseline"/>
      </w:pPr>
      <w:r w:rsidRPr="73670605" w:rsidR="3495DAB5">
        <w:rPr>
          <w:rFonts w:ascii="Calibri" w:hAnsi="Calibri" w:eastAsia="Calibri" w:cs="Calibri"/>
          <w:b w:val="1"/>
          <w:bCs w:val="1"/>
          <w:noProof w:val="0"/>
          <w:sz w:val="28"/>
          <w:szCs w:val="28"/>
          <w:lang w:val="en-IN"/>
        </w:rPr>
        <w:t>Other Sections:</w:t>
      </w:r>
    </w:p>
    <w:p xmlns:wp14="http://schemas.microsoft.com/office/word/2010/wordml" w:rsidR="00C71BBD" w:rsidP="73670605" w:rsidRDefault="00C71BBD" w14:paraId="4BD83152" wp14:textId="5B7CDA77">
      <w:pPr>
        <w:spacing w:before="240" w:beforeAutospacing="off" w:after="240" w:afterAutospacing="off"/>
        <w:ind/>
        <w:textAlignment w:val="baseline"/>
      </w:pPr>
      <w:r w:rsidRPr="73670605" w:rsidR="3495DAB5">
        <w:rPr>
          <w:rFonts w:ascii="Calibri" w:hAnsi="Calibri" w:eastAsia="Calibri" w:cs="Calibri"/>
          <w:noProof w:val="0"/>
          <w:sz w:val="24"/>
          <w:szCs w:val="24"/>
          <w:lang w:val="en-IN"/>
        </w:rPr>
        <w:t>The same accordion functionality should be available for:</w:t>
      </w:r>
    </w:p>
    <w:p xmlns:wp14="http://schemas.microsoft.com/office/word/2010/wordml" w:rsidR="00C71BBD" w:rsidP="73670605" w:rsidRDefault="00C71BBD" w14:paraId="5DE11A61" wp14:textId="305224CA">
      <w:pPr>
        <w:pStyle w:val="ListParagraph"/>
        <w:numPr>
          <w:ilvl w:val="0"/>
          <w:numId w:val="84"/>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Specifications </w:t>
      </w:r>
    </w:p>
    <w:p xmlns:wp14="http://schemas.microsoft.com/office/word/2010/wordml" w:rsidR="00C71BBD" w:rsidP="73670605" w:rsidRDefault="00C71BBD" w14:paraId="3A88652D" wp14:textId="4630C44C">
      <w:pPr>
        <w:pStyle w:val="ListParagraph"/>
        <w:numPr>
          <w:ilvl w:val="0"/>
          <w:numId w:val="84"/>
        </w:numPr>
        <w:spacing w:before="0" w:beforeAutospacing="off" w:after="0" w:afterAutospacing="off"/>
        <w:ind/>
        <w:textAlignment w:val="baseline"/>
        <w:rPr>
          <w:rFonts w:ascii="Calibri" w:hAnsi="Calibri" w:eastAsia="Calibri" w:cs="Calibri"/>
          <w:noProof w:val="0"/>
          <w:sz w:val="24"/>
          <w:szCs w:val="24"/>
          <w:lang w:val="en-IN"/>
        </w:rPr>
      </w:pPr>
      <w:r w:rsidRPr="73670605" w:rsidR="3495DAB5">
        <w:rPr>
          <w:rFonts w:ascii="Calibri" w:hAnsi="Calibri" w:eastAsia="Calibri" w:cs="Calibri"/>
          <w:noProof w:val="0"/>
          <w:sz w:val="24"/>
          <w:szCs w:val="24"/>
          <w:lang w:val="en-IN"/>
        </w:rPr>
        <w:t xml:space="preserve">Documentation </w:t>
      </w:r>
    </w:p>
    <w:p xmlns:wp14="http://schemas.microsoft.com/office/word/2010/wordml" w:rsidR="00C71BBD" w:rsidP="73670605" w:rsidRDefault="00C71BBD" w14:paraId="1076CE50" wp14:textId="642EC784">
      <w:pPr>
        <w:pStyle w:val="ListParagraph"/>
        <w:numPr>
          <w:ilvl w:val="0"/>
          <w:numId w:val="84"/>
        </w:numPr>
        <w:spacing w:before="0" w:beforeAutospacing="off" w:after="0" w:afterAutospacing="off"/>
        <w:ind/>
        <w:textAlignment w:val="baseline"/>
        <w:rPr/>
      </w:pPr>
      <w:r w:rsidRPr="73670605" w:rsidR="3495DAB5">
        <w:rPr>
          <w:rFonts w:ascii="Calibri" w:hAnsi="Calibri" w:eastAsia="Calibri" w:cs="Calibri"/>
          <w:noProof w:val="0"/>
          <w:sz w:val="24"/>
          <w:szCs w:val="24"/>
          <w:lang w:val="en-IN"/>
        </w:rPr>
        <w:t>Accessories</w:t>
      </w:r>
      <w:r>
        <w:br/>
      </w:r>
      <w:r w:rsidR="3F5B91EE">
        <w:rPr/>
        <w:t>g</w:t>
      </w:r>
      <w:r w:rsidRPr="73670605" w:rsidR="00F5D319">
        <w:rPr>
          <w:b w:val="1"/>
          <w:bCs w:val="1"/>
          <w:noProof w:val="0"/>
          <w:sz w:val="28"/>
          <w:szCs w:val="28"/>
          <w:lang w:val="en-IN"/>
        </w:rPr>
        <w:t>Documentation Section</w:t>
      </w:r>
    </w:p>
    <w:p xmlns:wp14="http://schemas.microsoft.com/office/word/2010/wordml" w:rsidR="00C71BBD" w:rsidP="73670605" w:rsidRDefault="00C71BBD" w14:paraId="578D004B" wp14:textId="7F92E2FA">
      <w:pPr>
        <w:pStyle w:val="ListParagraph"/>
        <w:numPr>
          <w:ilvl w:val="0"/>
          <w:numId w:val="84"/>
        </w:numPr>
        <w:spacing w:before="240" w:beforeAutospacing="off" w:after="240" w:afterAutospacing="off"/>
        <w:ind/>
        <w:textAlignment w:val="baseline"/>
        <w:rPr>
          <w:noProof w:val="0"/>
          <w:lang w:val="en-IN"/>
        </w:rPr>
      </w:pPr>
      <w:r w:rsidRPr="73670605" w:rsidR="00F5D319">
        <w:rPr>
          <w:noProof w:val="0"/>
          <w:lang w:val="en-IN"/>
        </w:rPr>
        <w:t>The documentation section will contain three types of documents for each product segment:</w:t>
      </w:r>
    </w:p>
    <w:p xmlns:wp14="http://schemas.microsoft.com/office/word/2010/wordml" w:rsidR="00C71BBD" w:rsidP="73670605" w:rsidRDefault="00C71BBD" w14:paraId="1294C3CD" wp14:textId="4BEA8DF9">
      <w:pPr>
        <w:pStyle w:val="Heading3"/>
        <w:numPr>
          <w:ilvl w:val="0"/>
          <w:numId w:val="84"/>
        </w:numPr>
        <w:spacing w:before="281" w:beforeAutospacing="off" w:after="281" w:afterAutospacing="off"/>
        <w:ind/>
        <w:textAlignment w:val="baseline"/>
        <w:rPr/>
      </w:pPr>
      <w:r w:rsidRPr="73670605" w:rsidR="00F5D319">
        <w:rPr>
          <w:b w:val="1"/>
          <w:bCs w:val="1"/>
          <w:noProof w:val="0"/>
          <w:sz w:val="28"/>
          <w:szCs w:val="28"/>
          <w:lang w:val="en-IN"/>
        </w:rPr>
        <w:t>1. Datasheet</w:t>
      </w:r>
    </w:p>
    <w:p xmlns:wp14="http://schemas.microsoft.com/office/word/2010/wordml" w:rsidR="00C71BBD" w:rsidP="73670605" w:rsidRDefault="00C71BBD" w14:paraId="5E63A4F7" wp14:textId="3B812B0A">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Product datasheet will be available in </w:t>
      </w:r>
      <w:r w:rsidRPr="73670605" w:rsidR="00F5D319">
        <w:rPr>
          <w:b w:val="1"/>
          <w:bCs w:val="1"/>
          <w:noProof w:val="0"/>
          <w:lang w:val="en-IN"/>
        </w:rPr>
        <w:t>PDF format</w:t>
      </w:r>
      <w:r w:rsidRPr="73670605" w:rsidR="00F5D319">
        <w:rPr>
          <w:noProof w:val="0"/>
          <w:lang w:val="en-IN"/>
        </w:rPr>
        <w:t xml:space="preserve">. </w:t>
      </w:r>
    </w:p>
    <w:p xmlns:wp14="http://schemas.microsoft.com/office/word/2010/wordml" w:rsidR="00C71BBD" w:rsidP="73670605" w:rsidRDefault="00C71BBD" w14:paraId="25780366" wp14:textId="22B5DF4B">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Users can download the datasheet directly from the website. </w:t>
      </w:r>
    </w:p>
    <w:p xmlns:wp14="http://schemas.microsoft.com/office/word/2010/wordml" w:rsidR="00C71BBD" w:rsidP="73670605" w:rsidRDefault="00C71BBD" w14:paraId="3952AB49" wp14:textId="44B47AAB">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Contains complete product specifications, features, and technical details. </w:t>
      </w:r>
    </w:p>
    <w:p xmlns:wp14="http://schemas.microsoft.com/office/word/2010/wordml" w:rsidR="00C71BBD" w:rsidP="73670605" w:rsidRDefault="00C71BBD" w14:paraId="19EF0D6E" wp14:textId="71D48E7B">
      <w:pPr>
        <w:pStyle w:val="Heading3"/>
        <w:numPr>
          <w:ilvl w:val="0"/>
          <w:numId w:val="84"/>
        </w:numPr>
        <w:spacing w:before="281" w:beforeAutospacing="off" w:after="281" w:afterAutospacing="off"/>
        <w:ind/>
        <w:textAlignment w:val="baseline"/>
        <w:rPr/>
      </w:pPr>
      <w:r w:rsidRPr="73670605" w:rsidR="00F5D319">
        <w:rPr>
          <w:b w:val="1"/>
          <w:bCs w:val="1"/>
          <w:noProof w:val="0"/>
          <w:sz w:val="28"/>
          <w:szCs w:val="28"/>
          <w:lang w:val="en-IN"/>
        </w:rPr>
        <w:t>2. User Manual</w:t>
      </w:r>
    </w:p>
    <w:p xmlns:wp14="http://schemas.microsoft.com/office/word/2010/wordml" w:rsidR="00C71BBD" w:rsidP="73670605" w:rsidRDefault="00C71BBD" w14:paraId="35A9EFEB" wp14:textId="03502997">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Product user manual will be available in </w:t>
      </w:r>
      <w:r w:rsidRPr="73670605" w:rsidR="00F5D319">
        <w:rPr>
          <w:b w:val="1"/>
          <w:bCs w:val="1"/>
          <w:noProof w:val="0"/>
          <w:lang w:val="en-IN"/>
        </w:rPr>
        <w:t>PDF format</w:t>
      </w:r>
      <w:r w:rsidRPr="73670605" w:rsidR="00F5D319">
        <w:rPr>
          <w:noProof w:val="0"/>
          <w:lang w:val="en-IN"/>
        </w:rPr>
        <w:t xml:space="preserve">. </w:t>
      </w:r>
    </w:p>
    <w:p xmlns:wp14="http://schemas.microsoft.com/office/word/2010/wordml" w:rsidR="00C71BBD" w:rsidP="73670605" w:rsidRDefault="00C71BBD" w14:paraId="556E15C2" wp14:textId="39A40B7E">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Users can download the manual for installation, operation procedures, features, and maintenance guidelines. </w:t>
      </w:r>
    </w:p>
    <w:p xmlns:wp14="http://schemas.microsoft.com/office/word/2010/wordml" w:rsidR="00C71BBD" w:rsidP="73670605" w:rsidRDefault="00C71BBD" w14:paraId="639BC6B0" wp14:textId="0D9478D8">
      <w:pPr>
        <w:pStyle w:val="Heading3"/>
        <w:numPr>
          <w:ilvl w:val="0"/>
          <w:numId w:val="84"/>
        </w:numPr>
        <w:spacing w:before="281" w:beforeAutospacing="off" w:after="281" w:afterAutospacing="off"/>
        <w:ind/>
        <w:textAlignment w:val="baseline"/>
        <w:rPr/>
      </w:pPr>
      <w:r w:rsidRPr="73670605" w:rsidR="00F5D319">
        <w:rPr>
          <w:b w:val="1"/>
          <w:bCs w:val="1"/>
          <w:noProof w:val="0"/>
          <w:sz w:val="28"/>
          <w:szCs w:val="28"/>
          <w:lang w:val="en-IN"/>
        </w:rPr>
        <w:t>3. Service Manual</w:t>
      </w:r>
    </w:p>
    <w:p xmlns:wp14="http://schemas.microsoft.com/office/word/2010/wordml" w:rsidR="00C71BBD" w:rsidP="73670605" w:rsidRDefault="00C71BBD" w14:paraId="572CBF7E" wp14:textId="5B9D84D0">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Service manual will also be available in </w:t>
      </w:r>
      <w:r w:rsidRPr="73670605" w:rsidR="00F5D319">
        <w:rPr>
          <w:b w:val="1"/>
          <w:bCs w:val="1"/>
          <w:noProof w:val="0"/>
          <w:lang w:val="en-IN"/>
        </w:rPr>
        <w:t>PDF format</w:t>
      </w:r>
      <w:r w:rsidRPr="73670605" w:rsidR="00F5D319">
        <w:rPr>
          <w:noProof w:val="0"/>
          <w:lang w:val="en-IN"/>
        </w:rPr>
        <w:t xml:space="preserve">. </w:t>
      </w:r>
    </w:p>
    <w:p xmlns:wp14="http://schemas.microsoft.com/office/word/2010/wordml" w:rsidR="00C71BBD" w:rsidP="73670605" w:rsidRDefault="00C71BBD" w14:paraId="3DF1E1C3" wp14:textId="1ACE0BE4">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The service manual will be </w:t>
      </w:r>
      <w:r w:rsidRPr="73670605" w:rsidR="00F5D319">
        <w:rPr>
          <w:b w:val="1"/>
          <w:bCs w:val="1"/>
          <w:noProof w:val="0"/>
          <w:lang w:val="en-IN"/>
        </w:rPr>
        <w:t>password protected</w:t>
      </w:r>
      <w:r w:rsidRPr="73670605" w:rsidR="00F5D319">
        <w:rPr>
          <w:noProof w:val="0"/>
          <w:lang w:val="en-IN"/>
        </w:rPr>
        <w:t xml:space="preserve"> and access will be provided only to authorized dealers/customers. </w:t>
      </w:r>
    </w:p>
    <w:p xmlns:wp14="http://schemas.microsoft.com/office/word/2010/wordml" w:rsidR="00C71BBD" w:rsidP="73670605" w:rsidRDefault="00C71BBD" w14:paraId="47E5E19A" wp14:textId="7CE3B577">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 xml:space="preserve">Password can be shared by ACZET when required. </w:t>
      </w:r>
    </w:p>
    <w:p xmlns:wp14="http://schemas.microsoft.com/office/word/2010/wordml" w:rsidR="00C71BBD" w:rsidP="73670605" w:rsidRDefault="00C71BBD" w14:paraId="288B8214" wp14:textId="6FADECF7">
      <w:pPr>
        <w:pStyle w:val="ListParagraph"/>
        <w:numPr>
          <w:ilvl w:val="0"/>
          <w:numId w:val="84"/>
        </w:numPr>
        <w:spacing w:before="0" w:beforeAutospacing="off" w:after="0" w:afterAutospacing="off"/>
        <w:ind/>
        <w:textAlignment w:val="baseline"/>
        <w:rPr>
          <w:noProof w:val="0"/>
          <w:lang w:val="en-IN"/>
        </w:rPr>
      </w:pPr>
      <w:r w:rsidRPr="73670605" w:rsidR="00F5D319">
        <w:rPr>
          <w:noProof w:val="0"/>
          <w:lang w:val="en-IN"/>
        </w:rPr>
        <w:t>The password should be manageable through the admin portal, allowing ACZET to update/change the password anytime in the future.</w:t>
      </w:r>
    </w:p>
    <w:p xmlns:wp14="http://schemas.microsoft.com/office/word/2010/wordml" w:rsidR="00C71BBD" w:rsidP="73670605" w:rsidRDefault="00C71BBD" w14:paraId="782ABFDA" wp14:textId="0947FA5A">
      <w:pPr>
        <w:pStyle w:val="Normal"/>
        <w:spacing w:before="281" w:beforeAutospacing="off" w:after="281" w:afterAutospacing="off"/>
        <w:ind/>
        <w:textAlignment w:val="baseline"/>
      </w:pPr>
      <w:r w:rsidR="1F09B700">
        <w:drawing>
          <wp:inline xmlns:wp14="http://schemas.microsoft.com/office/word/2010/wordprocessingDrawing" wp14:editId="40A41290" wp14:anchorId="7581A094">
            <wp:extent cx="5583853" cy="5324503"/>
            <wp:effectExtent l="0" t="0" r="0" b="0"/>
            <wp:docPr id="1392464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464326" name="Picture 1392464326"/>
                    <pic:cNvPicPr/>
                  </pic:nvPicPr>
                  <pic:blipFill>
                    <a:blip xmlns:r="http://schemas.openxmlformats.org/officeDocument/2006/relationships" r:embed="rId849880051">
                      <a:extLst>
                        <a:ext uri="{28A0092B-C50C-407E-A947-70E740481C1C}">
                          <a14:useLocalDpi xmlns:a14="http://schemas.microsoft.com/office/drawing/2010/main"/>
                        </a:ext>
                      </a:extLst>
                    </a:blip>
                    <a:srcRect l="0" t="0" r="0" b="32569"/>
                    <a:stretch>
                      <a:fillRect/>
                    </a:stretch>
                  </pic:blipFill>
                  <pic:spPr>
                    <a:xfrm rot="0">
                      <a:off x="0" y="0"/>
                      <a:ext cx="5583853" cy="5324503"/>
                    </a:xfrm>
                    <a:prstGeom prst="rect">
                      <a:avLst/>
                    </a:prstGeom>
                  </pic:spPr>
                </pic:pic>
              </a:graphicData>
            </a:graphic>
          </wp:inline>
        </w:drawing>
      </w:r>
      <w:r>
        <w:br/>
      </w:r>
      <w:r w:rsidRPr="73670605" w:rsidR="62B09CD8">
        <w:rPr>
          <w:rFonts w:ascii="Calibri" w:hAnsi="Calibri" w:eastAsia="Calibri" w:cs="Calibri"/>
          <w:b w:val="1"/>
          <w:bCs w:val="1"/>
          <w:noProof w:val="0"/>
          <w:sz w:val="28"/>
          <w:szCs w:val="28"/>
          <w:lang w:val="en-IN"/>
        </w:rPr>
        <w:t>Documentation Section</w:t>
      </w:r>
    </w:p>
    <w:p xmlns:wp14="http://schemas.microsoft.com/office/word/2010/wordml" w:rsidR="00C71BBD" w:rsidP="73670605" w:rsidRDefault="00C71BBD" w14:paraId="4038D9B5" wp14:textId="0D43D01D">
      <w:pPr>
        <w:spacing w:before="240" w:beforeAutospacing="off" w:after="240" w:afterAutospacing="off"/>
        <w:ind/>
        <w:textAlignment w:val="baseline"/>
      </w:pPr>
      <w:r w:rsidRPr="73670605" w:rsidR="62B09CD8">
        <w:rPr>
          <w:rFonts w:ascii="Calibri" w:hAnsi="Calibri" w:eastAsia="Calibri" w:cs="Calibri"/>
          <w:noProof w:val="0"/>
          <w:sz w:val="24"/>
          <w:szCs w:val="24"/>
          <w:lang w:val="en-IN"/>
        </w:rPr>
        <w:t>The documentation section will contain three types of documents for each product segment:</w:t>
      </w:r>
    </w:p>
    <w:p xmlns:wp14="http://schemas.microsoft.com/office/word/2010/wordml" w:rsidR="00C71BBD" w:rsidP="73670605" w:rsidRDefault="00C71BBD" w14:paraId="47B65CB2" wp14:textId="43B5D278">
      <w:pPr>
        <w:pStyle w:val="Heading3"/>
        <w:spacing w:before="281" w:beforeAutospacing="off" w:after="281" w:afterAutospacing="off"/>
        <w:ind/>
        <w:textAlignment w:val="baseline"/>
      </w:pPr>
      <w:r w:rsidRPr="73670605" w:rsidR="62B09CD8">
        <w:rPr>
          <w:rFonts w:ascii="Calibri" w:hAnsi="Calibri" w:eastAsia="Calibri" w:cs="Calibri"/>
          <w:b w:val="1"/>
          <w:bCs w:val="1"/>
          <w:noProof w:val="0"/>
          <w:sz w:val="28"/>
          <w:szCs w:val="28"/>
          <w:lang w:val="en-IN"/>
        </w:rPr>
        <w:t>1. Datasheet</w:t>
      </w:r>
    </w:p>
    <w:p xmlns:wp14="http://schemas.microsoft.com/office/word/2010/wordml" w:rsidR="00C71BBD" w:rsidP="73670605" w:rsidRDefault="00C71BBD" w14:paraId="3601D8A9" wp14:textId="00B18AC4">
      <w:pPr>
        <w:pStyle w:val="ListParagraph"/>
        <w:numPr>
          <w:ilvl w:val="0"/>
          <w:numId w:val="88"/>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Product datasheet will be available in </w:t>
      </w:r>
      <w:r w:rsidRPr="73670605" w:rsidR="62B09CD8">
        <w:rPr>
          <w:rFonts w:ascii="Calibri" w:hAnsi="Calibri" w:eastAsia="Calibri" w:cs="Calibri"/>
          <w:b w:val="1"/>
          <w:bCs w:val="1"/>
          <w:noProof w:val="0"/>
          <w:sz w:val="24"/>
          <w:szCs w:val="24"/>
          <w:lang w:val="en-IN"/>
        </w:rPr>
        <w:t>PDF format</w:t>
      </w:r>
      <w:r w:rsidRPr="73670605" w:rsidR="62B09CD8">
        <w:rPr>
          <w:rFonts w:ascii="Calibri" w:hAnsi="Calibri" w:eastAsia="Calibri" w:cs="Calibri"/>
          <w:noProof w:val="0"/>
          <w:sz w:val="24"/>
          <w:szCs w:val="24"/>
          <w:lang w:val="en-IN"/>
        </w:rPr>
        <w:t xml:space="preserve">. </w:t>
      </w:r>
    </w:p>
    <w:p xmlns:wp14="http://schemas.microsoft.com/office/word/2010/wordml" w:rsidR="00C71BBD" w:rsidP="73670605" w:rsidRDefault="00C71BBD" w14:paraId="4C05EC23" wp14:textId="0EA6ED37">
      <w:pPr>
        <w:pStyle w:val="ListParagraph"/>
        <w:numPr>
          <w:ilvl w:val="0"/>
          <w:numId w:val="88"/>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Users can download the datasheet directly from the website. </w:t>
      </w:r>
    </w:p>
    <w:p xmlns:wp14="http://schemas.microsoft.com/office/word/2010/wordml" w:rsidR="00C71BBD" w:rsidP="73670605" w:rsidRDefault="00C71BBD" w14:paraId="7A0F1F07" wp14:textId="20941518">
      <w:pPr>
        <w:pStyle w:val="ListParagraph"/>
        <w:numPr>
          <w:ilvl w:val="0"/>
          <w:numId w:val="88"/>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Contains complete product specifications, features, and technical details. </w:t>
      </w:r>
    </w:p>
    <w:p xmlns:wp14="http://schemas.microsoft.com/office/word/2010/wordml" w:rsidR="00C71BBD" w:rsidP="73670605" w:rsidRDefault="00C71BBD" w14:paraId="7C3AD38D" wp14:textId="6AAE0B7A">
      <w:pPr>
        <w:pStyle w:val="Heading3"/>
        <w:spacing w:before="281" w:beforeAutospacing="off" w:after="281" w:afterAutospacing="off"/>
        <w:ind/>
        <w:textAlignment w:val="baseline"/>
      </w:pPr>
      <w:r w:rsidRPr="73670605" w:rsidR="62B09CD8">
        <w:rPr>
          <w:rFonts w:ascii="Calibri" w:hAnsi="Calibri" w:eastAsia="Calibri" w:cs="Calibri"/>
          <w:b w:val="1"/>
          <w:bCs w:val="1"/>
          <w:noProof w:val="0"/>
          <w:sz w:val="28"/>
          <w:szCs w:val="28"/>
          <w:lang w:val="en-IN"/>
        </w:rPr>
        <w:t>2. User Manual</w:t>
      </w:r>
    </w:p>
    <w:p xmlns:wp14="http://schemas.microsoft.com/office/word/2010/wordml" w:rsidR="00C71BBD" w:rsidP="73670605" w:rsidRDefault="00C71BBD" w14:paraId="66316849" wp14:textId="193FB332">
      <w:pPr>
        <w:pStyle w:val="ListParagraph"/>
        <w:numPr>
          <w:ilvl w:val="0"/>
          <w:numId w:val="89"/>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Product user manual will be available in </w:t>
      </w:r>
      <w:r w:rsidRPr="73670605" w:rsidR="62B09CD8">
        <w:rPr>
          <w:rFonts w:ascii="Calibri" w:hAnsi="Calibri" w:eastAsia="Calibri" w:cs="Calibri"/>
          <w:b w:val="1"/>
          <w:bCs w:val="1"/>
          <w:noProof w:val="0"/>
          <w:sz w:val="24"/>
          <w:szCs w:val="24"/>
          <w:lang w:val="en-IN"/>
        </w:rPr>
        <w:t>PDF format</w:t>
      </w:r>
      <w:r w:rsidRPr="73670605" w:rsidR="62B09CD8">
        <w:rPr>
          <w:rFonts w:ascii="Calibri" w:hAnsi="Calibri" w:eastAsia="Calibri" w:cs="Calibri"/>
          <w:noProof w:val="0"/>
          <w:sz w:val="24"/>
          <w:szCs w:val="24"/>
          <w:lang w:val="en-IN"/>
        </w:rPr>
        <w:t xml:space="preserve">. </w:t>
      </w:r>
    </w:p>
    <w:p xmlns:wp14="http://schemas.microsoft.com/office/word/2010/wordml" w:rsidR="00C71BBD" w:rsidP="73670605" w:rsidRDefault="00C71BBD" w14:paraId="3DA5F4C4" wp14:textId="46CBA475">
      <w:pPr>
        <w:pStyle w:val="ListParagraph"/>
        <w:numPr>
          <w:ilvl w:val="0"/>
          <w:numId w:val="89"/>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Users can download the manual for installation, operation procedures, features, and maintenance guidelines. </w:t>
      </w:r>
    </w:p>
    <w:p xmlns:wp14="http://schemas.microsoft.com/office/word/2010/wordml" w:rsidR="00C71BBD" w:rsidP="73670605" w:rsidRDefault="00C71BBD" w14:paraId="3BAAB5A9" wp14:textId="5A9AA8E2">
      <w:pPr>
        <w:pStyle w:val="Heading3"/>
        <w:spacing w:before="281" w:beforeAutospacing="off" w:after="281" w:afterAutospacing="off"/>
        <w:ind/>
        <w:textAlignment w:val="baseline"/>
      </w:pPr>
      <w:r w:rsidRPr="73670605" w:rsidR="62B09CD8">
        <w:rPr>
          <w:rFonts w:ascii="Calibri" w:hAnsi="Calibri" w:eastAsia="Calibri" w:cs="Calibri"/>
          <w:b w:val="1"/>
          <w:bCs w:val="1"/>
          <w:noProof w:val="0"/>
          <w:sz w:val="28"/>
          <w:szCs w:val="28"/>
          <w:lang w:val="en-IN"/>
        </w:rPr>
        <w:t>3. Service Manual</w:t>
      </w:r>
    </w:p>
    <w:p xmlns:wp14="http://schemas.microsoft.com/office/word/2010/wordml" w:rsidR="00C71BBD" w:rsidP="73670605" w:rsidRDefault="00C71BBD" w14:paraId="64FE1525" wp14:textId="7E2C9120">
      <w:pPr>
        <w:pStyle w:val="ListParagraph"/>
        <w:numPr>
          <w:ilvl w:val="0"/>
          <w:numId w:val="90"/>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Service manual will also be available in </w:t>
      </w:r>
      <w:r w:rsidRPr="73670605" w:rsidR="62B09CD8">
        <w:rPr>
          <w:rFonts w:ascii="Calibri" w:hAnsi="Calibri" w:eastAsia="Calibri" w:cs="Calibri"/>
          <w:b w:val="1"/>
          <w:bCs w:val="1"/>
          <w:noProof w:val="0"/>
          <w:sz w:val="24"/>
          <w:szCs w:val="24"/>
          <w:lang w:val="en-IN"/>
        </w:rPr>
        <w:t>PDF format</w:t>
      </w:r>
      <w:r w:rsidRPr="73670605" w:rsidR="62B09CD8">
        <w:rPr>
          <w:rFonts w:ascii="Calibri" w:hAnsi="Calibri" w:eastAsia="Calibri" w:cs="Calibri"/>
          <w:noProof w:val="0"/>
          <w:sz w:val="24"/>
          <w:szCs w:val="24"/>
          <w:lang w:val="en-IN"/>
        </w:rPr>
        <w:t xml:space="preserve">. </w:t>
      </w:r>
    </w:p>
    <w:p xmlns:wp14="http://schemas.microsoft.com/office/word/2010/wordml" w:rsidR="00C71BBD" w:rsidP="73670605" w:rsidRDefault="00C71BBD" w14:paraId="628C6AB0" wp14:textId="37813137">
      <w:pPr>
        <w:pStyle w:val="ListParagraph"/>
        <w:numPr>
          <w:ilvl w:val="0"/>
          <w:numId w:val="90"/>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The service manual will be </w:t>
      </w:r>
      <w:r w:rsidRPr="73670605" w:rsidR="62B09CD8">
        <w:rPr>
          <w:rFonts w:ascii="Calibri" w:hAnsi="Calibri" w:eastAsia="Calibri" w:cs="Calibri"/>
          <w:b w:val="1"/>
          <w:bCs w:val="1"/>
          <w:noProof w:val="0"/>
          <w:sz w:val="24"/>
          <w:szCs w:val="24"/>
          <w:lang w:val="en-IN"/>
        </w:rPr>
        <w:t>password protected</w:t>
      </w:r>
      <w:r w:rsidRPr="73670605" w:rsidR="62B09CD8">
        <w:rPr>
          <w:rFonts w:ascii="Calibri" w:hAnsi="Calibri" w:eastAsia="Calibri" w:cs="Calibri"/>
          <w:noProof w:val="0"/>
          <w:sz w:val="24"/>
          <w:szCs w:val="24"/>
          <w:lang w:val="en-IN"/>
        </w:rPr>
        <w:t xml:space="preserve"> and access will be provided only to authorized dealers/customers. </w:t>
      </w:r>
    </w:p>
    <w:p xmlns:wp14="http://schemas.microsoft.com/office/word/2010/wordml" w:rsidR="00C71BBD" w:rsidP="73670605" w:rsidRDefault="00C71BBD" w14:paraId="0A40E3B4" wp14:textId="5ADB9900">
      <w:pPr>
        <w:pStyle w:val="ListParagraph"/>
        <w:numPr>
          <w:ilvl w:val="0"/>
          <w:numId w:val="90"/>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 xml:space="preserve">Password can be shared by ACZET when required. </w:t>
      </w:r>
    </w:p>
    <w:p xmlns:wp14="http://schemas.microsoft.com/office/word/2010/wordml" w:rsidR="00C71BBD" w:rsidP="73670605" w:rsidRDefault="00C71BBD" w14:paraId="1C833057" wp14:textId="7EC0787D">
      <w:pPr>
        <w:pStyle w:val="ListParagraph"/>
        <w:numPr>
          <w:ilvl w:val="0"/>
          <w:numId w:val="90"/>
        </w:numPr>
        <w:spacing w:before="0" w:beforeAutospacing="off" w:after="0" w:afterAutospacing="off"/>
        <w:ind/>
        <w:textAlignment w:val="baseline"/>
        <w:rPr>
          <w:rFonts w:ascii="Calibri" w:hAnsi="Calibri" w:eastAsia="Calibri" w:cs="Calibri"/>
          <w:noProof w:val="0"/>
          <w:sz w:val="24"/>
          <w:szCs w:val="24"/>
          <w:lang w:val="en-IN"/>
        </w:rPr>
      </w:pPr>
      <w:r w:rsidRPr="73670605" w:rsidR="62B09CD8">
        <w:rPr>
          <w:rFonts w:ascii="Calibri" w:hAnsi="Calibri" w:eastAsia="Calibri" w:cs="Calibri"/>
          <w:noProof w:val="0"/>
          <w:sz w:val="24"/>
          <w:szCs w:val="24"/>
          <w:lang w:val="en-IN"/>
        </w:rPr>
        <w:t>The password should be manageable through the admin portal, allowing ACZET to update/change the password anytime in the future.</w:t>
      </w:r>
    </w:p>
    <w:p xmlns:wp14="http://schemas.microsoft.com/office/word/2010/wordml" w:rsidR="00C71BBD" w:rsidP="73670605" w:rsidRDefault="00C71BBD" w14:paraId="63834A99" wp14:textId="4F1DA969">
      <w:pPr>
        <w:pStyle w:val="Normal"/>
        <w:spacing w:before="0" w:beforeAutospacing="off" w:after="0" w:afterAutospacing="off"/>
        <w:ind w:left="0"/>
        <w:textAlignment w:val="baseline"/>
      </w:pPr>
    </w:p>
    <w:p xmlns:wp14="http://schemas.microsoft.com/office/word/2010/wordml" w:rsidR="00C71BBD" w:rsidP="73670605" w:rsidRDefault="00C71BBD" w14:paraId="0C3EBDA1" wp14:textId="62467575">
      <w:pPr>
        <w:pStyle w:val="paragraph"/>
        <w:spacing w:before="299" w:beforeAutospacing="off" w:after="299" w:afterAutospacing="off"/>
        <w:ind/>
        <w:textAlignment w:val="baseline"/>
      </w:pPr>
      <w:r w:rsidR="105F862D">
        <w:drawing>
          <wp:inline xmlns:wp14="http://schemas.microsoft.com/office/word/2010/wordprocessingDrawing" wp14:editId="436863AE" wp14:anchorId="3DFAFB60">
            <wp:extent cx="6099907" cy="8625987"/>
            <wp:effectExtent l="0" t="0" r="0" b="0"/>
            <wp:docPr id="812514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514990" name="Picture 812514990"/>
                    <pic:cNvPicPr/>
                  </pic:nvPicPr>
                  <pic:blipFill>
                    <a:blip xmlns:r="http://schemas.openxmlformats.org/officeDocument/2006/relationships" r:embed="rId771354971">
                      <a:extLst>
                        <a:ext uri="{28A0092B-C50C-407E-A947-70E740481C1C}">
                          <a14:useLocalDpi xmlns:a14="http://schemas.microsoft.com/office/drawing/2010/main"/>
                        </a:ext>
                      </a:extLst>
                    </a:blip>
                    <a:stretch>
                      <a:fillRect/>
                    </a:stretch>
                  </pic:blipFill>
                  <pic:spPr>
                    <a:xfrm rot="0">
                      <a:off x="0" y="0"/>
                      <a:ext cx="6099907" cy="8625987"/>
                    </a:xfrm>
                    <a:prstGeom prst="rect">
                      <a:avLst/>
                    </a:prstGeom>
                  </pic:spPr>
                </pic:pic>
              </a:graphicData>
            </a:graphic>
          </wp:inline>
        </w:drawing>
      </w:r>
      <w:r w:rsidRPr="73670605" w:rsidR="19C8B512">
        <w:rPr>
          <w:b w:val="1"/>
          <w:bCs w:val="1"/>
          <w:sz w:val="36"/>
          <w:szCs w:val="36"/>
        </w:rPr>
        <w:t>Accessories Section</w:t>
      </w:r>
    </w:p>
    <w:p xmlns:wp14="http://schemas.microsoft.com/office/word/2010/wordml" w:rsidR="00C71BBD" w:rsidP="73670605" w:rsidRDefault="00C71BBD" w14:paraId="1086C639" wp14:textId="77B46039">
      <w:pPr>
        <w:pStyle w:val="ListParagraph"/>
        <w:numPr>
          <w:ilvl w:val="0"/>
          <w:numId w:val="91"/>
        </w:numPr>
        <w:spacing w:before="0" w:beforeAutospacing="off" w:after="0" w:afterAutospacing="off"/>
        <w:ind/>
        <w:textAlignment w:val="baseline"/>
        <w:rPr/>
      </w:pPr>
      <w:r w:rsidR="19C8B512">
        <w:rPr/>
        <w:t xml:space="preserve">The accessories section will display all compatible accessories related to the selected product. </w:t>
      </w:r>
    </w:p>
    <w:p xmlns:wp14="http://schemas.microsoft.com/office/word/2010/wordml" w:rsidR="00C71BBD" w:rsidP="73670605" w:rsidRDefault="00C71BBD" w14:paraId="4B43002F" wp14:textId="6E40AC86">
      <w:pPr>
        <w:pStyle w:val="ListParagraph"/>
        <w:numPr>
          <w:ilvl w:val="0"/>
          <w:numId w:val="91"/>
        </w:numPr>
        <w:spacing w:before="0" w:beforeAutospacing="off" w:after="0" w:afterAutospacing="off"/>
        <w:ind/>
        <w:textAlignment w:val="baseline"/>
        <w:rPr/>
      </w:pPr>
      <w:r w:rsidR="19C8B512">
        <w:rPr/>
        <w:t xml:space="preserve">Accessories should be </w:t>
      </w:r>
      <w:r w:rsidRPr="73670605" w:rsidR="19C8B512">
        <w:rPr>
          <w:b w:val="1"/>
          <w:bCs w:val="1"/>
        </w:rPr>
        <w:t>product-specific</w:t>
      </w:r>
      <w:r w:rsidR="19C8B512">
        <w:rPr/>
        <w:t xml:space="preserve"> and only the compatible accessories should appear for that particular model. </w:t>
      </w:r>
    </w:p>
    <w:p xmlns:wp14="http://schemas.microsoft.com/office/word/2010/wordml" w:rsidR="00C71BBD" w:rsidP="73670605" w:rsidRDefault="00C71BBD" w14:paraId="2E478A8B" wp14:textId="2F2D6308">
      <w:pPr>
        <w:pStyle w:val="ListParagraph"/>
        <w:numPr>
          <w:ilvl w:val="0"/>
          <w:numId w:val="91"/>
        </w:numPr>
        <w:spacing w:before="0" w:beforeAutospacing="off" w:after="0" w:afterAutospacing="off"/>
        <w:ind/>
        <w:textAlignment w:val="baseline"/>
        <w:rPr/>
      </w:pPr>
      <w:r w:rsidR="19C8B512">
        <w:rPr/>
        <w:t xml:space="preserve">Each accessory item will contain: </w:t>
      </w:r>
    </w:p>
    <w:p xmlns:wp14="http://schemas.microsoft.com/office/word/2010/wordml" w:rsidR="00C71BBD" w:rsidP="73670605" w:rsidRDefault="00C71BBD" w14:paraId="0896AD7C" wp14:textId="51204494">
      <w:pPr>
        <w:pStyle w:val="ListParagraph"/>
        <w:numPr>
          <w:ilvl w:val="1"/>
          <w:numId w:val="91"/>
        </w:numPr>
        <w:spacing w:before="0" w:beforeAutospacing="off" w:after="0" w:afterAutospacing="off"/>
        <w:ind/>
        <w:textAlignment w:val="baseline"/>
        <w:rPr/>
      </w:pPr>
      <w:r w:rsidR="19C8B512">
        <w:rPr/>
        <w:t xml:space="preserve">Product image </w:t>
      </w:r>
    </w:p>
    <w:p xmlns:wp14="http://schemas.microsoft.com/office/word/2010/wordml" w:rsidR="00C71BBD" w:rsidP="73670605" w:rsidRDefault="00C71BBD" w14:paraId="180A0747" wp14:textId="1B3ECE89">
      <w:pPr>
        <w:pStyle w:val="ListParagraph"/>
        <w:numPr>
          <w:ilvl w:val="1"/>
          <w:numId w:val="91"/>
        </w:numPr>
        <w:spacing w:before="0" w:beforeAutospacing="off" w:after="0" w:afterAutospacing="off"/>
        <w:ind/>
        <w:textAlignment w:val="baseline"/>
        <w:rPr/>
      </w:pPr>
      <w:r w:rsidR="19C8B512">
        <w:rPr/>
        <w:t xml:space="preserve">Accessory name </w:t>
      </w:r>
    </w:p>
    <w:p xmlns:wp14="http://schemas.microsoft.com/office/word/2010/wordml" w:rsidR="00C71BBD" w:rsidP="73670605" w:rsidRDefault="00C71BBD" w14:paraId="6528D201" wp14:textId="75E22C7F">
      <w:pPr>
        <w:pStyle w:val="ListParagraph"/>
        <w:numPr>
          <w:ilvl w:val="1"/>
          <w:numId w:val="91"/>
        </w:numPr>
        <w:spacing w:before="0" w:beforeAutospacing="off" w:after="0" w:afterAutospacing="off"/>
        <w:ind/>
        <w:textAlignment w:val="baseline"/>
        <w:rPr/>
      </w:pPr>
      <w:r w:rsidR="19C8B512">
        <w:rPr/>
        <w:t xml:space="preserve">Short description </w:t>
      </w:r>
    </w:p>
    <w:p xmlns:wp14="http://schemas.microsoft.com/office/word/2010/wordml" w:rsidR="00C71BBD" w:rsidP="73670605" w:rsidRDefault="00C71BBD" w14:paraId="318DF97B" wp14:textId="3F57F8B1">
      <w:pPr>
        <w:pStyle w:val="ListParagraph"/>
        <w:numPr>
          <w:ilvl w:val="1"/>
          <w:numId w:val="91"/>
        </w:numPr>
        <w:spacing w:before="0" w:beforeAutospacing="off" w:after="0" w:afterAutospacing="off"/>
        <w:ind/>
        <w:textAlignment w:val="baseline"/>
        <w:rPr/>
      </w:pPr>
      <w:r w:rsidR="19C8B512">
        <w:rPr/>
        <w:t xml:space="preserve">APN/Material Number </w:t>
      </w:r>
    </w:p>
    <w:p xmlns:wp14="http://schemas.microsoft.com/office/word/2010/wordml" w:rsidR="00C71BBD" w:rsidP="73670605" w:rsidRDefault="00C71BBD" w14:paraId="70D03EBA" wp14:textId="75A15A43">
      <w:pPr>
        <w:spacing w:before="240" w:beforeAutospacing="off" w:after="240" w:afterAutospacing="off"/>
        <w:ind/>
        <w:textAlignment w:val="baseline"/>
      </w:pPr>
      <w:r w:rsidR="19C8B512">
        <w:rPr/>
        <w:t>Example:</w:t>
      </w:r>
    </w:p>
    <w:p xmlns:wp14="http://schemas.microsoft.com/office/word/2010/wordml" w:rsidR="00C71BBD" w:rsidP="73670605" w:rsidRDefault="00C71BBD" w14:paraId="4F2466C9" wp14:textId="25D13FBF">
      <w:pPr>
        <w:spacing w:before="240" w:beforeAutospacing="off" w:after="240" w:afterAutospacing="off"/>
        <w:ind/>
        <w:textAlignment w:val="baseline"/>
      </w:pPr>
      <w:r w:rsidRPr="73670605" w:rsidR="19C8B512">
        <w:rPr>
          <w:b w:val="1"/>
          <w:bCs w:val="1"/>
        </w:rPr>
        <w:t>Anti Vibration Weighing Table VRD - AVT 600</w:t>
      </w:r>
      <w:r>
        <w:br/>
      </w:r>
      <w:r w:rsidR="19C8B512">
        <w:rPr/>
        <w:t xml:space="preserve"> Description: The anti-vibration weighing table provides a stable and durable platform for precision balances, minimizing vibrations and ensuring accurate results.</w:t>
      </w:r>
    </w:p>
    <w:p xmlns:wp14="http://schemas.microsoft.com/office/word/2010/wordml" w:rsidR="00C71BBD" w:rsidP="73670605" w:rsidRDefault="00C71BBD" w14:paraId="0783A357" wp14:textId="6507A544">
      <w:pPr>
        <w:spacing w:before="240" w:beforeAutospacing="off" w:after="240" w:afterAutospacing="off"/>
        <w:ind/>
        <w:textAlignment w:val="baseline"/>
      </w:pPr>
      <w:r w:rsidRPr="73670605" w:rsidR="19C8B512">
        <w:rPr>
          <w:b w:val="1"/>
          <w:bCs w:val="1"/>
        </w:rPr>
        <w:t>APN No: XXXX</w:t>
      </w:r>
    </w:p>
    <w:p xmlns:wp14="http://schemas.microsoft.com/office/word/2010/wordml" w:rsidR="00C71BBD" w:rsidP="73670605" w:rsidRDefault="00C71BBD" w14:paraId="6A87EB5E" wp14:textId="27410565">
      <w:pPr>
        <w:spacing w:before="0" w:beforeAutospacing="off" w:after="0" w:afterAutospacing="off"/>
        <w:ind/>
        <w:textAlignment w:val="baseline"/>
      </w:pPr>
    </w:p>
    <w:p xmlns:wp14="http://schemas.microsoft.com/office/word/2010/wordml" w:rsidR="00C71BBD" w:rsidP="73670605" w:rsidRDefault="00C71BBD" w14:paraId="39D65CE0" wp14:textId="037BAB5C">
      <w:pPr>
        <w:pStyle w:val="Heading2"/>
        <w:spacing w:before="299" w:beforeAutospacing="off" w:after="299" w:afterAutospacing="off"/>
        <w:ind/>
        <w:textAlignment w:val="baseline"/>
      </w:pPr>
      <w:r w:rsidRPr="73670605" w:rsidR="19C8B512">
        <w:rPr>
          <w:b w:val="1"/>
          <w:bCs w:val="1"/>
          <w:sz w:val="36"/>
          <w:szCs w:val="36"/>
        </w:rPr>
        <w:t>Recently Viewed Products</w:t>
      </w:r>
    </w:p>
    <w:p xmlns:wp14="http://schemas.microsoft.com/office/word/2010/wordml" w:rsidR="00C71BBD" w:rsidP="73670605" w:rsidRDefault="00C71BBD" w14:paraId="54BB8D0A" wp14:textId="3C5816E8">
      <w:pPr>
        <w:pStyle w:val="ListParagraph"/>
        <w:numPr>
          <w:ilvl w:val="0"/>
          <w:numId w:val="92"/>
        </w:numPr>
        <w:spacing w:before="0" w:beforeAutospacing="off" w:after="0" w:afterAutospacing="off"/>
        <w:ind/>
        <w:textAlignment w:val="baseline"/>
        <w:rPr/>
      </w:pPr>
      <w:r w:rsidR="19C8B512">
        <w:rPr/>
        <w:t xml:space="preserve">A </w:t>
      </w:r>
      <w:r w:rsidRPr="73670605" w:rsidR="19C8B512">
        <w:rPr>
          <w:b w:val="1"/>
          <w:bCs w:val="1"/>
        </w:rPr>
        <w:t>Recently Viewed Products</w:t>
      </w:r>
      <w:r w:rsidR="19C8B512">
        <w:rPr/>
        <w:t xml:space="preserve"> section will be displayed below the accessories section. </w:t>
      </w:r>
    </w:p>
    <w:p xmlns:wp14="http://schemas.microsoft.com/office/word/2010/wordml" w:rsidR="00C71BBD" w:rsidP="73670605" w:rsidRDefault="00C71BBD" w14:paraId="6EAA3386" wp14:textId="767B239D">
      <w:pPr>
        <w:pStyle w:val="ListParagraph"/>
        <w:numPr>
          <w:ilvl w:val="0"/>
          <w:numId w:val="92"/>
        </w:numPr>
        <w:spacing w:before="0" w:beforeAutospacing="off" w:after="0" w:afterAutospacing="off"/>
        <w:ind/>
        <w:textAlignment w:val="baseline"/>
        <w:rPr/>
      </w:pPr>
      <w:r w:rsidR="19C8B512">
        <w:rPr/>
        <w:t xml:space="preserve">This section will automatically show products that the user has previously viewed. </w:t>
      </w:r>
    </w:p>
    <w:p xmlns:wp14="http://schemas.microsoft.com/office/word/2010/wordml" w:rsidR="00C71BBD" w:rsidP="73670605" w:rsidRDefault="00C71BBD" w14:paraId="418F2E1C" wp14:textId="3E0669E6">
      <w:pPr>
        <w:pStyle w:val="ListParagraph"/>
        <w:numPr>
          <w:ilvl w:val="0"/>
          <w:numId w:val="92"/>
        </w:numPr>
        <w:spacing w:before="0" w:beforeAutospacing="off" w:after="0" w:afterAutospacing="off"/>
        <w:ind/>
        <w:textAlignment w:val="baseline"/>
        <w:rPr/>
      </w:pPr>
      <w:r w:rsidR="19C8B512">
        <w:rPr/>
        <w:t xml:space="preserve">It helps users quickly return to previously visited products. </w:t>
      </w:r>
    </w:p>
    <w:p xmlns:wp14="http://schemas.microsoft.com/office/word/2010/wordml" w:rsidR="00C71BBD" w:rsidP="73670605" w:rsidRDefault="00C71BBD" w14:paraId="765D3A90" wp14:textId="3488DF46">
      <w:pPr>
        <w:pStyle w:val="ListParagraph"/>
        <w:numPr>
          <w:ilvl w:val="0"/>
          <w:numId w:val="92"/>
        </w:numPr>
        <w:spacing w:before="0" w:beforeAutospacing="off" w:after="0" w:afterAutospacing="off"/>
        <w:ind/>
        <w:textAlignment w:val="baseline"/>
        <w:rPr/>
      </w:pPr>
      <w:r w:rsidR="19C8B512">
        <w:rPr/>
        <w:t xml:space="preserve">Each product card will display: </w:t>
      </w:r>
    </w:p>
    <w:p xmlns:wp14="http://schemas.microsoft.com/office/word/2010/wordml" w:rsidR="00C71BBD" w:rsidP="73670605" w:rsidRDefault="00C71BBD" w14:paraId="37B6B357" wp14:textId="3901AEFA">
      <w:pPr>
        <w:pStyle w:val="ListParagraph"/>
        <w:numPr>
          <w:ilvl w:val="1"/>
          <w:numId w:val="92"/>
        </w:numPr>
        <w:spacing w:before="0" w:beforeAutospacing="off" w:after="0" w:afterAutospacing="off"/>
        <w:ind/>
        <w:textAlignment w:val="baseline"/>
        <w:rPr/>
      </w:pPr>
      <w:r w:rsidR="19C8B512">
        <w:rPr/>
        <w:t xml:space="preserve">Product image </w:t>
      </w:r>
    </w:p>
    <w:p xmlns:wp14="http://schemas.microsoft.com/office/word/2010/wordml" w:rsidR="00C71BBD" w:rsidP="73670605" w:rsidRDefault="00C71BBD" w14:paraId="6BF20CCF" wp14:textId="0C0B9AB5">
      <w:pPr>
        <w:pStyle w:val="ListParagraph"/>
        <w:numPr>
          <w:ilvl w:val="1"/>
          <w:numId w:val="92"/>
        </w:numPr>
        <w:spacing w:before="0" w:beforeAutospacing="off" w:after="0" w:afterAutospacing="off"/>
        <w:ind/>
        <w:textAlignment w:val="baseline"/>
        <w:rPr/>
      </w:pPr>
      <w:r w:rsidR="19C8B512">
        <w:rPr/>
        <w:t xml:space="preserve">Product category/name </w:t>
      </w:r>
    </w:p>
    <w:p xmlns:wp14="http://schemas.microsoft.com/office/word/2010/wordml" w:rsidR="00C71BBD" w:rsidP="73670605" w:rsidRDefault="00C71BBD" w14:paraId="35ADFF2C" wp14:textId="4A148614">
      <w:pPr>
        <w:pStyle w:val="ListParagraph"/>
        <w:numPr>
          <w:ilvl w:val="1"/>
          <w:numId w:val="92"/>
        </w:numPr>
        <w:spacing w:before="0" w:beforeAutospacing="off" w:after="0" w:afterAutospacing="off"/>
        <w:ind/>
        <w:textAlignment w:val="baseline"/>
        <w:rPr/>
      </w:pPr>
      <w:r w:rsidR="19C8B512">
        <w:rPr/>
        <w:t xml:space="preserve">Clickable link to open the product page. </w:t>
      </w:r>
    </w:p>
    <w:p xmlns:wp14="http://schemas.microsoft.com/office/word/2010/wordml" w:rsidR="00C71BBD" w:rsidP="73670605" w:rsidRDefault="00C71BBD" w14:paraId="44B7FA3D" wp14:textId="66E36854">
      <w:pPr>
        <w:spacing w:before="0" w:beforeAutospacing="off" w:after="0" w:afterAutospacing="off"/>
        <w:ind/>
        <w:textAlignment w:val="baseline"/>
      </w:pPr>
    </w:p>
    <w:p xmlns:wp14="http://schemas.microsoft.com/office/word/2010/wordml" w:rsidR="00C71BBD" w:rsidP="73670605" w:rsidRDefault="00C71BBD" w14:paraId="44E41039" wp14:textId="4ADF9046">
      <w:pPr>
        <w:pStyle w:val="Heading2"/>
        <w:spacing w:before="299" w:beforeAutospacing="off" w:after="299" w:afterAutospacing="off"/>
        <w:ind/>
        <w:textAlignment w:val="baseline"/>
      </w:pPr>
      <w:r w:rsidRPr="73670605" w:rsidR="19C8B512">
        <w:rPr>
          <w:b w:val="1"/>
          <w:bCs w:val="1"/>
          <w:sz w:val="36"/>
          <w:szCs w:val="36"/>
        </w:rPr>
        <w:t>SEO Footer Navigation</w:t>
      </w:r>
    </w:p>
    <w:p xmlns:wp14="http://schemas.microsoft.com/office/word/2010/wordml" w:rsidR="00C71BBD" w:rsidP="73670605" w:rsidRDefault="00C71BBD" w14:paraId="0A7F3A02" wp14:textId="3BD440EB">
      <w:pPr>
        <w:pStyle w:val="ListParagraph"/>
        <w:numPr>
          <w:ilvl w:val="0"/>
          <w:numId w:val="93"/>
        </w:numPr>
        <w:spacing w:before="0" w:beforeAutospacing="off" w:after="0" w:afterAutospacing="off"/>
        <w:ind/>
        <w:textAlignment w:val="baseline"/>
        <w:rPr/>
      </w:pPr>
      <w:r w:rsidR="19C8B512">
        <w:rPr/>
        <w:t xml:space="preserve">A dedicated </w:t>
      </w:r>
      <w:r w:rsidRPr="73670605" w:rsidR="19C8B512">
        <w:rPr>
          <w:b w:val="1"/>
          <w:bCs w:val="1"/>
        </w:rPr>
        <w:t>SEO Footer Navigation</w:t>
      </w:r>
      <w:r w:rsidR="19C8B512">
        <w:rPr/>
        <w:t xml:space="preserve"> section will be added before the website footer. </w:t>
      </w:r>
    </w:p>
    <w:p xmlns:wp14="http://schemas.microsoft.com/office/word/2010/wordml" w:rsidR="00C71BBD" w:rsidP="73670605" w:rsidRDefault="00C71BBD" w14:paraId="7FCFAE5F" wp14:textId="324A5936">
      <w:pPr>
        <w:pStyle w:val="ListParagraph"/>
        <w:numPr>
          <w:ilvl w:val="0"/>
          <w:numId w:val="93"/>
        </w:numPr>
        <w:spacing w:before="0" w:beforeAutospacing="off" w:after="0" w:afterAutospacing="off"/>
        <w:ind/>
        <w:textAlignment w:val="baseline"/>
        <w:rPr/>
      </w:pPr>
      <w:r w:rsidR="19C8B512">
        <w:rPr/>
        <w:t xml:space="preserve">This section will contain important product/category links to improve website navigation and search engine visibility. </w:t>
      </w:r>
    </w:p>
    <w:p xmlns:wp14="http://schemas.microsoft.com/office/word/2010/wordml" w:rsidR="00C71BBD" w:rsidP="73670605" w:rsidRDefault="00C71BBD" w14:paraId="1C4E75E1" wp14:textId="29001DC8">
      <w:pPr>
        <w:spacing w:before="240" w:beforeAutospacing="off" w:after="240" w:afterAutospacing="off"/>
        <w:ind/>
        <w:textAlignment w:val="baseline"/>
      </w:pPr>
      <w:r w:rsidR="19C8B512">
        <w:rPr/>
        <w:t>Purpose:</w:t>
      </w:r>
    </w:p>
    <w:p xmlns:wp14="http://schemas.microsoft.com/office/word/2010/wordml" w:rsidR="00C71BBD" w:rsidP="73670605" w:rsidRDefault="00C71BBD" w14:paraId="11A7B075" wp14:textId="457BFCC1">
      <w:pPr>
        <w:pStyle w:val="ListParagraph"/>
        <w:numPr>
          <w:ilvl w:val="0"/>
          <w:numId w:val="94"/>
        </w:numPr>
        <w:spacing w:before="0" w:beforeAutospacing="off" w:after="0" w:afterAutospacing="off"/>
        <w:ind/>
        <w:textAlignment w:val="baseline"/>
        <w:rPr/>
      </w:pPr>
      <w:r w:rsidR="19C8B512">
        <w:rPr/>
        <w:t xml:space="preserve">Improve SEO ranking. </w:t>
      </w:r>
    </w:p>
    <w:p xmlns:wp14="http://schemas.microsoft.com/office/word/2010/wordml" w:rsidR="00C71BBD" w:rsidP="73670605" w:rsidRDefault="00C71BBD" w14:paraId="7DC53EDC" wp14:textId="09555A8E">
      <w:pPr>
        <w:pStyle w:val="ListParagraph"/>
        <w:numPr>
          <w:ilvl w:val="0"/>
          <w:numId w:val="94"/>
        </w:numPr>
        <w:spacing w:before="0" w:beforeAutospacing="off" w:after="0" w:afterAutospacing="off"/>
        <w:ind/>
        <w:textAlignment w:val="baseline"/>
        <w:rPr/>
      </w:pPr>
      <w:r w:rsidR="19C8B512">
        <w:rPr/>
        <w:t xml:space="preserve">Create better internal linking between product categories. </w:t>
      </w:r>
    </w:p>
    <w:p xmlns:wp14="http://schemas.microsoft.com/office/word/2010/wordml" w:rsidR="00C71BBD" w:rsidP="73670605" w:rsidRDefault="00C71BBD" w14:paraId="353E0B36" wp14:textId="5FA13AEA">
      <w:pPr>
        <w:pStyle w:val="ListParagraph"/>
        <w:numPr>
          <w:ilvl w:val="0"/>
          <w:numId w:val="94"/>
        </w:numPr>
        <w:spacing w:before="0" w:beforeAutospacing="off" w:after="0" w:afterAutospacing="off"/>
        <w:ind/>
        <w:textAlignment w:val="baseline"/>
        <w:rPr/>
      </w:pPr>
      <w:r w:rsidR="19C8B512">
        <w:rPr/>
        <w:t xml:space="preserve">Help users easily discover related products. </w:t>
      </w:r>
    </w:p>
    <w:p xmlns:wp14="http://schemas.microsoft.com/office/word/2010/wordml" w:rsidR="00C71BBD" w:rsidP="73670605" w:rsidRDefault="00C71BBD" w14:paraId="50BA68FF" wp14:textId="78A07ADD">
      <w:pPr>
        <w:spacing w:before="240" w:beforeAutospacing="off" w:after="240" w:afterAutospacing="off"/>
        <w:ind/>
        <w:textAlignment w:val="baseline"/>
      </w:pPr>
      <w:r w:rsidR="19C8B512">
        <w:rPr/>
        <w:t>Example categories:</w:t>
      </w:r>
    </w:p>
    <w:p xmlns:wp14="http://schemas.microsoft.com/office/word/2010/wordml" w:rsidR="00C71BBD" w:rsidP="73670605" w:rsidRDefault="00C71BBD" w14:paraId="4B3795C7" wp14:textId="7AA9B409">
      <w:pPr>
        <w:pStyle w:val="ListParagraph"/>
        <w:numPr>
          <w:ilvl w:val="0"/>
          <w:numId w:val="95"/>
        </w:numPr>
        <w:spacing w:before="0" w:beforeAutospacing="off" w:after="0" w:afterAutospacing="off"/>
        <w:ind/>
        <w:textAlignment w:val="baseline"/>
        <w:rPr/>
      </w:pPr>
      <w:r w:rsidR="19C8B512">
        <w:rPr/>
        <w:t xml:space="preserve">Laboratory Balance </w:t>
      </w:r>
    </w:p>
    <w:p xmlns:wp14="http://schemas.microsoft.com/office/word/2010/wordml" w:rsidR="00C71BBD" w:rsidP="73670605" w:rsidRDefault="00C71BBD" w14:paraId="2FF425A0" wp14:textId="6B88EDAC">
      <w:pPr>
        <w:pStyle w:val="ListParagraph"/>
        <w:numPr>
          <w:ilvl w:val="0"/>
          <w:numId w:val="95"/>
        </w:numPr>
        <w:spacing w:before="0" w:beforeAutospacing="off" w:after="0" w:afterAutospacing="off"/>
        <w:ind/>
        <w:textAlignment w:val="baseline"/>
        <w:rPr/>
      </w:pPr>
      <w:r w:rsidR="19C8B512">
        <w:rPr/>
        <w:t xml:space="preserve">Analytical Balance </w:t>
      </w:r>
    </w:p>
    <w:p xmlns:wp14="http://schemas.microsoft.com/office/word/2010/wordml" w:rsidR="00C71BBD" w:rsidP="73670605" w:rsidRDefault="00C71BBD" w14:paraId="750E155E" wp14:textId="36AE49F7">
      <w:pPr>
        <w:pStyle w:val="ListParagraph"/>
        <w:numPr>
          <w:ilvl w:val="0"/>
          <w:numId w:val="95"/>
        </w:numPr>
        <w:spacing w:before="0" w:beforeAutospacing="off" w:after="0" w:afterAutospacing="off"/>
        <w:ind/>
        <w:textAlignment w:val="baseline"/>
        <w:rPr/>
      </w:pPr>
      <w:r w:rsidR="19C8B512">
        <w:rPr/>
        <w:t xml:space="preserve">Microbalances </w:t>
      </w:r>
    </w:p>
    <w:p xmlns:wp14="http://schemas.microsoft.com/office/word/2010/wordml" w:rsidR="00C71BBD" w:rsidP="73670605" w:rsidRDefault="00C71BBD" w14:paraId="48296935" wp14:textId="75886FF0">
      <w:pPr>
        <w:pStyle w:val="ListParagraph"/>
        <w:numPr>
          <w:ilvl w:val="0"/>
          <w:numId w:val="95"/>
        </w:numPr>
        <w:spacing w:before="0" w:beforeAutospacing="off" w:after="0" w:afterAutospacing="off"/>
        <w:ind/>
        <w:textAlignment w:val="baseline"/>
        <w:rPr/>
      </w:pPr>
      <w:r w:rsidR="19C8B512">
        <w:rPr/>
        <w:t xml:space="preserve">Moisture Balances </w:t>
      </w:r>
    </w:p>
    <w:p xmlns:wp14="http://schemas.microsoft.com/office/word/2010/wordml" w:rsidR="00C71BBD" w:rsidP="73670605" w:rsidRDefault="00C71BBD" w14:paraId="6CF3E219" wp14:textId="2CE20D72">
      <w:pPr>
        <w:spacing w:before="240" w:beforeAutospacing="off" w:after="240" w:afterAutospacing="off"/>
        <w:ind/>
        <w:textAlignment w:val="baseline"/>
      </w:pPr>
      <w:r w:rsidR="19C8B512">
        <w:rPr/>
        <w:t>All links should redirect users to their respective category/product pages.</w:t>
      </w:r>
    </w:p>
    <w:p xmlns:wp14="http://schemas.microsoft.com/office/word/2010/wordml" w:rsidR="00C71BBD" w:rsidP="73670605" w:rsidRDefault="00C71BBD" w14:paraId="1F2673FC" wp14:textId="370D70B0">
      <w:pPr>
        <w:spacing w:before="0" w:beforeAutospacing="off" w:after="0" w:afterAutospacing="off"/>
        <w:ind/>
        <w:textAlignment w:val="baseline"/>
      </w:pPr>
    </w:p>
    <w:p xmlns:wp14="http://schemas.microsoft.com/office/word/2010/wordml" w:rsidR="00C71BBD" w:rsidP="73670605" w:rsidRDefault="00C71BBD" w14:paraId="3B3431E6" wp14:textId="5BA202EC">
      <w:pPr>
        <w:pStyle w:val="Heading2"/>
        <w:spacing w:before="299" w:beforeAutospacing="off" w:after="299" w:afterAutospacing="off"/>
        <w:ind/>
        <w:textAlignment w:val="baseline"/>
      </w:pPr>
      <w:r w:rsidRPr="73670605" w:rsidR="19C8B512">
        <w:rPr>
          <w:b w:val="1"/>
          <w:bCs w:val="1"/>
          <w:sz w:val="36"/>
          <w:szCs w:val="36"/>
        </w:rPr>
        <w:t>Website Footer</w:t>
      </w:r>
    </w:p>
    <w:p xmlns:wp14="http://schemas.microsoft.com/office/word/2010/wordml" w:rsidR="00C71BBD" w:rsidP="73670605" w:rsidRDefault="00C71BBD" w14:paraId="4F2908B4" wp14:textId="6AC5AB09">
      <w:pPr>
        <w:spacing w:before="240" w:beforeAutospacing="off" w:after="240" w:afterAutospacing="off"/>
        <w:ind/>
        <w:textAlignment w:val="baseline"/>
      </w:pPr>
      <w:r w:rsidR="19C8B512">
        <w:rPr/>
        <w:t>The footer section will contain:</w:t>
      </w:r>
    </w:p>
    <w:p xmlns:wp14="http://schemas.microsoft.com/office/word/2010/wordml" w:rsidR="00C71BBD" w:rsidP="73670605" w:rsidRDefault="00C71BBD" w14:paraId="7CA2C068" wp14:textId="2F81BB0A">
      <w:pPr>
        <w:pStyle w:val="Heading3"/>
        <w:spacing w:before="281" w:beforeAutospacing="off" w:after="281" w:afterAutospacing="off"/>
        <w:ind/>
        <w:textAlignment w:val="baseline"/>
      </w:pPr>
      <w:r w:rsidRPr="73670605" w:rsidR="19C8B512">
        <w:rPr>
          <w:b w:val="1"/>
          <w:bCs w:val="1"/>
          <w:sz w:val="28"/>
          <w:szCs w:val="28"/>
        </w:rPr>
        <w:t>Copyright Information</w:t>
      </w:r>
    </w:p>
    <w:p xmlns:wp14="http://schemas.microsoft.com/office/word/2010/wordml" w:rsidR="00C71BBD" w:rsidP="73670605" w:rsidRDefault="00C71BBD" w14:paraId="10548350" wp14:textId="540D5109">
      <w:pPr>
        <w:spacing w:before="240" w:beforeAutospacing="off" w:after="240" w:afterAutospacing="off"/>
        <w:ind/>
        <w:textAlignment w:val="baseline"/>
      </w:pPr>
      <w:r w:rsidR="19C8B512">
        <w:rPr/>
        <w:t>Example:</w:t>
      </w:r>
    </w:p>
    <w:p xmlns:wp14="http://schemas.microsoft.com/office/word/2010/wordml" w:rsidR="00C71BBD" w:rsidP="73670605" w:rsidRDefault="00C71BBD" w14:paraId="09648E61" wp14:textId="1BD10193">
      <w:pPr>
        <w:spacing w:before="240" w:beforeAutospacing="off" w:after="240" w:afterAutospacing="off"/>
        <w:ind/>
        <w:textAlignment w:val="baseline"/>
      </w:pPr>
      <w:r w:rsidRPr="73670605" w:rsidR="19C8B512">
        <w:rPr>
          <w:b w:val="1"/>
          <w:bCs w:val="1"/>
        </w:rPr>
        <w:t>© ACZET PVT. LTD. All Rights Reserved</w:t>
      </w:r>
    </w:p>
    <w:p xmlns:wp14="http://schemas.microsoft.com/office/word/2010/wordml" w:rsidR="00C71BBD" w:rsidP="73670605" w:rsidRDefault="00C71BBD" w14:paraId="79928FA4" wp14:textId="7DDA566B">
      <w:pPr>
        <w:pStyle w:val="ListParagraph"/>
        <w:numPr>
          <w:ilvl w:val="0"/>
          <w:numId w:val="96"/>
        </w:numPr>
        <w:spacing w:before="0" w:beforeAutospacing="off" w:after="0" w:afterAutospacing="off"/>
        <w:ind/>
        <w:textAlignment w:val="baseline"/>
        <w:rPr/>
      </w:pPr>
      <w:r w:rsidR="19C8B512">
        <w:rPr/>
        <w:t xml:space="preserve">Display company copyright information. </w:t>
      </w:r>
    </w:p>
    <w:p xmlns:wp14="http://schemas.microsoft.com/office/word/2010/wordml" w:rsidR="00C71BBD" w:rsidP="73670605" w:rsidRDefault="00C71BBD" w14:paraId="2E1E9B5A" wp14:textId="51D0F61E">
      <w:pPr>
        <w:pStyle w:val="ListParagraph"/>
        <w:numPr>
          <w:ilvl w:val="0"/>
          <w:numId w:val="96"/>
        </w:numPr>
        <w:spacing w:before="0" w:beforeAutospacing="off" w:after="0" w:afterAutospacing="off"/>
        <w:ind/>
        <w:textAlignment w:val="baseline"/>
        <w:rPr/>
      </w:pPr>
      <w:r w:rsidR="19C8B512">
        <w:rPr/>
        <w:t xml:space="preserve">Automatically update the year if required. </w:t>
      </w:r>
    </w:p>
    <w:p xmlns:wp14="http://schemas.microsoft.com/office/word/2010/wordml" w:rsidR="00C71BBD" w:rsidP="73670605" w:rsidRDefault="00C71BBD" w14:paraId="2265CEA8" wp14:textId="47A81C50">
      <w:pPr>
        <w:pStyle w:val="Heading3"/>
        <w:spacing w:before="281" w:beforeAutospacing="off" w:after="281" w:afterAutospacing="off"/>
        <w:ind/>
        <w:textAlignment w:val="baseline"/>
      </w:pPr>
      <w:r w:rsidRPr="73670605" w:rsidR="19C8B512">
        <w:rPr>
          <w:b w:val="1"/>
          <w:bCs w:val="1"/>
          <w:sz w:val="28"/>
          <w:szCs w:val="28"/>
        </w:rPr>
        <w:t>ACZET Logo</w:t>
      </w:r>
    </w:p>
    <w:p xmlns:wp14="http://schemas.microsoft.com/office/word/2010/wordml" w:rsidR="00C71BBD" w:rsidP="73670605" w:rsidRDefault="00C71BBD" w14:paraId="590D1746" wp14:textId="75C2EC07">
      <w:pPr>
        <w:pStyle w:val="ListParagraph"/>
        <w:numPr>
          <w:ilvl w:val="0"/>
          <w:numId w:val="97"/>
        </w:numPr>
        <w:spacing w:before="0" w:beforeAutospacing="off" w:after="0" w:afterAutospacing="off"/>
        <w:ind/>
        <w:textAlignment w:val="baseline"/>
        <w:rPr/>
      </w:pPr>
      <w:r w:rsidR="19C8B512">
        <w:rPr/>
        <w:t xml:space="preserve">Display ACZET company logo at the bottom center. </w:t>
      </w:r>
    </w:p>
    <w:p xmlns:wp14="http://schemas.microsoft.com/office/word/2010/wordml" w:rsidR="00C71BBD" w:rsidP="73670605" w:rsidRDefault="00C71BBD" w14:paraId="44E03E0F" wp14:textId="36C72D27">
      <w:pPr>
        <w:pStyle w:val="ListParagraph"/>
        <w:numPr>
          <w:ilvl w:val="0"/>
          <w:numId w:val="97"/>
        </w:numPr>
        <w:spacing w:before="0" w:beforeAutospacing="off" w:after="0" w:afterAutospacing="off"/>
        <w:ind/>
        <w:textAlignment w:val="baseline"/>
        <w:rPr/>
      </w:pPr>
      <w:r w:rsidR="19C8B512">
        <w:rPr/>
        <w:t xml:space="preserve">Logo should maintain proper branding and visibility. </w:t>
      </w:r>
    </w:p>
    <w:p xmlns:wp14="http://schemas.microsoft.com/office/word/2010/wordml" w:rsidR="00C71BBD" w:rsidP="73670605" w:rsidRDefault="00C71BBD" w14:paraId="15309B2B" wp14:textId="0337F6A9">
      <w:pPr>
        <w:pStyle w:val="ListParagraph"/>
        <w:numPr>
          <w:ilvl w:val="0"/>
          <w:numId w:val="97"/>
        </w:numPr>
        <w:spacing w:before="0" w:beforeAutospacing="off" w:after="0" w:afterAutospacing="off"/>
        <w:ind/>
        <w:textAlignment w:val="baseline"/>
        <w:rPr/>
      </w:pPr>
      <w:r w:rsidR="19C8B512">
        <w:rPr/>
        <w:t>Clicking the logo should redirect users to the homepage.</w:t>
      </w:r>
    </w:p>
    <w:p xmlns:wp14="http://schemas.microsoft.com/office/word/2010/wordml" w:rsidR="00C71BBD" w:rsidP="7935C8C9" w:rsidRDefault="00C71BBD" w14:paraId="63D9C952" wp14:textId="72387C32">
      <w:pPr>
        <w:pStyle w:val="paragraph"/>
        <w:spacing w:before="0" w:beforeAutospacing="off" w:after="0" w:afterAutospacing="off"/>
        <w:ind w:left="0"/>
        <w:textAlignment w:val="baseline"/>
        <w:rPr>
          <w:rFonts w:ascii="Segoe UI" w:hAnsi="Segoe UI" w:cs="Segoe UI"/>
          <w:sz w:val="18"/>
          <w:szCs w:val="18"/>
        </w:rPr>
      </w:pPr>
      <w:r>
        <w:br/>
      </w:r>
      <w:r w:rsidRPr="73670605" w:rsidR="1B1FD04D">
        <w:rPr>
          <w:rStyle w:val="eop"/>
          <w:rFonts w:ascii="Aptos" w:hAnsi="Aptos" w:eastAsia="" w:cs="Segoe UI" w:eastAsiaTheme="majorEastAsia"/>
        </w:rPr>
        <w:t> </w:t>
      </w:r>
    </w:p>
    <w:p xmlns:wp14="http://schemas.microsoft.com/office/word/2010/wordml" w:rsidR="00C71BBD" w:rsidP="73670605" w:rsidRDefault="00C71BBD" w14:paraId="5E3886A4" wp14:textId="5EB97CCD">
      <w:pPr>
        <w:pStyle w:val="paragraph"/>
        <w:spacing w:before="0" w:beforeAutospacing="off" w:after="0" w:afterAutospacing="off"/>
        <w:textAlignment w:val="baseline"/>
        <w:rPr>
          <w:rFonts w:ascii="Segoe UI" w:hAnsi="Segoe UI" w:cs="Segoe UI"/>
          <w:sz w:val="18"/>
          <w:szCs w:val="18"/>
        </w:rPr>
      </w:pPr>
      <w:r w:rsidRPr="73670605" w:rsidR="1B1FD04D">
        <w:rPr>
          <w:rStyle w:val="eop"/>
          <w:rFonts w:ascii="Aptos" w:hAnsi="Aptos" w:eastAsia="" w:cs="Segoe UI" w:eastAsiaTheme="majorEastAsia"/>
        </w:rPr>
        <w:t> </w:t>
      </w:r>
      <w:r w:rsidRPr="73670605" w:rsidR="1A58CB9D">
        <w:rPr>
          <w:rStyle w:val="eop"/>
          <w:rFonts w:ascii="Aptos" w:hAnsi="Aptos" w:eastAsia="" w:cs="Segoe UI" w:eastAsiaTheme="majorEastAsia"/>
          <w:color w:val="000000" w:themeColor="text1" w:themeTint="FF" w:themeShade="FF"/>
        </w:rPr>
        <w:t>_________________________________________________________________________________</w:t>
      </w:r>
    </w:p>
    <w:p xmlns:wp14="http://schemas.microsoft.com/office/word/2010/wordml" w:rsidR="00C71BBD" w:rsidP="73670605" w:rsidRDefault="00C71BBD" w14:paraId="672A6659" wp14:textId="20AD510B">
      <w:pPr>
        <w:rPr>
          <w:b w:val="1"/>
          <w:bCs w:val="1"/>
          <w:sz w:val="36"/>
          <w:szCs w:val="36"/>
        </w:rPr>
      </w:pPr>
      <w:r w:rsidRPr="73670605" w:rsidR="1A58CB9D">
        <w:rPr>
          <w:b w:val="1"/>
          <w:bCs w:val="1"/>
          <w:sz w:val="36"/>
          <w:szCs w:val="36"/>
        </w:rPr>
        <w:t>Remarks :-</w:t>
      </w:r>
    </w:p>
    <w:sectPr w:rsidR="00C71BB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9">
    <w:nsid w:val="242c4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0d72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34e3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c6f6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55ac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267e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299db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1fc1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4191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a1eb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cf69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24f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6aee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0b45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7ae55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8bbe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aca5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64b0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2467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ffd9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29e6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55c0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a040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c936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eb45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6f6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1e96b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3e48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55a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171ae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c3d92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3127331"/>
    <w:multiLevelType w:val="multilevel"/>
    <w:tmpl w:val="00006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E12C65"/>
    <w:multiLevelType w:val="multilevel"/>
    <w:tmpl w:val="A0929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DF17D6F"/>
    <w:multiLevelType w:val="multilevel"/>
    <w:tmpl w:val="DE10A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F7C03"/>
    <w:multiLevelType w:val="multilevel"/>
    <w:tmpl w:val="B45E1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EA4947"/>
    <w:multiLevelType w:val="multilevel"/>
    <w:tmpl w:val="FDA64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10F1AA7"/>
    <w:multiLevelType w:val="multilevel"/>
    <w:tmpl w:val="56FA2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2EB7B34"/>
    <w:multiLevelType w:val="multilevel"/>
    <w:tmpl w:val="B62AD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6987CAA"/>
    <w:multiLevelType w:val="multilevel"/>
    <w:tmpl w:val="A6AEF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85769F7"/>
    <w:multiLevelType w:val="multilevel"/>
    <w:tmpl w:val="066CD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BAA7237"/>
    <w:multiLevelType w:val="multilevel"/>
    <w:tmpl w:val="FB28C4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 w15:restartNumberingAfterBreak="0">
    <w:nsid w:val="1BB11044"/>
    <w:multiLevelType w:val="multilevel"/>
    <w:tmpl w:val="4E0C7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BDB5C78"/>
    <w:multiLevelType w:val="multilevel"/>
    <w:tmpl w:val="47E2F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C5646D2"/>
    <w:multiLevelType w:val="multilevel"/>
    <w:tmpl w:val="4ABEE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F5D5819"/>
    <w:multiLevelType w:val="multilevel"/>
    <w:tmpl w:val="FFC82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F650B1C"/>
    <w:multiLevelType w:val="multilevel"/>
    <w:tmpl w:val="C178A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BF3E8C"/>
    <w:multiLevelType w:val="multilevel"/>
    <w:tmpl w:val="874A8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5154A61"/>
    <w:multiLevelType w:val="hybridMultilevel"/>
    <w:tmpl w:val="54E08FFC"/>
    <w:lvl w:ilvl="0">
      <w:start w:val="1"/>
      <w:numFmt w:val="bullet"/>
      <w:lvlText w:val="o"/>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8057167"/>
    <w:multiLevelType w:val="multilevel"/>
    <w:tmpl w:val="795EA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B6E43D2"/>
    <w:multiLevelType w:val="multilevel"/>
    <w:tmpl w:val="109459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CF57A88"/>
    <w:multiLevelType w:val="multilevel"/>
    <w:tmpl w:val="01C42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F225664"/>
    <w:multiLevelType w:val="multilevel"/>
    <w:tmpl w:val="007CD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F771564"/>
    <w:multiLevelType w:val="multilevel"/>
    <w:tmpl w:val="8FD2D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3394A33"/>
    <w:multiLevelType w:val="multilevel"/>
    <w:tmpl w:val="BAD65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587493C"/>
    <w:multiLevelType w:val="multilevel"/>
    <w:tmpl w:val="759EB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60D541C"/>
    <w:multiLevelType w:val="multilevel"/>
    <w:tmpl w:val="1C36BC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C2420F"/>
    <w:multiLevelType w:val="multilevel"/>
    <w:tmpl w:val="E46226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C606B96"/>
    <w:multiLevelType w:val="multilevel"/>
    <w:tmpl w:val="50762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C6A679A"/>
    <w:multiLevelType w:val="multilevel"/>
    <w:tmpl w:val="A56CB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CA37DFA"/>
    <w:multiLevelType w:val="multilevel"/>
    <w:tmpl w:val="53B84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E157482"/>
    <w:multiLevelType w:val="multilevel"/>
    <w:tmpl w:val="04EAD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F863C5F"/>
    <w:multiLevelType w:val="multilevel"/>
    <w:tmpl w:val="9470F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404B2EF3"/>
    <w:multiLevelType w:val="multilevel"/>
    <w:tmpl w:val="AC548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40DC73B6"/>
    <w:multiLevelType w:val="multilevel"/>
    <w:tmpl w:val="C3264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44A07481"/>
    <w:multiLevelType w:val="multilevel"/>
    <w:tmpl w:val="B372C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45DB20C1"/>
    <w:multiLevelType w:val="multilevel"/>
    <w:tmpl w:val="7E9CB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46317DC0"/>
    <w:multiLevelType w:val="multilevel"/>
    <w:tmpl w:val="1FAA4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4682247B"/>
    <w:multiLevelType w:val="multilevel"/>
    <w:tmpl w:val="70B8A3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47AF4CE7"/>
    <w:multiLevelType w:val="multilevel"/>
    <w:tmpl w:val="141CE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48977B7E"/>
    <w:multiLevelType w:val="multilevel"/>
    <w:tmpl w:val="EBD4A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48F51E30"/>
    <w:multiLevelType w:val="multilevel"/>
    <w:tmpl w:val="B8E6E6F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0" w15:restartNumberingAfterBreak="0">
    <w:nsid w:val="49FE5761"/>
    <w:multiLevelType w:val="multilevel"/>
    <w:tmpl w:val="F8904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4A8936DB"/>
    <w:multiLevelType w:val="multilevel"/>
    <w:tmpl w:val="643CC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4F90091A"/>
    <w:multiLevelType w:val="multilevel"/>
    <w:tmpl w:val="D1181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502616D5"/>
    <w:multiLevelType w:val="multilevel"/>
    <w:tmpl w:val="32123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4B14344"/>
    <w:multiLevelType w:val="multilevel"/>
    <w:tmpl w:val="6F6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B62F57"/>
    <w:multiLevelType w:val="multilevel"/>
    <w:tmpl w:val="C0B0C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58EF1318"/>
    <w:multiLevelType w:val="multilevel"/>
    <w:tmpl w:val="877E6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5F2D15FA"/>
    <w:multiLevelType w:val="multilevel"/>
    <w:tmpl w:val="9510136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8" w15:restartNumberingAfterBreak="0">
    <w:nsid w:val="60A32293"/>
    <w:multiLevelType w:val="multilevel"/>
    <w:tmpl w:val="55287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0C23EF5"/>
    <w:multiLevelType w:val="multilevel"/>
    <w:tmpl w:val="12604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62C90B2B"/>
    <w:multiLevelType w:val="multilevel"/>
    <w:tmpl w:val="4198F080"/>
    <w:lvl w:ilvl="0">
      <w:start w:val="1"/>
      <w:numFmt w:val="bullet"/>
      <w:lvlText w:val=""/>
      <w:lvlJc w:val="left"/>
      <w:pPr>
        <w:tabs>
          <w:tab w:val="num" w:pos="720"/>
        </w:tabs>
        <w:ind w:left="0" w:hanging="360"/>
      </w:pPr>
      <w:rPr>
        <w:rFonts w:hint="default" w:ascii="Symbol" w:hAnsi="Symbol"/>
        <w:sz w:val="20"/>
      </w:rPr>
    </w:lvl>
    <w:lvl w:ilvl="1" w:tentative="1">
      <w:start w:val="1"/>
      <w:numFmt w:val="bullet"/>
      <w:lvlText w:val=""/>
      <w:lvlJc w:val="left"/>
      <w:pPr>
        <w:tabs>
          <w:tab w:val="num" w:pos="1440"/>
        </w:tabs>
        <w:ind w:left="720" w:hanging="360"/>
      </w:pPr>
      <w:rPr>
        <w:rFonts w:hint="default" w:ascii="Symbol" w:hAnsi="Symbol"/>
        <w:sz w:val="20"/>
      </w:rPr>
    </w:lvl>
    <w:lvl w:ilvl="2" w:tentative="1">
      <w:start w:val="1"/>
      <w:numFmt w:val="bullet"/>
      <w:lvlText w:val=""/>
      <w:lvlJc w:val="left"/>
      <w:pPr>
        <w:tabs>
          <w:tab w:val="num" w:pos="2160"/>
        </w:tabs>
        <w:ind w:left="1440" w:hanging="360"/>
      </w:pPr>
      <w:rPr>
        <w:rFonts w:hint="default" w:ascii="Symbol" w:hAnsi="Symbol"/>
        <w:sz w:val="20"/>
      </w:rPr>
    </w:lvl>
    <w:lvl w:ilvl="3" w:tentative="1">
      <w:start w:val="1"/>
      <w:numFmt w:val="bullet"/>
      <w:lvlText w:val=""/>
      <w:lvlJc w:val="left"/>
      <w:pPr>
        <w:tabs>
          <w:tab w:val="num" w:pos="2880"/>
        </w:tabs>
        <w:ind w:left="2160" w:hanging="360"/>
      </w:pPr>
      <w:rPr>
        <w:rFonts w:hint="default" w:ascii="Symbol" w:hAnsi="Symbol"/>
        <w:sz w:val="20"/>
      </w:rPr>
    </w:lvl>
    <w:lvl w:ilvl="4" w:tentative="1">
      <w:start w:val="1"/>
      <w:numFmt w:val="bullet"/>
      <w:lvlText w:val=""/>
      <w:lvlJc w:val="left"/>
      <w:pPr>
        <w:tabs>
          <w:tab w:val="num" w:pos="3600"/>
        </w:tabs>
        <w:ind w:left="2880" w:hanging="360"/>
      </w:pPr>
      <w:rPr>
        <w:rFonts w:hint="default" w:ascii="Symbol" w:hAnsi="Symbol"/>
        <w:sz w:val="20"/>
      </w:rPr>
    </w:lvl>
    <w:lvl w:ilvl="5" w:tentative="1">
      <w:start w:val="1"/>
      <w:numFmt w:val="bullet"/>
      <w:lvlText w:val=""/>
      <w:lvlJc w:val="left"/>
      <w:pPr>
        <w:tabs>
          <w:tab w:val="num" w:pos="4320"/>
        </w:tabs>
        <w:ind w:left="3600" w:hanging="360"/>
      </w:pPr>
      <w:rPr>
        <w:rFonts w:hint="default" w:ascii="Symbol" w:hAnsi="Symbol"/>
        <w:sz w:val="20"/>
      </w:rPr>
    </w:lvl>
    <w:lvl w:ilvl="6" w:tentative="1">
      <w:start w:val="1"/>
      <w:numFmt w:val="bullet"/>
      <w:lvlText w:val=""/>
      <w:lvlJc w:val="left"/>
      <w:pPr>
        <w:tabs>
          <w:tab w:val="num" w:pos="5040"/>
        </w:tabs>
        <w:ind w:left="4320" w:hanging="360"/>
      </w:pPr>
      <w:rPr>
        <w:rFonts w:hint="default" w:ascii="Symbol" w:hAnsi="Symbol"/>
        <w:sz w:val="20"/>
      </w:rPr>
    </w:lvl>
    <w:lvl w:ilvl="7" w:tentative="1">
      <w:start w:val="1"/>
      <w:numFmt w:val="bullet"/>
      <w:lvlText w:val=""/>
      <w:lvlJc w:val="left"/>
      <w:pPr>
        <w:tabs>
          <w:tab w:val="num" w:pos="5760"/>
        </w:tabs>
        <w:ind w:left="5040" w:hanging="360"/>
      </w:pPr>
      <w:rPr>
        <w:rFonts w:hint="default" w:ascii="Symbol" w:hAnsi="Symbol"/>
        <w:sz w:val="20"/>
      </w:rPr>
    </w:lvl>
    <w:lvl w:ilvl="8" w:tentative="1">
      <w:start w:val="1"/>
      <w:numFmt w:val="bullet"/>
      <w:lvlText w:val=""/>
      <w:lvlJc w:val="left"/>
      <w:pPr>
        <w:tabs>
          <w:tab w:val="num" w:pos="6480"/>
        </w:tabs>
        <w:ind w:left="5760" w:hanging="360"/>
      </w:pPr>
      <w:rPr>
        <w:rFonts w:hint="default" w:ascii="Symbol" w:hAnsi="Symbol"/>
        <w:sz w:val="20"/>
      </w:rPr>
    </w:lvl>
  </w:abstractNum>
  <w:abstractNum w:abstractNumId="51" w15:restartNumberingAfterBreak="0">
    <w:nsid w:val="63324A6C"/>
    <w:multiLevelType w:val="multilevel"/>
    <w:tmpl w:val="C2C21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63563899"/>
    <w:multiLevelType w:val="multilevel"/>
    <w:tmpl w:val="FD30A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645F67BB"/>
    <w:multiLevelType w:val="multilevel"/>
    <w:tmpl w:val="8D8E1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654F5463"/>
    <w:multiLevelType w:val="multilevel"/>
    <w:tmpl w:val="37CCEA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5" w15:restartNumberingAfterBreak="0">
    <w:nsid w:val="65900561"/>
    <w:multiLevelType w:val="multilevel"/>
    <w:tmpl w:val="FB627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69A957B9"/>
    <w:multiLevelType w:val="multilevel"/>
    <w:tmpl w:val="4F5CF7B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7" w15:restartNumberingAfterBreak="0">
    <w:nsid w:val="6C525ADE"/>
    <w:multiLevelType w:val="multilevel"/>
    <w:tmpl w:val="72E67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6C9B3B4F"/>
    <w:multiLevelType w:val="multilevel"/>
    <w:tmpl w:val="FE4A1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6E115D20"/>
    <w:multiLevelType w:val="multilevel"/>
    <w:tmpl w:val="C07E52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70ED7178"/>
    <w:multiLevelType w:val="multilevel"/>
    <w:tmpl w:val="8BB04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754D5A30"/>
    <w:multiLevelType w:val="multilevel"/>
    <w:tmpl w:val="54E8A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7AA71C73"/>
    <w:multiLevelType w:val="multilevel"/>
    <w:tmpl w:val="1E482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7C6173D9"/>
    <w:multiLevelType w:val="multilevel"/>
    <w:tmpl w:val="56CEA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7CBE48E4"/>
    <w:multiLevelType w:val="multilevel"/>
    <w:tmpl w:val="35B4C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7CCD0BE7"/>
    <w:multiLevelType w:val="multilevel"/>
    <w:tmpl w:val="AA2A8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7DA86ECA"/>
    <w:multiLevelType w:val="multilevel"/>
    <w:tmpl w:val="3B8E1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7DD82384"/>
    <w:multiLevelType w:val="multilevel"/>
    <w:tmpl w:val="907E9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7E334415"/>
    <w:multiLevelType w:val="multilevel"/>
    <w:tmpl w:val="195C28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1" w16cid:durableId="1426149421">
    <w:abstractNumId w:val="14"/>
  </w:num>
  <w:num w:numId="2" w16cid:durableId="65231558">
    <w:abstractNumId w:val="2"/>
  </w:num>
  <w:num w:numId="3" w16cid:durableId="724256318">
    <w:abstractNumId w:val="24"/>
  </w:num>
  <w:num w:numId="4" w16cid:durableId="1796369294">
    <w:abstractNumId w:val="0"/>
  </w:num>
  <w:num w:numId="5" w16cid:durableId="724910442">
    <w:abstractNumId w:val="1"/>
  </w:num>
  <w:num w:numId="6" w16cid:durableId="668294639">
    <w:abstractNumId w:val="25"/>
  </w:num>
  <w:num w:numId="7" w16cid:durableId="1802381624">
    <w:abstractNumId w:val="54"/>
  </w:num>
  <w:num w:numId="8" w16cid:durableId="171461132">
    <w:abstractNumId w:val="68"/>
  </w:num>
  <w:num w:numId="9" w16cid:durableId="1319991438">
    <w:abstractNumId w:val="63"/>
  </w:num>
  <w:num w:numId="10" w16cid:durableId="1166282034">
    <w:abstractNumId w:val="17"/>
  </w:num>
  <w:num w:numId="11" w16cid:durableId="1260480585">
    <w:abstractNumId w:val="59"/>
  </w:num>
  <w:num w:numId="12" w16cid:durableId="1453092894">
    <w:abstractNumId w:val="4"/>
  </w:num>
  <w:num w:numId="13" w16cid:durableId="128059210">
    <w:abstractNumId w:val="62"/>
  </w:num>
  <w:num w:numId="14" w16cid:durableId="858274634">
    <w:abstractNumId w:val="38"/>
  </w:num>
  <w:num w:numId="15" w16cid:durableId="943074947">
    <w:abstractNumId w:val="42"/>
  </w:num>
  <w:num w:numId="16" w16cid:durableId="2067145953">
    <w:abstractNumId w:val="6"/>
  </w:num>
  <w:num w:numId="17" w16cid:durableId="332996035">
    <w:abstractNumId w:val="66"/>
  </w:num>
  <w:num w:numId="18" w16cid:durableId="1131247925">
    <w:abstractNumId w:val="61"/>
  </w:num>
  <w:num w:numId="19" w16cid:durableId="282805206">
    <w:abstractNumId w:val="26"/>
  </w:num>
  <w:num w:numId="20" w16cid:durableId="1212233339">
    <w:abstractNumId w:val="8"/>
  </w:num>
  <w:num w:numId="21" w16cid:durableId="1890993118">
    <w:abstractNumId w:val="29"/>
  </w:num>
  <w:num w:numId="22" w16cid:durableId="2045476039">
    <w:abstractNumId w:val="50"/>
  </w:num>
  <w:num w:numId="23" w16cid:durableId="749428478">
    <w:abstractNumId w:val="30"/>
  </w:num>
  <w:num w:numId="24" w16cid:durableId="1691950422">
    <w:abstractNumId w:val="60"/>
  </w:num>
  <w:num w:numId="25" w16cid:durableId="422066146">
    <w:abstractNumId w:val="13"/>
  </w:num>
  <w:num w:numId="26" w16cid:durableId="2024893436">
    <w:abstractNumId w:val="11"/>
  </w:num>
  <w:num w:numId="27" w16cid:durableId="1300111917">
    <w:abstractNumId w:val="47"/>
  </w:num>
  <w:num w:numId="28" w16cid:durableId="973025644">
    <w:abstractNumId w:val="39"/>
  </w:num>
  <w:num w:numId="29" w16cid:durableId="1001469063">
    <w:abstractNumId w:val="32"/>
  </w:num>
  <w:num w:numId="30" w16cid:durableId="828712435">
    <w:abstractNumId w:val="56"/>
  </w:num>
  <w:num w:numId="31" w16cid:durableId="2123381935">
    <w:abstractNumId w:val="9"/>
  </w:num>
  <w:num w:numId="32" w16cid:durableId="549616730">
    <w:abstractNumId w:val="31"/>
  </w:num>
  <w:num w:numId="33" w16cid:durableId="756944396">
    <w:abstractNumId w:val="44"/>
  </w:num>
  <w:num w:numId="34" w16cid:durableId="1749837788">
    <w:abstractNumId w:val="5"/>
  </w:num>
  <w:num w:numId="35" w16cid:durableId="1933588278">
    <w:abstractNumId w:val="20"/>
  </w:num>
  <w:num w:numId="36" w16cid:durableId="1624656442">
    <w:abstractNumId w:val="48"/>
  </w:num>
  <w:num w:numId="37" w16cid:durableId="306204467">
    <w:abstractNumId w:val="53"/>
  </w:num>
  <w:num w:numId="38" w16cid:durableId="1837527090">
    <w:abstractNumId w:val="12"/>
  </w:num>
  <w:num w:numId="39" w16cid:durableId="1428968295">
    <w:abstractNumId w:val="64"/>
  </w:num>
  <w:num w:numId="40" w16cid:durableId="1795825963">
    <w:abstractNumId w:val="43"/>
  </w:num>
  <w:num w:numId="41" w16cid:durableId="617025662">
    <w:abstractNumId w:val="16"/>
  </w:num>
  <w:num w:numId="42" w16cid:durableId="958101880">
    <w:abstractNumId w:val="55"/>
  </w:num>
  <w:num w:numId="43" w16cid:durableId="1196195806">
    <w:abstractNumId w:val="33"/>
  </w:num>
  <w:num w:numId="44" w16cid:durableId="217712329">
    <w:abstractNumId w:val="40"/>
  </w:num>
  <w:num w:numId="45" w16cid:durableId="233204362">
    <w:abstractNumId w:val="65"/>
  </w:num>
  <w:num w:numId="46" w16cid:durableId="81072601">
    <w:abstractNumId w:val="3"/>
  </w:num>
  <w:num w:numId="47" w16cid:durableId="891386448">
    <w:abstractNumId w:val="58"/>
  </w:num>
  <w:num w:numId="48" w16cid:durableId="777406404">
    <w:abstractNumId w:val="22"/>
  </w:num>
  <w:num w:numId="49" w16cid:durableId="1488982075">
    <w:abstractNumId w:val="49"/>
  </w:num>
  <w:num w:numId="50" w16cid:durableId="268319963">
    <w:abstractNumId w:val="51"/>
  </w:num>
  <w:num w:numId="51" w16cid:durableId="1777096904">
    <w:abstractNumId w:val="45"/>
  </w:num>
  <w:num w:numId="52" w16cid:durableId="1433669410">
    <w:abstractNumId w:val="19"/>
  </w:num>
  <w:num w:numId="53" w16cid:durableId="1389494903">
    <w:abstractNumId w:val="41"/>
  </w:num>
  <w:num w:numId="54" w16cid:durableId="934290518">
    <w:abstractNumId w:val="37"/>
  </w:num>
  <w:num w:numId="55" w16cid:durableId="1676684302">
    <w:abstractNumId w:val="27"/>
  </w:num>
  <w:num w:numId="56" w16cid:durableId="1003436103">
    <w:abstractNumId w:val="46"/>
  </w:num>
  <w:num w:numId="57" w16cid:durableId="76027899">
    <w:abstractNumId w:val="36"/>
  </w:num>
  <w:num w:numId="58" w16cid:durableId="656614948">
    <w:abstractNumId w:val="21"/>
  </w:num>
  <w:num w:numId="59" w16cid:durableId="461920867">
    <w:abstractNumId w:val="52"/>
  </w:num>
  <w:num w:numId="60" w16cid:durableId="219631772">
    <w:abstractNumId w:val="34"/>
  </w:num>
  <w:num w:numId="61" w16cid:durableId="944389582">
    <w:abstractNumId w:val="23"/>
  </w:num>
  <w:num w:numId="62" w16cid:durableId="1498575943">
    <w:abstractNumId w:val="28"/>
  </w:num>
  <w:num w:numId="63" w16cid:durableId="1542552427">
    <w:abstractNumId w:val="15"/>
  </w:num>
  <w:num w:numId="64" w16cid:durableId="1558664235">
    <w:abstractNumId w:val="7"/>
  </w:num>
  <w:num w:numId="65" w16cid:durableId="1341736875">
    <w:abstractNumId w:val="35"/>
  </w:num>
  <w:num w:numId="66" w16cid:durableId="492987554">
    <w:abstractNumId w:val="10"/>
  </w:num>
  <w:num w:numId="67" w16cid:durableId="1020932196">
    <w:abstractNumId w:val="57"/>
  </w:num>
  <w:num w:numId="68" w16cid:durableId="1495805060">
    <w:abstractNumId w:val="18"/>
  </w:num>
  <w:num w:numId="69" w16cid:durableId="1451819826">
    <w:abstractNumId w:val="6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8"/>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BD"/>
    <w:rsid w:val="00AE5E8D"/>
    <w:rsid w:val="00C71BBD"/>
    <w:rsid w:val="00D1EBC8"/>
    <w:rsid w:val="00F35A34"/>
    <w:rsid w:val="00F5D319"/>
    <w:rsid w:val="0103DAFA"/>
    <w:rsid w:val="0104583E"/>
    <w:rsid w:val="018A52BC"/>
    <w:rsid w:val="021D7E8E"/>
    <w:rsid w:val="0273D6D3"/>
    <w:rsid w:val="0279FFBA"/>
    <w:rsid w:val="029E5372"/>
    <w:rsid w:val="02C34CFD"/>
    <w:rsid w:val="031C5B2C"/>
    <w:rsid w:val="031E7492"/>
    <w:rsid w:val="03E084CE"/>
    <w:rsid w:val="0411F8D7"/>
    <w:rsid w:val="041CDBE0"/>
    <w:rsid w:val="042516A0"/>
    <w:rsid w:val="04362A94"/>
    <w:rsid w:val="04943898"/>
    <w:rsid w:val="04DC4310"/>
    <w:rsid w:val="05402EA6"/>
    <w:rsid w:val="05B0F270"/>
    <w:rsid w:val="06647311"/>
    <w:rsid w:val="066ECA09"/>
    <w:rsid w:val="06970994"/>
    <w:rsid w:val="06C30919"/>
    <w:rsid w:val="06E0C77A"/>
    <w:rsid w:val="06E4F469"/>
    <w:rsid w:val="07102774"/>
    <w:rsid w:val="077DB53B"/>
    <w:rsid w:val="08E26895"/>
    <w:rsid w:val="091E8FC5"/>
    <w:rsid w:val="092D1D46"/>
    <w:rsid w:val="092EFF0B"/>
    <w:rsid w:val="0936A4EE"/>
    <w:rsid w:val="09C7D913"/>
    <w:rsid w:val="09F3DF40"/>
    <w:rsid w:val="09F75CCE"/>
    <w:rsid w:val="0A0AF7ED"/>
    <w:rsid w:val="0A2A2156"/>
    <w:rsid w:val="0A7D5C3E"/>
    <w:rsid w:val="0A7DA4F6"/>
    <w:rsid w:val="0A90894D"/>
    <w:rsid w:val="0AAB6572"/>
    <w:rsid w:val="0B356759"/>
    <w:rsid w:val="0B3AC1C3"/>
    <w:rsid w:val="0BC494CA"/>
    <w:rsid w:val="0C91CEEC"/>
    <w:rsid w:val="0CC9FEAF"/>
    <w:rsid w:val="0D0ACF83"/>
    <w:rsid w:val="0E473E6F"/>
    <w:rsid w:val="0E86FB20"/>
    <w:rsid w:val="0EB52646"/>
    <w:rsid w:val="0F787771"/>
    <w:rsid w:val="0FEFA397"/>
    <w:rsid w:val="101E373C"/>
    <w:rsid w:val="103CFA01"/>
    <w:rsid w:val="105F862D"/>
    <w:rsid w:val="10719371"/>
    <w:rsid w:val="1088A18F"/>
    <w:rsid w:val="112CE318"/>
    <w:rsid w:val="11337133"/>
    <w:rsid w:val="11A13052"/>
    <w:rsid w:val="11D91E21"/>
    <w:rsid w:val="11DDD1E7"/>
    <w:rsid w:val="120725BF"/>
    <w:rsid w:val="12CB26BE"/>
    <w:rsid w:val="12DB0E19"/>
    <w:rsid w:val="133BDDF7"/>
    <w:rsid w:val="13F24FB5"/>
    <w:rsid w:val="141381F7"/>
    <w:rsid w:val="1469B25F"/>
    <w:rsid w:val="14743D8B"/>
    <w:rsid w:val="14A44D3E"/>
    <w:rsid w:val="14B5D75D"/>
    <w:rsid w:val="15419ACA"/>
    <w:rsid w:val="15A33C28"/>
    <w:rsid w:val="15A4EA2B"/>
    <w:rsid w:val="160DB4B2"/>
    <w:rsid w:val="163FAC14"/>
    <w:rsid w:val="16856658"/>
    <w:rsid w:val="1723751F"/>
    <w:rsid w:val="17B0A3D4"/>
    <w:rsid w:val="18484C97"/>
    <w:rsid w:val="1869156F"/>
    <w:rsid w:val="188A9615"/>
    <w:rsid w:val="18A8A2F4"/>
    <w:rsid w:val="18B3B026"/>
    <w:rsid w:val="195719E7"/>
    <w:rsid w:val="19B4F1FD"/>
    <w:rsid w:val="19C8B512"/>
    <w:rsid w:val="19F205B2"/>
    <w:rsid w:val="1A06914E"/>
    <w:rsid w:val="1A58CB9D"/>
    <w:rsid w:val="1A7D8C21"/>
    <w:rsid w:val="1B1FD04D"/>
    <w:rsid w:val="1B20E962"/>
    <w:rsid w:val="1C08B8A7"/>
    <w:rsid w:val="1C0C46FF"/>
    <w:rsid w:val="1C252599"/>
    <w:rsid w:val="1C67E92D"/>
    <w:rsid w:val="1C797283"/>
    <w:rsid w:val="1C9ACE73"/>
    <w:rsid w:val="1CA581CB"/>
    <w:rsid w:val="1CAAFC3E"/>
    <w:rsid w:val="1D0AFB46"/>
    <w:rsid w:val="1D29D99F"/>
    <w:rsid w:val="1DBB192C"/>
    <w:rsid w:val="1DE2D5E3"/>
    <w:rsid w:val="1E4E62D9"/>
    <w:rsid w:val="1E7BF38B"/>
    <w:rsid w:val="1EC9589F"/>
    <w:rsid w:val="1ECDA207"/>
    <w:rsid w:val="1F09B700"/>
    <w:rsid w:val="1F2F08D6"/>
    <w:rsid w:val="1F499A37"/>
    <w:rsid w:val="1F6C0F0C"/>
    <w:rsid w:val="1FBBBC91"/>
    <w:rsid w:val="203F7A89"/>
    <w:rsid w:val="20CEDFF2"/>
    <w:rsid w:val="20F7D3D4"/>
    <w:rsid w:val="2184A8FE"/>
    <w:rsid w:val="22DB330C"/>
    <w:rsid w:val="235C469C"/>
    <w:rsid w:val="236F4AAB"/>
    <w:rsid w:val="23BF5B55"/>
    <w:rsid w:val="23F82E0B"/>
    <w:rsid w:val="246A822F"/>
    <w:rsid w:val="24B03C7A"/>
    <w:rsid w:val="24CCDB07"/>
    <w:rsid w:val="24D5B4B0"/>
    <w:rsid w:val="2535A0A0"/>
    <w:rsid w:val="25450952"/>
    <w:rsid w:val="25473E08"/>
    <w:rsid w:val="254E9FA0"/>
    <w:rsid w:val="2553D221"/>
    <w:rsid w:val="2607402F"/>
    <w:rsid w:val="2607C2C2"/>
    <w:rsid w:val="269BCB77"/>
    <w:rsid w:val="26D5BE4C"/>
    <w:rsid w:val="26DB593F"/>
    <w:rsid w:val="26E228E2"/>
    <w:rsid w:val="2707DB03"/>
    <w:rsid w:val="272DC69D"/>
    <w:rsid w:val="2859ECB5"/>
    <w:rsid w:val="287394FE"/>
    <w:rsid w:val="2949F9CB"/>
    <w:rsid w:val="2B3AD431"/>
    <w:rsid w:val="2B98EBF1"/>
    <w:rsid w:val="2C20216D"/>
    <w:rsid w:val="2C34FA8F"/>
    <w:rsid w:val="2CABAF21"/>
    <w:rsid w:val="2CADA545"/>
    <w:rsid w:val="2CBADA48"/>
    <w:rsid w:val="2D367992"/>
    <w:rsid w:val="2D644E30"/>
    <w:rsid w:val="2DAA103F"/>
    <w:rsid w:val="2DD2A8D0"/>
    <w:rsid w:val="2EFB4C76"/>
    <w:rsid w:val="2F39778E"/>
    <w:rsid w:val="2F791CAB"/>
    <w:rsid w:val="2F903634"/>
    <w:rsid w:val="2F999F04"/>
    <w:rsid w:val="3035F9C4"/>
    <w:rsid w:val="305F8E7F"/>
    <w:rsid w:val="306998CB"/>
    <w:rsid w:val="309A0EBC"/>
    <w:rsid w:val="30C600A0"/>
    <w:rsid w:val="30CC41A0"/>
    <w:rsid w:val="30F7CB45"/>
    <w:rsid w:val="316035CF"/>
    <w:rsid w:val="319A666B"/>
    <w:rsid w:val="31A0D0E7"/>
    <w:rsid w:val="31B055E0"/>
    <w:rsid w:val="31E5AE5B"/>
    <w:rsid w:val="3223A12D"/>
    <w:rsid w:val="3273296A"/>
    <w:rsid w:val="327624D9"/>
    <w:rsid w:val="32F0F06E"/>
    <w:rsid w:val="33169B6C"/>
    <w:rsid w:val="3326DBCB"/>
    <w:rsid w:val="334FFECE"/>
    <w:rsid w:val="336FEEE8"/>
    <w:rsid w:val="3370CC30"/>
    <w:rsid w:val="337DFC5E"/>
    <w:rsid w:val="33B28456"/>
    <w:rsid w:val="3495DAB5"/>
    <w:rsid w:val="352AA0E0"/>
    <w:rsid w:val="3550AA77"/>
    <w:rsid w:val="3552B13F"/>
    <w:rsid w:val="355730D9"/>
    <w:rsid w:val="3576E2F9"/>
    <w:rsid w:val="35A2A9F4"/>
    <w:rsid w:val="35EFD13E"/>
    <w:rsid w:val="365D2CA3"/>
    <w:rsid w:val="365FA6C8"/>
    <w:rsid w:val="36ADA9FF"/>
    <w:rsid w:val="36E615CC"/>
    <w:rsid w:val="372EF646"/>
    <w:rsid w:val="37340E83"/>
    <w:rsid w:val="37728A67"/>
    <w:rsid w:val="37744BBD"/>
    <w:rsid w:val="37C838BD"/>
    <w:rsid w:val="384DC98F"/>
    <w:rsid w:val="385FEB55"/>
    <w:rsid w:val="389C64B5"/>
    <w:rsid w:val="38D67030"/>
    <w:rsid w:val="396BFF38"/>
    <w:rsid w:val="39806442"/>
    <w:rsid w:val="3A0D64E5"/>
    <w:rsid w:val="3A4ADC54"/>
    <w:rsid w:val="3A6B8FAD"/>
    <w:rsid w:val="3A785ABD"/>
    <w:rsid w:val="3B25033A"/>
    <w:rsid w:val="3B4430FA"/>
    <w:rsid w:val="3B580066"/>
    <w:rsid w:val="3B8CFCF0"/>
    <w:rsid w:val="3B97E49B"/>
    <w:rsid w:val="3BF2C2B7"/>
    <w:rsid w:val="3C72E2CD"/>
    <w:rsid w:val="3DA61723"/>
    <w:rsid w:val="3DBB92A6"/>
    <w:rsid w:val="3DD006E3"/>
    <w:rsid w:val="3E041AF9"/>
    <w:rsid w:val="3E2CE344"/>
    <w:rsid w:val="3E73A3A4"/>
    <w:rsid w:val="3E9134E9"/>
    <w:rsid w:val="3ECE92A5"/>
    <w:rsid w:val="3F58A202"/>
    <w:rsid w:val="3F5B91EE"/>
    <w:rsid w:val="3FAC8B28"/>
    <w:rsid w:val="3FD79F04"/>
    <w:rsid w:val="3FF577F9"/>
    <w:rsid w:val="40089780"/>
    <w:rsid w:val="4023026E"/>
    <w:rsid w:val="407C082A"/>
    <w:rsid w:val="40CE335D"/>
    <w:rsid w:val="4122E756"/>
    <w:rsid w:val="413BEDC7"/>
    <w:rsid w:val="415170B9"/>
    <w:rsid w:val="42260676"/>
    <w:rsid w:val="423FEEF7"/>
    <w:rsid w:val="4253022C"/>
    <w:rsid w:val="425AB4A2"/>
    <w:rsid w:val="426A2A21"/>
    <w:rsid w:val="42BA95F7"/>
    <w:rsid w:val="434A0C9B"/>
    <w:rsid w:val="44033982"/>
    <w:rsid w:val="44A2ADD2"/>
    <w:rsid w:val="44EBB21C"/>
    <w:rsid w:val="45020772"/>
    <w:rsid w:val="45A5D6D6"/>
    <w:rsid w:val="4669150A"/>
    <w:rsid w:val="46FE05C8"/>
    <w:rsid w:val="472901E3"/>
    <w:rsid w:val="4733F3D7"/>
    <w:rsid w:val="474DA33B"/>
    <w:rsid w:val="477B5D24"/>
    <w:rsid w:val="47806615"/>
    <w:rsid w:val="48D12BDA"/>
    <w:rsid w:val="48ED4FAB"/>
    <w:rsid w:val="4920F649"/>
    <w:rsid w:val="4926BA1F"/>
    <w:rsid w:val="4977DFE0"/>
    <w:rsid w:val="49A13377"/>
    <w:rsid w:val="49CB0B8F"/>
    <w:rsid w:val="49DDA649"/>
    <w:rsid w:val="4AC9C30C"/>
    <w:rsid w:val="4ACB5920"/>
    <w:rsid w:val="4BD2EDC0"/>
    <w:rsid w:val="4C3EA679"/>
    <w:rsid w:val="4C8F5817"/>
    <w:rsid w:val="4DB52629"/>
    <w:rsid w:val="4E511829"/>
    <w:rsid w:val="50170D4D"/>
    <w:rsid w:val="5037A974"/>
    <w:rsid w:val="505184C5"/>
    <w:rsid w:val="50874BA0"/>
    <w:rsid w:val="50889194"/>
    <w:rsid w:val="5096DA1E"/>
    <w:rsid w:val="50A6361F"/>
    <w:rsid w:val="50BC24A6"/>
    <w:rsid w:val="5143742F"/>
    <w:rsid w:val="51695921"/>
    <w:rsid w:val="520A7561"/>
    <w:rsid w:val="52789AD7"/>
    <w:rsid w:val="52D5EDAB"/>
    <w:rsid w:val="530B48B8"/>
    <w:rsid w:val="536DA081"/>
    <w:rsid w:val="53BF7A78"/>
    <w:rsid w:val="547DFC83"/>
    <w:rsid w:val="5493199B"/>
    <w:rsid w:val="54E66884"/>
    <w:rsid w:val="54F9AAAD"/>
    <w:rsid w:val="5500E403"/>
    <w:rsid w:val="55169591"/>
    <w:rsid w:val="5581067D"/>
    <w:rsid w:val="55871B46"/>
    <w:rsid w:val="55A60A3D"/>
    <w:rsid w:val="561FA151"/>
    <w:rsid w:val="562387B5"/>
    <w:rsid w:val="562EB437"/>
    <w:rsid w:val="569829C7"/>
    <w:rsid w:val="56CE8FB9"/>
    <w:rsid w:val="56EFEBCC"/>
    <w:rsid w:val="573A56F3"/>
    <w:rsid w:val="58070E1C"/>
    <w:rsid w:val="581BB607"/>
    <w:rsid w:val="58B85F6D"/>
    <w:rsid w:val="58D94DA3"/>
    <w:rsid w:val="58F15D7F"/>
    <w:rsid w:val="59DAC0EA"/>
    <w:rsid w:val="5A653B9F"/>
    <w:rsid w:val="5A93271B"/>
    <w:rsid w:val="5AEE457B"/>
    <w:rsid w:val="5B32B81E"/>
    <w:rsid w:val="5B4DEA06"/>
    <w:rsid w:val="5B6A11F7"/>
    <w:rsid w:val="5BF413CC"/>
    <w:rsid w:val="5BFD1BDF"/>
    <w:rsid w:val="5C373091"/>
    <w:rsid w:val="5C490FAD"/>
    <w:rsid w:val="5CC2F7F0"/>
    <w:rsid w:val="5CC6190B"/>
    <w:rsid w:val="5D16371A"/>
    <w:rsid w:val="5E3291C6"/>
    <w:rsid w:val="5E3BAE90"/>
    <w:rsid w:val="5E7D6B45"/>
    <w:rsid w:val="5FB419D9"/>
    <w:rsid w:val="603AFBF6"/>
    <w:rsid w:val="6071B772"/>
    <w:rsid w:val="60D04FA1"/>
    <w:rsid w:val="61325C04"/>
    <w:rsid w:val="61A6AA2D"/>
    <w:rsid w:val="62576E27"/>
    <w:rsid w:val="626B312D"/>
    <w:rsid w:val="62B09CD8"/>
    <w:rsid w:val="63ECAC37"/>
    <w:rsid w:val="649ECF50"/>
    <w:rsid w:val="6501CA75"/>
    <w:rsid w:val="654B26D3"/>
    <w:rsid w:val="664C96B1"/>
    <w:rsid w:val="66C5E1D2"/>
    <w:rsid w:val="6703EB59"/>
    <w:rsid w:val="670A0FFB"/>
    <w:rsid w:val="6713202C"/>
    <w:rsid w:val="67160E6B"/>
    <w:rsid w:val="671E3931"/>
    <w:rsid w:val="6724BBA2"/>
    <w:rsid w:val="672B5824"/>
    <w:rsid w:val="672C6493"/>
    <w:rsid w:val="673FA141"/>
    <w:rsid w:val="67A9E8F0"/>
    <w:rsid w:val="67BFB370"/>
    <w:rsid w:val="67D5A293"/>
    <w:rsid w:val="681A2EA7"/>
    <w:rsid w:val="683698AC"/>
    <w:rsid w:val="687B8FB7"/>
    <w:rsid w:val="68CCBCF1"/>
    <w:rsid w:val="69D648DA"/>
    <w:rsid w:val="69E7C5B0"/>
    <w:rsid w:val="6A7AA9A6"/>
    <w:rsid w:val="6ADAB7CE"/>
    <w:rsid w:val="6AFF9EDC"/>
    <w:rsid w:val="6B79AE80"/>
    <w:rsid w:val="6BFBB352"/>
    <w:rsid w:val="6C020D9D"/>
    <w:rsid w:val="6C0F4215"/>
    <w:rsid w:val="6C40E4C1"/>
    <w:rsid w:val="6CE69DAC"/>
    <w:rsid w:val="6E3539CC"/>
    <w:rsid w:val="6E957E61"/>
    <w:rsid w:val="6EDDBC6D"/>
    <w:rsid w:val="6EEF9449"/>
    <w:rsid w:val="6F5BE6E1"/>
    <w:rsid w:val="6FDB68D0"/>
    <w:rsid w:val="70448FFE"/>
    <w:rsid w:val="704615D7"/>
    <w:rsid w:val="70C9BD4B"/>
    <w:rsid w:val="70D2FCC6"/>
    <w:rsid w:val="716A4C4B"/>
    <w:rsid w:val="71F51DD4"/>
    <w:rsid w:val="72250230"/>
    <w:rsid w:val="7262D011"/>
    <w:rsid w:val="73670605"/>
    <w:rsid w:val="740717D4"/>
    <w:rsid w:val="744A9147"/>
    <w:rsid w:val="74A07EB7"/>
    <w:rsid w:val="75232D02"/>
    <w:rsid w:val="754D7096"/>
    <w:rsid w:val="761D31B1"/>
    <w:rsid w:val="766ACE7B"/>
    <w:rsid w:val="76AF916E"/>
    <w:rsid w:val="76D473D4"/>
    <w:rsid w:val="76DA8D06"/>
    <w:rsid w:val="7743D520"/>
    <w:rsid w:val="77D232E7"/>
    <w:rsid w:val="77EBFBF5"/>
    <w:rsid w:val="77FDBBC3"/>
    <w:rsid w:val="7865595F"/>
    <w:rsid w:val="7886B35D"/>
    <w:rsid w:val="78905FEC"/>
    <w:rsid w:val="78A2CEEC"/>
    <w:rsid w:val="78D09CB1"/>
    <w:rsid w:val="79105F7E"/>
    <w:rsid w:val="7935C8C9"/>
    <w:rsid w:val="7935D836"/>
    <w:rsid w:val="79666FB8"/>
    <w:rsid w:val="79709D30"/>
    <w:rsid w:val="797AFBF2"/>
    <w:rsid w:val="79884D43"/>
    <w:rsid w:val="79EDC217"/>
    <w:rsid w:val="7A01B70F"/>
    <w:rsid w:val="7A0D1599"/>
    <w:rsid w:val="7A874720"/>
    <w:rsid w:val="7AA599B8"/>
    <w:rsid w:val="7AC794A1"/>
    <w:rsid w:val="7B4D3B81"/>
    <w:rsid w:val="7B5A439D"/>
    <w:rsid w:val="7B635E3C"/>
    <w:rsid w:val="7B7A5523"/>
    <w:rsid w:val="7BC19EAC"/>
    <w:rsid w:val="7BC25971"/>
    <w:rsid w:val="7BD38B5C"/>
    <w:rsid w:val="7CC18F5F"/>
    <w:rsid w:val="7D229E62"/>
    <w:rsid w:val="7D99CC13"/>
    <w:rsid w:val="7E4C9354"/>
    <w:rsid w:val="7E6D46FA"/>
    <w:rsid w:val="7F2C1BAB"/>
    <w:rsid w:val="7F546638"/>
    <w:rsid w:val="7FB82773"/>
    <w:rsid w:val="7FD938A4"/>
    <w:rsid w:val="7FE85D00"/>
    <w:rsid w:val="7FECB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89AC08"/>
  <w15:chartTrackingRefBased/>
  <w15:docId w15:val="{503F33FC-5625-4A4B-A4EC-FFCBD654DC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1BB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BB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BB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1BB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71BB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71BB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71BB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71BB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71BB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1BB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1BB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1BBD"/>
    <w:rPr>
      <w:rFonts w:eastAsiaTheme="majorEastAsia" w:cstheme="majorBidi"/>
      <w:color w:val="272727" w:themeColor="text1" w:themeTint="D8"/>
    </w:rPr>
  </w:style>
  <w:style w:type="paragraph" w:styleId="Title">
    <w:name w:val="Title"/>
    <w:basedOn w:val="Normal"/>
    <w:next w:val="Normal"/>
    <w:link w:val="TitleChar"/>
    <w:uiPriority w:val="10"/>
    <w:qFormat/>
    <w:rsid w:val="00C71BB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BB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1BB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BBD"/>
    <w:pPr>
      <w:spacing w:before="160"/>
      <w:jc w:val="center"/>
    </w:pPr>
    <w:rPr>
      <w:i/>
      <w:iCs/>
      <w:color w:val="404040" w:themeColor="text1" w:themeTint="BF"/>
    </w:rPr>
  </w:style>
  <w:style w:type="character" w:styleId="QuoteChar" w:customStyle="1">
    <w:name w:val="Quote Char"/>
    <w:basedOn w:val="DefaultParagraphFont"/>
    <w:link w:val="Quote"/>
    <w:uiPriority w:val="29"/>
    <w:rsid w:val="00C71BBD"/>
    <w:rPr>
      <w:i/>
      <w:iCs/>
      <w:color w:val="404040" w:themeColor="text1" w:themeTint="BF"/>
    </w:rPr>
  </w:style>
  <w:style w:type="paragraph" w:styleId="ListParagraph">
    <w:name w:val="List Paragraph"/>
    <w:basedOn w:val="Normal"/>
    <w:uiPriority w:val="34"/>
    <w:qFormat/>
    <w:rsid w:val="00C71BBD"/>
    <w:pPr>
      <w:ind w:left="720"/>
      <w:contextualSpacing/>
    </w:pPr>
  </w:style>
  <w:style w:type="character" w:styleId="IntenseEmphasis">
    <w:name w:val="Intense Emphasis"/>
    <w:basedOn w:val="DefaultParagraphFont"/>
    <w:uiPriority w:val="21"/>
    <w:qFormat/>
    <w:rsid w:val="00C71BBD"/>
    <w:rPr>
      <w:i/>
      <w:iCs/>
      <w:color w:val="2F5496" w:themeColor="accent1" w:themeShade="BF"/>
    </w:rPr>
  </w:style>
  <w:style w:type="paragraph" w:styleId="IntenseQuote">
    <w:name w:val="Intense Quote"/>
    <w:basedOn w:val="Normal"/>
    <w:next w:val="Normal"/>
    <w:link w:val="IntenseQuoteChar"/>
    <w:uiPriority w:val="30"/>
    <w:qFormat/>
    <w:rsid w:val="00C71BB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71BBD"/>
    <w:rPr>
      <w:i/>
      <w:iCs/>
      <w:color w:val="2F5496" w:themeColor="accent1" w:themeShade="BF"/>
    </w:rPr>
  </w:style>
  <w:style w:type="character" w:styleId="IntenseReference">
    <w:name w:val="Intense Reference"/>
    <w:basedOn w:val="DefaultParagraphFont"/>
    <w:uiPriority w:val="32"/>
    <w:qFormat/>
    <w:rsid w:val="00C71BBD"/>
    <w:rPr>
      <w:b/>
      <w:bCs/>
      <w:smallCaps/>
      <w:color w:val="2F5496" w:themeColor="accent1" w:themeShade="BF"/>
      <w:spacing w:val="5"/>
    </w:rPr>
  </w:style>
  <w:style w:type="paragraph" w:styleId="paragraph" w:customStyle="1">
    <w:name w:val="paragraph"/>
    <w:basedOn w:val="Normal"/>
    <w:rsid w:val="00C71BBD"/>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normaltextrun" w:customStyle="1">
    <w:name w:val="normaltextrun"/>
    <w:basedOn w:val="DefaultParagraphFont"/>
    <w:rsid w:val="00C71BBD"/>
  </w:style>
  <w:style w:type="character" w:styleId="eop" w:customStyle="1">
    <w:name w:val="eop"/>
    <w:basedOn w:val="DefaultParagraphFont"/>
    <w:rsid w:val="00C71BBD"/>
  </w:style>
  <w:style w:type="character" w:styleId="scxw26973192" w:customStyle="1">
    <w:name w:val="scxw26973192"/>
    <w:basedOn w:val="DefaultParagraphFont"/>
    <w:rsid w:val="00C71BBD"/>
  </w:style>
  <w:style w:type="character" w:styleId="wacimagecontainer" w:customStyle="1">
    <w:name w:val="wacimagecontainer"/>
    <w:basedOn w:val="DefaultParagraphFont"/>
    <w:rsid w:val="00C71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fontTable" Target="fontTable.xml" Id="rId15" /><Relationship Type="http://schemas.openxmlformats.org/officeDocument/2006/relationships/webSettings" Target="webSettings.xml" Id="rId4" /><Relationship Type="http://schemas.openxmlformats.org/officeDocument/2006/relationships/image" Target="/media/imagee.png" Id="rId1870292960" /><Relationship Type="http://schemas.openxmlformats.org/officeDocument/2006/relationships/image" Target="/media/image10.png" Id="rId250527079" /><Relationship Type="http://schemas.openxmlformats.org/officeDocument/2006/relationships/image" Target="/media/image11.png" Id="rId43846474" /><Relationship Type="http://schemas.openxmlformats.org/officeDocument/2006/relationships/image" Target="/media/image12.png" Id="rId242143637" /><Relationship Type="http://schemas.openxmlformats.org/officeDocument/2006/relationships/image" Target="/media/image19.png" Id="rId2112904810" /><Relationship Type="http://schemas.openxmlformats.org/officeDocument/2006/relationships/image" Target="/media/image5.jpg" Id="rId611547023" /><Relationship Type="http://schemas.openxmlformats.org/officeDocument/2006/relationships/image" Target="/media/image6.jpg" Id="rId849880051" /><Relationship Type="http://schemas.openxmlformats.org/officeDocument/2006/relationships/image" Target="/media/image7.jpg" Id="rId771354971" /><Relationship Type="http://schemas.openxmlformats.org/officeDocument/2006/relationships/image" Target="/media/image8.jpg" Id="rId1325202282" /><Relationship Type="http://schemas.openxmlformats.org/officeDocument/2006/relationships/image" Target="/media/image1b.png" Id="rId1316236872" /><Relationship Type="http://schemas.openxmlformats.org/officeDocument/2006/relationships/image" Target="/media/image1c.png" Id="rId1407487583" /><Relationship Type="http://schemas.openxmlformats.org/officeDocument/2006/relationships/image" Target="/media/image1d.png" Id="rId771227103" /><Relationship Type="http://schemas.openxmlformats.org/officeDocument/2006/relationships/image" Target="/media/image1e.png" Id="rId1227144175" /><Relationship Type="http://schemas.openxmlformats.org/officeDocument/2006/relationships/image" Target="/media/image1f.png" Id="rId1997865533" /><Relationship Type="http://schemas.openxmlformats.org/officeDocument/2006/relationships/image" Target="/media/image20.png" Id="rId712603806" /><Relationship Type="http://schemas.openxmlformats.org/officeDocument/2006/relationships/image" Target="/media/image21.png" Id="rId907671498" /><Relationship Type="http://schemas.openxmlformats.org/officeDocument/2006/relationships/image" Target="/media/image22.png" Id="rId734697384" /><Relationship Type="http://schemas.openxmlformats.org/officeDocument/2006/relationships/image" Target="/media/image23.png" Id="rId251804847" /><Relationship Type="http://schemas.openxmlformats.org/officeDocument/2006/relationships/image" Target="/media/image24.png" Id="rId533271784" /><Relationship Type="http://schemas.openxmlformats.org/officeDocument/2006/relationships/image" Target="/media/image25.png" Id="rId9352046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Lathika Arora</dc:creator>
  <keywords/>
  <dc:description/>
  <lastModifiedBy>Achint Singh</lastModifiedBy>
  <revision>10</revision>
  <dcterms:created xsi:type="dcterms:W3CDTF">2026-03-22T09:58:00.0000000Z</dcterms:created>
  <dcterms:modified xsi:type="dcterms:W3CDTF">2026-08-21T07:43:42.8973940Z</dcterms:modified>
</coreProperties>
</file>