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08A75">
      <w:pPr>
        <w:pStyle w:val="2"/>
        <w:rPr>
          <w:color w:val="auto"/>
        </w:rPr>
      </w:pPr>
      <w:bookmarkStart w:id="0" w:name="智慧能源管理平台-数据库设计说明书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数据库设计说明书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757"/>
      </w:tblGrid>
      <w:tr w14:paraId="08282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8C81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24C04D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2EA11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508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产品名称</w:t>
            </w:r>
          </w:p>
        </w:tc>
        <w:tc>
          <w:p w14:paraId="17774F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30E7C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FE9C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155152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V4.6.0</w:t>
            </w:r>
          </w:p>
        </w:tc>
      </w:tr>
      <w:tr w14:paraId="01DD6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413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748962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5C584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703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文档类型</w:t>
            </w:r>
          </w:p>
        </w:tc>
        <w:tc>
          <w:p w14:paraId="322AA0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数据库设计说明书（02-02）</w:t>
            </w:r>
          </w:p>
        </w:tc>
      </w:tr>
      <w:tr w14:paraId="4F1B6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CB9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2307734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4ADDA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FFD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密级</w:t>
            </w:r>
          </w:p>
        </w:tc>
        <w:tc>
          <w:p w14:paraId="6CBDE8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</w:t>
            </w:r>
          </w:p>
        </w:tc>
      </w:tr>
      <w:tr w14:paraId="39394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364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适用读者</w:t>
            </w:r>
          </w:p>
        </w:tc>
        <w:tc>
          <w:p w14:paraId="073931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架构师、后端研发、DBA、测试、实施运维</w:t>
            </w:r>
          </w:p>
        </w:tc>
      </w:tr>
    </w:tbl>
    <w:p w14:paraId="1C3862DE">
      <w:pPr>
        <w:pStyle w:val="13"/>
        <w:rPr>
          <w:color w:val="auto"/>
        </w:rPr>
      </w:pPr>
      <w:r>
        <w:rPr>
          <w:rFonts w:hint="eastAsia"/>
          <w:color w:val="auto"/>
        </w:rPr>
        <w:t>配套文档：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"./02-01%20概要设计说明书.md"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02-01 </w:t>
      </w:r>
      <w:r>
        <w:rPr>
          <w:rStyle w:val="20"/>
          <w:rFonts w:hint="eastAsia"/>
          <w:color w:val="auto"/>
        </w:rPr>
        <w:t>概要设计说明书.md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"./02-03%20接口设计说明书.md"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02-03 </w:t>
      </w:r>
      <w:r>
        <w:rPr>
          <w:rStyle w:val="20"/>
          <w:rFonts w:hint="eastAsia"/>
          <w:color w:val="auto"/>
        </w:rPr>
        <w:t>接口设计说明书.md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。 </w:t>
      </w:r>
      <w:r>
        <w:rPr>
          <w:rFonts w:hint="eastAsia"/>
          <w:color w:val="auto"/>
        </w:rPr>
        <w:t>本文字段定义以源码实体（</w:t>
      </w:r>
      <w:r>
        <w:rPr>
          <w:rStyle w:val="48"/>
          <w:color w:val="auto"/>
        </w:rPr>
        <w:t>com.ruoyi.system.**.domain</w:t>
      </w:r>
      <w:r>
        <w:rPr>
          <w:rFonts w:hint="eastAsia"/>
          <w:color w:val="auto"/>
        </w:rPr>
        <w:t>）与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</w:t>
      </w:r>
      <w:r>
        <w:rPr>
          <w:color w:val="auto"/>
        </w:rPr>
        <w:t>、</w:t>
      </w:r>
      <w:r>
        <w:rPr>
          <w:rStyle w:val="48"/>
          <w:color w:val="auto"/>
        </w:rPr>
        <w:t>.dev/dumps/ems_full.sql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中的实际</w:t>
      </w:r>
      <w:r>
        <w:rPr>
          <w:color w:val="auto"/>
        </w:rPr>
        <w:t xml:space="preserve"> DDL </w:t>
      </w:r>
      <w:r>
        <w:rPr>
          <w:rFonts w:hint="eastAsia"/>
          <w:color w:val="auto"/>
        </w:rPr>
        <w:t>为准。</w:t>
      </w:r>
    </w:p>
    <w:p w14:paraId="0C02F96F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D11BB5">
      <w:pPr>
        <w:pStyle w:val="4"/>
        <w:rPr>
          <w:color w:val="auto"/>
        </w:rPr>
      </w:pPr>
      <w:bookmarkStart w:id="1" w:name="目录"/>
      <w:r>
        <w:rPr>
          <w:rFonts w:hint="eastAsia"/>
          <w:color w:val="auto"/>
        </w:rPr>
        <w:t>目录</w:t>
      </w:r>
    </w:p>
    <w:p w14:paraId="79B4B01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数据库环境与连接</w:t>
      </w:r>
    </w:p>
    <w:p w14:paraId="0D80E35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设计约定与规范</w:t>
      </w:r>
    </w:p>
    <w:p w14:paraId="107DC655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表清单（按业务域分组）</w:t>
      </w:r>
    </w:p>
    <w:p w14:paraId="6F898BB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系统管理核心表结构</w:t>
      </w:r>
    </w:p>
    <w:p w14:paraId="2A0E8758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设备与报警核心表结构</w:t>
      </w:r>
    </w:p>
    <w:p w14:paraId="7592C871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充电桩与计量核心表结构</w:t>
      </w:r>
    </w:p>
    <w:p w14:paraId="1D676526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医院智慧能源核心表结构</w:t>
      </w:r>
    </w:p>
    <w:p w14:paraId="17150A35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实体关系图（ER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图）</w:t>
      </w:r>
    </w:p>
    <w:p w14:paraId="5FB65443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索引设计</w:t>
      </w:r>
    </w:p>
    <w:p w14:paraId="6BE769E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时序数据模型</w:t>
      </w:r>
    </w:p>
    <w:p w14:paraId="6E2F8F43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数据字典</w:t>
      </w:r>
    </w:p>
    <w:p w14:paraId="011B2B9B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初始化与迁移脚本清单</w:t>
      </w:r>
    </w:p>
    <w:p w14:paraId="2B4C7E8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备份与恢复策略</w:t>
      </w:r>
    </w:p>
    <w:p w14:paraId="09E9A385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AB53C42">
      <w:pPr>
        <w:pStyle w:val="4"/>
        <w:rPr>
          <w:color w:val="auto"/>
        </w:rPr>
      </w:pPr>
      <w:bookmarkStart w:id="2" w:name="数据库环境与连接"/>
      <w:r>
        <w:rPr>
          <w:color w:val="auto"/>
        </w:rPr>
        <w:t xml:space="preserve">1. </w:t>
      </w:r>
      <w:r>
        <w:rPr>
          <w:rFonts w:hint="eastAsia"/>
          <w:color w:val="auto"/>
        </w:rPr>
        <w:t>数据库环境与连接</w:t>
      </w:r>
    </w:p>
    <w:p w14:paraId="1AA5E36F">
      <w:pPr>
        <w:pStyle w:val="5"/>
        <w:rPr>
          <w:color w:val="auto"/>
        </w:rPr>
      </w:pPr>
      <w:bookmarkStart w:id="3" w:name="环境信息"/>
      <w:r>
        <w:rPr>
          <w:color w:val="auto"/>
        </w:rPr>
        <w:t xml:space="preserve">1.1 </w:t>
      </w:r>
      <w:r>
        <w:rPr>
          <w:rFonts w:hint="eastAsia"/>
          <w:color w:val="auto"/>
        </w:rPr>
        <w:t>环境信息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826D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94EC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66A35D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MySQL（主库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master）</w:t>
            </w:r>
          </w:p>
        </w:tc>
        <w:tc>
          <w:p w14:paraId="5C1DF8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TDengine（时序库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td，可选）</w:t>
            </w:r>
          </w:p>
        </w:tc>
      </w:tr>
      <w:tr w14:paraId="38737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7AC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583A20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8.0.35</w:t>
            </w:r>
          </w:p>
        </w:tc>
        <w:tc>
          <w:p w14:paraId="4BE70E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3.x</w:t>
            </w:r>
          </w:p>
        </w:tc>
      </w:tr>
      <w:tr w14:paraId="7002C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E23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库名</w:t>
            </w:r>
          </w:p>
        </w:tc>
        <w:tc>
          <w:p w14:paraId="626657E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autoee_ems</w:t>
            </w:r>
          </w:p>
        </w:tc>
        <w:tc>
          <w:p w14:paraId="0D5CFF7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energy</w:t>
            </w:r>
          </w:p>
        </w:tc>
      </w:tr>
      <w:tr w14:paraId="71070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B8D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地址（本地）</w:t>
            </w:r>
          </w:p>
        </w:tc>
        <w:tc>
          <w:p w14:paraId="2552A1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localhost:3306</w:t>
            </w:r>
          </w:p>
        </w:tc>
        <w:tc>
          <w:p w14:paraId="403780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localhost:6030 / REST 6041</w:t>
            </w:r>
          </w:p>
        </w:tc>
      </w:tr>
      <w:tr w14:paraId="7FF8C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4E2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地址（Docker）</w:t>
            </w:r>
          </w:p>
        </w:tc>
        <w:tc>
          <w:p w14:paraId="3675B4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shared-mysql:3306</w:t>
            </w:r>
          </w:p>
        </w:tc>
        <w:tc>
          <w:p w14:paraId="4D6698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shared-tdengine:6030/6041</w:t>
            </w:r>
          </w:p>
        </w:tc>
      </w:tr>
      <w:tr w14:paraId="1A582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A2F6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账号/密码</w:t>
            </w:r>
          </w:p>
        </w:tc>
        <w:tc>
          <w:p w14:paraId="6AB7CA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root / 123456</w:t>
            </w:r>
          </w:p>
        </w:tc>
        <w:tc>
          <w:p w14:paraId="600651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root / difyai123456</w:t>
            </w:r>
          </w:p>
        </w:tc>
      </w:tr>
      <w:tr w14:paraId="6A1E3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D4A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字符集/排序序</w:t>
            </w:r>
          </w:p>
        </w:tc>
        <w:tc>
          <w:p w14:paraId="5E92797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utf8mb4</w:t>
            </w:r>
            <w:r>
              <w:rPr>
                <w:rFonts w:hint="eastAsia"/>
                <w:color w:val="auto"/>
              </w:rPr>
              <w:t>（默认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utf8mb4_general_ci</w:t>
            </w:r>
            <w:r>
              <w:rPr>
                <w:rFonts w:hint="eastAsia"/>
                <w:color w:val="auto"/>
              </w:rPr>
              <w:t>，新模块多为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utf8mb4_0900_ai_ci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6FB2FA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A1E1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274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引擎</w:t>
            </w:r>
          </w:p>
        </w:tc>
        <w:tc>
          <w:p w14:paraId="5CCD21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InnoDB（ROW_FORMAT=DYNAMIC）</w:t>
            </w:r>
          </w:p>
        </w:tc>
        <w:tc>
          <w:p w14:paraId="3AAC0A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原生时序引擎</w:t>
            </w:r>
          </w:p>
        </w:tc>
      </w:tr>
      <w:tr w14:paraId="3703E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2AD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是否默认启用</w:t>
            </w:r>
          </w:p>
        </w:tc>
        <w:tc>
          <w:p w14:paraId="28CF6E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727FDA17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否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spring.datasource.dynamic.datasource.td.enabled=false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3BAEF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3AA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访问方式</w:t>
            </w:r>
          </w:p>
        </w:tc>
        <w:tc>
          <w:p w14:paraId="76B3D5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MyBatis-Plus，默认数据源</w:t>
            </w:r>
          </w:p>
        </w:tc>
        <w:tc>
          <w:p w14:paraId="2F99AE2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@DS("td")</w:t>
            </w:r>
            <w:r>
              <w:rPr>
                <w:rFonts w:hint="eastAsia"/>
                <w:color w:val="auto"/>
              </w:rPr>
              <w:t>，JDBC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jdbc:TAOS-RS://.../energy</w:t>
            </w:r>
          </w:p>
        </w:tc>
      </w:tr>
      <w:bookmarkEnd w:id="3"/>
    </w:tbl>
    <w:p w14:paraId="230CF28A">
      <w:pPr>
        <w:pStyle w:val="5"/>
        <w:rPr>
          <w:color w:val="auto"/>
        </w:rPr>
      </w:pPr>
      <w:bookmarkStart w:id="4" w:name="连接配置要点"/>
      <w:r>
        <w:rPr>
          <w:color w:val="auto"/>
        </w:rPr>
        <w:t xml:space="preserve">1.2 </w:t>
      </w:r>
      <w:r>
        <w:rPr>
          <w:rFonts w:hint="eastAsia"/>
          <w:color w:val="auto"/>
        </w:rPr>
        <w:t>连接配置要点</w:t>
      </w:r>
    </w:p>
    <w:p w14:paraId="4B97213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多数据源由</w:t>
      </w:r>
      <w:r>
        <w:rPr>
          <w:color w:val="auto"/>
        </w:rPr>
        <w:t xml:space="preserve"> dynamic-datasource 3.5.2 </w:t>
      </w:r>
      <w:r>
        <w:rPr>
          <w:rFonts w:hint="eastAsia"/>
          <w:color w:val="auto"/>
        </w:rPr>
        <w:t>管理：</w:t>
      </w:r>
      <w:r>
        <w:rPr>
          <w:rStyle w:val="48"/>
          <w:color w:val="auto"/>
        </w:rPr>
        <w:t>master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承载全部业务，</w:t>
      </w:r>
      <w:r>
        <w:rPr>
          <w:rStyle w:val="48"/>
          <w:color w:val="auto"/>
        </w:rPr>
        <w:t>td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@DS("td")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Mapper/方法级切换。</w:t>
      </w:r>
    </w:p>
    <w:p w14:paraId="5A7AC60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关闭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TDengine（默认）时，应用启动不创建</w:t>
      </w:r>
      <w:r>
        <w:rPr>
          <w:color w:val="auto"/>
        </w:rPr>
        <w:t xml:space="preserve"> td </w:t>
      </w:r>
      <w:r>
        <w:rPr>
          <w:rFonts w:hint="eastAsia"/>
          <w:color w:val="auto"/>
        </w:rPr>
        <w:t>连接池，时序写入分支不被触发，系统仅使用</w:t>
      </w:r>
      <w:r>
        <w:rPr>
          <w:color w:val="auto"/>
        </w:rPr>
        <w:t xml:space="preserve"> MySQL。</w:t>
      </w:r>
    </w:p>
    <w:p w14:paraId="64BCB8E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开发环境</w:t>
      </w:r>
      <w:r>
        <w:rPr>
          <w:color w:val="auto"/>
        </w:rPr>
        <w:t xml:space="preserve"> SQL </w:t>
      </w:r>
      <w:r>
        <w:rPr>
          <w:rFonts w:hint="eastAsia"/>
          <w:color w:val="auto"/>
        </w:rPr>
        <w:t>日志由</w:t>
      </w:r>
      <w:r>
        <w:rPr>
          <w:color w:val="auto"/>
        </w:rPr>
        <w:t xml:space="preserve"> p6spy </w:t>
      </w:r>
      <w:r>
        <w:rPr>
          <w:rFonts w:hint="eastAsia"/>
          <w:color w:val="auto"/>
        </w:rPr>
        <w:t>输出；生产环境关闭。</w:t>
      </w:r>
    </w:p>
    <w:p w14:paraId="1D25FC4A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手动建库建表步骤见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"../部署指南/TDengine%20手动初始化操作手册.md"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手动初始化操作手册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p w14:paraId="3FFE0487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1E1D5122">
      <w:pPr>
        <w:pStyle w:val="4"/>
        <w:rPr>
          <w:color w:val="auto"/>
        </w:rPr>
      </w:pPr>
      <w:bookmarkStart w:id="5" w:name="设计约定与规范"/>
      <w:r>
        <w:rPr>
          <w:color w:val="auto"/>
        </w:rPr>
        <w:t xml:space="preserve">2. </w:t>
      </w:r>
      <w:r>
        <w:rPr>
          <w:rFonts w:hint="eastAsia"/>
          <w:color w:val="auto"/>
        </w:rPr>
        <w:t>设计约定与规范</w:t>
      </w:r>
    </w:p>
    <w:p w14:paraId="40CF96E6">
      <w:pPr>
        <w:pStyle w:val="5"/>
        <w:rPr>
          <w:color w:val="auto"/>
        </w:rPr>
      </w:pPr>
      <w:bookmarkStart w:id="6" w:name="通用约定"/>
      <w:r>
        <w:rPr>
          <w:color w:val="auto"/>
        </w:rPr>
        <w:t xml:space="preserve">2.1 </w:t>
      </w:r>
      <w:r>
        <w:rPr>
          <w:rFonts w:hint="eastAsia"/>
          <w:color w:val="auto"/>
        </w:rPr>
        <w:t>通用约定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0826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3246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约定项</w:t>
            </w:r>
          </w:p>
        </w:tc>
        <w:tc>
          <w:p w14:paraId="0AB856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</w:t>
            </w:r>
          </w:p>
        </w:tc>
      </w:tr>
      <w:tr w14:paraId="471AA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31B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421DF7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BIGINT，雪花算法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ASSIGN_ID</w:t>
            </w:r>
            <w:r>
              <w:rPr>
                <w:rFonts w:hint="eastAsia"/>
                <w:color w:val="auto"/>
              </w:rPr>
              <w:t>，实体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@TableId(value="xxx_id"/"id")</w:t>
            </w:r>
            <w:r>
              <w:rPr>
                <w:rFonts w:hint="eastAsia"/>
                <w:color w:val="auto"/>
              </w:rPr>
              <w:t>；少量运营表（充电桩/订单/计量）使用自增</w:t>
            </w:r>
            <w:r>
              <w:rPr>
                <w:color w:val="auto"/>
              </w:rPr>
              <w:t xml:space="preserve"> BIGINT</w:t>
            </w:r>
          </w:p>
        </w:tc>
      </w:tr>
      <w:tr w14:paraId="4F4F0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55D2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逻辑删除</w:t>
            </w:r>
          </w:p>
        </w:tc>
        <w:tc>
          <w:p w14:paraId="263859C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del_flag</w:t>
            </w:r>
            <w:r>
              <w:rPr>
                <w:rFonts w:hint="eastAsia"/>
                <w:color w:val="auto"/>
              </w:rPr>
              <w:t>：</w:t>
            </w:r>
            <w:r>
              <w:rPr>
                <w:rStyle w:val="48"/>
                <w:color w:val="auto"/>
              </w:rPr>
              <w:t>0</w:t>
            </w:r>
            <w:r>
              <w:rPr>
                <w:rFonts w:hint="eastAsia"/>
                <w:color w:val="auto"/>
              </w:rPr>
              <w:t>=存在，</w:t>
            </w:r>
            <w:r>
              <w:rPr>
                <w:rStyle w:val="48"/>
                <w:color w:val="auto"/>
              </w:rPr>
              <w:t>2</w:t>
            </w:r>
            <w:r>
              <w:rPr>
                <w:rFonts w:hint="eastAsia"/>
                <w:color w:val="auto"/>
              </w:rPr>
              <w:t>=删除，实体字段加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@TableLogic</w:t>
            </w:r>
            <w:r>
              <w:rPr>
                <w:rFonts w:hint="eastAsia"/>
                <w:color w:val="auto"/>
              </w:rPr>
              <w:t>；计量表历史版本为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0/1</w:t>
            </w:r>
            <w:r>
              <w:rPr>
                <w:rFonts w:hint="eastAsia"/>
                <w:color w:val="auto"/>
              </w:rPr>
              <w:t>，以表注释为准</w:t>
            </w:r>
          </w:p>
        </w:tc>
      </w:tr>
      <w:tr w14:paraId="381C8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687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审计字段</w:t>
            </w:r>
          </w:p>
        </w:tc>
        <w:tc>
          <w:p w14:paraId="49E978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继承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BaseEntity</w:t>
            </w:r>
            <w:r>
              <w:rPr>
                <w:rFonts w:hint="eastAsia"/>
                <w:color w:val="auto"/>
              </w:rPr>
              <w:t>：</w:t>
            </w:r>
            <w:r>
              <w:rPr>
                <w:rStyle w:val="48"/>
                <w:color w:val="auto"/>
              </w:rPr>
              <w:t>create_by/create_time/update_by/update_time</w:t>
            </w:r>
            <w:r>
              <w:rPr>
                <w:rFonts w:hint="eastAsia"/>
                <w:color w:val="auto"/>
              </w:rPr>
              <w:t>，部分表含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remark</w:t>
            </w:r>
          </w:p>
        </w:tc>
      </w:tr>
      <w:tr w14:paraId="7D853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56E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时间类型</w:t>
            </w:r>
          </w:p>
        </w:tc>
        <w:tc>
          <w:p w14:paraId="62F3DD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DATETIME；接口与报文统一字符串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yyyy-MM-dd HH:mm:ss</w:t>
            </w:r>
          </w:p>
        </w:tc>
      </w:tr>
      <w:tr w14:paraId="2AD00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A69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数值精度</w:t>
            </w:r>
          </w:p>
        </w:tc>
        <w:tc>
          <w:p w14:paraId="284749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金额/功率/阈值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DECIMAL(p,s)</w:t>
            </w:r>
            <w:r>
              <w:rPr>
                <w:rFonts w:hint="eastAsia"/>
                <w:color w:val="auto"/>
              </w:rPr>
              <w:t>，Java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侧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BigDecimal</w:t>
            </w:r>
            <w:r>
              <w:rPr>
                <w:rFonts w:hint="eastAsia"/>
                <w:color w:val="auto"/>
              </w:rPr>
              <w:t>；禁止用浮点存金额</w:t>
            </w:r>
          </w:p>
        </w:tc>
      </w:tr>
      <w:tr w14:paraId="3B0CC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B4A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布尔/状态</w:t>
            </w:r>
          </w:p>
        </w:tc>
        <w:tc>
          <w:p w14:paraId="406CB8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CHAR(1) </w:t>
            </w:r>
            <w:r>
              <w:rPr>
                <w:rFonts w:hint="eastAsia"/>
                <w:color w:val="auto"/>
              </w:rPr>
              <w:t>或</w:t>
            </w:r>
            <w:r>
              <w:rPr>
                <w:color w:val="auto"/>
              </w:rPr>
              <w:t xml:space="preserve"> VARCHAR </w:t>
            </w:r>
            <w:r>
              <w:rPr>
                <w:rFonts w:hint="eastAsia"/>
                <w:color w:val="auto"/>
              </w:rPr>
              <w:t>编码，含义写进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COMMENT，配套字典/枚举</w:t>
            </w:r>
          </w:p>
        </w:tc>
      </w:tr>
      <w:tr w14:paraId="49EAB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8CE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字符集</w:t>
            </w:r>
          </w:p>
        </w:tc>
        <w:tc>
          <w:p w14:paraId="4039D0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建库建表统一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utf8mb4，支持</w:t>
            </w:r>
            <w:r>
              <w:rPr>
                <w:color w:val="auto"/>
              </w:rPr>
              <w:t xml:space="preserve"> emoji </w:t>
            </w:r>
            <w:r>
              <w:rPr>
                <w:rFonts w:hint="eastAsia"/>
                <w:color w:val="auto"/>
              </w:rPr>
              <w:t>与多语言（zh-CN/en/ru/id）</w:t>
            </w:r>
          </w:p>
        </w:tc>
      </w:tr>
      <w:tr w14:paraId="309F0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DC5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命名</w:t>
            </w:r>
          </w:p>
        </w:tc>
        <w:tc>
          <w:p w14:paraId="004159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表名、字段名小写蛇形（snake_case）；业务表带域前缀</w:t>
            </w:r>
          </w:p>
        </w:tc>
      </w:tr>
      <w:tr w14:paraId="36D43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7BC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外部关联</w:t>
            </w:r>
          </w:p>
        </w:tc>
        <w:tc>
          <w:p w14:paraId="3BA7F8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平台设备</w:t>
            </w:r>
            <w:r>
              <w:rPr>
                <w:color w:val="auto"/>
              </w:rPr>
              <w:t xml:space="preserve"> ID </w:t>
            </w:r>
            <w:r>
              <w:rPr>
                <w:rFonts w:hint="eastAsia"/>
                <w:color w:val="auto"/>
              </w:rPr>
              <w:t>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iot_device_id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单独留存，不作为主键；跨库关联在应用层完成</w:t>
            </w:r>
          </w:p>
        </w:tc>
      </w:tr>
      <w:tr w14:paraId="7F72F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8AA9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加性叠加</w:t>
            </w:r>
          </w:p>
        </w:tc>
        <w:tc>
          <w:p w14:paraId="6EA07E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医院表统一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前缀，不修改既有表语义；新需求以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IF NOT EXISTS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建表、增量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ALTER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追加列</w:t>
            </w:r>
          </w:p>
        </w:tc>
      </w:tr>
      <w:bookmarkEnd w:id="6"/>
    </w:tbl>
    <w:p w14:paraId="537170E5">
      <w:pPr>
        <w:pStyle w:val="5"/>
        <w:rPr>
          <w:color w:val="auto"/>
        </w:rPr>
      </w:pPr>
      <w:bookmarkStart w:id="7" w:name="命名规范"/>
      <w:r>
        <w:rPr>
          <w:color w:val="auto"/>
        </w:rPr>
        <w:t xml:space="preserve">2.2 </w:t>
      </w:r>
      <w:r>
        <w:rPr>
          <w:rFonts w:hint="eastAsia"/>
          <w:color w:val="auto"/>
        </w:rPr>
        <w:t>命名规范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0DD6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55A3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</w:t>
            </w:r>
          </w:p>
        </w:tc>
        <w:tc>
          <w:p w14:paraId="3FE26B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规范</w:t>
            </w:r>
          </w:p>
        </w:tc>
        <w:tc>
          <w:p w14:paraId="0EEAD4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示例</w:t>
            </w:r>
          </w:p>
        </w:tc>
      </w:tr>
      <w:tr w14:paraId="65E72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47A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</w:t>
            </w:r>
          </w:p>
        </w:tc>
        <w:tc>
          <w:p w14:paraId="6FFB22AF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域前缀_业务名</w:t>
            </w:r>
            <w:r>
              <w:rPr>
                <w:rFonts w:hint="eastAsia"/>
                <w:color w:val="auto"/>
              </w:rPr>
              <w:t>（单数）</w:t>
            </w:r>
          </w:p>
        </w:tc>
        <w:tc>
          <w:p w14:paraId="46AAE95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equipment_info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alarm_rule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hospital_device_data</w:t>
            </w:r>
          </w:p>
        </w:tc>
      </w:tr>
      <w:tr w14:paraId="66A51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CFC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54FEBC9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或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rFonts w:hint="eastAsia"/>
                <w:color w:val="auto"/>
              </w:rPr>
              <w:t>&lt;表简写&gt;_id</w:t>
            </w:r>
          </w:p>
        </w:tc>
        <w:tc>
          <w:p w14:paraId="26A409D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station_id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meter_code</w:t>
            </w:r>
          </w:p>
        </w:tc>
      </w:tr>
      <w:tr w14:paraId="0A34F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B04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外键列</w:t>
            </w:r>
          </w:p>
        </w:tc>
        <w:tc>
          <w:p w14:paraId="567011AA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&lt;引用表&gt;_id</w:t>
            </w:r>
            <w:r>
              <w:rPr>
                <w:rFonts w:hint="eastAsia"/>
                <w:color w:val="auto"/>
              </w:rPr>
              <w:t>（逻辑外键，不建物理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FK）</w:t>
            </w:r>
          </w:p>
        </w:tc>
        <w:tc>
          <w:p w14:paraId="6725F0C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device_id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station_id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rule_id</w:t>
            </w:r>
          </w:p>
        </w:tc>
      </w:tr>
      <w:tr w14:paraId="21EA7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867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唯一索引</w:t>
            </w:r>
          </w:p>
        </w:tc>
        <w:tc>
          <w:p w14:paraId="39129096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uk_&lt;列名&gt;</w:t>
            </w:r>
          </w:p>
        </w:tc>
        <w:tc>
          <w:p w14:paraId="40F8540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uk_device_code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uk_order_no</w:t>
            </w:r>
          </w:p>
        </w:tc>
      </w:tr>
      <w:tr w14:paraId="06399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49B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普通索引</w:t>
            </w:r>
          </w:p>
        </w:tc>
        <w:tc>
          <w:p w14:paraId="688D1E6D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idx_&lt;列名&gt;</w:t>
            </w:r>
            <w:r>
              <w:rPr>
                <w:rFonts w:hint="eastAsia"/>
                <w:color w:val="auto"/>
              </w:rPr>
              <w:t>，组合索引列序：等值→排序→范围/时间</w:t>
            </w:r>
          </w:p>
        </w:tc>
        <w:tc>
          <w:p w14:paraId="3164994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idx_device_metric_ts</w:t>
            </w:r>
          </w:p>
        </w:tc>
      </w:tr>
      <w:tr w14:paraId="1840F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6F7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状态列</w:t>
            </w:r>
          </w:p>
        </w:tc>
        <w:tc>
          <w:p w14:paraId="2FD542F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status</w:t>
            </w:r>
            <w:r>
              <w:rPr>
                <w:color w:val="auto"/>
              </w:rPr>
              <w:t>/</w:t>
            </w:r>
            <w:r>
              <w:rPr>
                <w:rStyle w:val="48"/>
                <w:color w:val="auto"/>
              </w:rPr>
              <w:t>del_flag</w:t>
            </w:r>
            <w:r>
              <w:rPr>
                <w:color w:val="auto"/>
              </w:rPr>
              <w:t>/</w:t>
            </w:r>
            <w:r>
              <w:rPr>
                <w:rStyle w:val="48"/>
                <w:color w:val="auto"/>
              </w:rPr>
              <w:t>alarm_level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</w:t>
            </w:r>
          </w:p>
        </w:tc>
        <w:tc>
          <w:p w14:paraId="4A5F2B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</w:tr>
      <w:tr w14:paraId="568CC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643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超表</w:t>
            </w:r>
          </w:p>
        </w:tc>
        <w:tc>
          <w:p w14:paraId="3143D7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业务语义单数</w:t>
            </w:r>
          </w:p>
        </w:tc>
        <w:tc>
          <w:p w14:paraId="34E6257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energy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hospital_device_data</w:t>
            </w:r>
          </w:p>
        </w:tc>
      </w:tr>
      <w:tr w14:paraId="6C954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6DC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子表</w:t>
            </w:r>
          </w:p>
        </w:tc>
        <w:tc>
          <w:p w14:paraId="178FC71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deviceCode_metricCode</w:t>
            </w:r>
            <w:r>
              <w:rPr>
                <w:rFonts w:hint="eastAsia"/>
                <w:color w:val="auto"/>
              </w:rPr>
              <w:t>（非法字符清洗为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_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4738FC8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iot_001_power</w:t>
            </w:r>
          </w:p>
        </w:tc>
      </w:tr>
    </w:tbl>
    <w:p w14:paraId="1B4F325C">
      <w:pPr>
        <w:pStyle w:val="13"/>
        <w:rPr>
          <w:color w:val="auto"/>
        </w:rPr>
      </w:pPr>
      <w:r>
        <w:rPr>
          <w:rFonts w:hint="eastAsia"/>
          <w:color w:val="auto"/>
        </w:rPr>
        <w:t>全库不使用数据库物理外键，关联完整性由应用层保证，便于分库分表与高频写入。</w:t>
      </w:r>
    </w:p>
    <w:p w14:paraId="2939500D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3354D8A5">
      <w:pPr>
        <w:pStyle w:val="4"/>
        <w:rPr>
          <w:color w:val="auto"/>
        </w:rPr>
      </w:pPr>
      <w:bookmarkStart w:id="8" w:name="表清单按业务域分组"/>
      <w:r>
        <w:rPr>
          <w:color w:val="auto"/>
        </w:rPr>
        <w:t xml:space="preserve">3. </w:t>
      </w:r>
      <w:r>
        <w:rPr>
          <w:rFonts w:hint="eastAsia"/>
          <w:color w:val="auto"/>
        </w:rPr>
        <w:t>表清单（按业务域分组）</w:t>
      </w:r>
    </w:p>
    <w:p w14:paraId="21B9B338">
      <w:pPr>
        <w:pStyle w:val="23"/>
        <w:rPr>
          <w:color w:val="auto"/>
        </w:rPr>
      </w:pPr>
      <w:r>
        <w:rPr>
          <w:rFonts w:hint="eastAsia"/>
          <w:color w:val="auto"/>
        </w:rPr>
        <w:t>下表列出主要业务域与代表表（全库表数量以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.dev/dumps/ems_full.sql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实际导出为准，共约百张量级）。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D4CC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A4F1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业务域</w:t>
            </w:r>
          </w:p>
        </w:tc>
        <w:tc>
          <w:p w14:paraId="16F3B7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表前缀/代表表</w:t>
            </w:r>
          </w:p>
        </w:tc>
        <w:tc>
          <w:p w14:paraId="6BD9C0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数量级</w:t>
            </w:r>
          </w:p>
        </w:tc>
        <w:tc>
          <w:p w14:paraId="58255E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1E8A8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D92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</w:t>
            </w:r>
          </w:p>
        </w:tc>
        <w:tc>
          <w:p w14:paraId="3A4335D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sys_user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sys_role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sys_menu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sys_dept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sys_post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sys_dict_type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sys_dict_data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sys_config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sys_notice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sys_oper_log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sys_logininfor</w:t>
            </w:r>
          </w:p>
        </w:tc>
        <w:tc>
          <w:p w14:paraId="077009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10+</w:t>
            </w:r>
          </w:p>
        </w:tc>
        <w:tc>
          <w:p w14:paraId="4E9C2D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RuoYi </w:t>
            </w:r>
            <w:r>
              <w:rPr>
                <w:rFonts w:hint="eastAsia"/>
                <w:color w:val="auto"/>
              </w:rPr>
              <w:t>基表，RBAC/字典/参数/日志</w:t>
            </w:r>
          </w:p>
        </w:tc>
      </w:tr>
      <w:tr w14:paraId="3C883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539C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设备网关</w:t>
            </w:r>
          </w:p>
        </w:tc>
        <w:tc>
          <w:p w14:paraId="6DAF0BD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equipment_info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gateway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及设备数据相关表</w:t>
            </w:r>
          </w:p>
        </w:tc>
        <w:tc>
          <w:p w14:paraId="698DE9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数张</w:t>
            </w:r>
          </w:p>
        </w:tc>
        <w:tc>
          <w:p w14:paraId="0A05C4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设备/网关台账与采集数据</w:t>
            </w:r>
          </w:p>
        </w:tc>
      </w:tr>
      <w:tr w14:paraId="6E553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C97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能源管理</w:t>
            </w:r>
          </w:p>
        </w:tc>
        <w:tc>
          <w:p w14:paraId="641093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能源/质量/平衡/对标/批量记录相关表</w:t>
            </w:r>
          </w:p>
        </w:tc>
        <w:tc>
          <w:p w14:paraId="6D9643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十余张</w:t>
            </w:r>
          </w:p>
        </w:tc>
        <w:tc>
          <w:p w14:paraId="1F62C4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energy、energy_quality、energy_balance、benchmark_standard、batch_record </w:t>
            </w:r>
            <w:r>
              <w:rPr>
                <w:rFonts w:hint="eastAsia"/>
                <w:color w:val="auto"/>
              </w:rPr>
              <w:t>等</w:t>
            </w:r>
          </w:p>
        </w:tc>
      </w:tr>
      <w:tr w14:paraId="549D9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670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</w:t>
            </w:r>
          </w:p>
        </w:tc>
        <w:tc>
          <w:p w14:paraId="3046A24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alarm_rule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realtime_alarm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alarm_history</w:t>
            </w:r>
          </w:p>
        </w:tc>
        <w:tc>
          <w:p w14:paraId="03AD3A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3+</w:t>
            </w:r>
          </w:p>
        </w:tc>
        <w:tc>
          <w:p w14:paraId="3EE9EA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规则、实时报警、历史报警</w:t>
            </w:r>
          </w:p>
        </w:tc>
      </w:tr>
      <w:tr w14:paraId="5A2CB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A32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</w:t>
            </w:r>
          </w:p>
        </w:tc>
        <w:tc>
          <w:p w14:paraId="3F511E6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quota_config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</w:t>
            </w:r>
          </w:p>
        </w:tc>
        <w:tc>
          <w:p w14:paraId="4140EC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少量</w:t>
            </w:r>
          </w:p>
        </w:tc>
        <w:tc>
          <w:p w14:paraId="07FADF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能耗定额</w:t>
            </w:r>
          </w:p>
        </w:tc>
      </w:tr>
      <w:tr w14:paraId="60DB0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039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运维巡检</w:t>
            </w:r>
          </w:p>
        </w:tc>
        <w:tc>
          <w:p w14:paraId="35F6C4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inspection_*、repair_order、duty、schedule </w:t>
            </w:r>
            <w:r>
              <w:rPr>
                <w:rFonts w:hint="eastAsia"/>
                <w:color w:val="auto"/>
              </w:rPr>
              <w:t>等</w:t>
            </w:r>
          </w:p>
        </w:tc>
        <w:tc>
          <w:p w14:paraId="414CD3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十余张</w:t>
            </w:r>
          </w:p>
        </w:tc>
        <w:tc>
          <w:p w14:paraId="4D727B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计划/记录/工单/值班排班</w:t>
            </w:r>
          </w:p>
        </w:tc>
      </w:tr>
      <w:tr w14:paraId="1CAB2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913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库存/危化/巡更</w:t>
            </w:r>
          </w:p>
        </w:tc>
        <w:tc>
          <w:p w14:paraId="5741DF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purveyor_info、attachment_info、goods_</w:t>
            </w:r>
            <w:r>
              <w:rPr>
                <w:i/>
                <w:iCs/>
                <w:color w:val="auto"/>
              </w:rPr>
              <w:t>、danger_goods_</w:t>
            </w:r>
            <w:r>
              <w:rPr>
                <w:color w:val="auto"/>
              </w:rPr>
              <w:t>、contract_info、patrol_*、maintain_order</w:t>
            </w:r>
          </w:p>
        </w:tc>
        <w:tc>
          <w:p w14:paraId="415AF5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二十张左右</w:t>
            </w:r>
          </w:p>
        </w:tc>
        <w:tc>
          <w:p w14:paraId="63C777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供应链与安保后勤</w:t>
            </w:r>
          </w:p>
        </w:tc>
      </w:tr>
      <w:tr w14:paraId="563B9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39E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</w:t>
            </w:r>
          </w:p>
        </w:tc>
        <w:tc>
          <w:p w14:paraId="7FB226C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charging_station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charging_pile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order_info</w:t>
            </w:r>
            <w:r>
              <w:rPr>
                <w:color w:val="auto"/>
              </w:rPr>
              <w:t>、occupancy_order、merchant、brand、charging_brand、model、charging_price_strategy/param</w:t>
            </w:r>
          </w:p>
        </w:tc>
        <w:tc>
          <w:p w14:paraId="31062C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十张左右</w:t>
            </w:r>
          </w:p>
        </w:tc>
        <w:tc>
          <w:p w14:paraId="370FD1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站/桩/商户/品牌型号/订单/计价</w:t>
            </w:r>
          </w:p>
        </w:tc>
      </w:tr>
      <w:tr w14:paraId="45652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8EE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计量器具</w:t>
            </w:r>
          </w:p>
        </w:tc>
        <w:tc>
          <w:p w14:paraId="2140689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ems_meter_info</w:t>
            </w:r>
            <w:r>
              <w:rPr>
                <w:color w:val="auto"/>
              </w:rPr>
              <w:t>、calibration_plan、calibration_record</w:t>
            </w:r>
          </w:p>
        </w:tc>
        <w:tc>
          <w:p w14:paraId="77C496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3+</w:t>
            </w:r>
          </w:p>
        </w:tc>
        <w:tc>
          <w:p w14:paraId="7CCE37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器具台账与校准</w:t>
            </w:r>
          </w:p>
        </w:tc>
      </w:tr>
      <w:tr w14:paraId="473C9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600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碳排放/水电/新能源/调度/孪生/视频/报表</w:t>
            </w:r>
          </w:p>
        </w:tc>
        <w:tc>
          <w:p w14:paraId="561B1E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carbon、water、pv_station、virtual_power_plant、storage_*、micro_grid、load_forecast </w:t>
            </w:r>
            <w:r>
              <w:rPr>
                <w:rFonts w:hint="eastAsia"/>
                <w:color w:val="auto"/>
              </w:rPr>
              <w:t>等</w:t>
            </w:r>
          </w:p>
        </w:tc>
        <w:tc>
          <w:p w14:paraId="3476CD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数十张</w:t>
            </w:r>
          </w:p>
        </w:tc>
        <w:tc>
          <w:p w14:paraId="50319C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高级业务域</w:t>
            </w:r>
          </w:p>
        </w:tc>
      </w:tr>
      <w:tr w14:paraId="5F56A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B0E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平台集成</w:t>
            </w:r>
          </w:p>
        </w:tc>
        <w:tc>
          <w:p w14:paraId="0CD0E4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sys_interface_config、sys_integration_config、sys_api_interface、sys_sync_task、sys_sync_execution、oss_config、mqtt/rabbitmq </w:t>
            </w:r>
            <w:r>
              <w:rPr>
                <w:rFonts w:hint="eastAsia"/>
                <w:color w:val="auto"/>
              </w:rPr>
              <w:t>配置等</w:t>
            </w:r>
          </w:p>
        </w:tc>
        <w:tc>
          <w:p w14:paraId="558831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十张左右</w:t>
            </w:r>
          </w:p>
        </w:tc>
        <w:tc>
          <w:p w14:paraId="2ACC56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外部系统对接与同步引擎</w:t>
            </w:r>
          </w:p>
        </w:tc>
      </w:tr>
      <w:tr w14:paraId="4CC6F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9B65F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医院智慧能源</w:t>
            </w:r>
          </w:p>
        </w:tc>
        <w:tc>
          <w:p w14:paraId="1D958FD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hospital_device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hospital_device_data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hospital_area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hospital_metric_def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hospital_alarm_rule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hospital_alarm_record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hospital_callback_log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hospital_device_workload</w:t>
            </w:r>
          </w:p>
        </w:tc>
        <w:tc>
          <w:p w14:paraId="17788B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0BBB35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加性叠加，独立闭环（含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张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超表同名）</w:t>
            </w:r>
          </w:p>
        </w:tc>
      </w:tr>
    </w:tbl>
    <w:p w14:paraId="7DC32DD6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BBDDA31">
      <w:pPr>
        <w:pStyle w:val="4"/>
        <w:rPr>
          <w:color w:val="auto"/>
        </w:rPr>
      </w:pPr>
      <w:bookmarkStart w:id="9" w:name="系统管理核心表结构"/>
      <w:r>
        <w:rPr>
          <w:color w:val="auto"/>
        </w:rPr>
        <w:t xml:space="preserve">4. </w:t>
      </w:r>
      <w:r>
        <w:rPr>
          <w:rFonts w:hint="eastAsia"/>
          <w:color w:val="auto"/>
        </w:rPr>
        <w:t>系统管理核心表结构</w:t>
      </w:r>
    </w:p>
    <w:p w14:paraId="1B0CBE72">
      <w:pPr>
        <w:pStyle w:val="13"/>
        <w:rPr>
          <w:color w:val="auto"/>
        </w:rPr>
      </w:pPr>
      <w:r>
        <w:rPr>
          <w:rFonts w:hint="eastAsia"/>
          <w:color w:val="auto"/>
        </w:rPr>
        <w:t>以下为</w:t>
      </w:r>
      <w:r>
        <w:rPr>
          <w:color w:val="auto"/>
        </w:rPr>
        <w:t xml:space="preserve"> RuoYi </w:t>
      </w:r>
      <w:r>
        <w:rPr>
          <w:rFonts w:hint="eastAsia"/>
          <w:color w:val="auto"/>
        </w:rPr>
        <w:t>标准基表的平台通用字段设计（随脚手架版本可能有少量列差异，以实际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sys_*.sql</w:t>
      </w:r>
      <w:r>
        <w:rPr>
          <w:rFonts w:hint="eastAsia"/>
          <w:color w:val="auto"/>
        </w:rPr>
        <w:t>/导出为准）。</w:t>
      </w:r>
    </w:p>
    <w:p w14:paraId="78FE6C01">
      <w:pPr>
        <w:pStyle w:val="5"/>
        <w:rPr>
          <w:color w:val="auto"/>
        </w:rPr>
      </w:pPr>
      <w:bookmarkStart w:id="10" w:name="sys_user用户表"/>
      <w:r>
        <w:rPr>
          <w:color w:val="auto"/>
        </w:rPr>
        <w:t xml:space="preserve">4.1 </w:t>
      </w:r>
      <w:r>
        <w:rPr>
          <w:rFonts w:hint="eastAsia"/>
          <w:color w:val="auto"/>
        </w:rPr>
        <w:t>sys_user（用户表）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7DD1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37B8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52A82D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4ACFCC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1DF89C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1DAF3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805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p w14:paraId="31E80D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43EBA3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</w:t>
            </w:r>
            <w:r>
              <w:rPr>
                <w:color w:val="auto"/>
              </w:rPr>
              <w:t xml:space="preserve"> ID</w:t>
            </w:r>
          </w:p>
        </w:tc>
        <w:tc>
          <w:p w14:paraId="14104A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PK，雪花</w:t>
            </w:r>
          </w:p>
        </w:tc>
      </w:tr>
      <w:tr w14:paraId="1D3E3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F90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dept_id</w:t>
            </w:r>
          </w:p>
        </w:tc>
        <w:tc>
          <w:p w14:paraId="6A64E0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2D00F1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部门</w:t>
            </w:r>
            <w:r>
              <w:rPr>
                <w:color w:val="auto"/>
              </w:rPr>
              <w:t xml:space="preserve"> ID</w:t>
            </w:r>
          </w:p>
        </w:tc>
        <w:tc>
          <w:p w14:paraId="1FB7CD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逻辑关联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sys_dept.dept_id，索引</w:t>
            </w:r>
          </w:p>
        </w:tc>
      </w:tr>
      <w:tr w14:paraId="159B6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D2F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user_name</w:t>
            </w:r>
          </w:p>
        </w:tc>
        <w:tc>
          <w:p w14:paraId="38DC00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VARCHAR(30)</w:t>
            </w:r>
          </w:p>
        </w:tc>
        <w:tc>
          <w:p w14:paraId="459B3F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登录账号</w:t>
            </w:r>
          </w:p>
        </w:tc>
        <w:tc>
          <w:p w14:paraId="39FCC4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非空，唯一</w:t>
            </w:r>
          </w:p>
        </w:tc>
      </w:tr>
      <w:tr w14:paraId="3D65B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651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nick_name</w:t>
            </w:r>
          </w:p>
        </w:tc>
        <w:tc>
          <w:p w14:paraId="71437F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VARCHAR(30)</w:t>
            </w:r>
          </w:p>
        </w:tc>
        <w:tc>
          <w:p w14:paraId="114A59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用户昵称</w:t>
            </w:r>
          </w:p>
        </w:tc>
        <w:tc>
          <w:p w14:paraId="3E4506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非空</w:t>
            </w:r>
          </w:p>
        </w:tc>
      </w:tr>
      <w:tr w14:paraId="7067E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CE9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user_type</w:t>
            </w:r>
          </w:p>
        </w:tc>
        <w:tc>
          <w:p w14:paraId="62DCB2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VARCHAR(10)</w:t>
            </w:r>
          </w:p>
        </w:tc>
        <w:tc>
          <w:p w14:paraId="46C0F2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用户类型（00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系统用户）</w:t>
            </w:r>
          </w:p>
        </w:tc>
        <w:tc>
          <w:p w14:paraId="56287D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00</w:t>
            </w:r>
          </w:p>
        </w:tc>
      </w:tr>
      <w:tr w14:paraId="1B737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69A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email</w:t>
            </w:r>
          </w:p>
        </w:tc>
        <w:tc>
          <w:p w14:paraId="092A18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788406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邮箱</w:t>
            </w:r>
          </w:p>
        </w:tc>
        <w:tc>
          <w:p w14:paraId="332BB5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223F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80D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phonenumber</w:t>
            </w:r>
          </w:p>
        </w:tc>
        <w:tc>
          <w:p w14:paraId="772177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VARCHAR(11)</w:t>
            </w:r>
          </w:p>
        </w:tc>
        <w:tc>
          <w:p w14:paraId="69CFF9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手机号</w:t>
            </w:r>
          </w:p>
        </w:tc>
        <w:tc>
          <w:p w14:paraId="639327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C1B6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77C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sex</w:t>
            </w:r>
          </w:p>
        </w:tc>
        <w:tc>
          <w:p w14:paraId="2D2D6B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3D9FB2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性别（0男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1女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2未知）</w:t>
            </w:r>
          </w:p>
        </w:tc>
        <w:tc>
          <w:p w14:paraId="6EB665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4282C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A0F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avatar</w:t>
            </w:r>
          </w:p>
        </w:tc>
        <w:tc>
          <w:p w14:paraId="04C7EF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5466D8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头像路径</w:t>
            </w:r>
          </w:p>
        </w:tc>
        <w:tc>
          <w:p w14:paraId="70A9E8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0682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551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password</w:t>
            </w:r>
          </w:p>
        </w:tc>
        <w:tc>
          <w:p w14:paraId="5E57D7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051786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密码（哈希存储）</w:t>
            </w:r>
          </w:p>
        </w:tc>
        <w:tc>
          <w:p w14:paraId="6D83C8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C568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6AF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3B5861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270CA7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帐号状态（0正常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1停用）</w:t>
            </w:r>
          </w:p>
        </w:tc>
        <w:tc>
          <w:p w14:paraId="5B1418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0750A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F61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del_flag</w:t>
            </w:r>
          </w:p>
        </w:tc>
        <w:tc>
          <w:p w14:paraId="16AB24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3FA8EA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删除标志（0存在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2删除）</w:t>
            </w:r>
          </w:p>
        </w:tc>
        <w:tc>
          <w:p w14:paraId="755CA1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56AA1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12B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login_ip</w:t>
            </w:r>
          </w:p>
        </w:tc>
        <w:tc>
          <w:p w14:paraId="65092A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00EAE3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最后登录</w:t>
            </w:r>
            <w:r>
              <w:rPr>
                <w:color w:val="auto"/>
              </w:rPr>
              <w:t xml:space="preserve"> IP</w:t>
            </w:r>
          </w:p>
        </w:tc>
        <w:tc>
          <w:p w14:paraId="6900AC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02B0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2B4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login_date</w:t>
            </w:r>
          </w:p>
        </w:tc>
        <w:tc>
          <w:p w14:paraId="4EE48D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7D255E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最后登录时间</w:t>
            </w:r>
          </w:p>
        </w:tc>
        <w:tc>
          <w:p w14:paraId="7BE2F1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4E0D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EF1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 / create_time</w:t>
            </w:r>
          </w:p>
        </w:tc>
        <w:tc>
          <w:p w14:paraId="5810D2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 / DATETIME</w:t>
            </w:r>
          </w:p>
        </w:tc>
        <w:tc>
          <w:p w14:paraId="30BF27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创建者/时间</w:t>
            </w:r>
          </w:p>
        </w:tc>
        <w:tc>
          <w:p w14:paraId="36C94D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</w:tr>
      <w:tr w14:paraId="558F1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A59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update_by / update_time</w:t>
            </w:r>
          </w:p>
        </w:tc>
        <w:tc>
          <w:p w14:paraId="303612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 / DATETIME</w:t>
            </w:r>
          </w:p>
        </w:tc>
        <w:tc>
          <w:p w14:paraId="2AF422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更新者/时间</w:t>
            </w:r>
          </w:p>
        </w:tc>
        <w:tc>
          <w:p w14:paraId="504F19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</w:tr>
      <w:tr w14:paraId="053C3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B33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remark</w:t>
            </w:r>
          </w:p>
        </w:tc>
        <w:tc>
          <w:p w14:paraId="5A9543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p w14:paraId="6C1676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720D96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729844FE">
      <w:pPr>
        <w:pStyle w:val="3"/>
        <w:rPr>
          <w:color w:val="auto"/>
        </w:rPr>
      </w:pPr>
      <w:r>
        <w:rPr>
          <w:rFonts w:hint="eastAsia"/>
          <w:color w:val="auto"/>
        </w:rPr>
        <w:t>关联：用户—角色多对多通过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sys_user_role(user_id, role_id)</w:t>
      </w:r>
      <w:r>
        <w:rPr>
          <w:rFonts w:hint="eastAsia"/>
          <w:color w:val="auto"/>
        </w:rPr>
        <w:t>；用户—岗位通过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sys_user_post(user_id, post_id)</w:t>
      </w:r>
      <w:r>
        <w:rPr>
          <w:color w:val="auto"/>
        </w:rPr>
        <w:t>。</w:t>
      </w:r>
    </w:p>
    <w:bookmarkEnd w:id="10"/>
    <w:p w14:paraId="1083F8BF">
      <w:pPr>
        <w:pStyle w:val="5"/>
        <w:rPr>
          <w:color w:val="auto"/>
        </w:rPr>
      </w:pPr>
      <w:bookmarkStart w:id="11" w:name="sys_role角色表"/>
      <w:r>
        <w:rPr>
          <w:color w:val="auto"/>
        </w:rPr>
        <w:t xml:space="preserve">4.2 </w:t>
      </w:r>
      <w:r>
        <w:rPr>
          <w:rFonts w:hint="eastAsia"/>
          <w:color w:val="auto"/>
        </w:rPr>
        <w:t>sys_role（角色表）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91F2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A89E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4878D3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006849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6ED7FC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3B1FA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DD7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role_id</w:t>
            </w:r>
          </w:p>
        </w:tc>
        <w:tc>
          <w:p w14:paraId="39A62A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0738A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  <w:r>
              <w:rPr>
                <w:color w:val="auto"/>
              </w:rPr>
              <w:t xml:space="preserve"> ID</w:t>
            </w:r>
          </w:p>
        </w:tc>
        <w:tc>
          <w:p w14:paraId="148A98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11C7B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4DC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role_name</w:t>
            </w:r>
          </w:p>
        </w:tc>
        <w:tc>
          <w:p w14:paraId="0B78FAD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VARCHAR(30)</w:t>
            </w:r>
          </w:p>
        </w:tc>
        <w:tc>
          <w:p w14:paraId="6B0B52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角色名称</w:t>
            </w:r>
          </w:p>
        </w:tc>
        <w:tc>
          <w:p w14:paraId="25F430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非空</w:t>
            </w:r>
          </w:p>
        </w:tc>
      </w:tr>
      <w:tr w14:paraId="2D5F2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C79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role_key</w:t>
            </w:r>
          </w:p>
        </w:tc>
        <w:tc>
          <w:p w14:paraId="710BEF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7A7CBF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权限字符串</w:t>
            </w:r>
          </w:p>
        </w:tc>
        <w:tc>
          <w:p w14:paraId="700DE7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非空，如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admin</w:t>
            </w:r>
            <w:r>
              <w:rPr>
                <w:color w:val="auto"/>
              </w:rPr>
              <w:t>/</w:t>
            </w:r>
            <w:r>
              <w:rPr>
                <w:rStyle w:val="48"/>
                <w:color w:val="auto"/>
              </w:rPr>
              <w:t>hospital</w:t>
            </w:r>
          </w:p>
        </w:tc>
      </w:tr>
      <w:tr w14:paraId="0A896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BDD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role_sort</w:t>
            </w:r>
          </w:p>
        </w:tc>
        <w:tc>
          <w:p w14:paraId="307BEC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695C29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显示顺序</w:t>
            </w:r>
          </w:p>
        </w:tc>
        <w:tc>
          <w:p w14:paraId="0BFBBE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FB99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084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data_scope</w:t>
            </w:r>
          </w:p>
        </w:tc>
        <w:tc>
          <w:p w14:paraId="6EE27E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344743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数据范围（1全部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2自定义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3本部门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4本部门及以下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5仅本人）</w:t>
            </w:r>
          </w:p>
        </w:tc>
        <w:tc>
          <w:p w14:paraId="7809DB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1</w:t>
            </w:r>
          </w:p>
        </w:tc>
      </w:tr>
      <w:tr w14:paraId="4EE89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E45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menu_check_strictly</w:t>
            </w:r>
          </w:p>
        </w:tc>
        <w:tc>
          <w:p w14:paraId="098B47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214785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菜单树联动</w:t>
            </w:r>
          </w:p>
        </w:tc>
        <w:tc>
          <w:p w14:paraId="544AAC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8CED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AD9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dept_check_strictly</w:t>
            </w:r>
          </w:p>
        </w:tc>
        <w:tc>
          <w:p w14:paraId="011C76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7D2B8A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部门树联动</w:t>
            </w:r>
          </w:p>
        </w:tc>
        <w:tc>
          <w:p w14:paraId="2D7F36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5382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8DA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69CFBD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4D751C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1停用）</w:t>
            </w:r>
          </w:p>
        </w:tc>
        <w:tc>
          <w:p w14:paraId="7831E8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6E93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381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del_flag</w:t>
            </w:r>
          </w:p>
        </w:tc>
        <w:tc>
          <w:p w14:paraId="6F17AD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363BBE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删除标志（0存在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2删除）</w:t>
            </w:r>
          </w:p>
        </w:tc>
        <w:tc>
          <w:p w14:paraId="7DFA52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0393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C5E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create_by/create_time/update_by/update_time/remark</w:t>
            </w:r>
          </w:p>
        </w:tc>
        <w:tc>
          <w:p w14:paraId="54F102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75D9D5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审计与备注</w:t>
            </w:r>
          </w:p>
        </w:tc>
        <w:tc>
          <w:p w14:paraId="45E712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4F6A088C">
      <w:pPr>
        <w:pStyle w:val="3"/>
        <w:rPr>
          <w:color w:val="auto"/>
        </w:rPr>
      </w:pPr>
      <w:r>
        <w:rPr>
          <w:rFonts w:hint="eastAsia"/>
          <w:color w:val="auto"/>
        </w:rPr>
        <w:t>关联：角色—菜单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sys_role_menu(role_id, menu_id)</w:t>
      </w:r>
      <w:r>
        <w:rPr>
          <w:rFonts w:hint="eastAsia"/>
          <w:color w:val="auto"/>
        </w:rPr>
        <w:t>；自定义数据范围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sys_role_dept(role_id, dept_id)</w:t>
      </w:r>
      <w:r>
        <w:rPr>
          <w:color w:val="auto"/>
        </w:rPr>
        <w:t>。</w:t>
      </w:r>
    </w:p>
    <w:bookmarkEnd w:id="11"/>
    <w:p w14:paraId="375B48BE">
      <w:pPr>
        <w:pStyle w:val="5"/>
        <w:rPr>
          <w:color w:val="auto"/>
        </w:rPr>
      </w:pPr>
      <w:bookmarkStart w:id="12" w:name="sys_menu菜单权限表"/>
      <w:r>
        <w:rPr>
          <w:color w:val="auto"/>
        </w:rPr>
        <w:t xml:space="preserve">4.3 </w:t>
      </w:r>
      <w:r>
        <w:rPr>
          <w:rFonts w:hint="eastAsia"/>
          <w:color w:val="auto"/>
        </w:rPr>
        <w:t>sys_menu（菜单/权限表）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1353"/>
        <w:gridCol w:w="1248"/>
        <w:gridCol w:w="1938"/>
      </w:tblGrid>
      <w:tr w14:paraId="757D8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3650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2E3678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7DA255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164E9A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3D70B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AB94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menu_id</w:t>
            </w:r>
          </w:p>
        </w:tc>
        <w:tc>
          <w:p w14:paraId="4E5FAD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3E11A9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</w:t>
            </w:r>
            <w:r>
              <w:rPr>
                <w:color w:val="auto"/>
              </w:rPr>
              <w:t xml:space="preserve"> ID</w:t>
            </w:r>
          </w:p>
        </w:tc>
        <w:tc>
          <w:p w14:paraId="1E3B54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7C556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769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menu_name</w:t>
            </w:r>
          </w:p>
        </w:tc>
        <w:tc>
          <w:p w14:paraId="66CE24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1B0C8B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菜单名称（支持</w:t>
            </w:r>
            <w:r>
              <w:rPr>
                <w:color w:val="auto"/>
              </w:rPr>
              <w:t xml:space="preserve"> i18n </w:t>
            </w:r>
            <w:r>
              <w:rPr>
                <w:rFonts w:hint="eastAsia"/>
                <w:color w:val="auto"/>
              </w:rPr>
              <w:t>key）</w:t>
            </w:r>
          </w:p>
        </w:tc>
        <w:tc>
          <w:p w14:paraId="0C3832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非空</w:t>
            </w:r>
          </w:p>
        </w:tc>
      </w:tr>
      <w:tr w14:paraId="22E24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76F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parent_id</w:t>
            </w:r>
          </w:p>
        </w:tc>
        <w:tc>
          <w:p w14:paraId="18A414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6E228D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父菜单</w:t>
            </w:r>
            <w:r>
              <w:rPr>
                <w:color w:val="auto"/>
              </w:rPr>
              <w:t xml:space="preserve"> ID</w:t>
            </w:r>
          </w:p>
        </w:tc>
        <w:tc>
          <w:p w14:paraId="5256C7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17AD7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791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order_num</w:t>
            </w:r>
          </w:p>
        </w:tc>
        <w:tc>
          <w:p w14:paraId="6BBA1F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6986BA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显示顺序</w:t>
            </w:r>
          </w:p>
        </w:tc>
        <w:tc>
          <w:p w14:paraId="5C6524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F5BD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055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path</w:t>
            </w:r>
          </w:p>
        </w:tc>
        <w:tc>
          <w:p w14:paraId="7B5EC9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p w14:paraId="2FE4E3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路由地址</w:t>
            </w:r>
          </w:p>
        </w:tc>
        <w:tc>
          <w:p w14:paraId="152F72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A948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E5B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component</w:t>
            </w:r>
          </w:p>
        </w:tc>
        <w:tc>
          <w:p w14:paraId="646DB7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E2645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前端组件路径（映射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@/views/**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6E53DE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2634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77A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query</w:t>
            </w:r>
          </w:p>
        </w:tc>
        <w:tc>
          <w:p w14:paraId="6CFB04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539BCD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路由参数</w:t>
            </w:r>
          </w:p>
        </w:tc>
        <w:tc>
          <w:p w14:paraId="7F4D03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FB6A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B91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is_frame</w:t>
            </w:r>
          </w:p>
        </w:tc>
        <w:tc>
          <w:p w14:paraId="184DD1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265B13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是否外链</w:t>
            </w:r>
          </w:p>
        </w:tc>
        <w:tc>
          <w:p w14:paraId="49D55C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1</w:t>
            </w:r>
          </w:p>
        </w:tc>
      </w:tr>
      <w:tr w14:paraId="6E7AD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F3A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is_cache</w:t>
            </w:r>
          </w:p>
        </w:tc>
        <w:tc>
          <w:p w14:paraId="1DF9E4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7002EC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是否缓存</w:t>
            </w:r>
          </w:p>
        </w:tc>
        <w:tc>
          <w:p w14:paraId="5EE440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5F27D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BBD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menu_type</w:t>
            </w:r>
          </w:p>
        </w:tc>
        <w:tc>
          <w:p w14:paraId="154C15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653A9B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类型（M目录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C菜单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F按钮）</w:t>
            </w:r>
          </w:p>
        </w:tc>
        <w:tc>
          <w:p w14:paraId="2B6A7E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4768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7A9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visible</w:t>
            </w:r>
          </w:p>
        </w:tc>
        <w:tc>
          <w:p w14:paraId="6CAED3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6B7F41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显示状态（0显示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1隐藏）</w:t>
            </w:r>
          </w:p>
        </w:tc>
        <w:tc>
          <w:p w14:paraId="5272CC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0068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751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121C27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691B44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菜单状态（0正常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1停用）</w:t>
            </w:r>
          </w:p>
        </w:tc>
        <w:tc>
          <w:p w14:paraId="5C0D99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70EF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6CB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perms</w:t>
            </w:r>
          </w:p>
        </w:tc>
        <w:tc>
          <w:p w14:paraId="236713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174600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权限标识</w:t>
            </w:r>
          </w:p>
        </w:tc>
        <w:tc>
          <w:p w14:paraId="799182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如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hospital:device:list</w:t>
            </w:r>
          </w:p>
        </w:tc>
      </w:tr>
      <w:tr w14:paraId="75256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AC4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icon</w:t>
            </w:r>
          </w:p>
        </w:tc>
        <w:tc>
          <w:p w14:paraId="5B565D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05BA33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图标</w:t>
            </w:r>
          </w:p>
        </w:tc>
        <w:tc>
          <w:p w14:paraId="5156C2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36CF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1B1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create_by/create_time/update_by/update_time/remark</w:t>
            </w:r>
          </w:p>
        </w:tc>
        <w:tc>
          <w:p w14:paraId="7A5C86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6C6331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4BF818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07731743">
      <w:pPr>
        <w:pStyle w:val="13"/>
        <w:rPr>
          <w:color w:val="auto"/>
        </w:rPr>
      </w:pPr>
      <w:r>
        <w:rPr>
          <w:rFonts w:hint="eastAsia"/>
          <w:color w:val="auto"/>
        </w:rPr>
        <w:t>菜单由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下发，前端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store/modules/permission.js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GenerateRoutes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映射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@/views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组件。医院菜单通过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数据库脚本/hospital_menu*.sql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增量初始化。</w:t>
      </w:r>
    </w:p>
    <w:bookmarkEnd w:id="12"/>
    <w:p w14:paraId="427A6AF1">
      <w:pPr>
        <w:pStyle w:val="5"/>
        <w:rPr>
          <w:color w:val="auto"/>
        </w:rPr>
      </w:pPr>
      <w:bookmarkStart w:id="13" w:name="sys_dept部门院区组织表"/>
      <w:r>
        <w:rPr>
          <w:color w:val="auto"/>
        </w:rPr>
        <w:t xml:space="preserve">4.4 </w:t>
      </w:r>
      <w:r>
        <w:rPr>
          <w:rFonts w:hint="eastAsia"/>
          <w:color w:val="auto"/>
        </w:rPr>
        <w:t>sys_dept（部门/院区组织表）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5"/>
        <w:gridCol w:w="1814"/>
        <w:gridCol w:w="1125"/>
        <w:gridCol w:w="772"/>
      </w:tblGrid>
      <w:tr w14:paraId="78825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6FBF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091CA7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29EEAA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611A46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42851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E53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dept_id</w:t>
            </w:r>
          </w:p>
        </w:tc>
        <w:tc>
          <w:p w14:paraId="6A5381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12517A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部门</w:t>
            </w:r>
            <w:r>
              <w:rPr>
                <w:color w:val="auto"/>
              </w:rPr>
              <w:t xml:space="preserve"> ID</w:t>
            </w:r>
          </w:p>
        </w:tc>
        <w:tc>
          <w:p w14:paraId="13205A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1559D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2B9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parent_id</w:t>
            </w:r>
          </w:p>
        </w:tc>
        <w:tc>
          <w:p w14:paraId="54A87B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64617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父部门</w:t>
            </w:r>
            <w:r>
              <w:rPr>
                <w:color w:val="auto"/>
              </w:rPr>
              <w:t xml:space="preserve"> ID</w:t>
            </w:r>
          </w:p>
        </w:tc>
        <w:tc>
          <w:p w14:paraId="048BAB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0，索引</w:t>
            </w:r>
          </w:p>
        </w:tc>
      </w:tr>
      <w:tr w14:paraId="6CD2A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270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ancestors</w:t>
            </w:r>
          </w:p>
        </w:tc>
        <w:tc>
          <w:p w14:paraId="7982F2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p w14:paraId="4C7215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祖级列表（逗号分隔）</w:t>
            </w:r>
          </w:p>
        </w:tc>
        <w:tc>
          <w:p w14:paraId="2225B1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03CF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A4E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dept_name</w:t>
            </w:r>
          </w:p>
        </w:tc>
        <w:tc>
          <w:p w14:paraId="71D616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VARCHAR(30)</w:t>
            </w:r>
          </w:p>
        </w:tc>
        <w:tc>
          <w:p w14:paraId="64A8C4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部门名称</w:t>
            </w:r>
          </w:p>
        </w:tc>
        <w:tc>
          <w:p w14:paraId="306515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非空</w:t>
            </w:r>
          </w:p>
        </w:tc>
      </w:tr>
      <w:tr w14:paraId="2259D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CF8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order_num</w:t>
            </w:r>
          </w:p>
        </w:tc>
        <w:tc>
          <w:p w14:paraId="067760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01D601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显示顺序</w:t>
            </w:r>
          </w:p>
        </w:tc>
        <w:tc>
          <w:p w14:paraId="7A94E6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3FB5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20D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leader</w:t>
            </w:r>
          </w:p>
        </w:tc>
        <w:tc>
          <w:p w14:paraId="43A47A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p w14:paraId="33EF18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负责人</w:t>
            </w:r>
          </w:p>
        </w:tc>
        <w:tc>
          <w:p w14:paraId="413A6B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2DBC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2BD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phone</w:t>
            </w:r>
          </w:p>
        </w:tc>
        <w:tc>
          <w:p w14:paraId="3FF19F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VARCHAR(11)</w:t>
            </w:r>
          </w:p>
        </w:tc>
        <w:tc>
          <w:p w14:paraId="10C75D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联系电话</w:t>
            </w:r>
          </w:p>
        </w:tc>
        <w:tc>
          <w:p w14:paraId="723398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970C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CD3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email</w:t>
            </w:r>
          </w:p>
        </w:tc>
        <w:tc>
          <w:p w14:paraId="1A0DDB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794976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邮箱</w:t>
            </w:r>
          </w:p>
        </w:tc>
        <w:tc>
          <w:p w14:paraId="64C72D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57D6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CD7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13F920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31BFA0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1停用）</w:t>
            </w:r>
          </w:p>
        </w:tc>
        <w:tc>
          <w:p w14:paraId="376E94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42EC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26E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del_flag</w:t>
            </w:r>
          </w:p>
        </w:tc>
        <w:tc>
          <w:p w14:paraId="72A158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5416C5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删除标志（0存在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2删除）</w:t>
            </w:r>
          </w:p>
        </w:tc>
        <w:tc>
          <w:p w14:paraId="1C6ACE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725D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386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71274C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20B9DE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50F71B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4543C6AB">
      <w:pPr>
        <w:pStyle w:val="13"/>
        <w:rPr>
          <w:color w:val="auto"/>
        </w:rPr>
      </w:pPr>
      <w:r>
        <w:rPr>
          <w:rFonts w:hint="eastAsia"/>
          <w:color w:val="auto"/>
        </w:rPr>
        <w:t>医院场景中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hospital_device.area_id/dept_id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VARCHAR，逻辑关联院区/科室组织（医院另有独立的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hospital_area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院区树，二者配合实现院区数据隔离）。</w:t>
      </w:r>
    </w:p>
    <w:p w14:paraId="066D4C70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655A08EE">
      <w:pPr>
        <w:pStyle w:val="4"/>
        <w:rPr>
          <w:color w:val="auto"/>
        </w:rPr>
      </w:pPr>
      <w:bookmarkStart w:id="14" w:name="设备与报警核心表结构"/>
      <w:r>
        <w:rPr>
          <w:color w:val="auto"/>
        </w:rPr>
        <w:t xml:space="preserve">5. </w:t>
      </w:r>
      <w:r>
        <w:rPr>
          <w:rFonts w:hint="eastAsia"/>
          <w:color w:val="auto"/>
        </w:rPr>
        <w:t>设备与报警核心表结构</w:t>
      </w:r>
    </w:p>
    <w:p w14:paraId="0B0B10D1">
      <w:pPr>
        <w:pStyle w:val="5"/>
        <w:rPr>
          <w:color w:val="auto"/>
        </w:rPr>
      </w:pPr>
      <w:bookmarkStart w:id="15" w:name="equipment_info设备信息表"/>
      <w:r>
        <w:rPr>
          <w:color w:val="auto"/>
        </w:rPr>
        <w:t xml:space="preserve">5.1 </w:t>
      </w:r>
      <w:r>
        <w:rPr>
          <w:rFonts w:hint="eastAsia"/>
          <w:color w:val="auto"/>
        </w:rPr>
        <w:t>equipment_info（设备信息表）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5"/>
        <w:gridCol w:w="1814"/>
        <w:gridCol w:w="1141"/>
        <w:gridCol w:w="756"/>
      </w:tblGrid>
      <w:tr w14:paraId="4C0751A7">
        <w:trPr>
          <w:tblHeader/>
        </w:trPr>
        <w:tc>
          <w:p w14:paraId="5E4021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70C9A8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8CD6B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3D1057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7FCFD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6D6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084275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1DD8D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ID</w:t>
            </w:r>
          </w:p>
        </w:tc>
        <w:tc>
          <w:p w14:paraId="26B36A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PK，雪花</w:t>
            </w:r>
          </w:p>
        </w:tc>
      </w:tr>
      <w:tr w14:paraId="4BAC2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70E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  <w:tc>
          <w:p w14:paraId="4224EF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1F6A71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</w:t>
            </w:r>
          </w:p>
        </w:tc>
        <w:tc>
          <w:p w14:paraId="285869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C50B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CB0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sn</w:t>
            </w:r>
          </w:p>
        </w:tc>
        <w:tc>
          <w:p w14:paraId="42E172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30C694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SN（上报</w:t>
            </w:r>
            <w:r>
              <w:rPr>
                <w:color w:val="auto"/>
              </w:rPr>
              <w:t xml:space="preserve"> clientId </w:t>
            </w:r>
            <w:r>
              <w:rPr>
                <w:rFonts w:hint="eastAsia"/>
                <w:color w:val="auto"/>
              </w:rPr>
              <w:t>关联键）</w:t>
            </w:r>
          </w:p>
        </w:tc>
        <w:tc>
          <w:p w14:paraId="6F4C78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索引建议</w:t>
            </w:r>
          </w:p>
        </w:tc>
      </w:tr>
      <w:tr w14:paraId="64CA7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52DE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model</w:t>
            </w:r>
          </w:p>
        </w:tc>
        <w:tc>
          <w:p w14:paraId="3C8B4F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234E8D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设备型号</w:t>
            </w:r>
          </w:p>
        </w:tc>
        <w:tc>
          <w:p w14:paraId="0B48F7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2BF2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1AA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p w14:paraId="4FCCBC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22FA58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设备描述</w:t>
            </w:r>
          </w:p>
        </w:tc>
        <w:tc>
          <w:p w14:paraId="728F35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CAD9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E37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img</w:t>
            </w:r>
          </w:p>
        </w:tc>
        <w:tc>
          <w:p w14:paraId="7D8F6D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957E2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设备图片（OSS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路径）</w:t>
            </w:r>
          </w:p>
        </w:tc>
        <w:tc>
          <w:p w14:paraId="3F1578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3AFC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8F9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qr_code</w:t>
            </w:r>
          </w:p>
        </w:tc>
        <w:tc>
          <w:p w14:paraId="13273B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8E847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设备二维码</w:t>
            </w:r>
          </w:p>
        </w:tc>
        <w:tc>
          <w:p w14:paraId="16AE2A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F3C7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0F4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factory</w:t>
            </w:r>
          </w:p>
        </w:tc>
        <w:tc>
          <w:p w14:paraId="44B0E7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031D24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工厂</w:t>
            </w:r>
          </w:p>
        </w:tc>
        <w:tc>
          <w:p w14:paraId="099041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2F5B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0C3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type</w:t>
            </w:r>
          </w:p>
        </w:tc>
        <w:tc>
          <w:p w14:paraId="5C0A66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477018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设备类型（0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电表</w:t>
            </w:r>
            <w:r>
              <w:rPr>
                <w:color w:val="auto"/>
              </w:rPr>
              <w:t xml:space="preserve"> / 1 </w:t>
            </w:r>
            <w:r>
              <w:rPr>
                <w:rFonts w:hint="eastAsia"/>
                <w:color w:val="auto"/>
              </w:rPr>
              <w:t>水表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等）</w:t>
            </w:r>
          </w:p>
        </w:tc>
        <w:tc>
          <w:p w14:paraId="4ADDC6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509B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656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3EA8A2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154EA7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设备状态（0正常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1报警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2离线）</w:t>
            </w:r>
          </w:p>
        </w:tc>
        <w:tc>
          <w:p w14:paraId="168B58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2F90A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6C6B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17CE54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1B87A4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193830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bookmarkEnd w:id="15"/>
    </w:tbl>
    <w:p w14:paraId="242A09B6">
      <w:pPr>
        <w:pStyle w:val="5"/>
        <w:rPr>
          <w:color w:val="auto"/>
        </w:rPr>
      </w:pPr>
      <w:bookmarkStart w:id="16" w:name="gateway网关信息表"/>
      <w:r>
        <w:rPr>
          <w:color w:val="auto"/>
        </w:rPr>
        <w:t xml:space="preserve">5.2 </w:t>
      </w:r>
      <w:r>
        <w:rPr>
          <w:rFonts w:hint="eastAsia"/>
          <w:color w:val="auto"/>
        </w:rPr>
        <w:t>gateway（网关信息表）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5"/>
        <w:gridCol w:w="1727"/>
        <w:gridCol w:w="1552"/>
        <w:gridCol w:w="702"/>
      </w:tblGrid>
      <w:tr w14:paraId="65068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56F9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460699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78607A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2DFC01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066EE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3F1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4380BA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502FF2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</w:t>
            </w:r>
            <w:r>
              <w:rPr>
                <w:color w:val="auto"/>
              </w:rPr>
              <w:t xml:space="preserve"> ID</w:t>
            </w:r>
          </w:p>
        </w:tc>
        <w:tc>
          <w:p w14:paraId="377A14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PK，雪花</w:t>
            </w:r>
          </w:p>
        </w:tc>
      </w:tr>
      <w:tr w14:paraId="4DF01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43B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  <w:tc>
          <w:p w14:paraId="53BC58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16E777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</w:t>
            </w:r>
          </w:p>
        </w:tc>
        <w:tc>
          <w:p w14:paraId="14EBDE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6CBB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4A2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sn</w:t>
            </w:r>
          </w:p>
        </w:tc>
        <w:tc>
          <w:p w14:paraId="6C67A0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0ED585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</w:t>
            </w:r>
            <w:r>
              <w:rPr>
                <w:color w:val="auto"/>
              </w:rPr>
              <w:t xml:space="preserve"> SN</w:t>
            </w:r>
          </w:p>
        </w:tc>
        <w:tc>
          <w:p w14:paraId="139B4F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0639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D5D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model</w:t>
            </w:r>
          </w:p>
        </w:tc>
        <w:tc>
          <w:p w14:paraId="4B4C48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B1028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网关型号（如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映翰通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IG502）</w:t>
            </w:r>
          </w:p>
        </w:tc>
        <w:tc>
          <w:p w14:paraId="2AFC13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8B87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33E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p w14:paraId="42723C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448D5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网关描述</w:t>
            </w:r>
          </w:p>
        </w:tc>
        <w:tc>
          <w:p w14:paraId="67EDC6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34DC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836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area_id</w:t>
            </w:r>
          </w:p>
        </w:tc>
        <w:tc>
          <w:p w14:paraId="2FBCA0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D3747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区域</w:t>
            </w:r>
            <w:r>
              <w:rPr>
                <w:color w:val="auto"/>
              </w:rPr>
              <w:t xml:space="preserve"> ID</w:t>
            </w:r>
          </w:p>
        </w:tc>
        <w:tc>
          <w:p w14:paraId="2C45D6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8A28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5DEA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time_zone</w:t>
            </w:r>
          </w:p>
        </w:tc>
        <w:tc>
          <w:p w14:paraId="3FA142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248BD8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设备时区（如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UTC+08:00）</w:t>
            </w:r>
          </w:p>
        </w:tc>
        <w:tc>
          <w:p w14:paraId="75CBD4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8A3C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E86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qr_code</w:t>
            </w:r>
          </w:p>
        </w:tc>
        <w:tc>
          <w:p w14:paraId="42DD49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296B9D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设备二维码</w:t>
            </w:r>
          </w:p>
        </w:tc>
        <w:tc>
          <w:p w14:paraId="67CD27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6A9B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1F5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factory</w:t>
            </w:r>
          </w:p>
        </w:tc>
        <w:tc>
          <w:p w14:paraId="0DAEB8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770830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工厂/厂商</w:t>
            </w:r>
          </w:p>
        </w:tc>
        <w:tc>
          <w:p w14:paraId="2CDECE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2980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AFB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area</w:t>
            </w:r>
          </w:p>
        </w:tc>
        <w:tc>
          <w:p w14:paraId="7A42AB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77EC4C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区域名称</w:t>
            </w:r>
          </w:p>
        </w:tc>
        <w:tc>
          <w:p w14:paraId="3EA040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6192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8CB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img</w:t>
            </w:r>
          </w:p>
        </w:tc>
        <w:tc>
          <w:p w14:paraId="1F342C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3FE698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网关图片</w:t>
            </w:r>
          </w:p>
        </w:tc>
        <w:tc>
          <w:p w14:paraId="69AB66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7D2A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2B2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2ED4ED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77461A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37FA81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bookmarkEnd w:id="16"/>
    </w:tbl>
    <w:p w14:paraId="447E14F3">
      <w:pPr>
        <w:pStyle w:val="5"/>
        <w:rPr>
          <w:color w:val="auto"/>
        </w:rPr>
      </w:pPr>
      <w:bookmarkStart w:id="17" w:name="alarm_rule报警规则表既有链路"/>
      <w:r>
        <w:rPr>
          <w:color w:val="auto"/>
        </w:rPr>
        <w:t xml:space="preserve">5.3 </w:t>
      </w:r>
      <w:r>
        <w:rPr>
          <w:rFonts w:hint="eastAsia"/>
          <w:color w:val="auto"/>
        </w:rPr>
        <w:t>alarm_rule（报警规则表，既有链路）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53D6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611C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40361D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5CF9EF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17DDF6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50DAE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F0A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267F47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555160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</w:t>
            </w:r>
            <w:r>
              <w:rPr>
                <w:color w:val="auto"/>
              </w:rPr>
              <w:t xml:space="preserve"> ID</w:t>
            </w:r>
          </w:p>
        </w:tc>
        <w:tc>
          <w:p w14:paraId="36539F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67B0A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113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param_id</w:t>
            </w:r>
          </w:p>
        </w:tc>
        <w:tc>
          <w:p w14:paraId="5EDE75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74A7C6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ID（对应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TopicType：0电压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1电流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2功率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3用电量…）</w:t>
            </w:r>
          </w:p>
        </w:tc>
        <w:tc>
          <w:p w14:paraId="29E4DC8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A84E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783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param_name</w:t>
            </w:r>
          </w:p>
        </w:tc>
        <w:tc>
          <w:p w14:paraId="1555D47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126D79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参数名称</w:t>
            </w:r>
          </w:p>
        </w:tc>
        <w:tc>
          <w:p w14:paraId="7C6A07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5110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270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alarm_type</w:t>
            </w:r>
          </w:p>
        </w:tc>
        <w:tc>
          <w:p w14:paraId="738911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799D72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报警类型（0报警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1事故）</w:t>
            </w:r>
          </w:p>
        </w:tc>
        <w:tc>
          <w:p w14:paraId="6988DD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E4CA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1598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alarm_level</w:t>
            </w:r>
          </w:p>
        </w:tc>
        <w:tc>
          <w:p w14:paraId="43C69E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09ACEE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报警等级（0一般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1紧急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2严重）</w:t>
            </w:r>
          </w:p>
        </w:tc>
        <w:tc>
          <w:p w14:paraId="04E264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C560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A9E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alarm_info</w:t>
            </w:r>
          </w:p>
        </w:tc>
        <w:tc>
          <w:p w14:paraId="1CED53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026A5E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报警描述</w:t>
            </w:r>
          </w:p>
        </w:tc>
        <w:tc>
          <w:p w14:paraId="5C9BFA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9DBD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28A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event_type</w:t>
            </w:r>
          </w:p>
        </w:tc>
        <w:tc>
          <w:p w14:paraId="3A41F2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81076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事件类型</w:t>
            </w:r>
          </w:p>
        </w:tc>
        <w:tc>
          <w:p w14:paraId="41C420D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662D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03F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condition1</w:t>
            </w:r>
          </w:p>
        </w:tc>
        <w:tc>
          <w:p w14:paraId="7507AA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0EC9D5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条件1（如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&gt;=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03D31C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C8B0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2F9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threshold_value1</w:t>
            </w:r>
          </w:p>
        </w:tc>
        <w:tc>
          <w:p w14:paraId="495BEF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426E32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阈值1（如上限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230）</w:t>
            </w:r>
          </w:p>
        </w:tc>
        <w:tc>
          <w:p w14:paraId="555162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6EAA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BE3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condition2</w:t>
            </w:r>
          </w:p>
        </w:tc>
        <w:tc>
          <w:p w14:paraId="130FF1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6FE74B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条件2（如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&lt;=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09BFDAD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A72F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31C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threshold_value2</w:t>
            </w:r>
          </w:p>
        </w:tc>
        <w:tc>
          <w:p w14:paraId="265B8B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5799EF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阈值2（如下限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210）</w:t>
            </w:r>
          </w:p>
        </w:tc>
        <w:tc>
          <w:p w14:paraId="3020B5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021F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C2C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p w14:paraId="308D6F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4218A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提醒人</w:t>
            </w:r>
            <w:r>
              <w:rPr>
                <w:color w:val="auto"/>
              </w:rPr>
              <w:t xml:space="preserve"> ID</w:t>
            </w:r>
          </w:p>
        </w:tc>
        <w:tc>
          <w:p w14:paraId="7FCCF8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C716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554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alarm_switch</w:t>
            </w:r>
          </w:p>
        </w:tc>
        <w:tc>
          <w:p w14:paraId="7B9A24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3BC69D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报警开关（0开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1关）</w:t>
            </w:r>
          </w:p>
        </w:tc>
        <w:tc>
          <w:p w14:paraId="11A4FE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F4C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B16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create_order_switch</w:t>
            </w:r>
          </w:p>
        </w:tc>
        <w:tc>
          <w:p w14:paraId="3A9253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6E288D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自动创建工单开关（0开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1关）</w:t>
            </w:r>
          </w:p>
        </w:tc>
        <w:tc>
          <w:p w14:paraId="20951E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2A8D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F79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0EBD10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17963F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0708E7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7605CAF0">
      <w:pPr>
        <w:pStyle w:val="3"/>
        <w:rPr>
          <w:color w:val="auto"/>
        </w:rPr>
      </w:pPr>
      <w:r>
        <w:rPr>
          <w:rFonts w:hint="eastAsia"/>
          <w:color w:val="auto"/>
        </w:rPr>
        <w:t>匹配逻辑：MQ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消费时按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TopicType（ELECTRIC_U/I/P/W）定位规则，满足条件即写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realtime_alarm</w:t>
      </w:r>
      <w:r>
        <w:rPr>
          <w:rFonts w:hint="eastAsia"/>
          <w:color w:val="auto"/>
        </w:rPr>
        <w:t>、发邮件，并可自动生成维修工单。</w:t>
      </w:r>
    </w:p>
    <w:bookmarkEnd w:id="17"/>
    <w:p w14:paraId="168EDDE7">
      <w:pPr>
        <w:pStyle w:val="5"/>
        <w:rPr>
          <w:color w:val="auto"/>
        </w:rPr>
      </w:pPr>
      <w:bookmarkStart w:id="18" w:name="realtime_alarm实时报警表"/>
      <w:r>
        <w:rPr>
          <w:color w:val="auto"/>
        </w:rPr>
        <w:t xml:space="preserve">5.4 </w:t>
      </w:r>
      <w:r>
        <w:rPr>
          <w:rFonts w:hint="eastAsia"/>
          <w:color w:val="auto"/>
        </w:rPr>
        <w:t>realtime_alarm（实时报警表）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5"/>
        <w:gridCol w:w="1814"/>
        <w:gridCol w:w="1104"/>
        <w:gridCol w:w="793"/>
      </w:tblGrid>
      <w:tr w14:paraId="380A6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473C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7A4FA4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324F4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055E6F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373FD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5251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187533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39660C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</w:t>
            </w:r>
            <w:r>
              <w:rPr>
                <w:color w:val="auto"/>
              </w:rPr>
              <w:t xml:space="preserve"> ID</w:t>
            </w:r>
          </w:p>
        </w:tc>
        <w:tc>
          <w:p w14:paraId="7E1B7B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PK，雪花</w:t>
            </w:r>
          </w:p>
        </w:tc>
      </w:tr>
      <w:tr w14:paraId="461C5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B40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param_name</w:t>
            </w:r>
          </w:p>
        </w:tc>
        <w:tc>
          <w:p w14:paraId="4CF58C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64D23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参数名称</w:t>
            </w:r>
          </w:p>
        </w:tc>
        <w:tc>
          <w:p w14:paraId="25DFFD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9216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33B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alarm_time</w:t>
            </w:r>
          </w:p>
        </w:tc>
        <w:tc>
          <w:p w14:paraId="219A6E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578552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报警时间</w:t>
            </w:r>
          </w:p>
        </w:tc>
        <w:tc>
          <w:p w14:paraId="0D3087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索引建议</w:t>
            </w:r>
          </w:p>
        </w:tc>
      </w:tr>
      <w:tr w14:paraId="51052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21E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alarm_info</w:t>
            </w:r>
          </w:p>
        </w:tc>
        <w:tc>
          <w:p w14:paraId="146530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7A2A16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报警信息</w:t>
            </w:r>
          </w:p>
        </w:tc>
        <w:tc>
          <w:p w14:paraId="36FD36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DF42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416D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alarm_level</w:t>
            </w:r>
          </w:p>
        </w:tc>
        <w:tc>
          <w:p w14:paraId="662C38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5DD5AB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报警等级（0一般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1紧急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2严重）</w:t>
            </w:r>
          </w:p>
        </w:tc>
        <w:tc>
          <w:p w14:paraId="7E9FCC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3578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CB9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area</w:t>
            </w:r>
          </w:p>
        </w:tc>
        <w:tc>
          <w:p w14:paraId="405AA5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3B4430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报警区域</w:t>
            </w:r>
          </w:p>
        </w:tc>
        <w:tc>
          <w:p w14:paraId="0C02C4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4CB4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4783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</w:t>
            </w:r>
          </w:p>
        </w:tc>
        <w:tc>
          <w:p w14:paraId="3DBF79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2BD9AB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报警设备</w:t>
            </w:r>
          </w:p>
        </w:tc>
        <w:tc>
          <w:p w14:paraId="5E556A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1AFC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36F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alarm_val</w:t>
            </w:r>
          </w:p>
        </w:tc>
        <w:tc>
          <w:p w14:paraId="547018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4B3C0A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报警值</w:t>
            </w:r>
          </w:p>
        </w:tc>
        <w:tc>
          <w:p w14:paraId="4B5345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6D98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297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71848F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13EA1E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23B471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7912813D">
      <w:pPr>
        <w:pStyle w:val="3"/>
        <w:rPr>
          <w:color w:val="auto"/>
        </w:rPr>
      </w:pPr>
      <w:r>
        <w:rPr>
          <w:rFonts w:hint="eastAsia"/>
          <w:color w:val="auto"/>
        </w:rPr>
        <w:t>历史报警归档于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alarm_history</w:t>
      </w:r>
      <w:r>
        <w:rPr>
          <w:rFonts w:hint="eastAsia"/>
          <w:color w:val="auto"/>
        </w:rPr>
        <w:t>（结构相近，增加处置信息），由业务流转/定时任务归档。</w:t>
      </w:r>
    </w:p>
    <w:p w14:paraId="14A15AE6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8"/>
    <w:p w14:paraId="39A814F0">
      <w:pPr>
        <w:pStyle w:val="4"/>
        <w:rPr>
          <w:color w:val="auto"/>
        </w:rPr>
      </w:pPr>
      <w:bookmarkStart w:id="19" w:name="充电桩与计量核心表结构"/>
      <w:r>
        <w:rPr>
          <w:color w:val="auto"/>
        </w:rPr>
        <w:t xml:space="preserve">6. </w:t>
      </w:r>
      <w:r>
        <w:rPr>
          <w:rFonts w:hint="eastAsia"/>
          <w:color w:val="auto"/>
        </w:rPr>
        <w:t>充电桩与计量核心表结构</w:t>
      </w:r>
    </w:p>
    <w:p w14:paraId="5900F9FF">
      <w:pPr>
        <w:pStyle w:val="5"/>
        <w:rPr>
          <w:color w:val="auto"/>
        </w:rPr>
      </w:pPr>
      <w:bookmarkStart w:id="20" w:name="charging_station充电站信息表"/>
      <w:r>
        <w:rPr>
          <w:color w:val="auto"/>
        </w:rPr>
        <w:t xml:space="preserve">6.1 </w:t>
      </w:r>
      <w:r>
        <w:rPr>
          <w:rFonts w:hint="eastAsia"/>
          <w:color w:val="auto"/>
        </w:rPr>
        <w:t>charging_station（充电站信息表）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D234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6BD0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714F54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0C648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51F3AB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270B6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993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station_id</w:t>
            </w:r>
          </w:p>
        </w:tc>
        <w:tc>
          <w:p w14:paraId="14351F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160B3D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</w:t>
            </w:r>
            <w:r>
              <w:rPr>
                <w:color w:val="auto"/>
              </w:rPr>
              <w:t xml:space="preserve"> ID</w:t>
            </w:r>
          </w:p>
        </w:tc>
        <w:tc>
          <w:p w14:paraId="29329C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PK，AUTO_INCREMENT</w:t>
            </w:r>
          </w:p>
        </w:tc>
      </w:tr>
      <w:tr w14:paraId="2E7C9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EDB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merchant_id</w:t>
            </w:r>
          </w:p>
        </w:tc>
        <w:tc>
          <w:p w14:paraId="2EE7D7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1CF139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归属商户</w:t>
            </w:r>
            <w:r>
              <w:rPr>
                <w:color w:val="auto"/>
              </w:rPr>
              <w:t xml:space="preserve"> ID</w:t>
            </w:r>
          </w:p>
        </w:tc>
        <w:tc>
          <w:p w14:paraId="05D22F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B04B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856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merchant_name</w:t>
            </w:r>
          </w:p>
        </w:tc>
        <w:tc>
          <w:p w14:paraId="5D12AB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159659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归属商户名</w:t>
            </w:r>
          </w:p>
        </w:tc>
        <w:tc>
          <w:p w14:paraId="3D2658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1F96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95C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type</w:t>
            </w:r>
          </w:p>
        </w:tc>
        <w:tc>
          <w:p w14:paraId="1452D0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VARCHAR(10)</w:t>
            </w:r>
          </w:p>
        </w:tc>
        <w:tc>
          <w:p w14:paraId="5C0B03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充电站类型（0直连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1互联）</w:t>
            </w:r>
          </w:p>
        </w:tc>
        <w:tc>
          <w:p w14:paraId="004239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69748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88A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station_code</w:t>
            </w:r>
          </w:p>
        </w:tc>
        <w:tc>
          <w:p w14:paraId="3F0F0A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27A7FF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充电站编号</w:t>
            </w:r>
          </w:p>
        </w:tc>
        <w:tc>
          <w:p w14:paraId="7D1946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uk_station_code</w:t>
            </w:r>
          </w:p>
        </w:tc>
      </w:tr>
      <w:tr w14:paraId="2DB46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873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  <w:tc>
          <w:p w14:paraId="7A908E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716CBA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充电站名称</w:t>
            </w:r>
          </w:p>
        </w:tc>
        <w:tc>
          <w:p w14:paraId="59A955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D4EC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909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price</w:t>
            </w:r>
          </w:p>
        </w:tc>
        <w:tc>
          <w:p w14:paraId="71B5AF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7CCEF2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电站电价</w:t>
            </w:r>
          </w:p>
        </w:tc>
        <w:tc>
          <w:p w14:paraId="143087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6E950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55A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activity</w:t>
            </w:r>
          </w:p>
        </w:tc>
        <w:tc>
          <w:p w14:paraId="55DA7B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p w14:paraId="4E417D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电站活动</w:t>
            </w:r>
          </w:p>
        </w:tc>
        <w:tc>
          <w:p w14:paraId="099D71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B7D3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E6C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address</w:t>
            </w:r>
          </w:p>
        </w:tc>
        <w:tc>
          <w:p w14:paraId="59046D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2C1556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地址</w:t>
            </w:r>
          </w:p>
        </w:tc>
        <w:tc>
          <w:p w14:paraId="4ACBA1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B685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04F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longitude / latitude</w:t>
            </w:r>
          </w:p>
        </w:tc>
        <w:tc>
          <w:p w14:paraId="15B9A6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DECIMAL(10,6)</w:t>
            </w:r>
          </w:p>
        </w:tc>
        <w:tc>
          <w:p w14:paraId="3E9793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经度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纬度</w:t>
            </w:r>
          </w:p>
        </w:tc>
        <w:tc>
          <w:p w14:paraId="43AD70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9E69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8E3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total_piles</w:t>
            </w:r>
          </w:p>
        </w:tc>
        <w:tc>
          <w:p w14:paraId="47A9FA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4BCC04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充电桩总数</w:t>
            </w:r>
          </w:p>
        </w:tc>
        <w:tc>
          <w:p w14:paraId="23EA0F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4D7AC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104F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available_piles</w:t>
            </w:r>
          </w:p>
        </w:tc>
        <w:tc>
          <w:p w14:paraId="260F88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5104B9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可用充电桩数</w:t>
            </w:r>
          </w:p>
        </w:tc>
        <w:tc>
          <w:p w14:paraId="33266E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0508E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3EE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power_capacity</w:t>
            </w:r>
          </w:p>
        </w:tc>
        <w:tc>
          <w:p w14:paraId="41289D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64CA22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供电容量(kW)</w:t>
            </w:r>
          </w:p>
        </w:tc>
        <w:tc>
          <w:p w14:paraId="6FF16B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69622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2C0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operator</w:t>
            </w:r>
          </w:p>
        </w:tc>
        <w:tc>
          <w:p w14:paraId="7DC319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4978EF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运营商</w:t>
            </w:r>
          </w:p>
        </w:tc>
        <w:tc>
          <w:p w14:paraId="7650BD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5E7D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492D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contact_phone</w:t>
            </w:r>
          </w:p>
        </w:tc>
        <w:tc>
          <w:p w14:paraId="0C0256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p w14:paraId="5A8731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联系电话</w:t>
            </w:r>
          </w:p>
        </w:tc>
        <w:tc>
          <w:p w14:paraId="6F91A9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3A3F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D64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opening_hours</w:t>
            </w:r>
          </w:p>
        </w:tc>
        <w:tc>
          <w:p w14:paraId="68A89A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7FAD46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营业时间</w:t>
            </w:r>
          </w:p>
        </w:tc>
        <w:tc>
          <w:p w14:paraId="780608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2E1F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2E5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facilities</w:t>
            </w:r>
          </w:p>
        </w:tc>
        <w:tc>
          <w:p w14:paraId="51C2FD4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p w14:paraId="3F65F5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配套设施</w:t>
            </w:r>
          </w:p>
        </w:tc>
        <w:tc>
          <w:p w14:paraId="5A314D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57DE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DA6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1386D78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4EE8BC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2维护）</w:t>
            </w:r>
          </w:p>
        </w:tc>
        <w:tc>
          <w:p w14:paraId="039F9C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0，</w:t>
            </w:r>
            <w:r>
              <w:rPr>
                <w:rStyle w:val="48"/>
                <w:color w:val="auto"/>
              </w:rPr>
              <w:t>idx_status</w:t>
            </w:r>
          </w:p>
        </w:tc>
      </w:tr>
      <w:tr w14:paraId="07901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861F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remark</w:t>
            </w:r>
          </w:p>
        </w:tc>
        <w:tc>
          <w:p w14:paraId="2F5D4E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p w14:paraId="3445B4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6CF4AA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9A02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423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del_flag</w:t>
            </w:r>
          </w:p>
        </w:tc>
        <w:tc>
          <w:p w14:paraId="2A8E04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3317FB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删除标志（0存在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2删除）</w:t>
            </w:r>
          </w:p>
        </w:tc>
        <w:tc>
          <w:p w14:paraId="610C40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0，</w:t>
            </w:r>
            <w:r>
              <w:rPr>
                <w:rStyle w:val="48"/>
                <w:color w:val="auto"/>
              </w:rPr>
              <w:t>idx_del_flag</w:t>
            </w:r>
          </w:p>
        </w:tc>
      </w:tr>
      <w:tr w14:paraId="7F631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0B8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165ACA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391299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505D71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bookmarkEnd w:id="20"/>
    </w:tbl>
    <w:p w14:paraId="3D819D16">
      <w:pPr>
        <w:pStyle w:val="5"/>
        <w:rPr>
          <w:color w:val="auto"/>
        </w:rPr>
      </w:pPr>
      <w:bookmarkStart w:id="21" w:name="charging_pile充电桩信息表"/>
      <w:r>
        <w:rPr>
          <w:color w:val="auto"/>
        </w:rPr>
        <w:t xml:space="preserve">6.2 </w:t>
      </w:r>
      <w:r>
        <w:rPr>
          <w:rFonts w:hint="eastAsia"/>
          <w:color w:val="auto"/>
        </w:rPr>
        <w:t>charging_pile（充电桩信息表）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4E25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8636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13E928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76351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327F01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764C8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786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7517F9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43307D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</w:t>
            </w:r>
            <w:r>
              <w:rPr>
                <w:color w:val="auto"/>
              </w:rPr>
              <w:t xml:space="preserve"> ID</w:t>
            </w:r>
          </w:p>
        </w:tc>
        <w:tc>
          <w:p w14:paraId="5F28F1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PK，AUTO_INCREMENT</w:t>
            </w:r>
          </w:p>
        </w:tc>
      </w:tr>
      <w:tr w14:paraId="430AC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C17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pile_code</w:t>
            </w:r>
          </w:p>
        </w:tc>
        <w:tc>
          <w:p w14:paraId="1E7AB0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7BCF65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充电桩编号</w:t>
            </w:r>
          </w:p>
        </w:tc>
        <w:tc>
          <w:p w14:paraId="666997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uk_pile_code</w:t>
            </w:r>
          </w:p>
        </w:tc>
      </w:tr>
      <w:tr w14:paraId="4EE5B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765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pile_name</w:t>
            </w:r>
          </w:p>
        </w:tc>
        <w:tc>
          <w:p w14:paraId="2CDB20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1CFAFA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充电桩名称</w:t>
            </w:r>
          </w:p>
        </w:tc>
        <w:tc>
          <w:p w14:paraId="5E32DD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725FF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FFB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station_id</w:t>
            </w:r>
          </w:p>
        </w:tc>
        <w:tc>
          <w:p w14:paraId="42CEC6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610746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所属充电站</w:t>
            </w:r>
            <w:r>
              <w:rPr>
                <w:color w:val="auto"/>
              </w:rPr>
              <w:t xml:space="preserve"> ID</w:t>
            </w:r>
          </w:p>
        </w:tc>
        <w:tc>
          <w:p w14:paraId="0D2AF63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idx_station_id</w:t>
            </w:r>
          </w:p>
        </w:tc>
      </w:tr>
      <w:tr w14:paraId="3CE1F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B7D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brand_id</w:t>
            </w:r>
          </w:p>
        </w:tc>
        <w:tc>
          <w:p w14:paraId="6D3480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73CECF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品牌</w:t>
            </w:r>
            <w:r>
              <w:rPr>
                <w:color w:val="auto"/>
              </w:rPr>
              <w:t xml:space="preserve"> ID</w:t>
            </w:r>
          </w:p>
        </w:tc>
        <w:tc>
          <w:p w14:paraId="0A404E9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idx_brand_id</w:t>
            </w:r>
          </w:p>
        </w:tc>
      </w:tr>
      <w:tr w14:paraId="73312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051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model_id</w:t>
            </w:r>
          </w:p>
        </w:tc>
        <w:tc>
          <w:p w14:paraId="3767BE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37EF51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型号</w:t>
            </w:r>
            <w:r>
              <w:rPr>
                <w:color w:val="auto"/>
              </w:rPr>
              <w:t xml:space="preserve"> ID</w:t>
            </w:r>
          </w:p>
        </w:tc>
        <w:tc>
          <w:p w14:paraId="39E68AF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idx_model_id</w:t>
            </w:r>
          </w:p>
        </w:tc>
      </w:tr>
      <w:tr w14:paraId="7C5C3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CEC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pile_type</w:t>
            </w:r>
          </w:p>
        </w:tc>
        <w:tc>
          <w:p w14:paraId="0CEA93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3D66E6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类型（1直流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2交流）</w:t>
            </w:r>
          </w:p>
        </w:tc>
        <w:tc>
          <w:p w14:paraId="6987DF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1</w:t>
            </w:r>
          </w:p>
        </w:tc>
      </w:tr>
      <w:tr w14:paraId="1E2CF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16C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rated_power</w:t>
            </w:r>
          </w:p>
        </w:tc>
        <w:tc>
          <w:p w14:paraId="5593DB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051ED5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额定功率(kW)</w:t>
            </w:r>
          </w:p>
        </w:tc>
        <w:tc>
          <w:p w14:paraId="69F4E8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3CB8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469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voltage</w:t>
            </w:r>
          </w:p>
        </w:tc>
        <w:tc>
          <w:p w14:paraId="47CB9F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0818BF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额定电压(V)</w:t>
            </w:r>
          </w:p>
        </w:tc>
        <w:tc>
          <w:p w14:paraId="3D9FC0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4411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913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current</w:t>
            </w:r>
          </w:p>
        </w:tc>
        <w:tc>
          <w:p w14:paraId="669B08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1CDA24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额定电流(A)</w:t>
            </w:r>
          </w:p>
        </w:tc>
        <w:tc>
          <w:p w14:paraId="4E2BF7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B4FC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475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connector_type</w:t>
            </w:r>
          </w:p>
        </w:tc>
        <w:tc>
          <w:p w14:paraId="36811A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0F2502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接口类型</w:t>
            </w:r>
          </w:p>
        </w:tc>
        <w:tc>
          <w:p w14:paraId="636FF7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DA4C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C8B2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0D988A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07F206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状态（0空闲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1使用中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2故障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3离线）</w:t>
            </w:r>
          </w:p>
        </w:tc>
        <w:tc>
          <w:p w14:paraId="09431D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0，</w:t>
            </w:r>
            <w:r>
              <w:rPr>
                <w:rStyle w:val="48"/>
                <w:color w:val="auto"/>
              </w:rPr>
              <w:t>idx_status</w:t>
            </w:r>
          </w:p>
        </w:tc>
      </w:tr>
      <w:tr w14:paraId="4CCB7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7B5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location</w:t>
            </w:r>
          </w:p>
        </w:tc>
        <w:tc>
          <w:p w14:paraId="60C457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647915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安装位置</w:t>
            </w:r>
          </w:p>
        </w:tc>
        <w:tc>
          <w:p w14:paraId="3FC5CC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B5A7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2AF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longitude / latitude</w:t>
            </w:r>
          </w:p>
        </w:tc>
        <w:tc>
          <w:p w14:paraId="1ACDB7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DECIMAL(10,6)</w:t>
            </w:r>
          </w:p>
        </w:tc>
        <w:tc>
          <w:p w14:paraId="5C2FD7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经度/纬度</w:t>
            </w:r>
          </w:p>
        </w:tc>
        <w:tc>
          <w:p w14:paraId="4E8520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6DA2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9BA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ip_address</w:t>
            </w:r>
          </w:p>
        </w:tc>
        <w:tc>
          <w:p w14:paraId="748DCC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100421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IP </w:t>
            </w:r>
            <w:r>
              <w:rPr>
                <w:rFonts w:hint="eastAsia"/>
                <w:color w:val="auto"/>
              </w:rPr>
              <w:t>地址</w:t>
            </w:r>
          </w:p>
        </w:tc>
        <w:tc>
          <w:p w14:paraId="28B88E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7C2C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5081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port</w:t>
            </w:r>
          </w:p>
        </w:tc>
        <w:tc>
          <w:p w14:paraId="7C8B78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586E21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端口号</w:t>
            </w:r>
          </w:p>
        </w:tc>
        <w:tc>
          <w:p w14:paraId="545FC5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FCE2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65A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protocol</w:t>
            </w:r>
          </w:p>
        </w:tc>
        <w:tc>
          <w:p w14:paraId="04F27E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55A63D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通讯协议</w:t>
            </w:r>
          </w:p>
        </w:tc>
        <w:tc>
          <w:p w14:paraId="67302E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ModbusTCP</w:t>
            </w:r>
          </w:p>
        </w:tc>
      </w:tr>
      <w:tr w14:paraId="59DD4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B3D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last_online_time</w:t>
            </w:r>
          </w:p>
        </w:tc>
        <w:tc>
          <w:p w14:paraId="5BC3D2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65CA35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最后在线时间</w:t>
            </w:r>
          </w:p>
        </w:tc>
        <w:tc>
          <w:p w14:paraId="33F1D6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B40A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3D9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remark / del_flag / </w:t>
            </w:r>
            <w:r>
              <w:rPr>
                <w:rFonts w:hint="eastAsia"/>
                <w:color w:val="auto"/>
              </w:rPr>
              <w:t>审计四列</w:t>
            </w:r>
          </w:p>
        </w:tc>
        <w:tc>
          <w:p w14:paraId="01F547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0D51AF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备注、逻辑删除、审计</w:t>
            </w:r>
          </w:p>
        </w:tc>
        <w:tc>
          <w:p w14:paraId="3E9C28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del_flag </w:t>
            </w:r>
            <w:r>
              <w:rPr>
                <w:rStyle w:val="48"/>
                <w:color w:val="auto"/>
              </w:rPr>
              <w:t>idx_del_flag</w:t>
            </w:r>
          </w:p>
        </w:tc>
      </w:tr>
      <w:bookmarkEnd w:id="21"/>
    </w:tbl>
    <w:p w14:paraId="63E0361F">
      <w:pPr>
        <w:pStyle w:val="5"/>
        <w:rPr>
          <w:color w:val="auto"/>
        </w:rPr>
      </w:pPr>
      <w:bookmarkStart w:id="22" w:name="order_info订单信息表"/>
      <w:r>
        <w:rPr>
          <w:color w:val="auto"/>
        </w:rPr>
        <w:t xml:space="preserve">6.3 </w:t>
      </w:r>
      <w:r>
        <w:rPr>
          <w:rFonts w:hint="eastAsia"/>
          <w:color w:val="auto"/>
        </w:rPr>
        <w:t>order_info（订单信息表）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F642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3455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666A78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0FBE07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31B6EE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4143A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06A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17185C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265A2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</w:t>
            </w:r>
            <w:r>
              <w:rPr>
                <w:color w:val="auto"/>
              </w:rPr>
              <w:t xml:space="preserve"> ID</w:t>
            </w:r>
          </w:p>
        </w:tc>
        <w:tc>
          <w:p w14:paraId="0B71D4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PK，AUTO_INCREMENT</w:t>
            </w:r>
          </w:p>
        </w:tc>
      </w:tr>
      <w:tr w14:paraId="47F5D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FA7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order_no</w:t>
            </w:r>
          </w:p>
        </w:tc>
        <w:tc>
          <w:p w14:paraId="554B99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314643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订单编号</w:t>
            </w:r>
          </w:p>
        </w:tc>
        <w:tc>
          <w:p w14:paraId="0FA1F0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uk_order_no</w:t>
            </w:r>
          </w:p>
        </w:tc>
      </w:tr>
      <w:tr w14:paraId="7A5FC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2C6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order_type</w:t>
            </w:r>
          </w:p>
        </w:tc>
        <w:tc>
          <w:p w14:paraId="610CDB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425BC7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订单类型（1充电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2占用）</w:t>
            </w:r>
          </w:p>
        </w:tc>
        <w:tc>
          <w:p w14:paraId="0EE4D6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1，</w:t>
            </w:r>
            <w:r>
              <w:rPr>
                <w:rStyle w:val="48"/>
                <w:color w:val="auto"/>
              </w:rPr>
              <w:t>idx_order_type</w:t>
            </w:r>
          </w:p>
        </w:tc>
      </w:tr>
      <w:tr w14:paraId="38956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5CE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related_id</w:t>
            </w:r>
          </w:p>
        </w:tc>
        <w:tc>
          <w:p w14:paraId="2381EA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42EF89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关联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ID（桩/占用业务）</w:t>
            </w:r>
          </w:p>
        </w:tc>
        <w:tc>
          <w:p w14:paraId="4CA05B8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idx_related_id</w:t>
            </w:r>
          </w:p>
        </w:tc>
      </w:tr>
      <w:tr w14:paraId="3C0FD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56F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p w14:paraId="0E9637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F3913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</w:t>
            </w:r>
            <w:r>
              <w:rPr>
                <w:color w:val="auto"/>
              </w:rPr>
              <w:t xml:space="preserve"> ID</w:t>
            </w:r>
          </w:p>
        </w:tc>
        <w:tc>
          <w:p w14:paraId="2E915F9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idx_user_id</w:t>
            </w:r>
          </w:p>
        </w:tc>
      </w:tr>
      <w:tr w14:paraId="4F04B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F3A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user_name</w:t>
            </w:r>
          </w:p>
        </w:tc>
        <w:tc>
          <w:p w14:paraId="22AAF3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4DA899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用户名称</w:t>
            </w:r>
          </w:p>
        </w:tc>
        <w:tc>
          <w:p w14:paraId="74D837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A58B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8A7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total_amount</w:t>
            </w:r>
          </w:p>
        </w:tc>
        <w:tc>
          <w:p w14:paraId="228DE1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0801EE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总金额(元)</w:t>
            </w:r>
          </w:p>
        </w:tc>
        <w:tc>
          <w:p w14:paraId="599A24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1FA6B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561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payment_amount</w:t>
            </w:r>
          </w:p>
        </w:tc>
        <w:tc>
          <w:p w14:paraId="364277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6B4A90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支付金额(元)</w:t>
            </w:r>
          </w:p>
        </w:tc>
        <w:tc>
          <w:p w14:paraId="4FA7E9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5DEF2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B62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payment_time</w:t>
            </w:r>
          </w:p>
        </w:tc>
        <w:tc>
          <w:p w14:paraId="4D8783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66906D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支付时间</w:t>
            </w:r>
          </w:p>
        </w:tc>
        <w:tc>
          <w:p w14:paraId="7C4A39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A652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598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payment_method</w:t>
            </w:r>
          </w:p>
        </w:tc>
        <w:tc>
          <w:p w14:paraId="4982D5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4F7CD1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支付方式</w:t>
            </w:r>
          </w:p>
        </w:tc>
        <w:tc>
          <w:p w14:paraId="1A8A6D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DDFD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D93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payment_status</w:t>
            </w:r>
          </w:p>
        </w:tc>
        <w:tc>
          <w:p w14:paraId="1049EB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773FFA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支付状态（0未支付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1已支付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2退款）</w:t>
            </w:r>
          </w:p>
        </w:tc>
        <w:tc>
          <w:p w14:paraId="5EE09B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0，</w:t>
            </w:r>
            <w:r>
              <w:rPr>
                <w:rStyle w:val="48"/>
                <w:color w:val="auto"/>
              </w:rPr>
              <w:t>idx_payment_status</w:t>
            </w:r>
          </w:p>
        </w:tc>
      </w:tr>
      <w:tr w14:paraId="34B6C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6F5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4688A1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VARCHAR(1)</w:t>
            </w:r>
          </w:p>
        </w:tc>
        <w:tc>
          <w:p w14:paraId="723D02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订单状态（0待处理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1已完成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2已取消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3异常）</w:t>
            </w:r>
          </w:p>
        </w:tc>
        <w:tc>
          <w:p w14:paraId="0D859A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0，</w:t>
            </w:r>
            <w:r>
              <w:rPr>
                <w:rStyle w:val="48"/>
                <w:color w:val="auto"/>
              </w:rPr>
              <w:t>idx_status</w:t>
            </w:r>
          </w:p>
        </w:tc>
      </w:tr>
      <w:tr w14:paraId="31F54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22E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remark</w:t>
            </w:r>
          </w:p>
        </w:tc>
        <w:tc>
          <w:p w14:paraId="0FDE6D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p w14:paraId="17FEDC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225F38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928B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8B6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194414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1913D0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7F651A8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idx_create_time</w:t>
            </w:r>
          </w:p>
        </w:tc>
      </w:tr>
    </w:tbl>
    <w:p w14:paraId="20B48326">
      <w:pPr>
        <w:pStyle w:val="13"/>
        <w:rPr>
          <w:color w:val="auto"/>
        </w:rPr>
      </w:pPr>
      <w:r>
        <w:rPr>
          <w:rFonts w:hint="eastAsia"/>
          <w:color w:val="auto"/>
        </w:rPr>
        <w:t>占用订单单独由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occupancy_order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承载，计价规则由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charging_price_strategy</w:t>
      </w:r>
      <w:r>
        <w:rPr>
          <w:color w:val="auto"/>
        </w:rPr>
        <w:t>/</w:t>
      </w:r>
      <w:r>
        <w:rPr>
          <w:rStyle w:val="48"/>
          <w:color w:val="auto"/>
        </w:rPr>
        <w:t>charging_price_param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驱动。</w:t>
      </w:r>
    </w:p>
    <w:bookmarkEnd w:id="22"/>
    <w:p w14:paraId="40D42256">
      <w:pPr>
        <w:pStyle w:val="5"/>
        <w:rPr>
          <w:color w:val="auto"/>
        </w:rPr>
      </w:pPr>
      <w:bookmarkStart w:id="23" w:name="ems_meter_info计量器具信息表"/>
      <w:r>
        <w:rPr>
          <w:color w:val="auto"/>
        </w:rPr>
        <w:t xml:space="preserve">6.4 </w:t>
      </w:r>
      <w:r>
        <w:rPr>
          <w:rFonts w:hint="eastAsia"/>
          <w:color w:val="auto"/>
        </w:rPr>
        <w:t>ems_meter_info（计量器具信息表）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8102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1A97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3903D2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7CE602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7A1361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1BCCC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048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284FA7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74ED41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  <w:r>
              <w:rPr>
                <w:color w:val="auto"/>
              </w:rPr>
              <w:t xml:space="preserve"> ID</w:t>
            </w:r>
          </w:p>
        </w:tc>
        <w:tc>
          <w:p w14:paraId="02A4E5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PK，AUTO_INCREMENT</w:t>
            </w:r>
          </w:p>
        </w:tc>
      </w:tr>
      <w:tr w14:paraId="60DFB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45D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meter_code</w:t>
            </w:r>
          </w:p>
        </w:tc>
        <w:tc>
          <w:p w14:paraId="5526B8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3C7237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器具编码</w:t>
            </w:r>
          </w:p>
        </w:tc>
        <w:tc>
          <w:p w14:paraId="0DE37F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uk_meter_code</w:t>
            </w:r>
          </w:p>
        </w:tc>
      </w:tr>
      <w:tr w14:paraId="3F6FB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315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meter_name</w:t>
            </w:r>
          </w:p>
        </w:tc>
        <w:tc>
          <w:p w14:paraId="417EC3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p w14:paraId="473738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器具名称</w:t>
            </w:r>
          </w:p>
        </w:tc>
        <w:tc>
          <w:p w14:paraId="680FD2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5AC55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01F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meter_type</w:t>
            </w:r>
          </w:p>
        </w:tc>
        <w:tc>
          <w:p w14:paraId="577B19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3602A6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类型（electric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电能表/water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水表/gas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煤气表/steam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蒸汽表）</w:t>
            </w:r>
          </w:p>
        </w:tc>
        <w:tc>
          <w:p w14:paraId="47F382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idx_meter_type</w:t>
            </w:r>
          </w:p>
        </w:tc>
      </w:tr>
      <w:tr w14:paraId="3FA45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998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meter_model</w:t>
            </w:r>
          </w:p>
        </w:tc>
        <w:tc>
          <w:p w14:paraId="2F6BAC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45B598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型号</w:t>
            </w:r>
          </w:p>
        </w:tc>
        <w:tc>
          <w:p w14:paraId="0B9EC44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A4A6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407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accuracy_level</w:t>
            </w:r>
          </w:p>
        </w:tc>
        <w:tc>
          <w:p w14:paraId="68CA28D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5B18B4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精度等级</w:t>
            </w:r>
          </w:p>
        </w:tc>
        <w:tc>
          <w:p w14:paraId="4471C8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C1C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62E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install_location</w:t>
            </w:r>
          </w:p>
        </w:tc>
        <w:tc>
          <w:p w14:paraId="56FCE1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p w14:paraId="0AAD13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安装位置</w:t>
            </w:r>
          </w:p>
        </w:tc>
        <w:tc>
          <w:p w14:paraId="1DDFE1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7F3B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8C7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install_date</w:t>
            </w:r>
          </w:p>
        </w:tc>
        <w:tc>
          <w:p w14:paraId="5BE6B9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</w:t>
            </w:r>
          </w:p>
        </w:tc>
        <w:tc>
          <w:p w14:paraId="6B21E8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安装日期</w:t>
            </w:r>
          </w:p>
        </w:tc>
        <w:tc>
          <w:p w14:paraId="011B22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2C84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E75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manufacturer</w:t>
            </w:r>
          </w:p>
        </w:tc>
        <w:tc>
          <w:p w14:paraId="3CADA1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p w14:paraId="68A2FC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生产厂家</w:t>
            </w:r>
          </w:p>
        </w:tc>
        <w:tc>
          <w:p w14:paraId="7333BC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592E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B9D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manufacturer_date</w:t>
            </w:r>
          </w:p>
        </w:tc>
        <w:tc>
          <w:p w14:paraId="05D166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</w:t>
            </w:r>
          </w:p>
        </w:tc>
        <w:tc>
          <w:p w14:paraId="3C994E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出厂日期</w:t>
            </w:r>
          </w:p>
        </w:tc>
        <w:tc>
          <w:p w14:paraId="74C163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67F2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E9E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4D4D94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p w14:paraId="311FA0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状态（normal/warning/error/maintenance）</w:t>
            </w:r>
          </w:p>
        </w:tc>
        <w:tc>
          <w:p w14:paraId="6A7CE5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normal，</w:t>
            </w:r>
            <w:r>
              <w:rPr>
                <w:rStyle w:val="48"/>
                <w:color w:val="auto"/>
              </w:rPr>
              <w:t>idx_status</w:t>
            </w:r>
          </w:p>
        </w:tc>
      </w:tr>
      <w:tr w14:paraId="44D38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E53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last_calibration_date</w:t>
            </w:r>
          </w:p>
        </w:tc>
        <w:tc>
          <w:p w14:paraId="6AE2DA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</w:t>
            </w:r>
          </w:p>
        </w:tc>
        <w:tc>
          <w:p w14:paraId="024F34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上次校准日期</w:t>
            </w:r>
          </w:p>
        </w:tc>
        <w:tc>
          <w:p w14:paraId="768E9B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DD62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ED6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next_calibration_date</w:t>
            </w:r>
          </w:p>
        </w:tc>
        <w:tc>
          <w:p w14:paraId="3AE58A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</w:t>
            </w:r>
          </w:p>
        </w:tc>
        <w:tc>
          <w:p w14:paraId="1F369C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下次校准日期</w:t>
            </w:r>
          </w:p>
        </w:tc>
        <w:tc>
          <w:p w14:paraId="0500ABD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idx_next_calibration_date</w:t>
            </w:r>
          </w:p>
        </w:tc>
      </w:tr>
      <w:tr w14:paraId="375ED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4EC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calibration_cycle</w:t>
            </w:r>
          </w:p>
        </w:tc>
        <w:tc>
          <w:p w14:paraId="6D82F6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4C854C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校准周期(月)</w:t>
            </w:r>
          </w:p>
        </w:tc>
        <w:tc>
          <w:p w14:paraId="639158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12</w:t>
            </w:r>
          </w:p>
        </w:tc>
      </w:tr>
      <w:tr w14:paraId="35B66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142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certificate_no</w:t>
            </w:r>
          </w:p>
        </w:tc>
        <w:tc>
          <w:p w14:paraId="738D78D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53DC71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证书编号</w:t>
            </w:r>
          </w:p>
        </w:tc>
        <w:tc>
          <w:p w14:paraId="43FCD6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A47A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355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remark</w:t>
            </w:r>
          </w:p>
        </w:tc>
        <w:tc>
          <w:p w14:paraId="4378BE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VARCHAR(1000)</w:t>
            </w:r>
          </w:p>
        </w:tc>
        <w:tc>
          <w:p w14:paraId="019DEA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59FE6C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B327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117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p w14:paraId="51F629C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7DE361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所属用户</w:t>
            </w:r>
          </w:p>
        </w:tc>
        <w:tc>
          <w:p w14:paraId="4AC883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2305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E0F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dept_id</w:t>
            </w:r>
          </w:p>
        </w:tc>
        <w:tc>
          <w:p w14:paraId="0F12D0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31F4F2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所属部门</w:t>
            </w:r>
          </w:p>
        </w:tc>
        <w:tc>
          <w:p w14:paraId="22F3FA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B224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9FA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create_time/create_by/update_by/update_time</w:t>
            </w:r>
          </w:p>
        </w:tc>
        <w:tc>
          <w:p w14:paraId="095506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7EFF98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1FF6B2A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idx_create_time</w:t>
            </w:r>
          </w:p>
        </w:tc>
      </w:tr>
      <w:tr w14:paraId="2460A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5C4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del_flag</w:t>
            </w:r>
          </w:p>
        </w:tc>
        <w:tc>
          <w:p w14:paraId="12C23F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0DF673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删除标志（</w:t>
            </w:r>
            <w:r>
              <w:rPr>
                <w:rFonts w:hint="eastAsia"/>
                <w:b/>
                <w:bCs/>
                <w:color w:val="auto"/>
              </w:rPr>
              <w:t>本表</w:t>
            </w:r>
            <w:r>
              <w:rPr>
                <w:b/>
                <w:bCs/>
                <w:color w:val="auto"/>
              </w:rPr>
              <w:t xml:space="preserve"> 0 </w:t>
            </w:r>
            <w:r>
              <w:rPr>
                <w:rFonts w:hint="eastAsia"/>
                <w:b/>
                <w:bCs/>
                <w:color w:val="auto"/>
              </w:rPr>
              <w:t>正常</w:t>
            </w:r>
            <w:r>
              <w:rPr>
                <w:b/>
                <w:bCs/>
                <w:color w:val="auto"/>
              </w:rPr>
              <w:t xml:space="preserve"> 1 </w:t>
            </w:r>
            <w:r>
              <w:rPr>
                <w:rFonts w:hint="eastAsia"/>
                <w:b/>
                <w:bCs/>
                <w:color w:val="auto"/>
              </w:rPr>
              <w:t>删除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337D91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66A2A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789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del_by / del_time</w:t>
            </w:r>
          </w:p>
        </w:tc>
        <w:tc>
          <w:p w14:paraId="4C9B1E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 / DATETIME</w:t>
            </w:r>
          </w:p>
        </w:tc>
        <w:tc>
          <w:p w14:paraId="5A3780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删除者/删除时间</w:t>
            </w:r>
          </w:p>
        </w:tc>
        <w:tc>
          <w:p w14:paraId="55B8CD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96B6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5D0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组合索引</w:t>
            </w:r>
          </w:p>
        </w:tc>
        <w:tc>
          <w:p w14:paraId="7F75A5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523AB48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idx_meter_type_status(meter_type,status)</w:t>
            </w:r>
          </w:p>
        </w:tc>
        <w:tc>
          <w:p w14:paraId="584265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10791556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3"/>
    <w:p w14:paraId="29A01D02">
      <w:pPr>
        <w:pStyle w:val="4"/>
        <w:rPr>
          <w:color w:val="auto"/>
        </w:rPr>
      </w:pPr>
      <w:bookmarkStart w:id="24" w:name="医院智慧能源核心表结构"/>
      <w:r>
        <w:rPr>
          <w:color w:val="auto"/>
        </w:rPr>
        <w:t xml:space="preserve">7. </w:t>
      </w:r>
      <w:r>
        <w:rPr>
          <w:rFonts w:hint="eastAsia"/>
          <w:color w:val="auto"/>
        </w:rPr>
        <w:t>医院智慧能源核心表结构</w:t>
      </w:r>
    </w:p>
    <w:p w14:paraId="0FF9B1C4">
      <w:pPr>
        <w:pStyle w:val="13"/>
        <w:rPr>
          <w:color w:val="auto"/>
        </w:rPr>
      </w:pPr>
      <w:r>
        <w:rPr>
          <w:rFonts w:hint="eastAsia"/>
          <w:color w:val="auto"/>
        </w:rPr>
        <w:t>全部为</w:t>
      </w:r>
      <w:r>
        <w:rPr>
          <w:color w:val="auto"/>
        </w:rPr>
        <w:t xml:space="preserve"> InnoDB / utf8mb4 / </w:t>
      </w:r>
      <w:r>
        <w:rPr>
          <w:rFonts w:hint="eastAsia"/>
          <w:color w:val="auto"/>
        </w:rPr>
        <w:t>雪花</w:t>
      </w:r>
      <w:r>
        <w:rPr>
          <w:color w:val="auto"/>
        </w:rPr>
        <w:t xml:space="preserve"> BIGINT </w:t>
      </w:r>
      <w:r>
        <w:rPr>
          <w:rFonts w:hint="eastAsia"/>
          <w:color w:val="auto"/>
        </w:rPr>
        <w:t>主键；初始化脚本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hospital_init.sql</w:t>
      </w:r>
      <w:r>
        <w:rPr>
          <w:color w:val="auto"/>
        </w:rPr>
        <w:t>、</w:t>
      </w:r>
      <w:r>
        <w:rPr>
          <w:rStyle w:val="48"/>
          <w:color w:val="auto"/>
        </w:rPr>
        <w:t>hospital_alarm.sql</w:t>
      </w:r>
      <w:r>
        <w:rPr>
          <w:color w:val="auto"/>
        </w:rPr>
        <w:t>、</w:t>
      </w:r>
      <w:r>
        <w:rPr>
          <w:rStyle w:val="48"/>
          <w:color w:val="auto"/>
        </w:rPr>
        <w:t>hospital_m4.sql</w:t>
      </w:r>
      <w:r>
        <w:rPr>
          <w:rFonts w:hint="eastAsia"/>
          <w:color w:val="auto"/>
        </w:rPr>
        <w:t>，MyBatis-Plus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亦具备自动建表能力，脚本用于显式初始化与生产部署。</w:t>
      </w:r>
    </w:p>
    <w:p w14:paraId="5E8BD7BD">
      <w:pPr>
        <w:pStyle w:val="5"/>
        <w:rPr>
          <w:color w:val="auto"/>
        </w:rPr>
      </w:pPr>
      <w:bookmarkStart w:id="25" w:name="hospital_device医院检查检验设备台账"/>
      <w:r>
        <w:rPr>
          <w:color w:val="auto"/>
        </w:rPr>
        <w:t xml:space="preserve">7.1 </w:t>
      </w:r>
      <w:r>
        <w:rPr>
          <w:rFonts w:hint="eastAsia"/>
          <w:color w:val="auto"/>
        </w:rPr>
        <w:t>hospital_device（医院检查检验设备台账）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58AF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029D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1D72DA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5572C3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05100B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06B61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37E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214E78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58DC25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4C838E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324F4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188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device_name</w:t>
            </w:r>
          </w:p>
        </w:tc>
        <w:tc>
          <w:p w14:paraId="55D11E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0250AE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设备名称</w:t>
            </w:r>
          </w:p>
        </w:tc>
        <w:tc>
          <w:p w14:paraId="7332F1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1F61B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0A9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device_code</w:t>
            </w:r>
          </w:p>
        </w:tc>
        <w:tc>
          <w:p w14:paraId="2AB709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60AF4B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设备编号（平台内唯一，TDengine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子表命名要素）</w:t>
            </w:r>
          </w:p>
        </w:tc>
        <w:tc>
          <w:p w14:paraId="22800F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uk_device_code</w:t>
            </w:r>
          </w:p>
        </w:tc>
      </w:tr>
      <w:tr w14:paraId="1C6F8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C21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device_type</w:t>
            </w:r>
          </w:p>
        </w:tc>
        <w:tc>
          <w:p w14:paraId="10FACA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VARCHAR(32)</w:t>
            </w:r>
          </w:p>
        </w:tc>
        <w:tc>
          <w:p w14:paraId="5E60C8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设备类型（CT/MRI/DR/US/LAB/DSA/OTHER）</w:t>
            </w:r>
          </w:p>
        </w:tc>
        <w:tc>
          <w:p w14:paraId="14EFD3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01398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F4C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project_category</w:t>
            </w:r>
          </w:p>
        </w:tc>
        <w:tc>
          <w:p w14:paraId="54EA08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VARCHAR(32)</w:t>
            </w:r>
          </w:p>
        </w:tc>
        <w:tc>
          <w:p w14:paraId="28228A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分项（LIGHTING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照明/AIRCOND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空调/MEDICAL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医疗设备/POWER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动力/OTHER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其他）</w:t>
            </w:r>
          </w:p>
        </w:tc>
        <w:tc>
          <w:p w14:paraId="122CA81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idx_device_category</w:t>
            </w:r>
            <w:r>
              <w:rPr>
                <w:rFonts w:hint="eastAsia"/>
                <w:color w:val="auto"/>
              </w:rPr>
              <w:t>（M4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增量）</w:t>
            </w:r>
          </w:p>
        </w:tc>
      </w:tr>
      <w:tr w14:paraId="7445D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F34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model</w:t>
            </w:r>
          </w:p>
        </w:tc>
        <w:tc>
          <w:p w14:paraId="3AD437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1EF938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设备型号</w:t>
            </w:r>
          </w:p>
        </w:tc>
        <w:tc>
          <w:p w14:paraId="48BABD6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DE8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8D4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manufacturer</w:t>
            </w:r>
          </w:p>
        </w:tc>
        <w:tc>
          <w:p w14:paraId="012F4B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27B771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生产厂商</w:t>
            </w:r>
          </w:p>
        </w:tc>
        <w:tc>
          <w:p w14:paraId="786D0D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D328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01D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area_id</w:t>
            </w:r>
          </w:p>
        </w:tc>
        <w:tc>
          <w:p w14:paraId="6D8965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3586AA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所属院区（sys_dept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hospital_area）</w:t>
            </w:r>
          </w:p>
        </w:tc>
        <w:tc>
          <w:p w14:paraId="49C041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FB88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051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dept_id</w:t>
            </w:r>
          </w:p>
        </w:tc>
        <w:tc>
          <w:p w14:paraId="7B2BE3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3F7176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所属科室（sys_dept）</w:t>
            </w:r>
          </w:p>
        </w:tc>
        <w:tc>
          <w:p w14:paraId="4C624B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52FC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171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iot_device_id</w:t>
            </w:r>
          </w:p>
        </w:tc>
        <w:tc>
          <w:p w14:paraId="39A20E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7E8170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ID（回调关联键）</w:t>
            </w:r>
          </w:p>
        </w:tc>
        <w:tc>
          <w:p w14:paraId="11AF74F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idx_iot_device_id</w:t>
            </w:r>
          </w:p>
        </w:tc>
      </w:tr>
      <w:tr w14:paraId="240C5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0E3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464880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79A393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设备状态（0正常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2离线）</w:t>
            </w:r>
          </w:p>
        </w:tc>
        <w:tc>
          <w:p w14:paraId="1C6DDD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0F6ED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5E4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remark</w:t>
            </w:r>
          </w:p>
        </w:tc>
        <w:tc>
          <w:p w14:paraId="4B0E30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VARCHAR(512)</w:t>
            </w:r>
          </w:p>
        </w:tc>
        <w:tc>
          <w:p w14:paraId="34A5EE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51241F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01C2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A23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43D621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1E74A0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6A4242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bookmarkEnd w:id="25"/>
    </w:tbl>
    <w:p w14:paraId="7ADC38FC">
      <w:pPr>
        <w:pStyle w:val="5"/>
        <w:rPr>
          <w:color w:val="auto"/>
        </w:rPr>
      </w:pPr>
      <w:bookmarkStart w:id="26" w:name="hospital_device_data医院设备数据点mysql-落库"/>
      <w:r>
        <w:rPr>
          <w:color w:val="auto"/>
        </w:rPr>
        <w:t xml:space="preserve">7.2 </w:t>
      </w:r>
      <w:r>
        <w:rPr>
          <w:rFonts w:hint="eastAsia"/>
          <w:color w:val="auto"/>
        </w:rPr>
        <w:t>hospital_device_data（医院设备数据点，MySQL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落库）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6598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D22A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7FA899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0469CA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7179ED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723A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BC1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3D67E3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7ED725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439F6D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PK，雪花</w:t>
            </w:r>
          </w:p>
        </w:tc>
      </w:tr>
      <w:tr w14:paraId="17985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7B9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device_id</w:t>
            </w:r>
          </w:p>
        </w:tc>
        <w:tc>
          <w:p w14:paraId="2306FA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256CD5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ID（hospital_device.id）</w:t>
            </w:r>
          </w:p>
        </w:tc>
        <w:tc>
          <w:p w14:paraId="587C11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NULL，组合索引</w:t>
            </w:r>
          </w:p>
        </w:tc>
      </w:tr>
      <w:tr w14:paraId="5E807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E79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metric_code</w:t>
            </w:r>
          </w:p>
        </w:tc>
        <w:tc>
          <w:p w14:paraId="754327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0EABDE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指标编码（hospital_metric_def.metric_code）</w:t>
            </w:r>
          </w:p>
        </w:tc>
        <w:tc>
          <w:p w14:paraId="5F6EA9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NULL，组合索引</w:t>
            </w:r>
          </w:p>
        </w:tc>
      </w:tr>
      <w:tr w14:paraId="6D77D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7E4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metric_value</w:t>
            </w:r>
          </w:p>
        </w:tc>
        <w:tc>
          <w:p w14:paraId="670249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DECIMAL(18,4)</w:t>
            </w:r>
          </w:p>
        </w:tc>
        <w:tc>
          <w:p w14:paraId="3DB6C1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指标值（数值型）</w:t>
            </w:r>
          </w:p>
        </w:tc>
        <w:tc>
          <w:p w14:paraId="15EBF1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F8E6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3C4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metric_str</w:t>
            </w:r>
          </w:p>
        </w:tc>
        <w:tc>
          <w:p w14:paraId="79202B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4B60BF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指标值（状态/字符串型）</w:t>
            </w:r>
          </w:p>
        </w:tc>
        <w:tc>
          <w:p w14:paraId="426138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D561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D80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ts</w:t>
            </w:r>
          </w:p>
        </w:tc>
        <w:tc>
          <w:p w14:paraId="4C3953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6A0913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采集时间</w:t>
            </w:r>
          </w:p>
        </w:tc>
        <w:tc>
          <w:p w14:paraId="029E42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组合索引</w:t>
            </w:r>
          </w:p>
        </w:tc>
      </w:tr>
      <w:tr w14:paraId="527EF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C3C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quality</w:t>
            </w:r>
          </w:p>
        </w:tc>
        <w:tc>
          <w:p w14:paraId="42A705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7AD0ED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数据质量（0正常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1异常）</w:t>
            </w:r>
          </w:p>
        </w:tc>
        <w:tc>
          <w:p w14:paraId="4E1D07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52A33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16F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receive_time</w:t>
            </w:r>
          </w:p>
        </w:tc>
        <w:tc>
          <w:p w14:paraId="6079D5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23299C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平台接收时间</w:t>
            </w:r>
          </w:p>
        </w:tc>
        <w:tc>
          <w:p w14:paraId="428769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5A11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172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索引</w:t>
            </w:r>
          </w:p>
        </w:tc>
        <w:tc>
          <w:p w14:paraId="1E68D6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3918F79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idx_device_metric_ts(device_id, metric_code, ts)</w:t>
            </w:r>
          </w:p>
        </w:tc>
        <w:tc>
          <w:p w14:paraId="7F1B0D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支撑设备-指标-时间范围查询</w:t>
            </w:r>
          </w:p>
        </w:tc>
      </w:tr>
    </w:tbl>
    <w:p w14:paraId="247CA1CF">
      <w:pPr>
        <w:pStyle w:val="3"/>
        <w:rPr>
          <w:color w:val="auto"/>
        </w:rPr>
      </w:pPr>
      <w:r>
        <w:rPr>
          <w:rFonts w:hint="eastAsia"/>
          <w:color w:val="auto"/>
        </w:rPr>
        <w:t>说明：追加写入、高频插入；无审计列、无逻辑删除，由保留策略定期清理/归档。同名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超表见第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章。</w:t>
      </w:r>
    </w:p>
    <w:bookmarkEnd w:id="26"/>
    <w:p w14:paraId="7693C7BA">
      <w:pPr>
        <w:pStyle w:val="5"/>
        <w:rPr>
          <w:color w:val="auto"/>
        </w:rPr>
      </w:pPr>
      <w:bookmarkStart w:id="27" w:name="hospital_area医院院区管理"/>
      <w:r>
        <w:rPr>
          <w:color w:val="auto"/>
        </w:rPr>
        <w:t xml:space="preserve">7.3 </w:t>
      </w:r>
      <w:r>
        <w:rPr>
          <w:rFonts w:hint="eastAsia"/>
          <w:color w:val="auto"/>
        </w:rPr>
        <w:t>hospital_area（医院院区管理）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E70E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FE76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113D1F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41E49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2DA069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60E5C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C5F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7B557E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713E8F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59599B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0E444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71B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area_code</w:t>
            </w:r>
          </w:p>
        </w:tc>
        <w:tc>
          <w:p w14:paraId="73B3F7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52CD57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院区编码</w:t>
            </w:r>
          </w:p>
        </w:tc>
        <w:tc>
          <w:p w14:paraId="56CD25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uk_area_code</w:t>
            </w:r>
          </w:p>
        </w:tc>
      </w:tr>
      <w:tr w14:paraId="10A32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E46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area_name</w:t>
            </w:r>
          </w:p>
        </w:tc>
        <w:tc>
          <w:p w14:paraId="32F52E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5750BF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院区名称</w:t>
            </w:r>
          </w:p>
        </w:tc>
        <w:tc>
          <w:p w14:paraId="6B9429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2C88A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CE9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area_type</w:t>
            </w:r>
          </w:p>
        </w:tc>
        <w:tc>
          <w:p w14:paraId="03264B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7F400B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类型（0院区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1楼宇）</w:t>
            </w:r>
          </w:p>
        </w:tc>
        <w:tc>
          <w:p w14:paraId="2B2E4B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365F3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9D2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parent_id</w:t>
            </w:r>
          </w:p>
        </w:tc>
        <w:tc>
          <w:p w14:paraId="252816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58ACE5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上级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为顶级院区）</w:t>
            </w:r>
          </w:p>
        </w:tc>
        <w:tc>
          <w:p w14:paraId="556124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0，</w:t>
            </w:r>
            <w:r>
              <w:rPr>
                <w:rStyle w:val="48"/>
                <w:color w:val="auto"/>
              </w:rPr>
              <w:t>idx_area_parent</w:t>
            </w:r>
          </w:p>
        </w:tc>
      </w:tr>
      <w:tr w14:paraId="1513A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6FF6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3CEAA0E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485889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1停用）</w:t>
            </w:r>
          </w:p>
        </w:tc>
        <w:tc>
          <w:p w14:paraId="10B3EA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46FD2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BF0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sort</w:t>
            </w:r>
          </w:p>
        </w:tc>
        <w:tc>
          <w:p w14:paraId="1FC57E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4D7156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排序</w:t>
            </w:r>
          </w:p>
        </w:tc>
        <w:tc>
          <w:p w14:paraId="5CF06E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2BB8A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D65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remark</w:t>
            </w:r>
          </w:p>
        </w:tc>
        <w:tc>
          <w:p w14:paraId="72B3DE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VARCHAR(512)</w:t>
            </w:r>
          </w:p>
        </w:tc>
        <w:tc>
          <w:p w14:paraId="3AEBC6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2914D9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AE07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F33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2D695B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6FDD46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1D73FB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72EBCC64">
      <w:pPr>
        <w:pStyle w:val="3"/>
        <w:rPr>
          <w:color w:val="auto"/>
        </w:rPr>
      </w:pPr>
      <w:r>
        <w:rPr>
          <w:rFonts w:hint="eastAsia"/>
          <w:color w:val="auto"/>
        </w:rPr>
        <w:t>预置示例：HQ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总院区、EAST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东院区、WEST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西院区（见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hospital_m4.sql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hospital_seed_demo.sql</w:t>
      </w:r>
      <w:r>
        <w:rPr>
          <w:rFonts w:hint="eastAsia"/>
          <w:color w:val="auto"/>
        </w:rPr>
        <w:t>）。</w:t>
      </w:r>
    </w:p>
    <w:bookmarkEnd w:id="27"/>
    <w:p w14:paraId="5D18AA63">
      <w:pPr>
        <w:pStyle w:val="5"/>
        <w:rPr>
          <w:color w:val="auto"/>
        </w:rPr>
      </w:pPr>
      <w:bookmarkStart w:id="28" w:name="hospital_metric_def医院设备指标定义"/>
      <w:r>
        <w:rPr>
          <w:color w:val="auto"/>
        </w:rPr>
        <w:t xml:space="preserve">7.4 </w:t>
      </w:r>
      <w:r>
        <w:rPr>
          <w:rFonts w:hint="eastAsia"/>
          <w:color w:val="auto"/>
        </w:rPr>
        <w:t>hospital_metric_def（医院设备指标定义）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4D19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17AE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236E25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4CD68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363446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41D64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693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59698B2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472232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563153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72E33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CB5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metric_code</w:t>
            </w:r>
          </w:p>
        </w:tc>
        <w:tc>
          <w:p w14:paraId="37ED8B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0ACEE7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指标编码（power/electricity/current/voltage/temperature/run_status/alarm_status）</w:t>
            </w:r>
          </w:p>
        </w:tc>
        <w:tc>
          <w:p w14:paraId="39C0B0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uk_metric_code</w:t>
            </w:r>
          </w:p>
        </w:tc>
      </w:tr>
      <w:tr w14:paraId="72D8C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1E1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metric_name</w:t>
            </w:r>
          </w:p>
        </w:tc>
        <w:tc>
          <w:p w14:paraId="3B5141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2DA7B0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指标名称</w:t>
            </w:r>
          </w:p>
        </w:tc>
        <w:tc>
          <w:p w14:paraId="05514A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6F8DB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596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unit</w:t>
            </w:r>
          </w:p>
        </w:tc>
        <w:tc>
          <w:p w14:paraId="1FF958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VARCHAR(32)</w:t>
            </w:r>
          </w:p>
        </w:tc>
        <w:tc>
          <w:p w14:paraId="1A3B55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指标单位（kW/kWh/A/V/℃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等）</w:t>
            </w:r>
          </w:p>
        </w:tc>
        <w:tc>
          <w:p w14:paraId="7A69CD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5608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E9B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data_type</w:t>
            </w:r>
          </w:p>
        </w:tc>
        <w:tc>
          <w:p w14:paraId="78E3E1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VARCHAR(16)</w:t>
            </w:r>
          </w:p>
        </w:tc>
        <w:tc>
          <w:p w14:paraId="710DB7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数据类型（number/status/string）</w:t>
            </w:r>
          </w:p>
        </w:tc>
        <w:tc>
          <w:p w14:paraId="7C01EF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number</w:t>
            </w:r>
          </w:p>
        </w:tc>
      </w:tr>
      <w:tr w14:paraId="1830E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38D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high_freq</w:t>
            </w:r>
          </w:p>
        </w:tc>
        <w:tc>
          <w:p w14:paraId="032538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2A6324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是否高频（1是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0否；高频建议走时序库）</w:t>
            </w:r>
          </w:p>
        </w:tc>
        <w:tc>
          <w:p w14:paraId="47E851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7E023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8C3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516CE7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77DD40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是否启用（0正常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1停用）</w:t>
            </w:r>
          </w:p>
        </w:tc>
        <w:tc>
          <w:p w14:paraId="5F540C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550C2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DD62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remark</w:t>
            </w:r>
          </w:p>
        </w:tc>
        <w:tc>
          <w:p w14:paraId="274AF7B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VARCHAR(512)</w:t>
            </w:r>
          </w:p>
        </w:tc>
        <w:tc>
          <w:p w14:paraId="2677E5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2411F5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1AC0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C93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217FBA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6EF994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248DB8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bookmarkEnd w:id="28"/>
    </w:tbl>
    <w:p w14:paraId="360E7B65">
      <w:pPr>
        <w:pStyle w:val="5"/>
        <w:rPr>
          <w:color w:val="auto"/>
        </w:rPr>
      </w:pPr>
      <w:bookmarkStart w:id="29" w:name="hospital_alarm_rule医院设备报警规则"/>
      <w:r>
        <w:rPr>
          <w:color w:val="auto"/>
        </w:rPr>
        <w:t xml:space="preserve">7.5 </w:t>
      </w:r>
      <w:r>
        <w:rPr>
          <w:rFonts w:hint="eastAsia"/>
          <w:color w:val="auto"/>
        </w:rPr>
        <w:t>hospital_alarm_rule（医院设备报警规则）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3F3B8DF">
        <w:trPr>
          <w:tblHeader/>
        </w:trPr>
        <w:tc>
          <w:p w14:paraId="47D80B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1C83D9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45AB51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17D9B9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549D9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D9C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1F727E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7766CE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07C251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2D20A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8AC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rule_name</w:t>
            </w:r>
          </w:p>
        </w:tc>
        <w:tc>
          <w:p w14:paraId="1D30CD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2FDF48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规则名称</w:t>
            </w:r>
          </w:p>
        </w:tc>
        <w:tc>
          <w:p w14:paraId="243DA5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34179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9E9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device_id</w:t>
            </w:r>
          </w:p>
        </w:tc>
        <w:tc>
          <w:p w14:paraId="0A282E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3DC94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ID（空=全部设备）</w:t>
            </w:r>
          </w:p>
        </w:tc>
        <w:tc>
          <w:p w14:paraId="092E78A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idx_rule_device</w:t>
            </w:r>
          </w:p>
        </w:tc>
      </w:tr>
      <w:tr w14:paraId="62E89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FAE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device_type</w:t>
            </w:r>
          </w:p>
        </w:tc>
        <w:tc>
          <w:p w14:paraId="12ADF6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VARCHAR(32)</w:t>
            </w:r>
          </w:p>
        </w:tc>
        <w:tc>
          <w:p w14:paraId="7267EA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设备类型（device_id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为空时按类型过滤）</w:t>
            </w:r>
          </w:p>
        </w:tc>
        <w:tc>
          <w:p w14:paraId="6210D4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72D1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76C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metric_code</w:t>
            </w:r>
          </w:p>
        </w:tc>
        <w:tc>
          <w:p w14:paraId="1498AD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480CB2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指标编码（THRESHOLD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必填，如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power）</w:t>
            </w:r>
          </w:p>
        </w:tc>
        <w:tc>
          <w:p w14:paraId="5DE907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4938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D70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rule_type</w:t>
            </w:r>
          </w:p>
        </w:tc>
        <w:tc>
          <w:p w14:paraId="5A8DF3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VARCHAR(16)</w:t>
            </w:r>
          </w:p>
        </w:tc>
        <w:tc>
          <w:p w14:paraId="5D673D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规则类型（THRESHOLD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阈值/OFFLINE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离线）</w:t>
            </w:r>
          </w:p>
        </w:tc>
        <w:tc>
          <w:p w14:paraId="411894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1C8A8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2F9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rule_condition</w:t>
            </w:r>
          </w:p>
        </w:tc>
        <w:tc>
          <w:p w14:paraId="02C4D0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VARCHAR(8)</w:t>
            </w:r>
          </w:p>
        </w:tc>
        <w:tc>
          <w:p w14:paraId="35033F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比较条件（G/E/L/GE/LE）</w:t>
            </w:r>
          </w:p>
        </w:tc>
        <w:tc>
          <w:p w14:paraId="4076E0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4EC0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8C23D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threshold_value</w:t>
            </w:r>
          </w:p>
        </w:tc>
        <w:tc>
          <w:p w14:paraId="61C55B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DECIMAL(18,4)</w:t>
            </w:r>
          </w:p>
        </w:tc>
        <w:tc>
          <w:p w14:paraId="5FC099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阈值（THRESHOLD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必填）</w:t>
            </w:r>
          </w:p>
        </w:tc>
        <w:tc>
          <w:p w14:paraId="74BF68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EE4C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847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offline_timeout_min</w:t>
            </w:r>
          </w:p>
        </w:tc>
        <w:tc>
          <w:p w14:paraId="6DCD47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0BE2D7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离线超时分钟数（OFFLINE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必填）</w:t>
            </w:r>
          </w:p>
        </w:tc>
        <w:tc>
          <w:p w14:paraId="59F0E6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F52E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7D6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alarm_level</w:t>
            </w:r>
          </w:p>
        </w:tc>
        <w:tc>
          <w:p w14:paraId="5651A1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64BE11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报警级别（0一般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1严重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2紧急）</w:t>
            </w:r>
          </w:p>
        </w:tc>
        <w:tc>
          <w:p w14:paraId="32229C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29011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B62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606CE9B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0F28CC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是否启用（0启用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1停用）</w:t>
            </w:r>
          </w:p>
        </w:tc>
        <w:tc>
          <w:p w14:paraId="737181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0，</w:t>
            </w:r>
            <w:r>
              <w:rPr>
                <w:rStyle w:val="48"/>
                <w:color w:val="auto"/>
              </w:rPr>
              <w:t>idx_rule_type_status</w:t>
            </w:r>
          </w:p>
        </w:tc>
      </w:tr>
      <w:tr w14:paraId="15CF4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C49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notify_email</w:t>
            </w:r>
          </w:p>
        </w:tc>
        <w:tc>
          <w:p w14:paraId="138D25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VARCHAR(256)</w:t>
            </w:r>
          </w:p>
        </w:tc>
        <w:tc>
          <w:p w14:paraId="774827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通知邮箱（逗号分隔；空=仅记录不通知）</w:t>
            </w:r>
          </w:p>
        </w:tc>
        <w:tc>
          <w:p w14:paraId="2514D2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6D4BE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D7BD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escalate_min</w:t>
            </w:r>
          </w:p>
        </w:tc>
        <w:tc>
          <w:p w14:paraId="75ED37D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4864A3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升级超时分钟（该级别超时未处理则升级）</w:t>
            </w:r>
          </w:p>
        </w:tc>
        <w:tc>
          <w:p w14:paraId="1AA73E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增量</w:t>
            </w:r>
          </w:p>
        </w:tc>
      </w:tr>
      <w:tr w14:paraId="0EFB8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622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escalate_level</w:t>
            </w:r>
          </w:p>
        </w:tc>
        <w:tc>
          <w:p w14:paraId="417BDE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0C67CA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升级目标级别（0一般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1严重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2紧急）</w:t>
            </w:r>
          </w:p>
        </w:tc>
        <w:tc>
          <w:p w14:paraId="2C8793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增量</w:t>
            </w:r>
          </w:p>
        </w:tc>
      </w:tr>
      <w:tr w14:paraId="53CC0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03B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remark</w:t>
            </w:r>
          </w:p>
        </w:tc>
        <w:tc>
          <w:p w14:paraId="38AB85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VARCHAR(512)</w:t>
            </w:r>
          </w:p>
        </w:tc>
        <w:tc>
          <w:p w14:paraId="508DAB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2DEA66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4C272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FD5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2E3EB0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040ABB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2D7597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bookmarkEnd w:id="29"/>
    </w:tbl>
    <w:p w14:paraId="375C52F2">
      <w:pPr>
        <w:pStyle w:val="5"/>
        <w:rPr>
          <w:color w:val="auto"/>
        </w:rPr>
      </w:pPr>
      <w:bookmarkStart w:id="30" w:name="hospital_alarm_record医院设备报警记录"/>
      <w:r>
        <w:rPr>
          <w:color w:val="auto"/>
        </w:rPr>
        <w:t xml:space="preserve">7.6 </w:t>
      </w:r>
      <w:r>
        <w:rPr>
          <w:rFonts w:hint="eastAsia"/>
          <w:color w:val="auto"/>
        </w:rPr>
        <w:t>hospital_alarm_record（医院设备报警记录）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BAA2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45BF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351C28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2DA4AA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564E0E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1CE02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E42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1ECE1F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534C52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211EC3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422F0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3BB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rule_id</w:t>
            </w:r>
          </w:p>
        </w:tc>
        <w:tc>
          <w:p w14:paraId="538753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7E29DA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触发规则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ID（hospital_alarm_rule.id）</w:t>
            </w:r>
          </w:p>
        </w:tc>
        <w:tc>
          <w:p w14:paraId="0FA2C5C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idx_record_rule_status</w:t>
            </w:r>
          </w:p>
        </w:tc>
      </w:tr>
      <w:tr w14:paraId="7457C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390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device_id</w:t>
            </w:r>
          </w:p>
        </w:tc>
        <w:tc>
          <w:p w14:paraId="7F7A04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1AD7F1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ID</w:t>
            </w:r>
          </w:p>
        </w:tc>
        <w:tc>
          <w:p w14:paraId="709D4B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idx_record_device_status</w:t>
            </w:r>
          </w:p>
        </w:tc>
      </w:tr>
      <w:tr w14:paraId="25583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FF5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metric_code</w:t>
            </w:r>
          </w:p>
        </w:tc>
        <w:tc>
          <w:p w14:paraId="09FD03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284A57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</w:t>
            </w:r>
          </w:p>
        </w:tc>
        <w:tc>
          <w:p w14:paraId="20463A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2AB64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E94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alarm_type</w:t>
            </w:r>
          </w:p>
        </w:tc>
        <w:tc>
          <w:p w14:paraId="2A6911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VARCHAR(16)</w:t>
            </w:r>
          </w:p>
        </w:tc>
        <w:tc>
          <w:p w14:paraId="4A9493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报警类型（OVERLOAD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过载/OFFLINE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离线）</w:t>
            </w:r>
          </w:p>
        </w:tc>
        <w:tc>
          <w:p w14:paraId="4EB990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NOT NULL</w:t>
            </w:r>
          </w:p>
        </w:tc>
      </w:tr>
      <w:tr w14:paraId="65592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271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alarm_level</w:t>
            </w:r>
          </w:p>
        </w:tc>
        <w:tc>
          <w:p w14:paraId="1ABDF0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4F47F7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报警级别（0一般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1严重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2紧急）</w:t>
            </w:r>
          </w:p>
        </w:tc>
        <w:tc>
          <w:p w14:paraId="730949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6B95F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0DA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alarm_val</w:t>
            </w:r>
          </w:p>
        </w:tc>
        <w:tc>
          <w:p w14:paraId="5E577E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DECIMAL(18,4)</w:t>
            </w:r>
          </w:p>
        </w:tc>
        <w:tc>
          <w:p w14:paraId="2FB298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触发时指标值</w:t>
            </w:r>
          </w:p>
        </w:tc>
        <w:tc>
          <w:p w14:paraId="61D3B4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8E90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F9A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content</w:t>
            </w:r>
          </w:p>
        </w:tc>
        <w:tc>
          <w:p w14:paraId="571FDD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VARCHAR(512)</w:t>
            </w:r>
          </w:p>
        </w:tc>
        <w:tc>
          <w:p w14:paraId="743436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报警内容描述</w:t>
            </w:r>
          </w:p>
        </w:tc>
        <w:tc>
          <w:p w14:paraId="1430E7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FB16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A27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053871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29AFAB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处理状态（0待处理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1已结束）</w:t>
            </w:r>
          </w:p>
        </w:tc>
        <w:tc>
          <w:p w14:paraId="182D9E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793CD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471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handle_status</w:t>
            </w:r>
          </w:p>
        </w:tc>
        <w:tc>
          <w:p w14:paraId="177827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4283AE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处理阶段（0待处理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1已确认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2处理中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3已处理）</w:t>
            </w:r>
          </w:p>
        </w:tc>
        <w:tc>
          <w:p w14:paraId="19814B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增量，默认</w:t>
            </w:r>
            <w:r>
              <w:rPr>
                <w:color w:val="auto"/>
              </w:rPr>
              <w:t xml:space="preserve"> 0</w:t>
            </w:r>
          </w:p>
        </w:tc>
      </w:tr>
      <w:tr w14:paraId="3017F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A54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confirm_by</w:t>
            </w:r>
          </w:p>
        </w:tc>
        <w:tc>
          <w:p w14:paraId="228843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07AB90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确认人</w:t>
            </w:r>
          </w:p>
        </w:tc>
        <w:tc>
          <w:p w14:paraId="0193FDD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增量</w:t>
            </w:r>
          </w:p>
        </w:tc>
      </w:tr>
      <w:tr w14:paraId="29B8D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CA7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confirm_time</w:t>
            </w:r>
          </w:p>
        </w:tc>
        <w:tc>
          <w:p w14:paraId="128072A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1B9331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确认时间</w:t>
            </w:r>
          </w:p>
        </w:tc>
        <w:tc>
          <w:p w14:paraId="0811F0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增量</w:t>
            </w:r>
          </w:p>
        </w:tc>
      </w:tr>
      <w:tr w14:paraId="6A8D6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282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escalate_count</w:t>
            </w:r>
          </w:p>
        </w:tc>
        <w:tc>
          <w:p w14:paraId="2BF72E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7E1BE3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升级次数</w:t>
            </w:r>
          </w:p>
        </w:tc>
        <w:tc>
          <w:p w14:paraId="740962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增量，默认</w:t>
            </w:r>
            <w:r>
              <w:rPr>
                <w:color w:val="auto"/>
              </w:rPr>
              <w:t xml:space="preserve"> 0</w:t>
            </w:r>
          </w:p>
        </w:tc>
      </w:tr>
      <w:tr w14:paraId="04929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DD4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escalate_level</w:t>
            </w:r>
          </w:p>
        </w:tc>
        <w:tc>
          <w:p w14:paraId="62B840A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CHAR(1)</w:t>
            </w:r>
          </w:p>
        </w:tc>
        <w:tc>
          <w:p w14:paraId="7C5135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升级后级别</w:t>
            </w:r>
          </w:p>
        </w:tc>
        <w:tc>
          <w:p w14:paraId="2C7204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增量</w:t>
            </w:r>
          </w:p>
        </w:tc>
      </w:tr>
      <w:tr w14:paraId="3382E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30A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escalate_time</w:t>
            </w:r>
          </w:p>
        </w:tc>
        <w:tc>
          <w:p w14:paraId="167143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243E50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最近升级时间</w:t>
            </w:r>
          </w:p>
        </w:tc>
        <w:tc>
          <w:p w14:paraId="4273C2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增量</w:t>
            </w:r>
          </w:p>
        </w:tc>
      </w:tr>
      <w:tr w14:paraId="01D74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E79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start_time</w:t>
            </w:r>
          </w:p>
        </w:tc>
        <w:tc>
          <w:p w14:paraId="32C13D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71A295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报警开始时间</w:t>
            </w:r>
          </w:p>
        </w:tc>
        <w:tc>
          <w:p w14:paraId="487133A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idx_record_start</w:t>
            </w:r>
          </w:p>
        </w:tc>
      </w:tr>
      <w:tr w14:paraId="2C8EA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1A3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end_time</w:t>
            </w:r>
          </w:p>
        </w:tc>
        <w:tc>
          <w:p w14:paraId="0D69E0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5015E6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报警结束时间</w:t>
            </w:r>
          </w:p>
        </w:tc>
        <w:tc>
          <w:p w14:paraId="0F9931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CC1D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E6EE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handle_by</w:t>
            </w:r>
          </w:p>
        </w:tc>
        <w:tc>
          <w:p w14:paraId="097E11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4832F7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处理人</w:t>
            </w:r>
          </w:p>
        </w:tc>
        <w:tc>
          <w:p w14:paraId="58D7B2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53648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E84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handle_time</w:t>
            </w:r>
          </w:p>
        </w:tc>
        <w:tc>
          <w:p w14:paraId="075B0C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47659D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处理时间</w:t>
            </w:r>
          </w:p>
        </w:tc>
        <w:tc>
          <w:p w14:paraId="768CD7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E798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D43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handle_remark</w:t>
            </w:r>
          </w:p>
        </w:tc>
        <w:tc>
          <w:p w14:paraId="6DB3A2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VARCHAR(512)</w:t>
            </w:r>
          </w:p>
        </w:tc>
        <w:tc>
          <w:p w14:paraId="1B5E25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处理说明</w:t>
            </w:r>
          </w:p>
        </w:tc>
        <w:tc>
          <w:p w14:paraId="5A2E51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7505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C64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create_time</w:t>
            </w:r>
          </w:p>
        </w:tc>
        <w:tc>
          <w:p w14:paraId="7C6276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6ABE74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创建时间</w:t>
            </w:r>
          </w:p>
        </w:tc>
        <w:tc>
          <w:p w14:paraId="34F15C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bookmarkEnd w:id="30"/>
    </w:tbl>
    <w:p w14:paraId="706EF13E">
      <w:pPr>
        <w:pStyle w:val="5"/>
        <w:rPr>
          <w:color w:val="auto"/>
        </w:rPr>
      </w:pPr>
      <w:bookmarkStart w:id="31" w:name="hospital_callback_log医院-iot-回调日志"/>
      <w:r>
        <w:rPr>
          <w:color w:val="auto"/>
        </w:rPr>
        <w:t xml:space="preserve">7.7 </w:t>
      </w:r>
      <w:r>
        <w:rPr>
          <w:rFonts w:hint="eastAsia"/>
          <w:color w:val="auto"/>
        </w:rPr>
        <w:t>hospital_callback_log（医院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回调日志）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68BE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60E0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557DF0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0C964C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136816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16BE4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AD5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153F5B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6162BF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4E0B85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0888E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5B62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request_id</w:t>
            </w:r>
          </w:p>
        </w:tc>
        <w:tc>
          <w:p w14:paraId="281135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VARCHAR(128)</w:t>
            </w:r>
          </w:p>
        </w:tc>
        <w:tc>
          <w:p w14:paraId="74C3EB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平台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msgId，幂等/对账键）</w:t>
            </w:r>
          </w:p>
        </w:tc>
        <w:tc>
          <w:p w14:paraId="612B177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idx_request_id</w:t>
            </w:r>
          </w:p>
        </w:tc>
      </w:tr>
      <w:tr w14:paraId="348A3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A6E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source_ip</w:t>
            </w:r>
          </w:p>
        </w:tc>
        <w:tc>
          <w:p w14:paraId="60D944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50D4FA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来源</w:t>
            </w:r>
            <w:r>
              <w:rPr>
                <w:color w:val="auto"/>
              </w:rPr>
              <w:t xml:space="preserve"> IP</w:t>
            </w:r>
          </w:p>
        </w:tc>
        <w:tc>
          <w:p w14:paraId="77CA53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AED6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B8C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iot_timestamp</w:t>
            </w:r>
          </w:p>
        </w:tc>
        <w:tc>
          <w:p w14:paraId="3C6F32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7AC57A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消息时间戳（原文留存，格式由对方决定）</w:t>
            </w:r>
          </w:p>
        </w:tc>
        <w:tc>
          <w:p w14:paraId="2C4660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362CA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C32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device_count</w:t>
            </w:r>
          </w:p>
        </w:tc>
        <w:tc>
          <w:p w14:paraId="64D9CD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361743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设备数量</w:t>
            </w:r>
          </w:p>
        </w:tc>
        <w:tc>
          <w:p w14:paraId="3E835A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7F725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DC9F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point_count</w:t>
            </w:r>
          </w:p>
        </w:tc>
        <w:tc>
          <w:p w14:paraId="0D629B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01E3E1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数据点数量</w:t>
            </w:r>
          </w:p>
        </w:tc>
        <w:tc>
          <w:p w14:paraId="2B68F1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11DD7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AF2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674ABE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VARCHAR(16)</w:t>
            </w:r>
          </w:p>
        </w:tc>
        <w:tc>
          <w:p w14:paraId="636A0B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处理状态（success/auth_fail/parse_fail/fail）</w:t>
            </w:r>
          </w:p>
        </w:tc>
        <w:tc>
          <w:p w14:paraId="2964D01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idx_status</w:t>
            </w:r>
          </w:p>
        </w:tc>
      </w:tr>
      <w:tr w14:paraId="556D9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787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error_msg</w:t>
            </w:r>
          </w:p>
        </w:tc>
        <w:tc>
          <w:p w14:paraId="7CCEB0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VARCHAR(1024)</w:t>
            </w:r>
          </w:p>
        </w:tc>
        <w:tc>
          <w:p w14:paraId="47CCBC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错误信息</w:t>
            </w:r>
          </w:p>
        </w:tc>
        <w:tc>
          <w:p w14:paraId="2747E7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4EF1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56A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cost_time</w:t>
            </w:r>
          </w:p>
        </w:tc>
        <w:tc>
          <w:p w14:paraId="106920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51D3B3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请求耗时(ms)</w:t>
            </w:r>
          </w:p>
        </w:tc>
        <w:tc>
          <w:p w14:paraId="52EC88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75C1C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151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receive_time</w:t>
            </w:r>
          </w:p>
        </w:tc>
        <w:tc>
          <w:p w14:paraId="2EC046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3863E7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接收时间</w:t>
            </w:r>
          </w:p>
        </w:tc>
        <w:tc>
          <w:p w14:paraId="2AF213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bookmarkEnd w:id="31"/>
    </w:tbl>
    <w:p w14:paraId="067B1D5F">
      <w:pPr>
        <w:pStyle w:val="5"/>
        <w:rPr>
          <w:color w:val="auto"/>
        </w:rPr>
      </w:pPr>
      <w:bookmarkStart w:id="32" w:name="hospital_device_workload医院设备工作量检查量"/>
      <w:r>
        <w:rPr>
          <w:color w:val="auto"/>
        </w:rPr>
        <w:t xml:space="preserve">7.8 </w:t>
      </w:r>
      <w:r>
        <w:rPr>
          <w:rFonts w:hint="eastAsia"/>
          <w:color w:val="auto"/>
        </w:rPr>
        <w:t>hospital_device_workload（医院设备工作量/检查量）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1B59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0928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51E659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0B510A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0EC444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1A921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909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7799E8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7A689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  <w:tc>
          <w:p w14:paraId="4F0558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PK</w:t>
            </w:r>
          </w:p>
        </w:tc>
      </w:tr>
      <w:tr w14:paraId="0DA9E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806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device_id</w:t>
            </w:r>
          </w:p>
        </w:tc>
        <w:tc>
          <w:p w14:paraId="25E346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79B543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ID</w:t>
            </w:r>
          </w:p>
        </w:tc>
        <w:tc>
          <w:p w14:paraId="48463C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uk_device_date</w:t>
            </w:r>
          </w:p>
        </w:tc>
      </w:tr>
      <w:tr w14:paraId="476A7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DFA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workload_count</w:t>
            </w:r>
          </w:p>
        </w:tc>
        <w:tc>
          <w:p w14:paraId="66D956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DECIMAL(12,2)</w:t>
            </w:r>
          </w:p>
        </w:tc>
        <w:tc>
          <w:p w14:paraId="687462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工作量（统计周期内检查台次）</w:t>
            </w:r>
          </w:p>
        </w:tc>
        <w:tc>
          <w:p w14:paraId="26601F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0</w:t>
            </w:r>
          </w:p>
        </w:tc>
      </w:tr>
      <w:tr w14:paraId="40BB0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4A8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stat_date</w:t>
            </w:r>
          </w:p>
        </w:tc>
        <w:tc>
          <w:p w14:paraId="50A1F8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</w:t>
            </w:r>
          </w:p>
        </w:tc>
        <w:tc>
          <w:p w14:paraId="655BB1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统计日期</w:t>
            </w:r>
          </w:p>
        </w:tc>
        <w:tc>
          <w:p w14:paraId="2B012E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NOT </w:t>
            </w:r>
            <w:r>
              <w:rPr>
                <w:rFonts w:hint="eastAsia"/>
                <w:color w:val="auto"/>
              </w:rPr>
              <w:t>NULL，</w:t>
            </w:r>
            <w:r>
              <w:rPr>
                <w:rStyle w:val="48"/>
                <w:color w:val="auto"/>
              </w:rPr>
              <w:t>uk_device_date</w:t>
            </w:r>
          </w:p>
        </w:tc>
      </w:tr>
      <w:tr w14:paraId="5AD80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A64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create_by/create_time/update_by/update_time</w:t>
            </w:r>
          </w:p>
        </w:tc>
        <w:tc>
          <w:p w14:paraId="6063EC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7920FD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3E2D62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55776EF4">
      <w:pPr>
        <w:pStyle w:val="3"/>
        <w:rPr>
          <w:color w:val="auto"/>
        </w:rPr>
      </w:pPr>
      <w:r>
        <w:rPr>
          <w:rFonts w:hint="eastAsia"/>
          <w:color w:val="auto"/>
        </w:rPr>
        <w:t>用途：支撑”单位工作量能耗（kWh/台次）“能效指标，是医院区别于通用能耗平台的关键模型。</w:t>
      </w:r>
    </w:p>
    <w:p w14:paraId="48489243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2"/>
    <w:p w14:paraId="1A100134">
      <w:pPr>
        <w:pStyle w:val="4"/>
        <w:rPr>
          <w:color w:val="auto"/>
        </w:rPr>
      </w:pPr>
      <w:bookmarkStart w:id="33" w:name="实体关系图er-图"/>
      <w:r>
        <w:rPr>
          <w:color w:val="auto"/>
        </w:rPr>
        <w:t xml:space="preserve">8. </w:t>
      </w:r>
      <w:r>
        <w:rPr>
          <w:rFonts w:hint="eastAsia"/>
          <w:color w:val="auto"/>
        </w:rPr>
        <w:t>实体关系图（ER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图）</w:t>
      </w:r>
    </w:p>
    <w:p w14:paraId="7212BE46">
      <w:pPr>
        <w:pStyle w:val="5"/>
        <w:rPr>
          <w:color w:val="auto"/>
        </w:rPr>
      </w:pPr>
      <w:bookmarkStart w:id="34" w:name="系统管理与医院域核心关系mermaid-erdiagram"/>
      <w:r>
        <w:rPr>
          <w:color w:val="auto"/>
        </w:rPr>
        <w:t xml:space="preserve">8.1 </w:t>
      </w:r>
      <w:r>
        <w:rPr>
          <w:rFonts w:hint="eastAsia"/>
          <w:color w:val="auto"/>
        </w:rPr>
        <w:t>系统管理与医院域核心关系（Mermaid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erDiagram）</w:t>
      </w:r>
    </w:p>
    <w:p w14:paraId="0007AD9C">
      <w:pPr>
        <w:pStyle w:val="49"/>
        <w:rPr>
          <w:color w:val="auto"/>
        </w:rPr>
      </w:pPr>
      <w:r>
        <w:rPr>
          <w:rStyle w:val="48"/>
          <w:color w:val="auto"/>
        </w:rPr>
        <w:t>erDiagram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SYS_USER ||--o{ SYS_USER_ROLE : </w:t>
      </w:r>
      <w:r>
        <w:rPr>
          <w:rStyle w:val="48"/>
          <w:rFonts w:hint="eastAsia"/>
          <w:color w:val="auto"/>
        </w:rPr>
        <w:t>"拥有"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SYS_ROLE ||--o{ SYS_USER_ROLE : </w:t>
      </w:r>
      <w:r>
        <w:rPr>
          <w:rStyle w:val="48"/>
          <w:rFonts w:hint="eastAsia"/>
          <w:color w:val="auto"/>
        </w:rPr>
        <w:t>"被授予"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SYS_ROLE ||--o{ SYS_ROLE_MENU : </w:t>
      </w:r>
      <w:r>
        <w:rPr>
          <w:rStyle w:val="48"/>
          <w:rFonts w:hint="eastAsia"/>
          <w:color w:val="auto"/>
        </w:rPr>
        <w:t>"包含"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SYS_MENU ||--o{ SYS_ROLE_MENU : </w:t>
      </w:r>
      <w:r>
        <w:rPr>
          <w:rStyle w:val="48"/>
          <w:rFonts w:hint="eastAsia"/>
          <w:color w:val="auto"/>
        </w:rPr>
        <w:t>"归属于"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SYS_DEPT ||--o{ SYS_DEPT : </w:t>
      </w:r>
      <w:r>
        <w:rPr>
          <w:rStyle w:val="48"/>
          <w:rFonts w:hint="eastAsia"/>
          <w:color w:val="auto"/>
        </w:rPr>
        <w:t>"父子层级"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SYS_USER }o--|| SYS_DEPT : </w:t>
      </w:r>
      <w:r>
        <w:rPr>
          <w:rStyle w:val="48"/>
          <w:rFonts w:hint="eastAsia"/>
          <w:color w:val="auto"/>
        </w:rPr>
        <w:t>"所属部门"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SYS_ROLE ||--o{ SYS_ROLE_DEPT : </w:t>
      </w:r>
      <w:r>
        <w:rPr>
          <w:rStyle w:val="48"/>
          <w:rFonts w:hint="eastAsia"/>
          <w:color w:val="auto"/>
        </w:rPr>
        <w:t>"数据范围"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HOSPITAL_AREA ||--o{ HOSPITAL_AREA : </w:t>
      </w:r>
      <w:r>
        <w:rPr>
          <w:rStyle w:val="48"/>
          <w:rFonts w:hint="eastAsia"/>
          <w:color w:val="auto"/>
        </w:rPr>
        <w:t>"院区-楼宇层级"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HOSPITAL_AREA ||--o{ HOSPITAL_DEVICE : </w:t>
      </w:r>
      <w:r>
        <w:rPr>
          <w:rStyle w:val="48"/>
          <w:rFonts w:hint="eastAsia"/>
          <w:color w:val="auto"/>
        </w:rPr>
        <w:t>"下辖设备"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SYS_DEPT ||--o{ HOSPITAL_DEVICE : </w:t>
      </w:r>
      <w:r>
        <w:rPr>
          <w:rStyle w:val="48"/>
          <w:rFonts w:hint="eastAsia"/>
          <w:color w:val="auto"/>
        </w:rPr>
        <w:t>"所属科室(dept_id)"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HOSPITAL_DEVICE ||--o{ HOSPITAL_DEVICE_DATA : </w:t>
      </w:r>
      <w:r>
        <w:rPr>
          <w:rStyle w:val="48"/>
          <w:rFonts w:hint="eastAsia"/>
          <w:color w:val="auto"/>
        </w:rPr>
        <w:t>"上报数据点"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HOSPITAL_METRIC_DEF ||--o{ HOSPITAL_DEVICE_DATA : </w:t>
      </w:r>
      <w:r>
        <w:rPr>
          <w:rStyle w:val="48"/>
          <w:rFonts w:hint="eastAsia"/>
          <w:color w:val="auto"/>
        </w:rPr>
        <w:t>"定义指标"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HOSPITAL_DEVICE ||--o{ HOSPITAL_DEVICE_WORKLOAD : </w:t>
      </w:r>
      <w:r>
        <w:rPr>
          <w:rStyle w:val="48"/>
          <w:rFonts w:hint="eastAsia"/>
          <w:color w:val="auto"/>
        </w:rPr>
        <w:t>"日工作量"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HOSPITAL_ALARM_RULE ||--o{ HOSPITAL_ALARM_RECORD : </w:t>
      </w:r>
      <w:r>
        <w:rPr>
          <w:rStyle w:val="48"/>
          <w:rFonts w:hint="eastAsia"/>
          <w:color w:val="auto"/>
        </w:rPr>
        <w:t>"触发"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HOSPITAL_DEVICE ||--o{ HOSPITAL_ALARM_RECORD : </w:t>
      </w:r>
      <w:r>
        <w:rPr>
          <w:rStyle w:val="48"/>
          <w:rFonts w:hint="eastAsia"/>
          <w:color w:val="auto"/>
        </w:rPr>
        <w:t>"产生报警"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HOSPITAL_DEVICE ||--o{ HOSPITAL_ALARM_RULE : </w:t>
      </w:r>
      <w:r>
        <w:rPr>
          <w:rStyle w:val="48"/>
          <w:rFonts w:hint="eastAsia"/>
          <w:color w:val="auto"/>
        </w:rPr>
        <w:t>"可被规则指定(可空)"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SYS_USER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user_id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dept_id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user_name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status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del_flag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SYS_ROLE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role_id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role_key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data_scope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SYS_MENU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menu_id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parent_id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menu_type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perms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component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SYS_DEPT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dept_id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parent_id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ancestors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HOSPITAL_AREA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area_code UK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parent_id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area_type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HOSPITAL_DEVICE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device_code UK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iot_device_id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device_type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project_category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area_id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dept_id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HOSPITAL_METRIC_DEF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metric_code UK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data_type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high_freq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HOSPITAL_DEVICE_DATA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device_id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metric_code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decimal metric_value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metric_str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datetime ts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tinyint quality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HOSPITAL_DEVICE_WORKLOAD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device_id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decimal workload_count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date stat_date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HOSPITAL_ALARM_RULE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device_id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rule_type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metric_code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decimal threshold_value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alarm_level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HOSPITAL_ALARM_RECORD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rule_id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device_id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alarm_type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handle_status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datetime start_time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</w:p>
    <w:bookmarkEnd w:id="34"/>
    <w:p w14:paraId="21428048">
      <w:pPr>
        <w:pStyle w:val="5"/>
        <w:rPr>
          <w:color w:val="auto"/>
        </w:rPr>
      </w:pPr>
      <w:bookmarkStart w:id="35" w:name="设备充电桩订单域关系mermaid-erdiagram"/>
      <w:r>
        <w:rPr>
          <w:color w:val="auto"/>
        </w:rPr>
        <w:t xml:space="preserve">8.2 </w:t>
      </w:r>
      <w:r>
        <w:rPr>
          <w:rFonts w:hint="eastAsia"/>
          <w:color w:val="auto"/>
        </w:rPr>
        <w:t>设备—充电桩—订单域关系（Mermaid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erDiagram）</w:t>
      </w:r>
    </w:p>
    <w:p w14:paraId="59577AA5">
      <w:pPr>
        <w:pStyle w:val="49"/>
        <w:rPr>
          <w:color w:val="auto"/>
        </w:rPr>
      </w:pPr>
      <w:r>
        <w:rPr>
          <w:rStyle w:val="48"/>
          <w:color w:val="auto"/>
        </w:rPr>
        <w:t>erDiagram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CHARGING_STATION ||--o{ CHARGING_PILE : </w:t>
      </w:r>
      <w:r>
        <w:rPr>
          <w:rStyle w:val="48"/>
          <w:rFonts w:hint="eastAsia"/>
          <w:color w:val="auto"/>
        </w:rPr>
        <w:t>"包含"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CHARGING_BRAND ||--o{ CHARGING_PILE : </w:t>
      </w:r>
      <w:r>
        <w:rPr>
          <w:rStyle w:val="48"/>
          <w:rFonts w:hint="eastAsia"/>
          <w:color w:val="auto"/>
        </w:rPr>
        <w:t>"品牌"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MODEL_INFO ||--o{ CHARGING_PILE : </w:t>
      </w:r>
      <w:r>
        <w:rPr>
          <w:rStyle w:val="48"/>
          <w:rFonts w:hint="eastAsia"/>
          <w:color w:val="auto"/>
        </w:rPr>
        <w:t>"型号"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MERCHANT ||--o{ CHARGING_STATION : </w:t>
      </w:r>
      <w:r>
        <w:rPr>
          <w:rStyle w:val="48"/>
          <w:rFonts w:hint="eastAsia"/>
          <w:color w:val="auto"/>
        </w:rPr>
        <w:t>"归属商户"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CHARGING_PILE ||--o{ ORDER_INFO : </w:t>
      </w:r>
      <w:r>
        <w:rPr>
          <w:rStyle w:val="48"/>
          <w:rFonts w:hint="eastAsia"/>
          <w:color w:val="auto"/>
        </w:rPr>
        <w:t>"产生订单"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GATEWAY ||--o{ EQUIPMENT_INFO : </w:t>
      </w:r>
      <w:r>
        <w:rPr>
          <w:rStyle w:val="48"/>
          <w:rFonts w:hint="eastAsia"/>
          <w:color w:val="auto"/>
        </w:rPr>
        <w:t>"下挂设备"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ALARM_RULE ||--o{ REALTIME_ALARM : </w:t>
      </w:r>
      <w:r>
        <w:rPr>
          <w:rStyle w:val="48"/>
          <w:rFonts w:hint="eastAsia"/>
          <w:color w:val="auto"/>
        </w:rPr>
        <w:t>"触发"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EMS_METER_INFO ||--o{ CALIBRATION_RECORD : </w:t>
      </w:r>
      <w:r>
        <w:rPr>
          <w:rStyle w:val="48"/>
          <w:rFonts w:hint="eastAsia"/>
          <w:color w:val="auto"/>
        </w:rPr>
        <w:t>"校准记录"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CHARGING_STATION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station_id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station_code UK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merchant_id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int total_piles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status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del_flag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CHARGING_PILE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pile_code UK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station_id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brand_id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model_id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pile_type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status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ORDER_INFO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order_no UK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order_type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related_id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decimal total_amount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payment_status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status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GATEWAY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sn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area_id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EQUIPMENT_INFO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sn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char 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status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ALARM_RULE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int param_id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decimal threshold_value1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alarm_switch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REALTIME_ALARM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equipment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decimal alarm_val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datetime alarm_time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EMS_METER_INFO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meter_code UK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meter_type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date next_calibration_date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status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CALIBRATION_RECORD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record_id PK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bigint meter_id FK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date calibrate_date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varchar result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</w:p>
    <w:p w14:paraId="7E7A134A">
      <w:pPr>
        <w:pStyle w:val="13"/>
        <w:rPr>
          <w:color w:val="auto"/>
        </w:rPr>
      </w:pPr>
      <w:r>
        <w:rPr>
          <w:rFonts w:hint="eastAsia"/>
          <w:color w:val="auto"/>
        </w:rPr>
        <w:t>说明：以上均为</w:t>
      </w:r>
      <w:r>
        <w:rPr>
          <w:rFonts w:hint="eastAsia"/>
          <w:b/>
          <w:bCs/>
          <w:color w:val="auto"/>
        </w:rPr>
        <w:t>逻辑外键</w:t>
      </w:r>
      <w:r>
        <w:rPr>
          <w:rFonts w:hint="eastAsia"/>
          <w:color w:val="auto"/>
        </w:rPr>
        <w:t>（应用层维护），数据库不建物理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FK；</w:t>
      </w:r>
      <w:r>
        <w:rPr>
          <w:rStyle w:val="48"/>
          <w:color w:val="auto"/>
        </w:rPr>
        <w:t>MODEL_INFO/MERCHANT/CHARGING_BRAND/CALIBRATION_RECORD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分别对应</w:t>
      </w:r>
      <w:r>
        <w:rPr>
          <w:color w:val="auto"/>
        </w:rPr>
        <w:t xml:space="preserve"> model、merchant、charging_brand、calibration_record </w:t>
      </w:r>
      <w:r>
        <w:rPr>
          <w:rFonts w:hint="eastAsia"/>
          <w:color w:val="auto"/>
        </w:rPr>
        <w:t>等实体表。</w:t>
      </w:r>
    </w:p>
    <w:p w14:paraId="6D1BEB12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21963B17">
      <w:pPr>
        <w:pStyle w:val="4"/>
        <w:rPr>
          <w:color w:val="auto"/>
        </w:rPr>
      </w:pPr>
      <w:bookmarkStart w:id="36" w:name="索引设计"/>
      <w:r>
        <w:rPr>
          <w:color w:val="auto"/>
        </w:rPr>
        <w:t xml:space="preserve">9. </w:t>
      </w:r>
      <w:r>
        <w:rPr>
          <w:rFonts w:hint="eastAsia"/>
          <w:color w:val="auto"/>
        </w:rPr>
        <w:t>索引设计</w:t>
      </w:r>
    </w:p>
    <w:p w14:paraId="74DBA495">
      <w:pPr>
        <w:pStyle w:val="5"/>
        <w:rPr>
          <w:color w:val="auto"/>
        </w:rPr>
      </w:pPr>
      <w:bookmarkStart w:id="37" w:name="设计原则"/>
      <w:r>
        <w:rPr>
          <w:color w:val="auto"/>
        </w:rPr>
        <w:t xml:space="preserve">9.1 </w:t>
      </w:r>
      <w:r>
        <w:rPr>
          <w:rFonts w:hint="eastAsia"/>
          <w:color w:val="auto"/>
        </w:rPr>
        <w:t>设计原则</w:t>
      </w:r>
    </w:p>
    <w:p w14:paraId="7BB0F97F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主键聚簇（InnoDB），雪花</w:t>
      </w:r>
      <w:r>
        <w:rPr>
          <w:color w:val="auto"/>
        </w:rPr>
        <w:t xml:space="preserve"> ID </w:t>
      </w:r>
      <w:r>
        <w:rPr>
          <w:rFonts w:hint="eastAsia"/>
          <w:color w:val="auto"/>
        </w:rPr>
        <w:t>单调趋势递增，减少页分裂。</w:t>
      </w:r>
    </w:p>
    <w:p w14:paraId="3AD68060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高频查询建组合索引，遵循”等值列在前、排序/范围列随后、时间列收尾”。</w:t>
      </w:r>
    </w:p>
    <w:p w14:paraId="498CA966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唯一业务键必须建唯一索引（</w:t>
      </w:r>
      <w:r>
        <w:rPr>
          <w:rStyle w:val="48"/>
          <w:color w:val="auto"/>
        </w:rPr>
        <w:t>device_code</w:t>
      </w:r>
      <w:r>
        <w:rPr>
          <w:color w:val="auto"/>
        </w:rPr>
        <w:t>、</w:t>
      </w:r>
      <w:r>
        <w:rPr>
          <w:rStyle w:val="48"/>
          <w:color w:val="auto"/>
        </w:rPr>
        <w:t>metric_code</w:t>
      </w:r>
      <w:r>
        <w:rPr>
          <w:color w:val="auto"/>
        </w:rPr>
        <w:t>、</w:t>
      </w:r>
      <w:r>
        <w:rPr>
          <w:rStyle w:val="48"/>
          <w:color w:val="auto"/>
        </w:rPr>
        <w:t>station_code</w:t>
      </w:r>
      <w:r>
        <w:rPr>
          <w:color w:val="auto"/>
        </w:rPr>
        <w:t>、</w:t>
      </w:r>
      <w:r>
        <w:rPr>
          <w:rStyle w:val="48"/>
          <w:color w:val="auto"/>
        </w:rPr>
        <w:t>pile_code</w:t>
      </w:r>
      <w:r>
        <w:rPr>
          <w:color w:val="auto"/>
        </w:rPr>
        <w:t>、</w:t>
      </w:r>
      <w:r>
        <w:rPr>
          <w:rStyle w:val="48"/>
          <w:color w:val="auto"/>
        </w:rPr>
        <w:t>order_no</w:t>
      </w:r>
      <w:r>
        <w:rPr>
          <w:color w:val="auto"/>
        </w:rPr>
        <w:t>、</w:t>
      </w:r>
      <w:r>
        <w:rPr>
          <w:rStyle w:val="48"/>
          <w:color w:val="auto"/>
        </w:rPr>
        <w:t>meter_code</w:t>
      </w:r>
      <w:r>
        <w:rPr>
          <w:color w:val="auto"/>
        </w:rPr>
        <w:t>、</w:t>
      </w:r>
      <w:r>
        <w:rPr>
          <w:rStyle w:val="48"/>
          <w:color w:val="auto"/>
        </w:rPr>
        <w:t>(device_id, stat_date)</w:t>
      </w:r>
      <w:r>
        <w:rPr>
          <w:rFonts w:hint="eastAsia"/>
          <w:color w:val="auto"/>
        </w:rPr>
        <w:t>）。</w:t>
      </w:r>
    </w:p>
    <w:p w14:paraId="150DC0EF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逻辑删除列与状态列视过滤频率建索引（如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idx_status</w:t>
      </w:r>
      <w:r>
        <w:rPr>
          <w:color w:val="auto"/>
        </w:rPr>
        <w:t>、</w:t>
      </w:r>
      <w:r>
        <w:rPr>
          <w:rStyle w:val="48"/>
          <w:color w:val="auto"/>
        </w:rPr>
        <w:t>idx_del_flag</w:t>
      </w:r>
      <w:r>
        <w:rPr>
          <w:rFonts w:hint="eastAsia"/>
          <w:color w:val="auto"/>
        </w:rPr>
        <w:t>）。</w:t>
      </w:r>
    </w:p>
    <w:p w14:paraId="5FBA9E4B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数据点表只保留必要的查询组合索引，避免高频写入时索引维护开销过大。</w:t>
      </w:r>
    </w:p>
    <w:p w14:paraId="00ED1EE5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避免在低基数字段（如纯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sex</w:t>
      </w:r>
      <w:r>
        <w:rPr>
          <w:rFonts w:hint="eastAsia"/>
          <w:color w:val="auto"/>
        </w:rPr>
        <w:t>）上单独建索引；过长字符串列使用前缀索引。</w:t>
      </w:r>
    </w:p>
    <w:p w14:paraId="7FE6734B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严禁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SELECT 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命中不了覆盖索引的深分页，列表统一分页查询。</w:t>
      </w:r>
    </w:p>
    <w:bookmarkEnd w:id="37"/>
    <w:p w14:paraId="0C3E31FE">
      <w:pPr>
        <w:pStyle w:val="5"/>
        <w:rPr>
          <w:color w:val="auto"/>
        </w:rPr>
      </w:pPr>
      <w:bookmarkStart w:id="38" w:name="重点索引示例"/>
      <w:r>
        <w:rPr>
          <w:color w:val="auto"/>
        </w:rPr>
        <w:t xml:space="preserve">9.2 </w:t>
      </w:r>
      <w:r>
        <w:rPr>
          <w:rFonts w:hint="eastAsia"/>
          <w:color w:val="auto"/>
        </w:rPr>
        <w:t>重点索引示例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83F1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0AE3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</w:t>
            </w:r>
          </w:p>
        </w:tc>
        <w:tc>
          <w:p w14:paraId="05D6CC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索引</w:t>
            </w:r>
          </w:p>
        </w:tc>
        <w:tc>
          <w:p w14:paraId="749222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5CD2C4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服务场景</w:t>
            </w:r>
          </w:p>
        </w:tc>
      </w:tr>
      <w:tr w14:paraId="6E765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652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hospital_device_data</w:t>
            </w:r>
          </w:p>
        </w:tc>
        <w:tc>
          <w:p w14:paraId="2FD1C7A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idx_device_metric_ts(device_id, metric_code, ts)</w:t>
            </w:r>
          </w:p>
        </w:tc>
        <w:tc>
          <w:p w14:paraId="7BD968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组合</w:t>
            </w:r>
          </w:p>
        </w:tc>
        <w:tc>
          <w:p w14:paraId="6CD5E7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设备某指标时间曲线/监测</w:t>
            </w:r>
          </w:p>
        </w:tc>
      </w:tr>
      <w:tr w14:paraId="0D3CB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6B0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hospital_device</w:t>
            </w:r>
          </w:p>
        </w:tc>
        <w:tc>
          <w:p w14:paraId="4C9D7BE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uk_device_code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idx_iot_device_id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idx_device_category</w:t>
            </w:r>
          </w:p>
        </w:tc>
        <w:tc>
          <w:p w14:paraId="3AA048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唯一/普通</w:t>
            </w:r>
          </w:p>
        </w:tc>
        <w:tc>
          <w:p w14:paraId="2B132D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回调绑定、分项分析</w:t>
            </w:r>
          </w:p>
        </w:tc>
      </w:tr>
      <w:tr w14:paraId="5A683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04D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hospital_alarm_record</w:t>
            </w:r>
          </w:p>
        </w:tc>
        <w:tc>
          <w:p w14:paraId="2EC9E4E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idx_record_device_status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idx_record_rule_status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idx_record_start</w:t>
            </w:r>
          </w:p>
        </w:tc>
        <w:tc>
          <w:p w14:paraId="72AF67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组合/普通</w:t>
            </w:r>
          </w:p>
        </w:tc>
        <w:tc>
          <w:p w14:paraId="05E3C7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待办报警、规则命中统计、时间范围报表</w:t>
            </w:r>
          </w:p>
        </w:tc>
      </w:tr>
      <w:tr w14:paraId="052D9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8A8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hospital_callback_log</w:t>
            </w:r>
          </w:p>
        </w:tc>
        <w:tc>
          <w:p w14:paraId="33C0CC7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idx_request_id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idx_status</w:t>
            </w:r>
          </w:p>
        </w:tc>
        <w:tc>
          <w:p w14:paraId="23510E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普通</w:t>
            </w:r>
          </w:p>
        </w:tc>
        <w:tc>
          <w:p w14:paraId="094415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幂等对账、失败排查</w:t>
            </w:r>
          </w:p>
        </w:tc>
      </w:tr>
      <w:tr w14:paraId="68F0A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5A0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hospital_device_workload</w:t>
            </w:r>
          </w:p>
        </w:tc>
        <w:tc>
          <w:p w14:paraId="2F02C87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uk_device_date(device_id, stat_date)</w:t>
            </w:r>
          </w:p>
        </w:tc>
        <w:tc>
          <w:p w14:paraId="78273E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唯一</w:t>
            </w:r>
          </w:p>
        </w:tc>
        <w:tc>
          <w:p w14:paraId="7DC608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日工作量幂等写入</w:t>
            </w:r>
          </w:p>
        </w:tc>
      </w:tr>
      <w:tr w14:paraId="54AC4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C76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order_info</w:t>
            </w:r>
          </w:p>
        </w:tc>
        <w:tc>
          <w:p w14:paraId="02A6760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uk_order_no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idx_related_id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idx_status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idx_create_time</w:t>
            </w:r>
          </w:p>
        </w:tc>
        <w:tc>
          <w:p w14:paraId="049EAD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唯一/组合</w:t>
            </w:r>
          </w:p>
        </w:tc>
        <w:tc>
          <w:p w14:paraId="0E905F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订单号查询、按桩聚合、财务时间统计</w:t>
            </w:r>
          </w:p>
        </w:tc>
      </w:tr>
      <w:tr w14:paraId="416BC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825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charging_pile</w:t>
            </w:r>
          </w:p>
        </w:tc>
        <w:tc>
          <w:p w14:paraId="0E9D0D5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uk_pile_code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idx_station_id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idx_status</w:t>
            </w:r>
          </w:p>
        </w:tc>
        <w:tc>
          <w:p w14:paraId="56EF59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唯一/普通</w:t>
            </w:r>
          </w:p>
        </w:tc>
        <w:tc>
          <w:p w14:paraId="3949CD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站点详情、空闲桩统计</w:t>
            </w:r>
          </w:p>
        </w:tc>
      </w:tr>
      <w:tr w14:paraId="5E4FB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07B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ems_meter_info</w:t>
            </w:r>
          </w:p>
        </w:tc>
        <w:tc>
          <w:p w14:paraId="1B157E9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uk_meter_code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idx_next_calibration_date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idx_meter_type_status</w:t>
            </w:r>
          </w:p>
        </w:tc>
        <w:tc>
          <w:p w14:paraId="255BEF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唯一/组合</w:t>
            </w:r>
          </w:p>
        </w:tc>
        <w:tc>
          <w:p w14:paraId="4190F6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校准到期预警、分类筛选</w:t>
            </w:r>
          </w:p>
        </w:tc>
      </w:tr>
      <w:tr w14:paraId="01473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08DC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realtime_alarm</w:t>
            </w:r>
          </w:p>
        </w:tc>
        <w:tc>
          <w:p w14:paraId="2D3752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(equipment, alarm_time)</w:t>
            </w:r>
          </w:p>
        </w:tc>
        <w:tc>
          <w:p w14:paraId="5308DD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组合</w:t>
            </w:r>
          </w:p>
        </w:tc>
        <w:tc>
          <w:p w14:paraId="0D6147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设备报警时间线</w:t>
            </w:r>
          </w:p>
        </w:tc>
      </w:tr>
    </w:tbl>
    <w:p w14:paraId="1DF06FC7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8"/>
    <w:p w14:paraId="1E3F745D">
      <w:pPr>
        <w:pStyle w:val="4"/>
        <w:rPr>
          <w:color w:val="auto"/>
        </w:rPr>
      </w:pPr>
      <w:bookmarkStart w:id="39" w:name="tdengine-时序数据模型"/>
      <w:r>
        <w:rPr>
          <w:color w:val="auto"/>
        </w:rPr>
        <w:t xml:space="preserve">10. TDengine </w:t>
      </w:r>
      <w:r>
        <w:rPr>
          <w:rFonts w:hint="eastAsia"/>
          <w:color w:val="auto"/>
        </w:rPr>
        <w:t>时序数据模型</w:t>
      </w:r>
    </w:p>
    <w:p w14:paraId="279B94AD">
      <w:pPr>
        <w:pStyle w:val="23"/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为</w:t>
      </w:r>
      <w:r>
        <w:rPr>
          <w:rFonts w:hint="eastAsia"/>
          <w:b/>
          <w:bCs/>
          <w:color w:val="auto"/>
        </w:rPr>
        <w:t>可选</w:t>
      </w:r>
      <w:r>
        <w:rPr>
          <w:rFonts w:hint="eastAsia"/>
          <w:color w:val="auto"/>
        </w:rPr>
        <w:t>双写目标（默认关闭）。启用方式：</w:t>
      </w:r>
      <w:r>
        <w:rPr>
          <w:rStyle w:val="48"/>
          <w:color w:val="auto"/>
        </w:rPr>
        <w:t>spring.datasource.dynamic.datasource.td.enabled=true</w:t>
      </w:r>
      <w:r>
        <w:rPr>
          <w:rFonts w:hint="eastAsia"/>
          <w:color w:val="auto"/>
        </w:rPr>
        <w:t>，库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energy</w:t>
      </w:r>
      <w:r>
        <w:rPr>
          <w:rFonts w:hint="eastAsia"/>
          <w:color w:val="auto"/>
        </w:rPr>
        <w:t>，初始化脚本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数据库脚本/hospital_init_tdengine.sql</w:t>
      </w:r>
      <w:r>
        <w:rPr>
          <w:rFonts w:hint="eastAsia"/>
          <w:color w:val="auto"/>
        </w:rPr>
        <w:t>。角色分析另见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"../架构设计/TDengine%20在本项目中的角色分析.md"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在本项目中的角色分析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p w14:paraId="64D10997">
      <w:pPr>
        <w:pStyle w:val="5"/>
        <w:rPr>
          <w:color w:val="auto"/>
        </w:rPr>
      </w:pPr>
      <w:bookmarkStart w:id="40" w:name="超表-energy既有-mqtt-链路"/>
      <w:r>
        <w:rPr>
          <w:color w:val="auto"/>
        </w:rPr>
        <w:t xml:space="preserve">10.1 </w:t>
      </w:r>
      <w:r>
        <w:rPr>
          <w:rFonts w:hint="eastAsia"/>
          <w:color w:val="auto"/>
        </w:rPr>
        <w:t>超表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energy（既有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链路）</w:t>
      </w:r>
    </w:p>
    <w:p w14:paraId="52DC23C6">
      <w:pPr>
        <w:pStyle w:val="23"/>
        <w:rPr>
          <w:color w:val="auto"/>
        </w:rPr>
      </w:pPr>
      <w:r>
        <w:rPr>
          <w:color w:val="auto"/>
        </w:rPr>
        <w:t xml:space="preserve">Java </w:t>
      </w:r>
      <w:r>
        <w:rPr>
          <w:rFonts w:hint="eastAsia"/>
          <w:color w:val="auto"/>
        </w:rPr>
        <w:t>实体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com.ruoyi.system.domain.Energy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@TableName("energy")</w:t>
      </w:r>
      <w:r>
        <w:rPr>
          <w:rFonts w:hint="eastAsia"/>
          <w:color w:val="auto"/>
        </w:rPr>
        <w:t>，Mapper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@DS("td")</w:t>
      </w:r>
      <w:r>
        <w:rPr>
          <w:rFonts w:hint="eastAsia"/>
          <w:color w:val="auto"/>
        </w:rPr>
        <w:t>，按设备动态子表写入。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8844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8F03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元素</w:t>
            </w:r>
          </w:p>
        </w:tc>
        <w:tc>
          <w:p w14:paraId="18E67B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</w:t>
            </w:r>
          </w:p>
        </w:tc>
        <w:tc>
          <w:p w14:paraId="5C6654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4341C3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7ACD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3AF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列</w:t>
            </w:r>
          </w:p>
        </w:tc>
        <w:tc>
          <w:p w14:paraId="1EA8BD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ts</w:t>
            </w:r>
          </w:p>
        </w:tc>
        <w:tc>
          <w:p w14:paraId="5ED553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TIMESTAMP</w:t>
            </w:r>
          </w:p>
        </w:tc>
        <w:tc>
          <w:p w14:paraId="2B45B3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采集时间戳（主键时间列）</w:t>
            </w:r>
          </w:p>
        </w:tc>
      </w:tr>
      <w:tr w14:paraId="7C7E8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93F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列</w:t>
            </w:r>
          </w:p>
        </w:tc>
        <w:tc>
          <w:p w14:paraId="2001A0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val</w:t>
            </w:r>
          </w:p>
        </w:tc>
        <w:tc>
          <w:p w14:paraId="17B77E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FLOAT</w:t>
            </w:r>
          </w:p>
        </w:tc>
        <w:tc>
          <w:p w14:paraId="4593FA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能源量测值（电压/电流/功率/用电量按</w:t>
            </w:r>
            <w:r>
              <w:rPr>
                <w:color w:val="auto"/>
              </w:rPr>
              <w:t xml:space="preserve"> type </w:t>
            </w:r>
            <w:r>
              <w:rPr>
                <w:rFonts w:hint="eastAsia"/>
                <w:color w:val="auto"/>
              </w:rPr>
              <w:t>区分）</w:t>
            </w:r>
          </w:p>
        </w:tc>
      </w:tr>
      <w:tr w14:paraId="15881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7A7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TAG</w:t>
            </w:r>
          </w:p>
        </w:tc>
        <w:tc>
          <w:p w14:paraId="3A5D14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client_id</w:t>
            </w:r>
          </w:p>
        </w:tc>
        <w:tc>
          <w:p w14:paraId="46920F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NCHAR</w:t>
            </w:r>
          </w:p>
        </w:tc>
        <w:tc>
          <w:p w14:paraId="414281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clientId（对应上报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SN）</w:t>
            </w:r>
          </w:p>
        </w:tc>
      </w:tr>
      <w:tr w14:paraId="34605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830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TAG</w:t>
            </w:r>
          </w:p>
        </w:tc>
        <w:tc>
          <w:p w14:paraId="712179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type</w:t>
            </w:r>
          </w:p>
        </w:tc>
        <w:tc>
          <w:p w14:paraId="04389E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NCHAR</w:t>
            </w:r>
          </w:p>
        </w:tc>
        <w:tc>
          <w:p w14:paraId="421EA8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数据类型（TopicType：电压/电流/功率/用电量/用水）</w:t>
            </w:r>
          </w:p>
        </w:tc>
      </w:tr>
    </w:tbl>
    <w:p w14:paraId="7C2BFE23">
      <w:pPr>
        <w:pStyle w:val="3"/>
        <w:rPr>
          <w:color w:val="auto"/>
        </w:rPr>
      </w:pPr>
      <w:r>
        <w:rPr>
          <w:rFonts w:hint="eastAsia"/>
          <w:color w:val="auto"/>
        </w:rPr>
        <w:t>写入形式（示意）：</w:t>
      </w:r>
      <w:r>
        <w:rPr>
          <w:rStyle w:val="48"/>
          <w:color w:val="auto"/>
        </w:rPr>
        <w:t xml:space="preserve">insert into </w:t>
      </w:r>
      <w:r>
        <w:rPr>
          <w:rStyle w:val="48"/>
          <w:rFonts w:hint="eastAsia"/>
          <w:color w:val="auto"/>
        </w:rPr>
        <w:t>&lt;动态子表&gt;</w:t>
      </w:r>
      <w:r>
        <w:rPr>
          <w:rStyle w:val="48"/>
          <w:color w:val="auto"/>
        </w:rPr>
        <w:t xml:space="preserve"> using energy tags(clientId, type) (ts, val) values(?, ?)</w:t>
      </w:r>
      <w:r>
        <w:rPr>
          <w:rFonts w:hint="eastAsia"/>
          <w:color w:val="auto"/>
        </w:rPr>
        <w:t>；子表按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clientId/类型动态创建。</w:t>
      </w:r>
    </w:p>
    <w:bookmarkEnd w:id="40"/>
    <w:p w14:paraId="11561AA7">
      <w:pPr>
        <w:pStyle w:val="5"/>
        <w:rPr>
          <w:color w:val="auto"/>
        </w:rPr>
      </w:pPr>
      <w:bookmarkStart w:id="41" w:name="超表-hospital_device_data医院链路"/>
      <w:r>
        <w:rPr>
          <w:color w:val="auto"/>
        </w:rPr>
        <w:t xml:space="preserve">10.2 </w:t>
      </w:r>
      <w:r>
        <w:rPr>
          <w:rFonts w:hint="eastAsia"/>
          <w:color w:val="auto"/>
        </w:rPr>
        <w:t>超表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hospital_device_data（医院链路）</w:t>
      </w:r>
    </w:p>
    <w:p w14:paraId="3C514BF2">
      <w:pPr>
        <w:pStyle w:val="23"/>
        <w:rPr>
          <w:color w:val="auto"/>
        </w:rPr>
      </w:pPr>
      <w:r>
        <w:rPr>
          <w:rFonts w:hint="eastAsia"/>
          <w:color w:val="auto"/>
        </w:rPr>
        <w:t>实际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DDL（</w:t>
      </w:r>
      <w:r>
        <w:rPr>
          <w:rStyle w:val="48"/>
          <w:color w:val="auto"/>
        </w:rPr>
        <w:t>hospital_init_tdengine.sql</w:t>
      </w:r>
      <w:r>
        <w:rPr>
          <w:rFonts w:hint="eastAsia"/>
          <w:color w:val="auto"/>
        </w:rPr>
        <w:t>）：</w:t>
      </w:r>
    </w:p>
    <w:p w14:paraId="4A4A0B20">
      <w:pPr>
        <w:pStyle w:val="49"/>
        <w:rPr>
          <w:color w:val="auto"/>
        </w:rPr>
      </w:pPr>
      <w:r>
        <w:rPr>
          <w:rStyle w:val="52"/>
          <w:color w:val="auto"/>
        </w:rPr>
        <w:t>CREATE</w:t>
      </w:r>
      <w:r>
        <w:rPr>
          <w:rStyle w:val="82"/>
          <w:color w:val="auto"/>
        </w:rPr>
        <w:t xml:space="preserve"> STABLE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NOT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EXISTS</w:t>
      </w:r>
      <w:r>
        <w:rPr>
          <w:rStyle w:val="82"/>
          <w:color w:val="auto"/>
        </w:rPr>
        <w:t xml:space="preserve"> hospital_device_data (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ts           </w:t>
      </w:r>
      <w:r>
        <w:rPr>
          <w:rStyle w:val="53"/>
          <w:color w:val="auto"/>
        </w:rPr>
        <w:t>TIMESTAMP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metric_value </w:t>
      </w:r>
      <w:r>
        <w:rPr>
          <w:rStyle w:val="53"/>
          <w:color w:val="auto"/>
        </w:rPr>
        <w:t>DOUBLE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quality      </w:t>
      </w:r>
      <w:r>
        <w:rPr>
          <w:rStyle w:val="53"/>
          <w:color w:val="auto"/>
        </w:rPr>
        <w:t>INT</w:t>
      </w:r>
      <w:r>
        <w:rPr>
          <w:color w:val="auto"/>
        </w:rPr>
        <w:br w:type="textWrapping"/>
      </w:r>
      <w:r>
        <w:rPr>
          <w:rStyle w:val="82"/>
          <w:color w:val="auto"/>
        </w:rPr>
        <w:t>) TAGS (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device_code  </w:t>
      </w:r>
      <w:r>
        <w:rPr>
          <w:rStyle w:val="53"/>
          <w:color w:val="auto"/>
        </w:rPr>
        <w:t>NCHAR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64</w:t>
      </w:r>
      <w:r>
        <w:rPr>
          <w:rStyle w:val="82"/>
          <w:color w:val="auto"/>
        </w:rPr>
        <w:t>),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metric_code  </w:t>
      </w:r>
      <w:r>
        <w:rPr>
          <w:rStyle w:val="53"/>
          <w:color w:val="auto"/>
        </w:rPr>
        <w:t>NCHAR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64</w:t>
      </w:r>
      <w:r>
        <w:rPr>
          <w:rStyle w:val="8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>);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C844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643D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元素</w:t>
            </w:r>
          </w:p>
        </w:tc>
        <w:tc>
          <w:p w14:paraId="70F036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</w:t>
            </w:r>
          </w:p>
        </w:tc>
        <w:tc>
          <w:p w14:paraId="40A28E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500779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3570E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7F1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列</w:t>
            </w:r>
          </w:p>
        </w:tc>
        <w:tc>
          <w:p w14:paraId="310F43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ts</w:t>
            </w:r>
          </w:p>
        </w:tc>
        <w:tc>
          <w:p w14:paraId="010E15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TIMESTAMP</w:t>
            </w:r>
          </w:p>
        </w:tc>
        <w:tc>
          <w:p w14:paraId="202230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采集时间</w:t>
            </w:r>
          </w:p>
        </w:tc>
      </w:tr>
      <w:tr w14:paraId="52BD0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033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列</w:t>
            </w:r>
          </w:p>
        </w:tc>
        <w:tc>
          <w:p w14:paraId="2B56A9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metric_value</w:t>
            </w:r>
          </w:p>
        </w:tc>
        <w:tc>
          <w:p w14:paraId="5B1289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DOUBLE</w:t>
            </w:r>
          </w:p>
        </w:tc>
        <w:tc>
          <w:p w14:paraId="1FE61F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数值指标（</w:t>
            </w:r>
            <w:r>
              <w:rPr>
                <w:rStyle w:val="48"/>
                <w:color w:val="auto"/>
              </w:rPr>
              <w:t>value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为保留字，故命名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metric_value）</w:t>
            </w:r>
          </w:p>
        </w:tc>
      </w:tr>
      <w:tr w14:paraId="5333F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C84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列</w:t>
            </w:r>
          </w:p>
        </w:tc>
        <w:tc>
          <w:p w14:paraId="59A38B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quality</w:t>
            </w:r>
          </w:p>
        </w:tc>
        <w:tc>
          <w:p w14:paraId="03A64F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1ACD5D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数据质量（0正常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1异常）</w:t>
            </w:r>
          </w:p>
        </w:tc>
      </w:tr>
      <w:tr w14:paraId="0BA8C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482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TAG</w:t>
            </w:r>
          </w:p>
        </w:tc>
        <w:tc>
          <w:p w14:paraId="55DFD4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device_code</w:t>
            </w:r>
          </w:p>
        </w:tc>
        <w:tc>
          <w:p w14:paraId="089BA8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NCHAR(64)</w:t>
            </w:r>
          </w:p>
        </w:tc>
        <w:tc>
          <w:p w14:paraId="0FA8B9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设备编号</w:t>
            </w:r>
          </w:p>
        </w:tc>
      </w:tr>
      <w:tr w14:paraId="52753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BAE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TAG</w:t>
            </w:r>
          </w:p>
        </w:tc>
        <w:tc>
          <w:p w14:paraId="0AE703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metric_code</w:t>
            </w:r>
          </w:p>
        </w:tc>
        <w:tc>
          <w:p w14:paraId="4E8303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NCHAR(64)</w:t>
            </w:r>
          </w:p>
        </w:tc>
        <w:tc>
          <w:p w14:paraId="482F04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</w:t>
            </w:r>
          </w:p>
        </w:tc>
      </w:tr>
      <w:tr w14:paraId="73AE5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B71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子表</w:t>
            </w:r>
          </w:p>
        </w:tc>
        <w:tc>
          <w:p w14:paraId="17EEF64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deviceCode_metricCode</w:t>
            </w:r>
          </w:p>
        </w:tc>
        <w:tc>
          <w:p w14:paraId="5953C3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5484F4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由代码拼接，非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[a-zA-Z0-9_]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字符清洗为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_</w:t>
            </w:r>
            <w:r>
              <w:rPr>
                <w:rFonts w:hint="eastAsia"/>
                <w:color w:val="auto"/>
              </w:rPr>
              <w:t>，如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iot_001_power</w:t>
            </w:r>
          </w:p>
        </w:tc>
      </w:tr>
    </w:tbl>
    <w:p w14:paraId="5784BB8A">
      <w:pPr>
        <w:pStyle w:val="3"/>
        <w:rPr>
          <w:color w:val="auto"/>
        </w:rPr>
      </w:pPr>
      <w:r>
        <w:rPr>
          <w:rFonts w:hint="eastAsia"/>
          <w:color w:val="auto"/>
        </w:rPr>
        <w:t>写入语句（</w:t>
      </w:r>
      <w:r>
        <w:rPr>
          <w:rStyle w:val="48"/>
          <w:color w:val="auto"/>
        </w:rPr>
        <w:t>HospitalTdMapper</w:t>
      </w:r>
      <w:r>
        <w:rPr>
          <w:rFonts w:hint="eastAsia"/>
          <w:color w:val="auto"/>
        </w:rPr>
        <w:t>）：</w:t>
      </w:r>
    </w:p>
    <w:p w14:paraId="27FCFF02">
      <w:pPr>
        <w:pStyle w:val="49"/>
        <w:rPr>
          <w:color w:val="auto"/>
        </w:rPr>
      </w:pPr>
      <w:r>
        <w:rPr>
          <w:rStyle w:val="52"/>
          <w:color w:val="auto"/>
        </w:rPr>
        <w:t>insert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into</w:t>
      </w:r>
      <w:r>
        <w:rPr>
          <w:rStyle w:val="82"/>
          <w:color w:val="auto"/>
        </w:rPr>
        <w:t xml:space="preserve"> ${tbName} </w:t>
      </w:r>
      <w:r>
        <w:rPr>
          <w:rStyle w:val="52"/>
          <w:color w:val="auto"/>
        </w:rPr>
        <w:t>using</w:t>
      </w:r>
      <w:r>
        <w:rPr>
          <w:rStyle w:val="82"/>
          <w:color w:val="auto"/>
        </w:rPr>
        <w:t xml:space="preserve"> hospital_device_data tags (#{deviceCode}, #{metricCode})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(ts, metric_value, quality) </w:t>
      </w:r>
      <w:r>
        <w:rPr>
          <w:rStyle w:val="52"/>
          <w:color w:val="auto"/>
        </w:rPr>
        <w:t>values</w:t>
      </w:r>
      <w:r>
        <w:rPr>
          <w:rStyle w:val="82"/>
          <w:color w:val="auto"/>
        </w:rPr>
        <w:t xml:space="preserve"> (#{ts}, #{</w:t>
      </w:r>
      <w:r>
        <w:rPr>
          <w:rStyle w:val="69"/>
          <w:color w:val="auto"/>
        </w:rPr>
        <w:t>value</w:t>
      </w:r>
      <w:r>
        <w:rPr>
          <w:rStyle w:val="82"/>
          <w:color w:val="auto"/>
        </w:rPr>
        <w:t>}, #{quality})</w:t>
      </w:r>
    </w:p>
    <w:p w14:paraId="2954DD62">
      <w:pPr>
        <w:pStyle w:val="13"/>
        <w:rPr>
          <w:color w:val="auto"/>
        </w:rPr>
      </w:pPr>
      <w:r>
        <w:rPr>
          <w:rFonts w:hint="eastAsia"/>
          <w:color w:val="auto"/>
        </w:rPr>
        <w:t>表名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${tbName}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为字符串拼接，代码侧已做白名单字符清洗防注入；参数值仍使用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#{}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预编译。</w:t>
      </w:r>
    </w:p>
    <w:bookmarkEnd w:id="41"/>
    <w:p w14:paraId="0D36DE2B">
      <w:pPr>
        <w:pStyle w:val="5"/>
        <w:rPr>
          <w:color w:val="auto"/>
        </w:rPr>
      </w:pPr>
      <w:bookmarkStart w:id="42" w:name="mysql-与-tdengine-的协同"/>
      <w:r>
        <w:rPr>
          <w:color w:val="auto"/>
        </w:rPr>
        <w:t xml:space="preserve">10.3 MySQL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的协同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CE71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2245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维度</w:t>
            </w:r>
          </w:p>
        </w:tc>
        <w:tc>
          <w:p w14:paraId="51543C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453AB6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</w:tr>
      <w:tr w14:paraId="6D90C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E38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定位</w:t>
            </w:r>
          </w:p>
        </w:tc>
        <w:tc>
          <w:p w14:paraId="122D8A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业务唯一事实库（事务/列表/关联/报表）</w:t>
            </w:r>
          </w:p>
        </w:tc>
        <w:tc>
          <w:p w14:paraId="5EFEDB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高频时序压缩存储与聚合查询</w:t>
            </w:r>
          </w:p>
        </w:tc>
      </w:tr>
      <w:tr w14:paraId="68679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6A6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写入</w:t>
            </w:r>
          </w:p>
        </w:tc>
        <w:tc>
          <w:p w14:paraId="14E491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必选，主链路</w:t>
            </w:r>
          </w:p>
        </w:tc>
        <w:tc>
          <w:p w14:paraId="38FB76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可选，双写；失败仅日志、不阻断、不回滚</w:t>
            </w:r>
          </w:p>
        </w:tc>
      </w:tr>
      <w:tr w14:paraId="79169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33B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数据内容</w:t>
            </w:r>
          </w:p>
        </w:tc>
        <w:tc>
          <w:p w14:paraId="7EF655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数值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状态字符串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接收时间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质量</w:t>
            </w:r>
          </w:p>
        </w:tc>
        <w:tc>
          <w:p w14:paraId="263909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仅数值（状态型指标以编码/旁路方式处理）</w:t>
            </w:r>
          </w:p>
        </w:tc>
      </w:tr>
      <w:tr w14:paraId="56AEB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67B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保留</w:t>
            </w:r>
          </w:p>
        </w:tc>
        <w:tc>
          <w:p w14:paraId="4F3659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配合业务归档策略</w:t>
            </w:r>
          </w:p>
        </w:tc>
        <w:tc>
          <w:p w14:paraId="60153A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使用原生</w:t>
            </w:r>
            <w:r>
              <w:rPr>
                <w:color w:val="auto"/>
              </w:rPr>
              <w:t xml:space="preserve"> KEEP </w:t>
            </w:r>
            <w:r>
              <w:rPr>
                <w:rFonts w:hint="eastAsia"/>
                <w:color w:val="auto"/>
              </w:rPr>
              <w:t>保留周期自动过期</w:t>
            </w:r>
          </w:p>
        </w:tc>
      </w:tr>
      <w:tr w14:paraId="10B92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FAD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查询</w:t>
            </w:r>
          </w:p>
        </w:tc>
        <w:tc>
          <w:p w14:paraId="12CFCD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后台管理/明细</w:t>
            </w:r>
          </w:p>
        </w:tc>
        <w:tc>
          <w:p w14:paraId="51DFA0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大屏曲线、降采样聚合</w:t>
            </w:r>
          </w:p>
        </w:tc>
      </w:tr>
    </w:tbl>
    <w:p w14:paraId="24851887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0D033C46">
      <w:pPr>
        <w:pStyle w:val="4"/>
        <w:rPr>
          <w:color w:val="auto"/>
        </w:rPr>
      </w:pPr>
      <w:bookmarkStart w:id="43" w:name="数据字典"/>
      <w:r>
        <w:rPr>
          <w:color w:val="auto"/>
        </w:rPr>
        <w:t xml:space="preserve">11. </w:t>
      </w:r>
      <w:r>
        <w:rPr>
          <w:rFonts w:hint="eastAsia"/>
          <w:color w:val="auto"/>
        </w:rPr>
        <w:t>数据字典</w:t>
      </w:r>
    </w:p>
    <w:p w14:paraId="41C3EA4E">
      <w:pPr>
        <w:pStyle w:val="5"/>
        <w:rPr>
          <w:color w:val="auto"/>
        </w:rPr>
      </w:pPr>
      <w:bookmarkStart w:id="44" w:name="通用字典"/>
      <w:r>
        <w:rPr>
          <w:color w:val="auto"/>
        </w:rPr>
        <w:t xml:space="preserve">11.1 </w:t>
      </w:r>
      <w:r>
        <w:rPr>
          <w:rFonts w:hint="eastAsia"/>
          <w:color w:val="auto"/>
        </w:rPr>
        <w:t>通用字典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7743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F610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</w:t>
            </w:r>
          </w:p>
        </w:tc>
        <w:tc>
          <w:p w14:paraId="582B32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取值</w:t>
            </w:r>
          </w:p>
        </w:tc>
      </w:tr>
      <w:tr w14:paraId="71711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684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del_flag（逻辑删除）</w:t>
            </w:r>
          </w:p>
        </w:tc>
        <w:tc>
          <w:p w14:paraId="044B45F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存在；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删除（ems_meter_info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历史表为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0/1</w:t>
            </w:r>
            <w:r>
              <w:rPr>
                <w:rFonts w:hint="eastAsia"/>
                <w:color w:val="auto"/>
              </w:rPr>
              <w:t>，以表注释为准）</w:t>
            </w:r>
          </w:p>
        </w:tc>
      </w:tr>
      <w:tr w14:paraId="3F230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4B5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通用状态</w:t>
            </w:r>
            <w:r>
              <w:rPr>
                <w:color w:val="auto"/>
              </w:rPr>
              <w:t xml:space="preserve"> status</w:t>
            </w:r>
          </w:p>
        </w:tc>
        <w:tc>
          <w:p w14:paraId="4DD3F58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正常/启用；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停用；其他业务扩展码见表注释</w:t>
            </w:r>
          </w:p>
        </w:tc>
      </w:tr>
      <w:tr w14:paraId="393D0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D66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性别</w:t>
            </w:r>
            <w:r>
              <w:rPr>
                <w:color w:val="auto"/>
              </w:rPr>
              <w:t xml:space="preserve"> sex</w:t>
            </w:r>
          </w:p>
        </w:tc>
        <w:tc>
          <w:p w14:paraId="08358EF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男；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女；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未知</w:t>
            </w:r>
          </w:p>
        </w:tc>
      </w:tr>
      <w:tr w14:paraId="6EC0E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11A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是否/高频</w:t>
            </w:r>
          </w:p>
        </w:tc>
        <w:tc>
          <w:p w14:paraId="750F2D5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是；</w:t>
            </w: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否</w:t>
            </w:r>
          </w:p>
        </w:tc>
      </w:tr>
      <w:tr w14:paraId="7E113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9EF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菜单类型</w:t>
            </w:r>
            <w:r>
              <w:rPr>
                <w:color w:val="auto"/>
              </w:rPr>
              <w:t xml:space="preserve"> menu_type</w:t>
            </w:r>
          </w:p>
        </w:tc>
        <w:tc>
          <w:p w14:paraId="71A085C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目录；</w:t>
            </w:r>
            <w:r>
              <w:rPr>
                <w:rStyle w:val="48"/>
                <w:color w:val="auto"/>
              </w:rPr>
              <w:t>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菜单；</w:t>
            </w:r>
            <w:r>
              <w:rPr>
                <w:rStyle w:val="48"/>
                <w:color w:val="auto"/>
              </w:rPr>
              <w:t>F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按钮</w:t>
            </w:r>
          </w:p>
        </w:tc>
      </w:tr>
      <w:tr w14:paraId="2D5C4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2A8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数据范围</w:t>
            </w:r>
            <w:r>
              <w:rPr>
                <w:color w:val="auto"/>
              </w:rPr>
              <w:t xml:space="preserve"> data_scope</w:t>
            </w:r>
          </w:p>
        </w:tc>
        <w:tc>
          <w:p w14:paraId="02336B7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全部；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自定义；</w:t>
            </w:r>
            <w:r>
              <w:rPr>
                <w:rStyle w:val="48"/>
                <w:color w:val="auto"/>
              </w:rPr>
              <w:t>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本部门；</w:t>
            </w:r>
            <w:r>
              <w:rPr>
                <w:rStyle w:val="48"/>
                <w:color w:val="auto"/>
              </w:rPr>
              <w:t>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本部门及以下；</w:t>
            </w:r>
            <w:r>
              <w:rPr>
                <w:rStyle w:val="48"/>
                <w:color w:val="auto"/>
              </w:rPr>
              <w:t>5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仅本人</w:t>
            </w:r>
          </w:p>
        </w:tc>
      </w:tr>
      <w:tr w14:paraId="6F7B2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869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设备状态（equipment_info）</w:t>
            </w:r>
          </w:p>
        </w:tc>
        <w:tc>
          <w:p w14:paraId="63BBD55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报警；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离线</w:t>
            </w:r>
          </w:p>
        </w:tc>
      </w:tr>
      <w:tr w14:paraId="3513C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EAA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充电桩状态</w:t>
            </w:r>
          </w:p>
        </w:tc>
        <w:tc>
          <w:p w14:paraId="2FB59DF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空闲；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使用中；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故障；</w:t>
            </w:r>
            <w:r>
              <w:rPr>
                <w:rStyle w:val="48"/>
                <w:color w:val="auto"/>
              </w:rPr>
              <w:t>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离线</w:t>
            </w:r>
          </w:p>
        </w:tc>
      </w:tr>
      <w:tr w14:paraId="7FFFC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ADA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充电站状态</w:t>
            </w:r>
          </w:p>
        </w:tc>
        <w:tc>
          <w:p w14:paraId="5CF23CD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停用；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维护</w:t>
            </w:r>
          </w:p>
        </w:tc>
      </w:tr>
      <w:tr w14:paraId="3C90A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AF3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订单类型/状态</w:t>
            </w:r>
          </w:p>
        </w:tc>
        <w:tc>
          <w:p w14:paraId="076997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类型：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充电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占用；订单：</w:t>
            </w: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待处理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已完成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已取消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异常；支付：</w:t>
            </w: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未支付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已支付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退款</w:t>
            </w:r>
          </w:p>
        </w:tc>
      </w:tr>
      <w:tr w14:paraId="5AFBD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250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计量器具状态</w:t>
            </w:r>
          </w:p>
        </w:tc>
        <w:tc>
          <w:p w14:paraId="61FBE40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normal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正常；</w:t>
            </w:r>
            <w:r>
              <w:rPr>
                <w:rStyle w:val="48"/>
                <w:color w:val="auto"/>
              </w:rPr>
              <w:t>warning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需校准；</w:t>
            </w:r>
            <w:r>
              <w:rPr>
                <w:rStyle w:val="48"/>
                <w:color w:val="auto"/>
              </w:rPr>
              <w:t>error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故障；</w:t>
            </w:r>
            <w:r>
              <w:rPr>
                <w:rStyle w:val="48"/>
                <w:color w:val="auto"/>
              </w:rPr>
              <w:t>maintenance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维护中</w:t>
            </w:r>
          </w:p>
        </w:tc>
      </w:tr>
      <w:tr w14:paraId="0B0B1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722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既有报警等级</w:t>
            </w:r>
          </w:p>
        </w:tc>
        <w:tc>
          <w:p w14:paraId="0206B7C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一般；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紧急；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严重</w:t>
            </w:r>
          </w:p>
        </w:tc>
      </w:tr>
      <w:tr w14:paraId="5A210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2D7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TopicType（MQTT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参数）</w:t>
            </w:r>
          </w:p>
        </w:tc>
        <w:tc>
          <w:p w14:paraId="493B28B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电压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electric/voltage；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电流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electric/current；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功率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electric/power；</w:t>
            </w:r>
            <w:r>
              <w:rPr>
                <w:rStyle w:val="48"/>
                <w:color w:val="auto"/>
              </w:rPr>
              <w:t>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用电量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electric/consumption；</w:t>
            </w:r>
            <w:r>
              <w:rPr>
                <w:rStyle w:val="48"/>
                <w:color w:val="auto"/>
              </w:rPr>
              <w:t>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用水量</w:t>
            </w:r>
            <w:r>
              <w:rPr>
                <w:color w:val="auto"/>
              </w:rPr>
              <w:t xml:space="preserve"> water/consumption/+</w:t>
            </w:r>
          </w:p>
        </w:tc>
      </w:tr>
      <w:bookmarkEnd w:id="44"/>
    </w:tbl>
    <w:p w14:paraId="50E66B5C">
      <w:pPr>
        <w:pStyle w:val="5"/>
        <w:rPr>
          <w:color w:val="auto"/>
        </w:rPr>
      </w:pPr>
      <w:bookmarkStart w:id="45" w:name="hospitaldevicetype医院设备类型枚举"/>
      <w:r>
        <w:rPr>
          <w:color w:val="auto"/>
        </w:rPr>
        <w:t xml:space="preserve">11.2 </w:t>
      </w:r>
      <w:r>
        <w:rPr>
          <w:rFonts w:hint="eastAsia"/>
          <w:color w:val="auto"/>
        </w:rPr>
        <w:t>HospitalDeviceType（医院设备类型枚举）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470"/>
      </w:tblGrid>
      <w:tr w14:paraId="170AA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E898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编码</w:t>
            </w:r>
          </w:p>
        </w:tc>
        <w:tc>
          <w:p w14:paraId="4BB70B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</w:tr>
      <w:tr w14:paraId="441CC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34D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CT</w:t>
            </w:r>
          </w:p>
        </w:tc>
        <w:tc>
          <w:p w14:paraId="6BC459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计算机断层扫描</w:t>
            </w:r>
          </w:p>
        </w:tc>
      </w:tr>
      <w:tr w14:paraId="638F4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F97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MRI</w:t>
            </w:r>
          </w:p>
        </w:tc>
        <w:tc>
          <w:p w14:paraId="44884E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磁共振成像</w:t>
            </w:r>
          </w:p>
        </w:tc>
      </w:tr>
      <w:tr w14:paraId="26494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C9F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DR</w:t>
            </w:r>
          </w:p>
        </w:tc>
        <w:tc>
          <w:p w14:paraId="4C6A85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数字化</w:t>
            </w:r>
            <w:r>
              <w:rPr>
                <w:color w:val="auto"/>
              </w:rPr>
              <w:t xml:space="preserve"> X </w:t>
            </w:r>
            <w:r>
              <w:rPr>
                <w:rFonts w:hint="eastAsia"/>
                <w:color w:val="auto"/>
              </w:rPr>
              <w:t>射线摄影</w:t>
            </w:r>
          </w:p>
        </w:tc>
      </w:tr>
      <w:tr w14:paraId="3BCBC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509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US</w:t>
            </w:r>
          </w:p>
        </w:tc>
        <w:tc>
          <w:p w14:paraId="364219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超声诊断设备</w:t>
            </w:r>
          </w:p>
        </w:tc>
      </w:tr>
      <w:tr w14:paraId="1D014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F7D4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LAB</w:t>
            </w:r>
          </w:p>
        </w:tc>
        <w:tc>
          <w:p w14:paraId="4A7F3E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检验流水线/检验设备</w:t>
            </w:r>
          </w:p>
        </w:tc>
      </w:tr>
      <w:tr w14:paraId="67D2C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9F8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DSA</w:t>
            </w:r>
          </w:p>
        </w:tc>
        <w:tc>
          <w:p w14:paraId="62CF8A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数字减影血管造影</w:t>
            </w:r>
          </w:p>
        </w:tc>
      </w:tr>
      <w:tr w14:paraId="24F06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4934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OTHER</w:t>
            </w:r>
          </w:p>
        </w:tc>
        <w:tc>
          <w:p w14:paraId="510CCB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其他</w:t>
            </w:r>
          </w:p>
        </w:tc>
      </w:tr>
      <w:bookmarkEnd w:id="45"/>
    </w:tbl>
    <w:p w14:paraId="459640B4">
      <w:pPr>
        <w:pStyle w:val="5"/>
        <w:rPr>
          <w:color w:val="auto"/>
        </w:rPr>
      </w:pPr>
      <w:bookmarkStart w:id="46" w:name="hospitalmetricdatatype指标数据类型枚举"/>
      <w:r>
        <w:rPr>
          <w:color w:val="auto"/>
        </w:rPr>
        <w:t xml:space="preserve">11.3 </w:t>
      </w:r>
      <w:r>
        <w:rPr>
          <w:rFonts w:hint="eastAsia"/>
          <w:color w:val="auto"/>
        </w:rPr>
        <w:t>HospitalMetricDataType（指标数据类型枚举）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F943627">
        <w:trPr>
          <w:tblHeader/>
        </w:trPr>
        <w:tc>
          <w:p w14:paraId="490B12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编码</w:t>
            </w:r>
          </w:p>
        </w:tc>
        <w:tc>
          <w:p w14:paraId="5DE5A9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2251C2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典型指标</w:t>
            </w:r>
          </w:p>
        </w:tc>
      </w:tr>
      <w:tr w14:paraId="6396F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E33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number</w:t>
            </w:r>
          </w:p>
        </w:tc>
        <w:tc>
          <w:p w14:paraId="1911B7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数值型</w:t>
            </w:r>
          </w:p>
        </w:tc>
        <w:tc>
          <w:p w14:paraId="3BD334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power、electricity、current、voltage、temperature</w:t>
            </w:r>
          </w:p>
        </w:tc>
      </w:tr>
      <w:tr w14:paraId="7693F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F23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3B24EA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状态型（状态码）</w:t>
            </w:r>
          </w:p>
        </w:tc>
        <w:tc>
          <w:p w14:paraId="5FEE07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run_status（1运行/0待机）、alarm_status（0正常/1告警）</w:t>
            </w:r>
          </w:p>
        </w:tc>
      </w:tr>
      <w:tr w14:paraId="2341F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FD6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49277A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字符串型（文本描述）</w:t>
            </w:r>
          </w:p>
        </w:tc>
        <w:tc>
          <w:p w14:paraId="0CD10B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扩展文本量</w:t>
            </w:r>
          </w:p>
        </w:tc>
      </w:tr>
      <w:bookmarkEnd w:id="46"/>
    </w:tbl>
    <w:p w14:paraId="2DB6C894">
      <w:pPr>
        <w:pStyle w:val="5"/>
        <w:rPr>
          <w:color w:val="auto"/>
        </w:rPr>
      </w:pPr>
      <w:bookmarkStart w:id="47" w:name="医院域专有字典"/>
      <w:r>
        <w:rPr>
          <w:color w:val="auto"/>
        </w:rPr>
        <w:t xml:space="preserve">11.4 </w:t>
      </w:r>
      <w:r>
        <w:rPr>
          <w:rFonts w:hint="eastAsia"/>
          <w:color w:val="auto"/>
        </w:rPr>
        <w:t>医院域专有字典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1CD6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2B98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</w:t>
            </w:r>
          </w:p>
        </w:tc>
        <w:tc>
          <w:p w14:paraId="00562B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取值</w:t>
            </w:r>
          </w:p>
        </w:tc>
      </w:tr>
      <w:tr w14:paraId="31DA2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B98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设备分项</w:t>
            </w:r>
            <w:r>
              <w:rPr>
                <w:color w:val="auto"/>
              </w:rPr>
              <w:t xml:space="preserve"> project_category</w:t>
            </w:r>
          </w:p>
        </w:tc>
        <w:tc>
          <w:p w14:paraId="0803EF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LIGHTING </w:t>
            </w:r>
            <w:r>
              <w:rPr>
                <w:rFonts w:hint="eastAsia"/>
                <w:color w:val="auto"/>
              </w:rPr>
              <w:t>照明；AIRCOND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空调；MEDICAL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医疗设备；POWER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动力；OTHER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其他</w:t>
            </w:r>
          </w:p>
        </w:tc>
      </w:tr>
      <w:tr w14:paraId="63796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4D1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院区类型</w:t>
            </w:r>
            <w:r>
              <w:rPr>
                <w:color w:val="auto"/>
              </w:rPr>
              <w:t xml:space="preserve"> area_type</w:t>
            </w:r>
          </w:p>
        </w:tc>
        <w:tc>
          <w:p w14:paraId="5E208DC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院区；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楼宇</w:t>
            </w:r>
          </w:p>
        </w:tc>
      </w:tr>
      <w:tr w14:paraId="7E0FA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0AF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规则类型</w:t>
            </w:r>
            <w:r>
              <w:rPr>
                <w:color w:val="auto"/>
              </w:rPr>
              <w:t xml:space="preserve"> rule_type</w:t>
            </w:r>
          </w:p>
        </w:tc>
        <w:tc>
          <w:p w14:paraId="7F64AA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THRESHOLD </w:t>
            </w:r>
            <w:r>
              <w:rPr>
                <w:rFonts w:hint="eastAsia"/>
                <w:color w:val="auto"/>
              </w:rPr>
              <w:t>阈值；OFFLINE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离线</w:t>
            </w:r>
          </w:p>
        </w:tc>
      </w:tr>
      <w:tr w14:paraId="241C8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4E6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比较条件</w:t>
            </w:r>
            <w:r>
              <w:rPr>
                <w:color w:val="auto"/>
              </w:rPr>
              <w:t xml:space="preserve"> rule_condition</w:t>
            </w:r>
          </w:p>
        </w:tc>
        <w:tc>
          <w:p w14:paraId="626FE9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G </w:t>
            </w:r>
            <w:r>
              <w:rPr>
                <w:rFonts w:hint="eastAsia"/>
                <w:color w:val="auto"/>
              </w:rPr>
              <w:t>大于；E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等于；L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小于；GE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大于等于；LE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小于等于</w:t>
            </w:r>
          </w:p>
        </w:tc>
      </w:tr>
      <w:tr w14:paraId="13BBA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9F2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医院报警级别</w:t>
            </w:r>
            <w:r>
              <w:rPr>
                <w:color w:val="auto"/>
              </w:rPr>
              <w:t xml:space="preserve"> alarm_level</w:t>
            </w:r>
          </w:p>
        </w:tc>
        <w:tc>
          <w:p w14:paraId="0B9061F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一般；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严重；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紧急</w:t>
            </w:r>
          </w:p>
        </w:tc>
      </w:tr>
      <w:tr w14:paraId="3971D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63F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报警类型</w:t>
            </w:r>
            <w:r>
              <w:rPr>
                <w:color w:val="auto"/>
              </w:rPr>
              <w:t xml:space="preserve"> alarm_type</w:t>
            </w:r>
          </w:p>
        </w:tc>
        <w:tc>
          <w:p w14:paraId="6758E1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OVERLOAD </w:t>
            </w:r>
            <w:r>
              <w:rPr>
                <w:rFonts w:hint="eastAsia"/>
                <w:color w:val="auto"/>
              </w:rPr>
              <w:t>过载；OFFLINE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离线</w:t>
            </w:r>
          </w:p>
        </w:tc>
      </w:tr>
      <w:tr w14:paraId="3E648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C70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处理阶段</w:t>
            </w:r>
            <w:r>
              <w:rPr>
                <w:color w:val="auto"/>
              </w:rPr>
              <w:t xml:space="preserve"> handle_status</w:t>
            </w:r>
          </w:p>
        </w:tc>
        <w:tc>
          <w:p w14:paraId="561925B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待处理；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已确认；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处理中；</w:t>
            </w:r>
            <w:r>
              <w:rPr>
                <w:rStyle w:val="48"/>
                <w:color w:val="auto"/>
              </w:rPr>
              <w:t>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已处理</w:t>
            </w:r>
          </w:p>
        </w:tc>
      </w:tr>
      <w:tr w14:paraId="1B9B4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7AE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数据质量</w:t>
            </w:r>
            <w:r>
              <w:rPr>
                <w:color w:val="auto"/>
              </w:rPr>
              <w:t xml:space="preserve"> quality</w:t>
            </w:r>
          </w:p>
        </w:tc>
        <w:tc>
          <w:p w14:paraId="22896DF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异常</w:t>
            </w:r>
          </w:p>
        </w:tc>
      </w:tr>
      <w:tr w14:paraId="6D1BF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A69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回调状态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status（hospital_callback_log）</w:t>
            </w:r>
          </w:p>
        </w:tc>
        <w:tc>
          <w:p w14:paraId="500A83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success；auth_fail；parse_fail；fail</w:t>
            </w:r>
          </w:p>
        </w:tc>
      </w:tr>
      <w:tr w14:paraId="4D8D1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8D4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医院设备状态</w:t>
            </w:r>
          </w:p>
        </w:tc>
        <w:tc>
          <w:p w14:paraId="1C93C27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正常；</w:t>
            </w:r>
            <w:r>
              <w:rPr>
                <w:rStyle w:val="48"/>
                <w:color w:val="auto"/>
              </w:rPr>
              <w:t>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停用；</w:t>
            </w:r>
            <w:r>
              <w:rPr>
                <w:rStyle w:val="48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离线</w:t>
            </w:r>
          </w:p>
        </w:tc>
      </w:tr>
    </w:tbl>
    <w:p w14:paraId="5AD9A85E">
      <w:pPr>
        <w:pStyle w:val="3"/>
        <w:rPr>
          <w:color w:val="auto"/>
        </w:rPr>
      </w:pPr>
      <w:r>
        <w:rPr>
          <w:rFonts w:hint="eastAsia"/>
          <w:color w:val="auto"/>
        </w:rPr>
        <w:t>系统内字典优先使用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sys_dict_type/sys_dict_data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统一管理并走</w:t>
      </w:r>
      <w:r>
        <w:rPr>
          <w:color w:val="auto"/>
        </w:rPr>
        <w:t xml:space="preserve"> Redis </w:t>
      </w:r>
      <w:r>
        <w:rPr>
          <w:rFonts w:hint="eastAsia"/>
          <w:color w:val="auto"/>
        </w:rPr>
        <w:t>缓存；硬编码枚举（TopicType/HospitalDeviceType/HospitalMetricDataType）用于代码强约束。</w:t>
      </w:r>
    </w:p>
    <w:p w14:paraId="206882FA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7"/>
    <w:p w14:paraId="28462539">
      <w:pPr>
        <w:pStyle w:val="4"/>
        <w:rPr>
          <w:color w:val="auto"/>
        </w:rPr>
      </w:pPr>
      <w:bookmarkStart w:id="48" w:name="初始化与迁移脚本清单"/>
      <w:r>
        <w:rPr>
          <w:color w:val="auto"/>
        </w:rPr>
        <w:t xml:space="preserve">12. </w:t>
      </w:r>
      <w:r>
        <w:rPr>
          <w:rFonts w:hint="eastAsia"/>
          <w:color w:val="auto"/>
        </w:rPr>
        <w:t>初始化与迁移脚本清单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DAF5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29F0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脚本</w:t>
            </w:r>
          </w:p>
        </w:tc>
        <w:tc>
          <w:p w14:paraId="6182BE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作用</w:t>
            </w:r>
          </w:p>
        </w:tc>
        <w:tc>
          <w:p w14:paraId="61DEE4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执行库</w:t>
            </w:r>
          </w:p>
        </w:tc>
      </w:tr>
      <w:tr w14:paraId="6BD91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6FA2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.dev/dumps/ems_full.sql</w:t>
            </w:r>
          </w:p>
        </w:tc>
        <w:tc>
          <w:p w14:paraId="5141B6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全量结构与基础数据导出（排障/本地重建，含</w:t>
            </w:r>
            <w:r>
              <w:rPr>
                <w:color w:val="auto"/>
              </w:rPr>
              <w:t xml:space="preserve"> sys_* </w:t>
            </w:r>
            <w:r>
              <w:rPr>
                <w:rFonts w:hint="eastAsia"/>
                <w:color w:val="auto"/>
              </w:rPr>
              <w:t>与全部业务表）</w:t>
            </w:r>
          </w:p>
        </w:tc>
        <w:tc>
          <w:p w14:paraId="4EB3A8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5CA64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D2A63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数据库脚本/init.sql</w:t>
            </w:r>
          </w:p>
        </w:tc>
        <w:tc>
          <w:p w14:paraId="21F05F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数据库初始化主脚本</w:t>
            </w:r>
          </w:p>
        </w:tc>
        <w:tc>
          <w:p w14:paraId="05F7C1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  <w:tr w14:paraId="18AE1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6DB6E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数据库脚本/hospital_init.sql</w:t>
            </w:r>
          </w:p>
        </w:tc>
        <w:tc>
          <w:p w14:paraId="41CFFE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M1：device/metric_def/device_data/callback_log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常用指标种子</w:t>
            </w:r>
          </w:p>
        </w:tc>
        <w:tc>
          <w:p w14:paraId="37D851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  <w:tr w14:paraId="6B27A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FF33F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数据库脚本/hospital_alarm.sql</w:t>
            </w:r>
          </w:p>
        </w:tc>
        <w:tc>
          <w:p w14:paraId="240D5E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M2：alarm_rule/alarm_record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建表</w:t>
            </w:r>
          </w:p>
        </w:tc>
        <w:tc>
          <w:p w14:paraId="623912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  <w:tr w14:paraId="30AFA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B478E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数据库脚本/hospital_m4.sql</w:t>
            </w:r>
          </w:p>
        </w:tc>
        <w:tc>
          <w:p w14:paraId="243AAC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M4：hospital_area、device.workload、分项字段、报警升级字段（增量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ALTER）+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院区种子</w:t>
            </w:r>
          </w:p>
        </w:tc>
        <w:tc>
          <w:p w14:paraId="4C5328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  <w:tr w14:paraId="19922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02E7E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数据库脚本/hospital_menu.sql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hospital_menu_m2/m3/m4.sql</w:t>
            </w:r>
          </w:p>
        </w:tc>
        <w:tc>
          <w:p w14:paraId="3BEFAE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医院各期菜单/权限标识（sys_menu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增量）</w:t>
            </w:r>
          </w:p>
        </w:tc>
        <w:tc>
          <w:p w14:paraId="0A5E09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  <w:tr w14:paraId="07F39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4F669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数据库脚本/hospital_seed_demo.sql</w:t>
            </w:r>
          </w:p>
        </w:tc>
        <w:tc>
          <w:p w14:paraId="74FE45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医院演示数据</w:t>
            </w:r>
          </w:p>
        </w:tc>
        <w:tc>
          <w:p w14:paraId="151F6E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  <w:tr w14:paraId="08F09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EAF89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数据库脚本/hospital_init_tdengine.sql</w:t>
            </w:r>
          </w:p>
        </w:tc>
        <w:tc>
          <w:p w14:paraId="0873B5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超表</w:t>
            </w:r>
          </w:p>
        </w:tc>
        <w:tc>
          <w:p w14:paraId="661AAA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Style w:val="48"/>
                <w:color w:val="auto"/>
              </w:rPr>
              <w:t>energy</w:t>
            </w:r>
          </w:p>
        </w:tc>
      </w:tr>
      <w:tr w14:paraId="56A17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4ED1E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数据库脚本/hospital_rename_reserved_words.sql</w:t>
            </w:r>
          </w:p>
        </w:tc>
        <w:tc>
          <w:p w14:paraId="56B2EA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保留字（value）改名修正（metric_value）</w:t>
            </w:r>
          </w:p>
        </w:tc>
        <w:tc>
          <w:p w14:paraId="16AF42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</w:tr>
      <w:tr w14:paraId="29620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01DCF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数据库脚本/hospital_role_dashboard.sql</w:t>
            </w:r>
          </w:p>
        </w:tc>
        <w:tc>
          <w:p w14:paraId="028B5F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医院角色与看板权限种子</w:t>
            </w:r>
          </w:p>
        </w:tc>
        <w:tc>
          <w:p w14:paraId="71A5D4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  <w:tr w14:paraId="49A78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556B5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数据库脚本/fix_charging_pile.sql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fix_charging_station_merchant.sql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fix_sys_menu_encoding.sql</w:t>
            </w:r>
          </w:p>
        </w:tc>
        <w:tc>
          <w:p w14:paraId="442742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充电桩/商户/菜单编码历史修正</w:t>
            </w:r>
          </w:p>
        </w:tc>
        <w:tc>
          <w:p w14:paraId="7DA250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</w:tbl>
    <w:p w14:paraId="328BBC6B">
      <w:pPr>
        <w:pStyle w:val="3"/>
        <w:rPr>
          <w:color w:val="auto"/>
        </w:rPr>
      </w:pPr>
      <w:r>
        <w:rPr>
          <w:rFonts w:hint="eastAsia"/>
          <w:color w:val="auto"/>
        </w:rPr>
        <w:t>迁移原则：</w:t>
      </w:r>
    </w:p>
    <w:p w14:paraId="3B200075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所有新脚本使用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 TABLE IF NOT EXISTS</w:t>
      </w:r>
      <w:r>
        <w:rPr>
          <w:rFonts w:hint="eastAsia"/>
          <w:color w:val="auto"/>
        </w:rPr>
        <w:t>，可重复执行；种子数据配合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ON DUPLICATE KEY UPDATE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幂等。</w:t>
      </w:r>
    </w:p>
    <w:p w14:paraId="73D9D3D2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表结构演进只做</w:t>
      </w:r>
      <w:r>
        <w:rPr>
          <w:rFonts w:hint="eastAsia"/>
          <w:b/>
          <w:bCs/>
          <w:color w:val="auto"/>
        </w:rPr>
        <w:t>增量</w:t>
      </w:r>
      <w:r>
        <w:rPr>
          <w:b/>
          <w:bCs/>
          <w:color w:val="auto"/>
        </w:rPr>
        <w:t xml:space="preserve"> ALTER</w:t>
      </w:r>
      <w:r>
        <w:rPr>
          <w:rFonts w:hint="eastAsia"/>
          <w:color w:val="auto"/>
        </w:rPr>
        <w:t>（如</w:t>
      </w:r>
      <w:r>
        <w:rPr>
          <w:color w:val="auto"/>
        </w:rPr>
        <w:t xml:space="preserve"> M4 </w:t>
      </w:r>
      <w:r>
        <w:rPr>
          <w:rFonts w:hint="eastAsia"/>
          <w:color w:val="auto"/>
        </w:rPr>
        <w:t>对医院表的列追加），不删除/不缩窄既有列。</w:t>
      </w:r>
    </w:p>
    <w:p w14:paraId="7F098598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执行顺序：全量初始化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医院</w:t>
      </w:r>
      <w:r>
        <w:rPr>
          <w:color w:val="auto"/>
        </w:rPr>
        <w:t xml:space="preserve"> init → alarm → m4 → </w:t>
      </w:r>
      <w:r>
        <w:rPr>
          <w:rFonts w:hint="eastAsia"/>
          <w:color w:val="auto"/>
        </w:rPr>
        <w:t>菜单各期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种子；TDengine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脚本仅在启用时序库时执行。</w:t>
      </w:r>
    </w:p>
    <w:p w14:paraId="31CADFFA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t xml:space="preserve">MyBatis-Plus ddl-auto </w:t>
      </w:r>
      <w:r>
        <w:rPr>
          <w:rFonts w:hint="eastAsia"/>
          <w:color w:val="auto"/>
        </w:rPr>
        <w:t>可兜底自动建表，但生产环境以显式脚本为准并纳入版本管理。</w:t>
      </w:r>
    </w:p>
    <w:p w14:paraId="742A1CE1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05D3B73F">
      <w:pPr>
        <w:pStyle w:val="4"/>
        <w:rPr>
          <w:color w:val="auto"/>
        </w:rPr>
      </w:pPr>
      <w:bookmarkStart w:id="49" w:name="备份与恢复策略"/>
      <w:r>
        <w:rPr>
          <w:color w:val="auto"/>
        </w:rPr>
        <w:t xml:space="preserve">13. </w:t>
      </w:r>
      <w:r>
        <w:rPr>
          <w:rFonts w:hint="eastAsia"/>
          <w:color w:val="auto"/>
        </w:rPr>
        <w:t>备份与恢复策略</w:t>
      </w:r>
    </w:p>
    <w:p w14:paraId="2CB6F384">
      <w:pPr>
        <w:pStyle w:val="5"/>
        <w:rPr>
          <w:color w:val="auto"/>
        </w:rPr>
      </w:pPr>
      <w:bookmarkStart w:id="50" w:name="mysql"/>
      <w:r>
        <w:rPr>
          <w:color w:val="auto"/>
        </w:rPr>
        <w:t>13.1 MySQL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DA89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BDAE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29E367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要点</w:t>
            </w:r>
          </w:p>
        </w:tc>
      </w:tr>
      <w:tr w14:paraId="61F02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78E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备份方式</w:t>
            </w:r>
          </w:p>
        </w:tc>
        <w:tc>
          <w:p w14:paraId="031B42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逻辑备份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mysqldump --single-transaction --routines --triggers --default-character-set=utf8mb4</w:t>
            </w:r>
            <w:r>
              <w:rPr>
                <w:rFonts w:hint="eastAsia"/>
                <w:color w:val="auto"/>
              </w:rPr>
              <w:t>；大数据量增量配合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binlog（ROW）做时间点恢复（PITR）</w:t>
            </w:r>
          </w:p>
        </w:tc>
      </w:tr>
      <w:tr w14:paraId="2321F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8C0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周期</w:t>
            </w:r>
          </w:p>
        </w:tc>
        <w:tc>
          <w:p w14:paraId="78E923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全量每日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次（低峰）；binlog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实时保留，建议保留</w:t>
            </w:r>
            <w:r>
              <w:rPr>
                <w:color w:val="auto"/>
              </w:rPr>
              <w:t xml:space="preserve"> ≥ 7 </w:t>
            </w:r>
            <w:r>
              <w:rPr>
                <w:rFonts w:hint="eastAsia"/>
                <w:color w:val="auto"/>
              </w:rPr>
              <w:t>天；全量保留按项目备份策略（建议</w:t>
            </w:r>
            <w:r>
              <w:rPr>
                <w:color w:val="auto"/>
              </w:rPr>
              <w:t xml:space="preserve"> ≥ 30 </w:t>
            </w:r>
            <w:r>
              <w:rPr>
                <w:rFonts w:hint="eastAsia"/>
                <w:color w:val="auto"/>
              </w:rPr>
              <w:t>天）</w:t>
            </w:r>
          </w:p>
        </w:tc>
      </w:tr>
      <w:tr w14:paraId="75847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A88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一致性</w:t>
            </w:r>
          </w:p>
        </w:tc>
        <w:tc>
          <w:p w14:paraId="6C3EA9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备份与</w:t>
            </w:r>
            <w:r>
              <w:rPr>
                <w:color w:val="auto"/>
              </w:rPr>
              <w:t xml:space="preserve"> binlog </w:t>
            </w:r>
            <w:r>
              <w:rPr>
                <w:rFonts w:hint="eastAsia"/>
                <w:color w:val="auto"/>
              </w:rPr>
              <w:t>截断点对齐；医院数据点等高写入表可错峰备份</w:t>
            </w:r>
          </w:p>
        </w:tc>
      </w:tr>
      <w:tr w14:paraId="364D9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494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恢复演练</w:t>
            </w:r>
          </w:p>
        </w:tc>
        <w:tc>
          <w:p w14:paraId="5F61FE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每次发版前在备库做一次恢复演练，验证备份可用</w:t>
            </w:r>
          </w:p>
        </w:tc>
      </w:tr>
      <w:tr w14:paraId="3D82B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98D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</w:t>
            </w:r>
          </w:p>
        </w:tc>
        <w:tc>
          <w:p w14:paraId="71604B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应用账号最小权限，禁用生产</w:t>
            </w:r>
            <w:r>
              <w:rPr>
                <w:color w:val="auto"/>
              </w:rPr>
              <w:t xml:space="preserve"> DROP/GRANT </w:t>
            </w:r>
            <w:r>
              <w:rPr>
                <w:rFonts w:hint="eastAsia"/>
                <w:color w:val="auto"/>
              </w:rPr>
              <w:t>类高危直连操作</w:t>
            </w:r>
          </w:p>
        </w:tc>
      </w:tr>
      <w:bookmarkEnd w:id="50"/>
    </w:tbl>
    <w:p w14:paraId="1D4F96BC">
      <w:pPr>
        <w:pStyle w:val="5"/>
        <w:rPr>
          <w:color w:val="auto"/>
        </w:rPr>
      </w:pPr>
      <w:bookmarkStart w:id="51" w:name="tdengine"/>
      <w:r>
        <w:rPr>
          <w:color w:val="auto"/>
        </w:rPr>
        <w:t>13.2 TDengine</w:t>
      </w:r>
    </w:p>
    <w:p w14:paraId="54D0766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时序数据为可再生的派生数据（源头消息/IOT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平台可追溯），以其原生备份/副本机制为主；启用时建议配置数据目录卷挂载与保留副本。</w:t>
      </w:r>
    </w:p>
    <w:p w14:paraId="3C4D868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超级表结构脚本纳入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Git，灾时可快速重建后由消息补偿/回调重放回填。</w:t>
      </w:r>
    </w:p>
    <w:bookmarkEnd w:id="51"/>
    <w:p w14:paraId="2BEF5B04">
      <w:pPr>
        <w:pStyle w:val="5"/>
        <w:rPr>
          <w:color w:val="auto"/>
        </w:rPr>
      </w:pPr>
      <w:bookmarkStart w:id="52" w:name="redis"/>
      <w:r>
        <w:rPr>
          <w:color w:val="auto"/>
        </w:rPr>
        <w:t>13.3 Redis</w:t>
      </w:r>
    </w:p>
    <w:p w14:paraId="0381368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仅缓存/会话/锁，无持久化业务数据；丢失后通过字典/参数/登录重建，无需备份业务数据；可按需开启</w:t>
      </w:r>
      <w:r>
        <w:rPr>
          <w:color w:val="auto"/>
        </w:rPr>
        <w:t xml:space="preserve"> AOF </w:t>
      </w:r>
      <w:r>
        <w:rPr>
          <w:rFonts w:hint="eastAsia"/>
          <w:color w:val="auto"/>
        </w:rPr>
        <w:t>用于会话平滑。</w:t>
      </w:r>
    </w:p>
    <w:bookmarkEnd w:id="52"/>
    <w:p w14:paraId="6F2EA26D">
      <w:pPr>
        <w:pStyle w:val="5"/>
        <w:rPr>
          <w:color w:val="auto"/>
        </w:rPr>
      </w:pPr>
      <w:bookmarkStart w:id="53" w:name="数据补偿"/>
      <w:r>
        <w:rPr>
          <w:color w:val="auto"/>
        </w:rPr>
        <w:t xml:space="preserve">13.4 </w:t>
      </w:r>
      <w:r>
        <w:rPr>
          <w:rFonts w:hint="eastAsia"/>
          <w:color w:val="auto"/>
        </w:rPr>
        <w:t>数据补偿</w:t>
      </w:r>
    </w:p>
    <w:p w14:paraId="31EF1D6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医院回调：以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hospital_callback_log.request_id</w:t>
      </w:r>
      <w:r>
        <w:rPr>
          <w:rFonts w:hint="eastAsia"/>
          <w:color w:val="auto"/>
        </w:rPr>
        <w:t>（msgId）对账，IOT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平台支持按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msgId/时间窗重推；失败消息在</w:t>
      </w:r>
      <w:r>
        <w:rPr>
          <w:color w:val="auto"/>
        </w:rPr>
        <w:t xml:space="preserve"> RabbitMQ </w:t>
      </w:r>
      <w:r>
        <w:rPr>
          <w:rFonts w:hint="eastAsia"/>
          <w:color w:val="auto"/>
        </w:rPr>
        <w:t>重试队列保留，超过</w:t>
      </w:r>
      <w:r>
        <w:rPr>
          <w:color w:val="auto"/>
        </w:rPr>
        <w:t xml:space="preserve"> 3 </w:t>
      </w:r>
      <w:r>
        <w:rPr>
          <w:rFonts w:hint="eastAsia"/>
          <w:color w:val="auto"/>
        </w:rPr>
        <w:t>次转人工。</w:t>
      </w:r>
    </w:p>
    <w:p w14:paraId="690E3C2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既有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MQTT：设备网关一般支持断点续传/周期全量上报；TDengine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重建后可由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近期数据回灌聚合。</w:t>
      </w:r>
    </w:p>
    <w:p w14:paraId="73624FEF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0C982D">
      <w:pPr>
        <w:pStyle w:val="23"/>
        <w:rPr>
          <w:color w:val="auto"/>
        </w:rPr>
      </w:pPr>
      <w:r>
        <w:rPr>
          <w:i/>
          <w:iCs/>
          <w:color w:val="auto"/>
        </w:rPr>
        <w:t xml:space="preserve">— </w:t>
      </w:r>
      <w:r>
        <w:rPr>
          <w:rFonts w:hint="eastAsia"/>
          <w:i/>
          <w:iCs/>
          <w:color w:val="auto"/>
        </w:rPr>
        <w:t>本文档基于</w:t>
      </w:r>
      <w:r>
        <w:rPr>
          <w:i/>
          <w:iCs/>
          <w:color w:val="auto"/>
        </w:rPr>
        <w:t xml:space="preserve"> V4.6.0 </w:t>
      </w:r>
      <w:r>
        <w:rPr>
          <w:rFonts w:hint="eastAsia"/>
          <w:i/>
          <w:iCs/>
          <w:color w:val="auto"/>
        </w:rPr>
        <w:t>实际</w:t>
      </w:r>
      <w:r>
        <w:rPr>
          <w:i/>
          <w:iCs/>
          <w:color w:val="auto"/>
        </w:rPr>
        <w:t xml:space="preserve"> DDL </w:t>
      </w:r>
      <w:r>
        <w:rPr>
          <w:rFonts w:hint="eastAsia"/>
          <w:i/>
          <w:iCs/>
          <w:color w:val="auto"/>
        </w:rPr>
        <w:t>与源码实体编制，文档版本</w:t>
      </w:r>
      <w:r>
        <w:rPr>
          <w:i/>
          <w:iCs/>
          <w:color w:val="auto"/>
        </w:rPr>
        <w:t xml:space="preserve"> </w:t>
      </w:r>
      <w:r>
        <w:rPr>
          <w:rFonts w:hint="eastAsia"/>
          <w:i/>
          <w:iCs/>
          <w:color w:val="auto"/>
        </w:rPr>
        <w:t>V1.0，2026-09-14。</w:t>
      </w:r>
    </w:p>
    <w:bookmarkEnd w:id="0"/>
    <w:bookmarkEnd w:id="49"/>
    <w:bookmarkEnd w:id="5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D0718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2238</Words>
  <Characters>5347</Characters>
  <Lines>12</Lines>
  <Paragraphs>8</Paragraphs>
  <TotalTime>6</TotalTime>
  <ScaleCrop>false</ScaleCrop>
  <LinksUpToDate>false</LinksUpToDate>
  <CharactersWithSpaces>5531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0524BC4A9F3448D4AA7D1F753825E05C_12</vt:lpwstr>
  </property>
</Properties>
</file>