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8D6FE" w14:textId="77777777" w:rsidR="00491FE3" w:rsidRPr="00491FE3" w:rsidRDefault="00491FE3" w:rsidP="00491FE3">
      <w:pPr>
        <w:jc w:val="center"/>
        <w:rPr>
          <w:rFonts w:ascii="Times New Roman" w:hAnsi="Times New Roman" w:cs="Times New Roman"/>
          <w:sz w:val="48"/>
          <w:szCs w:val="48"/>
        </w:rPr>
      </w:pPr>
    </w:p>
    <w:p w14:paraId="52F22F50" w14:textId="54DB8BA3" w:rsidR="00491FE3" w:rsidRPr="00491FE3" w:rsidRDefault="00491FE3" w:rsidP="00491FE3">
      <w:pPr>
        <w:jc w:val="center"/>
        <w:rPr>
          <w:rFonts w:ascii="Times New Roman" w:hAnsi="Times New Roman" w:cs="Times New Roman"/>
          <w:sz w:val="48"/>
          <w:szCs w:val="48"/>
        </w:rPr>
      </w:pPr>
      <w:r w:rsidRPr="00491FE3">
        <w:rPr>
          <w:noProof/>
          <w:sz w:val="28"/>
          <w:szCs w:val="28"/>
        </w:rPr>
        <w:drawing>
          <wp:inline distT="0" distB="0" distL="0" distR="0" wp14:anchorId="24932966" wp14:editId="1840C0DC">
            <wp:extent cx="893298" cy="893298"/>
            <wp:effectExtent l="0" t="0" r="2540" b="2540"/>
            <wp:docPr id="165272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842" cy="939842"/>
                    </a:xfrm>
                    <a:prstGeom prst="rect">
                      <a:avLst/>
                    </a:prstGeom>
                    <a:noFill/>
                    <a:ln>
                      <a:noFill/>
                    </a:ln>
                  </pic:spPr>
                </pic:pic>
              </a:graphicData>
            </a:graphic>
          </wp:inline>
        </w:drawing>
      </w:r>
    </w:p>
    <w:p w14:paraId="300E02EE" w14:textId="2E7B8CF6" w:rsidR="00491FE3" w:rsidRPr="00491FE3" w:rsidRDefault="00491FE3" w:rsidP="00491FE3">
      <w:pPr>
        <w:jc w:val="center"/>
        <w:rPr>
          <w:rFonts w:ascii="Aptos" w:hAnsi="Aptos" w:cs="Times New Roman"/>
          <w:sz w:val="32"/>
          <w:szCs w:val="32"/>
        </w:rPr>
      </w:pPr>
      <w:r w:rsidRPr="00491FE3">
        <w:rPr>
          <w:rFonts w:ascii="Aptos" w:hAnsi="Aptos" w:cs="Times New Roman"/>
          <w:sz w:val="32"/>
          <w:szCs w:val="32"/>
        </w:rPr>
        <w:t xml:space="preserve">Dept Scientific Computing, Modelling &amp; </w:t>
      </w:r>
      <w:r w:rsidRPr="00491FE3">
        <w:rPr>
          <w:rFonts w:ascii="Aptos" w:hAnsi="Aptos" w:cs="Times New Roman"/>
          <w:sz w:val="32"/>
          <w:szCs w:val="32"/>
        </w:rPr>
        <w:t xml:space="preserve">Simulation, SPPU </w:t>
      </w:r>
    </w:p>
    <w:p w14:paraId="3C63B796" w14:textId="77777777" w:rsidR="00EF2D93" w:rsidRDefault="00EF2D93" w:rsidP="00EF2D93">
      <w:pPr>
        <w:jc w:val="center"/>
        <w:rPr>
          <w:rFonts w:ascii="Times New Roman" w:hAnsi="Times New Roman" w:cs="Times New Roman"/>
          <w:sz w:val="48"/>
          <w:szCs w:val="48"/>
        </w:rPr>
      </w:pPr>
    </w:p>
    <w:p w14:paraId="662ED270" w14:textId="77777777" w:rsidR="00491FE3" w:rsidRPr="00491FE3" w:rsidRDefault="00491FE3" w:rsidP="00EF2D93">
      <w:pPr>
        <w:jc w:val="center"/>
        <w:rPr>
          <w:rFonts w:ascii="Times New Roman" w:hAnsi="Times New Roman" w:cs="Times New Roman"/>
          <w:sz w:val="48"/>
          <w:szCs w:val="48"/>
        </w:rPr>
      </w:pPr>
    </w:p>
    <w:p w14:paraId="2D312F59" w14:textId="71C7EA2C" w:rsidR="00491FE3" w:rsidRPr="00491FE3" w:rsidRDefault="00491FE3" w:rsidP="00EF2D93">
      <w:pPr>
        <w:jc w:val="center"/>
        <w:rPr>
          <w:rFonts w:ascii="Times New Roman" w:hAnsi="Times New Roman" w:cs="Times New Roman"/>
          <w:sz w:val="48"/>
          <w:szCs w:val="48"/>
        </w:rPr>
      </w:pPr>
    </w:p>
    <w:p w14:paraId="5366220A" w14:textId="18C31461" w:rsidR="00EF2D93" w:rsidRPr="00491FE3" w:rsidRDefault="00491FE3" w:rsidP="00EF2D93">
      <w:pPr>
        <w:jc w:val="center"/>
        <w:rPr>
          <w:rFonts w:ascii="Times New Roman" w:hAnsi="Times New Roman" w:cs="Times New Roman"/>
          <w:sz w:val="48"/>
          <w:szCs w:val="48"/>
        </w:rPr>
      </w:pPr>
      <w:r w:rsidRPr="00491FE3">
        <w:rPr>
          <w:rFonts w:ascii="Times New Roman" w:hAnsi="Times New Roman" w:cs="Times New Roman"/>
          <w:sz w:val="48"/>
          <w:szCs w:val="48"/>
        </w:rPr>
        <w:t>Title: T</w:t>
      </w:r>
      <w:r w:rsidR="00EF2D93" w:rsidRPr="00491FE3">
        <w:rPr>
          <w:rFonts w:ascii="Times New Roman" w:hAnsi="Times New Roman" w:cs="Times New Roman"/>
          <w:sz w:val="48"/>
          <w:szCs w:val="48"/>
        </w:rPr>
        <w:t>he Performance Comparison of</w:t>
      </w:r>
    </w:p>
    <w:p w14:paraId="1034C48F" w14:textId="77777777" w:rsidR="00EF2D93" w:rsidRPr="00491FE3" w:rsidRDefault="00EF2D93" w:rsidP="00EF2D93">
      <w:pPr>
        <w:jc w:val="center"/>
        <w:rPr>
          <w:rFonts w:ascii="Times New Roman" w:hAnsi="Times New Roman" w:cs="Times New Roman"/>
          <w:sz w:val="48"/>
          <w:szCs w:val="48"/>
        </w:rPr>
      </w:pPr>
      <w:r w:rsidRPr="00491FE3">
        <w:rPr>
          <w:rFonts w:ascii="Times New Roman" w:hAnsi="Times New Roman" w:cs="Times New Roman"/>
          <w:sz w:val="48"/>
          <w:szCs w:val="48"/>
        </w:rPr>
        <w:t>Artificial Neural Network (ANN) and</w:t>
      </w:r>
    </w:p>
    <w:p w14:paraId="53655D24" w14:textId="77777777" w:rsidR="00EF2D93" w:rsidRPr="00491FE3" w:rsidRDefault="00EF2D93" w:rsidP="00EF2D93">
      <w:pPr>
        <w:jc w:val="center"/>
        <w:rPr>
          <w:rFonts w:ascii="Times New Roman" w:hAnsi="Times New Roman" w:cs="Times New Roman"/>
          <w:sz w:val="48"/>
          <w:szCs w:val="48"/>
        </w:rPr>
      </w:pPr>
      <w:r w:rsidRPr="00491FE3">
        <w:rPr>
          <w:rFonts w:ascii="Times New Roman" w:hAnsi="Times New Roman" w:cs="Times New Roman"/>
          <w:sz w:val="48"/>
          <w:szCs w:val="48"/>
        </w:rPr>
        <w:t xml:space="preserve"> Convolutional Neural Network (CNN) on </w:t>
      </w:r>
    </w:p>
    <w:p w14:paraId="72B31AF2" w14:textId="3B30F855" w:rsidR="00EF2D93" w:rsidRPr="00491FE3" w:rsidRDefault="00491FE3" w:rsidP="00EF2D93">
      <w:pPr>
        <w:jc w:val="center"/>
        <w:rPr>
          <w:rFonts w:ascii="Times New Roman" w:hAnsi="Times New Roman" w:cs="Times New Roman"/>
          <w:sz w:val="48"/>
          <w:szCs w:val="48"/>
        </w:rPr>
      </w:pPr>
      <w:r>
        <w:rPr>
          <w:rFonts w:ascii="Times New Roman" w:hAnsi="Times New Roman" w:cs="Times New Roman"/>
          <w:sz w:val="48"/>
          <w:szCs w:val="48"/>
        </w:rPr>
        <w:t xml:space="preserve">MNIST </w:t>
      </w:r>
      <w:r w:rsidR="00EF2D93" w:rsidRPr="00491FE3">
        <w:rPr>
          <w:rFonts w:ascii="Times New Roman" w:hAnsi="Times New Roman" w:cs="Times New Roman"/>
          <w:sz w:val="48"/>
          <w:szCs w:val="48"/>
        </w:rPr>
        <w:t>Image Data</w:t>
      </w:r>
    </w:p>
    <w:p w14:paraId="4E9F6AAE" w14:textId="77777777" w:rsidR="00EF2D93" w:rsidRPr="00491FE3" w:rsidRDefault="00EF2D93" w:rsidP="00491FE3">
      <w:pPr>
        <w:rPr>
          <w:rFonts w:ascii="Times New Roman" w:hAnsi="Times New Roman" w:cs="Times New Roman"/>
          <w:sz w:val="48"/>
          <w:szCs w:val="48"/>
        </w:rPr>
      </w:pPr>
    </w:p>
    <w:p w14:paraId="405A4814" w14:textId="77777777" w:rsidR="00EF2D93" w:rsidRPr="00491FE3" w:rsidRDefault="00EF2D93" w:rsidP="00EF2D93">
      <w:pPr>
        <w:jc w:val="center"/>
        <w:rPr>
          <w:rFonts w:ascii="Times New Roman" w:hAnsi="Times New Roman" w:cs="Times New Roman"/>
          <w:sz w:val="48"/>
          <w:szCs w:val="48"/>
        </w:rPr>
      </w:pPr>
    </w:p>
    <w:p w14:paraId="037E8E3E" w14:textId="1472F865" w:rsidR="00491FE3" w:rsidRPr="00491FE3" w:rsidRDefault="00491FE3" w:rsidP="00491FE3">
      <w:pPr>
        <w:rPr>
          <w:rFonts w:ascii="Californian FB" w:hAnsi="Californian FB" w:cs="Times New Roman"/>
          <w:sz w:val="28"/>
          <w:szCs w:val="28"/>
        </w:rPr>
      </w:pPr>
      <w:r w:rsidRPr="00491FE3">
        <w:rPr>
          <w:rFonts w:ascii="Californian FB" w:hAnsi="Californian FB" w:cs="Times New Roman"/>
          <w:sz w:val="28"/>
          <w:szCs w:val="28"/>
        </w:rPr>
        <w:t xml:space="preserve"> </w:t>
      </w:r>
      <w:r w:rsidRPr="00491FE3">
        <w:rPr>
          <w:rFonts w:ascii="Californian FB" w:hAnsi="Californian FB" w:cs="Times New Roman"/>
          <w:sz w:val="28"/>
          <w:szCs w:val="28"/>
        </w:rPr>
        <w:t>Name: Bhushan Zade</w:t>
      </w:r>
    </w:p>
    <w:p w14:paraId="487867EB" w14:textId="25CCF652" w:rsidR="00491FE3" w:rsidRPr="00491FE3" w:rsidRDefault="00491FE3" w:rsidP="00491FE3">
      <w:pPr>
        <w:rPr>
          <w:rFonts w:ascii="Californian FB" w:hAnsi="Californian FB" w:cs="Times New Roman"/>
          <w:sz w:val="28"/>
          <w:szCs w:val="28"/>
        </w:rPr>
      </w:pPr>
      <w:r w:rsidRPr="00491FE3">
        <w:rPr>
          <w:rFonts w:ascii="Californian FB" w:hAnsi="Californian FB" w:cs="Times New Roman"/>
          <w:sz w:val="28"/>
          <w:szCs w:val="28"/>
        </w:rPr>
        <w:t xml:space="preserve"> </w:t>
      </w:r>
      <w:r w:rsidRPr="00491FE3">
        <w:rPr>
          <w:rFonts w:ascii="Californian FB" w:hAnsi="Californian FB" w:cs="Times New Roman"/>
          <w:sz w:val="28"/>
          <w:szCs w:val="28"/>
        </w:rPr>
        <w:t>Roll No: MS2421</w:t>
      </w:r>
    </w:p>
    <w:p w14:paraId="6C4DBFE0" w14:textId="57FBC74F" w:rsidR="00491FE3" w:rsidRPr="00491FE3" w:rsidRDefault="00491FE3" w:rsidP="00491FE3">
      <w:pPr>
        <w:rPr>
          <w:rFonts w:ascii="Californian FB" w:hAnsi="Californian FB" w:cs="Times New Roman"/>
          <w:sz w:val="28"/>
          <w:szCs w:val="28"/>
        </w:rPr>
      </w:pPr>
      <w:r w:rsidRPr="00491FE3">
        <w:rPr>
          <w:rFonts w:ascii="Californian FB" w:hAnsi="Californian FB" w:cs="Times New Roman"/>
          <w:sz w:val="28"/>
          <w:szCs w:val="28"/>
        </w:rPr>
        <w:t> Guide</w:t>
      </w:r>
      <w:r w:rsidRPr="00491FE3">
        <w:rPr>
          <w:rFonts w:ascii="Californian FB" w:hAnsi="Californian FB" w:cs="Times New Roman"/>
          <w:b/>
          <w:bCs/>
          <w:sz w:val="28"/>
          <w:szCs w:val="28"/>
        </w:rPr>
        <w:t>:</w:t>
      </w:r>
      <w:r w:rsidRPr="00491FE3">
        <w:rPr>
          <w:rFonts w:ascii="Californian FB" w:hAnsi="Californian FB" w:cs="Times New Roman"/>
          <w:sz w:val="28"/>
          <w:szCs w:val="28"/>
        </w:rPr>
        <w:t xml:space="preserve"> </w:t>
      </w:r>
      <w:r w:rsidRPr="00491FE3">
        <w:rPr>
          <w:rFonts w:ascii="Californian FB" w:hAnsi="Californian FB" w:cs="Times New Roman"/>
          <w:sz w:val="28"/>
          <w:szCs w:val="28"/>
        </w:rPr>
        <w:t xml:space="preserve">Dr. Kaveri Kale </w:t>
      </w:r>
    </w:p>
    <w:p w14:paraId="7DC6E7B0" w14:textId="67F1AD85" w:rsidR="00491FE3" w:rsidRPr="00491FE3" w:rsidRDefault="00491FE3" w:rsidP="00491FE3">
      <w:pPr>
        <w:rPr>
          <w:rFonts w:ascii="Californian FB" w:hAnsi="Californian FB" w:cs="Times New Roman"/>
          <w:sz w:val="28"/>
          <w:szCs w:val="28"/>
        </w:rPr>
      </w:pPr>
      <w:r w:rsidRPr="00491FE3">
        <w:rPr>
          <w:rFonts w:ascii="Californian FB" w:hAnsi="Californian FB" w:cs="Times New Roman"/>
          <w:sz w:val="28"/>
          <w:szCs w:val="28"/>
        </w:rPr>
        <w:t> Academic year</w:t>
      </w:r>
      <w:r w:rsidRPr="00491FE3">
        <w:rPr>
          <w:rFonts w:ascii="Californian FB" w:hAnsi="Californian FB" w:cs="Times New Roman"/>
          <w:b/>
          <w:bCs/>
          <w:sz w:val="28"/>
          <w:szCs w:val="28"/>
        </w:rPr>
        <w:t>:</w:t>
      </w:r>
      <w:r w:rsidRPr="00491FE3">
        <w:rPr>
          <w:rFonts w:ascii="Californian FB" w:hAnsi="Californian FB" w:cs="Times New Roman"/>
          <w:sz w:val="28"/>
          <w:szCs w:val="28"/>
        </w:rPr>
        <w:t xml:space="preserve"> 2025–26</w:t>
      </w:r>
    </w:p>
    <w:p w14:paraId="52B339C1" w14:textId="364F8C0E" w:rsidR="00491FE3" w:rsidRPr="00491FE3" w:rsidRDefault="00491FE3" w:rsidP="00491FE3">
      <w:pPr>
        <w:rPr>
          <w:rFonts w:ascii="Californian FB" w:hAnsi="Californian FB" w:cs="Times New Roman"/>
          <w:sz w:val="28"/>
          <w:szCs w:val="28"/>
        </w:rPr>
      </w:pPr>
      <w:r w:rsidRPr="00491FE3">
        <w:rPr>
          <w:rFonts w:ascii="Californian FB" w:hAnsi="Californian FB" w:cs="Times New Roman"/>
          <w:sz w:val="28"/>
          <w:szCs w:val="28"/>
        </w:rPr>
        <w:t> Date:  10 oct 2025</w:t>
      </w:r>
    </w:p>
    <w:p w14:paraId="5F459E10" w14:textId="77777777" w:rsidR="00491FE3" w:rsidRPr="00491FE3" w:rsidRDefault="00491FE3" w:rsidP="00491FE3">
      <w:pPr>
        <w:rPr>
          <w:rFonts w:ascii="Californian FB" w:hAnsi="Californian FB" w:cs="Times New Roman"/>
          <w:sz w:val="28"/>
          <w:szCs w:val="28"/>
        </w:rPr>
      </w:pPr>
    </w:p>
    <w:p w14:paraId="671D925C" w14:textId="77777777" w:rsidR="00491FE3" w:rsidRPr="00491FE3" w:rsidRDefault="00491FE3" w:rsidP="00EF2D93">
      <w:pPr>
        <w:rPr>
          <w:rFonts w:ascii="Californian FB" w:hAnsi="Californian FB" w:cs="Times New Roman"/>
          <w:sz w:val="28"/>
          <w:szCs w:val="28"/>
        </w:rPr>
      </w:pPr>
    </w:p>
    <w:p w14:paraId="7CEA2450" w14:textId="77777777" w:rsidR="00491FE3" w:rsidRDefault="00491FE3" w:rsidP="00717590">
      <w:pPr>
        <w:rPr>
          <w:rFonts w:ascii="Californian FB" w:hAnsi="Californian FB" w:cs="Times New Roman"/>
          <w:sz w:val="28"/>
          <w:szCs w:val="28"/>
        </w:rPr>
      </w:pPr>
    </w:p>
    <w:p w14:paraId="750F1047" w14:textId="712C93A1" w:rsidR="00491FE3" w:rsidRDefault="00491FE3" w:rsidP="00717590">
      <w:pPr>
        <w:rPr>
          <w:rFonts w:ascii="Berlin Sans FB Demi" w:hAnsi="Berlin Sans FB Demi" w:cs="Times New Roman"/>
          <w:b/>
          <w:bCs/>
          <w:sz w:val="24"/>
          <w:szCs w:val="24"/>
        </w:rPr>
      </w:pPr>
      <w:r w:rsidRPr="001730DE">
        <w:rPr>
          <w:rFonts w:ascii="Berlin Sans FB Demi" w:hAnsi="Berlin Sans FB Demi" w:cs="Times New Roman"/>
          <w:b/>
          <w:bCs/>
          <w:sz w:val="40"/>
          <w:szCs w:val="40"/>
        </w:rPr>
        <w:lastRenderedPageBreak/>
        <w:t>I</w:t>
      </w:r>
      <w:r w:rsidRPr="000248E6">
        <w:rPr>
          <w:rFonts w:ascii="Berlin Sans FB Demi" w:hAnsi="Berlin Sans FB Demi" w:cs="Times New Roman"/>
          <w:b/>
          <w:bCs/>
          <w:sz w:val="28"/>
          <w:szCs w:val="28"/>
        </w:rPr>
        <w:t>NTRODUCTION</w:t>
      </w:r>
      <w:r w:rsidRPr="00491FE3">
        <w:rPr>
          <w:rFonts w:ascii="Berlin Sans FB Demi" w:hAnsi="Berlin Sans FB Demi" w:cs="Times New Roman"/>
          <w:b/>
          <w:bCs/>
          <w:sz w:val="24"/>
          <w:szCs w:val="24"/>
        </w:rPr>
        <w:t xml:space="preserve">: </w:t>
      </w:r>
    </w:p>
    <w:p w14:paraId="23F15546" w14:textId="77777777" w:rsidR="000248E6" w:rsidRPr="00491FE3" w:rsidRDefault="000248E6" w:rsidP="00717590">
      <w:pPr>
        <w:rPr>
          <w:rFonts w:ascii="Berlin Sans FB Demi" w:hAnsi="Berlin Sans FB Demi" w:cs="Times New Roman"/>
          <w:b/>
          <w:bCs/>
          <w:sz w:val="24"/>
          <w:szCs w:val="24"/>
        </w:rPr>
      </w:pPr>
    </w:p>
    <w:p w14:paraId="149091B3" w14:textId="5C1734D1" w:rsidR="00491FE3" w:rsidRDefault="00EF2D93" w:rsidP="00491FE3">
      <w:pPr>
        <w:rPr>
          <w:rFonts w:ascii="Times New Roman" w:hAnsi="Times New Roman" w:cs="Times New Roman"/>
          <w:sz w:val="36"/>
          <w:szCs w:val="36"/>
        </w:rPr>
      </w:pPr>
      <w:r w:rsidRPr="00EF2D93">
        <w:rPr>
          <w:rFonts w:ascii="Times New Roman" w:hAnsi="Times New Roman" w:cs="Times New Roman"/>
          <w:sz w:val="28"/>
          <w:szCs w:val="28"/>
        </w:rPr>
        <w:t>Neural networks have become the cornerstone of modern artificial intelligence, especially in the fields of computer vision and pattern recognition. Artificial Neural Networks (ANNs) are fundamental deep learning architectures that use interconnected neurons to process inputs and generate predictions. However, ANNs treat images as one-dimensional vectors, losing important spatial information. Convolutional Neural Networks (CNNs) overcome this limitation by using convolutional filters to extract local spatial features, making them highly effective for image-based tasks. This project aims to understand how these two architectures differ in their ability to classify images and generalize to unseen data</w:t>
      </w:r>
    </w:p>
    <w:p w14:paraId="76A10218" w14:textId="77777777" w:rsidR="001730DE" w:rsidRPr="001730DE" w:rsidRDefault="001730DE" w:rsidP="00491FE3">
      <w:pPr>
        <w:rPr>
          <w:rFonts w:ascii="Times New Roman" w:hAnsi="Times New Roman" w:cs="Times New Roman"/>
          <w:sz w:val="36"/>
          <w:szCs w:val="36"/>
        </w:rPr>
      </w:pPr>
    </w:p>
    <w:p w14:paraId="699E9A8B" w14:textId="6C210C0D" w:rsidR="00491FE3" w:rsidRDefault="00491FE3" w:rsidP="00491FE3">
      <w:pPr>
        <w:rPr>
          <w:rFonts w:ascii="Berlin Sans FB Demi" w:hAnsi="Berlin Sans FB Demi" w:cs="Times New Roman"/>
          <w:b/>
          <w:bCs/>
          <w:sz w:val="24"/>
          <w:szCs w:val="24"/>
        </w:rPr>
      </w:pPr>
      <w:r w:rsidRPr="001730DE">
        <w:rPr>
          <w:rFonts w:ascii="Berlin Sans FB Demi" w:hAnsi="Berlin Sans FB Demi" w:cs="Times New Roman"/>
          <w:b/>
          <w:bCs/>
          <w:sz w:val="40"/>
          <w:szCs w:val="40"/>
        </w:rPr>
        <w:t>P</w:t>
      </w:r>
      <w:r w:rsidRPr="000248E6">
        <w:rPr>
          <w:rFonts w:ascii="Berlin Sans FB Demi" w:hAnsi="Berlin Sans FB Demi" w:cs="Times New Roman"/>
          <w:b/>
          <w:bCs/>
          <w:sz w:val="28"/>
          <w:szCs w:val="28"/>
        </w:rPr>
        <w:t>ROBLEM STATEMENT</w:t>
      </w:r>
      <w:r w:rsidRPr="00491FE3">
        <w:rPr>
          <w:rFonts w:ascii="Berlin Sans FB Demi" w:hAnsi="Berlin Sans FB Demi" w:cs="Times New Roman"/>
          <w:b/>
          <w:bCs/>
          <w:sz w:val="24"/>
          <w:szCs w:val="24"/>
        </w:rPr>
        <w:t xml:space="preserve">: </w:t>
      </w:r>
    </w:p>
    <w:p w14:paraId="37E3CA4F" w14:textId="77777777" w:rsidR="000248E6" w:rsidRDefault="000248E6" w:rsidP="00491FE3">
      <w:pPr>
        <w:rPr>
          <w:rFonts w:ascii="Berlin Sans FB Demi" w:hAnsi="Berlin Sans FB Demi" w:cs="Times New Roman"/>
          <w:b/>
          <w:bCs/>
          <w:sz w:val="24"/>
          <w:szCs w:val="24"/>
        </w:rPr>
      </w:pPr>
    </w:p>
    <w:p w14:paraId="3BAD5F88" w14:textId="77777777" w:rsidR="00491FE3" w:rsidRDefault="00491FE3" w:rsidP="00491FE3">
      <w:pPr>
        <w:rPr>
          <w:rFonts w:ascii="Times New Roman" w:hAnsi="Times New Roman" w:cs="Times New Roman"/>
          <w:sz w:val="28"/>
          <w:szCs w:val="28"/>
        </w:rPr>
      </w:pPr>
      <w:r w:rsidRPr="00491FE3">
        <w:rPr>
          <w:rFonts w:ascii="Times New Roman" w:hAnsi="Times New Roman" w:cs="Times New Roman"/>
          <w:sz w:val="28"/>
          <w:szCs w:val="28"/>
        </w:rPr>
        <w:t>Objective: To compare the performance of ANN and CNN in classifying handwritten digits from the MNIST dataset.</w:t>
      </w:r>
    </w:p>
    <w:p w14:paraId="1E899B71" w14:textId="77777777" w:rsidR="00491FE3" w:rsidRDefault="00491FE3" w:rsidP="00491FE3">
      <w:pPr>
        <w:rPr>
          <w:rFonts w:ascii="Times New Roman" w:hAnsi="Times New Roman" w:cs="Times New Roman"/>
          <w:sz w:val="28"/>
          <w:szCs w:val="28"/>
        </w:rPr>
      </w:pPr>
      <w:r w:rsidRPr="00491FE3">
        <w:rPr>
          <w:rFonts w:ascii="Times New Roman" w:hAnsi="Times New Roman" w:cs="Times New Roman"/>
          <w:sz w:val="28"/>
          <w:szCs w:val="28"/>
        </w:rPr>
        <w:br/>
        <w:t>Input: 28×28 grayscale images of handwritten digits (0–9).</w:t>
      </w:r>
      <w:r w:rsidRPr="00491FE3">
        <w:rPr>
          <w:rFonts w:ascii="Times New Roman" w:hAnsi="Times New Roman" w:cs="Times New Roman"/>
          <w:sz w:val="28"/>
          <w:szCs w:val="28"/>
        </w:rPr>
        <w:br/>
        <w:t>Output: Predicted class label (digit 0–9).</w:t>
      </w:r>
    </w:p>
    <w:p w14:paraId="17F280C8" w14:textId="19DA3C72" w:rsidR="001730DE" w:rsidRDefault="00491FE3" w:rsidP="00491FE3">
      <w:pPr>
        <w:rPr>
          <w:rFonts w:ascii="Times New Roman" w:hAnsi="Times New Roman" w:cs="Times New Roman"/>
          <w:b/>
          <w:bCs/>
          <w:sz w:val="32"/>
          <w:szCs w:val="32"/>
        </w:rPr>
      </w:pPr>
      <w:r w:rsidRPr="00491FE3">
        <w:rPr>
          <w:rFonts w:ascii="Times New Roman" w:hAnsi="Times New Roman" w:cs="Times New Roman"/>
          <w:sz w:val="28"/>
          <w:szCs w:val="28"/>
        </w:rPr>
        <w:br/>
        <w:t>The comparison will be based on model accuracy, training time, and computational efficiency</w:t>
      </w:r>
    </w:p>
    <w:p w14:paraId="7A95B394" w14:textId="77777777" w:rsidR="001730DE" w:rsidRDefault="001730DE" w:rsidP="00491FE3">
      <w:pPr>
        <w:rPr>
          <w:rFonts w:ascii="Times New Roman" w:hAnsi="Times New Roman" w:cs="Times New Roman"/>
          <w:b/>
          <w:bCs/>
          <w:sz w:val="32"/>
          <w:szCs w:val="32"/>
        </w:rPr>
      </w:pPr>
    </w:p>
    <w:p w14:paraId="1293FD3E" w14:textId="77777777" w:rsidR="000248E6" w:rsidRDefault="000248E6" w:rsidP="00491FE3">
      <w:pPr>
        <w:rPr>
          <w:rFonts w:ascii="Times New Roman" w:hAnsi="Times New Roman" w:cs="Times New Roman"/>
          <w:b/>
          <w:bCs/>
          <w:sz w:val="32"/>
          <w:szCs w:val="32"/>
        </w:rPr>
      </w:pPr>
    </w:p>
    <w:p w14:paraId="234D0DF5" w14:textId="66E2D138" w:rsidR="00491FE3" w:rsidRDefault="00491FE3" w:rsidP="00491FE3">
      <w:pPr>
        <w:rPr>
          <w:rFonts w:ascii="Berlin Sans FB Demi" w:hAnsi="Berlin Sans FB Demi" w:cs="Times New Roman"/>
          <w:b/>
          <w:bCs/>
          <w:sz w:val="24"/>
          <w:szCs w:val="24"/>
        </w:rPr>
      </w:pPr>
      <w:r w:rsidRPr="001730DE">
        <w:rPr>
          <w:rFonts w:ascii="Berlin Sans FB Demi" w:hAnsi="Berlin Sans FB Demi" w:cs="Times New Roman"/>
          <w:b/>
          <w:bCs/>
          <w:sz w:val="40"/>
          <w:szCs w:val="40"/>
        </w:rPr>
        <w:t>M</w:t>
      </w:r>
      <w:r w:rsidRPr="000248E6">
        <w:rPr>
          <w:rFonts w:ascii="Berlin Sans FB Demi" w:hAnsi="Berlin Sans FB Demi" w:cs="Times New Roman"/>
          <w:b/>
          <w:bCs/>
          <w:sz w:val="28"/>
          <w:szCs w:val="28"/>
        </w:rPr>
        <w:t>OTIVATION</w:t>
      </w:r>
      <w:r>
        <w:rPr>
          <w:rFonts w:ascii="Berlin Sans FB Demi" w:hAnsi="Berlin Sans FB Demi" w:cs="Times New Roman"/>
          <w:b/>
          <w:bCs/>
          <w:sz w:val="24"/>
          <w:szCs w:val="24"/>
        </w:rPr>
        <w:t>:</w:t>
      </w:r>
    </w:p>
    <w:p w14:paraId="23DBB337" w14:textId="38D51024" w:rsidR="001730DE" w:rsidRDefault="00491FE3" w:rsidP="00491FE3">
      <w:pPr>
        <w:rPr>
          <w:rFonts w:ascii="Times New Roman" w:hAnsi="Times New Roman" w:cs="Times New Roman"/>
          <w:sz w:val="28"/>
          <w:szCs w:val="28"/>
        </w:rPr>
      </w:pPr>
      <w:r w:rsidRPr="00491FE3">
        <w:rPr>
          <w:rFonts w:ascii="Times New Roman" w:hAnsi="Times New Roman" w:cs="Times New Roman"/>
          <w:sz w:val="28"/>
          <w:szCs w:val="28"/>
        </w:rPr>
        <w:t>Understanding the comparative strengths of ANN and CNN helps in selecting the right model architecture for specific applications. While ANNs are simpler and computationally cheaper, CNNs excel at learning spatial hierarchies directly from pixel data. This comparison enhances the understanding of deep learning fundamentals and the importance of architecture choice in performance outcomes.</w:t>
      </w:r>
    </w:p>
    <w:p w14:paraId="7D7EEE74" w14:textId="1FC0C6E8" w:rsidR="001730DE" w:rsidRDefault="001730DE" w:rsidP="001730DE">
      <w:pPr>
        <w:rPr>
          <w:rFonts w:ascii="Berlin Sans FB Demi" w:hAnsi="Berlin Sans FB Demi" w:cs="Times New Roman"/>
          <w:b/>
          <w:bCs/>
          <w:sz w:val="24"/>
          <w:szCs w:val="24"/>
        </w:rPr>
      </w:pPr>
      <w:r w:rsidRPr="001730DE">
        <w:rPr>
          <w:rFonts w:ascii="Berlin Sans FB Demi" w:hAnsi="Berlin Sans FB Demi" w:cs="Times New Roman"/>
          <w:b/>
          <w:bCs/>
          <w:sz w:val="40"/>
          <w:szCs w:val="40"/>
        </w:rPr>
        <w:lastRenderedPageBreak/>
        <w:t>L</w:t>
      </w:r>
      <w:r w:rsidR="000248E6" w:rsidRPr="000248E6">
        <w:rPr>
          <w:rFonts w:ascii="Berlin Sans FB Demi" w:hAnsi="Berlin Sans FB Demi" w:cs="Times New Roman"/>
          <w:b/>
          <w:bCs/>
          <w:sz w:val="28"/>
          <w:szCs w:val="28"/>
        </w:rPr>
        <w:t>ITERATURE SURVEY</w:t>
      </w:r>
      <w:r>
        <w:rPr>
          <w:rFonts w:ascii="Berlin Sans FB Demi" w:hAnsi="Berlin Sans FB Demi" w:cs="Times New Roman"/>
          <w:b/>
          <w:bCs/>
          <w:sz w:val="24"/>
          <w:szCs w:val="24"/>
        </w:rPr>
        <w:t>:</w:t>
      </w:r>
    </w:p>
    <w:p w14:paraId="4436FF06" w14:textId="28D241B5" w:rsidR="001730DE" w:rsidRPr="001730DE" w:rsidRDefault="001730DE" w:rsidP="001730DE">
      <w:pPr>
        <w:rPr>
          <w:rFonts w:ascii="Times New Roman" w:hAnsi="Times New Roman" w:cs="Times New Roman"/>
          <w:b/>
          <w:bCs/>
          <w:sz w:val="28"/>
          <w:szCs w:val="28"/>
        </w:rPr>
      </w:pPr>
      <w:r w:rsidRPr="001730DE">
        <w:rPr>
          <w:rFonts w:ascii="Times New Roman" w:hAnsi="Times New Roman" w:cs="Times New Roman"/>
          <w:sz w:val="28"/>
          <w:szCs w:val="28"/>
        </w:rPr>
        <w:t>LeCun et al. (1998) introduced the LeNet architecture for digit recognition, laying the foundation for modern CNNs. Their work demonstrated how convolutional layers could automatically extract meaningful image features. Krizhevsky et al. (2012) proposed AlexNet, which revolutionized image recognition by achieving breakthrough performance on the ImageNet dataset. Subsequent models such as VGGNet, ResNet, and Inception further improved CNN capabilities, emphasizing depth and modular design. These works collectively highlight the evolution of neural network architectures from fully connected ANNs to highly efficient CNNs</w:t>
      </w:r>
    </w:p>
    <w:p w14:paraId="13C59E56" w14:textId="77777777" w:rsidR="001730DE" w:rsidRDefault="001730DE" w:rsidP="00491FE3">
      <w:pPr>
        <w:rPr>
          <w:rFonts w:ascii="Times New Roman" w:hAnsi="Times New Roman" w:cs="Times New Roman"/>
          <w:sz w:val="28"/>
          <w:szCs w:val="28"/>
        </w:rPr>
      </w:pPr>
    </w:p>
    <w:p w14:paraId="401385A9" w14:textId="77777777" w:rsidR="001730DE" w:rsidRDefault="001730DE" w:rsidP="00491FE3">
      <w:pPr>
        <w:rPr>
          <w:rFonts w:ascii="Times New Roman" w:hAnsi="Times New Roman" w:cs="Times New Roman"/>
          <w:sz w:val="28"/>
          <w:szCs w:val="28"/>
        </w:rPr>
      </w:pPr>
    </w:p>
    <w:p w14:paraId="49059BF7" w14:textId="2AC82B3B" w:rsidR="001730DE" w:rsidRPr="000248E6" w:rsidRDefault="001730DE" w:rsidP="001730DE">
      <w:pPr>
        <w:rPr>
          <w:rFonts w:ascii="Berlin Sans FB Demi" w:hAnsi="Berlin Sans FB Demi" w:cs="Times New Roman"/>
          <w:b/>
          <w:bCs/>
          <w:sz w:val="28"/>
          <w:szCs w:val="28"/>
        </w:rPr>
      </w:pPr>
      <w:r w:rsidRPr="000248E6">
        <w:rPr>
          <w:rFonts w:ascii="Berlin Sans FB Demi" w:hAnsi="Berlin Sans FB Demi" w:cs="Times New Roman"/>
          <w:b/>
          <w:bCs/>
          <w:sz w:val="40"/>
          <w:szCs w:val="40"/>
        </w:rPr>
        <w:t>P</w:t>
      </w:r>
      <w:r w:rsidR="000248E6" w:rsidRPr="000248E6">
        <w:rPr>
          <w:rFonts w:ascii="Berlin Sans FB Demi" w:hAnsi="Berlin Sans FB Demi" w:cs="Times New Roman"/>
          <w:b/>
          <w:bCs/>
          <w:sz w:val="28"/>
          <w:szCs w:val="28"/>
          <w:lang w:val="en-US"/>
        </w:rPr>
        <w:t>ROPOSED METHODOLOGY</w:t>
      </w:r>
      <w:r w:rsidRPr="000248E6">
        <w:rPr>
          <w:rFonts w:ascii="Berlin Sans FB Demi" w:hAnsi="Berlin Sans FB Demi" w:cs="Times New Roman"/>
          <w:b/>
          <w:bCs/>
          <w:sz w:val="28"/>
          <w:szCs w:val="28"/>
        </w:rPr>
        <w:t>:</w:t>
      </w:r>
    </w:p>
    <w:p w14:paraId="0CEBB781" w14:textId="77777777"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The proposed study follows the following steps:</w:t>
      </w:r>
      <w:r>
        <w:br/>
      </w:r>
      <w:r w:rsidRPr="001730DE">
        <w:rPr>
          <w:rFonts w:ascii="Times New Roman" w:hAnsi="Times New Roman" w:cs="Times New Roman"/>
          <w:sz w:val="28"/>
          <w:szCs w:val="28"/>
        </w:rPr>
        <w:br/>
        <w:t>1. Data Collection: Use the MNIST dataset consisting of 70,000 grayscale images of digits (0–9).</w:t>
      </w:r>
    </w:p>
    <w:p w14:paraId="69E4003E" w14:textId="77777777"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br/>
        <w:t>2. Data Preprocessing: Normalize image pixel values between 0 and 1. Reshape data for ANN (flattened vector) and CNN (2D image format).</w:t>
      </w:r>
      <w:r w:rsidRPr="001730DE">
        <w:rPr>
          <w:rFonts w:ascii="Times New Roman" w:hAnsi="Times New Roman" w:cs="Times New Roman"/>
          <w:sz w:val="28"/>
          <w:szCs w:val="28"/>
        </w:rPr>
        <w:br/>
      </w:r>
    </w:p>
    <w:p w14:paraId="36E5EE67" w14:textId="3882219D"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3. Model Development:</w:t>
      </w:r>
      <w:r w:rsidRPr="001730DE">
        <w:rPr>
          <w:rFonts w:ascii="Times New Roman" w:hAnsi="Times New Roman" w:cs="Times New Roman"/>
          <w:sz w:val="28"/>
          <w:szCs w:val="28"/>
        </w:rPr>
        <w:br/>
        <w:t xml:space="preserve">   • ANN: Input → Dense layers → Output layer </w:t>
      </w:r>
      <w:r w:rsidRPr="001730DE">
        <w:rPr>
          <w:rFonts w:ascii="Times New Roman" w:hAnsi="Times New Roman" w:cs="Times New Roman"/>
          <w:sz w:val="28"/>
          <w:szCs w:val="28"/>
        </w:rPr>
        <w:br/>
        <w:t xml:space="preserve">   • CNN: Convolution → Pooling → Dense layers → Output layer</w:t>
      </w:r>
      <w:r w:rsidRPr="001730DE">
        <w:rPr>
          <w:rFonts w:ascii="Times New Roman" w:hAnsi="Times New Roman" w:cs="Times New Roman"/>
          <w:sz w:val="28"/>
          <w:szCs w:val="28"/>
        </w:rPr>
        <w:br/>
      </w:r>
    </w:p>
    <w:p w14:paraId="11D636A8" w14:textId="77777777"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4. Training Setup: Use Adam optimizer, categorical cross-entropy loss, batch size of 32, and 10 epochs.</w:t>
      </w:r>
      <w:r w:rsidRPr="001730DE">
        <w:rPr>
          <w:rFonts w:ascii="Times New Roman" w:hAnsi="Times New Roman" w:cs="Times New Roman"/>
          <w:sz w:val="28"/>
          <w:szCs w:val="28"/>
        </w:rPr>
        <w:br/>
      </w:r>
    </w:p>
    <w:p w14:paraId="07ACD8DA" w14:textId="77777777"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5. Evaluation Metrics: Accuracy, Precision, Recall, F1-score, and training time.</w:t>
      </w:r>
      <w:r w:rsidRPr="001730DE">
        <w:rPr>
          <w:rFonts w:ascii="Times New Roman" w:hAnsi="Times New Roman" w:cs="Times New Roman"/>
          <w:sz w:val="28"/>
          <w:szCs w:val="28"/>
        </w:rPr>
        <w:br/>
      </w:r>
    </w:p>
    <w:p w14:paraId="61069CCF" w14:textId="61FB7B0F"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 xml:space="preserve">6. Comparison: </w:t>
      </w:r>
      <w:r w:rsidRPr="001730DE">
        <w:rPr>
          <w:rFonts w:ascii="Times New Roman" w:hAnsi="Times New Roman" w:cs="Times New Roman"/>
          <w:sz w:val="28"/>
          <w:szCs w:val="28"/>
        </w:rPr>
        <w:t>Analyse</w:t>
      </w:r>
      <w:r w:rsidRPr="001730DE">
        <w:rPr>
          <w:rFonts w:ascii="Times New Roman" w:hAnsi="Times New Roman" w:cs="Times New Roman"/>
          <w:sz w:val="28"/>
          <w:szCs w:val="28"/>
        </w:rPr>
        <w:t xml:space="preserve"> both quantitative (accuracy, loss curves) and qualitative results (misclassified images).</w:t>
      </w:r>
    </w:p>
    <w:p w14:paraId="5034829F" w14:textId="77777777" w:rsidR="000248E6" w:rsidRDefault="000248E6" w:rsidP="001730DE">
      <w:pPr>
        <w:rPr>
          <w:rFonts w:ascii="Times New Roman" w:hAnsi="Times New Roman" w:cs="Times New Roman"/>
          <w:sz w:val="28"/>
          <w:szCs w:val="28"/>
        </w:rPr>
      </w:pPr>
    </w:p>
    <w:p w14:paraId="0306ABC7" w14:textId="1264DC6B" w:rsidR="001730DE" w:rsidRPr="000248E6" w:rsidRDefault="001730DE" w:rsidP="001730DE">
      <w:pPr>
        <w:rPr>
          <w:rFonts w:ascii="Berlin Sans FB Demi" w:hAnsi="Berlin Sans FB Demi" w:cs="Times New Roman"/>
          <w:b/>
          <w:bCs/>
          <w:sz w:val="28"/>
          <w:szCs w:val="28"/>
        </w:rPr>
      </w:pPr>
      <w:r w:rsidRPr="001730DE">
        <w:rPr>
          <w:rFonts w:ascii="Berlin Sans FB Demi" w:hAnsi="Berlin Sans FB Demi" w:cs="Times New Roman"/>
          <w:b/>
          <w:bCs/>
          <w:sz w:val="40"/>
          <w:szCs w:val="40"/>
          <w:lang w:val="en-US"/>
        </w:rPr>
        <w:lastRenderedPageBreak/>
        <w:t>D</w:t>
      </w:r>
      <w:r w:rsidRPr="000248E6">
        <w:rPr>
          <w:rFonts w:ascii="Berlin Sans FB Demi" w:hAnsi="Berlin Sans FB Demi" w:cs="Times New Roman"/>
          <w:b/>
          <w:bCs/>
          <w:sz w:val="28"/>
          <w:szCs w:val="28"/>
          <w:lang w:val="en-US"/>
        </w:rPr>
        <w:t>ataset and Evaluation</w:t>
      </w:r>
      <w:r w:rsidRPr="000248E6">
        <w:rPr>
          <w:rFonts w:ascii="Berlin Sans FB Demi" w:hAnsi="Berlin Sans FB Demi" w:cs="Times New Roman"/>
          <w:b/>
          <w:bCs/>
          <w:sz w:val="28"/>
          <w:szCs w:val="28"/>
        </w:rPr>
        <w:t>:</w:t>
      </w:r>
    </w:p>
    <w:p w14:paraId="04257428" w14:textId="77777777" w:rsidR="001730DE" w:rsidRDefault="001730DE" w:rsidP="001730DE">
      <w:pPr>
        <w:rPr>
          <w:rFonts w:ascii="Times New Roman" w:hAnsi="Times New Roman" w:cs="Times New Roman"/>
          <w:sz w:val="28"/>
          <w:szCs w:val="28"/>
        </w:rPr>
      </w:pPr>
      <w:r w:rsidRPr="001730DE">
        <w:rPr>
          <w:rFonts w:ascii="Times New Roman" w:hAnsi="Times New Roman" w:cs="Times New Roman"/>
          <w:sz w:val="28"/>
          <w:szCs w:val="28"/>
        </w:rPr>
        <w:t>The MNIST dataset consists of 60,000 training and 10,000 testing images of handwritten digits (0–9). Each image is 28×28 pixels in grayscale format. Data is normalized and reshaped according to the input requirements of ANN and CNN models. Evaluation is performed using the following metrics:</w:t>
      </w:r>
      <w:r w:rsidRPr="001730DE">
        <w:rPr>
          <w:rFonts w:ascii="Times New Roman" w:hAnsi="Times New Roman" w:cs="Times New Roman"/>
          <w:sz w:val="28"/>
          <w:szCs w:val="28"/>
        </w:rPr>
        <w:br/>
        <w:t>- Accuracy</w:t>
      </w:r>
      <w:r w:rsidRPr="001730DE">
        <w:rPr>
          <w:rFonts w:ascii="Times New Roman" w:hAnsi="Times New Roman" w:cs="Times New Roman"/>
          <w:sz w:val="28"/>
          <w:szCs w:val="28"/>
        </w:rPr>
        <w:br/>
        <w:t>- Precision, Recall, and F1-score</w:t>
      </w:r>
      <w:r w:rsidRPr="001730DE">
        <w:rPr>
          <w:rFonts w:ascii="Times New Roman" w:hAnsi="Times New Roman" w:cs="Times New Roman"/>
          <w:sz w:val="28"/>
          <w:szCs w:val="28"/>
        </w:rPr>
        <w:br/>
        <w:t>- Training time comparison</w:t>
      </w:r>
      <w:r w:rsidRPr="001730DE">
        <w:rPr>
          <w:rFonts w:ascii="Times New Roman" w:hAnsi="Times New Roman" w:cs="Times New Roman"/>
          <w:sz w:val="28"/>
          <w:szCs w:val="28"/>
        </w:rPr>
        <w:br/>
        <w:t>- Confusion matrix for error analysis</w:t>
      </w:r>
    </w:p>
    <w:p w14:paraId="01F8C0BA" w14:textId="77777777" w:rsidR="000248E6" w:rsidRDefault="000248E6" w:rsidP="001730DE">
      <w:pPr>
        <w:rPr>
          <w:rFonts w:ascii="Times New Roman" w:hAnsi="Times New Roman" w:cs="Times New Roman"/>
          <w:sz w:val="28"/>
          <w:szCs w:val="28"/>
        </w:rPr>
      </w:pPr>
    </w:p>
    <w:p w14:paraId="46FC5D48" w14:textId="3DADF9EB" w:rsidR="00A37CD0" w:rsidRDefault="000248E6" w:rsidP="000248E6">
      <w:pPr>
        <w:rPr>
          <w:rFonts w:ascii="Berlin Sans FB Demi" w:hAnsi="Berlin Sans FB Demi" w:cs="Times New Roman"/>
          <w:b/>
          <w:bCs/>
          <w:sz w:val="28"/>
          <w:szCs w:val="28"/>
        </w:rPr>
      </w:pPr>
      <w:r w:rsidRPr="000248E6">
        <w:rPr>
          <w:rFonts w:ascii="Berlin Sans FB Demi" w:hAnsi="Berlin Sans FB Demi" w:cs="Times New Roman"/>
          <w:b/>
          <w:bCs/>
          <w:sz w:val="40"/>
          <w:szCs w:val="40"/>
          <w:lang w:val="en-US"/>
        </w:rPr>
        <w:t>R</w:t>
      </w:r>
      <w:r w:rsidRPr="000248E6">
        <w:rPr>
          <w:rFonts w:ascii="Berlin Sans FB Demi" w:hAnsi="Berlin Sans FB Demi" w:cs="Times New Roman"/>
          <w:b/>
          <w:bCs/>
          <w:sz w:val="28"/>
          <w:szCs w:val="28"/>
          <w:lang w:val="en-US"/>
        </w:rPr>
        <w:t>eferences</w:t>
      </w:r>
      <w:r w:rsidRPr="000248E6">
        <w:rPr>
          <w:rFonts w:ascii="Berlin Sans FB Demi" w:hAnsi="Berlin Sans FB Demi" w:cs="Times New Roman"/>
          <w:b/>
          <w:bCs/>
          <w:sz w:val="28"/>
          <w:szCs w:val="28"/>
        </w:rPr>
        <w:t>:</w:t>
      </w:r>
    </w:p>
    <w:p w14:paraId="4CCA1A0D" w14:textId="19D1C787" w:rsidR="000248E6" w:rsidRPr="000248E6" w:rsidRDefault="000248E6" w:rsidP="000248E6">
      <w:pPr>
        <w:ind w:left="720"/>
        <w:rPr>
          <w:rFonts w:ascii="Times New Roman" w:hAnsi="Times New Roman" w:cs="Times New Roman"/>
          <w:sz w:val="28"/>
          <w:szCs w:val="28"/>
        </w:rPr>
      </w:pPr>
      <w:r w:rsidRPr="000248E6">
        <w:rPr>
          <w:rFonts w:ascii="Times New Roman" w:hAnsi="Times New Roman" w:cs="Times New Roman"/>
          <w:sz w:val="28"/>
          <w:szCs w:val="28"/>
        </w:rPr>
        <w:t>1. LeCun, Y., Bottou, L., Bengio, Y., &amp; Haffner, P. (1998). Gradient-based learning applied to document recognition. Proceedings of the IEEE, 86(11), 2278–2324.</w:t>
      </w:r>
      <w:r w:rsidRPr="000248E6">
        <w:rPr>
          <w:rFonts w:ascii="Times New Roman" w:hAnsi="Times New Roman" w:cs="Times New Roman"/>
          <w:sz w:val="28"/>
          <w:szCs w:val="28"/>
        </w:rPr>
        <w:br/>
        <w:t>2. Krizhevsky, A., Sutskever, I., &amp; Hinton, G. E. (2012). Imagenet classification with deep convolutional neural networks. Advances in Neural Information Processing Systems, 25.</w:t>
      </w:r>
      <w:r w:rsidRPr="000248E6">
        <w:rPr>
          <w:rFonts w:ascii="Times New Roman" w:hAnsi="Times New Roman" w:cs="Times New Roman"/>
          <w:sz w:val="28"/>
          <w:szCs w:val="28"/>
        </w:rPr>
        <w:br/>
        <w:t>3. Y. Lecun et al., “LeNet-5, convolutional networks for handwritten digit recognition,” 1998.</w:t>
      </w:r>
      <w:r w:rsidRPr="000248E6">
        <w:rPr>
          <w:rFonts w:ascii="Times New Roman" w:hAnsi="Times New Roman" w:cs="Times New Roman"/>
          <w:sz w:val="28"/>
          <w:szCs w:val="28"/>
        </w:rPr>
        <w:br/>
        <w:t xml:space="preserve">4. MNIST Handwritten Digit Database: </w:t>
      </w:r>
      <w:hyperlink r:id="rId6" w:history="1">
        <w:r w:rsidRPr="000248E6">
          <w:rPr>
            <w:rStyle w:val="Hyperlink"/>
            <w:rFonts w:ascii="Times New Roman" w:hAnsi="Times New Roman" w:cs="Times New Roman"/>
            <w:sz w:val="28"/>
            <w:szCs w:val="28"/>
          </w:rPr>
          <w:t>http://yann.lecun.com/exdb/mnist/</w:t>
        </w:r>
      </w:hyperlink>
    </w:p>
    <w:p w14:paraId="6EBDBA11" w14:textId="00564F93" w:rsidR="000248E6" w:rsidRPr="000248E6" w:rsidRDefault="000248E6" w:rsidP="000248E6">
      <w:pPr>
        <w:rPr>
          <w:rFonts w:ascii="Berlin Sans FB Demi" w:hAnsi="Berlin Sans FB Demi" w:cs="Times New Roman"/>
          <w:b/>
          <w:bCs/>
          <w:sz w:val="28"/>
          <w:szCs w:val="28"/>
        </w:rPr>
      </w:pPr>
    </w:p>
    <w:p w14:paraId="6797E3FA" w14:textId="77777777" w:rsidR="00A37CD0" w:rsidRPr="00A37CD0" w:rsidRDefault="00A37CD0"/>
    <w:sectPr w:rsidR="00A37CD0" w:rsidRPr="00A37CD0" w:rsidSect="00A37C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53BAA"/>
    <w:multiLevelType w:val="hybridMultilevel"/>
    <w:tmpl w:val="2F9E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C011E"/>
    <w:multiLevelType w:val="hybridMultilevel"/>
    <w:tmpl w:val="0A744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62EF3"/>
    <w:multiLevelType w:val="hybridMultilevel"/>
    <w:tmpl w:val="945290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A4797A"/>
    <w:multiLevelType w:val="hybridMultilevel"/>
    <w:tmpl w:val="22044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74500"/>
    <w:multiLevelType w:val="multilevel"/>
    <w:tmpl w:val="B09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549DB"/>
    <w:multiLevelType w:val="multilevel"/>
    <w:tmpl w:val="18722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810221">
    <w:abstractNumId w:val="3"/>
  </w:num>
  <w:num w:numId="2" w16cid:durableId="217279542">
    <w:abstractNumId w:val="2"/>
  </w:num>
  <w:num w:numId="3" w16cid:durableId="410389331">
    <w:abstractNumId w:val="5"/>
  </w:num>
  <w:num w:numId="4" w16cid:durableId="1611739299">
    <w:abstractNumId w:val="1"/>
  </w:num>
  <w:num w:numId="5" w16cid:durableId="172845113">
    <w:abstractNumId w:val="0"/>
  </w:num>
  <w:num w:numId="6" w16cid:durableId="1578781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D0"/>
    <w:rsid w:val="000248E6"/>
    <w:rsid w:val="000744A3"/>
    <w:rsid w:val="001730DE"/>
    <w:rsid w:val="00491FE3"/>
    <w:rsid w:val="004A066F"/>
    <w:rsid w:val="00717590"/>
    <w:rsid w:val="007953E9"/>
    <w:rsid w:val="00943173"/>
    <w:rsid w:val="009A5192"/>
    <w:rsid w:val="00A37CD0"/>
    <w:rsid w:val="00A943F1"/>
    <w:rsid w:val="00B54F48"/>
    <w:rsid w:val="00B8327F"/>
    <w:rsid w:val="00C54876"/>
    <w:rsid w:val="00EF2D93"/>
    <w:rsid w:val="00F65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B20A"/>
  <w15:chartTrackingRefBased/>
  <w15:docId w15:val="{BE4E6BDF-F542-41B0-832A-F7101F2E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8E6"/>
  </w:style>
  <w:style w:type="paragraph" w:styleId="Heading1">
    <w:name w:val="heading 1"/>
    <w:basedOn w:val="Normal"/>
    <w:next w:val="Normal"/>
    <w:link w:val="Heading1Char"/>
    <w:uiPriority w:val="9"/>
    <w:qFormat/>
    <w:rsid w:val="00A37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CD0"/>
    <w:rPr>
      <w:rFonts w:eastAsiaTheme="majorEastAsia" w:cstheme="majorBidi"/>
      <w:color w:val="272727" w:themeColor="text1" w:themeTint="D8"/>
    </w:rPr>
  </w:style>
  <w:style w:type="paragraph" w:styleId="Title">
    <w:name w:val="Title"/>
    <w:basedOn w:val="Normal"/>
    <w:next w:val="Normal"/>
    <w:link w:val="TitleChar"/>
    <w:uiPriority w:val="10"/>
    <w:qFormat/>
    <w:rsid w:val="00A3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CD0"/>
    <w:pPr>
      <w:spacing w:before="160"/>
      <w:jc w:val="center"/>
    </w:pPr>
    <w:rPr>
      <w:i/>
      <w:iCs/>
      <w:color w:val="404040" w:themeColor="text1" w:themeTint="BF"/>
    </w:rPr>
  </w:style>
  <w:style w:type="character" w:customStyle="1" w:styleId="QuoteChar">
    <w:name w:val="Quote Char"/>
    <w:basedOn w:val="DefaultParagraphFont"/>
    <w:link w:val="Quote"/>
    <w:uiPriority w:val="29"/>
    <w:rsid w:val="00A37CD0"/>
    <w:rPr>
      <w:i/>
      <w:iCs/>
      <w:color w:val="404040" w:themeColor="text1" w:themeTint="BF"/>
    </w:rPr>
  </w:style>
  <w:style w:type="paragraph" w:styleId="ListParagraph">
    <w:name w:val="List Paragraph"/>
    <w:basedOn w:val="Normal"/>
    <w:uiPriority w:val="34"/>
    <w:qFormat/>
    <w:rsid w:val="00A37CD0"/>
    <w:pPr>
      <w:ind w:left="720"/>
      <w:contextualSpacing/>
    </w:pPr>
  </w:style>
  <w:style w:type="character" w:styleId="IntenseEmphasis">
    <w:name w:val="Intense Emphasis"/>
    <w:basedOn w:val="DefaultParagraphFont"/>
    <w:uiPriority w:val="21"/>
    <w:qFormat/>
    <w:rsid w:val="00A37CD0"/>
    <w:rPr>
      <w:i/>
      <w:iCs/>
      <w:color w:val="2F5496" w:themeColor="accent1" w:themeShade="BF"/>
    </w:rPr>
  </w:style>
  <w:style w:type="paragraph" w:styleId="IntenseQuote">
    <w:name w:val="Intense Quote"/>
    <w:basedOn w:val="Normal"/>
    <w:next w:val="Normal"/>
    <w:link w:val="IntenseQuoteChar"/>
    <w:uiPriority w:val="30"/>
    <w:qFormat/>
    <w:rsid w:val="00A37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CD0"/>
    <w:rPr>
      <w:i/>
      <w:iCs/>
      <w:color w:val="2F5496" w:themeColor="accent1" w:themeShade="BF"/>
    </w:rPr>
  </w:style>
  <w:style w:type="character" w:styleId="IntenseReference">
    <w:name w:val="Intense Reference"/>
    <w:basedOn w:val="DefaultParagraphFont"/>
    <w:uiPriority w:val="32"/>
    <w:qFormat/>
    <w:rsid w:val="00A37CD0"/>
    <w:rPr>
      <w:b/>
      <w:bCs/>
      <w:smallCaps/>
      <w:color w:val="2F5496" w:themeColor="accent1" w:themeShade="BF"/>
      <w:spacing w:val="5"/>
    </w:rPr>
  </w:style>
  <w:style w:type="paragraph" w:styleId="NormalWeb">
    <w:name w:val="Normal (Web)"/>
    <w:basedOn w:val="Normal"/>
    <w:uiPriority w:val="99"/>
    <w:unhideWhenUsed/>
    <w:rsid w:val="00A37C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7CD0"/>
    <w:rPr>
      <w:b/>
      <w:bCs/>
    </w:rPr>
  </w:style>
  <w:style w:type="character" w:styleId="Hyperlink">
    <w:name w:val="Hyperlink"/>
    <w:basedOn w:val="DefaultParagraphFont"/>
    <w:uiPriority w:val="99"/>
    <w:unhideWhenUsed/>
    <w:rsid w:val="00024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2</cp:revision>
  <dcterms:created xsi:type="dcterms:W3CDTF">2025-10-10T11:03:00Z</dcterms:created>
  <dcterms:modified xsi:type="dcterms:W3CDTF">2025-10-11T09:18:00Z</dcterms:modified>
</cp:coreProperties>
</file>