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3C99B" w14:textId="77777777" w:rsidR="006169D2" w:rsidRDefault="006169D2" w:rsidP="006169D2">
      <w:pPr>
        <w:pStyle w:val="Heading2"/>
        <w:rPr>
          <w:rFonts w:cs="Times New Roman"/>
        </w:rPr>
      </w:pPr>
      <w:r>
        <w:t>1. Graph Database Modelling</w:t>
      </w:r>
    </w:p>
    <w:p w14:paraId="5EEA1E2B" w14:textId="77777777" w:rsidR="006169D2" w:rsidRDefault="006169D2" w:rsidP="006169D2">
      <w:pPr>
        <w:pStyle w:val="Heading3"/>
      </w:pPr>
      <w:r>
        <w:t>1.1 Translating EER Model to Graph Model</w:t>
      </w:r>
    </w:p>
    <w:p w14:paraId="56942FD0" w14:textId="77777777" w:rsidR="006169D2" w:rsidRDefault="006169D2" w:rsidP="006169D2">
      <w:pPr>
        <w:pStyle w:val="NormalWeb"/>
      </w:pPr>
      <w:r>
        <w:t>The Enhanced Entity-Relationship (EER) model serves as the foundation for our graph model. In the graph model, entities become nodes, and the relationships between them become edges. Here's a breakdown of the entities and relationships:</w:t>
      </w:r>
    </w:p>
    <w:p w14:paraId="0DFB1063" w14:textId="77777777" w:rsidR="006169D2" w:rsidRDefault="006169D2" w:rsidP="006169D2">
      <w:pPr>
        <w:pStyle w:val="NormalWeb"/>
      </w:pPr>
      <w:r>
        <w:rPr>
          <w:rStyle w:val="Strong"/>
          <w:rFonts w:eastAsiaTheme="majorEastAsia"/>
        </w:rPr>
        <w:t>Nodes:</w:t>
      </w:r>
    </w:p>
    <w:p w14:paraId="73B066ED" w14:textId="77777777" w:rsidR="006169D2" w:rsidRDefault="006169D2" w:rsidP="006169D2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Customer:</w:t>
      </w:r>
      <w:r>
        <w:t xml:space="preserve"> Represents individual customers with attributes such as </w:t>
      </w:r>
      <w:r>
        <w:rPr>
          <w:rStyle w:val="HTMLCode"/>
          <w:rFonts w:eastAsiaTheme="majorEastAsia"/>
        </w:rPr>
        <w:t>id</w:t>
      </w:r>
      <w:r>
        <w:t xml:space="preserve">, </w:t>
      </w:r>
      <w:r>
        <w:rPr>
          <w:rStyle w:val="HTMLCode"/>
          <w:rFonts w:eastAsiaTheme="majorEastAsia"/>
        </w:rPr>
        <w:t>name</w:t>
      </w:r>
      <w:r>
        <w:t xml:space="preserve">, </w:t>
      </w:r>
      <w:r>
        <w:rPr>
          <w:rStyle w:val="HTMLCode"/>
          <w:rFonts w:eastAsiaTheme="majorEastAsia"/>
        </w:rPr>
        <w:t>branch_id</w:t>
      </w:r>
      <w:r>
        <w:t xml:space="preserve">, and </w:t>
      </w:r>
      <w:r>
        <w:rPr>
          <w:rStyle w:val="HTMLCode"/>
          <w:rFonts w:eastAsiaTheme="majorEastAsia"/>
        </w:rPr>
        <w:t>collector_id</w:t>
      </w:r>
      <w:r>
        <w:t>.</w:t>
      </w:r>
    </w:p>
    <w:p w14:paraId="51697E71" w14:textId="77777777" w:rsidR="006169D2" w:rsidRDefault="006169D2" w:rsidP="006169D2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User:</w:t>
      </w:r>
      <w:r>
        <w:t xml:space="preserve"> Represents users (collectors) with attributes such as </w:t>
      </w:r>
      <w:r>
        <w:rPr>
          <w:rStyle w:val="HTMLCode"/>
          <w:rFonts w:eastAsiaTheme="majorEastAsia"/>
        </w:rPr>
        <w:t>id</w:t>
      </w:r>
      <w:r>
        <w:t xml:space="preserve">, </w:t>
      </w:r>
      <w:r>
        <w:rPr>
          <w:rStyle w:val="HTMLCode"/>
          <w:rFonts w:eastAsiaTheme="majorEastAsia"/>
        </w:rPr>
        <w:t>name</w:t>
      </w:r>
      <w:r>
        <w:t xml:space="preserve">, and </w:t>
      </w:r>
      <w:r>
        <w:rPr>
          <w:rStyle w:val="HTMLCode"/>
          <w:rFonts w:eastAsiaTheme="majorEastAsia"/>
        </w:rPr>
        <w:t>branch_id</w:t>
      </w:r>
      <w:r>
        <w:t>.</w:t>
      </w:r>
    </w:p>
    <w:p w14:paraId="5724A7EA" w14:textId="77777777" w:rsidR="006169D2" w:rsidRDefault="006169D2" w:rsidP="006169D2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Billing:</w:t>
      </w:r>
      <w:r>
        <w:t xml:space="preserve"> Represents billing records with attributes such as </w:t>
      </w:r>
      <w:r>
        <w:rPr>
          <w:rStyle w:val="HTMLCode"/>
          <w:rFonts w:eastAsiaTheme="majorEastAsia"/>
        </w:rPr>
        <w:t>id</w:t>
      </w:r>
      <w:r>
        <w:t xml:space="preserve">, </w:t>
      </w:r>
      <w:r>
        <w:rPr>
          <w:rStyle w:val="HTMLCode"/>
          <w:rFonts w:eastAsiaTheme="majorEastAsia"/>
        </w:rPr>
        <w:t>user_id</w:t>
      </w:r>
      <w:r>
        <w:t xml:space="preserve">, </w:t>
      </w:r>
      <w:r>
        <w:rPr>
          <w:rStyle w:val="HTMLCode"/>
          <w:rFonts w:eastAsiaTheme="majorEastAsia"/>
        </w:rPr>
        <w:t>total_amount</w:t>
      </w:r>
      <w:r>
        <w:t xml:space="preserve">, and </w:t>
      </w:r>
      <w:r>
        <w:rPr>
          <w:rStyle w:val="HTMLCode"/>
          <w:rFonts w:eastAsiaTheme="majorEastAsia"/>
        </w:rPr>
        <w:t>fiscal_year_id</w:t>
      </w:r>
      <w:r>
        <w:t>.</w:t>
      </w:r>
    </w:p>
    <w:p w14:paraId="344AA74E" w14:textId="77777777" w:rsidR="006169D2" w:rsidRDefault="006169D2" w:rsidP="006169D2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BillingDetail:</w:t>
      </w:r>
      <w:r>
        <w:t xml:space="preserve"> Represents details of each billing record with attributes like </w:t>
      </w:r>
      <w:r>
        <w:rPr>
          <w:rStyle w:val="HTMLCode"/>
          <w:rFonts w:eastAsiaTheme="majorEastAsia"/>
        </w:rPr>
        <w:t>id</w:t>
      </w:r>
      <w:r>
        <w:t xml:space="preserve">, </w:t>
      </w:r>
      <w:r>
        <w:rPr>
          <w:rStyle w:val="HTMLCode"/>
          <w:rFonts w:eastAsiaTheme="majorEastAsia"/>
        </w:rPr>
        <w:t>billing_id</w:t>
      </w:r>
      <w:r>
        <w:t xml:space="preserve">, </w:t>
      </w:r>
      <w:r>
        <w:rPr>
          <w:rStyle w:val="HTMLCode"/>
          <w:rFonts w:eastAsiaTheme="majorEastAsia"/>
        </w:rPr>
        <w:t>billing_amount</w:t>
      </w:r>
      <w:r>
        <w:t xml:space="preserve">, and </w:t>
      </w:r>
      <w:r>
        <w:rPr>
          <w:rStyle w:val="HTMLCode"/>
          <w:rFonts w:eastAsiaTheme="majorEastAsia"/>
        </w:rPr>
        <w:t>billing_category_id</w:t>
      </w:r>
      <w:r>
        <w:t>.</w:t>
      </w:r>
    </w:p>
    <w:p w14:paraId="2F01395F" w14:textId="77777777" w:rsidR="006169D2" w:rsidRDefault="006169D2" w:rsidP="006169D2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Branch:</w:t>
      </w:r>
      <w:r>
        <w:t xml:space="preserve"> Represents branches with attributes including </w:t>
      </w:r>
      <w:r>
        <w:rPr>
          <w:rStyle w:val="HTMLCode"/>
          <w:rFonts w:eastAsiaTheme="majorEastAsia"/>
        </w:rPr>
        <w:t>id</w:t>
      </w:r>
      <w:r>
        <w:t xml:space="preserve">, </w:t>
      </w:r>
      <w:r>
        <w:rPr>
          <w:rStyle w:val="HTMLCode"/>
          <w:rFonts w:eastAsiaTheme="majorEastAsia"/>
        </w:rPr>
        <w:t>branch_title</w:t>
      </w:r>
      <w:r>
        <w:t xml:space="preserve">, </w:t>
      </w:r>
      <w:r>
        <w:rPr>
          <w:rStyle w:val="HTMLCode"/>
          <w:rFonts w:eastAsiaTheme="majorEastAsia"/>
        </w:rPr>
        <w:t>branch_code</w:t>
      </w:r>
      <w:r>
        <w:t xml:space="preserve">, </w:t>
      </w:r>
      <w:r>
        <w:rPr>
          <w:rStyle w:val="HTMLCode"/>
          <w:rFonts w:eastAsiaTheme="majorEastAsia"/>
        </w:rPr>
        <w:t>status</w:t>
      </w:r>
      <w:r>
        <w:t>, etc.</w:t>
      </w:r>
    </w:p>
    <w:p w14:paraId="5D02C9C7" w14:textId="77777777" w:rsidR="006169D2" w:rsidRDefault="006169D2" w:rsidP="006169D2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CustomerCategory:</w:t>
      </w:r>
      <w:r>
        <w:t xml:space="preserve"> Represents categories for customers with attributes like </w:t>
      </w:r>
      <w:r>
        <w:rPr>
          <w:rStyle w:val="HTMLCode"/>
          <w:rFonts w:eastAsiaTheme="majorEastAsia"/>
        </w:rPr>
        <w:t>id</w:t>
      </w:r>
      <w:r>
        <w:t xml:space="preserve">, </w:t>
      </w:r>
      <w:r>
        <w:rPr>
          <w:rStyle w:val="HTMLCode"/>
          <w:rFonts w:eastAsiaTheme="majorEastAsia"/>
        </w:rPr>
        <w:t>category_title</w:t>
      </w:r>
      <w:r>
        <w:t xml:space="preserve">, and </w:t>
      </w:r>
      <w:r>
        <w:rPr>
          <w:rStyle w:val="HTMLCode"/>
          <w:rFonts w:eastAsiaTheme="majorEastAsia"/>
        </w:rPr>
        <w:t>status</w:t>
      </w:r>
      <w:r>
        <w:t>.</w:t>
      </w:r>
    </w:p>
    <w:p w14:paraId="4F03B015" w14:textId="77777777" w:rsidR="006169D2" w:rsidRDefault="006169D2" w:rsidP="006169D2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BillingCategory:</w:t>
      </w:r>
      <w:r>
        <w:t xml:space="preserve"> Represents categories for billing with attributes like </w:t>
      </w:r>
      <w:r>
        <w:rPr>
          <w:rStyle w:val="HTMLCode"/>
          <w:rFonts w:eastAsiaTheme="majorEastAsia"/>
        </w:rPr>
        <w:t>id</w:t>
      </w:r>
      <w:r>
        <w:t xml:space="preserve">, </w:t>
      </w:r>
      <w:r>
        <w:rPr>
          <w:rStyle w:val="HTMLCode"/>
          <w:rFonts w:eastAsiaTheme="majorEastAsia"/>
        </w:rPr>
        <w:t>title</w:t>
      </w:r>
      <w:r>
        <w:t xml:space="preserve">, and </w:t>
      </w:r>
      <w:r>
        <w:rPr>
          <w:rStyle w:val="HTMLCode"/>
          <w:rFonts w:eastAsiaTheme="majorEastAsia"/>
        </w:rPr>
        <w:t>monthly_charge</w:t>
      </w:r>
      <w:r>
        <w:t>.</w:t>
      </w:r>
    </w:p>
    <w:p w14:paraId="5B86F8D5" w14:textId="77777777" w:rsidR="006169D2" w:rsidRDefault="006169D2" w:rsidP="006169D2">
      <w:pPr>
        <w:numPr>
          <w:ilvl w:val="0"/>
          <w:numId w:val="3"/>
        </w:numPr>
        <w:spacing w:before="100" w:beforeAutospacing="1" w:after="100" w:afterAutospacing="1"/>
      </w:pPr>
      <w:r>
        <w:rPr>
          <w:rStyle w:val="Strong"/>
        </w:rPr>
        <w:t>FiscalYear:</w:t>
      </w:r>
      <w:r>
        <w:t xml:space="preserve"> Represents fiscal year records with an identifier.</w:t>
      </w:r>
    </w:p>
    <w:p w14:paraId="6404F019" w14:textId="77777777" w:rsidR="006169D2" w:rsidRDefault="006169D2" w:rsidP="006169D2">
      <w:pPr>
        <w:pStyle w:val="NormalWeb"/>
      </w:pPr>
      <w:r>
        <w:rPr>
          <w:rStyle w:val="Strong"/>
          <w:rFonts w:eastAsiaTheme="majorEastAsia"/>
        </w:rPr>
        <w:t>Relationships:</w:t>
      </w:r>
    </w:p>
    <w:p w14:paraId="2C7BDE6D" w14:textId="77777777" w:rsidR="006169D2" w:rsidRDefault="006169D2" w:rsidP="006169D2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HTMLCode"/>
          <w:rFonts w:eastAsiaTheme="majorEastAsia"/>
        </w:rPr>
        <w:t>Customer</w:t>
      </w:r>
      <w:r>
        <w:t xml:space="preserve"> -[</w:t>
      </w:r>
    </w:p>
    <w:p w14:paraId="2710D24B" w14:textId="77777777" w:rsidR="006169D2" w:rsidRDefault="006169D2" w:rsidP="006169D2">
      <w:pPr>
        <w:spacing w:before="100" w:beforeAutospacing="1" w:after="100" w:afterAutospacing="1"/>
        <w:ind w:left="720"/>
      </w:pPr>
      <w:r>
        <w:t xml:space="preserve">]-&gt; </w:t>
      </w:r>
      <w:r>
        <w:rPr>
          <w:rStyle w:val="HTMLCode"/>
          <w:rFonts w:eastAsiaTheme="majorEastAsia"/>
        </w:rPr>
        <w:t>CustomerCategory</w:t>
      </w:r>
      <w:r>
        <w:t>: Shows which category a customer belongs to.</w:t>
      </w:r>
    </w:p>
    <w:p w14:paraId="4B6040CA" w14:textId="77777777" w:rsidR="006169D2" w:rsidRDefault="006169D2" w:rsidP="006169D2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HTMLCode"/>
          <w:rFonts w:eastAsiaTheme="majorEastAsia"/>
        </w:rPr>
        <w:t>User</w:t>
      </w:r>
      <w:r>
        <w:t xml:space="preserve"> -[</w:t>
      </w:r>
    </w:p>
    <w:p w14:paraId="46A27267" w14:textId="77777777" w:rsidR="006169D2" w:rsidRDefault="006169D2" w:rsidP="006169D2">
      <w:pPr>
        <w:spacing w:before="100" w:beforeAutospacing="1" w:after="100" w:afterAutospacing="1"/>
        <w:ind w:left="720"/>
      </w:pPr>
      <w:r>
        <w:t xml:space="preserve">]-&gt; </w:t>
      </w:r>
      <w:r>
        <w:rPr>
          <w:rStyle w:val="HTMLCode"/>
          <w:rFonts w:eastAsiaTheme="majorEastAsia"/>
        </w:rPr>
        <w:t>Branch</w:t>
      </w:r>
      <w:r>
        <w:t>: Indicates the branch to which a user belongs.</w:t>
      </w:r>
    </w:p>
    <w:p w14:paraId="610BBE45" w14:textId="77777777" w:rsidR="006169D2" w:rsidRDefault="006169D2" w:rsidP="006169D2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HTMLCode"/>
          <w:rFonts w:eastAsiaTheme="majorEastAsia"/>
        </w:rPr>
        <w:t>Billing</w:t>
      </w:r>
      <w:r>
        <w:t xml:space="preserve"> -[</w:t>
      </w:r>
    </w:p>
    <w:p w14:paraId="1A8F49A4" w14:textId="77777777" w:rsidR="006169D2" w:rsidRDefault="006169D2" w:rsidP="006169D2">
      <w:pPr>
        <w:spacing w:before="100" w:beforeAutospacing="1" w:after="100" w:afterAutospacing="1"/>
        <w:ind w:left="720"/>
      </w:pPr>
      <w:r>
        <w:t xml:space="preserve">]-&gt; </w:t>
      </w:r>
      <w:r>
        <w:rPr>
          <w:rStyle w:val="HTMLCode"/>
          <w:rFonts w:eastAsiaTheme="majorEastAsia"/>
        </w:rPr>
        <w:t>BillingDetail</w:t>
      </w:r>
      <w:r>
        <w:t>: Connects billing records to their details.</w:t>
      </w:r>
    </w:p>
    <w:p w14:paraId="0608D3A0" w14:textId="77777777" w:rsidR="006169D2" w:rsidRDefault="006169D2" w:rsidP="006169D2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HTMLCode"/>
          <w:rFonts w:eastAsiaTheme="majorEastAsia"/>
        </w:rPr>
        <w:t>Billing</w:t>
      </w:r>
      <w:r>
        <w:t xml:space="preserve"> -[</w:t>
      </w:r>
    </w:p>
    <w:p w14:paraId="1BAB59B3" w14:textId="77777777" w:rsidR="006169D2" w:rsidRDefault="006169D2" w:rsidP="006169D2">
      <w:pPr>
        <w:spacing w:before="100" w:beforeAutospacing="1" w:after="100" w:afterAutospacing="1"/>
        <w:ind w:left="720"/>
      </w:pPr>
      <w:r>
        <w:t xml:space="preserve">]-&gt; </w:t>
      </w:r>
      <w:r>
        <w:rPr>
          <w:rStyle w:val="HTMLCode"/>
          <w:rFonts w:eastAsiaTheme="majorEastAsia"/>
        </w:rPr>
        <w:t>FiscalYear</w:t>
      </w:r>
      <w:r>
        <w:t>: Links billing to its respective fiscal year.</w:t>
      </w:r>
    </w:p>
    <w:p w14:paraId="179CE0D3" w14:textId="77777777" w:rsidR="006169D2" w:rsidRDefault="006169D2" w:rsidP="006169D2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HTMLCode"/>
          <w:rFonts w:eastAsiaTheme="majorEastAsia"/>
        </w:rPr>
        <w:t>BillingDetail</w:t>
      </w:r>
      <w:r>
        <w:t xml:space="preserve"> -[</w:t>
      </w:r>
    </w:p>
    <w:p w14:paraId="7869CC5A" w14:textId="77777777" w:rsidR="006169D2" w:rsidRDefault="006169D2" w:rsidP="006169D2">
      <w:pPr>
        <w:spacing w:before="100" w:beforeAutospacing="1" w:after="100" w:afterAutospacing="1"/>
        <w:ind w:left="720"/>
      </w:pPr>
      <w:r>
        <w:lastRenderedPageBreak/>
        <w:t xml:space="preserve">]-&gt; </w:t>
      </w:r>
      <w:r>
        <w:rPr>
          <w:rStyle w:val="HTMLCode"/>
          <w:rFonts w:eastAsiaTheme="majorEastAsia"/>
        </w:rPr>
        <w:t>BillingCategory</w:t>
      </w:r>
      <w:r>
        <w:t>: Indicates the category of each billing detail.</w:t>
      </w:r>
    </w:p>
    <w:p w14:paraId="0DD18066" w14:textId="77777777" w:rsidR="006169D2" w:rsidRDefault="006169D2" w:rsidP="006169D2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HTMLCode"/>
          <w:rFonts w:eastAsiaTheme="majorEastAsia"/>
        </w:rPr>
        <w:t>Customer</w:t>
      </w:r>
      <w:r>
        <w:t xml:space="preserve"> -[</w:t>
      </w:r>
    </w:p>
    <w:p w14:paraId="39378B84" w14:textId="77777777" w:rsidR="006169D2" w:rsidRDefault="006169D2" w:rsidP="006169D2">
      <w:pPr>
        <w:spacing w:before="100" w:beforeAutospacing="1" w:after="100" w:afterAutospacing="1"/>
        <w:ind w:left="720"/>
      </w:pPr>
      <w:r>
        <w:t xml:space="preserve">]-&gt; </w:t>
      </w:r>
      <w:r>
        <w:rPr>
          <w:rStyle w:val="HTMLCode"/>
          <w:rFonts w:eastAsiaTheme="majorEastAsia"/>
        </w:rPr>
        <w:t>Branch</w:t>
      </w:r>
      <w:r>
        <w:t>: Shows the branch associated with each customer.</w:t>
      </w:r>
    </w:p>
    <w:p w14:paraId="22F02537" w14:textId="77777777" w:rsidR="006169D2" w:rsidRDefault="006169D2" w:rsidP="006169D2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HTMLCode"/>
          <w:rFonts w:eastAsiaTheme="majorEastAsia"/>
        </w:rPr>
        <w:t>User</w:t>
      </w:r>
      <w:r>
        <w:t xml:space="preserve"> -[</w:t>
      </w:r>
    </w:p>
    <w:p w14:paraId="71D075C9" w14:textId="77777777" w:rsidR="006169D2" w:rsidRDefault="006169D2" w:rsidP="006169D2">
      <w:pPr>
        <w:spacing w:before="100" w:beforeAutospacing="1" w:after="100" w:afterAutospacing="1"/>
        <w:ind w:left="720"/>
      </w:pPr>
      <w:r>
        <w:t xml:space="preserve">]-&gt; </w:t>
      </w:r>
      <w:r>
        <w:rPr>
          <w:rStyle w:val="HTMLCode"/>
          <w:rFonts w:eastAsiaTheme="majorEastAsia"/>
        </w:rPr>
        <w:t>Customer</w:t>
      </w:r>
      <w:r>
        <w:t>: Links users to the customers they manage.</w:t>
      </w:r>
    </w:p>
    <w:p w14:paraId="654392CF" w14:textId="77777777" w:rsidR="006169D2" w:rsidRDefault="006169D2" w:rsidP="006169D2">
      <w:pPr>
        <w:numPr>
          <w:ilvl w:val="0"/>
          <w:numId w:val="4"/>
        </w:numPr>
        <w:spacing w:before="100" w:beforeAutospacing="1" w:after="100" w:afterAutospacing="1"/>
      </w:pPr>
      <w:r>
        <w:rPr>
          <w:rStyle w:val="HTMLCode"/>
          <w:rFonts w:eastAsiaTheme="majorEastAsia"/>
        </w:rPr>
        <w:t>User</w:t>
      </w:r>
      <w:r>
        <w:t xml:space="preserve"> -[</w:t>
      </w:r>
    </w:p>
    <w:p w14:paraId="6C63F387" w14:textId="77777777" w:rsidR="006169D2" w:rsidRDefault="006169D2" w:rsidP="006169D2">
      <w:pPr>
        <w:spacing w:before="100" w:beforeAutospacing="1" w:after="100" w:afterAutospacing="1"/>
        <w:ind w:left="720"/>
      </w:pPr>
      <w:r>
        <w:t xml:space="preserve">]-&gt; </w:t>
      </w:r>
      <w:r>
        <w:rPr>
          <w:rStyle w:val="HTMLCode"/>
          <w:rFonts w:eastAsiaTheme="majorEastAsia"/>
        </w:rPr>
        <w:t>Billing</w:t>
      </w:r>
      <w:r>
        <w:t>: Shows which user generated each billing record.</w:t>
      </w:r>
    </w:p>
    <w:p w14:paraId="51826433" w14:textId="77777777" w:rsidR="006169D2" w:rsidRDefault="006169D2" w:rsidP="006169D2">
      <w:pPr>
        <w:pStyle w:val="Heading3"/>
      </w:pPr>
      <w:r>
        <w:t>1.2 Graph Structure Visualization</w:t>
      </w:r>
    </w:p>
    <w:p w14:paraId="124AD06C" w14:textId="77777777" w:rsidR="006169D2" w:rsidRDefault="006169D2" w:rsidP="006169D2">
      <w:pPr>
        <w:pStyle w:val="NormalWeb"/>
      </w:pPr>
      <w:r>
        <w:t>To visualize this structure, a graph diagram is created using graph modeling tools such as Neo4j Desktop or draw.io. Each node is represented as a circle with labels (e.g., Customer, User), while the relationships are represented as arrows between these nodes.</w:t>
      </w:r>
    </w:p>
    <w:p w14:paraId="5B2A752E" w14:textId="77777777" w:rsidR="006169D2" w:rsidRDefault="006169D2" w:rsidP="006169D2">
      <w:pPr>
        <w:pStyle w:val="Heading2"/>
      </w:pPr>
      <w:r>
        <w:t>2. Graph Database Implementation</w:t>
      </w:r>
    </w:p>
    <w:p w14:paraId="06DE5D86" w14:textId="77777777" w:rsidR="006169D2" w:rsidRDefault="006169D2" w:rsidP="006169D2">
      <w:pPr>
        <w:pStyle w:val="Heading3"/>
      </w:pPr>
      <w:r>
        <w:t>2.1 Cypher Scripts for Data Migration</w:t>
      </w:r>
    </w:p>
    <w:p w14:paraId="1BB6A22B" w14:textId="77777777" w:rsidR="006169D2" w:rsidRDefault="006169D2" w:rsidP="006169D2">
      <w:pPr>
        <w:pStyle w:val="NormalWeb"/>
      </w:pPr>
      <w:r>
        <w:t>Cypher is the query language for Neo4j, used for creating nodes, establishing relationships, and querying the database.</w:t>
      </w:r>
    </w:p>
    <w:p w14:paraId="4877FFD9" w14:textId="77777777" w:rsidR="006169D2" w:rsidRDefault="006169D2" w:rsidP="006169D2">
      <w:pPr>
        <w:pStyle w:val="Heading4"/>
      </w:pPr>
      <w:r>
        <w:t>Importing Data from CSV Files</w:t>
      </w:r>
    </w:p>
    <w:p w14:paraId="3E9EF276" w14:textId="77777777" w:rsidR="006169D2" w:rsidRDefault="006169D2" w:rsidP="006169D2">
      <w:pPr>
        <w:pStyle w:val="NormalWeb"/>
      </w:pPr>
      <w:r>
        <w:t>To migrate data from a relational database to Neo4j, we use the following Cypher scripts to import data from CSV files:</w:t>
      </w:r>
    </w:p>
    <w:p w14:paraId="50FD903E" w14:textId="27D04C76" w:rsidR="00801775" w:rsidRPr="00801775" w:rsidRDefault="00801775" w:rsidP="0080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1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 CSV WITH HEADERS FROM "file:///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User/beck/CDU/Semester3/Advanced Data Management</w:t>
      </w:r>
      <w:r w:rsidRPr="00801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/billing_categories.csv" AS row</w:t>
      </w:r>
    </w:p>
    <w:p w14:paraId="2A938CB7" w14:textId="77777777" w:rsidR="00801775" w:rsidRPr="00801775" w:rsidRDefault="00801775" w:rsidP="0080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1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(:BillingCategory {id: row.id, title: row.title, default_price: row.default_price, monthly_charge: row.monthly_charge, status: row.status, created_by: row.created_by, updated_by: row.updated_by, created_at: row.created_at, updated_at: row.updated_at});</w:t>
      </w:r>
    </w:p>
    <w:p w14:paraId="798A1B6C" w14:textId="77777777" w:rsidR="00801775" w:rsidRPr="00801775" w:rsidRDefault="00801775" w:rsidP="0080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24B015C" w14:textId="328EDB7B" w:rsidR="00801775" w:rsidRPr="00801775" w:rsidRDefault="00801775" w:rsidP="0080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1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 CSV WITH HEADERS FROM "file:///</w:t>
      </w:r>
      <w:r w:rsidRPr="0080177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User/beck/CDU/Semester3/Advanced Data Management</w:t>
      </w:r>
      <w:r w:rsidRPr="00801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/customer_category.csv" AS row</w:t>
      </w:r>
    </w:p>
    <w:p w14:paraId="527FFB51" w14:textId="77777777" w:rsidR="00801775" w:rsidRPr="00801775" w:rsidRDefault="00801775" w:rsidP="0080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1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(:CustomerCategory {id: row.id, category_title: row.category_title, status: row.status, created_at: row.created_at, updated_at: row.updated_at});</w:t>
      </w:r>
    </w:p>
    <w:p w14:paraId="12D9248D" w14:textId="77777777" w:rsidR="00801775" w:rsidRPr="00801775" w:rsidRDefault="00801775" w:rsidP="0080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5BEBB2" w14:textId="3F30475A" w:rsidR="00801775" w:rsidRPr="00801775" w:rsidRDefault="00801775" w:rsidP="0080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1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 CSV WITH HEADERS FROM "file:///</w:t>
      </w:r>
      <w:r w:rsidRPr="0080177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User/beck/CDU/Semester3/Advanced Data Management</w:t>
      </w:r>
      <w:r w:rsidRPr="00801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/branches.csv" AS row</w:t>
      </w:r>
    </w:p>
    <w:p w14:paraId="746DE786" w14:textId="77777777" w:rsidR="00801775" w:rsidRPr="00801775" w:rsidRDefault="00801775" w:rsidP="0080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1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CREATE (:Branch {id: row.id, branch_title: row.branch_title, status: row.status, created_at: row.created_at, updated_at: row.updated_at, branch_code: row.branch_code});</w:t>
      </w:r>
    </w:p>
    <w:p w14:paraId="3757F40B" w14:textId="77777777" w:rsidR="00801775" w:rsidRPr="00801775" w:rsidRDefault="00801775" w:rsidP="0080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43A2748" w14:textId="43872B5E" w:rsidR="00801775" w:rsidRPr="00801775" w:rsidRDefault="00801775" w:rsidP="0080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1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 CSV WITH HEADERS FROM 'file:///</w:t>
      </w:r>
      <w:r w:rsidR="00904763" w:rsidRPr="0090476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="00904763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User/beck/CDU/Semester3/Advanced Data Management</w:t>
      </w:r>
      <w:r w:rsidRPr="00801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/customers.csv' AS row</w:t>
      </w:r>
    </w:p>
    <w:p w14:paraId="0601D478" w14:textId="77777777" w:rsidR="00801775" w:rsidRPr="00801775" w:rsidRDefault="00801775" w:rsidP="0080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1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(c:Customer {id: row.id, name: row.name, branch_id: row.branch_id, collector_id: row.collector_id});</w:t>
      </w:r>
    </w:p>
    <w:p w14:paraId="0F40B4DF" w14:textId="77777777" w:rsidR="00801775" w:rsidRPr="00801775" w:rsidRDefault="00801775" w:rsidP="0080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067881B" w14:textId="55CB2B03" w:rsidR="00801775" w:rsidRPr="00801775" w:rsidRDefault="00801775" w:rsidP="0080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1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 CSV WITH HEADERS FROM 'file:///</w:t>
      </w:r>
      <w:r w:rsidR="00C86625" w:rsidRPr="00C8662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="00C86625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User/beck/CDU/Semester3/Advanced Data Management</w:t>
      </w:r>
      <w:r w:rsidRPr="00801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/users.csv' AS row</w:t>
      </w:r>
    </w:p>
    <w:p w14:paraId="5EDD5D62" w14:textId="77777777" w:rsidR="00801775" w:rsidRPr="00801775" w:rsidRDefault="00801775" w:rsidP="0080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1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(u:User {id: row.id, name: row.name, branch_id: row.branch_id});</w:t>
      </w:r>
    </w:p>
    <w:p w14:paraId="6D544FD1" w14:textId="77777777" w:rsidR="00801775" w:rsidRPr="00801775" w:rsidRDefault="00801775" w:rsidP="0080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686EF3F" w14:textId="45A45A64" w:rsidR="00801775" w:rsidRPr="00801775" w:rsidRDefault="00801775" w:rsidP="0080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1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 CSV WITH HEADERS FROM 'file:///</w:t>
      </w:r>
      <w:r w:rsidR="004B4D12" w:rsidRPr="004B4D1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="004B4D12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User/beck/CDU/Semester3/Advanced Data Management</w:t>
      </w:r>
      <w:r w:rsidRPr="00801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/billing.csv' AS row</w:t>
      </w:r>
    </w:p>
    <w:p w14:paraId="11953A80" w14:textId="77777777" w:rsidR="00801775" w:rsidRPr="00801775" w:rsidRDefault="00801775" w:rsidP="0080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1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(b:Billing {id: row.id, user_id: row.user_id, total_amount: row.total_amount, fiscal_year_id: row.fiscal_year_id});</w:t>
      </w:r>
    </w:p>
    <w:p w14:paraId="24F20895" w14:textId="77777777" w:rsidR="00801775" w:rsidRPr="00801775" w:rsidRDefault="00801775" w:rsidP="0080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4400BED" w14:textId="49798539" w:rsidR="00801775" w:rsidRPr="00801775" w:rsidRDefault="00801775" w:rsidP="0080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1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LOAD CSV WITH HEADERS FROM 'file:///</w:t>
      </w:r>
      <w:r w:rsidR="0026340E" w:rsidRPr="0026340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 xml:space="preserve"> </w:t>
      </w:r>
      <w:r w:rsidR="0026340E">
        <w:rPr>
          <w:rFonts w:ascii="Courier New" w:eastAsia="Times New Roman" w:hAnsi="Courier New" w:cs="Courier New"/>
          <w:kern w:val="0"/>
          <w:sz w:val="20"/>
          <w:szCs w:val="20"/>
          <w:lang w:val="en-US"/>
          <w14:ligatures w14:val="none"/>
        </w:rPr>
        <w:t>User/beck/CDU/Semester3/Advanced Data Management</w:t>
      </w:r>
      <w:r w:rsidRPr="00801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/billing_details.csv' AS row</w:t>
      </w:r>
    </w:p>
    <w:p w14:paraId="58166E18" w14:textId="77777777" w:rsidR="00801775" w:rsidRDefault="00801775" w:rsidP="0080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801775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(bd:BillingDetail {id: row.id, billing_id: row.billing_id, billing_amount: row.billing_amount, billing_category_id: row.billing_category_id});</w:t>
      </w:r>
    </w:p>
    <w:p w14:paraId="597EE8B6" w14:textId="77777777" w:rsidR="00DF2767" w:rsidRDefault="00DF2767" w:rsidP="0080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7B08D6A6" w14:textId="77777777" w:rsidR="00DF2767" w:rsidRPr="00801775" w:rsidRDefault="00DF2767" w:rsidP="008017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8706102" w14:textId="77777777" w:rsidR="006169D2" w:rsidRDefault="006169D2" w:rsidP="006169D2">
      <w:pPr>
        <w:pStyle w:val="Heading4"/>
        <w:rPr>
          <w:rFonts w:cs="Times New Roman"/>
        </w:rPr>
      </w:pPr>
      <w:r>
        <w:t>Creating Relationships</w:t>
      </w:r>
    </w:p>
    <w:p w14:paraId="2A4649A4" w14:textId="77777777" w:rsidR="006169D2" w:rsidRDefault="006169D2" w:rsidP="006169D2">
      <w:pPr>
        <w:pStyle w:val="NormalWeb"/>
      </w:pPr>
      <w:r>
        <w:t>Once the nodes are created, we establish relationships between them using additional Cypher scripts.</w:t>
      </w:r>
    </w:p>
    <w:p w14:paraId="2D4ACB03" w14:textId="77777777" w:rsidR="00EC5365" w:rsidRDefault="00EC5365" w:rsidP="00EC53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// Customer to CustomerCategory</w:t>
      </w:r>
    </w:p>
    <w:p w14:paraId="295AEBDC" w14:textId="77777777" w:rsidR="00EC5365" w:rsidRDefault="00EC5365" w:rsidP="00EC53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MATCH (c:Customer), (cc:CustomerCategory) WHERE c.customer_category_id = cc.id</w:t>
      </w:r>
    </w:p>
    <w:p w14:paraId="2017327D" w14:textId="77777777" w:rsidR="00EC5365" w:rsidRDefault="00EC5365" w:rsidP="00EC53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CREATE (c)-[:BELONGS_TO]-&gt;(cc);</w:t>
      </w:r>
    </w:p>
    <w:p w14:paraId="34F8978A" w14:textId="77777777" w:rsidR="00EC5365" w:rsidRDefault="00EC5365" w:rsidP="00EC5365">
      <w:pPr>
        <w:pStyle w:val="HTMLPreformatted"/>
        <w:rPr>
          <w:rStyle w:val="HTMLCode"/>
          <w:rFonts w:eastAsiaTheme="majorEastAsia"/>
        </w:rPr>
      </w:pPr>
    </w:p>
    <w:p w14:paraId="3FDA5077" w14:textId="77777777" w:rsidR="00EC5365" w:rsidRDefault="00EC5365" w:rsidP="00EC53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// User to Branch</w:t>
      </w:r>
    </w:p>
    <w:p w14:paraId="354DBC13" w14:textId="77777777" w:rsidR="00EC5365" w:rsidRDefault="00EC5365" w:rsidP="00EC53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MATCH (u:User), (b:Branch) WHERE u.branch_id = b.id</w:t>
      </w:r>
    </w:p>
    <w:p w14:paraId="0234EC63" w14:textId="77777777" w:rsidR="00EC5365" w:rsidRDefault="00EC5365" w:rsidP="00EC53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CREATE (u)-[:COLLECTOR_BELONGS_TO_BRANCH]-&gt;(b);</w:t>
      </w:r>
    </w:p>
    <w:p w14:paraId="435D5061" w14:textId="77777777" w:rsidR="00EC5365" w:rsidRDefault="00EC5365" w:rsidP="00EC5365">
      <w:pPr>
        <w:pStyle w:val="HTMLPreformatted"/>
        <w:rPr>
          <w:rStyle w:val="HTMLCode"/>
          <w:rFonts w:eastAsiaTheme="majorEastAsia"/>
        </w:rPr>
      </w:pPr>
    </w:p>
    <w:p w14:paraId="6DE17ED7" w14:textId="77777777" w:rsidR="00EC5365" w:rsidRDefault="00EC5365" w:rsidP="00EC53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// Billing to BillingDetail</w:t>
      </w:r>
    </w:p>
    <w:p w14:paraId="7ECBFAA2" w14:textId="77777777" w:rsidR="00EC5365" w:rsidRDefault="00EC5365" w:rsidP="00EC53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MATCH (b:Billing), (bd:BillingDetail) WHERE b.id = bd.billing_id</w:t>
      </w:r>
    </w:p>
    <w:p w14:paraId="725B14B5" w14:textId="77777777" w:rsidR="00EC5365" w:rsidRDefault="00EC5365" w:rsidP="00EC53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CREATE (b)-[:HAS_DETAIL]-&gt;(bd);</w:t>
      </w:r>
    </w:p>
    <w:p w14:paraId="2B364756" w14:textId="77777777" w:rsidR="00EC5365" w:rsidRDefault="00EC5365" w:rsidP="00EC5365">
      <w:pPr>
        <w:pStyle w:val="HTMLPreformatted"/>
        <w:rPr>
          <w:rStyle w:val="HTMLCode"/>
          <w:rFonts w:eastAsiaTheme="majorEastAsia"/>
        </w:rPr>
      </w:pPr>
    </w:p>
    <w:p w14:paraId="5C5B7127" w14:textId="77777777" w:rsidR="00EC5365" w:rsidRDefault="00EC5365" w:rsidP="00EC53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// Billing to FiscalYear</w:t>
      </w:r>
    </w:p>
    <w:p w14:paraId="3B10C6E0" w14:textId="77777777" w:rsidR="00EC5365" w:rsidRDefault="00EC5365" w:rsidP="00EC53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MATCH (b:Billing), (f:FiscalYear) WHERE b.fiscal_year_id = f.id</w:t>
      </w:r>
    </w:p>
    <w:p w14:paraId="0DAA53D3" w14:textId="77777777" w:rsidR="00EC5365" w:rsidRDefault="00EC5365" w:rsidP="00EC53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CREATE (b)-[:BELONGS_TO_FISCAL_YEAR]-&gt;(f);</w:t>
      </w:r>
    </w:p>
    <w:p w14:paraId="5A5E6DF6" w14:textId="77777777" w:rsidR="00EC5365" w:rsidRDefault="00EC5365" w:rsidP="00EC5365">
      <w:pPr>
        <w:pStyle w:val="HTMLPreformatted"/>
        <w:rPr>
          <w:rStyle w:val="HTMLCode"/>
          <w:rFonts w:eastAsiaTheme="majorEastAsia"/>
        </w:rPr>
      </w:pPr>
    </w:p>
    <w:p w14:paraId="73AD6BED" w14:textId="77777777" w:rsidR="00EC5365" w:rsidRDefault="00EC5365" w:rsidP="00EC53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// BillingDetail to BillingCategory</w:t>
      </w:r>
    </w:p>
    <w:p w14:paraId="5F126313" w14:textId="77777777" w:rsidR="00EC5365" w:rsidRDefault="00EC5365" w:rsidP="00EC53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MATCH (bd:BillingDetail), (bc:BillingCategory) WHERE bd.billing_category_id = bc.id</w:t>
      </w:r>
    </w:p>
    <w:p w14:paraId="5F6FB308" w14:textId="77777777" w:rsidR="00EC5365" w:rsidRDefault="00EC5365" w:rsidP="00EC53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CREATE (bd)-[:BELONGS_TO_CATEGORY]-&gt;(bc);</w:t>
      </w:r>
    </w:p>
    <w:p w14:paraId="5B341FA8" w14:textId="77777777" w:rsidR="00EC5365" w:rsidRDefault="00EC5365" w:rsidP="00EC5365">
      <w:pPr>
        <w:pStyle w:val="HTMLPreformatted"/>
        <w:rPr>
          <w:rStyle w:val="HTMLCode"/>
          <w:rFonts w:eastAsiaTheme="majorEastAsia"/>
        </w:rPr>
      </w:pPr>
    </w:p>
    <w:p w14:paraId="79AF637E" w14:textId="77777777" w:rsidR="00EC5365" w:rsidRDefault="00EC5365" w:rsidP="00EC53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// Customer to Branch</w:t>
      </w:r>
    </w:p>
    <w:p w14:paraId="5888D574" w14:textId="77777777" w:rsidR="00EC5365" w:rsidRDefault="00EC5365" w:rsidP="00EC53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MATCH (c:Customer), (b:Branch) WHERE c.branch_id = b.id</w:t>
      </w:r>
    </w:p>
    <w:p w14:paraId="1471A693" w14:textId="77777777" w:rsidR="00EC5365" w:rsidRDefault="00EC5365" w:rsidP="00EC53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CREATE (c)-[:BELONGS_TO_BRANCH]-&gt;(b);</w:t>
      </w:r>
    </w:p>
    <w:p w14:paraId="67100A4D" w14:textId="77777777" w:rsidR="00EC5365" w:rsidRDefault="00EC5365" w:rsidP="00EC5365">
      <w:pPr>
        <w:pStyle w:val="HTMLPreformatted"/>
        <w:rPr>
          <w:rStyle w:val="HTMLCode"/>
          <w:rFonts w:eastAsiaTheme="majorEastAsia"/>
        </w:rPr>
      </w:pPr>
    </w:p>
    <w:p w14:paraId="6D680EF3" w14:textId="77777777" w:rsidR="00EC5365" w:rsidRDefault="00EC5365" w:rsidP="00EC53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// User to Customer</w:t>
      </w:r>
    </w:p>
    <w:p w14:paraId="4C127E75" w14:textId="77777777" w:rsidR="00EC5365" w:rsidRDefault="00EC5365" w:rsidP="00EC53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MATCH (u:User), (c:Customer) WHERE u.id = c.collector_id</w:t>
      </w:r>
    </w:p>
    <w:p w14:paraId="7C8A23D8" w14:textId="77777777" w:rsidR="00EC5365" w:rsidRDefault="00EC5365" w:rsidP="00EC53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CREATE (u)-[:COLLECTOR_HAS_CUSTOMER]-&gt;(c);</w:t>
      </w:r>
    </w:p>
    <w:p w14:paraId="5A8E1166" w14:textId="77777777" w:rsidR="00EC5365" w:rsidRDefault="00EC5365" w:rsidP="00EC5365">
      <w:pPr>
        <w:pStyle w:val="HTMLPreformatted"/>
        <w:rPr>
          <w:rStyle w:val="HTMLCode"/>
          <w:rFonts w:eastAsiaTheme="majorEastAsia"/>
        </w:rPr>
      </w:pPr>
    </w:p>
    <w:p w14:paraId="173E6088" w14:textId="77777777" w:rsidR="00EC5365" w:rsidRDefault="00EC5365" w:rsidP="00EC53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// User to Billing</w:t>
      </w:r>
    </w:p>
    <w:p w14:paraId="4F09F927" w14:textId="77777777" w:rsidR="00EC5365" w:rsidRDefault="00EC5365" w:rsidP="00EC53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MATCH (u:User), (b:Billing) WHERE u.id = b.user_id</w:t>
      </w:r>
    </w:p>
    <w:p w14:paraId="4CA82C67" w14:textId="77777777" w:rsidR="00EC5365" w:rsidRDefault="00EC5365" w:rsidP="00EC5365">
      <w:pPr>
        <w:pStyle w:val="HTMLPreformatted"/>
        <w:rPr>
          <w:rStyle w:val="HTMLCode"/>
          <w:rFonts w:eastAsiaTheme="majorEastAsia"/>
        </w:rPr>
      </w:pPr>
      <w:r>
        <w:rPr>
          <w:rStyle w:val="HTMLCode"/>
          <w:rFonts w:eastAsiaTheme="majorEastAsia"/>
        </w:rPr>
        <w:t>CREATE (u)-[:COLLECTOR_GENERATE_BILL]-&gt;(b);</w:t>
      </w:r>
    </w:p>
    <w:p w14:paraId="46448F36" w14:textId="77777777" w:rsidR="002E74B2" w:rsidRDefault="002E74B2"/>
    <w:p w14:paraId="0942E3B0" w14:textId="77777777" w:rsidR="00EC5365" w:rsidRDefault="00EC5365" w:rsidP="00EC536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</w:pPr>
      <w:r w:rsidRPr="00EC5365"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  <w:t>2.2 Creating Indexes</w:t>
      </w:r>
    </w:p>
    <w:p w14:paraId="12CA38E7" w14:textId="77777777" w:rsidR="00776182" w:rsidRDefault="00776182" w:rsidP="00776182">
      <w:pPr>
        <w:pStyle w:val="NormalWeb"/>
      </w:pPr>
      <w:r>
        <w:t>To improve query performance, we create indexes on frequently accessed fields. The following scripts set up these indexes:</w:t>
      </w:r>
    </w:p>
    <w:p w14:paraId="4569981B" w14:textId="77777777" w:rsidR="00776182" w:rsidRPr="00EC5365" w:rsidRDefault="00776182" w:rsidP="00EC5365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kern w:val="0"/>
          <w:szCs w:val="24"/>
          <w14:ligatures w14:val="none"/>
        </w:rPr>
      </w:pPr>
    </w:p>
    <w:p w14:paraId="47EE63A2" w14:textId="77777777" w:rsidR="00620BFB" w:rsidRPr="00C0024A" w:rsidRDefault="00620BFB" w:rsidP="00620BFB">
      <w:pPr>
        <w:rPr>
          <w:rFonts w:ascii="Courier New" w:hAnsi="Courier New" w:cs="Courier New"/>
        </w:rPr>
      </w:pPr>
      <w:r w:rsidRPr="00C0024A">
        <w:rPr>
          <w:rFonts w:ascii="Courier New" w:hAnsi="Courier New" w:cs="Courier New"/>
        </w:rPr>
        <w:t>CREATE INDEX FOR (c:Customer) ON (c.id);</w:t>
      </w:r>
    </w:p>
    <w:p w14:paraId="1F712149" w14:textId="77777777" w:rsidR="00620BFB" w:rsidRPr="00C0024A" w:rsidRDefault="00620BFB" w:rsidP="00620BFB">
      <w:pPr>
        <w:rPr>
          <w:rFonts w:ascii="Courier New" w:hAnsi="Courier New" w:cs="Courier New"/>
        </w:rPr>
      </w:pPr>
      <w:r w:rsidRPr="00C0024A">
        <w:rPr>
          <w:rFonts w:ascii="Courier New" w:hAnsi="Courier New" w:cs="Courier New"/>
        </w:rPr>
        <w:t>CREATE INDEX FOR (u:User) ON (u.id);</w:t>
      </w:r>
    </w:p>
    <w:p w14:paraId="5216A26B" w14:textId="77777777" w:rsidR="00620BFB" w:rsidRPr="00C0024A" w:rsidRDefault="00620BFB" w:rsidP="00620BFB">
      <w:pPr>
        <w:rPr>
          <w:rFonts w:ascii="Courier New" w:hAnsi="Courier New" w:cs="Courier New"/>
        </w:rPr>
      </w:pPr>
      <w:r w:rsidRPr="00C0024A">
        <w:rPr>
          <w:rFonts w:ascii="Courier New" w:hAnsi="Courier New" w:cs="Courier New"/>
        </w:rPr>
        <w:t>CREATE INDEX FOR (b:Billing) ON (b.id);</w:t>
      </w:r>
    </w:p>
    <w:p w14:paraId="4961C5DA" w14:textId="77777777" w:rsidR="00620BFB" w:rsidRPr="00C0024A" w:rsidRDefault="00620BFB" w:rsidP="00620BFB">
      <w:pPr>
        <w:rPr>
          <w:rFonts w:ascii="Courier New" w:hAnsi="Courier New" w:cs="Courier New"/>
        </w:rPr>
      </w:pPr>
      <w:r w:rsidRPr="00C0024A">
        <w:rPr>
          <w:rFonts w:ascii="Courier New" w:hAnsi="Courier New" w:cs="Courier New"/>
        </w:rPr>
        <w:t>CREATE INDEX FOR (bd:BillingDetail) ON (bd.id);</w:t>
      </w:r>
    </w:p>
    <w:p w14:paraId="46F01403" w14:textId="77777777" w:rsidR="00620BFB" w:rsidRPr="00C0024A" w:rsidRDefault="00620BFB" w:rsidP="00620BFB">
      <w:pPr>
        <w:rPr>
          <w:rFonts w:ascii="Courier New" w:hAnsi="Courier New" w:cs="Courier New"/>
        </w:rPr>
      </w:pPr>
      <w:r w:rsidRPr="00C0024A">
        <w:rPr>
          <w:rFonts w:ascii="Courier New" w:hAnsi="Courier New" w:cs="Courier New"/>
        </w:rPr>
        <w:t>CREATE INDEX FOR (f:FiscalYear) ON (f.id);</w:t>
      </w:r>
    </w:p>
    <w:p w14:paraId="033C8C70" w14:textId="77777777" w:rsidR="00620BFB" w:rsidRPr="00C0024A" w:rsidRDefault="00620BFB" w:rsidP="00620BFB">
      <w:pPr>
        <w:rPr>
          <w:rFonts w:ascii="Courier New" w:hAnsi="Courier New" w:cs="Courier New"/>
        </w:rPr>
      </w:pPr>
      <w:r w:rsidRPr="00C0024A">
        <w:rPr>
          <w:rFonts w:ascii="Courier New" w:hAnsi="Courier New" w:cs="Courier New"/>
        </w:rPr>
        <w:t>CREATE INDEX FOR (bc:BillingCategory) ON (bc.id);</w:t>
      </w:r>
    </w:p>
    <w:p w14:paraId="44E453E4" w14:textId="77777777" w:rsidR="00620BFB" w:rsidRPr="00C0024A" w:rsidRDefault="00620BFB" w:rsidP="00620BFB">
      <w:pPr>
        <w:rPr>
          <w:rFonts w:ascii="Courier New" w:hAnsi="Courier New" w:cs="Courier New"/>
        </w:rPr>
      </w:pPr>
      <w:r w:rsidRPr="00C0024A">
        <w:rPr>
          <w:rFonts w:ascii="Courier New" w:hAnsi="Courier New" w:cs="Courier New"/>
        </w:rPr>
        <w:t>CREATE INDEX FOR (cc:CustomerCategory) ON (cc.id);</w:t>
      </w:r>
    </w:p>
    <w:p w14:paraId="61F4AFA5" w14:textId="06733C4F" w:rsidR="00EC5365" w:rsidRDefault="00620BFB" w:rsidP="00620BFB">
      <w:pPr>
        <w:rPr>
          <w:rFonts w:ascii="Courier New" w:hAnsi="Courier New" w:cs="Courier New"/>
        </w:rPr>
      </w:pPr>
      <w:r w:rsidRPr="00C0024A">
        <w:rPr>
          <w:rFonts w:ascii="Courier New" w:hAnsi="Courier New" w:cs="Courier New"/>
        </w:rPr>
        <w:t>CREATE INDEX FOR (br:Branch) ON (br.id);</w:t>
      </w:r>
    </w:p>
    <w:p w14:paraId="5C40212C" w14:textId="77777777" w:rsidR="00C0024A" w:rsidRDefault="00C0024A" w:rsidP="00620BFB">
      <w:pPr>
        <w:rPr>
          <w:rFonts w:ascii="Courier New" w:hAnsi="Courier New" w:cs="Courier New"/>
        </w:rPr>
      </w:pPr>
    </w:p>
    <w:p w14:paraId="7D4C1DEB" w14:textId="77777777" w:rsidR="00FF61A3" w:rsidRPr="00FF61A3" w:rsidRDefault="00FF61A3" w:rsidP="00FF61A3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F61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3. Graph Database Queries</w:t>
      </w:r>
    </w:p>
    <w:p w14:paraId="371E26EF" w14:textId="77777777" w:rsidR="00776182" w:rsidRDefault="00776182" w:rsidP="00776182">
      <w:pPr>
        <w:pStyle w:val="NormalWeb"/>
      </w:pPr>
      <w:r>
        <w:t>After setting up the database, various queries can be executed to retrieve meaningful insights.</w:t>
      </w:r>
    </w:p>
    <w:p w14:paraId="1AC87F8F" w14:textId="77777777" w:rsidR="00776182" w:rsidRDefault="00776182" w:rsidP="00776182">
      <w:pPr>
        <w:pStyle w:val="Heading4"/>
      </w:pPr>
      <w:r>
        <w:t>Use Case 1: Total Billing per Branch</w:t>
      </w:r>
    </w:p>
    <w:p w14:paraId="18D25789" w14:textId="77777777" w:rsidR="00776182" w:rsidRDefault="00776182" w:rsidP="00776182">
      <w:pPr>
        <w:pStyle w:val="NormalWeb"/>
      </w:pPr>
      <w:r>
        <w:rPr>
          <w:rStyle w:val="Strong"/>
          <w:rFonts w:eastAsiaTheme="majorEastAsia"/>
        </w:rPr>
        <w:t>Description:</w:t>
      </w:r>
      <w:r>
        <w:t xml:space="preserve"> This query retrieves the total billing amount for each branch along with the names of customers associated with that branch.</w:t>
      </w:r>
    </w:p>
    <w:p w14:paraId="584D40F6" w14:textId="7222AB9A" w:rsidR="00FF61A3" w:rsidRPr="00FF61A3" w:rsidRDefault="00FF61A3" w:rsidP="00FF61A3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szCs w:val="24"/>
          <w14:ligatures w14:val="none"/>
        </w:rPr>
      </w:pPr>
    </w:p>
    <w:p w14:paraId="12ABB069" w14:textId="77777777" w:rsidR="00FF61A3" w:rsidRPr="00FF61A3" w:rsidRDefault="00FF61A3" w:rsidP="00FF61A3">
      <w:pPr>
        <w:rPr>
          <w:rFonts w:ascii="Courier New" w:hAnsi="Courier New" w:cs="Courier New"/>
        </w:rPr>
      </w:pPr>
      <w:r w:rsidRPr="00FF61A3">
        <w:rPr>
          <w:rFonts w:ascii="Courier New" w:hAnsi="Courier New" w:cs="Courier New"/>
        </w:rPr>
        <w:t>MATCH (c:Customer)-[:BELONGS_TO_BRANCH]-&gt;(b:Branch)</w:t>
      </w:r>
    </w:p>
    <w:p w14:paraId="5F9B7A5E" w14:textId="77777777" w:rsidR="00FF61A3" w:rsidRPr="00FF61A3" w:rsidRDefault="00FF61A3" w:rsidP="00FF61A3">
      <w:pPr>
        <w:rPr>
          <w:rFonts w:ascii="Courier New" w:hAnsi="Courier New" w:cs="Courier New"/>
        </w:rPr>
      </w:pPr>
      <w:r w:rsidRPr="00FF61A3">
        <w:rPr>
          <w:rFonts w:ascii="Courier New" w:hAnsi="Courier New" w:cs="Courier New"/>
        </w:rPr>
        <w:t>MATCH (c)-[:HAS_BILL]-&gt;(bill:Billing)</w:t>
      </w:r>
    </w:p>
    <w:p w14:paraId="6AB25A43" w14:textId="77777777" w:rsidR="00FF61A3" w:rsidRPr="00FF61A3" w:rsidRDefault="00FF61A3" w:rsidP="00FF61A3">
      <w:pPr>
        <w:rPr>
          <w:rFonts w:ascii="Courier New" w:hAnsi="Courier New" w:cs="Courier New"/>
        </w:rPr>
      </w:pPr>
      <w:r w:rsidRPr="00FF61A3">
        <w:rPr>
          <w:rFonts w:ascii="Courier New" w:hAnsi="Courier New" w:cs="Courier New"/>
        </w:rPr>
        <w:t>WITH b, c, SUM(toFloat(bill.total_amount)) AS TotalBilling</w:t>
      </w:r>
    </w:p>
    <w:p w14:paraId="573DAEAE" w14:textId="77777777" w:rsidR="00FF61A3" w:rsidRPr="00FF61A3" w:rsidRDefault="00FF61A3" w:rsidP="00FF61A3">
      <w:pPr>
        <w:rPr>
          <w:rFonts w:ascii="Courier New" w:hAnsi="Courier New" w:cs="Courier New"/>
        </w:rPr>
      </w:pPr>
      <w:r w:rsidRPr="00FF61A3">
        <w:rPr>
          <w:rFonts w:ascii="Courier New" w:hAnsi="Courier New" w:cs="Courier New"/>
        </w:rPr>
        <w:t xml:space="preserve">RETURN b.branch_title AS BranchName, </w:t>
      </w:r>
    </w:p>
    <w:p w14:paraId="74632A17" w14:textId="77777777" w:rsidR="00FF61A3" w:rsidRPr="00FF61A3" w:rsidRDefault="00FF61A3" w:rsidP="00FF61A3">
      <w:pPr>
        <w:rPr>
          <w:rFonts w:ascii="Courier New" w:hAnsi="Courier New" w:cs="Courier New"/>
        </w:rPr>
      </w:pPr>
      <w:r w:rsidRPr="00FF61A3">
        <w:rPr>
          <w:rFonts w:ascii="Courier New" w:hAnsi="Courier New" w:cs="Courier New"/>
        </w:rPr>
        <w:t xml:space="preserve">       COLLECT(c.name) AS CustomerNames, </w:t>
      </w:r>
    </w:p>
    <w:p w14:paraId="1B52AF3E" w14:textId="77777777" w:rsidR="00FF61A3" w:rsidRPr="00FF61A3" w:rsidRDefault="00FF61A3" w:rsidP="00FF61A3">
      <w:pPr>
        <w:rPr>
          <w:rFonts w:ascii="Courier New" w:hAnsi="Courier New" w:cs="Courier New"/>
        </w:rPr>
      </w:pPr>
      <w:r w:rsidRPr="00FF61A3">
        <w:rPr>
          <w:rFonts w:ascii="Courier New" w:hAnsi="Courier New" w:cs="Courier New"/>
        </w:rPr>
        <w:t xml:space="preserve">       TotalBilling</w:t>
      </w:r>
    </w:p>
    <w:p w14:paraId="3BD00E45" w14:textId="4E198CCD" w:rsidR="00C0024A" w:rsidRDefault="00FF61A3" w:rsidP="00FF61A3">
      <w:pPr>
        <w:rPr>
          <w:rFonts w:ascii="Courier New" w:hAnsi="Courier New" w:cs="Courier New"/>
        </w:rPr>
      </w:pPr>
      <w:r w:rsidRPr="00FF61A3">
        <w:rPr>
          <w:rFonts w:ascii="Courier New" w:hAnsi="Courier New" w:cs="Courier New"/>
        </w:rPr>
        <w:t>ORDER BY TotalBilling DESC;</w:t>
      </w:r>
    </w:p>
    <w:p w14:paraId="3324B0BF" w14:textId="77777777" w:rsidR="00FF61A3" w:rsidRDefault="00FF61A3" w:rsidP="00FF61A3">
      <w:pPr>
        <w:rPr>
          <w:rFonts w:ascii="Courier New" w:hAnsi="Courier New" w:cs="Courier New"/>
        </w:rPr>
      </w:pPr>
    </w:p>
    <w:p w14:paraId="2E874B7E" w14:textId="77777777" w:rsidR="00FF61A3" w:rsidRDefault="00FF61A3" w:rsidP="00FF61A3">
      <w:pPr>
        <w:rPr>
          <w:rFonts w:ascii="Courier New" w:hAnsi="Courier New" w:cs="Courier New"/>
        </w:rPr>
      </w:pPr>
    </w:p>
    <w:p w14:paraId="675A8DA6" w14:textId="77777777" w:rsidR="00776182" w:rsidRDefault="00776182" w:rsidP="00776182">
      <w:pPr>
        <w:pStyle w:val="NormalWeb"/>
      </w:pPr>
      <w:r>
        <w:rPr>
          <w:rStyle w:val="Strong"/>
          <w:rFonts w:eastAsiaTheme="majorEastAsia"/>
        </w:rPr>
        <w:lastRenderedPageBreak/>
        <w:t>Expected Result:</w:t>
      </w:r>
      <w:r>
        <w:t xml:space="preserve"> A list of branches with their total billing amounts and the corresponding customers.</w:t>
      </w:r>
    </w:p>
    <w:p w14:paraId="17F9152A" w14:textId="77777777" w:rsidR="00776182" w:rsidRDefault="00776182" w:rsidP="00776182">
      <w:pPr>
        <w:pStyle w:val="Heading4"/>
      </w:pPr>
      <w:r>
        <w:t>Use Case 2: Top Customers per Branch</w:t>
      </w:r>
    </w:p>
    <w:p w14:paraId="49ADA966" w14:textId="77777777" w:rsidR="00776182" w:rsidRDefault="00776182" w:rsidP="00776182">
      <w:pPr>
        <w:pStyle w:val="NormalWeb"/>
      </w:pPr>
      <w:r>
        <w:rPr>
          <w:rStyle w:val="Strong"/>
          <w:rFonts w:eastAsiaTheme="majorEastAsia"/>
        </w:rPr>
        <w:t>Description:</w:t>
      </w:r>
      <w:r>
        <w:t xml:space="preserve"> This query finds the top three customers with the highest billing amounts for each branch.</w:t>
      </w:r>
    </w:p>
    <w:p w14:paraId="6FD702B2" w14:textId="77777777" w:rsidR="006169D2" w:rsidRPr="006169D2" w:rsidRDefault="006169D2" w:rsidP="006169D2">
      <w:pPr>
        <w:rPr>
          <w:rFonts w:ascii="Courier New" w:hAnsi="Courier New" w:cs="Courier New"/>
        </w:rPr>
      </w:pPr>
      <w:r w:rsidRPr="006169D2">
        <w:rPr>
          <w:rFonts w:ascii="Courier New" w:hAnsi="Courier New" w:cs="Courier New"/>
        </w:rPr>
        <w:t>MATCH (b:Branch)&lt;-[:BELONGS_TO_BRANCH]-(c:Customer)-[:HAS_BILL]-&gt;(bill:Billing)</w:t>
      </w:r>
    </w:p>
    <w:p w14:paraId="268F4740" w14:textId="77777777" w:rsidR="006169D2" w:rsidRPr="006169D2" w:rsidRDefault="006169D2" w:rsidP="006169D2">
      <w:pPr>
        <w:rPr>
          <w:rFonts w:ascii="Courier New" w:hAnsi="Courier New" w:cs="Courier New"/>
        </w:rPr>
      </w:pPr>
      <w:r w:rsidRPr="006169D2">
        <w:rPr>
          <w:rFonts w:ascii="Courier New" w:hAnsi="Courier New" w:cs="Courier New"/>
        </w:rPr>
        <w:t>WITH b, c, SUM(toFloat(bill.total_amount)) AS TotalBilling</w:t>
      </w:r>
    </w:p>
    <w:p w14:paraId="61AD1AF8" w14:textId="77777777" w:rsidR="006169D2" w:rsidRPr="006169D2" w:rsidRDefault="006169D2" w:rsidP="006169D2">
      <w:pPr>
        <w:rPr>
          <w:rFonts w:ascii="Courier New" w:hAnsi="Courier New" w:cs="Courier New"/>
        </w:rPr>
      </w:pPr>
      <w:r w:rsidRPr="006169D2">
        <w:rPr>
          <w:rFonts w:ascii="Courier New" w:hAnsi="Courier New" w:cs="Courier New"/>
        </w:rPr>
        <w:t>ORDER BY b.id, TotalBilling DESC</w:t>
      </w:r>
    </w:p>
    <w:p w14:paraId="48F08930" w14:textId="77777777" w:rsidR="006169D2" w:rsidRPr="006169D2" w:rsidRDefault="006169D2" w:rsidP="006169D2">
      <w:pPr>
        <w:rPr>
          <w:rFonts w:ascii="Courier New" w:hAnsi="Courier New" w:cs="Courier New"/>
        </w:rPr>
      </w:pPr>
      <w:r w:rsidRPr="006169D2">
        <w:rPr>
          <w:rFonts w:ascii="Courier New" w:hAnsi="Courier New" w:cs="Courier New"/>
        </w:rPr>
        <w:t xml:space="preserve">WITH b, </w:t>
      </w:r>
    </w:p>
    <w:p w14:paraId="4ECBE242" w14:textId="77777777" w:rsidR="006169D2" w:rsidRPr="006169D2" w:rsidRDefault="006169D2" w:rsidP="006169D2">
      <w:pPr>
        <w:rPr>
          <w:rFonts w:ascii="Courier New" w:hAnsi="Courier New" w:cs="Courier New"/>
        </w:rPr>
      </w:pPr>
      <w:r w:rsidRPr="006169D2">
        <w:rPr>
          <w:rFonts w:ascii="Courier New" w:hAnsi="Courier New" w:cs="Courier New"/>
        </w:rPr>
        <w:t xml:space="preserve">     COLLECT(c.name) AS Customers, </w:t>
      </w:r>
    </w:p>
    <w:p w14:paraId="7EB3E66C" w14:textId="77777777" w:rsidR="006169D2" w:rsidRPr="006169D2" w:rsidRDefault="006169D2" w:rsidP="006169D2">
      <w:pPr>
        <w:rPr>
          <w:rFonts w:ascii="Courier New" w:hAnsi="Courier New" w:cs="Courier New"/>
        </w:rPr>
      </w:pPr>
      <w:r w:rsidRPr="006169D2">
        <w:rPr>
          <w:rFonts w:ascii="Courier New" w:hAnsi="Courier New" w:cs="Courier New"/>
        </w:rPr>
        <w:t xml:space="preserve">     COLLECT(TotalBilling) AS Billings</w:t>
      </w:r>
    </w:p>
    <w:p w14:paraId="1E1DB22F" w14:textId="6796254A" w:rsidR="00AC4006" w:rsidRDefault="006169D2" w:rsidP="00AC4006">
      <w:pPr>
        <w:rPr>
          <w:rFonts w:cs="Times New Roman"/>
        </w:rPr>
      </w:pPr>
      <w:r w:rsidRPr="006169D2">
        <w:rPr>
          <w:rFonts w:ascii="Courier New" w:hAnsi="Courier New" w:cs="Courier New"/>
        </w:rPr>
        <w:t>RETURN b.branch_title AS BranchName,</w:t>
      </w:r>
      <w:r w:rsidR="00AC4006">
        <w:rPr>
          <w:rFonts w:ascii="Courier New" w:hAnsi="Courier New" w:cs="Courier New"/>
          <w:lang w:val="en-US"/>
        </w:rPr>
        <w:t xml:space="preserve"> </w:t>
      </w:r>
      <w:r w:rsidRPr="006169D2">
        <w:rPr>
          <w:rFonts w:ascii="Courier New" w:hAnsi="Courier New" w:cs="Courier New"/>
        </w:rPr>
        <w:t>[i IN RANGE(0, 2) | {name: Customers[i], amount: Billings[i]}] AS TopCustomers;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="00AC4006">
        <w:rPr>
          <w:rStyle w:val="Strong"/>
        </w:rPr>
        <w:t>Expected Result:</w:t>
      </w:r>
      <w:r w:rsidR="00AC4006">
        <w:t xml:space="preserve"> Branch names with the top three customers by billing amounts.</w:t>
      </w:r>
    </w:p>
    <w:p w14:paraId="744969F9" w14:textId="77777777" w:rsidR="00AC4006" w:rsidRDefault="00AC4006" w:rsidP="00AC4006">
      <w:pPr>
        <w:pStyle w:val="Heading4"/>
      </w:pPr>
      <w:r>
        <w:t>Use Case 3: Total Customers per Collector</w:t>
      </w:r>
    </w:p>
    <w:p w14:paraId="3F735870" w14:textId="77777777" w:rsidR="00AC4006" w:rsidRDefault="00AC4006" w:rsidP="00AC4006">
      <w:pPr>
        <w:pStyle w:val="NormalWeb"/>
      </w:pPr>
      <w:r>
        <w:rPr>
          <w:rStyle w:val="Strong"/>
          <w:rFonts w:eastAsiaTheme="majorEastAsia"/>
        </w:rPr>
        <w:t>Description:</w:t>
      </w:r>
      <w:r>
        <w:t xml:space="preserve"> This query provides a count of customers managed by each collector.</w:t>
      </w:r>
    </w:p>
    <w:p w14:paraId="47149894" w14:textId="77777777" w:rsidR="00AC4006" w:rsidRDefault="00AC4006" w:rsidP="00AC4006">
      <w:pPr>
        <w:pStyle w:val="HTMLPreformatted"/>
      </w:pPr>
      <w:r>
        <w:t>cypher</w:t>
      </w:r>
    </w:p>
    <w:p w14:paraId="51E3E6CD" w14:textId="7C2E4213" w:rsidR="006169D2" w:rsidRPr="006169D2" w:rsidRDefault="006169D2" w:rsidP="00AC4006">
      <w:pPr>
        <w:pStyle w:val="Heading4"/>
        <w:rPr>
          <w:rFonts w:ascii="Courier New" w:hAnsi="Courier New" w:cs="Courier New"/>
        </w:rPr>
      </w:pPr>
      <w:r w:rsidRPr="006169D2">
        <w:rPr>
          <w:rFonts w:ascii="Courier New" w:hAnsi="Courier New" w:cs="Courier New"/>
        </w:rPr>
        <w:t>MATCH (u:User)-[:COLLECTOR_HAS_CUSTOMER]-&gt;(c:Customer)</w:t>
      </w:r>
    </w:p>
    <w:p w14:paraId="2F1A33CB" w14:textId="77777777" w:rsidR="006169D2" w:rsidRPr="006169D2" w:rsidRDefault="006169D2" w:rsidP="006169D2">
      <w:pPr>
        <w:rPr>
          <w:rFonts w:ascii="Courier New" w:hAnsi="Courier New" w:cs="Courier New"/>
        </w:rPr>
      </w:pPr>
      <w:r w:rsidRPr="006169D2">
        <w:rPr>
          <w:rFonts w:ascii="Courier New" w:hAnsi="Courier New" w:cs="Courier New"/>
        </w:rPr>
        <w:t>RETURN u.name AS CollectorName, COUNT(c) AS TotalCustomers</w:t>
      </w:r>
    </w:p>
    <w:p w14:paraId="0B9E83DB" w14:textId="1B41CD1D" w:rsidR="00FF61A3" w:rsidRDefault="006169D2" w:rsidP="006169D2">
      <w:pPr>
        <w:rPr>
          <w:rFonts w:ascii="Courier New" w:hAnsi="Courier New" w:cs="Courier New"/>
        </w:rPr>
      </w:pPr>
      <w:r w:rsidRPr="006169D2">
        <w:rPr>
          <w:rFonts w:ascii="Courier New" w:hAnsi="Courier New" w:cs="Courier New"/>
        </w:rPr>
        <w:t>ORDER BY TotalCustomers DESC;</w:t>
      </w:r>
    </w:p>
    <w:p w14:paraId="665FD1E1" w14:textId="77777777" w:rsidR="006169D2" w:rsidRDefault="006169D2" w:rsidP="006169D2">
      <w:pPr>
        <w:rPr>
          <w:rFonts w:ascii="Courier New" w:hAnsi="Courier New" w:cs="Courier New"/>
        </w:rPr>
      </w:pPr>
    </w:p>
    <w:p w14:paraId="1A118BD7" w14:textId="77777777" w:rsidR="00CB266A" w:rsidRDefault="00CB266A" w:rsidP="00CB266A">
      <w:pPr>
        <w:pStyle w:val="NormalWeb"/>
      </w:pPr>
      <w:r>
        <w:rPr>
          <w:rStyle w:val="Strong"/>
          <w:rFonts w:eastAsiaTheme="majorEastAsia"/>
        </w:rPr>
        <w:t>Expected Result:</w:t>
      </w:r>
      <w:r>
        <w:t xml:space="preserve"> List of collectors with the number of customers they handle.</w:t>
      </w:r>
    </w:p>
    <w:p w14:paraId="2E2E8615" w14:textId="77777777" w:rsidR="00CB266A" w:rsidRDefault="00CB266A" w:rsidP="00CB266A">
      <w:pPr>
        <w:pStyle w:val="Heading4"/>
      </w:pPr>
      <w:r>
        <w:t>Use Case 4: Billing Amount per Category</w:t>
      </w:r>
    </w:p>
    <w:p w14:paraId="49DA9856" w14:textId="77777777" w:rsidR="00CB266A" w:rsidRDefault="00CB266A" w:rsidP="00CB266A">
      <w:pPr>
        <w:pStyle w:val="NormalWeb"/>
      </w:pPr>
      <w:r>
        <w:rPr>
          <w:rStyle w:val="Strong"/>
          <w:rFonts w:eastAsiaTheme="majorEastAsia"/>
        </w:rPr>
        <w:t>Description:</w:t>
      </w:r>
      <w:r>
        <w:t xml:space="preserve"> This query aggregates total billing amounts per billing category.</w:t>
      </w:r>
    </w:p>
    <w:p w14:paraId="7F626308" w14:textId="77777777" w:rsidR="006169D2" w:rsidRPr="006169D2" w:rsidRDefault="006169D2" w:rsidP="006169D2">
      <w:pPr>
        <w:rPr>
          <w:rFonts w:ascii="Courier New" w:hAnsi="Courier New" w:cs="Courier New"/>
        </w:rPr>
      </w:pPr>
      <w:r w:rsidRPr="006169D2">
        <w:rPr>
          <w:rFonts w:ascii="Courier New" w:hAnsi="Courier New" w:cs="Courier New"/>
        </w:rPr>
        <w:t>MATCH (bd:BillingDetail)-[:BELONGS_TO_CATEGORY]-&gt;(bc:BillingCategory)</w:t>
      </w:r>
    </w:p>
    <w:p w14:paraId="7C7E1460" w14:textId="77777777" w:rsidR="006169D2" w:rsidRPr="006169D2" w:rsidRDefault="006169D2" w:rsidP="006169D2">
      <w:pPr>
        <w:rPr>
          <w:rFonts w:ascii="Courier New" w:hAnsi="Courier New" w:cs="Courier New"/>
        </w:rPr>
      </w:pPr>
      <w:r w:rsidRPr="006169D2">
        <w:rPr>
          <w:rFonts w:ascii="Courier New" w:hAnsi="Courier New" w:cs="Courier New"/>
        </w:rPr>
        <w:t>RETURN bc.title AS BillingCategory, SUM(toFloat(bd.billing_amount)) AS TotalBillingAmount</w:t>
      </w:r>
    </w:p>
    <w:p w14:paraId="287AB8FA" w14:textId="77777777" w:rsidR="00CB266A" w:rsidRDefault="006169D2" w:rsidP="00CB266A">
      <w:pPr>
        <w:pStyle w:val="NormalWeb"/>
      </w:pPr>
      <w:r w:rsidRPr="006169D2">
        <w:rPr>
          <w:rFonts w:ascii="Courier New" w:hAnsi="Courier New" w:cs="Courier New"/>
        </w:rPr>
        <w:t>ORDER BY TotalBillingAmount DESC;</w:t>
      </w:r>
      <w:r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br/>
      </w:r>
      <w:r w:rsidR="00CB266A">
        <w:rPr>
          <w:rStyle w:val="Strong"/>
          <w:rFonts w:eastAsiaTheme="majorEastAsia"/>
        </w:rPr>
        <w:t>Expected Result:</w:t>
      </w:r>
      <w:r w:rsidR="00CB266A">
        <w:t xml:space="preserve"> A summary of billing categories with total amounts for each.</w:t>
      </w:r>
    </w:p>
    <w:p w14:paraId="768292BD" w14:textId="07171568" w:rsidR="006169D2" w:rsidRPr="00FF61A3" w:rsidRDefault="006169D2" w:rsidP="006169D2">
      <w:pPr>
        <w:rPr>
          <w:rFonts w:ascii="Courier New" w:hAnsi="Courier New" w:cs="Courier New"/>
        </w:rPr>
      </w:pPr>
    </w:p>
    <w:sectPr w:rsidR="006169D2" w:rsidRPr="00FF61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44182"/>
    <w:multiLevelType w:val="multilevel"/>
    <w:tmpl w:val="7C7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43931"/>
    <w:multiLevelType w:val="multilevel"/>
    <w:tmpl w:val="7C7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CC7A95"/>
    <w:multiLevelType w:val="multilevel"/>
    <w:tmpl w:val="7C7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276455"/>
    <w:multiLevelType w:val="multilevel"/>
    <w:tmpl w:val="7C76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6652979">
    <w:abstractNumId w:val="1"/>
  </w:num>
  <w:num w:numId="2" w16cid:durableId="1751269974">
    <w:abstractNumId w:val="0"/>
  </w:num>
  <w:num w:numId="3" w16cid:durableId="1448506283">
    <w:abstractNumId w:val="3"/>
  </w:num>
  <w:num w:numId="4" w16cid:durableId="1101288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B2"/>
    <w:rsid w:val="000B4829"/>
    <w:rsid w:val="001E1757"/>
    <w:rsid w:val="0026340E"/>
    <w:rsid w:val="002D45EE"/>
    <w:rsid w:val="002E74B2"/>
    <w:rsid w:val="00481857"/>
    <w:rsid w:val="004B4D12"/>
    <w:rsid w:val="00505FAB"/>
    <w:rsid w:val="00543823"/>
    <w:rsid w:val="006169D2"/>
    <w:rsid w:val="00620BFB"/>
    <w:rsid w:val="00776182"/>
    <w:rsid w:val="007D1BC6"/>
    <w:rsid w:val="00801775"/>
    <w:rsid w:val="00904763"/>
    <w:rsid w:val="00AC4006"/>
    <w:rsid w:val="00C0024A"/>
    <w:rsid w:val="00C86625"/>
    <w:rsid w:val="00CB266A"/>
    <w:rsid w:val="00CB3612"/>
    <w:rsid w:val="00DF2767"/>
    <w:rsid w:val="00EB6F96"/>
    <w:rsid w:val="00EC5365"/>
    <w:rsid w:val="00ED255A"/>
    <w:rsid w:val="00FF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A95571"/>
  <w15:chartTrackingRefBased/>
  <w15:docId w15:val="{1D1A158C-E18F-4142-942C-7C80518C5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NP" w:eastAsia="en-US" w:bidi="ne-NP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74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4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74B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E74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4B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4B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4B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4B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4B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4B2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4B2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rsid w:val="002E74B2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rsid w:val="002E74B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4B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4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4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4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4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4B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2E74B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4B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2E74B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2E74B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4B2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4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4B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4B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4B2"/>
    <w:rPr>
      <w:rFonts w:cs="Mangal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4B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E74B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2E74B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177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017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01775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2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8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3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6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2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88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5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97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1169</Words>
  <Characters>6669</Characters>
  <Application>Microsoft Office Word</Application>
  <DocSecurity>0</DocSecurity>
  <Lines>55</Lines>
  <Paragraphs>15</Paragraphs>
  <ScaleCrop>false</ScaleCrop>
  <Company/>
  <LinksUpToDate>false</LinksUpToDate>
  <CharactersWithSpaces>7823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Dhakal</dc:creator>
  <cp:keywords/>
  <dc:description/>
  <cp:lastModifiedBy>Bibek Dhakal</cp:lastModifiedBy>
  <cp:revision>19</cp:revision>
  <dcterms:created xsi:type="dcterms:W3CDTF">2024-09-21T07:49:00Z</dcterms:created>
  <dcterms:modified xsi:type="dcterms:W3CDTF">2024-09-21T07:57:00Z</dcterms:modified>
</cp:coreProperties>
</file>