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12" w:rsidRDefault="00D32E12" w:rsidP="00D32E12">
      <w:pPr>
        <w:rPr>
          <w:rFonts w:ascii="Times New Roman" w:hAnsi="Times New Roman" w:cs="Times New Roman"/>
          <w:sz w:val="32"/>
          <w:szCs w:val="32"/>
        </w:rPr>
      </w:pPr>
      <w:r w:rsidRPr="00D32E12">
        <w:rPr>
          <w:rFonts w:ascii="Times New Roman" w:hAnsi="Times New Roman" w:cs="Times New Roman"/>
          <w:sz w:val="32"/>
          <w:szCs w:val="32"/>
        </w:rPr>
        <w:t xml:space="preserve">1Sa 2:3 Talk no more so exceeding proudly; let not </w:t>
      </w:r>
      <w:proofErr w:type="spellStart"/>
      <w:r w:rsidRPr="00D32E12">
        <w:rPr>
          <w:rFonts w:ascii="Times New Roman" w:hAnsi="Times New Roman" w:cs="Times New Roman"/>
          <w:sz w:val="32"/>
          <w:szCs w:val="32"/>
        </w:rPr>
        <w:t>arrogancy</w:t>
      </w:r>
      <w:proofErr w:type="spellEnd"/>
      <w:r w:rsidRPr="00D32E12">
        <w:rPr>
          <w:rFonts w:ascii="Times New Roman" w:hAnsi="Times New Roman" w:cs="Times New Roman"/>
          <w:sz w:val="32"/>
          <w:szCs w:val="32"/>
        </w:rPr>
        <w:t xml:space="preserve"> come out of your mouth: for the LORD is a God of knowledge, and by him actions are weighed. {</w:t>
      </w:r>
      <w:proofErr w:type="spellStart"/>
      <w:proofErr w:type="gramStart"/>
      <w:r w:rsidRPr="00D32E12">
        <w:rPr>
          <w:rFonts w:ascii="Times New Roman" w:hAnsi="Times New Roman" w:cs="Times New Roman"/>
          <w:sz w:val="32"/>
          <w:szCs w:val="32"/>
        </w:rPr>
        <w:t>arrogancy</w:t>
      </w:r>
      <w:proofErr w:type="spellEnd"/>
      <w:proofErr w:type="gramEnd"/>
      <w:r w:rsidRPr="00D32E12">
        <w:rPr>
          <w:rFonts w:ascii="Times New Roman" w:hAnsi="Times New Roman" w:cs="Times New Roman"/>
          <w:sz w:val="32"/>
          <w:szCs w:val="32"/>
        </w:rPr>
        <w:t>: Heb. hard}</w:t>
      </w:r>
    </w:p>
    <w:p w:rsidR="00D34544" w:rsidRDefault="00D32E12" w:rsidP="00D32E12">
      <w:pPr>
        <w:rPr>
          <w:rFonts w:ascii="Times New Roman" w:hAnsi="Times New Roman" w:cs="Times New Roman"/>
          <w:sz w:val="32"/>
          <w:szCs w:val="32"/>
        </w:rPr>
      </w:pPr>
      <w:r>
        <w:rPr>
          <w:rFonts w:ascii="Times New Roman" w:hAnsi="Times New Roman" w:cs="Times New Roman"/>
          <w:sz w:val="32"/>
          <w:szCs w:val="32"/>
        </w:rPr>
        <w:t>I</w:t>
      </w:r>
      <w:r w:rsidRPr="00D32E12">
        <w:rPr>
          <w:rFonts w:ascii="Times New Roman" w:hAnsi="Times New Roman" w:cs="Times New Roman"/>
          <w:sz w:val="32"/>
          <w:szCs w:val="32"/>
        </w:rPr>
        <w:t>n the sense of license; impudent:--</w:t>
      </w:r>
      <w:proofErr w:type="spellStart"/>
      <w:r w:rsidRPr="00D32E12">
        <w:rPr>
          <w:rFonts w:ascii="Times New Roman" w:hAnsi="Times New Roman" w:cs="Times New Roman"/>
          <w:sz w:val="32"/>
          <w:szCs w:val="32"/>
        </w:rPr>
        <w:t>arrogancy</w:t>
      </w:r>
      <w:proofErr w:type="spellEnd"/>
      <w:r w:rsidRPr="00D32E12">
        <w:rPr>
          <w:rFonts w:ascii="Times New Roman" w:hAnsi="Times New Roman" w:cs="Times New Roman"/>
          <w:sz w:val="32"/>
          <w:szCs w:val="32"/>
        </w:rPr>
        <w:t xml:space="preserve">, grievous (hard) things, stiff. </w:t>
      </w:r>
    </w:p>
    <w:p w:rsidR="00D34544" w:rsidRDefault="00D34544" w:rsidP="00D32E12">
      <w:pPr>
        <w:rPr>
          <w:rFonts w:ascii="Times New Roman" w:hAnsi="Times New Roman" w:cs="Times New Roman"/>
          <w:sz w:val="32"/>
          <w:szCs w:val="32"/>
        </w:rPr>
      </w:pPr>
      <w:r w:rsidRPr="00D34544">
        <w:rPr>
          <w:rFonts w:ascii="Times New Roman" w:hAnsi="Times New Roman" w:cs="Times New Roman"/>
          <w:sz w:val="32"/>
          <w:szCs w:val="32"/>
        </w:rPr>
        <w:t xml:space="preserve">Isa 29:13 Wherefore the Lord said, Forasmuch as this people draw near me with their mouth, and with their lips do </w:t>
      </w:r>
      <w:proofErr w:type="spellStart"/>
      <w:r w:rsidRPr="00D34544">
        <w:rPr>
          <w:rFonts w:ascii="Times New Roman" w:hAnsi="Times New Roman" w:cs="Times New Roman"/>
          <w:sz w:val="32"/>
          <w:szCs w:val="32"/>
        </w:rPr>
        <w:t>honour</w:t>
      </w:r>
      <w:proofErr w:type="spellEnd"/>
      <w:r w:rsidRPr="00D34544">
        <w:rPr>
          <w:rFonts w:ascii="Times New Roman" w:hAnsi="Times New Roman" w:cs="Times New Roman"/>
          <w:sz w:val="32"/>
          <w:szCs w:val="32"/>
        </w:rPr>
        <w:t xml:space="preserve"> me, but have removed their heart far from me, and their fear toward me is taught by the precept of men:</w:t>
      </w:r>
    </w:p>
    <w:p w:rsidR="00D34544" w:rsidRDefault="00D34544" w:rsidP="00D32E12">
      <w:pPr>
        <w:rPr>
          <w:rFonts w:ascii="Times New Roman" w:hAnsi="Times New Roman" w:cs="Times New Roman"/>
          <w:sz w:val="32"/>
          <w:szCs w:val="32"/>
        </w:rPr>
      </w:pPr>
      <w:proofErr w:type="spellStart"/>
      <w:r w:rsidRPr="00D34544">
        <w:rPr>
          <w:rFonts w:ascii="Times New Roman" w:hAnsi="Times New Roman" w:cs="Times New Roman"/>
          <w:sz w:val="32"/>
          <w:szCs w:val="32"/>
        </w:rPr>
        <w:t>Eze</w:t>
      </w:r>
      <w:proofErr w:type="spellEnd"/>
      <w:r w:rsidRPr="00D34544">
        <w:rPr>
          <w:rFonts w:ascii="Times New Roman" w:hAnsi="Times New Roman" w:cs="Times New Roman"/>
          <w:sz w:val="32"/>
          <w:szCs w:val="32"/>
        </w:rPr>
        <w:t xml:space="preserve"> 33:31; Mt 15:8-9; </w:t>
      </w:r>
      <w:proofErr w:type="spellStart"/>
      <w:r w:rsidRPr="00D34544">
        <w:rPr>
          <w:rFonts w:ascii="Times New Roman" w:hAnsi="Times New Roman" w:cs="Times New Roman"/>
          <w:sz w:val="32"/>
          <w:szCs w:val="32"/>
        </w:rPr>
        <w:t>Mr</w:t>
      </w:r>
      <w:proofErr w:type="spellEnd"/>
      <w:r w:rsidRPr="00D34544">
        <w:rPr>
          <w:rFonts w:ascii="Times New Roman" w:hAnsi="Times New Roman" w:cs="Times New Roman"/>
          <w:sz w:val="32"/>
          <w:szCs w:val="32"/>
        </w:rPr>
        <w:t xml:space="preserve"> 7:6-7; Col 2:22</w:t>
      </w:r>
    </w:p>
    <w:p w:rsidR="00BF280B" w:rsidRDefault="00D34544" w:rsidP="00D32E12">
      <w:pPr>
        <w:rPr>
          <w:rFonts w:ascii="Times New Roman" w:hAnsi="Times New Roman" w:cs="Times New Roman"/>
          <w:sz w:val="32"/>
          <w:szCs w:val="32"/>
        </w:rPr>
      </w:pPr>
      <w:r w:rsidRPr="00D34544">
        <w:rPr>
          <w:rFonts w:ascii="Times New Roman" w:hAnsi="Times New Roman" w:cs="Times New Roman"/>
          <w:sz w:val="32"/>
          <w:szCs w:val="32"/>
        </w:rPr>
        <w:t xml:space="preserve">Isa 29:17 ¶ </w:t>
      </w:r>
      <w:proofErr w:type="gramStart"/>
      <w:r w:rsidRPr="00D34544">
        <w:rPr>
          <w:rFonts w:ascii="Times New Roman" w:hAnsi="Times New Roman" w:cs="Times New Roman"/>
          <w:sz w:val="32"/>
          <w:szCs w:val="32"/>
        </w:rPr>
        <w:t>Is</w:t>
      </w:r>
      <w:proofErr w:type="gramEnd"/>
      <w:r w:rsidRPr="00D34544">
        <w:rPr>
          <w:rFonts w:ascii="Times New Roman" w:hAnsi="Times New Roman" w:cs="Times New Roman"/>
          <w:sz w:val="32"/>
          <w:szCs w:val="32"/>
        </w:rPr>
        <w:t xml:space="preserve"> it not yet a very little while, and Lebanon shall be turned into a fruitful field, and the fruitful field shall be esteemed as a forest?</w:t>
      </w:r>
      <w:r>
        <w:rPr>
          <w:rFonts w:ascii="Times New Roman" w:hAnsi="Times New Roman" w:cs="Times New Roman"/>
          <w:sz w:val="32"/>
          <w:szCs w:val="32"/>
        </w:rPr>
        <w:t xml:space="preserve"> </w:t>
      </w:r>
      <w:r w:rsidR="00BF280B">
        <w:rPr>
          <w:rFonts w:ascii="Times New Roman" w:hAnsi="Times New Roman" w:cs="Times New Roman"/>
          <w:sz w:val="32"/>
          <w:szCs w:val="32"/>
        </w:rPr>
        <w:t xml:space="preserve">                                                  </w:t>
      </w:r>
      <w:r w:rsidR="00BF280B" w:rsidRPr="00BF280B">
        <w:rPr>
          <w:rFonts w:ascii="Times New Roman" w:hAnsi="Times New Roman" w:cs="Times New Roman"/>
          <w:sz w:val="32"/>
          <w:szCs w:val="32"/>
        </w:rPr>
        <w:t xml:space="preserve">Isa 35:2 </w:t>
      </w:r>
      <w:proofErr w:type="gramStart"/>
      <w:r w:rsidR="00BF280B" w:rsidRPr="00BF280B">
        <w:rPr>
          <w:rFonts w:ascii="Times New Roman" w:hAnsi="Times New Roman" w:cs="Times New Roman"/>
          <w:sz w:val="32"/>
          <w:szCs w:val="32"/>
        </w:rPr>
        <w:t>It</w:t>
      </w:r>
      <w:proofErr w:type="gramEnd"/>
      <w:r w:rsidR="00BF280B" w:rsidRPr="00BF280B">
        <w:rPr>
          <w:rFonts w:ascii="Times New Roman" w:hAnsi="Times New Roman" w:cs="Times New Roman"/>
          <w:sz w:val="32"/>
          <w:szCs w:val="32"/>
        </w:rPr>
        <w:t xml:space="preserve"> shall blossom abundantly, and rejoice even with joy and singing: the glory of Lebanon shall be given unto it, the excellency of Carmel and Sharon, they shall see the glory of the LORD, and the excellency of our God.</w:t>
      </w:r>
      <w:r>
        <w:rPr>
          <w:rFonts w:ascii="Times New Roman" w:hAnsi="Times New Roman" w:cs="Times New Roman"/>
          <w:sz w:val="32"/>
          <w:szCs w:val="32"/>
        </w:rPr>
        <w:t xml:space="preserve">                                                   </w:t>
      </w:r>
      <w:r w:rsidRPr="00D34544">
        <w:rPr>
          <w:rFonts w:ascii="Times New Roman" w:hAnsi="Times New Roman" w:cs="Times New Roman"/>
          <w:sz w:val="32"/>
          <w:szCs w:val="32"/>
        </w:rPr>
        <w:t xml:space="preserve">Isa 32:15 </w:t>
      </w:r>
      <w:proofErr w:type="gramStart"/>
      <w:r w:rsidRPr="00D34544">
        <w:rPr>
          <w:rFonts w:ascii="Times New Roman" w:hAnsi="Times New Roman" w:cs="Times New Roman"/>
          <w:sz w:val="32"/>
          <w:szCs w:val="32"/>
        </w:rPr>
        <w:t>Until</w:t>
      </w:r>
      <w:proofErr w:type="gramEnd"/>
      <w:r w:rsidRPr="00D34544">
        <w:rPr>
          <w:rFonts w:ascii="Times New Roman" w:hAnsi="Times New Roman" w:cs="Times New Roman"/>
          <w:sz w:val="32"/>
          <w:szCs w:val="32"/>
        </w:rPr>
        <w:t xml:space="preserve"> the spirit be poured upon us from on high, and the wilderness be a fruitful field, and the fruitful field be counted for a forest.</w:t>
      </w:r>
      <w:r w:rsidR="00D32E12" w:rsidRPr="00D32E12">
        <w:rPr>
          <w:rFonts w:ascii="Times New Roman" w:hAnsi="Times New Roman" w:cs="Times New Roman"/>
          <w:sz w:val="32"/>
          <w:szCs w:val="32"/>
        </w:rPr>
        <w:t xml:space="preserve"> </w:t>
      </w:r>
      <w:r w:rsidR="00BF280B">
        <w:rPr>
          <w:rFonts w:ascii="Times New Roman" w:hAnsi="Times New Roman" w:cs="Times New Roman"/>
          <w:sz w:val="32"/>
          <w:szCs w:val="32"/>
        </w:rPr>
        <w:t xml:space="preserve">                                                        </w:t>
      </w:r>
      <w:r w:rsidR="00BF280B" w:rsidRPr="00BF280B">
        <w:rPr>
          <w:rFonts w:ascii="Times New Roman" w:hAnsi="Times New Roman" w:cs="Times New Roman"/>
          <w:sz w:val="32"/>
          <w:szCs w:val="32"/>
        </w:rPr>
        <w:t>Isa 51:3 For the LORD shall comfort Zion: he will comfort all her waste places; and he will make her wilderness like Eden, and her desert like the garden of the LORD; joy and gladness shall be found therein, thanksgiving, and the voice of melody.</w:t>
      </w:r>
      <w:r w:rsidR="00BF280B" w:rsidRPr="00BF280B">
        <w:t xml:space="preserve"> </w:t>
      </w:r>
      <w:r w:rsidR="00BF280B">
        <w:t xml:space="preserve">                         </w:t>
      </w:r>
      <w:r w:rsidR="00BF280B" w:rsidRPr="00BF280B">
        <w:rPr>
          <w:rFonts w:ascii="Times New Roman" w:hAnsi="Times New Roman" w:cs="Times New Roman"/>
          <w:sz w:val="32"/>
          <w:szCs w:val="32"/>
        </w:rPr>
        <w:t xml:space="preserve">Isa 51:12 I, even I, am he that </w:t>
      </w:r>
      <w:proofErr w:type="spellStart"/>
      <w:r w:rsidR="00BF280B" w:rsidRPr="00BF280B">
        <w:rPr>
          <w:rFonts w:ascii="Times New Roman" w:hAnsi="Times New Roman" w:cs="Times New Roman"/>
          <w:sz w:val="32"/>
          <w:szCs w:val="32"/>
        </w:rPr>
        <w:t>comforteth</w:t>
      </w:r>
      <w:proofErr w:type="spellEnd"/>
      <w:r w:rsidR="00BF280B" w:rsidRPr="00BF280B">
        <w:rPr>
          <w:rFonts w:ascii="Times New Roman" w:hAnsi="Times New Roman" w:cs="Times New Roman"/>
          <w:sz w:val="32"/>
          <w:szCs w:val="32"/>
        </w:rPr>
        <w:t xml:space="preserve"> you: who art thou, that thou </w:t>
      </w:r>
      <w:proofErr w:type="spellStart"/>
      <w:r w:rsidR="00BF280B" w:rsidRPr="00BF280B">
        <w:rPr>
          <w:rFonts w:ascii="Times New Roman" w:hAnsi="Times New Roman" w:cs="Times New Roman"/>
          <w:sz w:val="32"/>
          <w:szCs w:val="32"/>
        </w:rPr>
        <w:t>shouldest</w:t>
      </w:r>
      <w:proofErr w:type="spellEnd"/>
      <w:r w:rsidR="00BF280B" w:rsidRPr="00BF280B">
        <w:rPr>
          <w:rFonts w:ascii="Times New Roman" w:hAnsi="Times New Roman" w:cs="Times New Roman"/>
          <w:sz w:val="32"/>
          <w:szCs w:val="32"/>
        </w:rPr>
        <w:t xml:space="preserve"> be afraid of a man that shall die, and of the son of man which shall be made as grass;</w:t>
      </w:r>
      <w:r w:rsidR="00BF280B" w:rsidRPr="00BF280B">
        <w:t xml:space="preserve"> </w:t>
      </w:r>
      <w:r w:rsidR="00BF280B" w:rsidRPr="00BF280B">
        <w:rPr>
          <w:rFonts w:ascii="Times New Roman" w:hAnsi="Times New Roman" w:cs="Times New Roman"/>
          <w:sz w:val="32"/>
          <w:szCs w:val="32"/>
        </w:rPr>
        <w:t>Ps 118:6 The LORD is on my side; I will not fear: what can man do unto me?</w:t>
      </w:r>
      <w:r w:rsidR="00BF280B" w:rsidRPr="00BF280B">
        <w:t xml:space="preserve"> </w:t>
      </w:r>
      <w:r w:rsidR="00BF280B">
        <w:t xml:space="preserve">                             </w:t>
      </w:r>
      <w:r w:rsidR="00BF280B" w:rsidRPr="00BF280B">
        <w:rPr>
          <w:rFonts w:ascii="Times New Roman" w:hAnsi="Times New Roman" w:cs="Times New Roman"/>
          <w:sz w:val="32"/>
          <w:szCs w:val="32"/>
        </w:rPr>
        <w:t xml:space="preserve">Ps 27:1; 56:4,9,11; 146:5; Isa 51:12; </w:t>
      </w:r>
      <w:proofErr w:type="spellStart"/>
      <w:r w:rsidR="00BF280B" w:rsidRPr="00BF280B">
        <w:rPr>
          <w:rFonts w:ascii="Times New Roman" w:hAnsi="Times New Roman" w:cs="Times New Roman"/>
          <w:sz w:val="32"/>
          <w:szCs w:val="32"/>
        </w:rPr>
        <w:t>Heb</w:t>
      </w:r>
      <w:proofErr w:type="spellEnd"/>
      <w:r w:rsidR="00BF280B" w:rsidRPr="00BF280B">
        <w:rPr>
          <w:rFonts w:ascii="Times New Roman" w:hAnsi="Times New Roman" w:cs="Times New Roman"/>
          <w:sz w:val="32"/>
          <w:szCs w:val="32"/>
        </w:rPr>
        <w:t xml:space="preserve"> 13:6</w:t>
      </w:r>
    </w:p>
    <w:p w:rsidR="00D32E12" w:rsidRDefault="00922960" w:rsidP="00D32E12">
      <w:pPr>
        <w:rPr>
          <w:rFonts w:ascii="Times New Roman" w:hAnsi="Times New Roman" w:cs="Times New Roman"/>
          <w:sz w:val="32"/>
          <w:szCs w:val="32"/>
        </w:rPr>
      </w:pPr>
      <w:r w:rsidRPr="00922960">
        <w:rPr>
          <w:rFonts w:ascii="Times New Roman" w:hAnsi="Times New Roman" w:cs="Times New Roman"/>
          <w:sz w:val="32"/>
          <w:szCs w:val="32"/>
        </w:rPr>
        <w:t xml:space="preserve">Isa 29:19 </w:t>
      </w:r>
      <w:proofErr w:type="gramStart"/>
      <w:r w:rsidRPr="00922960">
        <w:rPr>
          <w:rFonts w:ascii="Times New Roman" w:hAnsi="Times New Roman" w:cs="Times New Roman"/>
          <w:sz w:val="32"/>
          <w:szCs w:val="32"/>
        </w:rPr>
        <w:t>The</w:t>
      </w:r>
      <w:proofErr w:type="gramEnd"/>
      <w:r w:rsidRPr="00922960">
        <w:rPr>
          <w:rFonts w:ascii="Times New Roman" w:hAnsi="Times New Roman" w:cs="Times New Roman"/>
          <w:sz w:val="32"/>
          <w:szCs w:val="32"/>
        </w:rPr>
        <w:t xml:space="preserve"> meek also shall increase their joy in the LORD, and the poor among men shall rejoice in the Holy One of Israel.</w:t>
      </w:r>
    </w:p>
    <w:p w:rsidR="00D34544" w:rsidRDefault="00D34544" w:rsidP="00D32E12">
      <w:pPr>
        <w:rPr>
          <w:rFonts w:ascii="Times New Roman" w:hAnsi="Times New Roman" w:cs="Times New Roman"/>
          <w:sz w:val="32"/>
          <w:szCs w:val="32"/>
        </w:rPr>
      </w:pPr>
      <w:r w:rsidRPr="00D34544">
        <w:rPr>
          <w:rFonts w:ascii="Times New Roman" w:hAnsi="Times New Roman" w:cs="Times New Roman"/>
          <w:sz w:val="32"/>
          <w:szCs w:val="32"/>
        </w:rPr>
        <w:t xml:space="preserve">Isa 29:24 </w:t>
      </w:r>
      <w:proofErr w:type="gramStart"/>
      <w:r w:rsidRPr="00D34544">
        <w:rPr>
          <w:rFonts w:ascii="Times New Roman" w:hAnsi="Times New Roman" w:cs="Times New Roman"/>
          <w:sz w:val="32"/>
          <w:szCs w:val="32"/>
        </w:rPr>
        <w:t>They</w:t>
      </w:r>
      <w:proofErr w:type="gramEnd"/>
      <w:r w:rsidRPr="00D34544">
        <w:rPr>
          <w:rFonts w:ascii="Times New Roman" w:hAnsi="Times New Roman" w:cs="Times New Roman"/>
          <w:sz w:val="32"/>
          <w:szCs w:val="32"/>
        </w:rPr>
        <w:t xml:space="preserve"> also that erred in spirit shall come to understanding, and they that murmured shall learn doctrine.</w:t>
      </w: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p>
    <w:p w:rsidR="00D32E12" w:rsidRPr="00D32E12" w:rsidRDefault="00D32E12" w:rsidP="00D32E12">
      <w:pPr>
        <w:rPr>
          <w:rFonts w:ascii="Times New Roman" w:hAnsi="Times New Roman" w:cs="Times New Roman"/>
          <w:sz w:val="32"/>
          <w:szCs w:val="32"/>
        </w:rPr>
      </w:pPr>
      <w:r w:rsidRPr="00D32E12">
        <w:rPr>
          <w:rFonts w:ascii="Times New Roman" w:hAnsi="Times New Roman" w:cs="Times New Roman"/>
          <w:sz w:val="32"/>
          <w:szCs w:val="32"/>
        </w:rPr>
        <w:t xml:space="preserve">Isa 51:3 For the LORD shall comfort Zion: he will comfort all her waste places; and </w:t>
      </w:r>
      <w:proofErr w:type="gramStart"/>
      <w:r w:rsidRPr="00D32E12">
        <w:rPr>
          <w:rFonts w:ascii="Times New Roman" w:hAnsi="Times New Roman" w:cs="Times New Roman"/>
          <w:sz w:val="32"/>
          <w:szCs w:val="32"/>
        </w:rPr>
        <w:t>he</w:t>
      </w:r>
      <w:proofErr w:type="gramEnd"/>
      <w:r w:rsidRPr="00D32E12">
        <w:rPr>
          <w:rFonts w:ascii="Times New Roman" w:hAnsi="Times New Roman" w:cs="Times New Roman"/>
          <w:sz w:val="32"/>
          <w:szCs w:val="32"/>
        </w:rPr>
        <w:t xml:space="preserve"> will make her wilderness like Eden, and her desert like the garden of the LORD; joy and gladness shall be found therein, thanksgiving, and the voice of melody.</w:t>
      </w:r>
    </w:p>
    <w:p w:rsidR="00D32E12" w:rsidRPr="00D32E12" w:rsidRDefault="00D32E12" w:rsidP="00D32E12">
      <w:pPr>
        <w:rPr>
          <w:rFonts w:ascii="Times New Roman" w:hAnsi="Times New Roman" w:cs="Times New Roman"/>
          <w:sz w:val="32"/>
          <w:szCs w:val="32"/>
        </w:rPr>
      </w:pPr>
      <w:r w:rsidRPr="00D32E12">
        <w:rPr>
          <w:rFonts w:ascii="Times New Roman" w:hAnsi="Times New Roman" w:cs="Times New Roman"/>
          <w:sz w:val="32"/>
          <w:szCs w:val="32"/>
        </w:rPr>
        <w:t xml:space="preserve"> </w:t>
      </w:r>
      <w:proofErr w:type="spellStart"/>
      <w:r w:rsidRPr="00D32E12">
        <w:rPr>
          <w:rFonts w:ascii="Times New Roman" w:hAnsi="Times New Roman" w:cs="Times New Roman"/>
          <w:sz w:val="32"/>
          <w:szCs w:val="32"/>
        </w:rPr>
        <w:t>Pr</w:t>
      </w:r>
      <w:proofErr w:type="spellEnd"/>
      <w:r w:rsidRPr="00D32E12">
        <w:rPr>
          <w:rFonts w:ascii="Times New Roman" w:hAnsi="Times New Roman" w:cs="Times New Roman"/>
          <w:sz w:val="32"/>
          <w:szCs w:val="32"/>
        </w:rPr>
        <w:t xml:space="preserve"> 8:13 </w:t>
      </w:r>
      <w:proofErr w:type="gramStart"/>
      <w:r w:rsidRPr="00D32E12">
        <w:rPr>
          <w:rFonts w:ascii="Times New Roman" w:hAnsi="Times New Roman" w:cs="Times New Roman"/>
          <w:sz w:val="32"/>
          <w:szCs w:val="32"/>
        </w:rPr>
        <w:t>The</w:t>
      </w:r>
      <w:proofErr w:type="gramEnd"/>
      <w:r w:rsidRPr="00D32E12">
        <w:rPr>
          <w:rFonts w:ascii="Times New Roman" w:hAnsi="Times New Roman" w:cs="Times New Roman"/>
          <w:sz w:val="32"/>
          <w:szCs w:val="32"/>
        </w:rPr>
        <w:t xml:space="preserve"> fear of the LORD is to hate evil: pride, and </w:t>
      </w:r>
      <w:proofErr w:type="spellStart"/>
      <w:r w:rsidRPr="00D32E12">
        <w:rPr>
          <w:rFonts w:ascii="Times New Roman" w:hAnsi="Times New Roman" w:cs="Times New Roman"/>
          <w:sz w:val="32"/>
          <w:szCs w:val="32"/>
        </w:rPr>
        <w:t>arrogancy</w:t>
      </w:r>
      <w:proofErr w:type="spellEnd"/>
      <w:r w:rsidRPr="00D32E12">
        <w:rPr>
          <w:rFonts w:ascii="Times New Roman" w:hAnsi="Times New Roman" w:cs="Times New Roman"/>
          <w:sz w:val="32"/>
          <w:szCs w:val="32"/>
        </w:rPr>
        <w:t xml:space="preserve">, and the evil way, and the </w:t>
      </w:r>
      <w:proofErr w:type="spellStart"/>
      <w:r w:rsidRPr="00D32E12">
        <w:rPr>
          <w:rFonts w:ascii="Times New Roman" w:hAnsi="Times New Roman" w:cs="Times New Roman"/>
          <w:sz w:val="32"/>
          <w:szCs w:val="32"/>
        </w:rPr>
        <w:t>froward</w:t>
      </w:r>
      <w:proofErr w:type="spellEnd"/>
      <w:r w:rsidRPr="00D32E12">
        <w:rPr>
          <w:rFonts w:ascii="Times New Roman" w:hAnsi="Times New Roman" w:cs="Times New Roman"/>
          <w:sz w:val="32"/>
          <w:szCs w:val="32"/>
        </w:rPr>
        <w:t xml:space="preserve"> mouth, do I hate.</w:t>
      </w:r>
    </w:p>
    <w:p w:rsidR="00D32E12" w:rsidRPr="00D32E12" w:rsidRDefault="00D32E12" w:rsidP="00D32E12">
      <w:pPr>
        <w:rPr>
          <w:rFonts w:ascii="Times New Roman" w:hAnsi="Times New Roman" w:cs="Times New Roman"/>
          <w:sz w:val="32"/>
          <w:szCs w:val="32"/>
        </w:rPr>
      </w:pPr>
      <w:r w:rsidRPr="00D32E12">
        <w:rPr>
          <w:rFonts w:ascii="Times New Roman" w:hAnsi="Times New Roman" w:cs="Times New Roman"/>
          <w:sz w:val="32"/>
          <w:szCs w:val="32"/>
        </w:rPr>
        <w:t xml:space="preserve"> Isa 13:11 And I will punish the world for their evil, and the wicked for their iniquity; and I will cause the </w:t>
      </w:r>
      <w:proofErr w:type="spellStart"/>
      <w:r w:rsidRPr="00D32E12">
        <w:rPr>
          <w:rFonts w:ascii="Times New Roman" w:hAnsi="Times New Roman" w:cs="Times New Roman"/>
          <w:sz w:val="32"/>
          <w:szCs w:val="32"/>
        </w:rPr>
        <w:t>arrogancy</w:t>
      </w:r>
      <w:proofErr w:type="spellEnd"/>
      <w:r w:rsidRPr="00D32E12">
        <w:rPr>
          <w:rFonts w:ascii="Times New Roman" w:hAnsi="Times New Roman" w:cs="Times New Roman"/>
          <w:sz w:val="32"/>
          <w:szCs w:val="32"/>
        </w:rPr>
        <w:t xml:space="preserve"> of the proud to cease, and will lay low the haughtiness of the terrible.</w:t>
      </w:r>
    </w:p>
    <w:p w:rsidR="004B17E6" w:rsidRDefault="00D32E12" w:rsidP="00D32E12">
      <w:pPr>
        <w:rPr>
          <w:rFonts w:ascii="Times New Roman" w:hAnsi="Times New Roman" w:cs="Times New Roman"/>
          <w:sz w:val="32"/>
          <w:szCs w:val="32"/>
        </w:rPr>
      </w:pPr>
      <w:r w:rsidRPr="00D32E12">
        <w:rPr>
          <w:rFonts w:ascii="Times New Roman" w:hAnsi="Times New Roman" w:cs="Times New Roman"/>
          <w:sz w:val="32"/>
          <w:szCs w:val="32"/>
        </w:rPr>
        <w:t xml:space="preserve"> </w:t>
      </w:r>
      <w:proofErr w:type="spellStart"/>
      <w:r w:rsidRPr="00D32E12">
        <w:rPr>
          <w:rFonts w:ascii="Times New Roman" w:hAnsi="Times New Roman" w:cs="Times New Roman"/>
          <w:sz w:val="32"/>
          <w:szCs w:val="32"/>
        </w:rPr>
        <w:t>Jer</w:t>
      </w:r>
      <w:proofErr w:type="spellEnd"/>
      <w:r w:rsidRPr="00D32E12">
        <w:rPr>
          <w:rFonts w:ascii="Times New Roman" w:hAnsi="Times New Roman" w:cs="Times New Roman"/>
          <w:sz w:val="32"/>
          <w:szCs w:val="32"/>
        </w:rPr>
        <w:t xml:space="preserve"> 48:29 </w:t>
      </w:r>
      <w:proofErr w:type="gramStart"/>
      <w:r w:rsidRPr="00D32E12">
        <w:rPr>
          <w:rFonts w:ascii="Times New Roman" w:hAnsi="Times New Roman" w:cs="Times New Roman"/>
          <w:sz w:val="32"/>
          <w:szCs w:val="32"/>
        </w:rPr>
        <w:t>We</w:t>
      </w:r>
      <w:proofErr w:type="gramEnd"/>
      <w:r w:rsidRPr="00D32E12">
        <w:rPr>
          <w:rFonts w:ascii="Times New Roman" w:hAnsi="Times New Roman" w:cs="Times New Roman"/>
          <w:sz w:val="32"/>
          <w:szCs w:val="32"/>
        </w:rPr>
        <w:t xml:space="preserve"> have heard the pride of Moab, (he is exceeding proud) his loftiness, and his </w:t>
      </w:r>
      <w:proofErr w:type="spellStart"/>
      <w:r w:rsidRPr="00D32E12">
        <w:rPr>
          <w:rFonts w:ascii="Times New Roman" w:hAnsi="Times New Roman" w:cs="Times New Roman"/>
          <w:sz w:val="32"/>
          <w:szCs w:val="32"/>
        </w:rPr>
        <w:t>arrogancy</w:t>
      </w:r>
      <w:proofErr w:type="spellEnd"/>
      <w:r w:rsidRPr="00D32E12">
        <w:rPr>
          <w:rFonts w:ascii="Times New Roman" w:hAnsi="Times New Roman" w:cs="Times New Roman"/>
          <w:sz w:val="32"/>
          <w:szCs w:val="32"/>
        </w:rPr>
        <w:t>, and his pride, and the haughtiness of his heart.</w:t>
      </w:r>
    </w:p>
    <w:p w:rsidR="001E61EC" w:rsidRDefault="001E61EC" w:rsidP="00D32E12">
      <w:pPr>
        <w:rPr>
          <w:rFonts w:ascii="Times New Roman" w:hAnsi="Times New Roman" w:cs="Times New Roman"/>
          <w:sz w:val="32"/>
          <w:szCs w:val="32"/>
        </w:rPr>
      </w:pPr>
    </w:p>
    <w:p w:rsidR="001E61EC" w:rsidRDefault="001E61EC" w:rsidP="00D32E12">
      <w:pPr>
        <w:rPr>
          <w:rFonts w:ascii="Times New Roman" w:hAnsi="Times New Roman" w:cs="Times New Roman"/>
          <w:sz w:val="32"/>
          <w:szCs w:val="32"/>
        </w:rPr>
      </w:pPr>
      <w:bookmarkStart w:id="0" w:name="_GoBack"/>
      <w:bookmarkEnd w:id="0"/>
    </w:p>
    <w:p w:rsidR="001E61EC" w:rsidRPr="001F3B9A" w:rsidRDefault="001E61EC" w:rsidP="001E61EC">
      <w:pPr>
        <w:widowControl w:val="0"/>
        <w:rPr>
          <w:sz w:val="32"/>
          <w:szCs w:val="32"/>
        </w:rPr>
      </w:pPr>
      <w:r>
        <w:rPr>
          <w:sz w:val="32"/>
          <w:szCs w:val="32"/>
        </w:rPr>
        <w:t>Is.51:</w:t>
      </w:r>
      <w:r w:rsidRPr="001F3B9A">
        <w:rPr>
          <w:sz w:val="32"/>
          <w:szCs w:val="32"/>
        </w:rPr>
        <w:t xml:space="preserve">9 Awake, awake, put on strength, O arm of the LORD; awake, as in the ancient days, in the generations of old. Art thou not it that hath cut </w:t>
      </w:r>
      <w:proofErr w:type="spellStart"/>
      <w:r w:rsidRPr="001F3B9A">
        <w:rPr>
          <w:sz w:val="32"/>
          <w:szCs w:val="32"/>
        </w:rPr>
        <w:t>Rahab</w:t>
      </w:r>
      <w:proofErr w:type="spellEnd"/>
      <w:r w:rsidRPr="001F3B9A">
        <w:rPr>
          <w:sz w:val="32"/>
          <w:szCs w:val="32"/>
        </w:rPr>
        <w:t>, and wounded the dragon?</w:t>
      </w:r>
    </w:p>
    <w:p w:rsidR="001E61EC" w:rsidRDefault="001E61EC" w:rsidP="001E61EC">
      <w:pPr>
        <w:widowControl w:val="0"/>
        <w:rPr>
          <w:sz w:val="32"/>
          <w:szCs w:val="32"/>
        </w:rPr>
      </w:pPr>
      <w:r w:rsidRPr="001F3B9A">
        <w:rPr>
          <w:sz w:val="32"/>
          <w:szCs w:val="32"/>
        </w:rPr>
        <w:t>17 Awake, awake, stand up, O Jerusalem, which hast drunk at the hand of the LORD the cup of his fury; thou hast drunken the dregs of the cup of trembling, and wrung them out.</w:t>
      </w:r>
    </w:p>
    <w:p w:rsidR="001E61EC" w:rsidRPr="004A289E" w:rsidRDefault="001E61EC" w:rsidP="001E61EC">
      <w:pPr>
        <w:widowControl w:val="0"/>
        <w:rPr>
          <w:sz w:val="16"/>
          <w:szCs w:val="16"/>
        </w:rPr>
      </w:pPr>
    </w:p>
    <w:p w:rsidR="001E61EC" w:rsidRDefault="001E61EC" w:rsidP="001E61EC">
      <w:pPr>
        <w:widowControl w:val="0"/>
        <w:rPr>
          <w:sz w:val="32"/>
          <w:szCs w:val="32"/>
        </w:rPr>
      </w:pPr>
      <w:r w:rsidRPr="003F4E56">
        <w:rPr>
          <w:sz w:val="32"/>
          <w:szCs w:val="32"/>
        </w:rPr>
        <w:t xml:space="preserve">Ps 87:4 ¶ I will make mention of </w:t>
      </w:r>
      <w:proofErr w:type="spellStart"/>
      <w:r w:rsidRPr="003F4E56">
        <w:rPr>
          <w:sz w:val="32"/>
          <w:szCs w:val="32"/>
        </w:rPr>
        <w:t>Rahab</w:t>
      </w:r>
      <w:proofErr w:type="spellEnd"/>
      <w:r w:rsidRPr="003F4E56">
        <w:rPr>
          <w:sz w:val="32"/>
          <w:szCs w:val="32"/>
        </w:rPr>
        <w:t xml:space="preserve"> and Babylon to them that know me: behold Philistia, and </w:t>
      </w:r>
      <w:proofErr w:type="spellStart"/>
      <w:r w:rsidRPr="003F4E56">
        <w:rPr>
          <w:sz w:val="32"/>
          <w:szCs w:val="32"/>
        </w:rPr>
        <w:t>Tyre</w:t>
      </w:r>
      <w:proofErr w:type="spellEnd"/>
      <w:r w:rsidRPr="003F4E56">
        <w:rPr>
          <w:sz w:val="32"/>
          <w:szCs w:val="32"/>
        </w:rPr>
        <w:t>, with Ethiopia; this man was born there.</w:t>
      </w:r>
    </w:p>
    <w:p w:rsidR="001E61EC" w:rsidRDefault="001E61EC" w:rsidP="001E61EC">
      <w:pPr>
        <w:widowControl w:val="0"/>
        <w:rPr>
          <w:sz w:val="32"/>
          <w:szCs w:val="32"/>
        </w:rPr>
      </w:pPr>
      <w:r w:rsidRPr="003F4E56">
        <w:rPr>
          <w:sz w:val="32"/>
          <w:szCs w:val="32"/>
        </w:rPr>
        <w:t>Ps 89:</w:t>
      </w:r>
      <w:r>
        <w:rPr>
          <w:sz w:val="32"/>
          <w:szCs w:val="32"/>
        </w:rPr>
        <w:t>1</w:t>
      </w:r>
      <w:r w:rsidRPr="003F4E56">
        <w:rPr>
          <w:sz w:val="32"/>
          <w:szCs w:val="32"/>
        </w:rPr>
        <w:t xml:space="preserve">0 </w:t>
      </w:r>
      <w:proofErr w:type="gramStart"/>
      <w:r w:rsidRPr="003F4E56">
        <w:rPr>
          <w:sz w:val="32"/>
          <w:szCs w:val="32"/>
        </w:rPr>
        <w:t>Thou</w:t>
      </w:r>
      <w:proofErr w:type="gramEnd"/>
      <w:r w:rsidRPr="003F4E56">
        <w:rPr>
          <w:sz w:val="32"/>
          <w:szCs w:val="32"/>
        </w:rPr>
        <w:t xml:space="preserve"> hast broken </w:t>
      </w:r>
      <w:proofErr w:type="spellStart"/>
      <w:r w:rsidRPr="003F4E56">
        <w:rPr>
          <w:sz w:val="32"/>
          <w:szCs w:val="32"/>
        </w:rPr>
        <w:t>Rahab</w:t>
      </w:r>
      <w:proofErr w:type="spellEnd"/>
      <w:r w:rsidRPr="003F4E56">
        <w:rPr>
          <w:sz w:val="32"/>
          <w:szCs w:val="32"/>
        </w:rPr>
        <w:t xml:space="preserve"> in pieces, as one that is slain; thou hast scattered </w:t>
      </w:r>
      <w:proofErr w:type="spellStart"/>
      <w:r w:rsidRPr="003F4E56">
        <w:rPr>
          <w:sz w:val="32"/>
          <w:szCs w:val="32"/>
        </w:rPr>
        <w:t>thine</w:t>
      </w:r>
      <w:proofErr w:type="spellEnd"/>
      <w:r w:rsidRPr="003F4E56">
        <w:rPr>
          <w:sz w:val="32"/>
          <w:szCs w:val="32"/>
        </w:rPr>
        <w:t xml:space="preserve"> enemies with thy strong arm.</w:t>
      </w:r>
    </w:p>
    <w:p w:rsidR="001E61EC" w:rsidRDefault="001E61EC" w:rsidP="001E61EC">
      <w:pPr>
        <w:widowControl w:val="0"/>
        <w:rPr>
          <w:sz w:val="32"/>
          <w:szCs w:val="32"/>
        </w:rPr>
      </w:pPr>
      <w:r w:rsidRPr="00C5586F">
        <w:rPr>
          <w:sz w:val="32"/>
          <w:szCs w:val="32"/>
        </w:rPr>
        <w:t xml:space="preserve">Isa 30:7 For the Egyptians shall help in vain, and to no purpose: therefore have I </w:t>
      </w:r>
      <w:r w:rsidRPr="00C5586F">
        <w:rPr>
          <w:sz w:val="32"/>
          <w:szCs w:val="32"/>
        </w:rPr>
        <w:lastRenderedPageBreak/>
        <w:t xml:space="preserve">cried concerning this, </w:t>
      </w:r>
      <w:proofErr w:type="gramStart"/>
      <w:r w:rsidRPr="00C5586F">
        <w:rPr>
          <w:sz w:val="32"/>
          <w:szCs w:val="32"/>
        </w:rPr>
        <w:t>Their</w:t>
      </w:r>
      <w:proofErr w:type="gramEnd"/>
      <w:r w:rsidRPr="00C5586F">
        <w:rPr>
          <w:sz w:val="32"/>
          <w:szCs w:val="32"/>
        </w:rPr>
        <w:t xml:space="preserve"> strength is to sit still.</w:t>
      </w:r>
    </w:p>
    <w:p w:rsidR="001E61EC" w:rsidRDefault="001E61EC" w:rsidP="001E61EC">
      <w:pPr>
        <w:widowControl w:val="0"/>
        <w:rPr>
          <w:sz w:val="32"/>
          <w:szCs w:val="32"/>
        </w:rPr>
      </w:pPr>
      <w:r w:rsidRPr="00C5586F">
        <w:rPr>
          <w:sz w:val="32"/>
          <w:szCs w:val="32"/>
        </w:rPr>
        <w:t xml:space="preserve">Isa 36:6 Lo, thou </w:t>
      </w:r>
      <w:proofErr w:type="spellStart"/>
      <w:r w:rsidRPr="00C5586F">
        <w:rPr>
          <w:sz w:val="32"/>
          <w:szCs w:val="32"/>
        </w:rPr>
        <w:t>trustest</w:t>
      </w:r>
      <w:proofErr w:type="spellEnd"/>
      <w:r w:rsidRPr="00C5586F">
        <w:rPr>
          <w:sz w:val="32"/>
          <w:szCs w:val="32"/>
        </w:rPr>
        <w:t xml:space="preserve"> in the staff of this broken reed, on Egypt; whereon if a man lean, it will go into his hand, and pierce it: so is Pharaoh king of Egypt to all that trust in him.</w:t>
      </w:r>
      <w:r w:rsidRPr="00C5586F">
        <w:t xml:space="preserve"> </w:t>
      </w:r>
      <w:r>
        <w:rPr>
          <w:sz w:val="32"/>
          <w:szCs w:val="32"/>
        </w:rPr>
        <w:t xml:space="preserve"> </w:t>
      </w:r>
      <w:r w:rsidRPr="00C5586F">
        <w:rPr>
          <w:sz w:val="32"/>
          <w:szCs w:val="32"/>
        </w:rPr>
        <w:t xml:space="preserve">7 But if thou say to me, </w:t>
      </w:r>
      <w:proofErr w:type="gramStart"/>
      <w:r w:rsidRPr="00C5586F">
        <w:rPr>
          <w:sz w:val="32"/>
          <w:szCs w:val="32"/>
        </w:rPr>
        <w:t>We</w:t>
      </w:r>
      <w:proofErr w:type="gramEnd"/>
      <w:r w:rsidRPr="00C5586F">
        <w:rPr>
          <w:sz w:val="32"/>
          <w:szCs w:val="32"/>
        </w:rPr>
        <w:t xml:space="preserve"> trust in the LORD our God: is it not he, whose high places and whose altars Hezekiah hath taken away, and said to Judah and to Jerusalem, Ye shall worship before this altar?</w:t>
      </w:r>
    </w:p>
    <w:p w:rsidR="001E61EC" w:rsidRPr="001F3B9A" w:rsidRDefault="001E61EC" w:rsidP="001E61EC">
      <w:pPr>
        <w:widowControl w:val="0"/>
        <w:rPr>
          <w:sz w:val="32"/>
          <w:szCs w:val="32"/>
        </w:rPr>
      </w:pPr>
      <w:r w:rsidRPr="00C5586F">
        <w:rPr>
          <w:sz w:val="32"/>
          <w:szCs w:val="32"/>
        </w:rPr>
        <w:t>9 How then wilt thou turn away the face of one captain of the least of my master's servants, and put thy trust on Egypt for chariots and for horsemen?</w:t>
      </w:r>
    </w:p>
    <w:p w:rsidR="001E61EC" w:rsidRPr="003F4E56" w:rsidRDefault="001E61EC" w:rsidP="001E61EC">
      <w:pPr>
        <w:widowControl w:val="0"/>
        <w:rPr>
          <w:sz w:val="16"/>
          <w:szCs w:val="16"/>
        </w:rPr>
      </w:pPr>
    </w:p>
    <w:p w:rsidR="001E61EC" w:rsidRDefault="001E61EC" w:rsidP="001E61EC">
      <w:pPr>
        <w:widowControl w:val="0"/>
        <w:rPr>
          <w:sz w:val="32"/>
          <w:szCs w:val="32"/>
        </w:rPr>
      </w:pPr>
      <w:proofErr w:type="spellStart"/>
      <w:r w:rsidRPr="00170EBF">
        <w:rPr>
          <w:sz w:val="32"/>
          <w:szCs w:val="32"/>
        </w:rPr>
        <w:t>Jg</w:t>
      </w:r>
      <w:proofErr w:type="spellEnd"/>
      <w:r w:rsidRPr="00170EBF">
        <w:rPr>
          <w:sz w:val="32"/>
          <w:szCs w:val="32"/>
        </w:rPr>
        <w:t xml:space="preserve"> 5:12 ¶ Awake, awake, Deborah: awake, awake, utter a song: arise, Barak, and lead thy captivity captive, thou son of </w:t>
      </w:r>
      <w:proofErr w:type="spellStart"/>
      <w:r w:rsidRPr="00170EBF">
        <w:rPr>
          <w:sz w:val="32"/>
          <w:szCs w:val="32"/>
        </w:rPr>
        <w:t>Abinoam</w:t>
      </w:r>
      <w:proofErr w:type="spellEnd"/>
      <w:r w:rsidRPr="00170EBF">
        <w:rPr>
          <w:sz w:val="32"/>
          <w:szCs w:val="32"/>
        </w:rPr>
        <w:t>.</w:t>
      </w:r>
    </w:p>
    <w:p w:rsidR="001E61EC" w:rsidRDefault="001E61EC" w:rsidP="001E61EC">
      <w:pPr>
        <w:widowControl w:val="0"/>
        <w:rPr>
          <w:sz w:val="32"/>
          <w:szCs w:val="32"/>
        </w:rPr>
      </w:pPr>
      <w:proofErr w:type="spellStart"/>
      <w:r w:rsidRPr="006E073D">
        <w:rPr>
          <w:sz w:val="32"/>
          <w:szCs w:val="32"/>
        </w:rPr>
        <w:t>Jg</w:t>
      </w:r>
      <w:proofErr w:type="spellEnd"/>
      <w:r w:rsidRPr="006E073D">
        <w:rPr>
          <w:sz w:val="32"/>
          <w:szCs w:val="32"/>
        </w:rPr>
        <w:t xml:space="preserve"> 5:13 </w:t>
      </w:r>
      <w:proofErr w:type="gramStart"/>
      <w:r w:rsidRPr="006E073D">
        <w:rPr>
          <w:sz w:val="32"/>
          <w:szCs w:val="32"/>
        </w:rPr>
        <w:t>Then</w:t>
      </w:r>
      <w:proofErr w:type="gramEnd"/>
      <w:r w:rsidRPr="006E073D">
        <w:rPr>
          <w:sz w:val="32"/>
          <w:szCs w:val="32"/>
        </w:rPr>
        <w:t xml:space="preserve"> he made him that </w:t>
      </w:r>
      <w:proofErr w:type="spellStart"/>
      <w:r w:rsidRPr="006E073D">
        <w:rPr>
          <w:sz w:val="32"/>
          <w:szCs w:val="32"/>
        </w:rPr>
        <w:t>remaineth</w:t>
      </w:r>
      <w:proofErr w:type="spellEnd"/>
      <w:r w:rsidRPr="006E073D">
        <w:rPr>
          <w:sz w:val="32"/>
          <w:szCs w:val="32"/>
        </w:rPr>
        <w:t xml:space="preserve"> have dominion over the nobles among the people: the LORD made me have dominion over the mighty.</w:t>
      </w:r>
    </w:p>
    <w:p w:rsidR="001E61EC" w:rsidRPr="003F4E56" w:rsidRDefault="001E61EC" w:rsidP="001E61EC">
      <w:pPr>
        <w:widowControl w:val="0"/>
        <w:rPr>
          <w:sz w:val="16"/>
          <w:szCs w:val="16"/>
        </w:rPr>
      </w:pPr>
    </w:p>
    <w:p w:rsidR="001E61EC" w:rsidRPr="003F4E56" w:rsidRDefault="001E61EC" w:rsidP="001E61EC">
      <w:pPr>
        <w:widowControl w:val="0"/>
        <w:rPr>
          <w:sz w:val="32"/>
          <w:szCs w:val="32"/>
        </w:rPr>
      </w:pPr>
      <w:r w:rsidRPr="003F4E56">
        <w:rPr>
          <w:sz w:val="32"/>
          <w:szCs w:val="32"/>
        </w:rPr>
        <w:t xml:space="preserve">Mt 26:45 Then cometh he to his disciples, and </w:t>
      </w:r>
      <w:proofErr w:type="spellStart"/>
      <w:r w:rsidRPr="003F4E56">
        <w:rPr>
          <w:sz w:val="32"/>
          <w:szCs w:val="32"/>
        </w:rPr>
        <w:t>saith</w:t>
      </w:r>
      <w:proofErr w:type="spellEnd"/>
      <w:r w:rsidRPr="003F4E56">
        <w:rPr>
          <w:sz w:val="32"/>
          <w:szCs w:val="32"/>
        </w:rPr>
        <w:t xml:space="preserve"> unto them, Sleep on now, and take your rest: behold, the hour is at hand, and the Son of man is betrayed into the hands of sinners.</w:t>
      </w:r>
    </w:p>
    <w:p w:rsidR="001E61EC" w:rsidRPr="003F4E56" w:rsidRDefault="001E61EC" w:rsidP="001E61EC">
      <w:pPr>
        <w:widowControl w:val="0"/>
        <w:rPr>
          <w:sz w:val="32"/>
          <w:szCs w:val="32"/>
        </w:rPr>
      </w:pPr>
      <w:r w:rsidRPr="003F4E56">
        <w:rPr>
          <w:sz w:val="32"/>
          <w:szCs w:val="32"/>
        </w:rPr>
        <w:t xml:space="preserve"> 46 Rise, let us be going: behold, he is at hand that doth betray me.</w:t>
      </w:r>
    </w:p>
    <w:p w:rsidR="001E61EC" w:rsidRDefault="001E61EC" w:rsidP="001E61EC">
      <w:pPr>
        <w:widowControl w:val="0"/>
        <w:rPr>
          <w:sz w:val="32"/>
          <w:szCs w:val="32"/>
        </w:rPr>
      </w:pPr>
      <w:r w:rsidRPr="003F4E56">
        <w:rPr>
          <w:sz w:val="32"/>
          <w:szCs w:val="32"/>
        </w:rPr>
        <w:t>56 But all this was done, that the scriptures of the prophets might be fulfilled. Then all the disciples forsook him, and fled.</w:t>
      </w:r>
    </w:p>
    <w:p w:rsidR="001E61EC" w:rsidRDefault="001E61EC" w:rsidP="001E61EC">
      <w:pPr>
        <w:widowControl w:val="0"/>
        <w:rPr>
          <w:sz w:val="32"/>
          <w:szCs w:val="32"/>
        </w:rPr>
      </w:pPr>
      <w:r w:rsidRPr="00170EBF">
        <w:rPr>
          <w:sz w:val="32"/>
          <w:szCs w:val="32"/>
        </w:rPr>
        <w:t xml:space="preserve">La 2:19 Arise, cry out in the night: in the beginning of the watches </w:t>
      </w:r>
      <w:r w:rsidRPr="00170EBF">
        <w:rPr>
          <w:b/>
          <w:sz w:val="32"/>
          <w:szCs w:val="32"/>
          <w:u w:val="single"/>
        </w:rPr>
        <w:t xml:space="preserve">pour out </w:t>
      </w:r>
      <w:proofErr w:type="spellStart"/>
      <w:r w:rsidRPr="00170EBF">
        <w:rPr>
          <w:b/>
          <w:sz w:val="32"/>
          <w:szCs w:val="32"/>
          <w:u w:val="single"/>
        </w:rPr>
        <w:t>thine</w:t>
      </w:r>
      <w:proofErr w:type="spellEnd"/>
      <w:r w:rsidRPr="00170EBF">
        <w:rPr>
          <w:b/>
          <w:sz w:val="32"/>
          <w:szCs w:val="32"/>
          <w:u w:val="single"/>
        </w:rPr>
        <w:t xml:space="preserve"> heart like water before the face of the Lord</w:t>
      </w:r>
      <w:r w:rsidRPr="00170EBF">
        <w:rPr>
          <w:sz w:val="32"/>
          <w:szCs w:val="32"/>
        </w:rPr>
        <w:t xml:space="preserve">: </w:t>
      </w:r>
      <w:r w:rsidRPr="00170EBF">
        <w:rPr>
          <w:sz w:val="32"/>
          <w:szCs w:val="32"/>
          <w:u w:val="single"/>
        </w:rPr>
        <w:t>lift up thy hands</w:t>
      </w:r>
      <w:r w:rsidRPr="00170EBF">
        <w:rPr>
          <w:sz w:val="32"/>
          <w:szCs w:val="32"/>
        </w:rPr>
        <w:t xml:space="preserve"> toward him </w:t>
      </w:r>
      <w:r w:rsidRPr="00170EBF">
        <w:rPr>
          <w:b/>
          <w:sz w:val="32"/>
          <w:szCs w:val="32"/>
          <w:u w:val="single"/>
        </w:rPr>
        <w:t>for the</w:t>
      </w:r>
      <w:r w:rsidRPr="00170EBF">
        <w:rPr>
          <w:sz w:val="32"/>
          <w:szCs w:val="32"/>
        </w:rPr>
        <w:t xml:space="preserve"> </w:t>
      </w:r>
      <w:r w:rsidRPr="00170EBF">
        <w:rPr>
          <w:sz w:val="32"/>
          <w:szCs w:val="32"/>
          <w:u w:val="single"/>
        </w:rPr>
        <w:t xml:space="preserve">life of thy young </w:t>
      </w:r>
      <w:proofErr w:type="gramStart"/>
      <w:r w:rsidRPr="00170EBF">
        <w:rPr>
          <w:sz w:val="32"/>
          <w:szCs w:val="32"/>
          <w:u w:val="single"/>
        </w:rPr>
        <w:t>children</w:t>
      </w:r>
      <w:r w:rsidRPr="00170EBF">
        <w:rPr>
          <w:sz w:val="32"/>
          <w:szCs w:val="32"/>
        </w:rPr>
        <w:t>, that</w:t>
      </w:r>
      <w:proofErr w:type="gramEnd"/>
      <w:r w:rsidRPr="00170EBF">
        <w:rPr>
          <w:sz w:val="32"/>
          <w:szCs w:val="32"/>
        </w:rPr>
        <w:t xml:space="preserve"> faint for hunger in the </w:t>
      </w:r>
      <w:r w:rsidRPr="00170EBF">
        <w:rPr>
          <w:sz w:val="32"/>
          <w:szCs w:val="32"/>
          <w:u w:val="single"/>
        </w:rPr>
        <w:t>top of every street</w:t>
      </w:r>
      <w:r w:rsidRPr="00170EBF">
        <w:rPr>
          <w:sz w:val="32"/>
          <w:szCs w:val="32"/>
        </w:rPr>
        <w:t>.</w:t>
      </w:r>
    </w:p>
    <w:p w:rsidR="001E61EC" w:rsidRPr="001F3B9A" w:rsidRDefault="001E61EC" w:rsidP="001E61EC">
      <w:pPr>
        <w:widowControl w:val="0"/>
        <w:rPr>
          <w:sz w:val="32"/>
          <w:szCs w:val="32"/>
        </w:rPr>
      </w:pPr>
      <w:r w:rsidRPr="00170EBF">
        <w:rPr>
          <w:sz w:val="32"/>
          <w:szCs w:val="32"/>
        </w:rPr>
        <w:t xml:space="preserve">Na 3:10 </w:t>
      </w:r>
      <w:proofErr w:type="gramStart"/>
      <w:r w:rsidRPr="00170EBF">
        <w:rPr>
          <w:sz w:val="32"/>
          <w:szCs w:val="32"/>
        </w:rPr>
        <w:t>Yet</w:t>
      </w:r>
      <w:proofErr w:type="gramEnd"/>
      <w:r w:rsidRPr="00170EBF">
        <w:rPr>
          <w:sz w:val="32"/>
          <w:szCs w:val="32"/>
        </w:rPr>
        <w:t xml:space="preserve"> was she carried away, she went into captivity: her young children also were dashed in pieces at the </w:t>
      </w:r>
      <w:r w:rsidRPr="00170EBF">
        <w:rPr>
          <w:sz w:val="32"/>
          <w:szCs w:val="32"/>
          <w:u w:val="single"/>
        </w:rPr>
        <w:t>top of all the streets</w:t>
      </w:r>
      <w:r w:rsidRPr="00170EBF">
        <w:rPr>
          <w:sz w:val="32"/>
          <w:szCs w:val="32"/>
        </w:rPr>
        <w:t xml:space="preserve">: and they cast lots for her </w:t>
      </w:r>
      <w:proofErr w:type="spellStart"/>
      <w:r w:rsidRPr="00170EBF">
        <w:rPr>
          <w:sz w:val="32"/>
          <w:szCs w:val="32"/>
        </w:rPr>
        <w:t>honourable</w:t>
      </w:r>
      <w:proofErr w:type="spellEnd"/>
      <w:r w:rsidRPr="00170EBF">
        <w:rPr>
          <w:sz w:val="32"/>
          <w:szCs w:val="32"/>
        </w:rPr>
        <w:t xml:space="preserve"> men, and all her great men were bound in chains.</w:t>
      </w:r>
    </w:p>
    <w:p w:rsidR="001E61EC" w:rsidRDefault="001E61EC" w:rsidP="001E61EC">
      <w:pPr>
        <w:widowControl w:val="0"/>
        <w:rPr>
          <w:sz w:val="32"/>
          <w:szCs w:val="32"/>
        </w:rPr>
      </w:pPr>
    </w:p>
    <w:p w:rsidR="001E61EC" w:rsidRPr="0045271B" w:rsidRDefault="001E61EC" w:rsidP="001E61EC">
      <w:pPr>
        <w:widowControl w:val="0"/>
        <w:rPr>
          <w:sz w:val="32"/>
          <w:szCs w:val="32"/>
        </w:rPr>
      </w:pPr>
      <w:r w:rsidRPr="0045271B">
        <w:rPr>
          <w:sz w:val="32"/>
          <w:szCs w:val="32"/>
        </w:rPr>
        <w:lastRenderedPageBreak/>
        <w:t xml:space="preserve">Ex 16:1 ¶ And they took their journey from </w:t>
      </w:r>
      <w:proofErr w:type="spellStart"/>
      <w:r w:rsidRPr="0045271B">
        <w:rPr>
          <w:sz w:val="32"/>
          <w:szCs w:val="32"/>
        </w:rPr>
        <w:t>Elim</w:t>
      </w:r>
      <w:proofErr w:type="spellEnd"/>
      <w:r w:rsidRPr="0045271B">
        <w:rPr>
          <w:sz w:val="32"/>
          <w:szCs w:val="32"/>
        </w:rPr>
        <w:t xml:space="preserve">, and all the congregation of the children of Israel came </w:t>
      </w:r>
      <w:proofErr w:type="spellStart"/>
      <w:r w:rsidRPr="0045271B">
        <w:rPr>
          <w:sz w:val="32"/>
          <w:szCs w:val="32"/>
        </w:rPr>
        <w:t>unto</w:t>
      </w:r>
      <w:proofErr w:type="spellEnd"/>
      <w:r w:rsidRPr="0045271B">
        <w:rPr>
          <w:sz w:val="32"/>
          <w:szCs w:val="32"/>
        </w:rPr>
        <w:t xml:space="preserve"> the wilderness of Sin, which is between </w:t>
      </w:r>
      <w:proofErr w:type="spellStart"/>
      <w:r w:rsidRPr="0045271B">
        <w:rPr>
          <w:sz w:val="32"/>
          <w:szCs w:val="32"/>
        </w:rPr>
        <w:t>Elim</w:t>
      </w:r>
      <w:proofErr w:type="spellEnd"/>
      <w:r w:rsidRPr="0045271B">
        <w:rPr>
          <w:sz w:val="32"/>
          <w:szCs w:val="32"/>
        </w:rPr>
        <w:t xml:space="preserve"> and Sinai, on the fifteenth day of the second month after their departing out of the land of Egypt.</w:t>
      </w:r>
      <w:r w:rsidRPr="0045271B">
        <w:rPr>
          <w:sz w:val="32"/>
          <w:szCs w:val="32"/>
        </w:rPr>
        <w:cr/>
      </w:r>
    </w:p>
    <w:p w:rsidR="001E61EC" w:rsidRPr="0045271B" w:rsidRDefault="001E61EC" w:rsidP="001E61EC">
      <w:pPr>
        <w:widowControl w:val="0"/>
        <w:rPr>
          <w:sz w:val="32"/>
          <w:szCs w:val="32"/>
        </w:rPr>
      </w:pPr>
      <w:r w:rsidRPr="0045271B">
        <w:rPr>
          <w:sz w:val="32"/>
          <w:szCs w:val="32"/>
        </w:rPr>
        <w:t xml:space="preserve"> Ex 17:1 ¶ </w:t>
      </w:r>
      <w:proofErr w:type="gramStart"/>
      <w:r w:rsidRPr="0045271B">
        <w:rPr>
          <w:sz w:val="32"/>
          <w:szCs w:val="32"/>
        </w:rPr>
        <w:t>And</w:t>
      </w:r>
      <w:proofErr w:type="gramEnd"/>
      <w:r w:rsidRPr="0045271B">
        <w:rPr>
          <w:sz w:val="32"/>
          <w:szCs w:val="32"/>
        </w:rPr>
        <w:t xml:space="preserve"> all the congregation of the children of Israel journeyed from the wilderness of Sin, after their journeys, according to the commandment of the LORD, and pitched in </w:t>
      </w:r>
      <w:proofErr w:type="spellStart"/>
      <w:r w:rsidRPr="0045271B">
        <w:rPr>
          <w:sz w:val="32"/>
          <w:szCs w:val="32"/>
        </w:rPr>
        <w:t>Rephidim</w:t>
      </w:r>
      <w:proofErr w:type="spellEnd"/>
      <w:r w:rsidRPr="0045271B">
        <w:rPr>
          <w:sz w:val="32"/>
          <w:szCs w:val="32"/>
        </w:rPr>
        <w:t>: and there was no water for the people to drink.</w:t>
      </w:r>
    </w:p>
    <w:p w:rsidR="001E61EC" w:rsidRPr="0045271B" w:rsidRDefault="001E61EC" w:rsidP="001E61EC">
      <w:pPr>
        <w:widowControl w:val="0"/>
        <w:rPr>
          <w:sz w:val="32"/>
          <w:szCs w:val="32"/>
        </w:rPr>
      </w:pPr>
      <w:r w:rsidRPr="0045271B">
        <w:rPr>
          <w:sz w:val="32"/>
          <w:szCs w:val="32"/>
        </w:rPr>
        <w:t xml:space="preserve"> Nu 27:3 </w:t>
      </w:r>
      <w:proofErr w:type="gramStart"/>
      <w:r w:rsidRPr="0045271B">
        <w:rPr>
          <w:sz w:val="32"/>
          <w:szCs w:val="32"/>
        </w:rPr>
        <w:t>Our</w:t>
      </w:r>
      <w:proofErr w:type="gramEnd"/>
      <w:r w:rsidRPr="0045271B">
        <w:rPr>
          <w:sz w:val="32"/>
          <w:szCs w:val="32"/>
        </w:rPr>
        <w:t xml:space="preserve"> father died in the wilderness, and he was not in the company of them that gathered themselves together against the LORD in the company of </w:t>
      </w:r>
      <w:proofErr w:type="spellStart"/>
      <w:r w:rsidRPr="0045271B">
        <w:rPr>
          <w:sz w:val="32"/>
          <w:szCs w:val="32"/>
        </w:rPr>
        <w:t>Korah</w:t>
      </w:r>
      <w:proofErr w:type="spellEnd"/>
      <w:r w:rsidRPr="0045271B">
        <w:rPr>
          <w:sz w:val="32"/>
          <w:szCs w:val="32"/>
        </w:rPr>
        <w:t>; but died in his own sin, and had no sons.</w:t>
      </w:r>
    </w:p>
    <w:p w:rsidR="001E61EC" w:rsidRPr="0045271B" w:rsidRDefault="001E61EC" w:rsidP="001E61EC">
      <w:pPr>
        <w:widowControl w:val="0"/>
        <w:rPr>
          <w:sz w:val="32"/>
          <w:szCs w:val="32"/>
        </w:rPr>
      </w:pPr>
      <w:r w:rsidRPr="0045271B">
        <w:rPr>
          <w:sz w:val="32"/>
          <w:szCs w:val="32"/>
        </w:rPr>
        <w:t xml:space="preserve"> Nu 33:11 </w:t>
      </w:r>
      <w:proofErr w:type="gramStart"/>
      <w:r w:rsidRPr="0045271B">
        <w:rPr>
          <w:sz w:val="32"/>
          <w:szCs w:val="32"/>
        </w:rPr>
        <w:t>And</w:t>
      </w:r>
      <w:proofErr w:type="gramEnd"/>
      <w:r w:rsidRPr="0045271B">
        <w:rPr>
          <w:sz w:val="32"/>
          <w:szCs w:val="32"/>
        </w:rPr>
        <w:t xml:space="preserve"> they removed from the Red sea, and encamped in the wilderness of Sin.</w:t>
      </w:r>
    </w:p>
    <w:p w:rsidR="001E61EC" w:rsidRDefault="001E61EC" w:rsidP="001E61EC">
      <w:pPr>
        <w:widowControl w:val="0"/>
        <w:rPr>
          <w:sz w:val="32"/>
          <w:szCs w:val="32"/>
        </w:rPr>
      </w:pPr>
      <w:r w:rsidRPr="0045271B">
        <w:rPr>
          <w:sz w:val="32"/>
          <w:szCs w:val="32"/>
        </w:rPr>
        <w:t xml:space="preserve"> Nu 33:12 </w:t>
      </w:r>
      <w:proofErr w:type="gramStart"/>
      <w:r w:rsidRPr="0045271B">
        <w:rPr>
          <w:sz w:val="32"/>
          <w:szCs w:val="32"/>
        </w:rPr>
        <w:t>And</w:t>
      </w:r>
      <w:proofErr w:type="gramEnd"/>
      <w:r w:rsidRPr="0045271B">
        <w:rPr>
          <w:sz w:val="32"/>
          <w:szCs w:val="32"/>
        </w:rPr>
        <w:t xml:space="preserve"> they took their journey out of the wilderness of Sin, and encamped in </w:t>
      </w:r>
      <w:proofErr w:type="spellStart"/>
      <w:r w:rsidRPr="0045271B">
        <w:rPr>
          <w:sz w:val="32"/>
          <w:szCs w:val="32"/>
        </w:rPr>
        <w:t>Dophkah</w:t>
      </w:r>
      <w:proofErr w:type="spellEnd"/>
      <w:r w:rsidRPr="0045271B">
        <w:rPr>
          <w:sz w:val="32"/>
          <w:szCs w:val="32"/>
        </w:rPr>
        <w:t>.</w:t>
      </w:r>
      <w:r>
        <w:rPr>
          <w:sz w:val="32"/>
          <w:szCs w:val="32"/>
        </w:rPr>
        <w:t xml:space="preserve">   (</w:t>
      </w:r>
      <w:proofErr w:type="gramStart"/>
      <w:r w:rsidRPr="006D359C">
        <w:rPr>
          <w:sz w:val="32"/>
          <w:szCs w:val="32"/>
        </w:rPr>
        <w:t>to</w:t>
      </w:r>
      <w:proofErr w:type="gramEnd"/>
      <w:r w:rsidRPr="006D359C">
        <w:rPr>
          <w:sz w:val="32"/>
          <w:szCs w:val="32"/>
        </w:rPr>
        <w:t xml:space="preserve"> knock; by analogy, to press se</w:t>
      </w:r>
      <w:r>
        <w:rPr>
          <w:sz w:val="32"/>
          <w:szCs w:val="32"/>
        </w:rPr>
        <w:t>verely:--beat, knock, overdrive)</w:t>
      </w:r>
    </w:p>
    <w:p w:rsidR="001E61EC" w:rsidRPr="004A289E" w:rsidRDefault="001E61EC" w:rsidP="001E61EC">
      <w:pPr>
        <w:widowControl w:val="0"/>
        <w:rPr>
          <w:sz w:val="16"/>
          <w:szCs w:val="16"/>
        </w:rPr>
      </w:pPr>
    </w:p>
    <w:p w:rsidR="001E61EC" w:rsidRPr="006D359C" w:rsidRDefault="001E61EC" w:rsidP="001E61EC">
      <w:pPr>
        <w:widowControl w:val="0"/>
        <w:rPr>
          <w:sz w:val="32"/>
          <w:szCs w:val="32"/>
        </w:rPr>
      </w:pPr>
      <w:r w:rsidRPr="006D359C">
        <w:rPr>
          <w:sz w:val="32"/>
          <w:szCs w:val="32"/>
        </w:rPr>
        <w:t xml:space="preserve">Mt 7:7 ¶ </w:t>
      </w:r>
      <w:proofErr w:type="gramStart"/>
      <w:r w:rsidRPr="006D359C">
        <w:rPr>
          <w:sz w:val="32"/>
          <w:szCs w:val="32"/>
        </w:rPr>
        <w:t>Ask,</w:t>
      </w:r>
      <w:proofErr w:type="gramEnd"/>
      <w:r w:rsidRPr="006D359C">
        <w:rPr>
          <w:sz w:val="32"/>
          <w:szCs w:val="32"/>
        </w:rPr>
        <w:t xml:space="preserve"> and it shall be given you; seek, and ye shall find; knock, and it shall be opened unto you:</w:t>
      </w:r>
    </w:p>
    <w:p w:rsidR="001E61EC" w:rsidRPr="006D359C" w:rsidRDefault="001E61EC" w:rsidP="001E61EC">
      <w:pPr>
        <w:widowControl w:val="0"/>
        <w:rPr>
          <w:sz w:val="32"/>
          <w:szCs w:val="32"/>
        </w:rPr>
      </w:pPr>
      <w:r w:rsidRPr="006D359C">
        <w:rPr>
          <w:sz w:val="32"/>
          <w:szCs w:val="32"/>
        </w:rPr>
        <w:t xml:space="preserve"> Lu 11:9 And I say unto you, Ask, and it shall be given you; seek, and ye shall find; knock, and it shall be opened unto you.</w:t>
      </w:r>
    </w:p>
    <w:p w:rsidR="001E61EC" w:rsidRPr="006D359C" w:rsidRDefault="001E61EC" w:rsidP="001E61EC">
      <w:pPr>
        <w:widowControl w:val="0"/>
        <w:rPr>
          <w:sz w:val="32"/>
          <w:szCs w:val="32"/>
        </w:rPr>
      </w:pPr>
      <w:r w:rsidRPr="006D359C">
        <w:rPr>
          <w:sz w:val="32"/>
          <w:szCs w:val="32"/>
        </w:rPr>
        <w:t xml:space="preserve"> Lu 13:25 When once the master of the house is risen up, and hath shut to the door, and ye begin to stand without, and to knock at the door, saying, Lord, Lord, open unto us; and he shall answer and say unto you, I know you not whence ye are:</w:t>
      </w:r>
    </w:p>
    <w:p w:rsidR="001E61EC" w:rsidRPr="000476DA" w:rsidRDefault="001E61EC" w:rsidP="001E61EC">
      <w:pPr>
        <w:widowControl w:val="0"/>
        <w:rPr>
          <w:sz w:val="32"/>
          <w:szCs w:val="32"/>
        </w:rPr>
      </w:pPr>
      <w:r w:rsidRPr="006D359C">
        <w:rPr>
          <w:sz w:val="32"/>
          <w:szCs w:val="32"/>
        </w:rPr>
        <w:t xml:space="preserve"> Re 3:20 Behold, I stand at the door, and knock: if any </w:t>
      </w:r>
      <w:proofErr w:type="gramStart"/>
      <w:r w:rsidRPr="006D359C">
        <w:rPr>
          <w:sz w:val="32"/>
          <w:szCs w:val="32"/>
        </w:rPr>
        <w:t>man hear</w:t>
      </w:r>
      <w:proofErr w:type="gramEnd"/>
      <w:r w:rsidRPr="006D359C">
        <w:rPr>
          <w:sz w:val="32"/>
          <w:szCs w:val="32"/>
        </w:rPr>
        <w:t xml:space="preserve"> my voice, and open the door, I will come in to him, and will sup with him, and he with me.</w:t>
      </w:r>
    </w:p>
    <w:p w:rsidR="001E61EC" w:rsidRPr="00D32E12" w:rsidRDefault="001E61EC" w:rsidP="00D32E12">
      <w:pPr>
        <w:rPr>
          <w:rFonts w:ascii="Times New Roman" w:hAnsi="Times New Roman" w:cs="Times New Roman"/>
          <w:sz w:val="32"/>
          <w:szCs w:val="32"/>
        </w:rPr>
      </w:pPr>
    </w:p>
    <w:sectPr w:rsidR="001E61EC" w:rsidRPr="00D32E12" w:rsidSect="00D32E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12"/>
    <w:rsid w:val="001E61EC"/>
    <w:rsid w:val="00416508"/>
    <w:rsid w:val="004B17E6"/>
    <w:rsid w:val="00922960"/>
    <w:rsid w:val="00BF280B"/>
    <w:rsid w:val="00D32E12"/>
    <w:rsid w:val="00D3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2011-10-04T06:43:00Z</dcterms:created>
  <dcterms:modified xsi:type="dcterms:W3CDTF">2011-10-04T10:06:00Z</dcterms:modified>
</cp:coreProperties>
</file>