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41477" w14:textId="77777777" w:rsidR="00C5325F" w:rsidRDefault="00013174">
      <w:pPr>
        <w:pStyle w:val="Heading1"/>
        <w:spacing w:before="77" w:line="246" w:lineRule="exact"/>
        <w:ind w:left="2983" w:right="2983"/>
        <w:jc w:val="center"/>
      </w:pPr>
      <w:r>
        <w:t>Kwame</w:t>
      </w:r>
      <w:r>
        <w:rPr>
          <w:spacing w:val="-2"/>
        </w:rPr>
        <w:t xml:space="preserve"> </w:t>
      </w:r>
      <w:r>
        <w:t>Lewis</w:t>
      </w:r>
    </w:p>
    <w:p w14:paraId="3AC20EB8" w14:textId="77777777" w:rsidR="00C5325F" w:rsidRDefault="00013174">
      <w:pPr>
        <w:spacing w:before="4" w:line="228" w:lineRule="auto"/>
        <w:ind w:left="2985" w:right="2983"/>
        <w:jc w:val="center"/>
        <w:rPr>
          <w:b/>
        </w:rPr>
      </w:pPr>
      <w:r>
        <w:rPr>
          <w:b/>
          <w:spacing w:val="-2"/>
        </w:rPr>
        <w:t>1724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Valley</w:t>
      </w:r>
      <w:r>
        <w:rPr>
          <w:b/>
        </w:rPr>
        <w:t xml:space="preserve"> </w:t>
      </w:r>
      <w:r>
        <w:rPr>
          <w:b/>
          <w:spacing w:val="-1"/>
        </w:rPr>
        <w:t>Forge road,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Allentown,</w:t>
      </w:r>
      <w:r>
        <w:rPr>
          <w:b/>
        </w:rPr>
        <w:t xml:space="preserve"> </w:t>
      </w:r>
      <w:r>
        <w:rPr>
          <w:b/>
          <w:spacing w:val="-1"/>
        </w:rPr>
        <w:t>PA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18104</w:t>
      </w:r>
      <w:r>
        <w:rPr>
          <w:b/>
          <w:spacing w:val="-52"/>
        </w:rPr>
        <w:t xml:space="preserve"> </w:t>
      </w:r>
      <w:hyperlink r:id="rId5">
        <w:r>
          <w:rPr>
            <w:b/>
          </w:rPr>
          <w:t>Kwame.Lewis1724@gmail.com</w:t>
        </w:r>
      </w:hyperlink>
    </w:p>
    <w:p w14:paraId="41BB7B7D" w14:textId="77777777" w:rsidR="00C5325F" w:rsidRDefault="00013174">
      <w:pPr>
        <w:pStyle w:val="Heading1"/>
        <w:spacing w:line="242" w:lineRule="exact"/>
        <w:ind w:left="2983" w:right="2983"/>
        <w:jc w:val="center"/>
      </w:pPr>
      <w:r>
        <w:t>973-518-1708</w:t>
      </w:r>
    </w:p>
    <w:p w14:paraId="507D51A9" w14:textId="77777777" w:rsidR="00C5325F" w:rsidRDefault="00C5325F">
      <w:pPr>
        <w:pStyle w:val="BodyText"/>
        <w:spacing w:before="10" w:line="240" w:lineRule="auto"/>
        <w:ind w:left="0" w:firstLine="0"/>
        <w:rPr>
          <w:b/>
          <w:sz w:val="11"/>
        </w:rPr>
      </w:pPr>
    </w:p>
    <w:p w14:paraId="72B2A5C5" w14:textId="77777777" w:rsidR="00C5325F" w:rsidRDefault="00013174">
      <w:pPr>
        <w:spacing w:before="91" w:line="247" w:lineRule="exact"/>
        <w:ind w:left="100"/>
        <w:rPr>
          <w:b/>
        </w:rPr>
      </w:pPr>
      <w:r>
        <w:rPr>
          <w:b/>
        </w:rPr>
        <w:t>Relevant</w:t>
      </w:r>
      <w:r>
        <w:rPr>
          <w:b/>
          <w:spacing w:val="-1"/>
        </w:rPr>
        <w:t xml:space="preserve"> </w:t>
      </w:r>
      <w:r>
        <w:rPr>
          <w:b/>
        </w:rPr>
        <w:t>Skills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Experience</w:t>
      </w:r>
    </w:p>
    <w:p w14:paraId="4A8E6D8D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line="241" w:lineRule="exact"/>
      </w:pPr>
      <w:r>
        <w:t>Performed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UAT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Start-up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Conduct</w:t>
      </w:r>
    </w:p>
    <w:p w14:paraId="550DA525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Create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specifications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proofErr w:type="gramStart"/>
      <w:r>
        <w:t>documents</w:t>
      </w:r>
      <w:proofErr w:type="gramEnd"/>
    </w:p>
    <w:p w14:paraId="07855E00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Design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QC</w:t>
      </w:r>
      <w:r>
        <w:rPr>
          <w:spacing w:val="-1"/>
        </w:rPr>
        <w:t xml:space="preserve"> </w:t>
      </w:r>
      <w:r>
        <w:t>outputs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reports</w:t>
      </w:r>
    </w:p>
    <w:p w14:paraId="2273EC82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Analyzed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reviewed</w:t>
      </w:r>
      <w:r>
        <w:rPr>
          <w:spacing w:val="-1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profiles,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listings,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SAS</w:t>
      </w:r>
      <w:r>
        <w:rPr>
          <w:spacing w:val="-1"/>
        </w:rPr>
        <w:t xml:space="preserve"> </w:t>
      </w:r>
      <w:r>
        <w:t>Listings</w:t>
      </w:r>
    </w:p>
    <w:p w14:paraId="54450E24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Run</w:t>
      </w:r>
      <w:r>
        <w:rPr>
          <w:spacing w:val="-6"/>
        </w:rPr>
        <w:t xml:space="preserve"> </w:t>
      </w:r>
      <w:r>
        <w:t>Weekly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Listings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SAS</w:t>
      </w:r>
      <w:r>
        <w:rPr>
          <w:spacing w:val="-1"/>
        </w:rPr>
        <w:t xml:space="preserve"> </w:t>
      </w:r>
      <w:r>
        <w:t>Listings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EDC</w:t>
      </w:r>
      <w:r>
        <w:rPr>
          <w:spacing w:val="-2"/>
        </w:rPr>
        <w:t xml:space="preserve"> </w:t>
      </w:r>
      <w:r>
        <w:t>reporter</w:t>
      </w:r>
      <w:r>
        <w:rPr>
          <w:spacing w:val="-2"/>
        </w:rPr>
        <w:t xml:space="preserve"> </w:t>
      </w:r>
      <w:proofErr w:type="gramStart"/>
      <w:r>
        <w:t>modules</w:t>
      </w:r>
      <w:proofErr w:type="gramEnd"/>
    </w:p>
    <w:p w14:paraId="783C6FE3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Reviewed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trial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</w:t>
      </w:r>
    </w:p>
    <w:p w14:paraId="419D5E7C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Laboratory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maintenance</w:t>
      </w:r>
    </w:p>
    <w:p w14:paraId="4D3EA12C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Database</w:t>
      </w:r>
      <w:r>
        <w:rPr>
          <w:spacing w:val="-4"/>
        </w:rPr>
        <w:t xml:space="preserve"> </w:t>
      </w:r>
      <w:r>
        <w:t>cleaning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discrepancy</w:t>
      </w:r>
      <w:r>
        <w:rPr>
          <w:spacing w:val="-2"/>
        </w:rPr>
        <w:t xml:space="preserve"> </w:t>
      </w:r>
      <w:r>
        <w:t>management.</w:t>
      </w:r>
    </w:p>
    <w:p w14:paraId="76BA04ED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Perform</w:t>
      </w:r>
      <w:r>
        <w:rPr>
          <w:spacing w:val="-3"/>
        </w:rPr>
        <w:t xml:space="preserve"> </w:t>
      </w:r>
      <w:r>
        <w:t>oversight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Cleaning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throughout</w:t>
      </w:r>
      <w:r>
        <w:rPr>
          <w:spacing w:val="-2"/>
        </w:rPr>
        <w:t xml:space="preserve"> </w:t>
      </w:r>
      <w:proofErr w:type="gramStart"/>
      <w:r>
        <w:t>Conduct</w:t>
      </w:r>
      <w:proofErr w:type="gramEnd"/>
    </w:p>
    <w:p w14:paraId="595BE02C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Perform</w:t>
      </w:r>
      <w:r>
        <w:rPr>
          <w:spacing w:val="-3"/>
        </w:rPr>
        <w:t xml:space="preserve"> </w:t>
      </w:r>
      <w:r>
        <w:t>oversight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QC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proofErr w:type="gramStart"/>
      <w:r>
        <w:t>creation</w:t>
      </w:r>
      <w:proofErr w:type="gramEnd"/>
    </w:p>
    <w:p w14:paraId="34B3DD5D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Performed</w:t>
      </w:r>
      <w:r>
        <w:rPr>
          <w:spacing w:val="-2"/>
        </w:rPr>
        <w:t xml:space="preserve"> </w:t>
      </w:r>
      <w:r>
        <w:t>SAE</w:t>
      </w:r>
      <w:r>
        <w:rPr>
          <w:spacing w:val="-2"/>
        </w:rPr>
        <w:t xml:space="preserve"> </w:t>
      </w:r>
      <w:r>
        <w:t>reconciliation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lab</w:t>
      </w:r>
      <w:r>
        <w:rPr>
          <w:spacing w:val="-2"/>
        </w:rPr>
        <w:t xml:space="preserve"> </w:t>
      </w:r>
      <w:proofErr w:type="gramStart"/>
      <w:r>
        <w:t>reconciliation</w:t>
      </w:r>
      <w:proofErr w:type="gramEnd"/>
    </w:p>
    <w:p w14:paraId="73400968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6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Medidata-Rave</w:t>
      </w:r>
      <w:r>
        <w:rPr>
          <w:spacing w:val="-3"/>
        </w:rPr>
        <w:t xml:space="preserve"> </w:t>
      </w:r>
      <w:r>
        <w:t>experience</w:t>
      </w:r>
    </w:p>
    <w:p w14:paraId="7AB5C5B3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2</w:t>
      </w:r>
      <w:r>
        <w:rPr>
          <w:spacing w:val="-2"/>
        </w:rPr>
        <w:t xml:space="preserve"> </w:t>
      </w:r>
      <w:proofErr w:type="spellStart"/>
      <w:r>
        <w:t>years</w:t>
      </w:r>
      <w:r>
        <w:rPr>
          <w:spacing w:val="-1"/>
        </w:rPr>
        <w:t xml:space="preserve"> </w:t>
      </w:r>
      <w:r>
        <w:t>experience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Inform</w:t>
      </w:r>
      <w:r>
        <w:rPr>
          <w:spacing w:val="-2"/>
        </w:rPr>
        <w:t xml:space="preserve"> </w:t>
      </w:r>
      <w:proofErr w:type="gramStart"/>
      <w:r>
        <w:t>experience</w:t>
      </w:r>
      <w:proofErr w:type="gramEnd"/>
    </w:p>
    <w:p w14:paraId="2A6E6C06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Utilized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Clinical,</w:t>
      </w:r>
      <w:r>
        <w:rPr>
          <w:spacing w:val="-1"/>
        </w:rPr>
        <w:t xml:space="preserve"> </w:t>
      </w:r>
      <w:r>
        <w:t>OC-RDC,</w:t>
      </w:r>
      <w:r>
        <w:rPr>
          <w:spacing w:val="-1"/>
        </w:rPr>
        <w:t xml:space="preserve"> </w:t>
      </w:r>
      <w:proofErr w:type="spellStart"/>
      <w:r>
        <w:t>Medrio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in-house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systems.</w:t>
      </w:r>
    </w:p>
    <w:p w14:paraId="6932EFBA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5" w:line="225" w:lineRule="auto"/>
        <w:ind w:right="247"/>
      </w:pPr>
      <w:r>
        <w:t>Worked</w:t>
      </w:r>
      <w:r>
        <w:rPr>
          <w:spacing w:val="-5"/>
        </w:rPr>
        <w:t xml:space="preserve"> </w:t>
      </w:r>
      <w:r>
        <w:t>collaboratively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Programmers,</w:t>
      </w:r>
      <w:r>
        <w:rPr>
          <w:spacing w:val="-5"/>
        </w:rPr>
        <w:t xml:space="preserve"> </w:t>
      </w:r>
      <w:r>
        <w:t>CRA,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Programmers,</w:t>
      </w:r>
      <w:r>
        <w:rPr>
          <w:spacing w:val="-4"/>
        </w:rPr>
        <w:t xml:space="preserve"> </w:t>
      </w:r>
      <w:proofErr w:type="gramStart"/>
      <w:r>
        <w:t>Biostatisticians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others Clinical, DSPH, Regulatory and Project Management staff to meet project deliverabl</w:t>
      </w:r>
      <w:r>
        <w:t>es and</w:t>
      </w:r>
      <w:r>
        <w:rPr>
          <w:spacing w:val="1"/>
        </w:rPr>
        <w:t xml:space="preserve"> </w:t>
      </w:r>
      <w:r>
        <w:t>timelines</w:t>
      </w:r>
      <w:r>
        <w:rPr>
          <w:spacing w:val="-1"/>
        </w:rPr>
        <w:t xml:space="preserve"> </w:t>
      </w:r>
      <w:r>
        <w:t>for routine</w:t>
      </w:r>
      <w:r>
        <w:rPr>
          <w:spacing w:val="-2"/>
        </w:rPr>
        <w:t xml:space="preserve"> </w:t>
      </w:r>
      <w:r>
        <w:t>to basic</w:t>
      </w:r>
      <w:r>
        <w:rPr>
          <w:spacing w:val="-2"/>
        </w:rPr>
        <w:t xml:space="preserve"> </w:t>
      </w:r>
      <w:r>
        <w:t>clinical data</w:t>
      </w:r>
      <w:r>
        <w:rPr>
          <w:spacing w:val="-2"/>
        </w:rPr>
        <w:t xml:space="preserve"> </w:t>
      </w:r>
      <w:r>
        <w:t>acquisition, quality</w:t>
      </w:r>
      <w:r>
        <w:rPr>
          <w:spacing w:val="-1"/>
        </w:rPr>
        <w:t xml:space="preserve"> </w:t>
      </w:r>
      <w:r>
        <w:t>checking and</w:t>
      </w:r>
      <w:r>
        <w:rPr>
          <w:spacing w:val="-1"/>
        </w:rPr>
        <w:t xml:space="preserve"> </w:t>
      </w:r>
      <w:r>
        <w:t>reporting.</w:t>
      </w:r>
    </w:p>
    <w:p w14:paraId="6223B2B2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Provided</w:t>
      </w:r>
      <w:r>
        <w:rPr>
          <w:spacing w:val="-4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outstanding</w:t>
      </w:r>
      <w:r>
        <w:rPr>
          <w:spacing w:val="-4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requeries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Trial</w:t>
      </w:r>
      <w:r>
        <w:rPr>
          <w:spacing w:val="-7"/>
        </w:rPr>
        <w:t xml:space="preserve"> </w:t>
      </w:r>
      <w:r>
        <w:t>Team</w:t>
      </w:r>
    </w:p>
    <w:p w14:paraId="0E8B47BC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Follow</w:t>
      </w:r>
      <w:r>
        <w:rPr>
          <w:spacing w:val="-2"/>
        </w:rPr>
        <w:t xml:space="preserve"> </w:t>
      </w:r>
      <w:r>
        <w:t>Plans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SOPs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consistency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databases.</w:t>
      </w:r>
    </w:p>
    <w:p w14:paraId="104BAE73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Continual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SOP’s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adherence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GCP</w:t>
      </w:r>
      <w:proofErr w:type="gramEnd"/>
    </w:p>
    <w:p w14:paraId="42701944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Review</w:t>
      </w:r>
      <w:r>
        <w:rPr>
          <w:spacing w:val="-2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>Regulations/ICH</w:t>
      </w:r>
      <w:r>
        <w:rPr>
          <w:spacing w:val="-1"/>
        </w:rPr>
        <w:t xml:space="preserve"> </w:t>
      </w:r>
      <w:r>
        <w:t>Guidelines</w:t>
      </w:r>
    </w:p>
    <w:p w14:paraId="618614FA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</w:pPr>
      <w:r>
        <w:t>CRF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Tracking</w:t>
      </w:r>
    </w:p>
    <w:p w14:paraId="6FDF9B66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5" w:line="225" w:lineRule="auto"/>
        <w:ind w:right="138"/>
      </w:pPr>
      <w:r>
        <w:rPr>
          <w:spacing w:val="-1"/>
        </w:rPr>
        <w:t>Reviewed and Coordinated dictio</w:t>
      </w:r>
      <w:r>
        <w:rPr>
          <w:spacing w:val="-1"/>
        </w:rPr>
        <w:t xml:space="preserve">nary </w:t>
      </w:r>
      <w:r>
        <w:t>coding updates with Medical Coder. Reviewed</w:t>
      </w:r>
      <w:r>
        <w:rPr>
          <w:spacing w:val="1"/>
        </w:rPr>
        <w:t xml:space="preserve"> </w:t>
      </w:r>
      <w:r>
        <w:t>MEDRA 23.1 and</w:t>
      </w:r>
      <w:r>
        <w:rPr>
          <w:spacing w:val="-52"/>
        </w:rPr>
        <w:t xml:space="preserve"> </w:t>
      </w:r>
      <w:r>
        <w:t>WHODRUG,</w:t>
      </w:r>
      <w:r>
        <w:rPr>
          <w:spacing w:val="-1"/>
        </w:rPr>
        <w:t xml:space="preserve"> </w:t>
      </w:r>
      <w:r>
        <w:t>working on clinical trial phases I, II,</w:t>
      </w:r>
      <w:r>
        <w:rPr>
          <w:spacing w:val="-1"/>
        </w:rPr>
        <w:t xml:space="preserve"> </w:t>
      </w:r>
      <w:r>
        <w:t>and III</w:t>
      </w:r>
    </w:p>
    <w:p w14:paraId="70599D6D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59" w:line="240" w:lineRule="auto"/>
      </w:pPr>
      <w:r>
        <w:rPr>
          <w:spacing w:val="-1"/>
        </w:rPr>
        <w:t xml:space="preserve">Senior Clinical </w:t>
      </w:r>
      <w:r>
        <w:t>Research</w:t>
      </w:r>
      <w:r>
        <w:rPr>
          <w:spacing w:val="-14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7 years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experience.</w:t>
      </w:r>
    </w:p>
    <w:p w14:paraId="38F944BA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52" w:line="240" w:lineRule="auto"/>
      </w:pPr>
      <w:r>
        <w:t>Serve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proofErr w:type="gramStart"/>
      <w:r>
        <w:t>sites</w:t>
      </w:r>
      <w:proofErr w:type="gramEnd"/>
    </w:p>
    <w:p w14:paraId="4DCE5D39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25" w:line="240" w:lineRule="auto"/>
      </w:pPr>
      <w:r>
        <w:t>Serve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proofErr w:type="gramStart"/>
      <w:r>
        <w:t>sites</w:t>
      </w:r>
      <w:proofErr w:type="gramEnd"/>
    </w:p>
    <w:p w14:paraId="00DB42C1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26" w:line="264" w:lineRule="auto"/>
        <w:ind w:right="604"/>
      </w:pPr>
      <w:r>
        <w:t>Provide</w:t>
      </w:r>
      <w:r>
        <w:rPr>
          <w:spacing w:val="-3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(EDC),</w:t>
      </w:r>
      <w:r>
        <w:rPr>
          <w:spacing w:val="-2"/>
        </w:rPr>
        <w:t xml:space="preserve"> </w:t>
      </w:r>
      <w:r>
        <w:t>reviewing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completeness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consistency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generating and resolving queries</w:t>
      </w:r>
      <w:r>
        <w:rPr>
          <w:spacing w:val="-1"/>
        </w:rPr>
        <w:t xml:space="preserve"> </w:t>
      </w:r>
      <w:r>
        <w:t xml:space="preserve">during monitoring </w:t>
      </w:r>
      <w:proofErr w:type="gramStart"/>
      <w:r>
        <w:t>visits</w:t>
      </w:r>
      <w:proofErr w:type="gramEnd"/>
    </w:p>
    <w:p w14:paraId="769CA0EE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" w:line="240" w:lineRule="auto"/>
      </w:pPr>
      <w:r>
        <w:t>Meet</w:t>
      </w:r>
      <w:r>
        <w:rPr>
          <w:spacing w:val="-2"/>
        </w:rPr>
        <w:t xml:space="preserve"> </w:t>
      </w:r>
      <w:r>
        <w:t>regularly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PIs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issues/concerns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study</w:t>
      </w:r>
      <w:proofErr w:type="gramEnd"/>
    </w:p>
    <w:p w14:paraId="71D6BADA" w14:textId="77777777" w:rsidR="00C5325F" w:rsidRDefault="0001317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26" w:line="240" w:lineRule="auto"/>
      </w:pPr>
      <w:r>
        <w:t>Advise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personnel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sponsor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proofErr w:type="gramStart"/>
      <w:r>
        <w:t>conduct</w:t>
      </w:r>
      <w:proofErr w:type="gramEnd"/>
    </w:p>
    <w:p w14:paraId="55CB3441" w14:textId="77777777" w:rsidR="00C5325F" w:rsidRDefault="00C5325F">
      <w:pPr>
        <w:pStyle w:val="BodyText"/>
        <w:spacing w:line="240" w:lineRule="auto"/>
        <w:ind w:left="0" w:firstLine="0"/>
        <w:rPr>
          <w:sz w:val="24"/>
        </w:rPr>
      </w:pPr>
    </w:p>
    <w:p w14:paraId="6FA09394" w14:textId="77777777" w:rsidR="00C5325F" w:rsidRDefault="00C5325F">
      <w:pPr>
        <w:pStyle w:val="BodyText"/>
        <w:spacing w:before="5" w:line="240" w:lineRule="auto"/>
        <w:ind w:left="0" w:firstLine="0"/>
        <w:rPr>
          <w:sz w:val="35"/>
        </w:rPr>
      </w:pPr>
    </w:p>
    <w:p w14:paraId="7E4A792B" w14:textId="77777777" w:rsidR="00C5325F" w:rsidRDefault="00013174">
      <w:pPr>
        <w:ind w:left="100"/>
        <w:rPr>
          <w:b/>
        </w:rPr>
      </w:pPr>
      <w:r>
        <w:rPr>
          <w:b/>
          <w:u w:val="thick"/>
        </w:rPr>
        <w:t>Professional</w:t>
      </w:r>
      <w:r>
        <w:rPr>
          <w:b/>
          <w:spacing w:val="-3"/>
          <w:u w:val="thick"/>
        </w:rPr>
        <w:t xml:space="preserve"> </w:t>
      </w:r>
      <w:r>
        <w:rPr>
          <w:b/>
          <w:u w:val="thick"/>
        </w:rPr>
        <w:t>Experience</w:t>
      </w:r>
    </w:p>
    <w:p w14:paraId="0A174FC0" w14:textId="77777777" w:rsidR="00C5325F" w:rsidRDefault="00C5325F">
      <w:pPr>
        <w:pStyle w:val="BodyText"/>
        <w:spacing w:before="7" w:line="240" w:lineRule="auto"/>
        <w:ind w:left="0" w:firstLine="0"/>
        <w:rPr>
          <w:b/>
          <w:sz w:val="25"/>
        </w:rPr>
      </w:pPr>
    </w:p>
    <w:p w14:paraId="3B5B263B" w14:textId="77777777" w:rsidR="00C5325F" w:rsidRDefault="00013174">
      <w:pPr>
        <w:spacing w:line="290" w:lineRule="auto"/>
        <w:ind w:left="100" w:right="8594"/>
        <w:rPr>
          <w:b/>
        </w:rPr>
      </w:pPr>
      <w:r>
        <w:rPr>
          <w:b/>
          <w:spacing w:val="-1"/>
        </w:rPr>
        <w:t xml:space="preserve">IQVIA </w:t>
      </w:r>
      <w:r>
        <w:rPr>
          <w:b/>
        </w:rPr>
        <w:t>Biotech</w:t>
      </w:r>
      <w:r>
        <w:rPr>
          <w:b/>
          <w:spacing w:val="1"/>
        </w:rPr>
        <w:t xml:space="preserve"> </w:t>
      </w:r>
      <w:r>
        <w:rPr>
          <w:b/>
        </w:rPr>
        <w:t>Morrisville,</w:t>
      </w:r>
      <w:r>
        <w:rPr>
          <w:b/>
          <w:spacing w:val="-13"/>
        </w:rPr>
        <w:t xml:space="preserve"> </w:t>
      </w:r>
      <w:r>
        <w:rPr>
          <w:b/>
        </w:rPr>
        <w:t>NC</w:t>
      </w:r>
    </w:p>
    <w:p w14:paraId="32D68917" w14:textId="77777777" w:rsidR="00C5325F" w:rsidRDefault="00013174">
      <w:pPr>
        <w:pStyle w:val="Heading1"/>
        <w:spacing w:before="2" w:line="290" w:lineRule="auto"/>
        <w:ind w:right="6832"/>
      </w:pPr>
      <w:r>
        <w:rPr>
          <w:spacing w:val="-1"/>
        </w:rPr>
        <w:t>Senior</w:t>
      </w:r>
      <w:r>
        <w:rPr>
          <w:spacing w:val="-3"/>
        </w:rPr>
        <w:t xml:space="preserve"> </w:t>
      </w:r>
      <w:r>
        <w:rPr>
          <w:spacing w:val="-1"/>
        </w:rPr>
        <w:t>Clinical</w:t>
      </w:r>
      <w:r>
        <w:t xml:space="preserve"> Research</w:t>
      </w:r>
      <w:r>
        <w:rPr>
          <w:spacing w:val="-12"/>
        </w:rPr>
        <w:t xml:space="preserve"> </w:t>
      </w:r>
      <w:r>
        <w:t>Associate</w:t>
      </w:r>
      <w:r>
        <w:rPr>
          <w:spacing w:val="-52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t>2019-Present</w:t>
      </w:r>
    </w:p>
    <w:p w14:paraId="6B560128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185" w:line="228" w:lineRule="auto"/>
        <w:ind w:right="212"/>
      </w:pPr>
      <w:r>
        <w:t>Perform site selection, initiation, monitoring and close-out visits in accordance with contracted scope of</w:t>
      </w:r>
      <w:r>
        <w:rPr>
          <w:spacing w:val="-5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and good clinical practice.</w:t>
      </w:r>
    </w:p>
    <w:p w14:paraId="5D775883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36" w:lineRule="exact"/>
      </w:pPr>
      <w:r>
        <w:t>Provide</w:t>
      </w:r>
      <w:r>
        <w:rPr>
          <w:spacing w:val="-3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visits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variety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protocols,</w:t>
      </w:r>
      <w:r>
        <w:rPr>
          <w:spacing w:val="-1"/>
        </w:rPr>
        <w:t xml:space="preserve"> </w:t>
      </w:r>
      <w:proofErr w:type="gramStart"/>
      <w:r>
        <w:t>sites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therapeutic</w:t>
      </w:r>
      <w:r>
        <w:rPr>
          <w:spacing w:val="-2"/>
        </w:rPr>
        <w:t xml:space="preserve"> </w:t>
      </w:r>
      <w:r>
        <w:t>areas.</w:t>
      </w:r>
    </w:p>
    <w:p w14:paraId="468B7288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6" w:lineRule="exact"/>
      </w:pPr>
      <w:r>
        <w:t>Administer</w:t>
      </w:r>
      <w:r>
        <w:rPr>
          <w:spacing w:val="-2"/>
        </w:rPr>
        <w:t xml:space="preserve"> </w:t>
      </w:r>
      <w:r>
        <w:t>pr</w:t>
      </w:r>
      <w:r>
        <w:t>otocol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sites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of</w:t>
      </w:r>
    </w:p>
    <w:p w14:paraId="6EB5962F" w14:textId="77777777" w:rsidR="00C5325F" w:rsidRDefault="00C5325F">
      <w:pPr>
        <w:spacing w:line="246" w:lineRule="exact"/>
        <w:sectPr w:rsidR="00C5325F">
          <w:type w:val="continuous"/>
          <w:pgSz w:w="12240" w:h="15840"/>
          <w:pgMar w:top="1240" w:right="1040" w:bottom="280" w:left="1020" w:header="720" w:footer="720" w:gutter="0"/>
          <w:cols w:space="720"/>
        </w:sectPr>
      </w:pPr>
    </w:p>
    <w:p w14:paraId="474F6D8E" w14:textId="77777777" w:rsidR="00C5325F" w:rsidRDefault="00013174">
      <w:pPr>
        <w:pStyle w:val="BodyText"/>
        <w:spacing w:before="77" w:line="246" w:lineRule="exact"/>
        <w:ind w:firstLine="0"/>
        <w:jc w:val="both"/>
      </w:pPr>
      <w:r>
        <w:lastRenderedPageBreak/>
        <w:t>communication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sites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expectations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issues.</w:t>
      </w:r>
    </w:p>
    <w:p w14:paraId="4D2AAA64" w14:textId="77777777" w:rsidR="00C5325F" w:rsidRDefault="00013174">
      <w:pPr>
        <w:pStyle w:val="ListParagraph"/>
        <w:numPr>
          <w:ilvl w:val="0"/>
          <w:numId w:val="2"/>
        </w:numPr>
        <w:tabs>
          <w:tab w:val="left" w:pos="820"/>
        </w:tabs>
        <w:spacing w:before="4" w:line="228" w:lineRule="auto"/>
        <w:ind w:right="152"/>
        <w:jc w:val="both"/>
      </w:pPr>
      <w:r>
        <w:t>Evaluate the quality and integrity of study site practices related to the proper conduct of the protocol and</w:t>
      </w:r>
      <w:r>
        <w:rPr>
          <w:spacing w:val="-53"/>
        </w:rPr>
        <w:t xml:space="preserve"> </w:t>
      </w:r>
      <w:r>
        <w:t>adherence to applicable regulations. Escalate quality issues to Clinical Project Manager (CPM), Clinical</w:t>
      </w:r>
      <w:r>
        <w:rPr>
          <w:spacing w:val="-52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Specialist (CRS) and/or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mana</w:t>
      </w:r>
      <w:r>
        <w:t>ger.</w:t>
      </w:r>
    </w:p>
    <w:p w14:paraId="78D794F1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261"/>
      </w:pPr>
      <w:r>
        <w:t>Manage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studies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submissions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approvals,</w:t>
      </w:r>
      <w:r>
        <w:rPr>
          <w:spacing w:val="-2"/>
        </w:rPr>
        <w:t xml:space="preserve"> </w:t>
      </w:r>
      <w:r>
        <w:t>recruitment</w:t>
      </w:r>
      <w:r>
        <w:rPr>
          <w:spacing w:val="-52"/>
        </w:rPr>
        <w:t xml:space="preserve"> </w:t>
      </w:r>
      <w:r>
        <w:t>and enrollment, case report form (CRF) completion and submission, and data query generation and</w:t>
      </w:r>
      <w:r>
        <w:rPr>
          <w:spacing w:val="1"/>
        </w:rPr>
        <w:t xml:space="preserve"> </w:t>
      </w:r>
      <w:r>
        <w:t>resolution.</w:t>
      </w:r>
    </w:p>
    <w:p w14:paraId="0179E0DC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127"/>
      </w:pPr>
      <w:r>
        <w:t>Create and maintain appropriate documenta</w:t>
      </w:r>
      <w:r>
        <w:t>tion regarding site management, monitoring visit findings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submitting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reports,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follow-up</w:t>
      </w:r>
      <w:r>
        <w:rPr>
          <w:spacing w:val="-2"/>
        </w:rPr>
        <w:t xml:space="preserve"> </w:t>
      </w:r>
      <w:r>
        <w:t>letters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study</w:t>
      </w:r>
      <w:r>
        <w:rPr>
          <w:spacing w:val="-52"/>
        </w:rPr>
        <w:t xml:space="preserve"> </w:t>
      </w:r>
      <w:r>
        <w:t>documentation.</w:t>
      </w:r>
    </w:p>
    <w:p w14:paraId="3BB3FC6A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35" w:lineRule="exact"/>
      </w:pPr>
      <w:r>
        <w:t>Act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mentor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staff.</w:t>
      </w:r>
    </w:p>
    <w:p w14:paraId="02E73399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2" w:line="228" w:lineRule="auto"/>
        <w:ind w:right="1007"/>
      </w:pPr>
      <w:r>
        <w:t>May</w:t>
      </w:r>
      <w:r>
        <w:rPr>
          <w:spacing w:val="-2"/>
        </w:rPr>
        <w:t xml:space="preserve"> </w:t>
      </w:r>
      <w:proofErr w:type="gramStart"/>
      <w:r>
        <w:t>provide</w:t>
      </w:r>
      <w:r>
        <w:rPr>
          <w:spacing w:val="-2"/>
        </w:rPr>
        <w:t xml:space="preserve"> </w:t>
      </w:r>
      <w:r>
        <w:t>assistance</w:t>
      </w:r>
      <w:r>
        <w:rPr>
          <w:spacing w:val="-2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CRS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tools,</w:t>
      </w:r>
      <w:r>
        <w:rPr>
          <w:spacing w:val="-52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and processes.</w:t>
      </w:r>
    </w:p>
    <w:p w14:paraId="7AB31F4A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54" w:line="228" w:lineRule="auto"/>
        <w:ind w:right="854"/>
      </w:pPr>
      <w:r>
        <w:t>Participates in the investigator recruitment process. Performs site evaluation visits of potential</w:t>
      </w:r>
      <w:r>
        <w:rPr>
          <w:spacing w:val="1"/>
        </w:rPr>
        <w:t xml:space="preserve"> </w:t>
      </w:r>
      <w:r>
        <w:t xml:space="preserve">investigators. Evaluates the capability of the site to successfully </w:t>
      </w:r>
      <w:r>
        <w:t>manage and conduct the clinical</w:t>
      </w:r>
      <w:r>
        <w:rPr>
          <w:spacing w:val="-53"/>
        </w:rPr>
        <w:t xml:space="preserve"> </w:t>
      </w:r>
      <w:r>
        <w:t>study.</w:t>
      </w:r>
    </w:p>
    <w:p w14:paraId="44C44841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519"/>
      </w:pPr>
      <w:r>
        <w:t>Collaborates with the ISSC department to coordinate activities with the site in preparation for the</w:t>
      </w:r>
      <w:r>
        <w:rPr>
          <w:spacing w:val="1"/>
        </w:rPr>
        <w:t xml:space="preserve"> </w:t>
      </w:r>
      <w:r>
        <w:t>initiation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study.</w:t>
      </w:r>
      <w:r>
        <w:rPr>
          <w:spacing w:val="-4"/>
        </w:rPr>
        <w:t xml:space="preserve"> </w:t>
      </w:r>
      <w:r>
        <w:t>Obtains</w:t>
      </w:r>
      <w:r>
        <w:rPr>
          <w:spacing w:val="-3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implementation,</w:t>
      </w:r>
      <w:r>
        <w:rPr>
          <w:spacing w:val="-4"/>
        </w:rPr>
        <w:t xml:space="preserve"> </w:t>
      </w:r>
      <w:r>
        <w:t>monitoring,</w:t>
      </w:r>
      <w:r>
        <w:rPr>
          <w:spacing w:val="-52"/>
        </w:rPr>
        <w:t xml:space="preserve"> </w:t>
      </w:r>
      <w:r>
        <w:t>and evaluation of clinical trials. Works with ISSC and site staff to obtain regulatory (IRB/IEC)</w:t>
      </w:r>
      <w:r>
        <w:rPr>
          <w:spacing w:val="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of study specific</w:t>
      </w:r>
      <w:r>
        <w:rPr>
          <w:spacing w:val="-1"/>
        </w:rPr>
        <w:t xml:space="preserve"> </w:t>
      </w:r>
      <w:proofErr w:type="gramStart"/>
      <w:r>
        <w:t>documents</w:t>
      </w:r>
      <w:proofErr w:type="gramEnd"/>
    </w:p>
    <w:p w14:paraId="3914C573" w14:textId="77777777" w:rsidR="00C5325F" w:rsidRDefault="00013174">
      <w:pPr>
        <w:pStyle w:val="ListParagraph"/>
        <w:numPr>
          <w:ilvl w:val="0"/>
          <w:numId w:val="2"/>
        </w:numPr>
        <w:tabs>
          <w:tab w:val="left" w:pos="820"/>
        </w:tabs>
        <w:spacing w:before="5" w:line="225" w:lineRule="auto"/>
        <w:ind w:right="529"/>
        <w:jc w:val="both"/>
      </w:pPr>
      <w:r>
        <w:t>Performs study initiation activities, reviewing with the site personnel the protocol, regulatory issues,</w:t>
      </w:r>
      <w:r>
        <w:rPr>
          <w:spacing w:val="-53"/>
        </w:rPr>
        <w:t xml:space="preserve"> </w:t>
      </w:r>
      <w:r>
        <w:t xml:space="preserve">study procedures, and provides training on completion of the </w:t>
      </w:r>
      <w:proofErr w:type="gramStart"/>
      <w:r>
        <w:t>eCRF;</w:t>
      </w:r>
      <w:proofErr w:type="gramEnd"/>
      <w:r>
        <w:t xml:space="preserve"> monitoring activities and study</w:t>
      </w:r>
      <w:r>
        <w:rPr>
          <w:spacing w:val="1"/>
        </w:rPr>
        <w:t xml:space="preserve"> </w:t>
      </w:r>
      <w:r>
        <w:t>close-out</w:t>
      </w:r>
      <w:r>
        <w:rPr>
          <w:spacing w:val="-2"/>
        </w:rPr>
        <w:t xml:space="preserve"> </w:t>
      </w:r>
      <w:r>
        <w:t>activities.</w:t>
      </w:r>
    </w:p>
    <w:p w14:paraId="6CE78C77" w14:textId="77777777" w:rsidR="00C5325F" w:rsidRDefault="00013174">
      <w:pPr>
        <w:pStyle w:val="ListParagraph"/>
        <w:numPr>
          <w:ilvl w:val="0"/>
          <w:numId w:val="2"/>
        </w:numPr>
        <w:tabs>
          <w:tab w:val="left" w:pos="820"/>
        </w:tabs>
        <w:spacing w:line="234" w:lineRule="exact"/>
        <w:jc w:val="both"/>
      </w:pPr>
      <w:r>
        <w:t>Trains</w:t>
      </w:r>
      <w:r>
        <w:rPr>
          <w:spacing w:val="-2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EDC</w:t>
      </w:r>
      <w:r>
        <w:rPr>
          <w:spacing w:val="-1"/>
        </w:rPr>
        <w:t xml:space="preserve"> </w:t>
      </w:r>
      <w:r>
        <w:t>s</w:t>
      </w:r>
      <w:r>
        <w:t>ystem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verifies</w:t>
      </w:r>
      <w:r>
        <w:rPr>
          <w:spacing w:val="-1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system.</w:t>
      </w:r>
    </w:p>
    <w:p w14:paraId="0A049A35" w14:textId="77777777" w:rsidR="00C5325F" w:rsidRDefault="00013174">
      <w:pPr>
        <w:pStyle w:val="ListParagraph"/>
        <w:numPr>
          <w:ilvl w:val="0"/>
          <w:numId w:val="2"/>
        </w:numPr>
        <w:tabs>
          <w:tab w:val="left" w:pos="820"/>
        </w:tabs>
        <w:spacing w:before="4" w:line="228" w:lineRule="auto"/>
        <w:ind w:right="957"/>
        <w:jc w:val="both"/>
      </w:pPr>
      <w:r>
        <w:t xml:space="preserve">Assists in resolving any issues </w:t>
      </w:r>
      <w:proofErr w:type="gramStart"/>
      <w:r>
        <w:t>in order to</w:t>
      </w:r>
      <w:proofErr w:type="gramEnd"/>
      <w:r>
        <w:t xml:space="preserve"> ensure compliance with site file audits in conjunction</w:t>
      </w:r>
      <w:r>
        <w:rPr>
          <w:spacing w:val="-53"/>
        </w:rPr>
        <w:t xml:space="preserve"> </w:t>
      </w:r>
      <w:r>
        <w:t>with ISSC.</w:t>
      </w:r>
    </w:p>
    <w:p w14:paraId="6D9CA929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660"/>
      </w:pPr>
      <w:r>
        <w:t>Assures</w:t>
      </w:r>
      <w:r>
        <w:rPr>
          <w:spacing w:val="-4"/>
        </w:rPr>
        <w:t xml:space="preserve"> </w:t>
      </w:r>
      <w:r>
        <w:t>adherence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Practices,</w:t>
      </w:r>
      <w:r>
        <w:rPr>
          <w:spacing w:val="-4"/>
        </w:rPr>
        <w:t xml:space="preserve"> </w:t>
      </w:r>
      <w:r>
        <w:t>investigator</w:t>
      </w:r>
      <w:r>
        <w:rPr>
          <w:spacing w:val="-3"/>
        </w:rPr>
        <w:t xml:space="preserve"> </w:t>
      </w:r>
      <w:r>
        <w:t>integrity,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study</w:t>
      </w:r>
      <w:r>
        <w:rPr>
          <w:spacing w:val="-52"/>
        </w:rPr>
        <w:t xml:space="preserve"> </w:t>
      </w:r>
      <w:r>
        <w:t>proce</w:t>
      </w:r>
      <w:r>
        <w:t>dures through on-site monitoring visits. Performs validation of source documentation as</w:t>
      </w:r>
      <w:r>
        <w:rPr>
          <w:spacing w:val="1"/>
        </w:rPr>
        <w:t xml:space="preserve"> </w:t>
      </w:r>
      <w:r>
        <w:t>required by sponsor. Prepares monitoring reports and letters per the timelines defined in Novella</w:t>
      </w:r>
      <w:r>
        <w:rPr>
          <w:spacing w:val="1"/>
        </w:rPr>
        <w:t xml:space="preserve"> </w:t>
      </w:r>
      <w:r>
        <w:t>SOPs</w:t>
      </w:r>
      <w:r>
        <w:rPr>
          <w:spacing w:val="-1"/>
        </w:rPr>
        <w:t xml:space="preserve"> </w:t>
      </w:r>
      <w:r>
        <w:t>by using approved Novella/sponsor templates</w:t>
      </w:r>
      <w:r>
        <w:rPr>
          <w:spacing w:val="-1"/>
        </w:rPr>
        <w:t xml:space="preserve"> </w:t>
      </w:r>
      <w:r>
        <w:t>and reports.</w:t>
      </w:r>
    </w:p>
    <w:p w14:paraId="2E1275CB" w14:textId="77777777" w:rsidR="00C5325F" w:rsidRDefault="00013174">
      <w:pPr>
        <w:pStyle w:val="ListParagraph"/>
        <w:numPr>
          <w:ilvl w:val="0"/>
          <w:numId w:val="2"/>
        </w:numPr>
        <w:tabs>
          <w:tab w:val="left" w:pos="820"/>
        </w:tabs>
        <w:spacing w:before="5" w:line="225" w:lineRule="auto"/>
        <w:ind w:right="380"/>
        <w:jc w:val="both"/>
      </w:pPr>
      <w:proofErr w:type="gramStart"/>
      <w:r>
        <w:t>Documents</w:t>
      </w:r>
      <w:proofErr w:type="gramEnd"/>
      <w:r>
        <w:rPr>
          <w:spacing w:val="-4"/>
        </w:rPr>
        <w:t xml:space="preserve"> </w:t>
      </w:r>
      <w:r>
        <w:t>accountability,</w:t>
      </w:r>
      <w:r>
        <w:rPr>
          <w:spacing w:val="-3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sponsor. Performs investigational product inventory. Ensures return of unused materials to de</w:t>
      </w:r>
      <w:r>
        <w:t>signated</w:t>
      </w:r>
      <w:r>
        <w:rPr>
          <w:spacing w:val="-52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or verifies destruction as required.</w:t>
      </w:r>
    </w:p>
    <w:p w14:paraId="153DB5CE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512"/>
      </w:pPr>
      <w:r>
        <w:t>Reviews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CRF</w:t>
      </w:r>
      <w:r>
        <w:rPr>
          <w:spacing w:val="-1"/>
        </w:rPr>
        <w:t xml:space="preserve"> </w:t>
      </w:r>
      <w:r>
        <w:t>data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on-site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verification.</w:t>
      </w:r>
      <w:r>
        <w:rPr>
          <w:spacing w:val="-5"/>
        </w:rPr>
        <w:t xml:space="preserve"> </w:t>
      </w:r>
      <w:r>
        <w:t>Works with</w:t>
      </w:r>
      <w:r>
        <w:rPr>
          <w:spacing w:val="-1"/>
        </w:rPr>
        <w:t xml:space="preserve"> </w:t>
      </w:r>
      <w:r>
        <w:t>sites to</w:t>
      </w:r>
      <w:r>
        <w:rPr>
          <w:spacing w:val="-1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queries.</w:t>
      </w:r>
    </w:p>
    <w:p w14:paraId="7B745721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1" w:line="228" w:lineRule="auto"/>
        <w:ind w:right="1012"/>
      </w:pPr>
      <w:r>
        <w:t>May review protocols, eCRFs, study manuals and other related documents, as requested by the</w:t>
      </w:r>
      <w:r>
        <w:rPr>
          <w:spacing w:val="-53"/>
        </w:rPr>
        <w:t xml:space="preserve"> </w:t>
      </w:r>
      <w:r>
        <w:t>Clinical</w:t>
      </w:r>
      <w:r>
        <w:rPr>
          <w:spacing w:val="-5"/>
        </w:rPr>
        <w:t xml:space="preserve"> </w:t>
      </w:r>
      <w:r>
        <w:t>Trial Manager and/or Lead</w:t>
      </w:r>
      <w:r>
        <w:rPr>
          <w:spacing w:val="-1"/>
        </w:rPr>
        <w:t xml:space="preserve"> </w:t>
      </w:r>
      <w:r>
        <w:t>CRA.</w:t>
      </w:r>
    </w:p>
    <w:p w14:paraId="393F8F24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470"/>
      </w:pP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Novella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investigator;</w:t>
      </w:r>
      <w:r>
        <w:rPr>
          <w:spacing w:val="-4"/>
        </w:rPr>
        <w:t xml:space="preserve"> </w:t>
      </w:r>
      <w:r>
        <w:t>coordinates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correspondence;</w:t>
      </w:r>
      <w:r>
        <w:rPr>
          <w:spacing w:val="-2"/>
        </w:rPr>
        <w:t xml:space="preserve"> </w:t>
      </w:r>
      <w:r>
        <w:t>ensures</w:t>
      </w:r>
      <w:r>
        <w:rPr>
          <w:spacing w:val="-52"/>
        </w:rPr>
        <w:t xml:space="preserve"> </w:t>
      </w:r>
      <w:r>
        <w:t>timely</w:t>
      </w:r>
      <w:r>
        <w:rPr>
          <w:spacing w:val="-1"/>
        </w:rPr>
        <w:t xml:space="preserve"> </w:t>
      </w:r>
      <w:r>
        <w:t>transmission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</w:t>
      </w:r>
      <w:r>
        <w:t>linical data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and technical</w:t>
      </w:r>
      <w:r>
        <w:rPr>
          <w:spacing w:val="-1"/>
        </w:rPr>
        <w:t xml:space="preserve"> </w:t>
      </w:r>
      <w:r>
        <w:t>reporting,</w:t>
      </w:r>
      <w:r>
        <w:rPr>
          <w:spacing w:val="-1"/>
        </w:rPr>
        <w:t xml:space="preserve"> </w:t>
      </w:r>
      <w:r>
        <w:t>as requested.</w:t>
      </w:r>
    </w:p>
    <w:p w14:paraId="56631F2F" w14:textId="77777777" w:rsidR="00C5325F" w:rsidRDefault="00013174">
      <w:pPr>
        <w:pStyle w:val="ListParagraph"/>
        <w:numPr>
          <w:ilvl w:val="0"/>
          <w:numId w:val="2"/>
        </w:numPr>
        <w:tabs>
          <w:tab w:val="left" w:pos="820"/>
        </w:tabs>
        <w:spacing w:before="5" w:line="225" w:lineRule="auto"/>
        <w:ind w:right="1086"/>
        <w:jc w:val="both"/>
      </w:pPr>
      <w:r>
        <w:t>Performs study close-out visits per the study specific Clinical Monitoring Plan including final</w:t>
      </w:r>
      <w:r>
        <w:rPr>
          <w:spacing w:val="-52"/>
        </w:rPr>
        <w:t xml:space="preserve"> </w:t>
      </w:r>
      <w:r>
        <w:t xml:space="preserve">investigational product reconciliation and disposition, site study file reconciliation, </w:t>
      </w:r>
      <w:r>
        <w:t>data query</w:t>
      </w:r>
      <w:r>
        <w:rPr>
          <w:spacing w:val="-53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through to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lock</w:t>
      </w:r>
      <w:r>
        <w:rPr>
          <w:spacing w:val="-1"/>
        </w:rPr>
        <w:t xml:space="preserve"> </w:t>
      </w:r>
      <w:r>
        <w:t>and resolution</w:t>
      </w:r>
      <w:r>
        <w:rPr>
          <w:spacing w:val="-1"/>
        </w:rPr>
        <w:t xml:space="preserve"> </w:t>
      </w:r>
      <w:r>
        <w:t>of outstanding</w:t>
      </w:r>
      <w:r>
        <w:rPr>
          <w:spacing w:val="-1"/>
        </w:rPr>
        <w:t xml:space="preserve"> </w:t>
      </w:r>
      <w:r>
        <w:t>action items.</w:t>
      </w:r>
    </w:p>
    <w:p w14:paraId="33B03660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37" w:lineRule="exact"/>
      </w:pPr>
      <w:r>
        <w:t>Assists</w:t>
      </w:r>
      <w:r>
        <w:rPr>
          <w:spacing w:val="-1"/>
        </w:rPr>
        <w:t xml:space="preserve"> </w:t>
      </w:r>
      <w:r>
        <w:t>with,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attends,</w:t>
      </w:r>
      <w:r>
        <w:rPr>
          <w:spacing w:val="-1"/>
        </w:rPr>
        <w:t xml:space="preserve"> </w:t>
      </w:r>
      <w:r>
        <w:t>Investigator</w:t>
      </w:r>
      <w:r>
        <w:rPr>
          <w:spacing w:val="-1"/>
        </w:rPr>
        <w:t xml:space="preserve"> </w:t>
      </w:r>
      <w:r>
        <w:t>Meetings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studies.</w:t>
      </w:r>
    </w:p>
    <w:p w14:paraId="0A22D4B9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1" w:lineRule="exact"/>
      </w:pPr>
      <w:r>
        <w:t>Authorized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audits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concerns.</w:t>
      </w:r>
    </w:p>
    <w:p w14:paraId="75477A7F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1" w:lineRule="exact"/>
      </w:pPr>
      <w:r>
        <w:t>Attends</w:t>
      </w:r>
      <w:r>
        <w:rPr>
          <w:spacing w:val="-4"/>
        </w:rPr>
        <w:t xml:space="preserve"> </w:t>
      </w:r>
      <w:r>
        <w:t>study-related,</w:t>
      </w:r>
      <w:r>
        <w:rPr>
          <w:spacing w:val="-3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departmental,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meetings,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required.</w:t>
      </w:r>
    </w:p>
    <w:p w14:paraId="52334A4E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4" w:line="228" w:lineRule="auto"/>
        <w:ind w:right="426"/>
      </w:pPr>
      <w:r>
        <w:t>Ensures</w:t>
      </w:r>
      <w:r>
        <w:rPr>
          <w:spacing w:val="-2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study-related</w:t>
      </w:r>
      <w:r>
        <w:rPr>
          <w:spacing w:val="-2"/>
        </w:rPr>
        <w:t xml:space="preserve"> </w:t>
      </w:r>
      <w:r>
        <w:t>trainings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Novella</w:t>
      </w:r>
      <w:r>
        <w:rPr>
          <w:spacing w:val="-3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timelines;</w:t>
      </w:r>
      <w:r>
        <w:rPr>
          <w:spacing w:val="-2"/>
        </w:rPr>
        <w:t xml:space="preserve"> </w:t>
      </w:r>
      <w:r>
        <w:t>CTMS</w:t>
      </w:r>
      <w:r>
        <w:rPr>
          <w:spacing w:val="-52"/>
        </w:rPr>
        <w:t xml:space="preserve"> </w:t>
      </w:r>
      <w:r>
        <w:t>should</w:t>
      </w:r>
      <w:r>
        <w:rPr>
          <w:spacing w:val="-1"/>
        </w:rPr>
        <w:t xml:space="preserve"> </w:t>
      </w:r>
      <w:proofErr w:type="gramStart"/>
      <w:r>
        <w:t>be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at all</w:t>
      </w:r>
      <w:r>
        <w:rPr>
          <w:spacing w:val="-1"/>
        </w:rPr>
        <w:t xml:space="preserve"> </w:t>
      </w:r>
      <w:r>
        <w:t>times</w:t>
      </w:r>
      <w:proofErr w:type="gramEnd"/>
      <w:r>
        <w:t xml:space="preserve"> with the</w:t>
      </w:r>
      <w:r>
        <w:rPr>
          <w:spacing w:val="-1"/>
        </w:rPr>
        <w:t xml:space="preserve"> </w:t>
      </w:r>
      <w:r>
        <w:t>pertinent</w:t>
      </w:r>
      <w:r>
        <w:rPr>
          <w:spacing w:val="-2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updates/contacts.</w:t>
      </w:r>
    </w:p>
    <w:p w14:paraId="14B66908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37" w:lineRule="exact"/>
      </w:pPr>
      <w:r>
        <w:t>Ensures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deliverables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Novella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proofErr w:type="gramStart"/>
      <w:r>
        <w:t>timelines</w:t>
      </w:r>
      <w:proofErr w:type="gramEnd"/>
    </w:p>
    <w:p w14:paraId="34E81174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rPr>
          <w:spacing w:val="-1"/>
        </w:rPr>
        <w:t>Conducts Field Evaluation</w:t>
      </w:r>
      <w:r>
        <w:rPr>
          <w:spacing w:val="-5"/>
        </w:rPr>
        <w:t xml:space="preserve"> </w:t>
      </w:r>
      <w:r>
        <w:t>Visits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CRA</w:t>
      </w:r>
      <w:r>
        <w:rPr>
          <w:spacing w:val="-13"/>
        </w:rPr>
        <w:t xml:space="preserve"> </w:t>
      </w:r>
      <w:r>
        <w:t>Is,</w:t>
      </w:r>
      <w:r>
        <w:rPr>
          <w:spacing w:val="-1"/>
        </w:rPr>
        <w:t xml:space="preserve"> </w:t>
      </w:r>
      <w:r>
        <w:t>IIs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Sr.</w:t>
      </w:r>
      <w:r>
        <w:rPr>
          <w:spacing w:val="-1"/>
        </w:rPr>
        <w:t xml:space="preserve"> </w:t>
      </w:r>
      <w:r>
        <w:t>CRAs.</w:t>
      </w:r>
    </w:p>
    <w:p w14:paraId="45F255CC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6" w:lineRule="exact"/>
      </w:pP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mentor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junior CRAs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new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 xml:space="preserve">and/or </w:t>
      </w:r>
      <w:proofErr w:type="gramStart"/>
      <w:r>
        <w:t>study</w:t>
      </w:r>
      <w:proofErr w:type="gramEnd"/>
    </w:p>
    <w:p w14:paraId="7CD257F6" w14:textId="77777777" w:rsidR="00C5325F" w:rsidRDefault="00C5325F">
      <w:pPr>
        <w:spacing w:line="246" w:lineRule="exact"/>
        <w:sectPr w:rsidR="00C5325F">
          <w:pgSz w:w="12240" w:h="15840"/>
          <w:pgMar w:top="1240" w:right="1040" w:bottom="280" w:left="1020" w:header="720" w:footer="720" w:gutter="0"/>
          <w:cols w:space="720"/>
        </w:sectPr>
      </w:pPr>
    </w:p>
    <w:p w14:paraId="2C8564F1" w14:textId="77777777" w:rsidR="00C5325F" w:rsidRDefault="00013174">
      <w:pPr>
        <w:pStyle w:val="Heading1"/>
        <w:spacing w:before="88" w:line="228" w:lineRule="auto"/>
        <w:ind w:right="6457"/>
      </w:pPr>
      <w:r>
        <w:rPr>
          <w:spacing w:val="-1"/>
        </w:rPr>
        <w:lastRenderedPageBreak/>
        <w:t xml:space="preserve">IQVIA via Privy Data </w:t>
      </w:r>
      <w:r>
        <w:t>Consulting (NJ)</w:t>
      </w:r>
      <w:r>
        <w:rPr>
          <w:spacing w:val="-52"/>
        </w:rPr>
        <w:t xml:space="preserve"> </w:t>
      </w:r>
      <w:r>
        <w:t>Durham,</w:t>
      </w:r>
      <w:r>
        <w:rPr>
          <w:spacing w:val="-1"/>
        </w:rPr>
        <w:t xml:space="preserve"> </w:t>
      </w:r>
      <w:r>
        <w:t>NC</w:t>
      </w:r>
    </w:p>
    <w:p w14:paraId="147E2CAC" w14:textId="77777777" w:rsidR="00C5325F" w:rsidRDefault="00013174">
      <w:pPr>
        <w:spacing w:line="228" w:lineRule="auto"/>
        <w:ind w:left="100" w:right="7263"/>
        <w:rPr>
          <w:b/>
        </w:rPr>
      </w:pPr>
      <w:r>
        <w:rPr>
          <w:b/>
        </w:rPr>
        <w:t>Senior</w:t>
      </w:r>
      <w:r>
        <w:rPr>
          <w:b/>
          <w:spacing w:val="-9"/>
        </w:rPr>
        <w:t xml:space="preserve"> </w:t>
      </w:r>
      <w:r>
        <w:rPr>
          <w:b/>
        </w:rPr>
        <w:t>Clinical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52"/>
        </w:rPr>
        <w:t xml:space="preserve"> </w:t>
      </w:r>
      <w:r>
        <w:rPr>
          <w:b/>
        </w:rPr>
        <w:t>May</w:t>
      </w:r>
      <w:r>
        <w:rPr>
          <w:b/>
          <w:spacing w:val="-1"/>
        </w:rPr>
        <w:t xml:space="preserve"> </w:t>
      </w:r>
      <w:r>
        <w:rPr>
          <w:b/>
        </w:rPr>
        <w:t>2017 - October</w:t>
      </w:r>
      <w:r>
        <w:rPr>
          <w:b/>
          <w:spacing w:val="-4"/>
        </w:rPr>
        <w:t xml:space="preserve"> </w:t>
      </w:r>
      <w:r>
        <w:rPr>
          <w:b/>
        </w:rPr>
        <w:t>2019</w:t>
      </w:r>
    </w:p>
    <w:p w14:paraId="47848206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194" w:line="199" w:lineRule="auto"/>
        <w:ind w:right="854"/>
        <w:rPr>
          <w:rFonts w:ascii="Arial" w:hAnsi="Arial"/>
          <w:sz w:val="20"/>
        </w:rPr>
      </w:pPr>
      <w:r>
        <w:t>Provides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leadership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align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data</w:t>
      </w:r>
      <w:r>
        <w:rPr>
          <w:spacing w:val="-52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complex clinical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proofErr w:type="gramStart"/>
      <w:r>
        <w:t>projects</w:t>
      </w:r>
      <w:proofErr w:type="gramEnd"/>
    </w:p>
    <w:p w14:paraId="417CFB38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3" w:line="199" w:lineRule="auto"/>
        <w:ind w:right="352"/>
        <w:rPr>
          <w:rFonts w:ascii="Arial" w:hAnsi="Arial"/>
          <w:sz w:val="20"/>
        </w:rPr>
      </w:pPr>
      <w:r>
        <w:t>Efficiently</w:t>
      </w:r>
      <w:r>
        <w:rPr>
          <w:spacing w:val="-3"/>
        </w:rPr>
        <w:t xml:space="preserve"> </w:t>
      </w:r>
      <w:r>
        <w:t>plans,</w:t>
      </w:r>
      <w:r>
        <w:rPr>
          <w:spacing w:val="-2"/>
        </w:rPr>
        <w:t xml:space="preserve"> </w:t>
      </w:r>
      <w:r>
        <w:t>coordinates,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delivers</w:t>
      </w:r>
      <w:r>
        <w:rPr>
          <w:spacing w:val="-2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trial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timely</w:t>
      </w:r>
      <w:r>
        <w:rPr>
          <w:spacing w:val="-1"/>
        </w:rPr>
        <w:t xml:space="preserve"> </w:t>
      </w:r>
      <w:r>
        <w:t xml:space="preserve">manner for assigned </w:t>
      </w:r>
      <w:proofErr w:type="gramStart"/>
      <w:r>
        <w:t>projects</w:t>
      </w:r>
      <w:proofErr w:type="gramEnd"/>
    </w:p>
    <w:p w14:paraId="72BE616B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2" w:line="199" w:lineRule="auto"/>
        <w:ind w:right="763"/>
        <w:rPr>
          <w:rFonts w:ascii="Arial" w:hAnsi="Arial"/>
          <w:sz w:val="20"/>
        </w:rPr>
      </w:pP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gramStart"/>
      <w:r>
        <w:t>end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end</w:t>
      </w:r>
      <w:proofErr w:type="gramEnd"/>
      <w:r>
        <w:rPr>
          <w:spacing w:val="-1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for internal and external</w:t>
      </w:r>
      <w:r>
        <w:rPr>
          <w:spacing w:val="-1"/>
        </w:rPr>
        <w:t xml:space="preserve"> </w:t>
      </w:r>
      <w:r>
        <w:t>study team members</w:t>
      </w:r>
    </w:p>
    <w:p w14:paraId="0CAC2A0E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2" w:line="199" w:lineRule="auto"/>
        <w:ind w:right="127"/>
        <w:rPr>
          <w:rFonts w:ascii="Arial" w:hAnsi="Arial"/>
          <w:sz w:val="20"/>
        </w:rPr>
      </w:pPr>
      <w:r>
        <w:t>Provides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oversight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</w:t>
      </w:r>
      <w:r>
        <w:rPr>
          <w:spacing w:val="-52"/>
        </w:rPr>
        <w:t xml:space="preserve"> </w:t>
      </w:r>
      <w:proofErr w:type="gramStart"/>
      <w:r>
        <w:t>deliverables</w:t>
      </w:r>
      <w:proofErr w:type="gramEnd"/>
    </w:p>
    <w:p w14:paraId="43D60904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3" w:line="199" w:lineRule="auto"/>
        <w:ind w:right="100"/>
        <w:rPr>
          <w:rFonts w:ascii="Arial" w:hAnsi="Arial"/>
          <w:sz w:val="20"/>
        </w:rPr>
      </w:pPr>
      <w:r>
        <w:t>Takes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EDC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collaboration</w:t>
      </w:r>
      <w:r>
        <w:rPr>
          <w:spacing w:val="-52"/>
        </w:rPr>
        <w:t xml:space="preserve"> </w:t>
      </w:r>
      <w:r>
        <w:t>with partners supporting other data collection systems (</w:t>
      </w:r>
      <w:proofErr w:type="spellStart"/>
      <w:r>
        <w:t>eCOA</w:t>
      </w:r>
      <w:proofErr w:type="spellEnd"/>
      <w:r>
        <w:t>, External Data, Safety Gateway).</w:t>
      </w:r>
      <w:r>
        <w:rPr>
          <w:spacing w:val="1"/>
        </w:rPr>
        <w:t xml:space="preserve"> </w:t>
      </w:r>
      <w:r>
        <w:t>Enforces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conventions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expectations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defined</w:t>
      </w:r>
      <w:r>
        <w:rPr>
          <w:spacing w:val="-1"/>
        </w:rPr>
        <w:t xml:space="preserve"> </w:t>
      </w:r>
      <w:proofErr w:type="gramStart"/>
      <w:r>
        <w:t>processes</w:t>
      </w:r>
      <w:proofErr w:type="gramEnd"/>
    </w:p>
    <w:p w14:paraId="0524C58F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40"/>
        </w:tabs>
        <w:spacing w:before="3" w:line="199" w:lineRule="auto"/>
        <w:ind w:right="603"/>
        <w:jc w:val="both"/>
        <w:rPr>
          <w:rFonts w:ascii="Arial" w:hAnsi="Arial"/>
          <w:sz w:val="20"/>
        </w:rPr>
      </w:pPr>
      <w:r>
        <w:t>Autho</w:t>
      </w:r>
      <w:r>
        <w:t>rs, reviews/revises DM related study plans including Data Quality Management Plan, Data</w:t>
      </w:r>
      <w:r>
        <w:rPr>
          <w:spacing w:val="-53"/>
        </w:rPr>
        <w:t xml:space="preserve"> </w:t>
      </w:r>
      <w:r>
        <w:t>Validation Plans, Data Review Plan, eCRF Completion Guidelines and other study documents to</w:t>
      </w:r>
      <w:r>
        <w:rPr>
          <w:spacing w:val="-5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 xml:space="preserve">quality and </w:t>
      </w:r>
      <w:proofErr w:type="gramStart"/>
      <w:r>
        <w:t>standardization</w:t>
      </w:r>
      <w:proofErr w:type="gramEnd"/>
    </w:p>
    <w:p w14:paraId="6EBBB006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4" w:line="199" w:lineRule="auto"/>
        <w:ind w:right="321"/>
        <w:rPr>
          <w:rFonts w:ascii="Arial" w:hAnsi="Arial"/>
          <w:sz w:val="20"/>
        </w:rPr>
      </w:pPr>
      <w:r>
        <w:t xml:space="preserve">Chairs Data Quality Review meetings with </w:t>
      </w:r>
      <w:r>
        <w:t>cross functional study team members to ensure on-going</w:t>
      </w:r>
      <w:r>
        <w:rPr>
          <w:spacing w:val="-53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of trial data</w:t>
      </w:r>
      <w:r>
        <w:rPr>
          <w:spacing w:val="-1"/>
        </w:rPr>
        <w:t xml:space="preserve"> </w:t>
      </w:r>
      <w:proofErr w:type="gramStart"/>
      <w:r>
        <w:t>currency</w:t>
      </w:r>
      <w:r>
        <w:rPr>
          <w:spacing w:val="-1"/>
        </w:rPr>
        <w:t xml:space="preserve"> </w:t>
      </w:r>
      <w:r>
        <w:t>,</w:t>
      </w:r>
      <w:proofErr w:type="gramEnd"/>
      <w:r>
        <w:t xml:space="preserve"> quality and completeness</w:t>
      </w:r>
    </w:p>
    <w:p w14:paraId="315CD569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00" w:lineRule="exact"/>
        <w:rPr>
          <w:rFonts w:ascii="Arial" w:hAnsi="Arial"/>
          <w:sz w:val="20"/>
        </w:rPr>
      </w:pPr>
      <w:r>
        <w:t>Represents</w:t>
      </w:r>
      <w:r>
        <w:rPr>
          <w:spacing w:val="-3"/>
        </w:rPr>
        <w:t xml:space="preserve"> </w:t>
      </w:r>
      <w:r>
        <w:t>DM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submission</w:t>
      </w:r>
      <w:r>
        <w:rPr>
          <w:spacing w:val="-6"/>
        </w:rPr>
        <w:t xml:space="preserve"> </w:t>
      </w:r>
      <w:proofErr w:type="gramStart"/>
      <w:r>
        <w:t>Teams</w:t>
      </w:r>
      <w:proofErr w:type="gramEnd"/>
    </w:p>
    <w:p w14:paraId="5173E11B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11" w:lineRule="exact"/>
        <w:rPr>
          <w:rFonts w:ascii="Arial" w:hAnsi="Arial"/>
          <w:sz w:val="20"/>
        </w:rPr>
      </w:pPr>
      <w:r>
        <w:t>Lead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Health</w:t>
      </w:r>
      <w:r>
        <w:rPr>
          <w:spacing w:val="-14"/>
        </w:rPr>
        <w:t xml:space="preserve"> </w:t>
      </w:r>
      <w:r>
        <w:t>Authority</w:t>
      </w:r>
      <w:r>
        <w:rPr>
          <w:spacing w:val="-1"/>
        </w:rPr>
        <w:t xml:space="preserve"> </w:t>
      </w:r>
      <w:r>
        <w:t>inspections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audits</w:t>
      </w:r>
      <w:proofErr w:type="gramEnd"/>
    </w:p>
    <w:p w14:paraId="658F98FB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32" w:lineRule="exact"/>
        <w:rPr>
          <w:rFonts w:ascii="Arial" w:hAnsi="Arial"/>
          <w:sz w:val="20"/>
        </w:rPr>
      </w:pPr>
      <w:r>
        <w:t>Provides</w:t>
      </w:r>
      <w:r>
        <w:rPr>
          <w:spacing w:val="-2"/>
        </w:rPr>
        <w:t xml:space="preserve"> </w:t>
      </w:r>
      <w:r>
        <w:t>coaching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oversight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Leads</w:t>
      </w:r>
    </w:p>
    <w:p w14:paraId="50ECBCA9" w14:textId="77777777" w:rsidR="00C5325F" w:rsidRDefault="00013174">
      <w:pPr>
        <w:pStyle w:val="Heading1"/>
        <w:spacing w:before="166" w:line="230" w:lineRule="auto"/>
        <w:ind w:right="7808"/>
      </w:pPr>
      <w:r>
        <w:rPr>
          <w:spacing w:val="-1"/>
        </w:rPr>
        <w:t>inVentiv</w:t>
      </w:r>
      <w:r>
        <w:rPr>
          <w:spacing w:val="-13"/>
        </w:rPr>
        <w:t xml:space="preserve"> </w:t>
      </w:r>
      <w:r>
        <w:t>Clinical</w:t>
      </w:r>
      <w:r>
        <w:rPr>
          <w:spacing w:val="-13"/>
        </w:rPr>
        <w:t xml:space="preserve"> </w:t>
      </w:r>
      <w:r>
        <w:t>Health</w:t>
      </w:r>
      <w:r>
        <w:rPr>
          <w:spacing w:val="-52"/>
        </w:rPr>
        <w:t xml:space="preserve"> </w:t>
      </w:r>
      <w:r>
        <w:t>Morrisville,</w:t>
      </w:r>
      <w:r>
        <w:rPr>
          <w:spacing w:val="-1"/>
        </w:rPr>
        <w:t xml:space="preserve"> </w:t>
      </w:r>
      <w:r>
        <w:t>NC</w:t>
      </w:r>
    </w:p>
    <w:p w14:paraId="250E7351" w14:textId="77777777" w:rsidR="00C5325F" w:rsidRDefault="00013174">
      <w:pPr>
        <w:spacing w:line="230" w:lineRule="auto"/>
        <w:ind w:left="100" w:right="7267"/>
        <w:rPr>
          <w:b/>
        </w:rPr>
      </w:pPr>
      <w:r>
        <w:rPr>
          <w:b/>
          <w:spacing w:val="-1"/>
        </w:rPr>
        <w:t>Clinical</w:t>
      </w:r>
      <w:r>
        <w:rPr>
          <w:b/>
          <w:spacing w:val="-2"/>
        </w:rPr>
        <w:t xml:space="preserve"> </w:t>
      </w:r>
      <w:r>
        <w:rPr>
          <w:b/>
        </w:rPr>
        <w:t>Research</w:t>
      </w:r>
      <w:r>
        <w:rPr>
          <w:b/>
          <w:spacing w:val="-13"/>
        </w:rPr>
        <w:t xml:space="preserve"> </w:t>
      </w:r>
      <w:r>
        <w:rPr>
          <w:b/>
        </w:rPr>
        <w:t>Associate</w:t>
      </w:r>
      <w:r>
        <w:rPr>
          <w:b/>
          <w:spacing w:val="-1"/>
        </w:rPr>
        <w:t xml:space="preserve"> </w:t>
      </w:r>
      <w:r>
        <w:rPr>
          <w:b/>
        </w:rPr>
        <w:t>II</w:t>
      </w:r>
      <w:r>
        <w:rPr>
          <w:b/>
          <w:spacing w:val="-52"/>
        </w:rPr>
        <w:t xml:space="preserve"> </w:t>
      </w:r>
      <w:r>
        <w:rPr>
          <w:b/>
        </w:rPr>
        <w:t>Jun2014</w:t>
      </w:r>
      <w:r>
        <w:rPr>
          <w:b/>
          <w:spacing w:val="-1"/>
        </w:rPr>
        <w:t xml:space="preserve"> </w:t>
      </w:r>
      <w:r>
        <w:rPr>
          <w:b/>
        </w:rPr>
        <w:t>-April 2017</w:t>
      </w:r>
    </w:p>
    <w:p w14:paraId="366AAEB0" w14:textId="77777777" w:rsidR="00C5325F" w:rsidRDefault="00C5325F">
      <w:pPr>
        <w:pStyle w:val="BodyText"/>
        <w:spacing w:before="3" w:line="240" w:lineRule="auto"/>
        <w:ind w:left="0" w:firstLine="0"/>
        <w:rPr>
          <w:b/>
          <w:sz w:val="27"/>
        </w:rPr>
      </w:pPr>
    </w:p>
    <w:p w14:paraId="35BC5B9F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6" w:lineRule="exact"/>
      </w:pPr>
      <w:r>
        <w:t>Act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primary liaison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study site</w:t>
      </w:r>
      <w:r>
        <w:rPr>
          <w:spacing w:val="-2"/>
        </w:rPr>
        <w:t xml:space="preserve"> </w:t>
      </w:r>
      <w:r>
        <w:t>personnel.</w:t>
      </w:r>
    </w:p>
    <w:p w14:paraId="1613B9C2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Enter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required.</w:t>
      </w:r>
    </w:p>
    <w:p w14:paraId="0DC9F689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Participate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identification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investigators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sites.</w:t>
      </w:r>
    </w:p>
    <w:p w14:paraId="18039BF2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6" w:line="225" w:lineRule="auto"/>
        <w:ind w:right="1070"/>
      </w:pPr>
      <w:r>
        <w:t>Maintain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ICH/GCP</w:t>
      </w:r>
      <w:r>
        <w:rPr>
          <w:spacing w:val="-11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guidance,</w:t>
      </w:r>
      <w:r>
        <w:rPr>
          <w:spacing w:val="-2"/>
        </w:rPr>
        <w:t xml:space="preserve"> </w:t>
      </w:r>
      <w:r>
        <w:t>relevant</w:t>
      </w:r>
      <w:r>
        <w:rPr>
          <w:spacing w:val="-52"/>
        </w:rPr>
        <w:t xml:space="preserve"> </w:t>
      </w:r>
      <w:r>
        <w:t>regulations,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SOPs/processes;</w:t>
      </w:r>
      <w:r>
        <w:rPr>
          <w:spacing w:val="-1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assigned training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required.</w:t>
      </w:r>
    </w:p>
    <w:p w14:paraId="5D8252E7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33" w:lineRule="exact"/>
      </w:pPr>
      <w:r>
        <w:t>Provide</w:t>
      </w:r>
      <w:r>
        <w:rPr>
          <w:spacing w:val="-3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required.</w:t>
      </w:r>
    </w:p>
    <w:p w14:paraId="6BB34666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May</w:t>
      </w:r>
      <w:r>
        <w:rPr>
          <w:spacing w:val="-3"/>
        </w:rPr>
        <w:t xml:space="preserve"> </w:t>
      </w:r>
      <w:r>
        <w:t>interact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representatives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affiliates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requirements.</w:t>
      </w:r>
    </w:p>
    <w:p w14:paraId="57A0B921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4" w:line="228" w:lineRule="auto"/>
        <w:ind w:right="152"/>
      </w:pPr>
      <w:r>
        <w:t>Provides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leadership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t</w:t>
      </w:r>
      <w:r>
        <w:t>o</w:t>
      </w:r>
      <w:r>
        <w:rPr>
          <w:spacing w:val="-2"/>
        </w:rPr>
        <w:t xml:space="preserve"> </w:t>
      </w:r>
      <w:r>
        <w:t>align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5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for one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complex clinical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proofErr w:type="gramStart"/>
      <w:r>
        <w:t>projects</w:t>
      </w:r>
      <w:proofErr w:type="gramEnd"/>
    </w:p>
    <w:p w14:paraId="4BEB0D6A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572"/>
      </w:pPr>
      <w:r>
        <w:t>Efficiently</w:t>
      </w:r>
      <w:r>
        <w:rPr>
          <w:spacing w:val="-3"/>
        </w:rPr>
        <w:t xml:space="preserve"> </w:t>
      </w:r>
      <w:r>
        <w:t>plans,</w:t>
      </w:r>
      <w:r>
        <w:rPr>
          <w:spacing w:val="-2"/>
        </w:rPr>
        <w:t xml:space="preserve"> </w:t>
      </w:r>
      <w:r>
        <w:t>coordinates,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delivers</w:t>
      </w:r>
      <w:r>
        <w:rPr>
          <w:spacing w:val="-2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clinical</w:t>
      </w:r>
      <w:r>
        <w:rPr>
          <w:spacing w:val="-3"/>
        </w:rPr>
        <w:t xml:space="preserve"> </w:t>
      </w:r>
      <w:r>
        <w:t>trial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timely</w:t>
      </w:r>
      <w:r>
        <w:rPr>
          <w:spacing w:val="-1"/>
        </w:rPr>
        <w:t xml:space="preserve"> </w:t>
      </w:r>
      <w:r>
        <w:t xml:space="preserve">manner for assigned </w:t>
      </w:r>
      <w:proofErr w:type="gramStart"/>
      <w:r>
        <w:t>projects</w:t>
      </w:r>
      <w:proofErr w:type="gramEnd"/>
    </w:p>
    <w:p w14:paraId="136E80F7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292"/>
      </w:pPr>
      <w:r>
        <w:t xml:space="preserve">Responsible for </w:t>
      </w:r>
      <w:proofErr w:type="gramStart"/>
      <w:r>
        <w:t>end to end</w:t>
      </w:r>
      <w:proofErr w:type="gramEnd"/>
      <w:r>
        <w:t xml:space="preserve"> clinical data management activities and serves as a primary point of contact</w:t>
      </w:r>
      <w:r>
        <w:rPr>
          <w:spacing w:val="-5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internal and external study team members</w:t>
      </w:r>
    </w:p>
    <w:p w14:paraId="115634F6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347"/>
      </w:pPr>
      <w:r>
        <w:t>Provides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oversight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t>responsi</w:t>
      </w:r>
      <w:r>
        <w:t>ble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</w:t>
      </w:r>
      <w:r>
        <w:rPr>
          <w:spacing w:val="-52"/>
        </w:rPr>
        <w:t xml:space="preserve"> </w:t>
      </w:r>
      <w:proofErr w:type="gramStart"/>
      <w:r>
        <w:t>deliverables</w:t>
      </w:r>
      <w:proofErr w:type="gramEnd"/>
    </w:p>
    <w:p w14:paraId="333A81CE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115"/>
      </w:pPr>
      <w:r>
        <w:t>Takes a leadership role to gather content and integration requirements for EDC and close collaboration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partners</w:t>
      </w:r>
      <w:r>
        <w:rPr>
          <w:spacing w:val="-2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(</w:t>
      </w:r>
      <w:proofErr w:type="spellStart"/>
      <w:r>
        <w:t>eCOA</w:t>
      </w:r>
      <w:proofErr w:type="spellEnd"/>
      <w:r>
        <w:t>,</w:t>
      </w:r>
      <w:r>
        <w:rPr>
          <w:spacing w:val="-2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Gateway).</w:t>
      </w:r>
      <w:r>
        <w:rPr>
          <w:spacing w:val="-2"/>
        </w:rPr>
        <w:t xml:space="preserve"> </w:t>
      </w:r>
      <w:r>
        <w:t>Enforces</w:t>
      </w:r>
      <w:r>
        <w:rPr>
          <w:spacing w:val="-5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conventions and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expectations for</w:t>
      </w:r>
      <w:r>
        <w:rPr>
          <w:spacing w:val="-1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proofErr w:type="gramStart"/>
      <w:r>
        <w:t>processes</w:t>
      </w:r>
      <w:proofErr w:type="gramEnd"/>
    </w:p>
    <w:p w14:paraId="66929DC4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223"/>
      </w:pPr>
      <w:r>
        <w:t>Authors, reviews/revises DM related study plans including Data Quality Management Plan, Data</w:t>
      </w:r>
      <w:r>
        <w:rPr>
          <w:spacing w:val="1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Plans,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Plan,</w:t>
      </w:r>
      <w:r>
        <w:rPr>
          <w:spacing w:val="-3"/>
        </w:rPr>
        <w:t xml:space="preserve"> </w:t>
      </w:r>
      <w:r>
        <w:t>eCRF</w:t>
      </w:r>
      <w:r>
        <w:rPr>
          <w:spacing w:val="-4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stud</w:t>
      </w:r>
      <w:r>
        <w:t>y</w:t>
      </w:r>
      <w:r>
        <w:rPr>
          <w:spacing w:val="-4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 xml:space="preserve">and </w:t>
      </w:r>
      <w:proofErr w:type="gramStart"/>
      <w:r>
        <w:t>standardization</w:t>
      </w:r>
      <w:proofErr w:type="gramEnd"/>
    </w:p>
    <w:p w14:paraId="21BB518E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28" w:lineRule="auto"/>
        <w:ind w:right="541"/>
      </w:pPr>
      <w:r>
        <w:t>Chairs Data Quality Review meetings with cross functional study team members to ensure on-going</w:t>
      </w:r>
      <w:r>
        <w:rPr>
          <w:spacing w:val="-53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of trial data</w:t>
      </w:r>
      <w:r>
        <w:rPr>
          <w:spacing w:val="-1"/>
        </w:rPr>
        <w:t xml:space="preserve"> </w:t>
      </w:r>
      <w:proofErr w:type="gramStart"/>
      <w:r>
        <w:t>currency</w:t>
      </w:r>
      <w:r>
        <w:rPr>
          <w:spacing w:val="-1"/>
        </w:rPr>
        <w:t xml:space="preserve"> </w:t>
      </w:r>
      <w:r>
        <w:t>,</w:t>
      </w:r>
      <w:proofErr w:type="gramEnd"/>
      <w:r>
        <w:t xml:space="preserve"> quality and completeness</w:t>
      </w:r>
    </w:p>
    <w:p w14:paraId="2A3476E6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36" w:lineRule="exact"/>
      </w:pPr>
      <w:r>
        <w:t>Represents</w:t>
      </w:r>
      <w:r>
        <w:rPr>
          <w:spacing w:val="-3"/>
        </w:rPr>
        <w:t xml:space="preserve"> </w:t>
      </w:r>
      <w:r>
        <w:t>DM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submission</w:t>
      </w:r>
      <w:r>
        <w:rPr>
          <w:spacing w:val="-6"/>
        </w:rPr>
        <w:t xml:space="preserve"> </w:t>
      </w:r>
      <w:proofErr w:type="gramStart"/>
      <w:r>
        <w:t>Teams</w:t>
      </w:r>
      <w:proofErr w:type="gramEnd"/>
    </w:p>
    <w:p w14:paraId="39C225E1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Lead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Health</w:t>
      </w:r>
      <w:r>
        <w:rPr>
          <w:spacing w:val="-14"/>
        </w:rPr>
        <w:t xml:space="preserve"> </w:t>
      </w:r>
      <w:r>
        <w:t>Authority</w:t>
      </w:r>
      <w:r>
        <w:rPr>
          <w:spacing w:val="-1"/>
        </w:rPr>
        <w:t xml:space="preserve"> </w:t>
      </w:r>
      <w:r>
        <w:t>inspections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audits</w:t>
      </w:r>
      <w:proofErr w:type="gramEnd"/>
    </w:p>
    <w:p w14:paraId="6833F7C9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6" w:lineRule="exact"/>
      </w:pPr>
      <w:r>
        <w:t>Provides</w:t>
      </w:r>
      <w:r>
        <w:rPr>
          <w:spacing w:val="-2"/>
        </w:rPr>
        <w:t xml:space="preserve"> </w:t>
      </w:r>
      <w:r>
        <w:t>coaching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oversight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Leads</w:t>
      </w:r>
    </w:p>
    <w:p w14:paraId="2CB5CC10" w14:textId="77777777" w:rsidR="00C5325F" w:rsidRDefault="00C5325F">
      <w:pPr>
        <w:spacing w:line="246" w:lineRule="exact"/>
        <w:sectPr w:rsidR="00C5325F">
          <w:pgSz w:w="12240" w:h="15840"/>
          <w:pgMar w:top="1240" w:right="1040" w:bottom="280" w:left="1020" w:header="720" w:footer="720" w:gutter="0"/>
          <w:cols w:space="720"/>
        </w:sectPr>
      </w:pPr>
    </w:p>
    <w:p w14:paraId="556246D2" w14:textId="77777777" w:rsidR="00C5325F" w:rsidRDefault="00013174">
      <w:pPr>
        <w:pStyle w:val="Heading1"/>
        <w:spacing w:before="88" w:line="228" w:lineRule="auto"/>
        <w:ind w:right="5360"/>
      </w:pPr>
      <w:r>
        <w:rPr>
          <w:spacing w:val="-1"/>
        </w:rPr>
        <w:lastRenderedPageBreak/>
        <w:t xml:space="preserve">PRA International </w:t>
      </w:r>
      <w:r>
        <w:t>via Privy Data Consulting (NJ)</w:t>
      </w:r>
      <w:r>
        <w:rPr>
          <w:spacing w:val="-52"/>
        </w:rPr>
        <w:t xml:space="preserve"> </w:t>
      </w:r>
      <w:r>
        <w:t>Raleigh,</w:t>
      </w:r>
      <w:r>
        <w:rPr>
          <w:spacing w:val="-1"/>
        </w:rPr>
        <w:t xml:space="preserve"> </w:t>
      </w:r>
      <w:r>
        <w:t>NC</w:t>
      </w:r>
    </w:p>
    <w:p w14:paraId="3643CB4B" w14:textId="77777777" w:rsidR="00C5325F" w:rsidRDefault="00013174">
      <w:pPr>
        <w:spacing w:line="228" w:lineRule="auto"/>
        <w:ind w:left="100" w:right="7788"/>
        <w:rPr>
          <w:b/>
        </w:rPr>
      </w:pPr>
      <w:r>
        <w:rPr>
          <w:b/>
        </w:rPr>
        <w:t>Clinical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Manager</w:t>
      </w:r>
      <w:r>
        <w:rPr>
          <w:b/>
          <w:spacing w:val="-9"/>
        </w:rPr>
        <w:t xml:space="preserve"> </w:t>
      </w:r>
      <w:r>
        <w:rPr>
          <w:b/>
        </w:rPr>
        <w:t>I</w:t>
      </w:r>
      <w:r>
        <w:rPr>
          <w:b/>
          <w:spacing w:val="-52"/>
        </w:rPr>
        <w:t xml:space="preserve"> </w:t>
      </w:r>
      <w:r>
        <w:rPr>
          <w:b/>
        </w:rPr>
        <w:t>Feb</w:t>
      </w:r>
      <w:r>
        <w:rPr>
          <w:b/>
          <w:spacing w:val="-2"/>
        </w:rPr>
        <w:t xml:space="preserve"> </w:t>
      </w:r>
      <w:r>
        <w:rPr>
          <w:b/>
        </w:rPr>
        <w:t>2011-</w:t>
      </w:r>
      <w:r>
        <w:rPr>
          <w:b/>
          <w:spacing w:val="-1"/>
        </w:rPr>
        <w:t xml:space="preserve"> </w:t>
      </w:r>
      <w:r>
        <w:rPr>
          <w:b/>
        </w:rPr>
        <w:t>May</w:t>
      </w:r>
      <w:r>
        <w:rPr>
          <w:b/>
          <w:spacing w:val="-2"/>
        </w:rPr>
        <w:t xml:space="preserve"> </w:t>
      </w:r>
      <w:r>
        <w:rPr>
          <w:b/>
        </w:rPr>
        <w:t>2014</w:t>
      </w:r>
    </w:p>
    <w:p w14:paraId="61DAD064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208" w:line="218" w:lineRule="auto"/>
        <w:ind w:right="255"/>
        <w:rPr>
          <w:rFonts w:ascii="Arial" w:hAnsi="Arial"/>
          <w:color w:val="222222"/>
        </w:rPr>
      </w:pPr>
      <w:r>
        <w:rPr>
          <w:color w:val="424A4D"/>
          <w:position w:val="1"/>
        </w:rPr>
        <w:t>Provide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input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into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study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protocols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ensure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collection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requirements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are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clear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supportive</w:t>
      </w:r>
      <w:r>
        <w:rPr>
          <w:color w:val="424A4D"/>
          <w:spacing w:val="-52"/>
          <w:position w:val="1"/>
        </w:rPr>
        <w:t xml:space="preserve"> </w:t>
      </w:r>
      <w:r>
        <w:rPr>
          <w:color w:val="424A4D"/>
        </w:rPr>
        <w:t>of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the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study endpoints.</w:t>
      </w:r>
    </w:p>
    <w:p w14:paraId="2279657F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Provides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leadership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technical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expertise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management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staff.</w:t>
      </w:r>
    </w:p>
    <w:p w14:paraId="26377275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rPr>
          <w:rFonts w:ascii="Arial" w:hAnsi="Arial"/>
          <w:color w:val="222222"/>
        </w:rPr>
      </w:pPr>
      <w:r>
        <w:rPr>
          <w:color w:val="424A4D"/>
          <w:position w:val="1"/>
        </w:rPr>
        <w:t>Identify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gaps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current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process,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analyze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propose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solutions.</w:t>
      </w:r>
    </w:p>
    <w:p w14:paraId="382ECA9F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8" w:line="218" w:lineRule="auto"/>
        <w:ind w:right="835"/>
        <w:rPr>
          <w:rFonts w:ascii="Arial" w:hAnsi="Arial"/>
          <w:color w:val="222222"/>
        </w:rPr>
      </w:pPr>
      <w:r>
        <w:rPr>
          <w:color w:val="424A4D"/>
          <w:position w:val="1"/>
        </w:rPr>
        <w:t>Establishes and maintains productive working relationships with all other functional areas that</w:t>
      </w:r>
      <w:r>
        <w:rPr>
          <w:color w:val="424A4D"/>
          <w:spacing w:val="-53"/>
          <w:position w:val="1"/>
        </w:rPr>
        <w:t xml:space="preserve"> </w:t>
      </w:r>
      <w:r>
        <w:rPr>
          <w:color w:val="424A4D"/>
        </w:rPr>
        <w:t>contribute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to the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execution of clinical studies.</w:t>
      </w:r>
    </w:p>
    <w:p w14:paraId="7620009D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10" w:line="218" w:lineRule="auto"/>
        <w:ind w:right="1054"/>
        <w:rPr>
          <w:rFonts w:ascii="Arial" w:hAnsi="Arial"/>
          <w:color w:val="222222"/>
        </w:rPr>
      </w:pPr>
      <w:r>
        <w:rPr>
          <w:color w:val="424A4D"/>
          <w:position w:val="1"/>
        </w:rPr>
        <w:t>Work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with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business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unit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personnel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ensure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GCD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delivering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high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qual</w:t>
      </w:r>
      <w:r>
        <w:rPr>
          <w:color w:val="424A4D"/>
          <w:position w:val="1"/>
        </w:rPr>
        <w:t>ity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timely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52"/>
          <w:position w:val="1"/>
        </w:rPr>
        <w:t xml:space="preserve"> </w:t>
      </w:r>
      <w:r>
        <w:rPr>
          <w:color w:val="424A4D"/>
        </w:rPr>
        <w:t>management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services necessary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to achieve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their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business goals.</w:t>
      </w:r>
    </w:p>
    <w:p w14:paraId="44C4727B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11" w:line="218" w:lineRule="auto"/>
        <w:ind w:right="372"/>
        <w:rPr>
          <w:rFonts w:ascii="Arial" w:hAnsi="Arial"/>
          <w:color w:val="222222"/>
        </w:rPr>
      </w:pPr>
      <w:r>
        <w:rPr>
          <w:color w:val="424A4D"/>
          <w:position w:val="1"/>
        </w:rPr>
        <w:t>Perform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detailed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examination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provide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feedback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on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study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protocols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ensure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collection</w:t>
      </w:r>
      <w:r>
        <w:rPr>
          <w:color w:val="424A4D"/>
          <w:spacing w:val="-52"/>
          <w:position w:val="1"/>
        </w:rPr>
        <w:t xml:space="preserve"> </w:t>
      </w:r>
      <w:r>
        <w:rPr>
          <w:color w:val="424A4D"/>
        </w:rPr>
        <w:t>requirements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are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clear and supportive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of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the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study endpoints.</w:t>
      </w:r>
    </w:p>
    <w:p w14:paraId="3F68C4CE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10" w:line="218" w:lineRule="auto"/>
        <w:ind w:right="786"/>
        <w:rPr>
          <w:rFonts w:ascii="Arial" w:hAnsi="Arial"/>
          <w:color w:val="222222"/>
        </w:rPr>
      </w:pPr>
      <w:r>
        <w:rPr>
          <w:color w:val="424A4D"/>
          <w:position w:val="1"/>
        </w:rPr>
        <w:t>Accountable for the quality and timeliness of all Data Management activities from CRF design</w:t>
      </w:r>
      <w:r>
        <w:rPr>
          <w:color w:val="424A4D"/>
          <w:spacing w:val="-53"/>
          <w:position w:val="1"/>
        </w:rPr>
        <w:t xml:space="preserve"> </w:t>
      </w:r>
      <w:r>
        <w:rPr>
          <w:color w:val="424A4D"/>
        </w:rPr>
        <w:t>through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database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finalization and document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archiving.</w:t>
      </w:r>
    </w:p>
    <w:p w14:paraId="3152F0CC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11" w:line="218" w:lineRule="auto"/>
        <w:ind w:right="170"/>
        <w:rPr>
          <w:rFonts w:ascii="Arial" w:hAnsi="Arial"/>
          <w:color w:val="222222"/>
        </w:rPr>
      </w:pPr>
      <w:r>
        <w:rPr>
          <w:color w:val="424A4D"/>
          <w:position w:val="1"/>
        </w:rPr>
        <w:t>Design high quality CRFs in consultation with a cross functional team that accurately reflect the data</w:t>
      </w:r>
      <w:r>
        <w:rPr>
          <w:color w:val="424A4D"/>
          <w:spacing w:val="1"/>
          <w:position w:val="1"/>
        </w:rPr>
        <w:t xml:space="preserve"> </w:t>
      </w:r>
      <w:r>
        <w:rPr>
          <w:color w:val="424A4D"/>
        </w:rPr>
        <w:t>collection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requirements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identified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in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the</w:t>
      </w:r>
      <w:r>
        <w:rPr>
          <w:color w:val="424A4D"/>
          <w:spacing w:val="-3"/>
        </w:rPr>
        <w:t xml:space="preserve"> </w:t>
      </w:r>
      <w:r>
        <w:rPr>
          <w:color w:val="424A4D"/>
        </w:rPr>
        <w:t>study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protocol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and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that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are</w:t>
      </w:r>
      <w:r>
        <w:rPr>
          <w:color w:val="424A4D"/>
          <w:spacing w:val="-3"/>
        </w:rPr>
        <w:t xml:space="preserve"> </w:t>
      </w:r>
      <w:r>
        <w:rPr>
          <w:color w:val="424A4D"/>
        </w:rPr>
        <w:t>consistent</w:t>
      </w:r>
      <w:r>
        <w:rPr>
          <w:color w:val="424A4D"/>
          <w:spacing w:val="-3"/>
        </w:rPr>
        <w:t xml:space="preserve"> </w:t>
      </w:r>
      <w:r>
        <w:rPr>
          <w:color w:val="424A4D"/>
        </w:rPr>
        <w:t>with</w:t>
      </w:r>
      <w:r>
        <w:rPr>
          <w:color w:val="424A4D"/>
          <w:spacing w:val="-2"/>
        </w:rPr>
        <w:t xml:space="preserve"> </w:t>
      </w:r>
      <w:r>
        <w:rPr>
          <w:color w:val="424A4D"/>
        </w:rPr>
        <w:t>internal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standards.</w:t>
      </w:r>
    </w:p>
    <w:p w14:paraId="55EC9368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Assist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with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database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design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ensure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it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meets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requirements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for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entry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reporting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of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clinical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data.</w:t>
      </w:r>
    </w:p>
    <w:p w14:paraId="6FDFD9B1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rPr>
          <w:rFonts w:ascii="Arial" w:hAnsi="Arial"/>
          <w:color w:val="222222"/>
        </w:rPr>
      </w:pPr>
      <w:r>
        <w:rPr>
          <w:color w:val="424A4D"/>
          <w:position w:val="1"/>
        </w:rPr>
        <w:t>Develop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CRF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Completion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Guidelines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serve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aid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for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site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personnel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complete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CRFs.</w:t>
      </w:r>
    </w:p>
    <w:p w14:paraId="79AF3E21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8" w:line="218" w:lineRule="auto"/>
        <w:ind w:right="176"/>
        <w:rPr>
          <w:rFonts w:ascii="Arial" w:hAnsi="Arial"/>
          <w:color w:val="222222"/>
        </w:rPr>
      </w:pPr>
      <w:r>
        <w:rPr>
          <w:color w:val="424A4D"/>
          <w:position w:val="1"/>
        </w:rPr>
        <w:t>Define Edit Check specifications and work with Database Programmers to ensure accurate and timely</w:t>
      </w:r>
      <w:r>
        <w:rPr>
          <w:color w:val="424A4D"/>
          <w:spacing w:val="-53"/>
          <w:position w:val="1"/>
        </w:rPr>
        <w:t xml:space="preserve"> </w:t>
      </w:r>
      <w:r>
        <w:rPr>
          <w:color w:val="424A4D"/>
        </w:rPr>
        <w:t>programming.</w:t>
      </w:r>
    </w:p>
    <w:p w14:paraId="52EF684E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Develop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maintain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management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Plan.</w:t>
      </w:r>
    </w:p>
    <w:p w14:paraId="45815CF7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3" w:line="223" w:lineRule="auto"/>
        <w:ind w:right="292"/>
        <w:rPr>
          <w:rFonts w:ascii="Arial" w:hAnsi="Arial"/>
          <w:color w:val="222222"/>
        </w:rPr>
      </w:pPr>
      <w:r>
        <w:rPr>
          <w:color w:val="424A4D"/>
          <w:position w:val="1"/>
        </w:rPr>
        <w:t>Perform user acceptance/database testing to ensure the quality and integrity of the clinical study</w:t>
      </w:r>
      <w:r>
        <w:rPr>
          <w:color w:val="424A4D"/>
          <w:spacing w:val="1"/>
          <w:position w:val="1"/>
        </w:rPr>
        <w:t xml:space="preserve"> </w:t>
      </w:r>
      <w:r>
        <w:rPr>
          <w:color w:val="424A4D"/>
        </w:rPr>
        <w:t>database design and associated edit check programming prior to the study database being released to</w:t>
      </w:r>
      <w:r>
        <w:rPr>
          <w:color w:val="424A4D"/>
          <w:spacing w:val="-53"/>
        </w:rPr>
        <w:t xml:space="preserve"> </w:t>
      </w:r>
      <w:r>
        <w:rPr>
          <w:color w:val="424A4D"/>
        </w:rPr>
        <w:t>collect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data.</w:t>
      </w:r>
    </w:p>
    <w:p w14:paraId="0ED84766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2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Conduct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review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associated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query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generation/resolution.</w:t>
      </w:r>
    </w:p>
    <w:p w14:paraId="1A37DB77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8" w:line="218" w:lineRule="auto"/>
        <w:ind w:right="848"/>
        <w:rPr>
          <w:rFonts w:ascii="Arial" w:hAnsi="Arial"/>
          <w:color w:val="222222"/>
        </w:rPr>
      </w:pPr>
      <w:r>
        <w:rPr>
          <w:color w:val="424A4D"/>
          <w:position w:val="1"/>
        </w:rPr>
        <w:t>Perform</w:t>
      </w:r>
      <w:r>
        <w:rPr>
          <w:color w:val="424A4D"/>
          <w:spacing w:val="-4"/>
          <w:position w:val="1"/>
        </w:rPr>
        <w:t xml:space="preserve"> </w:t>
      </w:r>
      <w:r>
        <w:rPr>
          <w:color w:val="424A4D"/>
          <w:position w:val="1"/>
        </w:rPr>
        <w:t>Database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Finalization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activities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deliver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quality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results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within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agreed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upon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project</w:t>
      </w:r>
      <w:r>
        <w:rPr>
          <w:color w:val="424A4D"/>
          <w:spacing w:val="-52"/>
          <w:position w:val="1"/>
        </w:rPr>
        <w:t xml:space="preserve"> </w:t>
      </w:r>
      <w:r>
        <w:rPr>
          <w:color w:val="424A4D"/>
        </w:rPr>
        <w:t>timelines.</w:t>
      </w:r>
    </w:p>
    <w:p w14:paraId="6BEB1BAD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Perform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reconciliation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activities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as</w:t>
      </w:r>
      <w:r>
        <w:rPr>
          <w:color w:val="424A4D"/>
          <w:spacing w:val="-1"/>
          <w:position w:val="1"/>
        </w:rPr>
        <w:t xml:space="preserve"> </w:t>
      </w:r>
      <w:proofErr w:type="gramStart"/>
      <w:r>
        <w:rPr>
          <w:color w:val="424A4D"/>
          <w:position w:val="1"/>
        </w:rPr>
        <w:t>needed..</w:t>
      </w:r>
      <w:proofErr w:type="gramEnd"/>
    </w:p>
    <w:p w14:paraId="3591A593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7" w:line="218" w:lineRule="auto"/>
        <w:ind w:right="799"/>
        <w:rPr>
          <w:rFonts w:ascii="Arial" w:hAnsi="Arial"/>
          <w:color w:val="222222"/>
        </w:rPr>
      </w:pPr>
      <w:r>
        <w:rPr>
          <w:color w:val="424A4D"/>
          <w:position w:val="1"/>
        </w:rPr>
        <w:t>Identify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implement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solutions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management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issues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concerns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that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arise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during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52"/>
          <w:position w:val="1"/>
        </w:rPr>
        <w:t xml:space="preserve"> </w:t>
      </w:r>
      <w:r>
        <w:rPr>
          <w:color w:val="424A4D"/>
        </w:rPr>
        <w:t>conduct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of the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study.</w:t>
      </w:r>
    </w:p>
    <w:p w14:paraId="2F89B745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Anticipates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needs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of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customers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takes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action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ensure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preparedness.</w:t>
      </w:r>
    </w:p>
    <w:p w14:paraId="514894C0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rPr>
          <w:rFonts w:ascii="Arial" w:hAnsi="Arial"/>
          <w:color w:val="222222"/>
        </w:rPr>
      </w:pPr>
      <w:r>
        <w:rPr>
          <w:color w:val="424A4D"/>
          <w:position w:val="1"/>
        </w:rPr>
        <w:t>Serve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as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project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liaison,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resolving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and/or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escalating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as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needed.</w:t>
      </w:r>
    </w:p>
    <w:p w14:paraId="687F7CEA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rPr>
          <w:rFonts w:ascii="Arial" w:hAnsi="Arial"/>
          <w:color w:val="222222"/>
        </w:rPr>
      </w:pPr>
      <w:r>
        <w:rPr>
          <w:color w:val="424A4D"/>
          <w:position w:val="1"/>
        </w:rPr>
        <w:t>Train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GCD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and/or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external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personnel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in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CDMS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technology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or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management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process.</w:t>
      </w:r>
    </w:p>
    <w:p w14:paraId="7DE7FDD0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8" w:line="218" w:lineRule="auto"/>
        <w:ind w:right="578"/>
        <w:rPr>
          <w:rFonts w:ascii="Arial" w:hAnsi="Arial"/>
          <w:color w:val="222222"/>
        </w:rPr>
      </w:pPr>
      <w:r>
        <w:rPr>
          <w:color w:val="424A4D"/>
          <w:position w:val="1"/>
        </w:rPr>
        <w:t>Identify trends in data completion and work with CRAs and/or site personnel to help improve the</w:t>
      </w:r>
      <w:r>
        <w:rPr>
          <w:color w:val="424A4D"/>
          <w:spacing w:val="-53"/>
          <w:position w:val="1"/>
        </w:rPr>
        <w:t xml:space="preserve"> </w:t>
      </w:r>
      <w:r>
        <w:rPr>
          <w:color w:val="424A4D"/>
        </w:rPr>
        <w:t>quality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of the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data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being collected.</w:t>
      </w:r>
    </w:p>
    <w:p w14:paraId="4801087A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Maintains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knowledge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of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current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regulations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technologies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related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mana</w:t>
      </w:r>
      <w:r>
        <w:rPr>
          <w:color w:val="424A4D"/>
          <w:position w:val="1"/>
        </w:rPr>
        <w:t>gement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function.</w:t>
      </w:r>
    </w:p>
    <w:p w14:paraId="6AAF0A28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7" w:line="218" w:lineRule="auto"/>
        <w:ind w:right="408"/>
        <w:rPr>
          <w:rFonts w:ascii="Arial" w:hAnsi="Arial"/>
          <w:color w:val="222222"/>
        </w:rPr>
      </w:pPr>
      <w:r>
        <w:rPr>
          <w:color w:val="424A4D"/>
          <w:position w:val="1"/>
        </w:rPr>
        <w:t>Demonstrates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project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management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skills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including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the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ability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to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manage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Data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Management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aspects</w:t>
      </w:r>
      <w:r>
        <w:rPr>
          <w:color w:val="424A4D"/>
          <w:spacing w:val="-52"/>
          <w:position w:val="1"/>
        </w:rPr>
        <w:t xml:space="preserve"> </w:t>
      </w:r>
      <w:r>
        <w:rPr>
          <w:color w:val="424A4D"/>
        </w:rPr>
        <w:t>for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outsourced studies.</w:t>
      </w:r>
    </w:p>
    <w:p w14:paraId="58259891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before="11" w:line="218" w:lineRule="auto"/>
        <w:ind w:right="291"/>
        <w:rPr>
          <w:rFonts w:ascii="Arial" w:hAnsi="Arial"/>
          <w:color w:val="222222"/>
        </w:rPr>
      </w:pPr>
      <w:r>
        <w:rPr>
          <w:color w:val="424A4D"/>
          <w:position w:val="1"/>
        </w:rPr>
        <w:t>Demonstrates an understanding of data structures, database design constraints and needs of SAS and</w:t>
      </w:r>
      <w:r>
        <w:rPr>
          <w:color w:val="424A4D"/>
          <w:spacing w:val="-53"/>
          <w:position w:val="1"/>
        </w:rPr>
        <w:t xml:space="preserve"> </w:t>
      </w:r>
      <w:r>
        <w:rPr>
          <w:color w:val="424A4D"/>
        </w:rPr>
        <w:t>Clinical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Database</w:t>
      </w:r>
      <w:r>
        <w:rPr>
          <w:color w:val="424A4D"/>
          <w:spacing w:val="-1"/>
        </w:rPr>
        <w:t xml:space="preserve"> </w:t>
      </w:r>
      <w:r>
        <w:rPr>
          <w:color w:val="424A4D"/>
        </w:rPr>
        <w:t>Programmers.</w:t>
      </w:r>
    </w:p>
    <w:p w14:paraId="355ACC11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43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Provides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mentoring/coaching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of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new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hires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and/or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junior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associates.</w:t>
      </w:r>
    </w:p>
    <w:p w14:paraId="77537666" w14:textId="77777777" w:rsidR="00C5325F" w:rsidRDefault="00013174">
      <w:pPr>
        <w:pStyle w:val="ListParagraph"/>
        <w:numPr>
          <w:ilvl w:val="1"/>
          <w:numId w:val="2"/>
        </w:numPr>
        <w:tabs>
          <w:tab w:val="left" w:pos="1039"/>
          <w:tab w:val="left" w:pos="1040"/>
        </w:tabs>
        <w:spacing w:line="251" w:lineRule="exact"/>
        <w:rPr>
          <w:rFonts w:ascii="Arial" w:hAnsi="Arial"/>
          <w:color w:val="222222"/>
        </w:rPr>
      </w:pPr>
      <w:r>
        <w:rPr>
          <w:color w:val="424A4D"/>
          <w:position w:val="1"/>
        </w:rPr>
        <w:t>Maintains</w:t>
      </w:r>
      <w:r>
        <w:rPr>
          <w:color w:val="424A4D"/>
          <w:spacing w:val="-2"/>
          <w:position w:val="1"/>
        </w:rPr>
        <w:t xml:space="preserve"> </w:t>
      </w:r>
      <w:r>
        <w:rPr>
          <w:color w:val="424A4D"/>
          <w:position w:val="1"/>
        </w:rPr>
        <w:t>accurate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and</w:t>
      </w:r>
      <w:r>
        <w:rPr>
          <w:color w:val="424A4D"/>
          <w:spacing w:val="-1"/>
          <w:position w:val="1"/>
        </w:rPr>
        <w:t xml:space="preserve"> </w:t>
      </w:r>
      <w:r>
        <w:rPr>
          <w:color w:val="424A4D"/>
          <w:position w:val="1"/>
        </w:rPr>
        <w:t>complete</w:t>
      </w:r>
      <w:r>
        <w:rPr>
          <w:color w:val="424A4D"/>
          <w:spacing w:val="-3"/>
          <w:position w:val="1"/>
        </w:rPr>
        <w:t xml:space="preserve"> </w:t>
      </w:r>
      <w:r>
        <w:rPr>
          <w:color w:val="424A4D"/>
          <w:position w:val="1"/>
        </w:rPr>
        <w:t>study</w:t>
      </w:r>
      <w:r>
        <w:rPr>
          <w:color w:val="424A4D"/>
          <w:spacing w:val="-1"/>
          <w:position w:val="1"/>
        </w:rPr>
        <w:t xml:space="preserve"> </w:t>
      </w:r>
      <w:proofErr w:type="gramStart"/>
      <w:r>
        <w:rPr>
          <w:color w:val="424A4D"/>
          <w:position w:val="1"/>
        </w:rPr>
        <w:t>record</w:t>
      </w:r>
      <w:proofErr w:type="gramEnd"/>
    </w:p>
    <w:p w14:paraId="57F2192B" w14:textId="77777777" w:rsidR="00C5325F" w:rsidRDefault="00C5325F">
      <w:pPr>
        <w:pStyle w:val="BodyText"/>
        <w:spacing w:line="240" w:lineRule="auto"/>
        <w:ind w:left="0" w:firstLine="0"/>
        <w:rPr>
          <w:sz w:val="26"/>
        </w:rPr>
      </w:pPr>
    </w:p>
    <w:p w14:paraId="7DBC7908" w14:textId="77777777" w:rsidR="00C5325F" w:rsidRDefault="00013174">
      <w:pPr>
        <w:pStyle w:val="Heading1"/>
        <w:spacing w:before="157" w:line="249" w:lineRule="exact"/>
      </w:pPr>
      <w:r>
        <w:t>Therapeutic</w:t>
      </w:r>
      <w:r>
        <w:rPr>
          <w:spacing w:val="-3"/>
        </w:rPr>
        <w:t xml:space="preserve"> </w:t>
      </w:r>
      <w:r>
        <w:t>E</w:t>
      </w:r>
      <w:r>
        <w:t>xperience</w:t>
      </w:r>
    </w:p>
    <w:p w14:paraId="427C361F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3" w:lineRule="exact"/>
      </w:pPr>
      <w:r>
        <w:t>Oncology</w:t>
      </w:r>
    </w:p>
    <w:p w14:paraId="323513D0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Respiratory</w:t>
      </w:r>
    </w:p>
    <w:p w14:paraId="3945D027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Endocrinology</w:t>
      </w:r>
    </w:p>
    <w:p w14:paraId="464F4DD8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</w:pPr>
      <w:r>
        <w:t>Hematology</w:t>
      </w:r>
    </w:p>
    <w:p w14:paraId="6B6A43F6" w14:textId="77777777" w:rsidR="00C5325F" w:rsidRDefault="00013174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6" w:lineRule="exact"/>
      </w:pPr>
      <w:r>
        <w:t>Infectious</w:t>
      </w:r>
      <w:r>
        <w:rPr>
          <w:spacing w:val="-1"/>
        </w:rPr>
        <w:t xml:space="preserve"> </w:t>
      </w:r>
      <w:r>
        <w:t>Diseases:</w:t>
      </w:r>
      <w:r>
        <w:rPr>
          <w:spacing w:val="-1"/>
        </w:rPr>
        <w:t xml:space="preserve"> </w:t>
      </w:r>
      <w:r>
        <w:t>COVID-19</w:t>
      </w:r>
    </w:p>
    <w:p w14:paraId="66BE352B" w14:textId="77777777" w:rsidR="00C5325F" w:rsidRDefault="00C5325F">
      <w:pPr>
        <w:spacing w:line="246" w:lineRule="exact"/>
        <w:sectPr w:rsidR="00C5325F">
          <w:pgSz w:w="12240" w:h="15840"/>
          <w:pgMar w:top="1480" w:right="1040" w:bottom="280" w:left="1020" w:header="720" w:footer="720" w:gutter="0"/>
          <w:cols w:space="720"/>
        </w:sectPr>
      </w:pPr>
    </w:p>
    <w:p w14:paraId="2A0A95C1" w14:textId="77777777" w:rsidR="00C5325F" w:rsidRDefault="00C5325F">
      <w:pPr>
        <w:pStyle w:val="BodyText"/>
        <w:spacing w:line="240" w:lineRule="auto"/>
        <w:ind w:left="0" w:firstLine="0"/>
        <w:rPr>
          <w:sz w:val="19"/>
        </w:rPr>
      </w:pPr>
    </w:p>
    <w:p w14:paraId="731FCC80" w14:textId="77777777" w:rsidR="00C5325F" w:rsidRDefault="00013174">
      <w:pPr>
        <w:pStyle w:val="Heading1"/>
        <w:spacing w:before="91"/>
      </w:pPr>
      <w:r>
        <w:t>Licenses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Certifications</w:t>
      </w:r>
    </w:p>
    <w:p w14:paraId="25F53DF7" w14:textId="77777777" w:rsidR="00C5325F" w:rsidRDefault="00013174">
      <w:pPr>
        <w:pStyle w:val="ListParagraph"/>
        <w:numPr>
          <w:ilvl w:val="0"/>
          <w:numId w:val="1"/>
        </w:numPr>
        <w:tabs>
          <w:tab w:val="left" w:pos="870"/>
          <w:tab w:val="left" w:pos="871"/>
        </w:tabs>
        <w:spacing w:before="55" w:line="240" w:lineRule="auto"/>
      </w:pPr>
      <w:r>
        <w:rPr>
          <w:spacing w:val="-1"/>
        </w:rPr>
        <w:t>Fundamentals</w:t>
      </w:r>
      <w:r>
        <w:t xml:space="preserve"> GCP</w:t>
      </w:r>
      <w:r>
        <w:rPr>
          <w:spacing w:val="-21"/>
        </w:rPr>
        <w:t xml:space="preserve"> </w:t>
      </w:r>
      <w:r>
        <w:t>Accreditation,</w:t>
      </w:r>
      <w:r>
        <w:rPr>
          <w:spacing w:val="1"/>
        </w:rPr>
        <w:t xml:space="preserve"> </w:t>
      </w:r>
      <w:r>
        <w:t>2020</w:t>
      </w:r>
    </w:p>
    <w:p w14:paraId="4C57031F" w14:textId="77777777" w:rsidR="00C5325F" w:rsidRDefault="00013174">
      <w:pPr>
        <w:pStyle w:val="ListParagraph"/>
        <w:numPr>
          <w:ilvl w:val="0"/>
          <w:numId w:val="1"/>
        </w:numPr>
        <w:tabs>
          <w:tab w:val="left" w:pos="870"/>
          <w:tab w:val="left" w:pos="871"/>
        </w:tabs>
        <w:spacing w:before="117" w:line="240" w:lineRule="auto"/>
      </w:pPr>
      <w:r>
        <w:t>Expert</w:t>
      </w:r>
      <w:r>
        <w:rPr>
          <w:spacing w:val="-2"/>
        </w:rPr>
        <w:t xml:space="preserve"> </w:t>
      </w:r>
      <w:r>
        <w:t>GCP</w:t>
      </w:r>
      <w:r>
        <w:rPr>
          <w:spacing w:val="-9"/>
        </w:rPr>
        <w:t xml:space="preserve"> </w:t>
      </w:r>
      <w:r>
        <w:t>IQVIA, 2019</w:t>
      </w:r>
    </w:p>
    <w:p w14:paraId="411FA6A9" w14:textId="77777777" w:rsidR="00C5325F" w:rsidRDefault="00013174">
      <w:pPr>
        <w:pStyle w:val="ListParagraph"/>
        <w:numPr>
          <w:ilvl w:val="0"/>
          <w:numId w:val="1"/>
        </w:numPr>
        <w:tabs>
          <w:tab w:val="left" w:pos="870"/>
          <w:tab w:val="left" w:pos="871"/>
        </w:tabs>
        <w:spacing w:before="117" w:line="240" w:lineRule="auto"/>
      </w:pPr>
      <w:r>
        <w:rPr>
          <w:spacing w:val="-1"/>
        </w:rPr>
        <w:t>Expert GCP</w:t>
      </w:r>
      <w:r>
        <w:rPr>
          <w:spacing w:val="-21"/>
        </w:rPr>
        <w:t xml:space="preserve"> </w:t>
      </w:r>
      <w:r>
        <w:rPr>
          <w:spacing w:val="-1"/>
        </w:rPr>
        <w:t>Accreditation</w:t>
      </w:r>
      <w:r>
        <w:t xml:space="preserve"> </w:t>
      </w:r>
      <w:r>
        <w:rPr>
          <w:spacing w:val="-1"/>
        </w:rPr>
        <w:t>(For</w:t>
      </w:r>
      <w:r>
        <w:t xml:space="preserve"> Managers and</w:t>
      </w:r>
      <w:r>
        <w:rPr>
          <w:spacing w:val="1"/>
        </w:rPr>
        <w:t xml:space="preserve"> </w:t>
      </w:r>
      <w:r>
        <w:t>Staff Interacting with Investigational Sites),</w:t>
      </w:r>
      <w:r>
        <w:rPr>
          <w:spacing w:val="1"/>
        </w:rPr>
        <w:t xml:space="preserve"> </w:t>
      </w:r>
      <w:r>
        <w:t>2017</w:t>
      </w:r>
    </w:p>
    <w:p w14:paraId="76497888" w14:textId="77777777" w:rsidR="00C5325F" w:rsidRDefault="00013174">
      <w:pPr>
        <w:pStyle w:val="ListParagraph"/>
        <w:numPr>
          <w:ilvl w:val="0"/>
          <w:numId w:val="1"/>
        </w:numPr>
        <w:tabs>
          <w:tab w:val="left" w:pos="870"/>
          <w:tab w:val="left" w:pos="871"/>
        </w:tabs>
        <w:spacing w:before="117" w:line="240" w:lineRule="auto"/>
      </w:pPr>
      <w:r>
        <w:t>ICH/GCP</w:t>
      </w:r>
      <w:r>
        <w:rPr>
          <w:spacing w:val="-10"/>
        </w:rPr>
        <w:t xml:space="preserve"> </w:t>
      </w:r>
      <w:r>
        <w:t>training, 2014</w:t>
      </w:r>
    </w:p>
    <w:p w14:paraId="7BA2031F" w14:textId="77777777" w:rsidR="00C5325F" w:rsidRDefault="00C5325F">
      <w:pPr>
        <w:pStyle w:val="BodyText"/>
        <w:spacing w:line="240" w:lineRule="auto"/>
        <w:ind w:left="0" w:firstLine="0"/>
        <w:rPr>
          <w:sz w:val="24"/>
        </w:rPr>
      </w:pPr>
    </w:p>
    <w:p w14:paraId="115EB713" w14:textId="77777777" w:rsidR="00C5325F" w:rsidRDefault="00013174">
      <w:pPr>
        <w:pStyle w:val="Heading1"/>
        <w:spacing w:before="211"/>
      </w:pPr>
      <w:r>
        <w:t>Education</w:t>
      </w:r>
    </w:p>
    <w:p w14:paraId="79A1FC49" w14:textId="77777777" w:rsidR="00C5325F" w:rsidRDefault="00013174">
      <w:pPr>
        <w:pStyle w:val="BodyText"/>
        <w:spacing w:before="117" w:line="240" w:lineRule="auto"/>
        <w:ind w:left="100" w:firstLine="0"/>
      </w:pPr>
      <w:r>
        <w:t>Drexel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Medicine</w:t>
      </w:r>
    </w:p>
    <w:p w14:paraId="5658790D" w14:textId="77777777" w:rsidR="00C5325F" w:rsidRDefault="00013174">
      <w:pPr>
        <w:pStyle w:val="BodyText"/>
        <w:spacing w:before="117" w:line="350" w:lineRule="auto"/>
        <w:ind w:left="100" w:right="4763" w:firstLine="771"/>
      </w:pPr>
      <w:proofErr w:type="gramStart"/>
      <w:r>
        <w:t>Masters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Interdisciplinary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Sciences</w:t>
      </w:r>
      <w:proofErr w:type="gramEnd"/>
      <w:r>
        <w:rPr>
          <w:spacing w:val="-3"/>
        </w:rPr>
        <w:t xml:space="preserve"> </w:t>
      </w:r>
      <w:r>
        <w:t>(2014)</w:t>
      </w:r>
      <w:r>
        <w:rPr>
          <w:spacing w:val="-5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Sciences</w:t>
      </w:r>
    </w:p>
    <w:p w14:paraId="1B28BD5E" w14:textId="77777777" w:rsidR="00C5325F" w:rsidRDefault="00013174">
      <w:pPr>
        <w:pStyle w:val="BodyText"/>
        <w:spacing w:before="1" w:line="240" w:lineRule="auto"/>
        <w:ind w:left="871" w:firstLine="0"/>
      </w:pPr>
      <w:r>
        <w:t>B.S</w:t>
      </w:r>
      <w:r>
        <w:rPr>
          <w:spacing w:val="-1"/>
        </w:rPr>
        <w:t xml:space="preserve"> </w:t>
      </w:r>
      <w:r>
        <w:t>in Biology (2010)</w:t>
      </w:r>
    </w:p>
    <w:p w14:paraId="04F58A3B" w14:textId="77777777" w:rsidR="00C5325F" w:rsidRDefault="00C5325F">
      <w:pPr>
        <w:pStyle w:val="BodyText"/>
        <w:spacing w:before="11" w:line="240" w:lineRule="auto"/>
        <w:ind w:left="0" w:firstLine="0"/>
        <w:rPr>
          <w:sz w:val="31"/>
        </w:rPr>
      </w:pPr>
    </w:p>
    <w:p w14:paraId="5AC4AD0F" w14:textId="77777777" w:rsidR="00C5325F" w:rsidRDefault="00013174">
      <w:pPr>
        <w:spacing w:line="228" w:lineRule="auto"/>
        <w:ind w:left="100" w:right="405"/>
      </w:pPr>
      <w:r>
        <w:rPr>
          <w:b/>
          <w:spacing w:val="-1"/>
        </w:rPr>
        <w:t xml:space="preserve">Computer skills include: </w:t>
      </w:r>
      <w:r>
        <w:rPr>
          <w:spacing w:val="-1"/>
        </w:rPr>
        <w:t xml:space="preserve">Word, Excel, PowerPoint, Access, Windows 2000, XP, and </w:t>
      </w:r>
      <w:r>
        <w:t>Professional, Microsoft</w:t>
      </w:r>
      <w:r>
        <w:rPr>
          <w:spacing w:val="-52"/>
        </w:rPr>
        <w:t xml:space="preserve"> </w:t>
      </w:r>
      <w:r>
        <w:t>outlook</w:t>
      </w:r>
    </w:p>
    <w:p w14:paraId="462FF80F" w14:textId="77777777" w:rsidR="00C5325F" w:rsidRDefault="00C5325F">
      <w:pPr>
        <w:pStyle w:val="BodyText"/>
        <w:spacing w:line="240" w:lineRule="auto"/>
        <w:ind w:left="0" w:firstLine="0"/>
        <w:rPr>
          <w:sz w:val="24"/>
        </w:rPr>
      </w:pPr>
    </w:p>
    <w:p w14:paraId="394C2899" w14:textId="77777777" w:rsidR="00C5325F" w:rsidRDefault="00013174">
      <w:pPr>
        <w:pStyle w:val="Heading1"/>
        <w:spacing w:before="193"/>
      </w:pPr>
      <w:r>
        <w:rPr>
          <w:spacing w:val="-2"/>
        </w:rPr>
        <w:t>References:</w:t>
      </w:r>
      <w:r>
        <w:rPr>
          <w:spacing w:val="-12"/>
        </w:rPr>
        <w:t xml:space="preserve"> </w:t>
      </w:r>
      <w:r>
        <w:rPr>
          <w:spacing w:val="-1"/>
        </w:rPr>
        <w:t>Available</w:t>
      </w:r>
      <w:r>
        <w:t xml:space="preserve"> </w:t>
      </w:r>
      <w:r>
        <w:rPr>
          <w:spacing w:val="-1"/>
        </w:rPr>
        <w:t>upon</w:t>
      </w:r>
      <w:r>
        <w:rPr>
          <w:spacing w:val="2"/>
        </w:rPr>
        <w:t xml:space="preserve"> </w:t>
      </w:r>
      <w:r>
        <w:rPr>
          <w:spacing w:val="-1"/>
        </w:rPr>
        <w:t>request.</w:t>
      </w:r>
    </w:p>
    <w:sectPr w:rsidR="00C5325F">
      <w:pgSz w:w="12240" w:h="15840"/>
      <w:pgMar w:top="1500" w:right="10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6A1E"/>
    <w:multiLevelType w:val="hybridMultilevel"/>
    <w:tmpl w:val="954AADCC"/>
    <w:lvl w:ilvl="0" w:tplc="1E340D12">
      <w:numFmt w:val="bullet"/>
      <w:lvlText w:val="●"/>
      <w:lvlJc w:val="left"/>
      <w:pPr>
        <w:ind w:left="871" w:hanging="361"/>
      </w:pPr>
      <w:rPr>
        <w:rFonts w:ascii="Arial" w:eastAsia="Arial" w:hAnsi="Arial" w:cs="Arial" w:hint="default"/>
        <w:w w:val="100"/>
        <w:sz w:val="16"/>
        <w:szCs w:val="16"/>
      </w:rPr>
    </w:lvl>
    <w:lvl w:ilvl="1" w:tplc="B9347F60">
      <w:numFmt w:val="bullet"/>
      <w:lvlText w:val="•"/>
      <w:lvlJc w:val="left"/>
      <w:pPr>
        <w:ind w:left="1810" w:hanging="361"/>
      </w:pPr>
      <w:rPr>
        <w:rFonts w:hint="default"/>
      </w:rPr>
    </w:lvl>
    <w:lvl w:ilvl="2" w:tplc="FDF4479C">
      <w:numFmt w:val="bullet"/>
      <w:lvlText w:val="•"/>
      <w:lvlJc w:val="left"/>
      <w:pPr>
        <w:ind w:left="2740" w:hanging="361"/>
      </w:pPr>
      <w:rPr>
        <w:rFonts w:hint="default"/>
      </w:rPr>
    </w:lvl>
    <w:lvl w:ilvl="3" w:tplc="81B0CB06">
      <w:numFmt w:val="bullet"/>
      <w:lvlText w:val="•"/>
      <w:lvlJc w:val="left"/>
      <w:pPr>
        <w:ind w:left="3670" w:hanging="361"/>
      </w:pPr>
      <w:rPr>
        <w:rFonts w:hint="default"/>
      </w:rPr>
    </w:lvl>
    <w:lvl w:ilvl="4" w:tplc="239A23B2">
      <w:numFmt w:val="bullet"/>
      <w:lvlText w:val="•"/>
      <w:lvlJc w:val="left"/>
      <w:pPr>
        <w:ind w:left="4600" w:hanging="361"/>
      </w:pPr>
      <w:rPr>
        <w:rFonts w:hint="default"/>
      </w:rPr>
    </w:lvl>
    <w:lvl w:ilvl="5" w:tplc="E9E80A76">
      <w:numFmt w:val="bullet"/>
      <w:lvlText w:val="•"/>
      <w:lvlJc w:val="left"/>
      <w:pPr>
        <w:ind w:left="5530" w:hanging="361"/>
      </w:pPr>
      <w:rPr>
        <w:rFonts w:hint="default"/>
      </w:rPr>
    </w:lvl>
    <w:lvl w:ilvl="6" w:tplc="A9083F92">
      <w:numFmt w:val="bullet"/>
      <w:lvlText w:val="•"/>
      <w:lvlJc w:val="left"/>
      <w:pPr>
        <w:ind w:left="6460" w:hanging="361"/>
      </w:pPr>
      <w:rPr>
        <w:rFonts w:hint="default"/>
      </w:rPr>
    </w:lvl>
    <w:lvl w:ilvl="7" w:tplc="31447B22">
      <w:numFmt w:val="bullet"/>
      <w:lvlText w:val="•"/>
      <w:lvlJc w:val="left"/>
      <w:pPr>
        <w:ind w:left="7390" w:hanging="361"/>
      </w:pPr>
      <w:rPr>
        <w:rFonts w:hint="default"/>
      </w:rPr>
    </w:lvl>
    <w:lvl w:ilvl="8" w:tplc="548CE9FE">
      <w:numFmt w:val="bullet"/>
      <w:lvlText w:val="•"/>
      <w:lvlJc w:val="left"/>
      <w:pPr>
        <w:ind w:left="8320" w:hanging="361"/>
      </w:pPr>
      <w:rPr>
        <w:rFonts w:hint="default"/>
      </w:rPr>
    </w:lvl>
  </w:abstractNum>
  <w:abstractNum w:abstractNumId="1" w15:restartNumberingAfterBreak="0">
    <w:nsid w:val="30253ED4"/>
    <w:multiLevelType w:val="hybridMultilevel"/>
    <w:tmpl w:val="F4AADFBC"/>
    <w:lvl w:ilvl="0" w:tplc="CF128FEC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1B6A11A">
      <w:numFmt w:val="bullet"/>
      <w:lvlText w:val="●"/>
      <w:lvlJc w:val="left"/>
      <w:pPr>
        <w:ind w:left="1040" w:hanging="360"/>
      </w:pPr>
      <w:rPr>
        <w:rFonts w:hint="default"/>
        <w:w w:val="100"/>
      </w:rPr>
    </w:lvl>
    <w:lvl w:ilvl="2" w:tplc="15164998">
      <w:numFmt w:val="bullet"/>
      <w:lvlText w:val="•"/>
      <w:lvlJc w:val="left"/>
      <w:pPr>
        <w:ind w:left="2055" w:hanging="360"/>
      </w:pPr>
      <w:rPr>
        <w:rFonts w:hint="default"/>
      </w:rPr>
    </w:lvl>
    <w:lvl w:ilvl="3" w:tplc="A16A0F14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EEDC0DA6">
      <w:numFmt w:val="bullet"/>
      <w:lvlText w:val="•"/>
      <w:lvlJc w:val="left"/>
      <w:pPr>
        <w:ind w:left="4086" w:hanging="360"/>
      </w:pPr>
      <w:rPr>
        <w:rFonts w:hint="default"/>
      </w:rPr>
    </w:lvl>
    <w:lvl w:ilvl="5" w:tplc="0F28D56E">
      <w:numFmt w:val="bullet"/>
      <w:lvlText w:val="•"/>
      <w:lvlJc w:val="left"/>
      <w:pPr>
        <w:ind w:left="5102" w:hanging="360"/>
      </w:pPr>
      <w:rPr>
        <w:rFonts w:hint="default"/>
      </w:rPr>
    </w:lvl>
    <w:lvl w:ilvl="6" w:tplc="8320E040">
      <w:numFmt w:val="bullet"/>
      <w:lvlText w:val="•"/>
      <w:lvlJc w:val="left"/>
      <w:pPr>
        <w:ind w:left="6117" w:hanging="360"/>
      </w:pPr>
      <w:rPr>
        <w:rFonts w:hint="default"/>
      </w:rPr>
    </w:lvl>
    <w:lvl w:ilvl="7" w:tplc="7FFA012C">
      <w:numFmt w:val="bullet"/>
      <w:lvlText w:val="•"/>
      <w:lvlJc w:val="left"/>
      <w:pPr>
        <w:ind w:left="7133" w:hanging="360"/>
      </w:pPr>
      <w:rPr>
        <w:rFonts w:hint="default"/>
      </w:rPr>
    </w:lvl>
    <w:lvl w:ilvl="8" w:tplc="6E7E7AF6">
      <w:numFmt w:val="bullet"/>
      <w:lvlText w:val="•"/>
      <w:lvlJc w:val="left"/>
      <w:pPr>
        <w:ind w:left="8148" w:hanging="360"/>
      </w:pPr>
      <w:rPr>
        <w:rFonts w:hint="default"/>
      </w:rPr>
    </w:lvl>
  </w:abstractNum>
  <w:abstractNum w:abstractNumId="2" w15:restartNumberingAfterBreak="0">
    <w:nsid w:val="551D72D2"/>
    <w:multiLevelType w:val="hybridMultilevel"/>
    <w:tmpl w:val="48C2990E"/>
    <w:lvl w:ilvl="0" w:tplc="38FC90D2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66FEA9A6">
      <w:numFmt w:val="bullet"/>
      <w:lvlText w:val="•"/>
      <w:lvlJc w:val="left"/>
      <w:pPr>
        <w:ind w:left="1756" w:hanging="360"/>
      </w:pPr>
      <w:rPr>
        <w:rFonts w:hint="default"/>
      </w:rPr>
    </w:lvl>
    <w:lvl w:ilvl="2" w:tplc="D8DC0794">
      <w:numFmt w:val="bullet"/>
      <w:lvlText w:val="•"/>
      <w:lvlJc w:val="left"/>
      <w:pPr>
        <w:ind w:left="2692" w:hanging="360"/>
      </w:pPr>
      <w:rPr>
        <w:rFonts w:hint="default"/>
      </w:rPr>
    </w:lvl>
    <w:lvl w:ilvl="3" w:tplc="2398E7FC">
      <w:numFmt w:val="bullet"/>
      <w:lvlText w:val="•"/>
      <w:lvlJc w:val="left"/>
      <w:pPr>
        <w:ind w:left="3628" w:hanging="360"/>
      </w:pPr>
      <w:rPr>
        <w:rFonts w:hint="default"/>
      </w:rPr>
    </w:lvl>
    <w:lvl w:ilvl="4" w:tplc="2E282A18">
      <w:numFmt w:val="bullet"/>
      <w:lvlText w:val="•"/>
      <w:lvlJc w:val="left"/>
      <w:pPr>
        <w:ind w:left="4564" w:hanging="360"/>
      </w:pPr>
      <w:rPr>
        <w:rFonts w:hint="default"/>
      </w:rPr>
    </w:lvl>
    <w:lvl w:ilvl="5" w:tplc="2780A9E2">
      <w:numFmt w:val="bullet"/>
      <w:lvlText w:val="•"/>
      <w:lvlJc w:val="left"/>
      <w:pPr>
        <w:ind w:left="5500" w:hanging="360"/>
      </w:pPr>
      <w:rPr>
        <w:rFonts w:hint="default"/>
      </w:rPr>
    </w:lvl>
    <w:lvl w:ilvl="6" w:tplc="F29291B2">
      <w:numFmt w:val="bullet"/>
      <w:lvlText w:val="•"/>
      <w:lvlJc w:val="left"/>
      <w:pPr>
        <w:ind w:left="6436" w:hanging="360"/>
      </w:pPr>
      <w:rPr>
        <w:rFonts w:hint="default"/>
      </w:rPr>
    </w:lvl>
    <w:lvl w:ilvl="7" w:tplc="D4B6CAB0">
      <w:numFmt w:val="bullet"/>
      <w:lvlText w:val="•"/>
      <w:lvlJc w:val="left"/>
      <w:pPr>
        <w:ind w:left="7372" w:hanging="360"/>
      </w:pPr>
      <w:rPr>
        <w:rFonts w:hint="default"/>
      </w:rPr>
    </w:lvl>
    <w:lvl w:ilvl="8" w:tplc="6D54AB94">
      <w:numFmt w:val="bullet"/>
      <w:lvlText w:val="•"/>
      <w:lvlJc w:val="left"/>
      <w:pPr>
        <w:ind w:left="8308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K0MDcyNDY3tjQ0NzRU0lEKTi0uzszPAykwrAUAgD/o3SwAAAA="/>
  </w:docVars>
  <w:rsids>
    <w:rsidRoot w:val="00C5325F"/>
    <w:rsid w:val="00013174"/>
    <w:rsid w:val="00C5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E6A8"/>
  <w15:docId w15:val="{D73B2993-F077-4A4A-BCB1-52126D20E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820" w:hanging="360"/>
    </w:pPr>
  </w:style>
  <w:style w:type="paragraph" w:styleId="ListParagraph">
    <w:name w:val="List Paragraph"/>
    <w:basedOn w:val="Normal"/>
    <w:uiPriority w:val="1"/>
    <w:qFormat/>
    <w:pPr>
      <w:spacing w:line="240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wame.Lewis17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2071</Words>
  <Characters>11807</Characters>
  <Application>Microsoft Office Word</Application>
  <DocSecurity>0</DocSecurity>
  <Lines>98</Lines>
  <Paragraphs>27</Paragraphs>
  <ScaleCrop>false</ScaleCrop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Kwame Lewis CV_Current-2</dc:title>
  <cp:lastModifiedBy>Bryan Blair</cp:lastModifiedBy>
  <cp:revision>2</cp:revision>
  <dcterms:created xsi:type="dcterms:W3CDTF">2021-04-15T19:07:00Z</dcterms:created>
  <dcterms:modified xsi:type="dcterms:W3CDTF">2021-04-15T19:07:00Z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Pages</vt:lpwstr>
  </property>
  <property fmtid="{D5CDD505-2E9C-101B-9397-08002B2CF9AE}" pid="4" name="LastSaved">
    <vt:filetime>2021-04-15T00:00:00Z</vt:filetime>
  </property>
</Properties>
</file>