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BB3403" w14:textId="36802816" w:rsidR="00FB5229" w:rsidRPr="00FB5229" w:rsidRDefault="00FB5229" w:rsidP="00FB5229">
      <w:r w:rsidRPr="00FB5229">
        <w:rPr>
          <w:b/>
          <w:bCs/>
        </w:rPr>
        <w:t xml:space="preserve">Interview Guide for Atalanta's Interview with </w:t>
      </w:r>
      <w:proofErr w:type="spellStart"/>
      <w:r w:rsidRPr="00FB5229">
        <w:rPr>
          <w:b/>
          <w:bCs/>
        </w:rPr>
        <w:t>Kyverna</w:t>
      </w:r>
      <w:proofErr w:type="spellEnd"/>
      <w:r w:rsidR="0001212E">
        <w:rPr>
          <w:b/>
          <w:bCs/>
        </w:rPr>
        <w:t xml:space="preserve"> – Sr. Director Biostats</w:t>
      </w:r>
    </w:p>
    <w:p w14:paraId="109BDFCE" w14:textId="77777777" w:rsidR="0001212E" w:rsidRPr="0001212E" w:rsidRDefault="0001212E" w:rsidP="0001212E">
      <w:r w:rsidRPr="0001212E">
        <w:pict w14:anchorId="46BFE8F0">
          <v:rect id="_x0000_i1052" style="width:0;height:1.5pt" o:hralign="center" o:hrstd="t" o:hr="t" fillcolor="#a0a0a0" stroked="f"/>
        </w:pict>
      </w:r>
    </w:p>
    <w:p w14:paraId="46E5AC9D" w14:textId="77777777" w:rsidR="0001212E" w:rsidRPr="0001212E" w:rsidRDefault="0001212E" w:rsidP="0001212E">
      <w:r w:rsidRPr="0001212E">
        <w:rPr>
          <w:b/>
          <w:bCs/>
        </w:rPr>
        <w:t>Introductory Questions:</w:t>
      </w:r>
    </w:p>
    <w:p w14:paraId="741BE783" w14:textId="77777777" w:rsidR="0001212E" w:rsidRPr="0001212E" w:rsidRDefault="0001212E" w:rsidP="0001212E">
      <w:pPr>
        <w:numPr>
          <w:ilvl w:val="0"/>
          <w:numId w:val="10"/>
        </w:numPr>
      </w:pPr>
      <w:r w:rsidRPr="0001212E">
        <w:rPr>
          <w:b/>
          <w:bCs/>
        </w:rPr>
        <w:t>Career Overview:</w:t>
      </w:r>
    </w:p>
    <w:p w14:paraId="6D8D7CAE" w14:textId="77777777" w:rsidR="0001212E" w:rsidRPr="0001212E" w:rsidRDefault="0001212E" w:rsidP="0001212E">
      <w:pPr>
        <w:numPr>
          <w:ilvl w:val="1"/>
          <w:numId w:val="10"/>
        </w:numPr>
      </w:pPr>
      <w:r w:rsidRPr="0001212E">
        <w:rPr>
          <w:b/>
          <w:bCs/>
        </w:rPr>
        <w:t>Question:</w:t>
      </w:r>
      <w:r w:rsidRPr="0001212E">
        <w:t xml:space="preserve"> "Tell us about your career path and what drew you to biostatistics."</w:t>
      </w:r>
    </w:p>
    <w:p w14:paraId="67F51539" w14:textId="77777777" w:rsidR="0001212E" w:rsidRPr="0001212E" w:rsidRDefault="0001212E" w:rsidP="0001212E">
      <w:pPr>
        <w:numPr>
          <w:ilvl w:val="1"/>
          <w:numId w:val="10"/>
        </w:numPr>
      </w:pPr>
      <w:r w:rsidRPr="0001212E">
        <w:rPr>
          <w:b/>
          <w:bCs/>
        </w:rPr>
        <w:t>Preparation:</w:t>
      </w:r>
      <w:r w:rsidRPr="0001212E">
        <w:t xml:space="preserve"> Focus on your leadership in innovative study design and regulatory submissions, referencing your work at BMS and Janssen. Highlight your journey from hands-on statistical work to building and leading biostatistics teams, emphasizing your passion for applying statistical methods to advance medical science.</w:t>
      </w:r>
    </w:p>
    <w:p w14:paraId="403C08D8" w14:textId="77777777" w:rsidR="0001212E" w:rsidRPr="0001212E" w:rsidRDefault="0001212E" w:rsidP="0001212E">
      <w:pPr>
        <w:numPr>
          <w:ilvl w:val="0"/>
          <w:numId w:val="10"/>
        </w:numPr>
      </w:pPr>
      <w:r w:rsidRPr="0001212E">
        <w:rPr>
          <w:b/>
          <w:bCs/>
        </w:rPr>
        <w:t xml:space="preserve">Interest in </w:t>
      </w:r>
      <w:proofErr w:type="spellStart"/>
      <w:r w:rsidRPr="0001212E">
        <w:rPr>
          <w:b/>
          <w:bCs/>
        </w:rPr>
        <w:t>Kyverna</w:t>
      </w:r>
      <w:proofErr w:type="spellEnd"/>
      <w:r w:rsidRPr="0001212E">
        <w:rPr>
          <w:b/>
          <w:bCs/>
        </w:rPr>
        <w:t>:</w:t>
      </w:r>
    </w:p>
    <w:p w14:paraId="5A2C17D7" w14:textId="77777777" w:rsidR="0001212E" w:rsidRPr="0001212E" w:rsidRDefault="0001212E" w:rsidP="0001212E">
      <w:pPr>
        <w:numPr>
          <w:ilvl w:val="1"/>
          <w:numId w:val="10"/>
        </w:numPr>
      </w:pPr>
      <w:r w:rsidRPr="0001212E">
        <w:rPr>
          <w:b/>
          <w:bCs/>
        </w:rPr>
        <w:t>Question:</w:t>
      </w:r>
      <w:r w:rsidRPr="0001212E">
        <w:t xml:space="preserve"> "What attracted you to the Senior Director role at </w:t>
      </w:r>
      <w:proofErr w:type="spellStart"/>
      <w:r w:rsidRPr="0001212E">
        <w:t>Kyverna</w:t>
      </w:r>
      <w:proofErr w:type="spellEnd"/>
      <w:r w:rsidRPr="0001212E">
        <w:t>?"</w:t>
      </w:r>
    </w:p>
    <w:p w14:paraId="689B76FC" w14:textId="77777777" w:rsidR="0001212E" w:rsidRPr="0001212E" w:rsidRDefault="0001212E" w:rsidP="0001212E">
      <w:pPr>
        <w:numPr>
          <w:ilvl w:val="1"/>
          <w:numId w:val="10"/>
        </w:numPr>
      </w:pPr>
      <w:r w:rsidRPr="0001212E">
        <w:rPr>
          <w:b/>
          <w:bCs/>
        </w:rPr>
        <w:t>Preparation:</w:t>
      </w:r>
      <w:r w:rsidRPr="0001212E">
        <w:t xml:space="preserve"> Highlight your interest in applying your experience in innovative clinical trial designs and regulatory submissions to </w:t>
      </w:r>
      <w:proofErr w:type="spellStart"/>
      <w:r w:rsidRPr="0001212E">
        <w:t>Kyverna’s</w:t>
      </w:r>
      <w:proofErr w:type="spellEnd"/>
      <w:r w:rsidRPr="0001212E">
        <w:t xml:space="preserve"> mission in autoimmune therapies. Mention the opportunity to build and lead the biostatistics function in a forward-thinking biotech environment.</w:t>
      </w:r>
    </w:p>
    <w:p w14:paraId="2F308042" w14:textId="77777777" w:rsidR="0001212E" w:rsidRPr="0001212E" w:rsidRDefault="0001212E" w:rsidP="0001212E">
      <w:r w:rsidRPr="0001212E">
        <w:pict w14:anchorId="4B580F5C">
          <v:rect id="_x0000_i1053" style="width:0;height:1.5pt" o:hralign="center" o:hrstd="t" o:hr="t" fillcolor="#a0a0a0" stroked="f"/>
        </w:pict>
      </w:r>
    </w:p>
    <w:p w14:paraId="72B52E3A" w14:textId="77777777" w:rsidR="0001212E" w:rsidRPr="0001212E" w:rsidRDefault="0001212E" w:rsidP="0001212E">
      <w:r w:rsidRPr="0001212E">
        <w:rPr>
          <w:b/>
          <w:bCs/>
        </w:rPr>
        <w:t>Competency-Based Questions (Using the STAR Method):</w:t>
      </w:r>
    </w:p>
    <w:p w14:paraId="2BBB6780" w14:textId="77777777" w:rsidR="0001212E" w:rsidRPr="0001212E" w:rsidRDefault="0001212E" w:rsidP="0001212E">
      <w:pPr>
        <w:numPr>
          <w:ilvl w:val="0"/>
          <w:numId w:val="11"/>
        </w:numPr>
      </w:pPr>
      <w:r w:rsidRPr="0001212E">
        <w:rPr>
          <w:b/>
          <w:bCs/>
        </w:rPr>
        <w:t>Leadership in Biostatistics:</w:t>
      </w:r>
    </w:p>
    <w:p w14:paraId="4F7E59DD" w14:textId="77777777" w:rsidR="0001212E" w:rsidRPr="0001212E" w:rsidRDefault="0001212E" w:rsidP="0001212E">
      <w:pPr>
        <w:numPr>
          <w:ilvl w:val="1"/>
          <w:numId w:val="11"/>
        </w:numPr>
      </w:pPr>
      <w:r w:rsidRPr="0001212E">
        <w:rPr>
          <w:b/>
          <w:bCs/>
        </w:rPr>
        <w:t>Question:</w:t>
      </w:r>
      <w:r w:rsidRPr="0001212E">
        <w:t xml:space="preserve"> "Describe a time you led a biostatistics team through a high-pressure regulatory submission (e.g., BLA, NDA). What challenges did you face, and how did you ensure success?"</w:t>
      </w:r>
    </w:p>
    <w:p w14:paraId="3D4A4E40" w14:textId="77777777" w:rsidR="0001212E" w:rsidRPr="0001212E" w:rsidRDefault="0001212E" w:rsidP="0001212E">
      <w:pPr>
        <w:numPr>
          <w:ilvl w:val="1"/>
          <w:numId w:val="11"/>
        </w:numPr>
      </w:pPr>
      <w:r w:rsidRPr="0001212E">
        <w:rPr>
          <w:b/>
          <w:bCs/>
        </w:rPr>
        <w:t>Preparation:</w:t>
      </w:r>
      <w:r w:rsidRPr="0001212E">
        <w:t xml:space="preserve"> Discuss your leadership in the </w:t>
      </w:r>
      <w:proofErr w:type="spellStart"/>
      <w:r w:rsidRPr="0001212E">
        <w:t>Zeposia</w:t>
      </w:r>
      <w:proofErr w:type="spellEnd"/>
      <w:r w:rsidRPr="0001212E">
        <w:t xml:space="preserve"> or Invokana submissions. Highlight strategic decisions, how you navigated regulatory complexities, and the successful outcomes achieved.</w:t>
      </w:r>
    </w:p>
    <w:p w14:paraId="66A8B45B" w14:textId="77777777" w:rsidR="0001212E" w:rsidRPr="0001212E" w:rsidRDefault="0001212E" w:rsidP="0001212E">
      <w:pPr>
        <w:numPr>
          <w:ilvl w:val="0"/>
          <w:numId w:val="11"/>
        </w:numPr>
      </w:pPr>
      <w:r w:rsidRPr="0001212E">
        <w:rPr>
          <w:b/>
          <w:bCs/>
        </w:rPr>
        <w:t>Innovative Trial Design:</w:t>
      </w:r>
    </w:p>
    <w:p w14:paraId="711BEF5B" w14:textId="77777777" w:rsidR="0001212E" w:rsidRPr="0001212E" w:rsidRDefault="0001212E" w:rsidP="0001212E">
      <w:pPr>
        <w:numPr>
          <w:ilvl w:val="1"/>
          <w:numId w:val="11"/>
        </w:numPr>
      </w:pPr>
      <w:r w:rsidRPr="0001212E">
        <w:rPr>
          <w:b/>
          <w:bCs/>
        </w:rPr>
        <w:t>Question:</w:t>
      </w:r>
      <w:r w:rsidRPr="0001212E">
        <w:t xml:space="preserve"> "Can you share an example of a clinical trial where you applied innovative methods, such as Bayesian designs? What was innovative about your approach, and what were the results?"</w:t>
      </w:r>
    </w:p>
    <w:p w14:paraId="57BA7044" w14:textId="77777777" w:rsidR="0001212E" w:rsidRPr="0001212E" w:rsidRDefault="0001212E" w:rsidP="0001212E">
      <w:pPr>
        <w:numPr>
          <w:ilvl w:val="1"/>
          <w:numId w:val="11"/>
        </w:numPr>
      </w:pPr>
      <w:r w:rsidRPr="0001212E">
        <w:rPr>
          <w:b/>
          <w:bCs/>
        </w:rPr>
        <w:lastRenderedPageBreak/>
        <w:t>Preparation:</w:t>
      </w:r>
      <w:r w:rsidRPr="0001212E">
        <w:t xml:space="preserve"> Relate your expertise in Bayesian methods to </w:t>
      </w:r>
      <w:proofErr w:type="spellStart"/>
      <w:r w:rsidRPr="0001212E">
        <w:t>Kyverna’s</w:t>
      </w:r>
      <w:proofErr w:type="spellEnd"/>
      <w:r w:rsidRPr="0001212E">
        <w:t xml:space="preserve"> need for cutting-edge statistical approaches. Provide specific examples where innovative designs led to more efficient trials or better decision-making.</w:t>
      </w:r>
    </w:p>
    <w:p w14:paraId="2671C46F" w14:textId="77777777" w:rsidR="0001212E" w:rsidRPr="0001212E" w:rsidRDefault="0001212E" w:rsidP="0001212E">
      <w:pPr>
        <w:numPr>
          <w:ilvl w:val="0"/>
          <w:numId w:val="11"/>
        </w:numPr>
      </w:pPr>
      <w:r w:rsidRPr="0001212E">
        <w:rPr>
          <w:b/>
          <w:bCs/>
        </w:rPr>
        <w:t>Regulatory Submissions:</w:t>
      </w:r>
    </w:p>
    <w:p w14:paraId="7589A718" w14:textId="77777777" w:rsidR="0001212E" w:rsidRPr="0001212E" w:rsidRDefault="0001212E" w:rsidP="0001212E">
      <w:pPr>
        <w:numPr>
          <w:ilvl w:val="1"/>
          <w:numId w:val="11"/>
        </w:numPr>
      </w:pPr>
      <w:r w:rsidRPr="0001212E">
        <w:rPr>
          <w:b/>
          <w:bCs/>
        </w:rPr>
        <w:t>Question:</w:t>
      </w:r>
      <w:r w:rsidRPr="0001212E">
        <w:t xml:space="preserve"> "Tell us about a time when you handled complex regulatory feedback during a submission. How did you navigate the challenges, and what was the outcome?"</w:t>
      </w:r>
    </w:p>
    <w:p w14:paraId="3CDC3C94" w14:textId="77777777" w:rsidR="0001212E" w:rsidRPr="0001212E" w:rsidRDefault="0001212E" w:rsidP="0001212E">
      <w:pPr>
        <w:numPr>
          <w:ilvl w:val="1"/>
          <w:numId w:val="11"/>
        </w:numPr>
      </w:pPr>
      <w:r w:rsidRPr="0001212E">
        <w:rPr>
          <w:b/>
          <w:bCs/>
        </w:rPr>
        <w:t>Preparation:</w:t>
      </w:r>
      <w:r w:rsidRPr="0001212E">
        <w:t xml:space="preserve"> Emphasize your direct experience leading BLA submissions, focusing on your ability to address regulatory concerns effectively and maintain timelines.</w:t>
      </w:r>
    </w:p>
    <w:p w14:paraId="680CD327" w14:textId="77777777" w:rsidR="0001212E" w:rsidRPr="0001212E" w:rsidRDefault="0001212E" w:rsidP="0001212E">
      <w:pPr>
        <w:numPr>
          <w:ilvl w:val="0"/>
          <w:numId w:val="11"/>
        </w:numPr>
      </w:pPr>
      <w:r w:rsidRPr="0001212E">
        <w:rPr>
          <w:b/>
          <w:bCs/>
        </w:rPr>
        <w:t>Cross-Functional Collaboration:</w:t>
      </w:r>
    </w:p>
    <w:p w14:paraId="4F0D73C1" w14:textId="77777777" w:rsidR="0001212E" w:rsidRPr="0001212E" w:rsidRDefault="0001212E" w:rsidP="0001212E">
      <w:pPr>
        <w:numPr>
          <w:ilvl w:val="1"/>
          <w:numId w:val="11"/>
        </w:numPr>
      </w:pPr>
      <w:r w:rsidRPr="0001212E">
        <w:rPr>
          <w:b/>
          <w:bCs/>
        </w:rPr>
        <w:t>Question:</w:t>
      </w:r>
      <w:r w:rsidRPr="0001212E">
        <w:t xml:space="preserve"> "Describe a cross-functional project you led. How did you ensure alignment and success across teams (e.g., clinical, regulatory)?"</w:t>
      </w:r>
    </w:p>
    <w:p w14:paraId="521EA53A" w14:textId="77777777" w:rsidR="0001212E" w:rsidRPr="0001212E" w:rsidRDefault="0001212E" w:rsidP="0001212E">
      <w:pPr>
        <w:numPr>
          <w:ilvl w:val="1"/>
          <w:numId w:val="11"/>
        </w:numPr>
      </w:pPr>
      <w:r w:rsidRPr="0001212E">
        <w:rPr>
          <w:b/>
          <w:bCs/>
        </w:rPr>
        <w:t>Preparation:</w:t>
      </w:r>
      <w:r w:rsidRPr="0001212E">
        <w:t xml:space="preserve"> Focus on your ability to drive efficiency and collaboration across teams, highlighting your leadership in multi-disciplinary environments at BMS and Janssen.</w:t>
      </w:r>
    </w:p>
    <w:p w14:paraId="7CB59468" w14:textId="77777777" w:rsidR="0001212E" w:rsidRPr="0001212E" w:rsidRDefault="0001212E" w:rsidP="0001212E">
      <w:r w:rsidRPr="0001212E">
        <w:pict w14:anchorId="0C5223E7">
          <v:rect id="_x0000_i1054" style="width:0;height:1.5pt" o:hralign="center" o:hrstd="t" o:hr="t" fillcolor="#a0a0a0" stroked="f"/>
        </w:pict>
      </w:r>
    </w:p>
    <w:p w14:paraId="5D0B6106" w14:textId="77777777" w:rsidR="0001212E" w:rsidRPr="0001212E" w:rsidRDefault="0001212E" w:rsidP="0001212E">
      <w:r w:rsidRPr="0001212E">
        <w:rPr>
          <w:b/>
          <w:bCs/>
        </w:rPr>
        <w:t>Technical/Skill-Based Questions:</w:t>
      </w:r>
    </w:p>
    <w:p w14:paraId="18961E24" w14:textId="77777777" w:rsidR="0001212E" w:rsidRPr="0001212E" w:rsidRDefault="0001212E" w:rsidP="0001212E">
      <w:pPr>
        <w:numPr>
          <w:ilvl w:val="0"/>
          <w:numId w:val="12"/>
        </w:numPr>
      </w:pPr>
      <w:r w:rsidRPr="0001212E">
        <w:rPr>
          <w:b/>
          <w:bCs/>
        </w:rPr>
        <w:t>Statistical Software (SAS/R):</w:t>
      </w:r>
    </w:p>
    <w:p w14:paraId="520F0153" w14:textId="77777777" w:rsidR="0001212E" w:rsidRPr="0001212E" w:rsidRDefault="0001212E" w:rsidP="0001212E">
      <w:pPr>
        <w:numPr>
          <w:ilvl w:val="1"/>
          <w:numId w:val="12"/>
        </w:numPr>
      </w:pPr>
      <w:r w:rsidRPr="0001212E">
        <w:rPr>
          <w:b/>
          <w:bCs/>
        </w:rPr>
        <w:t>Question:</w:t>
      </w:r>
      <w:r w:rsidRPr="0001212E">
        <w:t xml:space="preserve"> "Can you discuss how you’ve used SAS or R in recent projects? How hands-on are you with generating TFLs?"</w:t>
      </w:r>
    </w:p>
    <w:p w14:paraId="24B2BA7A" w14:textId="77777777" w:rsidR="0001212E" w:rsidRPr="0001212E" w:rsidRDefault="0001212E" w:rsidP="0001212E">
      <w:pPr>
        <w:numPr>
          <w:ilvl w:val="1"/>
          <w:numId w:val="12"/>
        </w:numPr>
      </w:pPr>
      <w:r w:rsidRPr="0001212E">
        <w:rPr>
          <w:b/>
          <w:bCs/>
        </w:rPr>
        <w:t>Preparation:</w:t>
      </w:r>
      <w:r w:rsidRPr="0001212E">
        <w:t xml:space="preserve"> If your role has been more strategic recently, emphasize any specific hands-on work or how you maintain technical involvement through oversight and direct engagement. Express your readiness to be hands-on when needed.</w:t>
      </w:r>
    </w:p>
    <w:p w14:paraId="77A88E51" w14:textId="77777777" w:rsidR="0001212E" w:rsidRPr="0001212E" w:rsidRDefault="0001212E" w:rsidP="0001212E">
      <w:pPr>
        <w:numPr>
          <w:ilvl w:val="0"/>
          <w:numId w:val="12"/>
        </w:numPr>
      </w:pPr>
      <w:r w:rsidRPr="0001212E">
        <w:rPr>
          <w:b/>
          <w:bCs/>
        </w:rPr>
        <w:t>CDISC Standards &amp; IWRS:</w:t>
      </w:r>
    </w:p>
    <w:p w14:paraId="1868BBE1" w14:textId="77777777" w:rsidR="0001212E" w:rsidRPr="0001212E" w:rsidRDefault="0001212E" w:rsidP="0001212E">
      <w:pPr>
        <w:numPr>
          <w:ilvl w:val="1"/>
          <w:numId w:val="12"/>
        </w:numPr>
      </w:pPr>
      <w:r w:rsidRPr="0001212E">
        <w:rPr>
          <w:b/>
          <w:bCs/>
        </w:rPr>
        <w:t>Question:</w:t>
      </w:r>
      <w:r w:rsidRPr="0001212E">
        <w:t xml:space="preserve"> "How familiar are you with CDISC standards (e.g., SDTM, </w:t>
      </w:r>
      <w:proofErr w:type="spellStart"/>
      <w:r w:rsidRPr="0001212E">
        <w:t>ADaM</w:t>
      </w:r>
      <w:proofErr w:type="spellEnd"/>
      <w:r w:rsidRPr="0001212E">
        <w:t>) and IWRS systems in clinical trials?"</w:t>
      </w:r>
    </w:p>
    <w:p w14:paraId="04FC635C" w14:textId="77777777" w:rsidR="0001212E" w:rsidRPr="0001212E" w:rsidRDefault="0001212E" w:rsidP="0001212E">
      <w:pPr>
        <w:numPr>
          <w:ilvl w:val="1"/>
          <w:numId w:val="12"/>
        </w:numPr>
      </w:pPr>
      <w:r w:rsidRPr="0001212E">
        <w:rPr>
          <w:b/>
          <w:bCs/>
        </w:rPr>
        <w:t>Preparation:</w:t>
      </w:r>
      <w:r w:rsidRPr="0001212E">
        <w:t xml:space="preserve"> Highlight your ability to quickly learn or adopt new frameworks. Discuss any transferable experience and your commitment to staying current with industry standards.</w:t>
      </w:r>
    </w:p>
    <w:p w14:paraId="617C71DF" w14:textId="77777777" w:rsidR="0001212E" w:rsidRPr="0001212E" w:rsidRDefault="0001212E" w:rsidP="0001212E">
      <w:pPr>
        <w:numPr>
          <w:ilvl w:val="0"/>
          <w:numId w:val="12"/>
        </w:numPr>
      </w:pPr>
      <w:r w:rsidRPr="0001212E">
        <w:rPr>
          <w:b/>
          <w:bCs/>
        </w:rPr>
        <w:lastRenderedPageBreak/>
        <w:t>Cell Therapy Adaptation:</w:t>
      </w:r>
    </w:p>
    <w:p w14:paraId="7E2973B7" w14:textId="77777777" w:rsidR="0001212E" w:rsidRPr="0001212E" w:rsidRDefault="0001212E" w:rsidP="0001212E">
      <w:pPr>
        <w:numPr>
          <w:ilvl w:val="1"/>
          <w:numId w:val="12"/>
        </w:numPr>
      </w:pPr>
      <w:r w:rsidRPr="0001212E">
        <w:rPr>
          <w:b/>
          <w:bCs/>
        </w:rPr>
        <w:t>Question:</w:t>
      </w:r>
      <w:r w:rsidRPr="0001212E">
        <w:t xml:space="preserve"> "How do you see your experience in immunology and adaptive designs translating to cell therapy trials?"</w:t>
      </w:r>
    </w:p>
    <w:p w14:paraId="17492F6A" w14:textId="77777777" w:rsidR="0001212E" w:rsidRPr="0001212E" w:rsidRDefault="0001212E" w:rsidP="0001212E">
      <w:pPr>
        <w:numPr>
          <w:ilvl w:val="1"/>
          <w:numId w:val="12"/>
        </w:numPr>
      </w:pPr>
      <w:r w:rsidRPr="0001212E">
        <w:rPr>
          <w:b/>
          <w:bCs/>
        </w:rPr>
        <w:t>Preparation:</w:t>
      </w:r>
      <w:r w:rsidRPr="0001212E">
        <w:t xml:space="preserve"> Connect your immunology background and expertise in adaptive trial designs to the specific needs of cell therapy. Demonstrate how your skills are transferable and your eagerness to apply them in a new therapeutic area.</w:t>
      </w:r>
    </w:p>
    <w:p w14:paraId="6DACB9C4" w14:textId="77777777" w:rsidR="0001212E" w:rsidRPr="0001212E" w:rsidRDefault="0001212E" w:rsidP="0001212E">
      <w:r w:rsidRPr="0001212E">
        <w:pict w14:anchorId="46380279">
          <v:rect id="_x0000_i1055" style="width:0;height:1.5pt" o:hralign="center" o:hrstd="t" o:hr="t" fillcolor="#a0a0a0" stroked="f"/>
        </w:pict>
      </w:r>
    </w:p>
    <w:p w14:paraId="165F8041" w14:textId="77777777" w:rsidR="0001212E" w:rsidRPr="0001212E" w:rsidRDefault="0001212E" w:rsidP="0001212E">
      <w:r w:rsidRPr="0001212E">
        <w:rPr>
          <w:b/>
          <w:bCs/>
        </w:rPr>
        <w:t>Cultural Fit Questions:</w:t>
      </w:r>
    </w:p>
    <w:p w14:paraId="68C7EE64" w14:textId="77777777" w:rsidR="0001212E" w:rsidRPr="0001212E" w:rsidRDefault="0001212E" w:rsidP="0001212E">
      <w:pPr>
        <w:numPr>
          <w:ilvl w:val="0"/>
          <w:numId w:val="13"/>
        </w:numPr>
      </w:pPr>
      <w:r w:rsidRPr="0001212E">
        <w:rPr>
          <w:b/>
          <w:bCs/>
        </w:rPr>
        <w:t>Adapting to a Biotech Environment:</w:t>
      </w:r>
    </w:p>
    <w:p w14:paraId="591155AF" w14:textId="77777777" w:rsidR="0001212E" w:rsidRPr="0001212E" w:rsidRDefault="0001212E" w:rsidP="0001212E">
      <w:pPr>
        <w:numPr>
          <w:ilvl w:val="1"/>
          <w:numId w:val="13"/>
        </w:numPr>
      </w:pPr>
      <w:r w:rsidRPr="0001212E">
        <w:rPr>
          <w:b/>
          <w:bCs/>
        </w:rPr>
        <w:t>Question:</w:t>
      </w:r>
      <w:r w:rsidRPr="0001212E">
        <w:t xml:space="preserve"> "</w:t>
      </w:r>
      <w:proofErr w:type="spellStart"/>
      <w:r w:rsidRPr="0001212E">
        <w:t>Kyverna</w:t>
      </w:r>
      <w:proofErr w:type="spellEnd"/>
      <w:r w:rsidRPr="0001212E">
        <w:t xml:space="preserve"> is a fast-paced, collaborative biotech. How do you think your experience in large pharma settings will help you adapt?"</w:t>
      </w:r>
    </w:p>
    <w:p w14:paraId="0910EEDF" w14:textId="77777777" w:rsidR="0001212E" w:rsidRPr="0001212E" w:rsidRDefault="0001212E" w:rsidP="0001212E">
      <w:pPr>
        <w:numPr>
          <w:ilvl w:val="1"/>
          <w:numId w:val="13"/>
        </w:numPr>
      </w:pPr>
      <w:r w:rsidRPr="0001212E">
        <w:rPr>
          <w:b/>
          <w:bCs/>
        </w:rPr>
        <w:t>Preparation:</w:t>
      </w:r>
      <w:r w:rsidRPr="0001212E">
        <w:t xml:space="preserve"> Highlight your experience leading cross-functional teams in complex environments. Emphasize your adaptability, agility, and enthusiasm for working in a dynamic, smaller company setting.</w:t>
      </w:r>
    </w:p>
    <w:p w14:paraId="69A8A1BF" w14:textId="77777777" w:rsidR="0001212E" w:rsidRPr="0001212E" w:rsidRDefault="0001212E" w:rsidP="0001212E">
      <w:pPr>
        <w:numPr>
          <w:ilvl w:val="0"/>
          <w:numId w:val="13"/>
        </w:numPr>
      </w:pPr>
      <w:r w:rsidRPr="0001212E">
        <w:rPr>
          <w:b/>
          <w:bCs/>
        </w:rPr>
        <w:t>Team Leadership and Morale:</w:t>
      </w:r>
    </w:p>
    <w:p w14:paraId="05521A32" w14:textId="77777777" w:rsidR="0001212E" w:rsidRPr="0001212E" w:rsidRDefault="0001212E" w:rsidP="0001212E">
      <w:pPr>
        <w:numPr>
          <w:ilvl w:val="1"/>
          <w:numId w:val="13"/>
        </w:numPr>
      </w:pPr>
      <w:r w:rsidRPr="0001212E">
        <w:rPr>
          <w:b/>
          <w:bCs/>
        </w:rPr>
        <w:t>Question:</w:t>
      </w:r>
      <w:r w:rsidRPr="0001212E">
        <w:t xml:space="preserve"> "How do you foster collaboration and maintain team morale in high-pressure environments?"</w:t>
      </w:r>
    </w:p>
    <w:p w14:paraId="39C3A2AB" w14:textId="77777777" w:rsidR="0001212E" w:rsidRPr="0001212E" w:rsidRDefault="0001212E" w:rsidP="0001212E">
      <w:pPr>
        <w:numPr>
          <w:ilvl w:val="1"/>
          <w:numId w:val="13"/>
        </w:numPr>
      </w:pPr>
      <w:r w:rsidRPr="0001212E">
        <w:rPr>
          <w:b/>
          <w:bCs/>
        </w:rPr>
        <w:t>Preparation:</w:t>
      </w:r>
      <w:r w:rsidRPr="0001212E">
        <w:t xml:space="preserve"> Emphasize your transparent leadership style, experience in building high-performing teams, and specific strategies you've used to motivate and support team members.</w:t>
      </w:r>
    </w:p>
    <w:p w14:paraId="21443DEF" w14:textId="77777777" w:rsidR="0001212E" w:rsidRPr="0001212E" w:rsidRDefault="0001212E" w:rsidP="0001212E">
      <w:r w:rsidRPr="0001212E">
        <w:pict w14:anchorId="6DC3C694">
          <v:rect id="_x0000_i1056" style="width:0;height:1.5pt" o:hralign="center" o:hrstd="t" o:hr="t" fillcolor="#a0a0a0" stroked="f"/>
        </w:pict>
      </w:r>
    </w:p>
    <w:p w14:paraId="5208BC0F" w14:textId="77777777" w:rsidR="0001212E" w:rsidRPr="0001212E" w:rsidRDefault="0001212E" w:rsidP="0001212E">
      <w:r w:rsidRPr="0001212E">
        <w:rPr>
          <w:b/>
          <w:bCs/>
        </w:rPr>
        <w:t>Relocation and Commitment Questions:</w:t>
      </w:r>
    </w:p>
    <w:p w14:paraId="34237B2B" w14:textId="77777777" w:rsidR="0001212E" w:rsidRPr="0001212E" w:rsidRDefault="0001212E" w:rsidP="0001212E">
      <w:pPr>
        <w:numPr>
          <w:ilvl w:val="0"/>
          <w:numId w:val="14"/>
        </w:numPr>
      </w:pPr>
      <w:r w:rsidRPr="0001212E">
        <w:rPr>
          <w:b/>
          <w:bCs/>
        </w:rPr>
        <w:t>Willingness to Relocate:</w:t>
      </w:r>
    </w:p>
    <w:p w14:paraId="5038F3CA" w14:textId="77777777" w:rsidR="0001212E" w:rsidRPr="0001212E" w:rsidRDefault="0001212E" w:rsidP="0001212E">
      <w:pPr>
        <w:numPr>
          <w:ilvl w:val="1"/>
          <w:numId w:val="14"/>
        </w:numPr>
      </w:pPr>
      <w:r w:rsidRPr="0001212E">
        <w:rPr>
          <w:b/>
          <w:bCs/>
        </w:rPr>
        <w:t>Question:</w:t>
      </w:r>
      <w:r w:rsidRPr="0001212E">
        <w:t xml:space="preserve"> "This role requires relocation to [Location]. Are you willing and able to relocate if offered the position?"</w:t>
      </w:r>
    </w:p>
    <w:p w14:paraId="33ED7E0D" w14:textId="77777777" w:rsidR="0001212E" w:rsidRPr="0001212E" w:rsidRDefault="0001212E" w:rsidP="0001212E">
      <w:pPr>
        <w:numPr>
          <w:ilvl w:val="1"/>
          <w:numId w:val="14"/>
        </w:numPr>
      </w:pPr>
      <w:r w:rsidRPr="0001212E">
        <w:rPr>
          <w:b/>
          <w:bCs/>
        </w:rPr>
        <w:t>Preparation:</w:t>
      </w:r>
      <w:r w:rsidRPr="0001212E">
        <w:t xml:space="preserve"> Affirm your willingness and ability to relocate. Express enthusiasm about joining </w:t>
      </w:r>
      <w:proofErr w:type="spellStart"/>
      <w:r w:rsidRPr="0001212E">
        <w:t>Kyverna</w:t>
      </w:r>
      <w:proofErr w:type="spellEnd"/>
      <w:r w:rsidRPr="0001212E">
        <w:t xml:space="preserve"> and integrating into the new location. Mention any personal or professional reasons that make relocation appealing.</w:t>
      </w:r>
    </w:p>
    <w:p w14:paraId="39098141" w14:textId="77777777" w:rsidR="0001212E" w:rsidRPr="0001212E" w:rsidRDefault="0001212E" w:rsidP="0001212E">
      <w:r w:rsidRPr="0001212E">
        <w:lastRenderedPageBreak/>
        <w:pict w14:anchorId="0AA607D1">
          <v:rect id="_x0000_i1057" style="width:0;height:1.5pt" o:hralign="center" o:hrstd="t" o:hr="t" fillcolor="#a0a0a0" stroked="f"/>
        </w:pict>
      </w:r>
    </w:p>
    <w:p w14:paraId="3CB06DDC" w14:textId="77777777" w:rsidR="0001212E" w:rsidRPr="0001212E" w:rsidRDefault="0001212E" w:rsidP="0001212E">
      <w:r w:rsidRPr="0001212E">
        <w:rPr>
          <w:b/>
          <w:bCs/>
        </w:rPr>
        <w:t>Compensation Expectations:</w:t>
      </w:r>
    </w:p>
    <w:p w14:paraId="57736331" w14:textId="77777777" w:rsidR="0001212E" w:rsidRPr="0001212E" w:rsidRDefault="0001212E" w:rsidP="0001212E">
      <w:pPr>
        <w:numPr>
          <w:ilvl w:val="0"/>
          <w:numId w:val="15"/>
        </w:numPr>
      </w:pPr>
      <w:r w:rsidRPr="0001212E">
        <w:rPr>
          <w:b/>
          <w:bCs/>
        </w:rPr>
        <w:t>Salary Expectations:</w:t>
      </w:r>
    </w:p>
    <w:p w14:paraId="00B13994" w14:textId="77777777" w:rsidR="0001212E" w:rsidRPr="0001212E" w:rsidRDefault="0001212E" w:rsidP="0001212E">
      <w:pPr>
        <w:numPr>
          <w:ilvl w:val="1"/>
          <w:numId w:val="15"/>
        </w:numPr>
      </w:pPr>
      <w:r w:rsidRPr="0001212E">
        <w:rPr>
          <w:b/>
          <w:bCs/>
        </w:rPr>
        <w:t>Question:</w:t>
      </w:r>
      <w:r w:rsidRPr="0001212E">
        <w:t xml:space="preserve"> "What are your salary expectations for this role?"</w:t>
      </w:r>
    </w:p>
    <w:p w14:paraId="29FA9006" w14:textId="77777777" w:rsidR="0001212E" w:rsidRPr="0001212E" w:rsidRDefault="0001212E" w:rsidP="0001212E">
      <w:pPr>
        <w:numPr>
          <w:ilvl w:val="1"/>
          <w:numId w:val="15"/>
        </w:numPr>
      </w:pPr>
      <w:r w:rsidRPr="0001212E">
        <w:rPr>
          <w:b/>
          <w:bCs/>
        </w:rPr>
        <w:t>Preparation:</w:t>
      </w:r>
      <w:r w:rsidRPr="0001212E">
        <w:t xml:space="preserve"> Be prepared to provide a specific salary expectation. Since you have submitted a base salary expectation of </w:t>
      </w:r>
      <w:r w:rsidRPr="0001212E">
        <w:rPr>
          <w:b/>
          <w:bCs/>
        </w:rPr>
        <w:t>$310,000</w:t>
      </w:r>
      <w:r w:rsidRPr="0001212E">
        <w:t xml:space="preserve"> plus a </w:t>
      </w:r>
      <w:r w:rsidRPr="0001212E">
        <w:rPr>
          <w:b/>
          <w:bCs/>
        </w:rPr>
        <w:t>$15,000</w:t>
      </w:r>
      <w:r w:rsidRPr="0001212E">
        <w:t xml:space="preserve"> sign-on relocation bonus (which is the maximum </w:t>
      </w:r>
      <w:proofErr w:type="spellStart"/>
      <w:r w:rsidRPr="0001212E">
        <w:t>Kyverna</w:t>
      </w:r>
      <w:proofErr w:type="spellEnd"/>
      <w:r w:rsidRPr="0001212E">
        <w:t xml:space="preserve"> offers for relocation), confidently state this amount. Ensure you convey that this figure reflects your experience, expertise, and the value you will bring to the role.</w:t>
      </w:r>
    </w:p>
    <w:p w14:paraId="0C7404EF" w14:textId="77777777" w:rsidR="0001212E" w:rsidRPr="0001212E" w:rsidRDefault="0001212E" w:rsidP="0001212E">
      <w:pPr>
        <w:numPr>
          <w:ilvl w:val="2"/>
          <w:numId w:val="15"/>
        </w:numPr>
      </w:pPr>
      <w:r w:rsidRPr="0001212E">
        <w:rPr>
          <w:b/>
          <w:bCs/>
        </w:rPr>
        <w:t>Example Response:</w:t>
      </w:r>
      <w:r w:rsidRPr="0001212E">
        <w:t xml:space="preserve"> "Based on my extensive experience and the responsibilities of the Senior Director role, my salary expectation is a base of $310,000, along with a $15,000 relocation bonus to support my move."</w:t>
      </w:r>
    </w:p>
    <w:p w14:paraId="59EE0021" w14:textId="77777777" w:rsidR="0001212E" w:rsidRPr="0001212E" w:rsidRDefault="0001212E" w:rsidP="0001212E">
      <w:r w:rsidRPr="0001212E">
        <w:pict w14:anchorId="1E868DB5">
          <v:rect id="_x0000_i1058" style="width:0;height:1.5pt" o:hralign="center" o:hrstd="t" o:hr="t" fillcolor="#a0a0a0" stroked="f"/>
        </w:pict>
      </w:r>
    </w:p>
    <w:p w14:paraId="1A87D622" w14:textId="77777777" w:rsidR="0001212E" w:rsidRPr="0001212E" w:rsidRDefault="0001212E" w:rsidP="0001212E">
      <w:r w:rsidRPr="0001212E">
        <w:rPr>
          <w:b/>
          <w:bCs/>
        </w:rPr>
        <w:t>Follow-Up Questions:</w:t>
      </w:r>
    </w:p>
    <w:p w14:paraId="682E93F1" w14:textId="77777777" w:rsidR="0001212E" w:rsidRPr="0001212E" w:rsidRDefault="0001212E" w:rsidP="0001212E">
      <w:pPr>
        <w:numPr>
          <w:ilvl w:val="0"/>
          <w:numId w:val="16"/>
        </w:numPr>
      </w:pPr>
      <w:r w:rsidRPr="0001212E">
        <w:rPr>
          <w:b/>
          <w:bCs/>
        </w:rPr>
        <w:t>Innovation and Leadership:</w:t>
      </w:r>
    </w:p>
    <w:p w14:paraId="5DEE6A3A" w14:textId="77777777" w:rsidR="0001212E" w:rsidRPr="0001212E" w:rsidRDefault="0001212E" w:rsidP="0001212E">
      <w:pPr>
        <w:numPr>
          <w:ilvl w:val="1"/>
          <w:numId w:val="16"/>
        </w:numPr>
      </w:pPr>
      <w:r w:rsidRPr="0001212E">
        <w:rPr>
          <w:b/>
          <w:bCs/>
        </w:rPr>
        <w:t>Question:</w:t>
      </w:r>
      <w:r w:rsidRPr="0001212E">
        <w:t xml:space="preserve"> "Can you expand on your experience leading workstreams for innovation and statistical innovation? What challenges did you face, and how did you overcome them?"</w:t>
      </w:r>
    </w:p>
    <w:p w14:paraId="1E6E1F92" w14:textId="77777777" w:rsidR="0001212E" w:rsidRPr="0001212E" w:rsidRDefault="0001212E" w:rsidP="0001212E">
      <w:pPr>
        <w:numPr>
          <w:ilvl w:val="1"/>
          <w:numId w:val="16"/>
        </w:numPr>
      </w:pPr>
      <w:r w:rsidRPr="0001212E">
        <w:rPr>
          <w:b/>
          <w:bCs/>
        </w:rPr>
        <w:t>Preparation:</w:t>
      </w:r>
      <w:r w:rsidRPr="0001212E">
        <w:t xml:space="preserve"> Showcase your leadership in areas such as Bayesian methods and adaptive trial designs. Discuss how you have driven innovation within your teams and the positive impacts that resulted.</w:t>
      </w:r>
    </w:p>
    <w:p w14:paraId="01BDD81E" w14:textId="77777777" w:rsidR="0001212E" w:rsidRPr="0001212E" w:rsidRDefault="0001212E" w:rsidP="0001212E">
      <w:pPr>
        <w:numPr>
          <w:ilvl w:val="0"/>
          <w:numId w:val="16"/>
        </w:numPr>
      </w:pPr>
      <w:r w:rsidRPr="0001212E">
        <w:rPr>
          <w:b/>
          <w:bCs/>
        </w:rPr>
        <w:t>Applying Experience to Cell Therapy:</w:t>
      </w:r>
    </w:p>
    <w:p w14:paraId="6B18B397" w14:textId="77777777" w:rsidR="0001212E" w:rsidRPr="0001212E" w:rsidRDefault="0001212E" w:rsidP="0001212E">
      <w:pPr>
        <w:numPr>
          <w:ilvl w:val="1"/>
          <w:numId w:val="16"/>
        </w:numPr>
      </w:pPr>
      <w:r w:rsidRPr="0001212E">
        <w:rPr>
          <w:b/>
          <w:bCs/>
        </w:rPr>
        <w:t>Question:</w:t>
      </w:r>
      <w:r w:rsidRPr="0001212E">
        <w:t xml:space="preserve"> "How do you plan to apply your oncology and cardiovascular trial experience to cell therapy trials in the autoimmune space?"</w:t>
      </w:r>
    </w:p>
    <w:p w14:paraId="2DAE86A5" w14:textId="77777777" w:rsidR="0001212E" w:rsidRPr="0001212E" w:rsidRDefault="0001212E" w:rsidP="0001212E">
      <w:pPr>
        <w:numPr>
          <w:ilvl w:val="1"/>
          <w:numId w:val="16"/>
        </w:numPr>
      </w:pPr>
      <w:r w:rsidRPr="0001212E">
        <w:rPr>
          <w:b/>
          <w:bCs/>
        </w:rPr>
        <w:t>Preparation:</w:t>
      </w:r>
      <w:r w:rsidRPr="0001212E">
        <w:t xml:space="preserve"> Bridge your experience with autoimmune diseases, immunology, and adaptive trial designs to the cell therapy space. Explain how your skills and knowledge will contribute to </w:t>
      </w:r>
      <w:proofErr w:type="spellStart"/>
      <w:r w:rsidRPr="0001212E">
        <w:t>Kyverna’s</w:t>
      </w:r>
      <w:proofErr w:type="spellEnd"/>
      <w:r w:rsidRPr="0001212E">
        <w:t xml:space="preserve"> objectives.</w:t>
      </w:r>
    </w:p>
    <w:p w14:paraId="1B7029CE" w14:textId="77777777" w:rsidR="0001212E" w:rsidRPr="0001212E" w:rsidRDefault="0001212E" w:rsidP="0001212E">
      <w:r w:rsidRPr="0001212E">
        <w:pict w14:anchorId="2AF715BF">
          <v:rect id="_x0000_i1059" style="width:0;height:1.5pt" o:hralign="center" o:hrstd="t" o:hr="t" fillcolor="#a0a0a0" stroked="f"/>
        </w:pict>
      </w:r>
    </w:p>
    <w:p w14:paraId="390090B7" w14:textId="77777777" w:rsidR="0001212E" w:rsidRPr="0001212E" w:rsidRDefault="0001212E" w:rsidP="0001212E">
      <w:r w:rsidRPr="0001212E">
        <w:rPr>
          <w:b/>
          <w:bCs/>
        </w:rPr>
        <w:t>Candidate’s Questions:</w:t>
      </w:r>
    </w:p>
    <w:p w14:paraId="65BC7DE4" w14:textId="77777777" w:rsidR="0001212E" w:rsidRPr="0001212E" w:rsidRDefault="0001212E" w:rsidP="0001212E">
      <w:pPr>
        <w:numPr>
          <w:ilvl w:val="0"/>
          <w:numId w:val="17"/>
        </w:numPr>
      </w:pPr>
      <w:r w:rsidRPr="0001212E">
        <w:lastRenderedPageBreak/>
        <w:t>"How do you envision balancing strategic oversight with hands-on statistical work?"</w:t>
      </w:r>
    </w:p>
    <w:p w14:paraId="0B3683A0" w14:textId="77777777" w:rsidR="0001212E" w:rsidRPr="0001212E" w:rsidRDefault="0001212E" w:rsidP="0001212E">
      <w:pPr>
        <w:numPr>
          <w:ilvl w:val="0"/>
          <w:numId w:val="17"/>
        </w:numPr>
      </w:pPr>
      <w:r w:rsidRPr="0001212E">
        <w:t xml:space="preserve">"What are the most immediate priorities for the Senior Director of Biostatistics role as </w:t>
      </w:r>
      <w:proofErr w:type="spellStart"/>
      <w:r w:rsidRPr="0001212E">
        <w:t>Kyverna</w:t>
      </w:r>
      <w:proofErr w:type="spellEnd"/>
      <w:r w:rsidRPr="0001212E">
        <w:t xml:space="preserve"> prepares for the upcoming BLA submission?"</w:t>
      </w:r>
    </w:p>
    <w:p w14:paraId="456444E7" w14:textId="77777777" w:rsidR="0001212E" w:rsidRPr="0001212E" w:rsidRDefault="0001212E" w:rsidP="0001212E">
      <w:pPr>
        <w:numPr>
          <w:ilvl w:val="0"/>
          <w:numId w:val="17"/>
        </w:numPr>
      </w:pPr>
      <w:r w:rsidRPr="0001212E">
        <w:t>"Can you tell me more about the team I will be leading and the key collaborations within the company?"</w:t>
      </w:r>
    </w:p>
    <w:p w14:paraId="32B4191A" w14:textId="77777777" w:rsidR="0001212E" w:rsidRPr="0001212E" w:rsidRDefault="0001212E" w:rsidP="0001212E">
      <w:pPr>
        <w:numPr>
          <w:ilvl w:val="0"/>
          <w:numId w:val="17"/>
        </w:numPr>
      </w:pPr>
      <w:r w:rsidRPr="0001212E">
        <w:t xml:space="preserve">"What support does </w:t>
      </w:r>
      <w:proofErr w:type="spellStart"/>
      <w:r w:rsidRPr="0001212E">
        <w:t>Kyverna</w:t>
      </w:r>
      <w:proofErr w:type="spellEnd"/>
      <w:r w:rsidRPr="0001212E">
        <w:t xml:space="preserve"> provide for professionals relocating to join the company?"</w:t>
      </w:r>
    </w:p>
    <w:p w14:paraId="4233C35A" w14:textId="77777777" w:rsidR="0001212E" w:rsidRPr="0001212E" w:rsidRDefault="0001212E" w:rsidP="0001212E">
      <w:pPr>
        <w:numPr>
          <w:ilvl w:val="1"/>
          <w:numId w:val="17"/>
        </w:numPr>
      </w:pPr>
      <w:r w:rsidRPr="0001212E">
        <w:rPr>
          <w:b/>
          <w:bCs/>
        </w:rPr>
        <w:t>Note:</w:t>
      </w:r>
      <w:r w:rsidRPr="0001212E">
        <w:t xml:space="preserve"> Since </w:t>
      </w:r>
      <w:proofErr w:type="spellStart"/>
      <w:r w:rsidRPr="0001212E">
        <w:t>Kyverna</w:t>
      </w:r>
      <w:proofErr w:type="spellEnd"/>
      <w:r w:rsidRPr="0001212E">
        <w:t xml:space="preserve"> offers a maximum of $15,000 for relocation, you can inquire about any additional support or resources available to facilitate your transition.</w:t>
      </w:r>
    </w:p>
    <w:p w14:paraId="56DA236B" w14:textId="77777777" w:rsidR="0001212E" w:rsidRPr="0001212E" w:rsidRDefault="0001212E" w:rsidP="0001212E">
      <w:r w:rsidRPr="0001212E">
        <w:pict w14:anchorId="640A14AE">
          <v:rect id="_x0000_i1060" style="width:0;height:1.5pt" o:hralign="center" o:hrstd="t" o:hr="t" fillcolor="#a0a0a0" stroked="f"/>
        </w:pict>
      </w:r>
    </w:p>
    <w:p w14:paraId="098DA3E7" w14:textId="77777777" w:rsidR="0001212E" w:rsidRPr="0001212E" w:rsidRDefault="0001212E" w:rsidP="0001212E">
      <w:r w:rsidRPr="0001212E">
        <w:rPr>
          <w:b/>
          <w:bCs/>
        </w:rPr>
        <w:t>Final Thoughts and Preparation:</w:t>
      </w:r>
    </w:p>
    <w:p w14:paraId="19D59B34" w14:textId="77777777" w:rsidR="0001212E" w:rsidRPr="0001212E" w:rsidRDefault="0001212E" w:rsidP="0001212E">
      <w:pPr>
        <w:numPr>
          <w:ilvl w:val="0"/>
          <w:numId w:val="18"/>
        </w:numPr>
      </w:pPr>
      <w:r w:rsidRPr="0001212E">
        <w:rPr>
          <w:b/>
          <w:bCs/>
        </w:rPr>
        <w:t>Highlight Leadership and Innovation:</w:t>
      </w:r>
      <w:r w:rsidRPr="0001212E">
        <w:t xml:space="preserve"> Emphasize your extensive leadership in innovative clinical trial designs and regulatory submissions. Illustrate how your strategic vision and hands-on experience will benefit </w:t>
      </w:r>
      <w:proofErr w:type="spellStart"/>
      <w:r w:rsidRPr="0001212E">
        <w:t>Kyverna</w:t>
      </w:r>
      <w:proofErr w:type="spellEnd"/>
      <w:r w:rsidRPr="0001212E">
        <w:t>.</w:t>
      </w:r>
    </w:p>
    <w:p w14:paraId="32AFDBE7" w14:textId="77777777" w:rsidR="0001212E" w:rsidRPr="0001212E" w:rsidRDefault="0001212E" w:rsidP="0001212E">
      <w:pPr>
        <w:numPr>
          <w:ilvl w:val="0"/>
          <w:numId w:val="18"/>
        </w:numPr>
      </w:pPr>
      <w:r w:rsidRPr="0001212E">
        <w:rPr>
          <w:b/>
          <w:bCs/>
        </w:rPr>
        <w:t>Address Areas to Develop:</w:t>
      </w:r>
      <w:r w:rsidRPr="0001212E">
        <w:t xml:space="preserve"> Demonstrate adaptability and a willingness to be hands-on when needed, especially in a smaller biotech environment.</w:t>
      </w:r>
    </w:p>
    <w:p w14:paraId="1F9407BC" w14:textId="77777777" w:rsidR="0001212E" w:rsidRPr="0001212E" w:rsidRDefault="0001212E" w:rsidP="0001212E">
      <w:pPr>
        <w:numPr>
          <w:ilvl w:val="0"/>
          <w:numId w:val="18"/>
        </w:numPr>
      </w:pPr>
      <w:r w:rsidRPr="0001212E">
        <w:rPr>
          <w:b/>
          <w:bCs/>
        </w:rPr>
        <w:t>Express Commitment to Relocation:</w:t>
      </w:r>
      <w:r w:rsidRPr="0001212E">
        <w:t xml:space="preserve"> Clearly communicate your readiness to relocate and enthusiasm for becoming part of the </w:t>
      </w:r>
      <w:proofErr w:type="spellStart"/>
      <w:r w:rsidRPr="0001212E">
        <w:t>Kyverna</w:t>
      </w:r>
      <w:proofErr w:type="spellEnd"/>
      <w:r w:rsidRPr="0001212E">
        <w:t xml:space="preserve"> team in the new location. Mention any personal or professional factors that make the move beneficial.</w:t>
      </w:r>
    </w:p>
    <w:p w14:paraId="0CF97078" w14:textId="77777777" w:rsidR="0001212E" w:rsidRPr="0001212E" w:rsidRDefault="0001212E" w:rsidP="0001212E">
      <w:pPr>
        <w:numPr>
          <w:ilvl w:val="0"/>
          <w:numId w:val="18"/>
        </w:numPr>
      </w:pPr>
      <w:r w:rsidRPr="0001212E">
        <w:rPr>
          <w:b/>
          <w:bCs/>
        </w:rPr>
        <w:t>Prepare Salary Expectation Statement:</w:t>
      </w:r>
      <w:r w:rsidRPr="0001212E">
        <w:t xml:space="preserve"> Rehearse articulating your salary expectation confidently and professionally. Ensure it aligns with what has been previously communicated to </w:t>
      </w:r>
      <w:proofErr w:type="spellStart"/>
      <w:r w:rsidRPr="0001212E">
        <w:t>Kyverna</w:t>
      </w:r>
      <w:proofErr w:type="spellEnd"/>
      <w:r w:rsidRPr="0001212E">
        <w:t xml:space="preserve"> ($310,000 base salary plus $15,000 relocation bonus).</w:t>
      </w:r>
    </w:p>
    <w:p w14:paraId="585C75C6" w14:textId="77777777" w:rsidR="0001212E" w:rsidRPr="0001212E" w:rsidRDefault="0001212E" w:rsidP="0001212E">
      <w:pPr>
        <w:numPr>
          <w:ilvl w:val="0"/>
          <w:numId w:val="18"/>
        </w:numPr>
      </w:pPr>
      <w:r w:rsidRPr="0001212E">
        <w:rPr>
          <w:b/>
          <w:bCs/>
        </w:rPr>
        <w:t xml:space="preserve">Connect Experience to </w:t>
      </w:r>
      <w:proofErr w:type="spellStart"/>
      <w:r w:rsidRPr="0001212E">
        <w:rPr>
          <w:b/>
          <w:bCs/>
        </w:rPr>
        <w:t>Kyverna's</w:t>
      </w:r>
      <w:proofErr w:type="spellEnd"/>
      <w:r w:rsidRPr="0001212E">
        <w:rPr>
          <w:b/>
          <w:bCs/>
        </w:rPr>
        <w:t xml:space="preserve"> Needs:</w:t>
      </w:r>
      <w:r w:rsidRPr="0001212E">
        <w:t xml:space="preserve"> Consistently link your past experiences and strengths to the specific requirements and goals of </w:t>
      </w:r>
      <w:proofErr w:type="spellStart"/>
      <w:r w:rsidRPr="0001212E">
        <w:t>Kyverna</w:t>
      </w:r>
      <w:proofErr w:type="spellEnd"/>
      <w:r w:rsidRPr="0001212E">
        <w:t>, particularly in innovative trial designs and preparing for regulatory submissions.</w:t>
      </w:r>
    </w:p>
    <w:p w14:paraId="6E1F0006" w14:textId="77777777" w:rsidR="0001212E" w:rsidRPr="0001212E" w:rsidRDefault="0001212E" w:rsidP="0001212E">
      <w:r w:rsidRPr="0001212E">
        <w:pict w14:anchorId="71C83E4F">
          <v:rect id="_x0000_i1061" style="width:0;height:1.5pt" o:hralign="center" o:hrstd="t" o:hr="t" fillcolor="#a0a0a0" stroked="f"/>
        </w:pict>
      </w:r>
    </w:p>
    <w:p w14:paraId="3650D0E1" w14:textId="77777777" w:rsidR="0001212E" w:rsidRPr="0001212E" w:rsidRDefault="0001212E" w:rsidP="0001212E">
      <w:r w:rsidRPr="0001212E">
        <w:t xml:space="preserve">By incorporating these updates, you will be well-prepared to address all aspects of the interview, including relocation and salary expectations. This comprehensive guide ensures you present yourself as the ideal candidate for the Senior Director of Biostatistics role at </w:t>
      </w:r>
      <w:proofErr w:type="spellStart"/>
      <w:r w:rsidRPr="0001212E">
        <w:t>Kyverna</w:t>
      </w:r>
      <w:proofErr w:type="spellEnd"/>
      <w:r w:rsidRPr="0001212E">
        <w:t>.</w:t>
      </w:r>
    </w:p>
    <w:p w14:paraId="5B9761AD" w14:textId="77777777" w:rsidR="00BA2355" w:rsidRDefault="00BA2355"/>
    <w:sectPr w:rsidR="00BA23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B7317"/>
    <w:multiLevelType w:val="multilevel"/>
    <w:tmpl w:val="2F7ADCB8"/>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8403E"/>
    <w:multiLevelType w:val="multilevel"/>
    <w:tmpl w:val="99D0696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41DBD"/>
    <w:multiLevelType w:val="multilevel"/>
    <w:tmpl w:val="3D925B1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51E8D"/>
    <w:multiLevelType w:val="multilevel"/>
    <w:tmpl w:val="75B40C64"/>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E264A2"/>
    <w:multiLevelType w:val="multilevel"/>
    <w:tmpl w:val="C4EC4C0C"/>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C21523"/>
    <w:multiLevelType w:val="multilevel"/>
    <w:tmpl w:val="2222FBFC"/>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831661"/>
    <w:multiLevelType w:val="multilevel"/>
    <w:tmpl w:val="91FA912E"/>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756F90"/>
    <w:multiLevelType w:val="multilevel"/>
    <w:tmpl w:val="5F1E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97F54"/>
    <w:multiLevelType w:val="multilevel"/>
    <w:tmpl w:val="2110D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2505BD"/>
    <w:multiLevelType w:val="multilevel"/>
    <w:tmpl w:val="B26E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590F60"/>
    <w:multiLevelType w:val="multilevel"/>
    <w:tmpl w:val="28024BC2"/>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512C80"/>
    <w:multiLevelType w:val="multilevel"/>
    <w:tmpl w:val="D9C4D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4A6BEB"/>
    <w:multiLevelType w:val="multilevel"/>
    <w:tmpl w:val="B2F4F0B0"/>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2D522C"/>
    <w:multiLevelType w:val="multilevel"/>
    <w:tmpl w:val="4A82B2A8"/>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234A5F"/>
    <w:multiLevelType w:val="multilevel"/>
    <w:tmpl w:val="B7A6F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BF11CA"/>
    <w:multiLevelType w:val="multilevel"/>
    <w:tmpl w:val="5246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C4665F"/>
    <w:multiLevelType w:val="multilevel"/>
    <w:tmpl w:val="36FCB35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AC5D63"/>
    <w:multiLevelType w:val="multilevel"/>
    <w:tmpl w:val="F2C63A8A"/>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011787">
    <w:abstractNumId w:val="8"/>
  </w:num>
  <w:num w:numId="2" w16cid:durableId="209609407">
    <w:abstractNumId w:val="1"/>
  </w:num>
  <w:num w:numId="3" w16cid:durableId="632711298">
    <w:abstractNumId w:val="16"/>
  </w:num>
  <w:num w:numId="4" w16cid:durableId="290746612">
    <w:abstractNumId w:val="6"/>
  </w:num>
  <w:num w:numId="5" w16cid:durableId="596911304">
    <w:abstractNumId w:val="17"/>
  </w:num>
  <w:num w:numId="6" w16cid:durableId="1596938595">
    <w:abstractNumId w:val="10"/>
  </w:num>
  <w:num w:numId="7" w16cid:durableId="953366400">
    <w:abstractNumId w:val="13"/>
  </w:num>
  <w:num w:numId="8" w16cid:durableId="465969451">
    <w:abstractNumId w:val="15"/>
  </w:num>
  <w:num w:numId="9" w16cid:durableId="402802900">
    <w:abstractNumId w:val="9"/>
  </w:num>
  <w:num w:numId="10" w16cid:durableId="251089294">
    <w:abstractNumId w:val="11"/>
  </w:num>
  <w:num w:numId="11" w16cid:durableId="611327716">
    <w:abstractNumId w:val="2"/>
  </w:num>
  <w:num w:numId="12" w16cid:durableId="160049952">
    <w:abstractNumId w:val="12"/>
  </w:num>
  <w:num w:numId="13" w16cid:durableId="1705786401">
    <w:abstractNumId w:val="4"/>
  </w:num>
  <w:num w:numId="14" w16cid:durableId="412238959">
    <w:abstractNumId w:val="0"/>
  </w:num>
  <w:num w:numId="15" w16cid:durableId="1564634619">
    <w:abstractNumId w:val="5"/>
  </w:num>
  <w:num w:numId="16" w16cid:durableId="1328632025">
    <w:abstractNumId w:val="3"/>
  </w:num>
  <w:num w:numId="17" w16cid:durableId="627012796">
    <w:abstractNumId w:val="14"/>
  </w:num>
  <w:num w:numId="18" w16cid:durableId="16618141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229"/>
    <w:rsid w:val="0001212E"/>
    <w:rsid w:val="000D0BAE"/>
    <w:rsid w:val="00BA2355"/>
    <w:rsid w:val="00FB5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FDEC85"/>
  <w15:chartTrackingRefBased/>
  <w15:docId w15:val="{160A0BA1-099A-4BE1-8987-EC2486F4E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2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2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2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2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2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2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2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2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2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2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229"/>
    <w:rPr>
      <w:rFonts w:eastAsiaTheme="majorEastAsia" w:cstheme="majorBidi"/>
      <w:color w:val="272727" w:themeColor="text1" w:themeTint="D8"/>
    </w:rPr>
  </w:style>
  <w:style w:type="paragraph" w:styleId="Title">
    <w:name w:val="Title"/>
    <w:basedOn w:val="Normal"/>
    <w:next w:val="Normal"/>
    <w:link w:val="TitleChar"/>
    <w:uiPriority w:val="10"/>
    <w:qFormat/>
    <w:rsid w:val="00FB5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2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229"/>
    <w:pPr>
      <w:spacing w:before="160"/>
      <w:jc w:val="center"/>
    </w:pPr>
    <w:rPr>
      <w:i/>
      <w:iCs/>
      <w:color w:val="404040" w:themeColor="text1" w:themeTint="BF"/>
    </w:rPr>
  </w:style>
  <w:style w:type="character" w:customStyle="1" w:styleId="QuoteChar">
    <w:name w:val="Quote Char"/>
    <w:basedOn w:val="DefaultParagraphFont"/>
    <w:link w:val="Quote"/>
    <w:uiPriority w:val="29"/>
    <w:rsid w:val="00FB5229"/>
    <w:rPr>
      <w:i/>
      <w:iCs/>
      <w:color w:val="404040" w:themeColor="text1" w:themeTint="BF"/>
    </w:rPr>
  </w:style>
  <w:style w:type="paragraph" w:styleId="ListParagraph">
    <w:name w:val="List Paragraph"/>
    <w:basedOn w:val="Normal"/>
    <w:uiPriority w:val="34"/>
    <w:qFormat/>
    <w:rsid w:val="00FB5229"/>
    <w:pPr>
      <w:ind w:left="720"/>
      <w:contextualSpacing/>
    </w:pPr>
  </w:style>
  <w:style w:type="character" w:styleId="IntenseEmphasis">
    <w:name w:val="Intense Emphasis"/>
    <w:basedOn w:val="DefaultParagraphFont"/>
    <w:uiPriority w:val="21"/>
    <w:qFormat/>
    <w:rsid w:val="00FB5229"/>
    <w:rPr>
      <w:i/>
      <w:iCs/>
      <w:color w:val="0F4761" w:themeColor="accent1" w:themeShade="BF"/>
    </w:rPr>
  </w:style>
  <w:style w:type="paragraph" w:styleId="IntenseQuote">
    <w:name w:val="Intense Quote"/>
    <w:basedOn w:val="Normal"/>
    <w:next w:val="Normal"/>
    <w:link w:val="IntenseQuoteChar"/>
    <w:uiPriority w:val="30"/>
    <w:qFormat/>
    <w:rsid w:val="00FB5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229"/>
    <w:rPr>
      <w:i/>
      <w:iCs/>
      <w:color w:val="0F4761" w:themeColor="accent1" w:themeShade="BF"/>
    </w:rPr>
  </w:style>
  <w:style w:type="character" w:styleId="IntenseReference">
    <w:name w:val="Intense Reference"/>
    <w:basedOn w:val="DefaultParagraphFont"/>
    <w:uiPriority w:val="32"/>
    <w:qFormat/>
    <w:rsid w:val="00FB52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7531119">
      <w:bodyDiv w:val="1"/>
      <w:marLeft w:val="0"/>
      <w:marRight w:val="0"/>
      <w:marTop w:val="0"/>
      <w:marBottom w:val="0"/>
      <w:divBdr>
        <w:top w:val="none" w:sz="0" w:space="0" w:color="auto"/>
        <w:left w:val="none" w:sz="0" w:space="0" w:color="auto"/>
        <w:bottom w:val="none" w:sz="0" w:space="0" w:color="auto"/>
        <w:right w:val="none" w:sz="0" w:space="0" w:color="auto"/>
      </w:divBdr>
    </w:div>
    <w:div w:id="2068725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1173</Words>
  <Characters>6977</Characters>
  <Application>Microsoft Office Word</Application>
  <DocSecurity>0</DocSecurity>
  <Lines>151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2024-10-07T20:09:00Z</dcterms:created>
  <dcterms:modified xsi:type="dcterms:W3CDTF">2024-10-07T20:22:00Z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00e371bc-009e-4c02-9eee-e7ad160e2e91</vt:lpwstr>
  </property>
</Properties>
</file>