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0B9EA" w14:textId="77777777" w:rsidR="000014BB" w:rsidRDefault="000014BB" w:rsidP="00726567">
      <w:pPr>
        <w:spacing w:line="360" w:lineRule="auto"/>
        <w:jc w:val="center"/>
        <w:rPr>
          <w:b/>
          <w:bCs/>
          <w:szCs w:val="48"/>
          <w:rtl/>
        </w:rPr>
      </w:pPr>
    </w:p>
    <w:p w14:paraId="7EF31EAA" w14:textId="5DE9380C" w:rsidR="00726567" w:rsidRDefault="00726567" w:rsidP="00726567">
      <w:pPr>
        <w:spacing w:line="360" w:lineRule="auto"/>
        <w:jc w:val="center"/>
        <w:rPr>
          <w:b/>
          <w:bCs/>
          <w:szCs w:val="48"/>
          <w:rtl/>
        </w:rPr>
      </w:pPr>
      <w:r w:rsidRPr="00AF2B67">
        <w:rPr>
          <w:b/>
          <w:bCs/>
          <w:szCs w:val="48"/>
          <w:rtl/>
        </w:rPr>
        <w:t>המחלקה להנדסת ת</w:t>
      </w:r>
      <w:r>
        <w:rPr>
          <w:rFonts w:hint="cs"/>
          <w:b/>
          <w:bCs/>
          <w:szCs w:val="48"/>
          <w:rtl/>
        </w:rPr>
        <w:t>וכנה</w:t>
      </w:r>
    </w:p>
    <w:p w14:paraId="6DEDA201" w14:textId="77777777" w:rsidR="00270C7B" w:rsidRPr="00293145" w:rsidRDefault="00270C7B" w:rsidP="00726567">
      <w:pPr>
        <w:spacing w:line="360" w:lineRule="auto"/>
        <w:jc w:val="center"/>
        <w:rPr>
          <w:rFonts w:ascii="Cambria" w:hAnsi="Cambria"/>
          <w:b/>
          <w:bCs/>
          <w:szCs w:val="48"/>
          <w:rtl/>
        </w:rPr>
      </w:pPr>
      <w:r w:rsidRPr="00293145">
        <w:rPr>
          <w:rFonts w:ascii="Cambria" w:hAnsi="Cambria"/>
          <w:b/>
          <w:bCs/>
          <w:szCs w:val="48"/>
          <w:rtl/>
        </w:rPr>
        <w:t>פרויקט גמר – תשע"ט</w:t>
      </w:r>
    </w:p>
    <w:p w14:paraId="44F53285" w14:textId="3A489E36" w:rsidR="00270C7B" w:rsidRPr="00293145" w:rsidRDefault="00726567" w:rsidP="00293145">
      <w:pPr>
        <w:spacing w:line="360" w:lineRule="auto"/>
        <w:jc w:val="center"/>
        <w:rPr>
          <w:rFonts w:ascii="Cambria" w:hAnsi="Cambria"/>
          <w:b/>
          <w:bCs/>
          <w:sz w:val="20"/>
          <w:szCs w:val="44"/>
          <w:rtl/>
        </w:rPr>
      </w:pPr>
      <w:r>
        <w:rPr>
          <w:rFonts w:ascii="Cambria" w:hAnsi="Cambria" w:hint="cs"/>
          <w:b/>
          <w:bCs/>
          <w:sz w:val="20"/>
          <w:szCs w:val="44"/>
          <w:rtl/>
        </w:rPr>
        <w:t>"מטווח ירי חכם"</w:t>
      </w:r>
    </w:p>
    <w:p w14:paraId="455F2A1C" w14:textId="0EEA530A" w:rsidR="00AA6DB8" w:rsidRDefault="00202226" w:rsidP="00270C7B">
      <w:pPr>
        <w:spacing w:line="360" w:lineRule="auto"/>
        <w:rPr>
          <w:rFonts w:ascii="Cambria" w:hAnsi="Cambria"/>
          <w:b/>
          <w:bCs/>
          <w:sz w:val="28"/>
          <w:szCs w:val="28"/>
          <w:rtl/>
        </w:rPr>
      </w:pPr>
      <w:r>
        <w:rPr>
          <w:rFonts w:hint="cs"/>
          <w:b/>
          <w:bCs/>
          <w:noProof/>
          <w:sz w:val="32"/>
          <w:szCs w:val="32"/>
          <w:rtl/>
          <w:lang w:val="he-IL"/>
        </w:rPr>
        <w:drawing>
          <wp:anchor distT="0" distB="0" distL="114300" distR="114300" simplePos="0" relativeHeight="251696128" behindDoc="0" locked="0" layoutInCell="1" allowOverlap="1" wp14:anchorId="6162FDF5" wp14:editId="2DC1D2E9">
            <wp:simplePos x="0" y="0"/>
            <wp:positionH relativeFrom="column">
              <wp:posOffset>2289810</wp:posOffset>
            </wp:positionH>
            <wp:positionV relativeFrom="paragraph">
              <wp:posOffset>165459</wp:posOffset>
            </wp:positionV>
            <wp:extent cx="1351280" cy="152844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R-logo.png"/>
                    <pic:cNvPicPr/>
                  </pic:nvPicPr>
                  <pic:blipFill>
                    <a:blip r:embed="rId7">
                      <a:extLst>
                        <a:ext uri="{28A0092B-C50C-407E-A947-70E740481C1C}">
                          <a14:useLocalDpi xmlns:a14="http://schemas.microsoft.com/office/drawing/2010/main" val="0"/>
                        </a:ext>
                      </a:extLst>
                    </a:blip>
                    <a:stretch>
                      <a:fillRect/>
                    </a:stretch>
                  </pic:blipFill>
                  <pic:spPr>
                    <a:xfrm>
                      <a:off x="0" y="0"/>
                      <a:ext cx="1351280" cy="1528445"/>
                    </a:xfrm>
                    <a:prstGeom prst="rect">
                      <a:avLst/>
                    </a:prstGeom>
                  </pic:spPr>
                </pic:pic>
              </a:graphicData>
            </a:graphic>
            <wp14:sizeRelH relativeFrom="margin">
              <wp14:pctWidth>0</wp14:pctWidth>
            </wp14:sizeRelH>
            <wp14:sizeRelV relativeFrom="margin">
              <wp14:pctHeight>0</wp14:pctHeight>
            </wp14:sizeRelV>
          </wp:anchor>
        </w:drawing>
      </w:r>
    </w:p>
    <w:p w14:paraId="0856140A" w14:textId="7F955F80" w:rsidR="00AA6DB8" w:rsidRDefault="00AA6DB8" w:rsidP="00270C7B">
      <w:pPr>
        <w:spacing w:line="360" w:lineRule="auto"/>
        <w:rPr>
          <w:rFonts w:ascii="Cambria" w:hAnsi="Cambria"/>
          <w:b/>
          <w:bCs/>
          <w:sz w:val="28"/>
          <w:szCs w:val="28"/>
          <w:rtl/>
        </w:rPr>
      </w:pPr>
    </w:p>
    <w:p w14:paraId="1A65373E" w14:textId="77777777" w:rsidR="00202226" w:rsidRDefault="00202226" w:rsidP="00270C7B">
      <w:pPr>
        <w:spacing w:line="360" w:lineRule="auto"/>
        <w:rPr>
          <w:b/>
          <w:bCs/>
          <w:sz w:val="32"/>
          <w:szCs w:val="32"/>
          <w:rtl/>
        </w:rPr>
      </w:pPr>
    </w:p>
    <w:p w14:paraId="31D146AC" w14:textId="77777777" w:rsidR="00202226" w:rsidRDefault="00202226" w:rsidP="00270C7B">
      <w:pPr>
        <w:spacing w:line="360" w:lineRule="auto"/>
        <w:rPr>
          <w:b/>
          <w:bCs/>
          <w:sz w:val="32"/>
          <w:szCs w:val="32"/>
          <w:rtl/>
        </w:rPr>
      </w:pPr>
    </w:p>
    <w:p w14:paraId="0BCE189B" w14:textId="77777777" w:rsidR="00202226" w:rsidRPr="00AD2CF4" w:rsidRDefault="00202226" w:rsidP="00270C7B">
      <w:pPr>
        <w:spacing w:line="360" w:lineRule="auto"/>
        <w:rPr>
          <w:b/>
          <w:bCs/>
          <w:sz w:val="28"/>
          <w:szCs w:val="28"/>
          <w:rtl/>
        </w:rPr>
      </w:pPr>
    </w:p>
    <w:p w14:paraId="41EB2A4C" w14:textId="50AFB9DA" w:rsidR="00270C7B" w:rsidRPr="00AD2CF4" w:rsidRDefault="000014BB" w:rsidP="00270C7B">
      <w:pPr>
        <w:spacing w:line="360" w:lineRule="auto"/>
        <w:rPr>
          <w:b/>
          <w:bCs/>
          <w:sz w:val="24"/>
          <w:szCs w:val="24"/>
          <w:rtl/>
        </w:rPr>
      </w:pPr>
      <w:r w:rsidRPr="00AD2CF4">
        <w:rPr>
          <w:rFonts w:hint="cs"/>
          <w:b/>
          <w:bCs/>
          <w:sz w:val="28"/>
          <w:szCs w:val="28"/>
          <w:rtl/>
        </w:rPr>
        <w:t>דוח</w:t>
      </w:r>
      <w:r w:rsidR="00106E2A" w:rsidRPr="00AD2CF4">
        <w:rPr>
          <w:rFonts w:hint="cs"/>
          <w:b/>
          <w:bCs/>
          <w:sz w:val="28"/>
          <w:szCs w:val="28"/>
          <w:rtl/>
        </w:rPr>
        <w:t xml:space="preserve"> </w:t>
      </w:r>
      <w:r w:rsidR="00C321DD" w:rsidRPr="00AD2CF4">
        <w:rPr>
          <w:rFonts w:hint="cs"/>
          <w:b/>
          <w:bCs/>
          <w:sz w:val="28"/>
          <w:szCs w:val="28"/>
          <w:rtl/>
        </w:rPr>
        <w:t>מס' 1</w:t>
      </w:r>
      <w:r w:rsidRPr="00AD2CF4">
        <w:rPr>
          <w:rFonts w:hint="cs"/>
          <w:b/>
          <w:bCs/>
          <w:sz w:val="28"/>
          <w:szCs w:val="28"/>
          <w:rtl/>
        </w:rPr>
        <w:t>: הצעת פרויקט</w:t>
      </w:r>
    </w:p>
    <w:p w14:paraId="27D02678" w14:textId="730FA992" w:rsidR="00AA6DB8" w:rsidRPr="00AD2CF4" w:rsidRDefault="000014BB" w:rsidP="00270C7B">
      <w:pPr>
        <w:spacing w:line="360" w:lineRule="auto"/>
        <w:rPr>
          <w:b/>
          <w:bCs/>
          <w:sz w:val="28"/>
          <w:szCs w:val="28"/>
          <w:rtl/>
        </w:rPr>
      </w:pPr>
      <w:r w:rsidRPr="00AD2CF4">
        <w:rPr>
          <w:rFonts w:hint="cs"/>
          <w:b/>
          <w:bCs/>
          <w:sz w:val="28"/>
          <w:szCs w:val="28"/>
          <w:rtl/>
        </w:rPr>
        <w:t>מגיש: דור בן יהודה</w:t>
      </w:r>
    </w:p>
    <w:p w14:paraId="074C3022" w14:textId="1ED27A02" w:rsidR="00AA6DB8" w:rsidRPr="00AD2CF4" w:rsidRDefault="000014BB" w:rsidP="00202226">
      <w:pPr>
        <w:spacing w:line="360" w:lineRule="auto"/>
        <w:rPr>
          <w:b/>
          <w:bCs/>
          <w:sz w:val="28"/>
          <w:szCs w:val="28"/>
          <w:rtl/>
        </w:rPr>
      </w:pPr>
      <w:r w:rsidRPr="00AD2CF4">
        <w:rPr>
          <w:rFonts w:hint="cs"/>
          <w:b/>
          <w:bCs/>
          <w:sz w:val="28"/>
          <w:szCs w:val="28"/>
          <w:rtl/>
        </w:rPr>
        <w:t>תז. 203667415</w:t>
      </w:r>
    </w:p>
    <w:p w14:paraId="75C28391" w14:textId="1EFD7244" w:rsidR="00270C7B" w:rsidRPr="00AD2CF4" w:rsidRDefault="00270C7B" w:rsidP="00270C7B">
      <w:pPr>
        <w:spacing w:line="360" w:lineRule="auto"/>
        <w:rPr>
          <w:b/>
          <w:bCs/>
          <w:sz w:val="24"/>
          <w:szCs w:val="24"/>
          <w:rtl/>
        </w:rPr>
      </w:pPr>
    </w:p>
    <w:p w14:paraId="423E4956" w14:textId="7C154B41" w:rsidR="00270C7B" w:rsidRPr="00AD2CF4" w:rsidRDefault="00AA6DB8" w:rsidP="00270C7B">
      <w:pPr>
        <w:spacing w:line="360" w:lineRule="auto"/>
        <w:rPr>
          <w:b/>
          <w:bCs/>
          <w:sz w:val="24"/>
          <w:szCs w:val="24"/>
          <w:rtl/>
        </w:rPr>
      </w:pPr>
      <w:r w:rsidRPr="00AD2CF4">
        <w:rPr>
          <w:b/>
          <w:bCs/>
          <w:noProof/>
          <w:sz w:val="24"/>
          <w:szCs w:val="24"/>
        </w:rPr>
        <w:drawing>
          <wp:anchor distT="0" distB="0" distL="114300" distR="114300" simplePos="0" relativeHeight="251695104" behindDoc="0" locked="0" layoutInCell="1" allowOverlap="1" wp14:anchorId="39131721" wp14:editId="1F1E2A1F">
            <wp:simplePos x="0" y="0"/>
            <wp:positionH relativeFrom="column">
              <wp:posOffset>1334135</wp:posOffset>
            </wp:positionH>
            <wp:positionV relativeFrom="paragraph">
              <wp:posOffset>287544</wp:posOffset>
            </wp:positionV>
            <wp:extent cx="1165860" cy="756285"/>
            <wp:effectExtent l="0" t="0" r="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שי תבור - חתימה.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5860" cy="756285"/>
                    </a:xfrm>
                    <a:prstGeom prst="rect">
                      <a:avLst/>
                    </a:prstGeom>
                  </pic:spPr>
                </pic:pic>
              </a:graphicData>
            </a:graphic>
            <wp14:sizeRelH relativeFrom="margin">
              <wp14:pctWidth>0</wp14:pctWidth>
            </wp14:sizeRelH>
            <wp14:sizeRelV relativeFrom="margin">
              <wp14:pctHeight>0</wp14:pctHeight>
            </wp14:sizeRelV>
          </wp:anchor>
        </w:drawing>
      </w:r>
    </w:p>
    <w:p w14:paraId="74729265" w14:textId="790BEB5A" w:rsidR="00AA6DB8" w:rsidRPr="00AD2CF4" w:rsidRDefault="00270C7B" w:rsidP="00AA6DB8">
      <w:pPr>
        <w:spacing w:line="360" w:lineRule="auto"/>
        <w:rPr>
          <w:b/>
          <w:bCs/>
          <w:sz w:val="24"/>
          <w:szCs w:val="24"/>
          <w:rtl/>
        </w:rPr>
      </w:pPr>
      <w:r w:rsidRPr="00AD2CF4">
        <w:rPr>
          <w:rFonts w:hint="cs"/>
          <w:b/>
          <w:bCs/>
          <w:sz w:val="24"/>
          <w:szCs w:val="24"/>
          <w:rtl/>
        </w:rPr>
        <w:t xml:space="preserve">מנחה אקדמי: </w:t>
      </w:r>
      <w:r w:rsidR="00293145" w:rsidRPr="00AD2CF4">
        <w:rPr>
          <w:rFonts w:hint="cs"/>
          <w:b/>
          <w:bCs/>
          <w:sz w:val="24"/>
          <w:szCs w:val="24"/>
          <w:rtl/>
        </w:rPr>
        <w:t>מר שי תבור</w:t>
      </w:r>
      <w:r w:rsidRPr="00AD2CF4">
        <w:rPr>
          <w:b/>
          <w:bCs/>
          <w:sz w:val="24"/>
          <w:szCs w:val="24"/>
          <w:rtl/>
        </w:rPr>
        <w:tab/>
      </w:r>
      <w:r w:rsidR="00293145" w:rsidRPr="00AD2CF4">
        <w:rPr>
          <w:rFonts w:hint="cs"/>
          <w:b/>
          <w:bCs/>
          <w:sz w:val="24"/>
          <w:szCs w:val="24"/>
          <w:rtl/>
        </w:rPr>
        <w:t xml:space="preserve">    </w:t>
      </w:r>
      <w:r w:rsidR="00AA6DB8" w:rsidRPr="00AD2CF4">
        <w:rPr>
          <w:rFonts w:hint="cs"/>
          <w:b/>
          <w:bCs/>
          <w:sz w:val="24"/>
          <w:szCs w:val="24"/>
          <w:rtl/>
        </w:rPr>
        <w:t xml:space="preserve">  </w:t>
      </w:r>
      <w:r w:rsidR="00293145" w:rsidRPr="00AD2CF4">
        <w:rPr>
          <w:rFonts w:hint="cs"/>
          <w:b/>
          <w:bCs/>
          <w:sz w:val="24"/>
          <w:szCs w:val="24"/>
          <w:rtl/>
        </w:rPr>
        <w:t xml:space="preserve"> </w:t>
      </w:r>
      <w:r w:rsidR="00AA6DB8" w:rsidRPr="00AD2CF4">
        <w:rPr>
          <w:rFonts w:hint="cs"/>
          <w:b/>
          <w:bCs/>
          <w:sz w:val="24"/>
          <w:szCs w:val="24"/>
          <w:rtl/>
        </w:rPr>
        <w:t xml:space="preserve">   </w:t>
      </w:r>
      <w:r w:rsidRPr="00AD2CF4">
        <w:rPr>
          <w:rFonts w:hint="cs"/>
          <w:b/>
          <w:bCs/>
          <w:sz w:val="24"/>
          <w:szCs w:val="24"/>
          <w:rtl/>
        </w:rPr>
        <w:t>אישור:</w:t>
      </w:r>
      <w:r w:rsidR="00AA6DB8" w:rsidRPr="00AD2CF4">
        <w:rPr>
          <w:rFonts w:hint="cs"/>
          <w:b/>
          <w:bCs/>
          <w:sz w:val="24"/>
          <w:szCs w:val="24"/>
          <w:rtl/>
        </w:rPr>
        <w:t xml:space="preserve"> </w:t>
      </w:r>
      <w:r w:rsidRPr="00AD2CF4">
        <w:rPr>
          <w:rFonts w:hint="cs"/>
          <w:b/>
          <w:bCs/>
          <w:sz w:val="24"/>
          <w:szCs w:val="24"/>
          <w:rtl/>
        </w:rPr>
        <w:t>תאריך</w:t>
      </w:r>
      <w:r w:rsidR="00AA6DB8" w:rsidRPr="00AD2CF4">
        <w:rPr>
          <w:rFonts w:hint="cs"/>
          <w:b/>
          <w:bCs/>
          <w:sz w:val="24"/>
          <w:szCs w:val="24"/>
          <w:rtl/>
        </w:rPr>
        <w:t xml:space="preserve"> 18.12.18</w:t>
      </w:r>
    </w:p>
    <w:p w14:paraId="0FE7E4E9" w14:textId="77777777" w:rsidR="00AA6DB8" w:rsidRPr="00AD2CF4" w:rsidRDefault="00AA6DB8" w:rsidP="00AA6DB8">
      <w:pPr>
        <w:spacing w:line="360" w:lineRule="auto"/>
        <w:rPr>
          <w:b/>
          <w:bCs/>
          <w:sz w:val="24"/>
          <w:szCs w:val="24"/>
          <w:rtl/>
        </w:rPr>
      </w:pPr>
    </w:p>
    <w:p w14:paraId="001C7FD3" w14:textId="6734DEAA" w:rsidR="00270C7B" w:rsidRPr="00293145" w:rsidRDefault="00270C7B" w:rsidP="00AA6DB8">
      <w:pPr>
        <w:spacing w:line="360" w:lineRule="auto"/>
        <w:rPr>
          <w:rFonts w:hint="cs"/>
          <w:b/>
          <w:bCs/>
          <w:sz w:val="28"/>
          <w:szCs w:val="28"/>
          <w:rtl/>
        </w:rPr>
      </w:pPr>
      <w:r w:rsidRPr="00AD2CF4">
        <w:rPr>
          <w:rFonts w:hint="cs"/>
          <w:b/>
          <w:bCs/>
          <w:sz w:val="24"/>
          <w:szCs w:val="24"/>
          <w:rtl/>
        </w:rPr>
        <w:t>רכז הפרויקטים: דר' אסף שפיינר</w:t>
      </w:r>
      <w:r w:rsidRPr="00AD2CF4">
        <w:rPr>
          <w:b/>
          <w:bCs/>
          <w:sz w:val="24"/>
          <w:szCs w:val="24"/>
          <w:rtl/>
        </w:rPr>
        <w:t xml:space="preserve"> </w:t>
      </w:r>
      <w:r w:rsidRPr="00AD2CF4">
        <w:rPr>
          <w:b/>
          <w:bCs/>
          <w:sz w:val="24"/>
          <w:szCs w:val="24"/>
          <w:rtl/>
        </w:rPr>
        <w:tab/>
      </w:r>
      <w:r w:rsidRPr="00AD2CF4">
        <w:rPr>
          <w:rFonts w:hint="cs"/>
          <w:b/>
          <w:bCs/>
          <w:sz w:val="24"/>
          <w:szCs w:val="24"/>
          <w:rtl/>
        </w:rPr>
        <w:t>אישור:</w:t>
      </w:r>
      <w:r w:rsidRPr="00AD2CF4">
        <w:rPr>
          <w:b/>
          <w:bCs/>
          <w:sz w:val="24"/>
          <w:szCs w:val="24"/>
          <w:rtl/>
        </w:rPr>
        <w:tab/>
      </w:r>
      <w:r w:rsidRPr="00AD2CF4">
        <w:rPr>
          <w:b/>
          <w:bCs/>
          <w:sz w:val="24"/>
          <w:szCs w:val="24"/>
          <w:rtl/>
        </w:rPr>
        <w:tab/>
      </w:r>
      <w:r w:rsidR="00293145" w:rsidRPr="00AD2CF4">
        <w:rPr>
          <w:rFonts w:hint="cs"/>
          <w:b/>
          <w:bCs/>
          <w:sz w:val="24"/>
          <w:szCs w:val="24"/>
          <w:rtl/>
        </w:rPr>
        <w:t xml:space="preserve">        </w:t>
      </w:r>
      <w:r w:rsidR="00AA6DB8" w:rsidRPr="00AD2CF4">
        <w:rPr>
          <w:rFonts w:hint="cs"/>
          <w:b/>
          <w:bCs/>
          <w:sz w:val="24"/>
          <w:szCs w:val="24"/>
          <w:rtl/>
        </w:rPr>
        <w:t xml:space="preserve">  </w:t>
      </w:r>
      <w:r w:rsidR="00293145" w:rsidRPr="00AD2CF4">
        <w:rPr>
          <w:rFonts w:hint="cs"/>
          <w:b/>
          <w:bCs/>
          <w:sz w:val="24"/>
          <w:szCs w:val="24"/>
          <w:rtl/>
        </w:rPr>
        <w:t xml:space="preserve"> </w:t>
      </w:r>
      <w:r w:rsidRPr="00AD2CF4">
        <w:rPr>
          <w:rFonts w:hint="cs"/>
          <w:b/>
          <w:bCs/>
          <w:sz w:val="24"/>
          <w:szCs w:val="24"/>
          <w:rtl/>
        </w:rPr>
        <w:t>תאריך:</w:t>
      </w:r>
      <w:r>
        <w:rPr>
          <w:b/>
          <w:bCs/>
          <w:sz w:val="28"/>
          <w:szCs w:val="28"/>
          <w:rtl/>
        </w:rPr>
        <w:br w:type="page"/>
      </w:r>
    </w:p>
    <w:p w14:paraId="59137E34" w14:textId="011E3D26" w:rsidR="002C2B7A" w:rsidRPr="00BC4A4D" w:rsidRDefault="00D326A3" w:rsidP="00270C7B">
      <w:pPr>
        <w:pStyle w:val="Title"/>
        <w:pBdr>
          <w:bottom w:val="single" w:sz="8" w:space="0" w:color="4472C4" w:themeColor="accent1"/>
        </w:pBdr>
        <w:bidi w:val="0"/>
        <w:spacing w:line="360" w:lineRule="auto"/>
        <w:jc w:val="center"/>
        <w:rPr>
          <w:rFonts w:ascii="Cambria" w:hAnsi="Cambria"/>
          <w:noProof/>
          <w:color w:val="2F5496" w:themeColor="accent1" w:themeShade="BF"/>
          <w:sz w:val="44"/>
          <w:szCs w:val="44"/>
        </w:rPr>
      </w:pPr>
      <w:r w:rsidRPr="00BC4A4D">
        <w:rPr>
          <w:rFonts w:ascii="Cambria" w:hAnsi="Cambria"/>
          <w:noProof/>
          <w:color w:val="2F5496" w:themeColor="accent1" w:themeShade="BF"/>
          <w:sz w:val="44"/>
          <w:szCs w:val="44"/>
        </w:rPr>
        <w:lastRenderedPageBreak/>
        <w:t xml:space="preserve">Report #1  - </w:t>
      </w:r>
      <w:r w:rsidR="002C2B7A" w:rsidRPr="00BC4A4D">
        <w:rPr>
          <w:rFonts w:ascii="Cambria" w:hAnsi="Cambria"/>
          <w:noProof/>
          <w:color w:val="2F5496" w:themeColor="accent1" w:themeShade="BF"/>
          <w:sz w:val="44"/>
          <w:szCs w:val="44"/>
        </w:rPr>
        <w:t>SSR Project Proposal</w:t>
      </w:r>
    </w:p>
    <w:p w14:paraId="08CD4129" w14:textId="77777777" w:rsidR="009C3D9D" w:rsidRDefault="009C3D9D" w:rsidP="00527433">
      <w:pPr>
        <w:bidi w:val="0"/>
        <w:rPr>
          <w:rFonts w:ascii="Cambria" w:hAnsi="Cambria"/>
          <w:b/>
          <w:bCs/>
          <w:color w:val="0070C0"/>
          <w:sz w:val="28"/>
          <w:szCs w:val="28"/>
        </w:rPr>
      </w:pPr>
    </w:p>
    <w:p w14:paraId="4FCB6DA6" w14:textId="6796371D" w:rsidR="00527433" w:rsidRPr="00BC4A4D" w:rsidRDefault="00527433" w:rsidP="009C3D9D">
      <w:pPr>
        <w:bidi w:val="0"/>
        <w:rPr>
          <w:rFonts w:ascii="Cambria" w:hAnsi="Cambria"/>
          <w:b/>
          <w:bCs/>
          <w:color w:val="0070C0"/>
          <w:sz w:val="28"/>
          <w:szCs w:val="28"/>
        </w:rPr>
      </w:pPr>
      <w:r w:rsidRPr="00BC4A4D">
        <w:rPr>
          <w:rFonts w:ascii="Cambria" w:hAnsi="Cambria"/>
          <w:b/>
          <w:bCs/>
          <w:color w:val="0070C0"/>
          <w:sz w:val="28"/>
          <w:szCs w:val="28"/>
        </w:rPr>
        <w:t>Table of Contents</w:t>
      </w:r>
    </w:p>
    <w:p w14:paraId="4A3A479B" w14:textId="1B88094E" w:rsidR="00527433" w:rsidRPr="00AD2CF4" w:rsidRDefault="00527433" w:rsidP="00527433">
      <w:pPr>
        <w:bidi w:val="0"/>
        <w:rPr>
          <w:rFonts w:ascii="Cambria" w:hAnsi="Cambria"/>
          <w:color w:val="000000" w:themeColor="text1"/>
          <w:sz w:val="28"/>
          <w:szCs w:val="28"/>
        </w:rPr>
      </w:pPr>
      <w:r w:rsidRPr="00AD2CF4">
        <w:rPr>
          <w:rFonts w:ascii="Cambria" w:hAnsi="Cambria"/>
          <w:color w:val="000000" w:themeColor="text1"/>
          <w:sz w:val="28"/>
          <w:szCs w:val="28"/>
        </w:rPr>
        <w:t>1. Introduction…………………………………………………………………………</w:t>
      </w:r>
      <w:r w:rsidR="0061334C" w:rsidRPr="00AD2CF4">
        <w:rPr>
          <w:rFonts w:ascii="Cambria" w:hAnsi="Cambria"/>
          <w:color w:val="000000" w:themeColor="text1"/>
          <w:sz w:val="28"/>
          <w:szCs w:val="28"/>
        </w:rPr>
        <w:t>…………</w:t>
      </w:r>
      <w:proofErr w:type="gramStart"/>
      <w:r w:rsidR="0061334C" w:rsidRPr="00AD2CF4">
        <w:rPr>
          <w:rFonts w:ascii="Cambria" w:hAnsi="Cambria"/>
          <w:color w:val="000000" w:themeColor="text1"/>
          <w:sz w:val="28"/>
          <w:szCs w:val="28"/>
        </w:rPr>
        <w:t>…</w:t>
      </w:r>
      <w:r w:rsidR="00364A18">
        <w:rPr>
          <w:rFonts w:ascii="Cambria" w:hAnsi="Cambria"/>
          <w:color w:val="000000" w:themeColor="text1"/>
          <w:sz w:val="28"/>
          <w:szCs w:val="28"/>
        </w:rPr>
        <w:t>..</w:t>
      </w:r>
      <w:bookmarkStart w:id="0" w:name="_GoBack"/>
      <w:bookmarkEnd w:id="0"/>
      <w:proofErr w:type="gramEnd"/>
      <w:r w:rsidR="0061334C" w:rsidRPr="00AD2CF4">
        <w:rPr>
          <w:rFonts w:ascii="Cambria" w:hAnsi="Cambria"/>
          <w:color w:val="000000" w:themeColor="text1"/>
          <w:sz w:val="28"/>
          <w:szCs w:val="28"/>
        </w:rPr>
        <w:t>…..</w:t>
      </w:r>
      <w:r w:rsidR="00AD2CF4" w:rsidRPr="00AD2CF4">
        <w:rPr>
          <w:rFonts w:ascii="Cambria" w:hAnsi="Cambria"/>
          <w:color w:val="000000" w:themeColor="text1"/>
          <w:sz w:val="28"/>
          <w:szCs w:val="28"/>
        </w:rPr>
        <w:t>3</w:t>
      </w:r>
    </w:p>
    <w:p w14:paraId="38D9D808" w14:textId="68B7610C" w:rsidR="00527433" w:rsidRPr="00AD2CF4" w:rsidRDefault="00527433" w:rsidP="00527433">
      <w:pPr>
        <w:bidi w:val="0"/>
        <w:rPr>
          <w:rFonts w:ascii="Cambria" w:hAnsi="Cambria"/>
          <w:color w:val="000000" w:themeColor="text1"/>
          <w:sz w:val="28"/>
          <w:szCs w:val="28"/>
        </w:rPr>
      </w:pPr>
      <w:r w:rsidRPr="00AD2CF4">
        <w:rPr>
          <w:rFonts w:ascii="Cambria" w:hAnsi="Cambria"/>
          <w:color w:val="000000" w:themeColor="text1"/>
          <w:sz w:val="28"/>
          <w:szCs w:val="28"/>
        </w:rPr>
        <w:tab/>
        <w:t xml:space="preserve">1.1. </w:t>
      </w:r>
      <w:r w:rsidR="00911943" w:rsidRPr="00AD2CF4">
        <w:rPr>
          <w:rFonts w:ascii="Cambria" w:hAnsi="Cambria"/>
          <w:color w:val="000000" w:themeColor="text1"/>
          <w:sz w:val="28"/>
          <w:szCs w:val="28"/>
        </w:rPr>
        <w:t>System Project Mana</w:t>
      </w:r>
      <w:r w:rsidR="00BD2C73" w:rsidRPr="00AD2CF4">
        <w:rPr>
          <w:rFonts w:ascii="Cambria" w:hAnsi="Cambria"/>
          <w:color w:val="000000" w:themeColor="text1"/>
          <w:sz w:val="28"/>
          <w:szCs w:val="28"/>
        </w:rPr>
        <w:t>ger</w:t>
      </w:r>
      <w:r w:rsidRPr="00AD2CF4">
        <w:rPr>
          <w:rFonts w:ascii="Cambria" w:hAnsi="Cambria"/>
          <w:color w:val="000000" w:themeColor="text1"/>
          <w:sz w:val="28"/>
          <w:szCs w:val="28"/>
        </w:rPr>
        <w:t>…………</w:t>
      </w:r>
      <w:r w:rsidR="00706546" w:rsidRPr="00AD2CF4">
        <w:rPr>
          <w:rFonts w:ascii="Cambria" w:hAnsi="Cambria"/>
          <w:color w:val="000000" w:themeColor="text1"/>
          <w:sz w:val="28"/>
          <w:szCs w:val="28"/>
        </w:rPr>
        <w:t>………………………………………………</w:t>
      </w:r>
      <w:r w:rsidR="00364A18">
        <w:rPr>
          <w:rFonts w:ascii="Cambria" w:hAnsi="Cambria"/>
          <w:color w:val="000000" w:themeColor="text1"/>
          <w:sz w:val="28"/>
          <w:szCs w:val="28"/>
        </w:rPr>
        <w:t>…</w:t>
      </w:r>
      <w:r w:rsidR="00706546" w:rsidRPr="00AD2CF4">
        <w:rPr>
          <w:rFonts w:ascii="Cambria" w:hAnsi="Cambria"/>
          <w:color w:val="000000" w:themeColor="text1"/>
          <w:sz w:val="28"/>
          <w:szCs w:val="28"/>
        </w:rPr>
        <w:t>.</w:t>
      </w:r>
      <w:r w:rsidR="00AD2CF4">
        <w:rPr>
          <w:rFonts w:ascii="Cambria" w:hAnsi="Cambria"/>
          <w:color w:val="000000" w:themeColor="text1"/>
          <w:sz w:val="28"/>
          <w:szCs w:val="28"/>
        </w:rPr>
        <w:t>...3</w:t>
      </w:r>
    </w:p>
    <w:p w14:paraId="184172C4" w14:textId="5376DAD9" w:rsidR="00527433" w:rsidRPr="00AD2CF4" w:rsidRDefault="00527433" w:rsidP="00527433">
      <w:pPr>
        <w:bidi w:val="0"/>
        <w:rPr>
          <w:rFonts w:ascii="Cambria" w:hAnsi="Cambria"/>
          <w:color w:val="000000" w:themeColor="text1"/>
          <w:sz w:val="28"/>
          <w:szCs w:val="28"/>
        </w:rPr>
      </w:pPr>
      <w:r w:rsidRPr="00AD2CF4">
        <w:rPr>
          <w:rFonts w:ascii="Cambria" w:hAnsi="Cambria"/>
          <w:color w:val="000000" w:themeColor="text1"/>
          <w:sz w:val="28"/>
          <w:szCs w:val="28"/>
        </w:rPr>
        <w:tab/>
        <w:t>1.2.</w:t>
      </w:r>
      <w:r w:rsidR="0061334C" w:rsidRPr="00AD2CF4">
        <w:rPr>
          <w:rFonts w:ascii="Cambria" w:hAnsi="Cambria"/>
          <w:color w:val="000000" w:themeColor="text1"/>
          <w:sz w:val="28"/>
          <w:szCs w:val="28"/>
        </w:rPr>
        <w:t xml:space="preserve">  </w:t>
      </w:r>
      <w:r w:rsidR="00BC4A4D" w:rsidRPr="00AD2CF4">
        <w:rPr>
          <w:rFonts w:ascii="Cambria" w:hAnsi="Cambria"/>
          <w:color w:val="000000" w:themeColor="text1"/>
          <w:sz w:val="28"/>
          <w:szCs w:val="28"/>
        </w:rPr>
        <w:t xml:space="preserve">Problem </w:t>
      </w:r>
      <w:r w:rsidR="00BD2C73" w:rsidRPr="00AD2CF4">
        <w:rPr>
          <w:rFonts w:ascii="Cambria" w:hAnsi="Cambria"/>
          <w:color w:val="000000" w:themeColor="text1"/>
          <w:sz w:val="28"/>
          <w:szCs w:val="28"/>
        </w:rPr>
        <w:t>&amp;</w:t>
      </w:r>
      <w:r w:rsidR="00BC4A4D" w:rsidRPr="00AD2CF4">
        <w:rPr>
          <w:rFonts w:ascii="Cambria" w:hAnsi="Cambria"/>
          <w:color w:val="000000" w:themeColor="text1"/>
          <w:sz w:val="28"/>
          <w:szCs w:val="28"/>
        </w:rPr>
        <w:t xml:space="preserve"> Proposal Solution </w:t>
      </w:r>
      <w:r w:rsidR="00E93036" w:rsidRPr="00AD2CF4">
        <w:rPr>
          <w:rFonts w:ascii="Cambria" w:hAnsi="Cambria"/>
          <w:color w:val="000000" w:themeColor="text1"/>
          <w:sz w:val="28"/>
          <w:szCs w:val="28"/>
        </w:rPr>
        <w:t>…</w:t>
      </w:r>
      <w:r w:rsidR="00706546" w:rsidRPr="00AD2CF4">
        <w:rPr>
          <w:rFonts w:ascii="Cambria" w:hAnsi="Cambria"/>
          <w:color w:val="000000" w:themeColor="text1"/>
          <w:sz w:val="28"/>
          <w:szCs w:val="28"/>
        </w:rPr>
        <w:t>………………………………………</w:t>
      </w:r>
      <w:r w:rsidR="00AD2CF4">
        <w:rPr>
          <w:rFonts w:ascii="Cambria" w:hAnsi="Cambria"/>
          <w:color w:val="000000" w:themeColor="text1"/>
          <w:sz w:val="28"/>
          <w:szCs w:val="28"/>
        </w:rPr>
        <w:t>…</w:t>
      </w:r>
      <w:r w:rsidR="00706546" w:rsidRPr="00AD2CF4">
        <w:rPr>
          <w:rFonts w:ascii="Cambria" w:hAnsi="Cambria"/>
          <w:color w:val="000000" w:themeColor="text1"/>
          <w:sz w:val="28"/>
          <w:szCs w:val="28"/>
        </w:rPr>
        <w:t>…</w:t>
      </w:r>
      <w:proofErr w:type="gramStart"/>
      <w:r w:rsidR="00706546" w:rsidRPr="00AD2CF4">
        <w:rPr>
          <w:rFonts w:ascii="Cambria" w:hAnsi="Cambria"/>
          <w:color w:val="000000" w:themeColor="text1"/>
          <w:sz w:val="28"/>
          <w:szCs w:val="28"/>
        </w:rPr>
        <w:t>…</w:t>
      </w:r>
      <w:r w:rsidR="00364A18">
        <w:rPr>
          <w:rFonts w:ascii="Cambria" w:hAnsi="Cambria"/>
          <w:color w:val="000000" w:themeColor="text1"/>
          <w:sz w:val="28"/>
          <w:szCs w:val="28"/>
        </w:rPr>
        <w:t>.</w:t>
      </w:r>
      <w:r w:rsidR="00AD2CF4">
        <w:rPr>
          <w:rFonts w:ascii="Cambria" w:hAnsi="Cambria"/>
          <w:color w:val="000000" w:themeColor="text1"/>
          <w:sz w:val="28"/>
          <w:szCs w:val="28"/>
        </w:rPr>
        <w:t>…..</w:t>
      </w:r>
      <w:proofErr w:type="gramEnd"/>
      <w:r w:rsidR="00AD2CF4">
        <w:rPr>
          <w:rFonts w:ascii="Cambria" w:hAnsi="Cambria"/>
          <w:color w:val="000000" w:themeColor="text1"/>
          <w:sz w:val="28"/>
          <w:szCs w:val="28"/>
        </w:rPr>
        <w:t>3</w:t>
      </w:r>
    </w:p>
    <w:p w14:paraId="21DC8419" w14:textId="303745A0" w:rsidR="00527433" w:rsidRPr="00AD2CF4" w:rsidRDefault="00527433" w:rsidP="00527433">
      <w:pPr>
        <w:bidi w:val="0"/>
        <w:rPr>
          <w:rFonts w:ascii="Cambria" w:hAnsi="Cambria"/>
          <w:color w:val="000000" w:themeColor="text1"/>
          <w:sz w:val="28"/>
          <w:szCs w:val="28"/>
        </w:rPr>
      </w:pPr>
      <w:r w:rsidRPr="00AD2CF4">
        <w:rPr>
          <w:rFonts w:ascii="Cambria" w:hAnsi="Cambria"/>
          <w:color w:val="000000" w:themeColor="text1"/>
          <w:sz w:val="28"/>
          <w:szCs w:val="28"/>
        </w:rPr>
        <w:tab/>
        <w:t xml:space="preserve">1.3. </w:t>
      </w:r>
      <w:r w:rsidRPr="00AD2CF4">
        <w:rPr>
          <w:rFonts w:ascii="Cambria" w:hAnsi="Cambria"/>
          <w:sz w:val="28"/>
          <w:szCs w:val="28"/>
        </w:rPr>
        <w:t xml:space="preserve">Definitions, </w:t>
      </w:r>
      <w:r w:rsidR="003E70D8" w:rsidRPr="00AD2CF4">
        <w:rPr>
          <w:rFonts w:ascii="Cambria" w:hAnsi="Cambria"/>
          <w:sz w:val="28"/>
          <w:szCs w:val="28"/>
        </w:rPr>
        <w:t>A</w:t>
      </w:r>
      <w:r w:rsidRPr="00AD2CF4">
        <w:rPr>
          <w:rFonts w:ascii="Cambria" w:hAnsi="Cambria"/>
          <w:sz w:val="28"/>
          <w:szCs w:val="28"/>
        </w:rPr>
        <w:t xml:space="preserve">cronyms, and </w:t>
      </w:r>
      <w:r w:rsidR="003E70D8" w:rsidRPr="00AD2CF4">
        <w:rPr>
          <w:rFonts w:ascii="Cambria" w:hAnsi="Cambria"/>
          <w:sz w:val="28"/>
          <w:szCs w:val="28"/>
        </w:rPr>
        <w:t>A</w:t>
      </w:r>
      <w:r w:rsidRPr="00AD2CF4">
        <w:rPr>
          <w:rFonts w:ascii="Cambria" w:hAnsi="Cambria"/>
          <w:sz w:val="28"/>
          <w:szCs w:val="28"/>
        </w:rPr>
        <w:t>bbreviations</w:t>
      </w:r>
      <w:r w:rsidRPr="00AD2CF4">
        <w:rPr>
          <w:rFonts w:ascii="Cambria" w:hAnsi="Cambria"/>
          <w:color w:val="000000" w:themeColor="text1"/>
          <w:sz w:val="28"/>
          <w:szCs w:val="28"/>
        </w:rPr>
        <w:t>……………………</w:t>
      </w:r>
      <w:r w:rsidR="00E93036" w:rsidRPr="00AD2CF4">
        <w:rPr>
          <w:rFonts w:ascii="Cambria" w:hAnsi="Cambria"/>
          <w:color w:val="000000" w:themeColor="text1"/>
          <w:sz w:val="28"/>
          <w:szCs w:val="28"/>
        </w:rPr>
        <w:t>…</w:t>
      </w:r>
      <w:r w:rsidR="00E93036" w:rsidRPr="00AD2CF4">
        <w:rPr>
          <w:rFonts w:ascii="Cambria" w:hAnsi="Cambria" w:cs="Arial"/>
          <w:color w:val="000000" w:themeColor="text1"/>
          <w:sz w:val="28"/>
          <w:szCs w:val="28"/>
        </w:rPr>
        <w:t>……</w:t>
      </w:r>
      <w:r w:rsidR="00AD2CF4">
        <w:rPr>
          <w:rFonts w:ascii="Cambria" w:hAnsi="Cambria" w:cs="Arial"/>
          <w:color w:val="000000" w:themeColor="text1"/>
          <w:sz w:val="28"/>
          <w:szCs w:val="28"/>
        </w:rPr>
        <w:t>…</w:t>
      </w:r>
      <w:r w:rsidR="00364A18">
        <w:rPr>
          <w:rFonts w:ascii="Cambria" w:hAnsi="Cambria" w:cs="Arial"/>
          <w:color w:val="000000" w:themeColor="text1"/>
          <w:sz w:val="28"/>
          <w:szCs w:val="28"/>
        </w:rPr>
        <w:t>.</w:t>
      </w:r>
      <w:r w:rsidR="00706546" w:rsidRPr="00AD2CF4">
        <w:rPr>
          <w:rFonts w:ascii="Cambria" w:hAnsi="Cambria" w:cs="Arial"/>
          <w:color w:val="000000" w:themeColor="text1"/>
          <w:sz w:val="28"/>
          <w:szCs w:val="28"/>
        </w:rPr>
        <w:t>…</w:t>
      </w:r>
      <w:r w:rsidR="00AD2CF4">
        <w:rPr>
          <w:rFonts w:ascii="Cambria" w:hAnsi="Cambria" w:cs="Arial"/>
          <w:color w:val="000000" w:themeColor="text1"/>
          <w:sz w:val="28"/>
          <w:szCs w:val="28"/>
        </w:rPr>
        <w:t>…4</w:t>
      </w:r>
      <w:r w:rsidRPr="00AD2CF4">
        <w:rPr>
          <w:rFonts w:ascii="Cambria" w:hAnsi="Cambria" w:cs="Arial"/>
          <w:color w:val="000000" w:themeColor="text1"/>
          <w:sz w:val="28"/>
          <w:szCs w:val="28"/>
        </w:rPr>
        <w:t xml:space="preserve"> </w:t>
      </w:r>
    </w:p>
    <w:p w14:paraId="3CDC6CBB" w14:textId="350C3418" w:rsidR="004B4CC3" w:rsidRPr="00AD2CF4" w:rsidRDefault="004B4CC3" w:rsidP="004B4CC3">
      <w:pPr>
        <w:bidi w:val="0"/>
        <w:rPr>
          <w:rFonts w:ascii="Cambria" w:hAnsi="Cambria"/>
          <w:color w:val="000000" w:themeColor="text1"/>
          <w:sz w:val="28"/>
          <w:szCs w:val="28"/>
        </w:rPr>
      </w:pPr>
      <w:r w:rsidRPr="00AD2CF4">
        <w:rPr>
          <w:rFonts w:ascii="Cambria" w:hAnsi="Cambria"/>
          <w:color w:val="000000" w:themeColor="text1"/>
          <w:sz w:val="28"/>
          <w:szCs w:val="28"/>
        </w:rPr>
        <w:t>2.  Market Survey……………………………………………………………………………</w:t>
      </w:r>
      <w:r w:rsidR="00AD2CF4">
        <w:rPr>
          <w:rFonts w:ascii="Cambria" w:hAnsi="Cambria"/>
          <w:color w:val="000000" w:themeColor="text1"/>
          <w:sz w:val="28"/>
          <w:szCs w:val="28"/>
        </w:rPr>
        <w:t>…</w:t>
      </w:r>
      <w:r w:rsidRPr="00AD2CF4">
        <w:rPr>
          <w:rFonts w:ascii="Cambria" w:hAnsi="Cambria"/>
          <w:color w:val="000000" w:themeColor="text1"/>
          <w:sz w:val="28"/>
          <w:szCs w:val="28"/>
        </w:rPr>
        <w:t>…</w:t>
      </w:r>
      <w:proofErr w:type="gramStart"/>
      <w:r w:rsidRPr="00AD2CF4">
        <w:rPr>
          <w:rFonts w:ascii="Cambria" w:hAnsi="Cambria"/>
          <w:color w:val="000000" w:themeColor="text1"/>
          <w:sz w:val="28"/>
          <w:szCs w:val="28"/>
        </w:rPr>
        <w:t>…</w:t>
      </w:r>
      <w:r w:rsidR="00364A18">
        <w:rPr>
          <w:rFonts w:ascii="Cambria" w:hAnsi="Cambria"/>
          <w:color w:val="000000" w:themeColor="text1"/>
          <w:sz w:val="28"/>
          <w:szCs w:val="28"/>
        </w:rPr>
        <w:t>.</w:t>
      </w:r>
      <w:r w:rsidRPr="00AD2CF4">
        <w:rPr>
          <w:rFonts w:ascii="Cambria" w:hAnsi="Cambria"/>
          <w:color w:val="000000" w:themeColor="text1"/>
          <w:sz w:val="28"/>
          <w:szCs w:val="28"/>
        </w:rPr>
        <w:t>…..</w:t>
      </w:r>
      <w:proofErr w:type="gramEnd"/>
      <w:r w:rsidR="00AD2CF4">
        <w:rPr>
          <w:rFonts w:ascii="Cambria" w:hAnsi="Cambria"/>
          <w:color w:val="000000" w:themeColor="text1"/>
          <w:sz w:val="28"/>
          <w:szCs w:val="28"/>
        </w:rPr>
        <w:t>5</w:t>
      </w:r>
    </w:p>
    <w:p w14:paraId="6F44297B" w14:textId="71827695" w:rsidR="004B4CC3" w:rsidRPr="00AD2CF4" w:rsidRDefault="004B4CC3" w:rsidP="004B4CC3">
      <w:pPr>
        <w:bidi w:val="0"/>
        <w:rPr>
          <w:rFonts w:ascii="Cambria" w:hAnsi="Cambria"/>
          <w:color w:val="000000" w:themeColor="text1"/>
          <w:sz w:val="28"/>
          <w:szCs w:val="28"/>
        </w:rPr>
      </w:pPr>
      <w:r w:rsidRPr="00AD2CF4">
        <w:rPr>
          <w:rFonts w:ascii="Cambria" w:hAnsi="Cambria"/>
          <w:color w:val="000000" w:themeColor="text1"/>
          <w:sz w:val="28"/>
          <w:szCs w:val="28"/>
        </w:rPr>
        <w:tab/>
        <w:t>2.1. Main Goal</w:t>
      </w:r>
      <w:r w:rsidR="005F1F2E" w:rsidRPr="00AD2CF4">
        <w:rPr>
          <w:rFonts w:ascii="Cambria" w:hAnsi="Cambria"/>
          <w:color w:val="000000" w:themeColor="text1"/>
          <w:sz w:val="28"/>
          <w:szCs w:val="28"/>
        </w:rPr>
        <w:t>……………………………………………………………………………</w:t>
      </w:r>
      <w:r w:rsidR="00AD2CF4">
        <w:rPr>
          <w:rFonts w:ascii="Cambria" w:hAnsi="Cambria"/>
          <w:color w:val="000000" w:themeColor="text1"/>
          <w:sz w:val="28"/>
          <w:szCs w:val="28"/>
        </w:rPr>
        <w:t>……</w:t>
      </w:r>
      <w:r w:rsidR="00364A18">
        <w:rPr>
          <w:rFonts w:ascii="Cambria" w:hAnsi="Cambria"/>
          <w:color w:val="000000" w:themeColor="text1"/>
          <w:sz w:val="28"/>
          <w:szCs w:val="28"/>
        </w:rPr>
        <w:t>.</w:t>
      </w:r>
      <w:r w:rsidR="00AD2CF4">
        <w:rPr>
          <w:rFonts w:ascii="Cambria" w:hAnsi="Cambria"/>
          <w:color w:val="000000" w:themeColor="text1"/>
          <w:sz w:val="28"/>
          <w:szCs w:val="28"/>
        </w:rPr>
        <w:t>…5</w:t>
      </w:r>
    </w:p>
    <w:p w14:paraId="24F854F0" w14:textId="154E2231" w:rsidR="004B4CC3" w:rsidRPr="00AD2CF4" w:rsidRDefault="004B4CC3" w:rsidP="004B4CC3">
      <w:pPr>
        <w:bidi w:val="0"/>
        <w:rPr>
          <w:rFonts w:ascii="Cambria" w:hAnsi="Cambria"/>
          <w:color w:val="000000" w:themeColor="text1"/>
          <w:sz w:val="28"/>
          <w:szCs w:val="28"/>
        </w:rPr>
      </w:pPr>
      <w:r w:rsidRPr="00AD2CF4">
        <w:rPr>
          <w:rFonts w:ascii="Cambria" w:hAnsi="Cambria"/>
          <w:color w:val="000000" w:themeColor="text1"/>
          <w:sz w:val="28"/>
          <w:szCs w:val="28"/>
        </w:rPr>
        <w:tab/>
        <w:t>2.2</w:t>
      </w:r>
      <w:bookmarkStart w:id="1" w:name="_Hlk532932664"/>
      <w:r w:rsidRPr="00AD2CF4">
        <w:rPr>
          <w:rFonts w:ascii="Cambria" w:hAnsi="Cambria"/>
          <w:color w:val="000000" w:themeColor="text1"/>
          <w:sz w:val="28"/>
          <w:szCs w:val="28"/>
        </w:rPr>
        <w:t>.</w:t>
      </w:r>
      <w:r w:rsidRPr="00AD2CF4">
        <w:rPr>
          <w:rFonts w:ascii="Cambria" w:hAnsi="Cambria" w:hint="cs"/>
          <w:color w:val="000000" w:themeColor="text1"/>
          <w:sz w:val="28"/>
          <w:szCs w:val="28"/>
          <w:rtl/>
        </w:rPr>
        <w:t xml:space="preserve"> </w:t>
      </w:r>
      <w:r w:rsidRPr="00AD2CF4">
        <w:rPr>
          <w:rFonts w:ascii="Cambria" w:hAnsi="Cambria" w:hint="cs"/>
          <w:color w:val="000000" w:themeColor="text1"/>
          <w:sz w:val="28"/>
          <w:szCs w:val="28"/>
        </w:rPr>
        <w:t>I</w:t>
      </w:r>
      <w:r w:rsidRPr="00AD2CF4">
        <w:rPr>
          <w:rFonts w:ascii="Cambria" w:hAnsi="Cambria"/>
          <w:color w:val="000000" w:themeColor="text1"/>
          <w:sz w:val="28"/>
          <w:szCs w:val="28"/>
        </w:rPr>
        <w:t>dea Characterization and Formulation</w:t>
      </w:r>
      <w:bookmarkEnd w:id="1"/>
      <w:r w:rsidR="005F1F2E" w:rsidRPr="00AD2CF4">
        <w:rPr>
          <w:rFonts w:ascii="Cambria" w:hAnsi="Cambria"/>
          <w:color w:val="000000" w:themeColor="text1"/>
          <w:sz w:val="28"/>
          <w:szCs w:val="28"/>
        </w:rPr>
        <w:t>………………………………</w:t>
      </w:r>
      <w:r w:rsidR="00AD2CF4">
        <w:rPr>
          <w:rFonts w:ascii="Cambria" w:hAnsi="Cambria"/>
          <w:color w:val="000000" w:themeColor="text1"/>
          <w:sz w:val="28"/>
          <w:szCs w:val="28"/>
        </w:rPr>
        <w:t>…</w:t>
      </w:r>
      <w:proofErr w:type="gramStart"/>
      <w:r w:rsidR="00AD2CF4">
        <w:rPr>
          <w:rFonts w:ascii="Cambria" w:hAnsi="Cambria"/>
          <w:color w:val="000000" w:themeColor="text1"/>
          <w:sz w:val="28"/>
          <w:szCs w:val="28"/>
        </w:rPr>
        <w:t>…</w:t>
      </w:r>
      <w:r w:rsidR="00364A18">
        <w:rPr>
          <w:rFonts w:ascii="Cambria" w:hAnsi="Cambria"/>
          <w:color w:val="000000" w:themeColor="text1"/>
          <w:sz w:val="28"/>
          <w:szCs w:val="28"/>
        </w:rPr>
        <w:t>.</w:t>
      </w:r>
      <w:r w:rsidR="00AD2CF4">
        <w:rPr>
          <w:rFonts w:ascii="Cambria" w:hAnsi="Cambria"/>
          <w:color w:val="000000" w:themeColor="text1"/>
          <w:sz w:val="28"/>
          <w:szCs w:val="28"/>
        </w:rPr>
        <w:t>…..</w:t>
      </w:r>
      <w:proofErr w:type="gramEnd"/>
      <w:r w:rsidR="00AD2CF4">
        <w:rPr>
          <w:rFonts w:ascii="Cambria" w:hAnsi="Cambria"/>
          <w:color w:val="000000" w:themeColor="text1"/>
          <w:sz w:val="28"/>
          <w:szCs w:val="28"/>
        </w:rPr>
        <w:t>5</w:t>
      </w:r>
    </w:p>
    <w:p w14:paraId="65DF3B66" w14:textId="00DC0F93" w:rsidR="004B4CC3" w:rsidRPr="00AD2CF4" w:rsidRDefault="004B4CC3" w:rsidP="004B4CC3">
      <w:pPr>
        <w:bidi w:val="0"/>
        <w:rPr>
          <w:rFonts w:ascii="Cambria" w:hAnsi="Cambria"/>
          <w:color w:val="000000" w:themeColor="text1"/>
          <w:sz w:val="28"/>
          <w:szCs w:val="28"/>
        </w:rPr>
      </w:pPr>
      <w:r w:rsidRPr="00AD2CF4">
        <w:rPr>
          <w:rFonts w:ascii="Cambria" w:hAnsi="Cambria"/>
          <w:color w:val="000000" w:themeColor="text1"/>
          <w:sz w:val="28"/>
          <w:szCs w:val="28"/>
        </w:rPr>
        <w:tab/>
        <w:t>2.3. Target Audience</w:t>
      </w:r>
      <w:r w:rsidR="005F1F2E" w:rsidRPr="00AD2CF4">
        <w:rPr>
          <w:rFonts w:ascii="Cambria" w:hAnsi="Cambria"/>
          <w:color w:val="000000" w:themeColor="text1"/>
          <w:sz w:val="28"/>
          <w:szCs w:val="28"/>
        </w:rPr>
        <w:t>……………………………………………………</w:t>
      </w:r>
      <w:r w:rsidR="00AD2CF4">
        <w:rPr>
          <w:rFonts w:ascii="Cambria" w:hAnsi="Cambria"/>
          <w:color w:val="000000" w:themeColor="text1"/>
          <w:sz w:val="28"/>
          <w:szCs w:val="28"/>
        </w:rPr>
        <w:t>…………………</w:t>
      </w:r>
      <w:r w:rsidR="00364A18">
        <w:rPr>
          <w:rFonts w:ascii="Cambria" w:hAnsi="Cambria"/>
          <w:color w:val="000000" w:themeColor="text1"/>
          <w:sz w:val="28"/>
          <w:szCs w:val="28"/>
        </w:rPr>
        <w:t>.</w:t>
      </w:r>
      <w:r w:rsidR="00AD2CF4">
        <w:rPr>
          <w:rFonts w:ascii="Cambria" w:hAnsi="Cambria"/>
          <w:color w:val="000000" w:themeColor="text1"/>
          <w:sz w:val="28"/>
          <w:szCs w:val="28"/>
        </w:rPr>
        <w:t>….5</w:t>
      </w:r>
    </w:p>
    <w:p w14:paraId="3FF6AB72" w14:textId="59238932" w:rsidR="004B4CC3" w:rsidRPr="00AD2CF4" w:rsidRDefault="004B4CC3" w:rsidP="004B4CC3">
      <w:pPr>
        <w:bidi w:val="0"/>
        <w:rPr>
          <w:rFonts w:ascii="Cambria" w:hAnsi="Cambria"/>
          <w:color w:val="000000" w:themeColor="text1"/>
          <w:sz w:val="28"/>
          <w:szCs w:val="28"/>
        </w:rPr>
      </w:pPr>
      <w:r w:rsidRPr="00AD2CF4">
        <w:rPr>
          <w:rFonts w:ascii="Cambria" w:hAnsi="Cambria"/>
          <w:color w:val="000000" w:themeColor="text1"/>
          <w:sz w:val="28"/>
          <w:szCs w:val="28"/>
        </w:rPr>
        <w:tab/>
        <w:t>2.4. Findings</w:t>
      </w:r>
      <w:r w:rsidR="005F1F2E" w:rsidRPr="00AD2CF4">
        <w:rPr>
          <w:rFonts w:ascii="Cambria" w:hAnsi="Cambria"/>
          <w:color w:val="000000" w:themeColor="text1"/>
          <w:sz w:val="28"/>
          <w:szCs w:val="28"/>
        </w:rPr>
        <w:t>………………………………………………………………………</w:t>
      </w:r>
      <w:r w:rsidR="00AD2CF4">
        <w:rPr>
          <w:rFonts w:ascii="Cambria" w:hAnsi="Cambria"/>
          <w:color w:val="000000" w:themeColor="text1"/>
          <w:sz w:val="28"/>
          <w:szCs w:val="28"/>
        </w:rPr>
        <w:t>………………5</w:t>
      </w:r>
    </w:p>
    <w:p w14:paraId="751C03C3" w14:textId="41B8AFF5" w:rsidR="004B4CC3" w:rsidRPr="00AD2CF4" w:rsidRDefault="004B4CC3" w:rsidP="004B4CC3">
      <w:pPr>
        <w:bidi w:val="0"/>
        <w:rPr>
          <w:rFonts w:ascii="Cambria" w:hAnsi="Cambria"/>
          <w:color w:val="000000" w:themeColor="text1"/>
          <w:sz w:val="28"/>
          <w:szCs w:val="28"/>
        </w:rPr>
      </w:pPr>
      <w:r w:rsidRPr="00AD2CF4">
        <w:rPr>
          <w:rFonts w:ascii="Cambria" w:hAnsi="Cambria"/>
          <w:color w:val="000000" w:themeColor="text1"/>
          <w:sz w:val="28"/>
          <w:szCs w:val="28"/>
        </w:rPr>
        <w:tab/>
      </w:r>
      <w:r w:rsidRPr="00AD2CF4">
        <w:rPr>
          <w:rFonts w:ascii="Cambria" w:hAnsi="Cambria"/>
          <w:color w:val="000000" w:themeColor="text1"/>
          <w:sz w:val="28"/>
          <w:szCs w:val="28"/>
        </w:rPr>
        <w:tab/>
        <w:t>2.4.1. Primary Checks</w:t>
      </w:r>
      <w:r w:rsidR="005F1F2E" w:rsidRPr="00AD2CF4">
        <w:rPr>
          <w:rFonts w:ascii="Cambria" w:hAnsi="Cambria"/>
          <w:color w:val="000000" w:themeColor="text1"/>
          <w:sz w:val="28"/>
          <w:szCs w:val="28"/>
        </w:rPr>
        <w:t>……………………………………………………………</w:t>
      </w:r>
      <w:proofErr w:type="gramStart"/>
      <w:r w:rsidR="00AD2CF4">
        <w:rPr>
          <w:rFonts w:ascii="Cambria" w:hAnsi="Cambria"/>
          <w:color w:val="000000" w:themeColor="text1"/>
          <w:sz w:val="28"/>
          <w:szCs w:val="28"/>
        </w:rPr>
        <w:t>…..</w:t>
      </w:r>
      <w:proofErr w:type="gramEnd"/>
      <w:r w:rsidR="00AD2CF4">
        <w:rPr>
          <w:rFonts w:ascii="Cambria" w:hAnsi="Cambria"/>
          <w:color w:val="000000" w:themeColor="text1"/>
          <w:sz w:val="28"/>
          <w:szCs w:val="28"/>
        </w:rPr>
        <w:t>5</w:t>
      </w:r>
    </w:p>
    <w:p w14:paraId="4EC93764" w14:textId="6E8C4836" w:rsidR="004B4CC3" w:rsidRPr="00AD2CF4" w:rsidRDefault="004B4CC3" w:rsidP="004B4CC3">
      <w:pPr>
        <w:bidi w:val="0"/>
        <w:rPr>
          <w:rFonts w:ascii="Cambria" w:hAnsi="Cambria"/>
          <w:color w:val="000000" w:themeColor="text1"/>
          <w:sz w:val="28"/>
          <w:szCs w:val="28"/>
        </w:rPr>
      </w:pPr>
      <w:r w:rsidRPr="00AD2CF4">
        <w:rPr>
          <w:rFonts w:ascii="Cambria" w:hAnsi="Cambria"/>
          <w:color w:val="000000" w:themeColor="text1"/>
          <w:sz w:val="28"/>
          <w:szCs w:val="28"/>
        </w:rPr>
        <w:tab/>
      </w:r>
      <w:r w:rsidRPr="00AD2CF4">
        <w:rPr>
          <w:rFonts w:ascii="Cambria" w:hAnsi="Cambria"/>
          <w:color w:val="000000" w:themeColor="text1"/>
          <w:sz w:val="28"/>
          <w:szCs w:val="28"/>
        </w:rPr>
        <w:tab/>
        <w:t>2.4.2. Deeply Checks</w:t>
      </w:r>
      <w:r w:rsidR="005F1F2E" w:rsidRPr="00AD2CF4">
        <w:rPr>
          <w:rFonts w:ascii="Cambria" w:hAnsi="Cambria"/>
          <w:color w:val="000000" w:themeColor="text1"/>
          <w:sz w:val="28"/>
          <w:szCs w:val="28"/>
        </w:rPr>
        <w:t>……………………………………………………………</w:t>
      </w:r>
      <w:r w:rsidR="00AD2CF4">
        <w:rPr>
          <w:rFonts w:ascii="Cambria" w:hAnsi="Cambria"/>
          <w:color w:val="000000" w:themeColor="text1"/>
          <w:sz w:val="28"/>
          <w:szCs w:val="28"/>
        </w:rPr>
        <w:t>…….6</w:t>
      </w:r>
    </w:p>
    <w:p w14:paraId="2FB138CA" w14:textId="7B44A316" w:rsidR="004B4CC3" w:rsidRPr="00AD2CF4" w:rsidRDefault="004B4CC3" w:rsidP="004B4CC3">
      <w:pPr>
        <w:bidi w:val="0"/>
        <w:rPr>
          <w:rFonts w:ascii="Cambria" w:hAnsi="Cambria"/>
          <w:color w:val="000000" w:themeColor="text1"/>
          <w:sz w:val="28"/>
          <w:szCs w:val="28"/>
        </w:rPr>
      </w:pPr>
      <w:r w:rsidRPr="00AD2CF4">
        <w:rPr>
          <w:rFonts w:ascii="Cambria" w:hAnsi="Cambria"/>
          <w:color w:val="000000" w:themeColor="text1"/>
          <w:sz w:val="28"/>
          <w:szCs w:val="28"/>
        </w:rPr>
        <w:tab/>
        <w:t>2.5.  Efficiency and Impact</w:t>
      </w:r>
      <w:r w:rsidR="005F1F2E" w:rsidRPr="00AD2CF4">
        <w:rPr>
          <w:rFonts w:ascii="Cambria" w:hAnsi="Cambria"/>
          <w:color w:val="000000" w:themeColor="text1"/>
          <w:sz w:val="28"/>
          <w:szCs w:val="28"/>
        </w:rPr>
        <w:t>……………………………………………………………....</w:t>
      </w:r>
      <w:r w:rsidR="00AD2CF4">
        <w:rPr>
          <w:rFonts w:ascii="Cambria" w:hAnsi="Cambria"/>
          <w:color w:val="000000" w:themeColor="text1"/>
          <w:sz w:val="28"/>
          <w:szCs w:val="28"/>
        </w:rPr>
        <w:t>.....7</w:t>
      </w:r>
    </w:p>
    <w:p w14:paraId="23C48415" w14:textId="7F538A45" w:rsidR="00527433" w:rsidRPr="00AD2CF4" w:rsidRDefault="005F1F2E" w:rsidP="00527433">
      <w:pPr>
        <w:bidi w:val="0"/>
        <w:rPr>
          <w:rFonts w:ascii="Cambria" w:hAnsi="Cambria"/>
          <w:color w:val="000000" w:themeColor="text1"/>
          <w:sz w:val="28"/>
          <w:szCs w:val="28"/>
        </w:rPr>
      </w:pPr>
      <w:r w:rsidRPr="00AD2CF4">
        <w:rPr>
          <w:rFonts w:ascii="Cambria" w:hAnsi="Cambria"/>
          <w:color w:val="000000" w:themeColor="text1"/>
          <w:sz w:val="28"/>
          <w:szCs w:val="28"/>
        </w:rPr>
        <w:t>3</w:t>
      </w:r>
      <w:r w:rsidR="00527433" w:rsidRPr="00AD2CF4">
        <w:rPr>
          <w:rFonts w:ascii="Cambria" w:hAnsi="Cambria"/>
          <w:color w:val="000000" w:themeColor="text1"/>
          <w:sz w:val="28"/>
          <w:szCs w:val="28"/>
        </w:rPr>
        <w:t xml:space="preserve">. </w:t>
      </w:r>
      <w:bookmarkStart w:id="2" w:name="_Hlk532850565"/>
      <w:r w:rsidR="00E9641E" w:rsidRPr="00AD2CF4">
        <w:rPr>
          <w:rFonts w:ascii="Cambria" w:hAnsi="Cambria"/>
          <w:sz w:val="28"/>
          <w:szCs w:val="28"/>
        </w:rPr>
        <w:t xml:space="preserve">Specific </w:t>
      </w:r>
      <w:r w:rsidR="003E70D8" w:rsidRPr="00AD2CF4">
        <w:rPr>
          <w:rFonts w:ascii="Cambria" w:hAnsi="Cambria"/>
          <w:sz w:val="28"/>
          <w:szCs w:val="28"/>
        </w:rPr>
        <w:t>R</w:t>
      </w:r>
      <w:r w:rsidR="00E9641E" w:rsidRPr="00AD2CF4">
        <w:rPr>
          <w:rFonts w:ascii="Cambria" w:hAnsi="Cambria"/>
          <w:sz w:val="28"/>
          <w:szCs w:val="28"/>
        </w:rPr>
        <w:t>equirements</w:t>
      </w:r>
      <w:r w:rsidR="0087205D" w:rsidRPr="00AD2CF4">
        <w:rPr>
          <w:rFonts w:ascii="Cambria" w:hAnsi="Cambria"/>
          <w:color w:val="000000" w:themeColor="text1"/>
          <w:sz w:val="28"/>
          <w:szCs w:val="28"/>
        </w:rPr>
        <w:t xml:space="preserve"> </w:t>
      </w:r>
      <w:r w:rsidR="0087205D" w:rsidRPr="00AD2CF4">
        <w:rPr>
          <w:rFonts w:ascii="Cambria" w:hAnsi="Cambria"/>
          <w:sz w:val="28"/>
          <w:szCs w:val="28"/>
        </w:rPr>
        <w:t xml:space="preserve">&amp; </w:t>
      </w:r>
      <w:r w:rsidR="0087205D" w:rsidRPr="00AD2CF4">
        <w:rPr>
          <w:rFonts w:ascii="Cambria" w:hAnsi="Cambria"/>
          <w:color w:val="000000" w:themeColor="text1"/>
          <w:sz w:val="28"/>
          <w:szCs w:val="28"/>
        </w:rPr>
        <w:t>Architecture</w:t>
      </w:r>
      <w:bookmarkEnd w:id="2"/>
      <w:r w:rsidR="00BA2C9A" w:rsidRPr="00AD2CF4">
        <w:rPr>
          <w:rFonts w:ascii="Cambria" w:hAnsi="Cambria"/>
          <w:color w:val="000000" w:themeColor="text1"/>
          <w:sz w:val="28"/>
          <w:szCs w:val="28"/>
        </w:rPr>
        <w:t>.</w:t>
      </w:r>
      <w:r w:rsidR="00527433" w:rsidRPr="00AD2CF4">
        <w:rPr>
          <w:rFonts w:ascii="Cambria" w:hAnsi="Cambria"/>
          <w:color w:val="000000" w:themeColor="text1"/>
          <w:sz w:val="28"/>
          <w:szCs w:val="28"/>
        </w:rPr>
        <w:t>………………………………………………</w:t>
      </w:r>
      <w:r w:rsidR="00E93036" w:rsidRPr="00AD2CF4">
        <w:rPr>
          <w:rFonts w:ascii="Cambria" w:hAnsi="Cambria"/>
          <w:color w:val="000000" w:themeColor="text1"/>
          <w:sz w:val="28"/>
          <w:szCs w:val="28"/>
        </w:rPr>
        <w:t>…</w:t>
      </w:r>
      <w:r w:rsidR="00706546" w:rsidRPr="00AD2CF4">
        <w:rPr>
          <w:rFonts w:ascii="Cambria" w:hAnsi="Cambria"/>
          <w:color w:val="000000" w:themeColor="text1"/>
          <w:sz w:val="28"/>
          <w:szCs w:val="28"/>
        </w:rPr>
        <w:t>…</w:t>
      </w:r>
      <w:r w:rsidR="00364A18">
        <w:rPr>
          <w:rFonts w:ascii="Cambria" w:hAnsi="Cambria"/>
          <w:color w:val="000000" w:themeColor="text1"/>
          <w:sz w:val="28"/>
          <w:szCs w:val="28"/>
        </w:rPr>
        <w:t>...8</w:t>
      </w:r>
    </w:p>
    <w:p w14:paraId="450BDAAB" w14:textId="5D405D97" w:rsidR="00527433" w:rsidRPr="00AD2CF4" w:rsidRDefault="00527433" w:rsidP="00527433">
      <w:pPr>
        <w:bidi w:val="0"/>
        <w:rPr>
          <w:rFonts w:ascii="Cambria" w:hAnsi="Cambria"/>
          <w:sz w:val="28"/>
          <w:szCs w:val="28"/>
        </w:rPr>
      </w:pPr>
      <w:r w:rsidRPr="00AD2CF4">
        <w:rPr>
          <w:rFonts w:ascii="Cambria" w:hAnsi="Cambria"/>
          <w:color w:val="000000" w:themeColor="text1"/>
          <w:sz w:val="28"/>
          <w:szCs w:val="28"/>
        </w:rPr>
        <w:tab/>
      </w:r>
      <w:r w:rsidR="005F1F2E" w:rsidRPr="00AD2CF4">
        <w:rPr>
          <w:rFonts w:ascii="Cambria" w:hAnsi="Cambria"/>
          <w:color w:val="000000" w:themeColor="text1"/>
          <w:sz w:val="28"/>
          <w:szCs w:val="28"/>
        </w:rPr>
        <w:t>3</w:t>
      </w:r>
      <w:r w:rsidRPr="00AD2CF4">
        <w:rPr>
          <w:rFonts w:ascii="Cambria" w:hAnsi="Cambria"/>
          <w:color w:val="000000" w:themeColor="text1"/>
          <w:sz w:val="28"/>
          <w:szCs w:val="28"/>
        </w:rPr>
        <w:t>.1.</w:t>
      </w:r>
      <w:r w:rsidRPr="00AD2CF4">
        <w:rPr>
          <w:rFonts w:ascii="Cambria" w:hAnsi="Cambria"/>
          <w:sz w:val="28"/>
          <w:szCs w:val="28"/>
        </w:rPr>
        <w:t xml:space="preserve"> </w:t>
      </w:r>
      <w:bookmarkStart w:id="3" w:name="_Hlk532841834"/>
      <w:r w:rsidR="00434773" w:rsidRPr="00AD2CF4">
        <w:rPr>
          <w:rFonts w:ascii="Cambria" w:hAnsi="Cambria"/>
          <w:sz w:val="28"/>
          <w:szCs w:val="28"/>
        </w:rPr>
        <w:t>F</w:t>
      </w:r>
      <w:r w:rsidRPr="00AD2CF4">
        <w:rPr>
          <w:rFonts w:ascii="Cambria" w:hAnsi="Cambria"/>
          <w:sz w:val="28"/>
          <w:szCs w:val="28"/>
        </w:rPr>
        <w:t>unction</w:t>
      </w:r>
      <w:r w:rsidR="00633796" w:rsidRPr="00AD2CF4">
        <w:rPr>
          <w:rFonts w:ascii="Cambria" w:hAnsi="Cambria"/>
          <w:sz w:val="28"/>
          <w:szCs w:val="28"/>
        </w:rPr>
        <w:t>al</w:t>
      </w:r>
      <w:r w:rsidR="00434773" w:rsidRPr="00AD2CF4">
        <w:rPr>
          <w:rFonts w:ascii="Cambria" w:hAnsi="Cambria"/>
          <w:sz w:val="28"/>
          <w:szCs w:val="28"/>
        </w:rPr>
        <w:t xml:space="preserve"> Requirements</w:t>
      </w:r>
      <w:bookmarkEnd w:id="3"/>
      <w:r w:rsidRPr="00AD2CF4">
        <w:rPr>
          <w:rFonts w:ascii="Cambria" w:hAnsi="Cambria"/>
          <w:sz w:val="28"/>
          <w:szCs w:val="28"/>
        </w:rPr>
        <w:t>…………………………………</w:t>
      </w:r>
      <w:r w:rsidR="00706546" w:rsidRPr="00AD2CF4">
        <w:rPr>
          <w:rFonts w:ascii="Cambria" w:hAnsi="Cambria"/>
          <w:sz w:val="28"/>
          <w:szCs w:val="28"/>
        </w:rPr>
        <w:t>………………………</w:t>
      </w:r>
      <w:proofErr w:type="gramStart"/>
      <w:r w:rsidR="00364A18">
        <w:rPr>
          <w:rFonts w:ascii="Cambria" w:hAnsi="Cambria"/>
          <w:sz w:val="28"/>
          <w:szCs w:val="28"/>
        </w:rPr>
        <w:t>…..</w:t>
      </w:r>
      <w:proofErr w:type="gramEnd"/>
      <w:r w:rsidR="00364A18">
        <w:rPr>
          <w:rFonts w:ascii="Cambria" w:hAnsi="Cambria"/>
          <w:sz w:val="28"/>
          <w:szCs w:val="28"/>
        </w:rPr>
        <w:t>8</w:t>
      </w:r>
    </w:p>
    <w:p w14:paraId="72D09F12" w14:textId="3737A239" w:rsidR="00527433" w:rsidRPr="00AD2CF4" w:rsidRDefault="00527433" w:rsidP="00527433">
      <w:pPr>
        <w:bidi w:val="0"/>
        <w:rPr>
          <w:rFonts w:ascii="Cambria" w:hAnsi="Cambria"/>
          <w:sz w:val="28"/>
          <w:szCs w:val="28"/>
        </w:rPr>
      </w:pPr>
      <w:r w:rsidRPr="00AD2CF4">
        <w:rPr>
          <w:rFonts w:ascii="Cambria" w:hAnsi="Cambria"/>
          <w:color w:val="000000" w:themeColor="text1"/>
          <w:sz w:val="28"/>
          <w:szCs w:val="28"/>
        </w:rPr>
        <w:tab/>
      </w:r>
      <w:r w:rsidR="005F1F2E" w:rsidRPr="00AD2CF4">
        <w:rPr>
          <w:rFonts w:ascii="Cambria" w:hAnsi="Cambria"/>
          <w:color w:val="000000" w:themeColor="text1"/>
          <w:sz w:val="28"/>
          <w:szCs w:val="28"/>
        </w:rPr>
        <w:t>3</w:t>
      </w:r>
      <w:r w:rsidRPr="00AD2CF4">
        <w:rPr>
          <w:rFonts w:ascii="Cambria" w:hAnsi="Cambria"/>
          <w:color w:val="000000" w:themeColor="text1"/>
          <w:sz w:val="28"/>
          <w:szCs w:val="28"/>
        </w:rPr>
        <w:t xml:space="preserve">.2. </w:t>
      </w:r>
      <w:r w:rsidR="00706546" w:rsidRPr="00AD2CF4">
        <w:rPr>
          <w:rFonts w:ascii="Cambria" w:hAnsi="Cambria"/>
          <w:sz w:val="28"/>
          <w:szCs w:val="28"/>
        </w:rPr>
        <w:t>Software Requirements</w:t>
      </w:r>
      <w:proofErr w:type="gramStart"/>
      <w:r w:rsidR="00706546" w:rsidRPr="00AD2CF4">
        <w:rPr>
          <w:rFonts w:ascii="Cambria" w:hAnsi="Cambria"/>
          <w:sz w:val="28"/>
          <w:szCs w:val="28"/>
        </w:rPr>
        <w:t>…..</w:t>
      </w:r>
      <w:proofErr w:type="gramEnd"/>
      <w:r w:rsidRPr="00AD2CF4">
        <w:rPr>
          <w:rFonts w:ascii="Cambria" w:hAnsi="Cambria"/>
          <w:sz w:val="28"/>
          <w:szCs w:val="28"/>
        </w:rPr>
        <w:t>………………</w:t>
      </w:r>
      <w:r w:rsidR="00706546" w:rsidRPr="00AD2CF4">
        <w:rPr>
          <w:rFonts w:ascii="Cambria" w:hAnsi="Cambria"/>
          <w:sz w:val="28"/>
          <w:szCs w:val="28"/>
        </w:rPr>
        <w:t>………………………………………</w:t>
      </w:r>
      <w:r w:rsidR="00364A18">
        <w:rPr>
          <w:rFonts w:ascii="Cambria" w:hAnsi="Cambria"/>
          <w:sz w:val="28"/>
          <w:szCs w:val="28"/>
        </w:rPr>
        <w:t>……9</w:t>
      </w:r>
    </w:p>
    <w:p w14:paraId="51CD9DBA" w14:textId="44D89514" w:rsidR="002C2B7A" w:rsidRPr="00AD2CF4" w:rsidRDefault="00354A3C" w:rsidP="002C2B7A">
      <w:pPr>
        <w:bidi w:val="0"/>
        <w:rPr>
          <w:rFonts w:ascii="Cambria" w:hAnsi="Cambria"/>
          <w:sz w:val="28"/>
          <w:szCs w:val="28"/>
        </w:rPr>
      </w:pPr>
      <w:r w:rsidRPr="00AD2CF4">
        <w:rPr>
          <w:rFonts w:ascii="Cambria" w:hAnsi="Cambria"/>
          <w:color w:val="000000" w:themeColor="text1"/>
          <w:sz w:val="28"/>
          <w:szCs w:val="28"/>
        </w:rPr>
        <w:t>4</w:t>
      </w:r>
      <w:r w:rsidR="00706546" w:rsidRPr="00AD2CF4">
        <w:rPr>
          <w:rFonts w:ascii="Cambria" w:hAnsi="Cambria"/>
          <w:color w:val="000000" w:themeColor="text1"/>
          <w:sz w:val="28"/>
          <w:szCs w:val="28"/>
        </w:rPr>
        <w:t>. Appendices……………………………………………………………………………………………</w:t>
      </w:r>
      <w:r w:rsidR="00364A18">
        <w:rPr>
          <w:rFonts w:ascii="Cambria" w:hAnsi="Cambria"/>
          <w:sz w:val="28"/>
          <w:szCs w:val="28"/>
        </w:rPr>
        <w:t>10</w:t>
      </w:r>
    </w:p>
    <w:p w14:paraId="395A6F0D" w14:textId="7FB77ACE" w:rsidR="00CE5BA7" w:rsidRPr="00AD2CF4" w:rsidRDefault="00CE5BA7" w:rsidP="00CE5BA7">
      <w:pPr>
        <w:bidi w:val="0"/>
        <w:rPr>
          <w:rFonts w:ascii="Cambria" w:hAnsi="Cambria"/>
          <w:sz w:val="28"/>
          <w:szCs w:val="28"/>
        </w:rPr>
      </w:pPr>
      <w:r w:rsidRPr="00AD2CF4">
        <w:rPr>
          <w:rFonts w:ascii="Cambria" w:hAnsi="Cambria"/>
          <w:sz w:val="28"/>
          <w:szCs w:val="28"/>
        </w:rPr>
        <w:tab/>
      </w:r>
      <w:r w:rsidR="00354A3C" w:rsidRPr="00AD2CF4">
        <w:rPr>
          <w:rFonts w:ascii="Cambria" w:hAnsi="Cambria"/>
          <w:sz w:val="28"/>
          <w:szCs w:val="28"/>
        </w:rPr>
        <w:t>4</w:t>
      </w:r>
      <w:r w:rsidRPr="00AD2CF4">
        <w:rPr>
          <w:rFonts w:ascii="Cambria" w:hAnsi="Cambria"/>
          <w:sz w:val="28"/>
          <w:szCs w:val="28"/>
        </w:rPr>
        <w:t xml:space="preserve">.1. </w:t>
      </w:r>
      <w:r w:rsidR="00226DE9" w:rsidRPr="00AD2CF4">
        <w:rPr>
          <w:rFonts w:ascii="Cambria" w:hAnsi="Cambria"/>
          <w:sz w:val="28"/>
          <w:szCs w:val="28"/>
        </w:rPr>
        <w:t>Risk Management</w:t>
      </w:r>
      <w:r w:rsidR="00226DE9" w:rsidRPr="00AD2CF4">
        <w:rPr>
          <w:rFonts w:ascii="Cambria" w:hAnsi="Cambria"/>
          <w:sz w:val="28"/>
          <w:szCs w:val="28"/>
        </w:rPr>
        <w:t xml:space="preserve"> </w:t>
      </w:r>
      <w:r w:rsidRPr="00AD2CF4">
        <w:rPr>
          <w:rFonts w:ascii="Cambria" w:hAnsi="Cambria"/>
          <w:sz w:val="28"/>
          <w:szCs w:val="28"/>
        </w:rPr>
        <w:t>………………………………………………………………</w:t>
      </w:r>
      <w:r w:rsidR="00364A18">
        <w:rPr>
          <w:rFonts w:ascii="Cambria" w:hAnsi="Cambria"/>
          <w:sz w:val="28"/>
          <w:szCs w:val="28"/>
        </w:rPr>
        <w:t>……...10</w:t>
      </w:r>
    </w:p>
    <w:p w14:paraId="17FEF74E" w14:textId="7004BD38" w:rsidR="009818C7" w:rsidRPr="00AD2CF4" w:rsidRDefault="009818C7" w:rsidP="009818C7">
      <w:pPr>
        <w:bidi w:val="0"/>
        <w:rPr>
          <w:rFonts w:ascii="Cambria" w:hAnsi="Cambria"/>
          <w:sz w:val="28"/>
          <w:szCs w:val="28"/>
        </w:rPr>
      </w:pPr>
      <w:r w:rsidRPr="00AD2CF4">
        <w:rPr>
          <w:rFonts w:ascii="Cambria" w:hAnsi="Cambria"/>
          <w:sz w:val="28"/>
          <w:szCs w:val="28"/>
        </w:rPr>
        <w:tab/>
      </w:r>
      <w:r w:rsidR="00354A3C" w:rsidRPr="00AD2CF4">
        <w:rPr>
          <w:rFonts w:ascii="Cambria" w:hAnsi="Cambria"/>
          <w:sz w:val="28"/>
          <w:szCs w:val="28"/>
        </w:rPr>
        <w:t>4</w:t>
      </w:r>
      <w:r w:rsidRPr="00AD2CF4">
        <w:rPr>
          <w:rFonts w:ascii="Cambria" w:hAnsi="Cambria"/>
          <w:sz w:val="28"/>
          <w:szCs w:val="28"/>
        </w:rPr>
        <w:t>.2.</w:t>
      </w:r>
      <w:r w:rsidR="00226DE9" w:rsidRPr="00AD2CF4">
        <w:rPr>
          <w:rFonts w:ascii="Cambria" w:hAnsi="Cambria"/>
          <w:sz w:val="28"/>
          <w:szCs w:val="28"/>
        </w:rPr>
        <w:t xml:space="preserve"> </w:t>
      </w:r>
      <w:r w:rsidR="00226DE9" w:rsidRPr="00AD2CF4">
        <w:rPr>
          <w:rFonts w:ascii="Cambria" w:hAnsi="Cambria"/>
          <w:sz w:val="28"/>
          <w:szCs w:val="28"/>
        </w:rPr>
        <w:t>Work</w:t>
      </w:r>
      <w:r w:rsidR="00AD2CF4">
        <w:rPr>
          <w:rFonts w:ascii="Cambria" w:hAnsi="Cambria"/>
          <w:sz w:val="28"/>
          <w:szCs w:val="28"/>
        </w:rPr>
        <w:t xml:space="preserve"> </w:t>
      </w:r>
      <w:r w:rsidR="00226DE9" w:rsidRPr="00AD2CF4">
        <w:rPr>
          <w:rFonts w:ascii="Cambria" w:hAnsi="Cambria"/>
          <w:sz w:val="28"/>
          <w:szCs w:val="28"/>
        </w:rPr>
        <w:t>P</w:t>
      </w:r>
      <w:r w:rsidR="00226DE9" w:rsidRPr="00AD2CF4">
        <w:rPr>
          <w:rFonts w:ascii="Cambria" w:hAnsi="Cambria"/>
          <w:sz w:val="28"/>
          <w:szCs w:val="28"/>
        </w:rPr>
        <w:t>lan</w:t>
      </w:r>
      <w:r w:rsidRPr="00AD2CF4">
        <w:rPr>
          <w:rFonts w:ascii="Cambria" w:hAnsi="Cambria"/>
          <w:sz w:val="28"/>
          <w:szCs w:val="28"/>
        </w:rPr>
        <w:t>…………………………………………………………………</w:t>
      </w:r>
      <w:r w:rsidR="00226DE9" w:rsidRPr="00AD2CF4">
        <w:rPr>
          <w:rFonts w:ascii="Cambria" w:hAnsi="Cambria"/>
          <w:sz w:val="28"/>
          <w:szCs w:val="28"/>
        </w:rPr>
        <w:t>……………</w:t>
      </w:r>
      <w:r w:rsidR="00364A18">
        <w:rPr>
          <w:rFonts w:ascii="Cambria" w:hAnsi="Cambria"/>
          <w:sz w:val="28"/>
          <w:szCs w:val="28"/>
        </w:rPr>
        <w:t>.…11</w:t>
      </w:r>
    </w:p>
    <w:p w14:paraId="3A9FE91E" w14:textId="2435A652" w:rsidR="00D27848" w:rsidRPr="00AD2CF4" w:rsidRDefault="00D27848" w:rsidP="009C3D9D">
      <w:pPr>
        <w:bidi w:val="0"/>
        <w:rPr>
          <w:rFonts w:ascii="Cambria" w:hAnsi="Cambria"/>
          <w:sz w:val="24"/>
          <w:szCs w:val="24"/>
        </w:rPr>
      </w:pPr>
    </w:p>
    <w:p w14:paraId="393A61AB" w14:textId="0FC1BAB6" w:rsidR="00226DE9" w:rsidRDefault="00226DE9" w:rsidP="00226DE9">
      <w:pPr>
        <w:bidi w:val="0"/>
        <w:rPr>
          <w:rFonts w:ascii="Calibri" w:hAnsi="Calibri" w:cs="Calibri"/>
          <w:lang w:val="en-GB"/>
        </w:rPr>
      </w:pPr>
    </w:p>
    <w:p w14:paraId="64A049A1" w14:textId="77777777" w:rsidR="00226DE9" w:rsidRDefault="00226DE9" w:rsidP="00226DE9">
      <w:pPr>
        <w:bidi w:val="0"/>
        <w:rPr>
          <w:rFonts w:ascii="Calibri" w:hAnsi="Calibri" w:cs="Calibri"/>
          <w:lang w:val="en-GB"/>
        </w:rPr>
      </w:pPr>
    </w:p>
    <w:p w14:paraId="1E353EEB" w14:textId="3EB1809D" w:rsidR="00E63702" w:rsidRDefault="00D01339" w:rsidP="00D27848">
      <w:pPr>
        <w:bidi w:val="0"/>
        <w:rPr>
          <w:rFonts w:ascii="Cambria" w:hAnsi="Cambria"/>
          <w:b/>
          <w:bCs/>
          <w:color w:val="0070C0"/>
          <w:sz w:val="28"/>
          <w:szCs w:val="28"/>
        </w:rPr>
      </w:pPr>
      <w:r w:rsidRPr="00D53507">
        <w:rPr>
          <w:rFonts w:ascii="Cambria" w:hAnsi="Cambria"/>
          <w:b/>
          <w:bCs/>
          <w:color w:val="0070C0"/>
          <w:sz w:val="28"/>
          <w:szCs w:val="28"/>
        </w:rPr>
        <w:lastRenderedPageBreak/>
        <w:t>1</w:t>
      </w:r>
      <w:r w:rsidR="00EC23FA">
        <w:rPr>
          <w:rFonts w:ascii="Cambria" w:hAnsi="Cambria"/>
          <w:b/>
          <w:bCs/>
          <w:color w:val="0070C0"/>
          <w:sz w:val="28"/>
          <w:szCs w:val="28"/>
        </w:rPr>
        <w:t>.</w:t>
      </w:r>
      <w:r>
        <w:rPr>
          <w:rFonts w:ascii="Cambria" w:hAnsi="Cambria"/>
          <w:b/>
          <w:bCs/>
          <w:color w:val="0070C0"/>
          <w:sz w:val="28"/>
          <w:szCs w:val="28"/>
        </w:rPr>
        <w:t xml:space="preserve"> Introduction</w:t>
      </w:r>
    </w:p>
    <w:p w14:paraId="5EC4E28D" w14:textId="4453853B" w:rsidR="00384953" w:rsidRDefault="00E63702" w:rsidP="00E63702">
      <w:pPr>
        <w:bidi w:val="0"/>
        <w:rPr>
          <w:rFonts w:ascii="Calibri" w:hAnsi="Calibri" w:cs="Calibri"/>
          <w:lang w:val="en-GB"/>
        </w:rPr>
      </w:pPr>
      <w:r>
        <w:rPr>
          <w:rFonts w:ascii="Cambria" w:hAnsi="Cambria" w:cs="Calibri"/>
          <w:lang w:val="en-GB"/>
        </w:rPr>
        <w:t xml:space="preserve">This </w:t>
      </w:r>
      <w:r w:rsidR="00487274" w:rsidRPr="00487274">
        <w:rPr>
          <w:rFonts w:ascii="Cambria" w:hAnsi="Cambria" w:cs="Calibri"/>
          <w:lang w:val="en-GB"/>
        </w:rPr>
        <w:t>stage</w:t>
      </w:r>
      <w:r>
        <w:rPr>
          <w:rFonts w:ascii="Cambria" w:hAnsi="Cambria" w:cs="Calibri"/>
          <w:lang w:val="en-GB"/>
        </w:rPr>
        <w:t xml:space="preserve"> gives a scope description and overview of</w:t>
      </w:r>
      <w:r w:rsidR="00487274">
        <w:rPr>
          <w:rFonts w:ascii="Cambria" w:hAnsi="Cambria" w:cs="Calibri"/>
          <w:lang w:val="en-GB"/>
        </w:rPr>
        <w:t xml:space="preserve"> the projects first steps. </w:t>
      </w:r>
      <w:r w:rsidR="0092012F">
        <w:rPr>
          <w:rFonts w:ascii="Cambria" w:hAnsi="Cambria" w:cs="Calibri"/>
          <w:lang w:val="en-GB"/>
        </w:rPr>
        <w:t>P</w:t>
      </w:r>
      <w:r w:rsidR="00CC35B5" w:rsidRPr="00487274">
        <w:rPr>
          <w:rFonts w:ascii="Cambria" w:hAnsi="Cambria" w:cs="Calibri"/>
          <w:lang w:val="en-GB"/>
        </w:rPr>
        <w:t xml:space="preserve">lanning management aspects </w:t>
      </w:r>
      <w:r w:rsidR="0092012F">
        <w:rPr>
          <w:rFonts w:ascii="Cambria" w:hAnsi="Cambria" w:cs="Calibri"/>
          <w:lang w:val="en-GB"/>
        </w:rPr>
        <w:t>and</w:t>
      </w:r>
      <w:r w:rsidR="00487274" w:rsidRPr="00487274">
        <w:rPr>
          <w:rFonts w:ascii="Cambria" w:hAnsi="Cambria" w:cs="Calibri"/>
          <w:lang w:val="en-GB"/>
        </w:rPr>
        <w:t xml:space="preserve"> </w:t>
      </w:r>
      <w:r w:rsidR="00CC35B5" w:rsidRPr="00487274">
        <w:rPr>
          <w:rFonts w:ascii="Cambria" w:hAnsi="Cambria" w:cs="Calibri"/>
          <w:lang w:val="en-GB"/>
        </w:rPr>
        <w:t>analyse</w:t>
      </w:r>
      <w:r w:rsidR="002166E7">
        <w:rPr>
          <w:rFonts w:ascii="Cambria" w:hAnsi="Cambria" w:cs="Calibri"/>
          <w:lang w:val="en-GB"/>
        </w:rPr>
        <w:t xml:space="preserve"> </w:t>
      </w:r>
      <w:r w:rsidR="00487274" w:rsidRPr="00487274">
        <w:rPr>
          <w:rFonts w:ascii="Cambria" w:hAnsi="Cambria" w:cs="Calibri"/>
          <w:lang w:val="en-GB"/>
        </w:rPr>
        <w:t>requirements of the product being developed</w:t>
      </w:r>
      <w:r w:rsidR="00CC35B5">
        <w:rPr>
          <w:rFonts w:ascii="Cambria" w:hAnsi="Cambria" w:cs="Calibri"/>
          <w:lang w:val="en-GB"/>
        </w:rPr>
        <w:t>.</w:t>
      </w:r>
      <w:r w:rsidR="00487274" w:rsidRPr="00487274">
        <w:rPr>
          <w:rFonts w:ascii="Cambria" w:hAnsi="Cambria" w:cs="Calibri"/>
          <w:lang w:val="en-GB"/>
        </w:rPr>
        <w:t xml:space="preserve"> </w:t>
      </w:r>
      <w:r w:rsidR="00CC35B5">
        <w:rPr>
          <w:rFonts w:ascii="Cambria" w:hAnsi="Cambria" w:cs="Calibri"/>
          <w:lang w:val="en-GB"/>
        </w:rPr>
        <w:t>O</w:t>
      </w:r>
      <w:r w:rsidR="00487274" w:rsidRPr="00487274">
        <w:rPr>
          <w:rFonts w:ascii="Cambria" w:hAnsi="Cambria" w:cs="Calibri"/>
          <w:lang w:val="en-GB"/>
        </w:rPr>
        <w:t xml:space="preserve">ffers a preliminary </w:t>
      </w:r>
      <w:r w:rsidR="00CC35B5" w:rsidRPr="00487274">
        <w:rPr>
          <w:rFonts w:ascii="Cambria" w:hAnsi="Cambria" w:cs="Calibri"/>
          <w:lang w:val="en-GB"/>
        </w:rPr>
        <w:t>solution and</w:t>
      </w:r>
      <w:r w:rsidR="00487274" w:rsidRPr="00487274">
        <w:rPr>
          <w:rFonts w:ascii="Cambria" w:hAnsi="Cambria" w:cs="Calibri"/>
          <w:lang w:val="en-GB"/>
        </w:rPr>
        <w:t xml:space="preserve"> investigates the software engineering characteristics of the project.</w:t>
      </w:r>
      <w:r w:rsidR="00487274">
        <w:rPr>
          <w:rFonts w:ascii="Cambria" w:hAnsi="Cambria" w:cs="Calibri"/>
          <w:lang w:val="en-GB"/>
        </w:rPr>
        <w:t xml:space="preserve"> </w:t>
      </w:r>
    </w:p>
    <w:p w14:paraId="263A3F96" w14:textId="14A12D38" w:rsidR="0060539D" w:rsidRPr="00D53507" w:rsidRDefault="00DF3684" w:rsidP="00DF3684">
      <w:pPr>
        <w:bidi w:val="0"/>
        <w:rPr>
          <w:rFonts w:ascii="Cambria" w:hAnsi="Cambria"/>
          <w:b/>
          <w:bCs/>
          <w:color w:val="0070C0"/>
          <w:sz w:val="28"/>
          <w:szCs w:val="28"/>
        </w:rPr>
      </w:pPr>
      <w:r w:rsidRPr="00D53507">
        <w:rPr>
          <w:rFonts w:ascii="Cambria" w:hAnsi="Cambria"/>
          <w:b/>
          <w:bCs/>
          <w:color w:val="0070C0"/>
          <w:sz w:val="28"/>
          <w:szCs w:val="28"/>
        </w:rPr>
        <w:t>1</w:t>
      </w:r>
      <w:r w:rsidR="00D53507" w:rsidRPr="00D53507">
        <w:rPr>
          <w:rFonts w:ascii="Cambria" w:hAnsi="Cambria"/>
          <w:b/>
          <w:bCs/>
          <w:color w:val="0070C0"/>
          <w:sz w:val="28"/>
          <w:szCs w:val="28"/>
        </w:rPr>
        <w:t>.</w:t>
      </w:r>
      <w:r w:rsidR="00D01339">
        <w:rPr>
          <w:rFonts w:ascii="Cambria" w:hAnsi="Cambria"/>
          <w:b/>
          <w:bCs/>
          <w:color w:val="0070C0"/>
          <w:sz w:val="28"/>
          <w:szCs w:val="28"/>
        </w:rPr>
        <w:t>1</w:t>
      </w:r>
      <w:r w:rsidRPr="00D53507">
        <w:rPr>
          <w:rFonts w:ascii="Cambria" w:hAnsi="Cambria"/>
          <w:b/>
          <w:bCs/>
          <w:color w:val="0070C0"/>
          <w:sz w:val="28"/>
          <w:szCs w:val="28"/>
        </w:rPr>
        <w:t xml:space="preserve"> System Project Manager</w:t>
      </w:r>
    </w:p>
    <w:tbl>
      <w:tblPr>
        <w:tblStyle w:val="PlainTable1"/>
        <w:bidiVisual/>
        <w:tblW w:w="0" w:type="auto"/>
        <w:tblInd w:w="424" w:type="dxa"/>
        <w:tblLook w:val="04A0" w:firstRow="1" w:lastRow="0" w:firstColumn="1" w:lastColumn="0" w:noHBand="0" w:noVBand="1"/>
      </w:tblPr>
      <w:tblGrid>
        <w:gridCol w:w="5244"/>
        <w:gridCol w:w="2835"/>
        <w:gridCol w:w="416"/>
      </w:tblGrid>
      <w:tr w:rsidR="00BC4A4D" w:rsidRPr="00BC4A4D" w14:paraId="271E9995" w14:textId="77777777" w:rsidTr="0060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4" w:type="dxa"/>
          </w:tcPr>
          <w:p w14:paraId="2965FE7E" w14:textId="7082FEF4" w:rsidR="00BC4A4D" w:rsidRPr="000C13E3" w:rsidRDefault="003A67D3" w:rsidP="00BC4A4D">
            <w:pPr>
              <w:bidi w:val="0"/>
              <w:rPr>
                <w:rFonts w:ascii="Cambria" w:hAnsi="Cambria" w:cstheme="majorHAnsi"/>
              </w:rPr>
            </w:pPr>
            <w:r w:rsidRPr="000C13E3">
              <w:rPr>
                <w:rFonts w:ascii="Cambria" w:hAnsi="Cambria" w:cstheme="majorHAnsi"/>
              </w:rPr>
              <w:t>Link</w:t>
            </w:r>
          </w:p>
        </w:tc>
        <w:tc>
          <w:tcPr>
            <w:tcW w:w="2835" w:type="dxa"/>
          </w:tcPr>
          <w:p w14:paraId="48E0FC84" w14:textId="04649B6B" w:rsidR="00BC4A4D" w:rsidRPr="000C13E3" w:rsidRDefault="00BC4A4D" w:rsidP="00BC4A4D">
            <w:pPr>
              <w:bidi w:val="0"/>
              <w:cnfStyle w:val="100000000000" w:firstRow="1" w:lastRow="0" w:firstColumn="0" w:lastColumn="0" w:oddVBand="0" w:evenVBand="0" w:oddHBand="0" w:evenHBand="0" w:firstRowFirstColumn="0" w:firstRowLastColumn="0" w:lastRowFirstColumn="0" w:lastRowLastColumn="0"/>
              <w:rPr>
                <w:rFonts w:ascii="Cambria" w:hAnsi="Cambria" w:cstheme="majorHAnsi"/>
                <w:lang w:val="en-GB"/>
              </w:rPr>
            </w:pPr>
            <w:r w:rsidRPr="000C13E3">
              <w:rPr>
                <w:rFonts w:ascii="Cambria" w:hAnsi="Cambria" w:cstheme="majorHAnsi"/>
                <w:lang w:val="en-GB"/>
              </w:rPr>
              <w:t>System</w:t>
            </w:r>
          </w:p>
        </w:tc>
        <w:tc>
          <w:tcPr>
            <w:tcW w:w="416" w:type="dxa"/>
          </w:tcPr>
          <w:p w14:paraId="7A443E7F" w14:textId="36875DF6" w:rsidR="00BC4A4D" w:rsidRPr="000C13E3" w:rsidRDefault="00BC4A4D" w:rsidP="00BC4A4D">
            <w:pPr>
              <w:bidi w:val="0"/>
              <w:cnfStyle w:val="100000000000" w:firstRow="1" w:lastRow="0" w:firstColumn="0" w:lastColumn="0" w:oddVBand="0" w:evenVBand="0" w:oddHBand="0" w:evenHBand="0" w:firstRowFirstColumn="0" w:firstRowLastColumn="0" w:lastRowFirstColumn="0" w:lastRowLastColumn="0"/>
              <w:rPr>
                <w:rFonts w:ascii="Cambria" w:hAnsi="Cambria" w:cstheme="majorHAnsi"/>
              </w:rPr>
            </w:pPr>
            <w:r w:rsidRPr="000C13E3">
              <w:rPr>
                <w:rFonts w:ascii="Cambria" w:hAnsi="Cambria" w:cstheme="majorHAnsi"/>
              </w:rPr>
              <w:t>#</w:t>
            </w:r>
          </w:p>
        </w:tc>
      </w:tr>
      <w:tr w:rsidR="00BC4A4D" w:rsidRPr="00BC4A4D" w14:paraId="5F760647" w14:textId="77777777" w:rsidTr="0060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4" w:type="dxa"/>
          </w:tcPr>
          <w:p w14:paraId="5BF69DF4" w14:textId="4684B471" w:rsidR="00BC4A4D" w:rsidRPr="00B82F1A" w:rsidRDefault="0051193E" w:rsidP="00BC4A4D">
            <w:pPr>
              <w:bidi w:val="0"/>
              <w:rPr>
                <w:rFonts w:ascii="Cambria" w:hAnsi="Cambria" w:cstheme="majorHAnsi"/>
                <w:b w:val="0"/>
                <w:bCs w:val="0"/>
                <w:sz w:val="20"/>
                <w:szCs w:val="20"/>
              </w:rPr>
            </w:pPr>
            <w:hyperlink r:id="rId9" w:history="1">
              <w:r w:rsidR="000C13E3" w:rsidRPr="00B82F1A">
                <w:rPr>
                  <w:rStyle w:val="Hyperlink"/>
                  <w:rFonts w:ascii="Cambria" w:hAnsi="Cambria" w:cstheme="majorHAnsi"/>
                  <w:b w:val="0"/>
                  <w:bCs w:val="0"/>
                  <w:sz w:val="20"/>
                  <w:szCs w:val="20"/>
                </w:rPr>
                <w:t>Link1</w:t>
              </w:r>
            </w:hyperlink>
          </w:p>
        </w:tc>
        <w:tc>
          <w:tcPr>
            <w:tcW w:w="2835" w:type="dxa"/>
          </w:tcPr>
          <w:p w14:paraId="1F1675A8" w14:textId="280EF013" w:rsidR="00BC4A4D" w:rsidRPr="00A46229"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sz w:val="20"/>
                <w:szCs w:val="20"/>
                <w:lang w:val="en-GB"/>
              </w:rPr>
            </w:pPr>
            <w:r w:rsidRPr="00A46229">
              <w:rPr>
                <w:rFonts w:ascii="Cambria" w:hAnsi="Cambria" w:cstheme="majorHAnsi"/>
                <w:sz w:val="20"/>
                <w:szCs w:val="20"/>
                <w:lang w:val="en-GB"/>
              </w:rPr>
              <w:t>Repository</w:t>
            </w:r>
          </w:p>
        </w:tc>
        <w:tc>
          <w:tcPr>
            <w:tcW w:w="416" w:type="dxa"/>
          </w:tcPr>
          <w:p w14:paraId="3BAC639B" w14:textId="022C6E87" w:rsidR="00BC4A4D" w:rsidRPr="000C13E3"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rtl/>
              </w:rPr>
            </w:pPr>
            <w:r w:rsidRPr="000C13E3">
              <w:rPr>
                <w:rFonts w:ascii="Cambria" w:hAnsi="Cambria" w:cstheme="majorHAnsi"/>
              </w:rPr>
              <w:t>1</w:t>
            </w:r>
          </w:p>
        </w:tc>
      </w:tr>
      <w:tr w:rsidR="00BC4A4D" w:rsidRPr="00BC4A4D" w14:paraId="671903CF" w14:textId="77777777" w:rsidTr="0060539D">
        <w:tc>
          <w:tcPr>
            <w:cnfStyle w:val="001000000000" w:firstRow="0" w:lastRow="0" w:firstColumn="1" w:lastColumn="0" w:oddVBand="0" w:evenVBand="0" w:oddHBand="0" w:evenHBand="0" w:firstRowFirstColumn="0" w:firstRowLastColumn="0" w:lastRowFirstColumn="0" w:lastRowLastColumn="0"/>
            <w:tcW w:w="5244" w:type="dxa"/>
          </w:tcPr>
          <w:p w14:paraId="4DDBAAE2" w14:textId="51A8C9B8" w:rsidR="00BC4A4D" w:rsidRPr="00B82F1A" w:rsidRDefault="0051193E" w:rsidP="00BC4A4D">
            <w:pPr>
              <w:bidi w:val="0"/>
              <w:rPr>
                <w:rFonts w:ascii="Cambria" w:hAnsi="Cambria" w:cstheme="majorHAnsi"/>
                <w:b w:val="0"/>
                <w:bCs w:val="0"/>
                <w:sz w:val="20"/>
                <w:szCs w:val="20"/>
              </w:rPr>
            </w:pPr>
            <w:hyperlink r:id="rId10" w:history="1">
              <w:r w:rsidR="000C13E3" w:rsidRPr="00B82F1A">
                <w:rPr>
                  <w:rStyle w:val="Hyperlink"/>
                  <w:rFonts w:ascii="Cambria" w:hAnsi="Cambria" w:cstheme="majorHAnsi"/>
                  <w:b w:val="0"/>
                  <w:bCs w:val="0"/>
                  <w:sz w:val="20"/>
                  <w:szCs w:val="20"/>
                </w:rPr>
                <w:t>Link2</w:t>
              </w:r>
            </w:hyperlink>
          </w:p>
        </w:tc>
        <w:tc>
          <w:tcPr>
            <w:tcW w:w="2835" w:type="dxa"/>
          </w:tcPr>
          <w:p w14:paraId="7F3778D0" w14:textId="79FE6811" w:rsidR="00BC4A4D" w:rsidRPr="00A46229"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sz w:val="20"/>
                <w:szCs w:val="20"/>
                <w:rtl/>
              </w:rPr>
            </w:pPr>
            <w:r w:rsidRPr="00A46229">
              <w:rPr>
                <w:rFonts w:ascii="Cambria" w:hAnsi="Cambria" w:cstheme="majorHAnsi"/>
                <w:sz w:val="20"/>
                <w:szCs w:val="20"/>
              </w:rPr>
              <w:t>Diary</w:t>
            </w:r>
          </w:p>
        </w:tc>
        <w:tc>
          <w:tcPr>
            <w:tcW w:w="416" w:type="dxa"/>
          </w:tcPr>
          <w:p w14:paraId="0E22C62A" w14:textId="7D98E171" w:rsidR="00BC4A4D" w:rsidRPr="000C13E3"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rPr>
            </w:pPr>
            <w:r w:rsidRPr="000C13E3">
              <w:rPr>
                <w:rFonts w:ascii="Cambria" w:hAnsi="Cambria" w:cstheme="majorHAnsi"/>
              </w:rPr>
              <w:t>2</w:t>
            </w:r>
          </w:p>
        </w:tc>
      </w:tr>
      <w:tr w:rsidR="00BC4A4D" w:rsidRPr="00BC4A4D" w14:paraId="61F055D5" w14:textId="77777777" w:rsidTr="0060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4" w:type="dxa"/>
          </w:tcPr>
          <w:p w14:paraId="45B41223" w14:textId="346ED567" w:rsidR="00BC4A4D" w:rsidRPr="00B82F1A" w:rsidRDefault="0051193E" w:rsidP="00BC4A4D">
            <w:pPr>
              <w:bidi w:val="0"/>
              <w:rPr>
                <w:rFonts w:ascii="Cambria" w:hAnsi="Cambria" w:cstheme="majorHAnsi"/>
                <w:b w:val="0"/>
                <w:bCs w:val="0"/>
                <w:sz w:val="20"/>
                <w:szCs w:val="20"/>
              </w:rPr>
            </w:pPr>
            <w:hyperlink r:id="rId11" w:history="1">
              <w:r w:rsidR="000C13E3" w:rsidRPr="00B82F1A">
                <w:rPr>
                  <w:rStyle w:val="Hyperlink"/>
                  <w:rFonts w:ascii="Cambria" w:hAnsi="Cambria" w:cstheme="majorHAnsi"/>
                  <w:b w:val="0"/>
                  <w:bCs w:val="0"/>
                  <w:sz w:val="20"/>
                  <w:szCs w:val="20"/>
                </w:rPr>
                <w:t>Link3</w:t>
              </w:r>
            </w:hyperlink>
          </w:p>
        </w:tc>
        <w:tc>
          <w:tcPr>
            <w:tcW w:w="2835" w:type="dxa"/>
          </w:tcPr>
          <w:p w14:paraId="28289ECF" w14:textId="3A6E65FC" w:rsidR="00BC4A4D" w:rsidRPr="00A46229"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sz w:val="20"/>
                <w:szCs w:val="20"/>
                <w:rtl/>
              </w:rPr>
            </w:pPr>
            <w:r w:rsidRPr="00A46229">
              <w:rPr>
                <w:rFonts w:ascii="Cambria" w:hAnsi="Cambria" w:cstheme="majorHAnsi"/>
                <w:sz w:val="20"/>
                <w:szCs w:val="20"/>
              </w:rPr>
              <w:t>Project Manager</w:t>
            </w:r>
          </w:p>
        </w:tc>
        <w:tc>
          <w:tcPr>
            <w:tcW w:w="416" w:type="dxa"/>
          </w:tcPr>
          <w:p w14:paraId="396139BA" w14:textId="6D0DB94A" w:rsidR="00BC4A4D" w:rsidRPr="000C13E3"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rPr>
            </w:pPr>
            <w:r w:rsidRPr="000C13E3">
              <w:rPr>
                <w:rFonts w:ascii="Cambria" w:hAnsi="Cambria" w:cstheme="majorHAnsi"/>
              </w:rPr>
              <w:t>3</w:t>
            </w:r>
          </w:p>
        </w:tc>
      </w:tr>
      <w:tr w:rsidR="00BC4A4D" w:rsidRPr="00BC4A4D" w14:paraId="2D96C064" w14:textId="77777777" w:rsidTr="0060539D">
        <w:tc>
          <w:tcPr>
            <w:cnfStyle w:val="001000000000" w:firstRow="0" w:lastRow="0" w:firstColumn="1" w:lastColumn="0" w:oddVBand="0" w:evenVBand="0" w:oddHBand="0" w:evenHBand="0" w:firstRowFirstColumn="0" w:firstRowLastColumn="0" w:lastRowFirstColumn="0" w:lastRowLastColumn="0"/>
            <w:tcW w:w="5244" w:type="dxa"/>
          </w:tcPr>
          <w:p w14:paraId="5C19AE3C" w14:textId="0FB01420" w:rsidR="00BC4A4D" w:rsidRPr="00B82F1A" w:rsidRDefault="008175CF" w:rsidP="00BC4A4D">
            <w:pPr>
              <w:bidi w:val="0"/>
              <w:rPr>
                <w:rFonts w:ascii="Cambria" w:hAnsi="Cambria" w:cstheme="majorHAnsi"/>
                <w:b w:val="0"/>
                <w:bCs w:val="0"/>
                <w:sz w:val="20"/>
                <w:szCs w:val="20"/>
                <w:rtl/>
              </w:rPr>
            </w:pPr>
            <w:r>
              <w:rPr>
                <w:rFonts w:ascii="Cambria" w:hAnsi="Cambria" w:cstheme="majorHAnsi"/>
                <w:b w:val="0"/>
                <w:bCs w:val="0"/>
                <w:sz w:val="20"/>
                <w:szCs w:val="20"/>
              </w:rPr>
              <w:t>Hardware kit &amp; Project app</w:t>
            </w:r>
          </w:p>
        </w:tc>
        <w:tc>
          <w:tcPr>
            <w:tcW w:w="2835" w:type="dxa"/>
          </w:tcPr>
          <w:p w14:paraId="603E162D" w14:textId="1D2DB536" w:rsidR="00BC4A4D" w:rsidRPr="00A46229"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sz w:val="20"/>
                <w:szCs w:val="20"/>
              </w:rPr>
            </w:pPr>
            <w:r w:rsidRPr="00A46229">
              <w:rPr>
                <w:rFonts w:ascii="Cambria" w:hAnsi="Cambria" w:cstheme="majorHAnsi"/>
                <w:sz w:val="20"/>
                <w:szCs w:val="20"/>
              </w:rPr>
              <w:t>Distribut</w:t>
            </w:r>
            <w:r w:rsidR="00AB47D0" w:rsidRPr="00A46229">
              <w:rPr>
                <w:rFonts w:ascii="Cambria" w:hAnsi="Cambria" w:cstheme="majorHAnsi"/>
                <w:sz w:val="20"/>
                <w:szCs w:val="20"/>
              </w:rPr>
              <w:t>ion</w:t>
            </w:r>
          </w:p>
        </w:tc>
        <w:tc>
          <w:tcPr>
            <w:tcW w:w="416" w:type="dxa"/>
          </w:tcPr>
          <w:p w14:paraId="48E5A925" w14:textId="428A4BC9" w:rsidR="00BC4A4D" w:rsidRPr="000C13E3"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rPr>
            </w:pPr>
            <w:r w:rsidRPr="000C13E3">
              <w:rPr>
                <w:rFonts w:ascii="Cambria" w:hAnsi="Cambria" w:cstheme="majorHAnsi"/>
              </w:rPr>
              <w:t>4</w:t>
            </w:r>
          </w:p>
        </w:tc>
      </w:tr>
    </w:tbl>
    <w:p w14:paraId="1126EDE9" w14:textId="4E0434D5" w:rsidR="00384953" w:rsidRDefault="00384953" w:rsidP="00384953">
      <w:pPr>
        <w:bidi w:val="0"/>
        <w:rPr>
          <w:rFonts w:ascii="Cambria" w:hAnsi="Cambria" w:cstheme="majorHAnsi"/>
          <w:lang w:val="en-GB"/>
        </w:rPr>
      </w:pPr>
    </w:p>
    <w:p w14:paraId="64FC6AF5" w14:textId="67772283" w:rsidR="003752BC" w:rsidRPr="00D53507" w:rsidRDefault="00D53507" w:rsidP="003D6215">
      <w:pPr>
        <w:bidi w:val="0"/>
        <w:rPr>
          <w:rFonts w:ascii="Cambria" w:hAnsi="Cambria"/>
          <w:b/>
          <w:bCs/>
          <w:color w:val="0070C0"/>
          <w:sz w:val="28"/>
          <w:szCs w:val="28"/>
        </w:rPr>
      </w:pPr>
      <w:r w:rsidRPr="00D53507">
        <w:rPr>
          <w:rFonts w:ascii="Cambria" w:hAnsi="Cambria"/>
          <w:b/>
          <w:bCs/>
          <w:color w:val="0070C0"/>
          <w:sz w:val="28"/>
          <w:szCs w:val="28"/>
        </w:rPr>
        <w:t>1.</w:t>
      </w:r>
      <w:r w:rsidR="00D01339">
        <w:rPr>
          <w:rFonts w:ascii="Cambria" w:hAnsi="Cambria"/>
          <w:b/>
          <w:bCs/>
          <w:color w:val="0070C0"/>
          <w:sz w:val="28"/>
          <w:szCs w:val="28"/>
        </w:rPr>
        <w:t>2</w:t>
      </w:r>
      <w:r w:rsidRPr="00D53507">
        <w:rPr>
          <w:rFonts w:ascii="Cambria" w:hAnsi="Cambria"/>
          <w:b/>
          <w:bCs/>
          <w:color w:val="0070C0"/>
          <w:sz w:val="28"/>
          <w:szCs w:val="28"/>
        </w:rPr>
        <w:t xml:space="preserve"> </w:t>
      </w:r>
      <w:r w:rsidR="003752BC">
        <w:rPr>
          <w:rFonts w:ascii="Cambria" w:hAnsi="Cambria"/>
          <w:b/>
          <w:bCs/>
          <w:color w:val="0070C0"/>
          <w:sz w:val="28"/>
          <w:szCs w:val="28"/>
        </w:rPr>
        <w:t>Problem &amp; Proposal Solution</w:t>
      </w:r>
    </w:p>
    <w:p w14:paraId="4C0E900C" w14:textId="61A1EB43" w:rsidR="00B5639B" w:rsidRPr="00B5639B" w:rsidRDefault="00B5639B" w:rsidP="00F07688">
      <w:pPr>
        <w:bidi w:val="0"/>
        <w:rPr>
          <w:rFonts w:ascii="Cambria" w:hAnsi="Cambria" w:cstheme="majorHAnsi"/>
          <w:lang w:val="en-GB"/>
        </w:rPr>
      </w:pPr>
      <w:r w:rsidRPr="00B5639B">
        <w:rPr>
          <w:rFonts w:ascii="Cambria" w:hAnsi="Cambria" w:cstheme="majorHAnsi"/>
          <w:lang w:val="en-GB"/>
        </w:rPr>
        <w:t xml:space="preserve">Today, shooting range clubs find it </w:t>
      </w:r>
      <w:r w:rsidRPr="006950E7">
        <w:rPr>
          <w:rFonts w:ascii="Cambria" w:hAnsi="Cambria" w:cstheme="majorHAnsi"/>
          <w:b/>
          <w:bCs/>
          <w:lang w:val="en-GB"/>
        </w:rPr>
        <w:t xml:space="preserve">difficult </w:t>
      </w:r>
      <w:r w:rsidRPr="00B5639B">
        <w:rPr>
          <w:rFonts w:ascii="Cambria" w:hAnsi="Cambria" w:cstheme="majorHAnsi"/>
          <w:lang w:val="en-GB"/>
        </w:rPr>
        <w:t>to manage and document their activities on an ongoing basis.</w:t>
      </w:r>
      <w:r w:rsidR="00F07688">
        <w:rPr>
          <w:rFonts w:ascii="Cambria" w:hAnsi="Cambria" w:cstheme="majorHAnsi"/>
          <w:lang w:val="en-GB"/>
        </w:rPr>
        <w:t xml:space="preserve"> </w:t>
      </w:r>
      <w:r w:rsidRPr="00B5639B">
        <w:rPr>
          <w:rFonts w:ascii="Cambria" w:hAnsi="Cambria" w:cstheme="majorHAnsi"/>
          <w:lang w:val="en-GB"/>
        </w:rPr>
        <w:t xml:space="preserve">The ability to systematically follow different and varied firing </w:t>
      </w:r>
      <w:r w:rsidR="00396024">
        <w:rPr>
          <w:rFonts w:ascii="Cambria" w:hAnsi="Cambria" w:cstheme="majorHAnsi"/>
          <w:lang w:val="en-GB"/>
        </w:rPr>
        <w:t>sessions</w:t>
      </w:r>
      <w:r w:rsidRPr="00B5639B">
        <w:rPr>
          <w:rFonts w:ascii="Cambria" w:hAnsi="Cambria" w:cstheme="majorHAnsi"/>
          <w:lang w:val="en-GB"/>
        </w:rPr>
        <w:t xml:space="preserve"> by many </w:t>
      </w:r>
      <w:r w:rsidR="00396024">
        <w:rPr>
          <w:rFonts w:ascii="Cambria" w:hAnsi="Cambria" w:cstheme="majorHAnsi"/>
          <w:lang w:val="en-GB"/>
        </w:rPr>
        <w:t>warriors,</w:t>
      </w:r>
      <w:r w:rsidRPr="00B5639B">
        <w:rPr>
          <w:rFonts w:ascii="Cambria" w:hAnsi="Cambria" w:cstheme="majorHAnsi"/>
          <w:lang w:val="en-GB"/>
        </w:rPr>
        <w:t xml:space="preserve"> </w:t>
      </w:r>
      <w:r w:rsidRPr="006950E7">
        <w:rPr>
          <w:rFonts w:ascii="Cambria" w:hAnsi="Cambria" w:cstheme="majorHAnsi"/>
          <w:b/>
          <w:bCs/>
          <w:lang w:val="en-GB"/>
        </w:rPr>
        <w:t>hardly exists</w:t>
      </w:r>
      <w:r w:rsidRPr="00B5639B">
        <w:rPr>
          <w:rFonts w:ascii="Cambria" w:hAnsi="Cambria" w:cstheme="majorHAnsi"/>
          <w:lang w:val="en-GB"/>
        </w:rPr>
        <w:t>.</w:t>
      </w:r>
      <w:r w:rsidR="00F07688">
        <w:rPr>
          <w:rFonts w:ascii="Cambria" w:hAnsi="Cambria" w:cstheme="majorHAnsi"/>
          <w:lang w:val="en-GB"/>
        </w:rPr>
        <w:t xml:space="preserve"> </w:t>
      </w:r>
      <w:r w:rsidRPr="00B5639B">
        <w:rPr>
          <w:rFonts w:ascii="Cambria" w:hAnsi="Cambria" w:cstheme="majorHAnsi"/>
          <w:lang w:val="en-GB"/>
        </w:rPr>
        <w:t xml:space="preserve">The training process of a </w:t>
      </w:r>
      <w:r w:rsidR="00396024">
        <w:rPr>
          <w:rFonts w:ascii="Cambria" w:hAnsi="Cambria" w:cstheme="majorHAnsi"/>
          <w:lang w:val="en-GB"/>
        </w:rPr>
        <w:t>warrior</w:t>
      </w:r>
      <w:r w:rsidRPr="00B5639B">
        <w:rPr>
          <w:rFonts w:ascii="Cambria" w:hAnsi="Cambria" w:cstheme="majorHAnsi"/>
          <w:lang w:val="en-GB"/>
        </w:rPr>
        <w:t xml:space="preserve"> requires the ability to monitor his physical and professional achievements in order to make the training process more efficient and professional.</w:t>
      </w:r>
    </w:p>
    <w:p w14:paraId="65B9051C" w14:textId="7F33AEEF" w:rsidR="00B5639B" w:rsidRPr="00B5639B" w:rsidRDefault="00B5639B" w:rsidP="00B5639B">
      <w:pPr>
        <w:bidi w:val="0"/>
        <w:rPr>
          <w:rFonts w:ascii="Cambria" w:hAnsi="Cambria" w:cstheme="majorHAnsi"/>
          <w:lang w:val="en-GB"/>
        </w:rPr>
      </w:pPr>
      <w:r w:rsidRPr="00B5639B">
        <w:rPr>
          <w:rFonts w:ascii="Cambria" w:hAnsi="Cambria" w:cstheme="majorHAnsi"/>
          <w:lang w:val="en-GB"/>
        </w:rPr>
        <w:t xml:space="preserve">In addition, there is </w:t>
      </w:r>
      <w:r w:rsidR="00396024">
        <w:rPr>
          <w:rFonts w:ascii="Cambria" w:hAnsi="Cambria" w:cstheme="majorHAnsi"/>
          <w:lang w:val="en-GB"/>
        </w:rPr>
        <w:t>a</w:t>
      </w:r>
      <w:r w:rsidRPr="00B5639B">
        <w:rPr>
          <w:rFonts w:ascii="Cambria" w:hAnsi="Cambria" w:cstheme="majorHAnsi"/>
          <w:lang w:val="en-GB"/>
        </w:rPr>
        <w:t xml:space="preserve"> desire and need to improve the shooting range itself, in order to give the </w:t>
      </w:r>
      <w:r w:rsidR="00396024">
        <w:rPr>
          <w:rFonts w:ascii="Cambria" w:hAnsi="Cambria" w:cstheme="majorHAnsi"/>
          <w:lang w:val="en-GB"/>
        </w:rPr>
        <w:t>warrior</w:t>
      </w:r>
      <w:r w:rsidRPr="00B5639B">
        <w:rPr>
          <w:rFonts w:ascii="Cambria" w:hAnsi="Cambria" w:cstheme="majorHAnsi"/>
          <w:lang w:val="en-GB"/>
        </w:rPr>
        <w:t xml:space="preserve"> a realistic experience as much as possible</w:t>
      </w:r>
      <w:r w:rsidR="00396024">
        <w:rPr>
          <w:rFonts w:ascii="Cambria" w:hAnsi="Cambria" w:cstheme="majorHAnsi"/>
          <w:lang w:val="en-GB"/>
        </w:rPr>
        <w:t>.</w:t>
      </w:r>
      <w:r w:rsidRPr="00B5639B">
        <w:rPr>
          <w:rFonts w:ascii="Cambria" w:hAnsi="Cambria" w:cstheme="majorHAnsi"/>
          <w:lang w:val="en-GB"/>
        </w:rPr>
        <w:t xml:space="preserve"> </w:t>
      </w:r>
      <w:r w:rsidR="00396024">
        <w:rPr>
          <w:rFonts w:ascii="Cambria" w:hAnsi="Cambria" w:cstheme="majorHAnsi"/>
          <w:lang w:val="en-GB"/>
        </w:rPr>
        <w:t>T</w:t>
      </w:r>
      <w:r w:rsidR="00396024" w:rsidRPr="00B5639B">
        <w:rPr>
          <w:rFonts w:ascii="Cambria" w:hAnsi="Cambria" w:cstheme="majorHAnsi"/>
          <w:lang w:val="en-GB"/>
        </w:rPr>
        <w:t>herefore,</w:t>
      </w:r>
      <w:r w:rsidRPr="00B5639B">
        <w:rPr>
          <w:rFonts w:ascii="Cambria" w:hAnsi="Cambria" w:cstheme="majorHAnsi"/>
          <w:lang w:val="en-GB"/>
        </w:rPr>
        <w:t xml:space="preserve"> </w:t>
      </w:r>
      <w:r w:rsidR="00396024">
        <w:rPr>
          <w:rFonts w:ascii="Cambria" w:hAnsi="Cambria" w:cstheme="majorHAnsi"/>
          <w:lang w:val="en-GB"/>
        </w:rPr>
        <w:t>a</w:t>
      </w:r>
      <w:r w:rsidRPr="00B5639B">
        <w:rPr>
          <w:rFonts w:ascii="Cambria" w:hAnsi="Cambria" w:cstheme="majorHAnsi"/>
          <w:lang w:val="en-GB"/>
        </w:rPr>
        <w:t xml:space="preserve"> smart</w:t>
      </w:r>
      <w:r w:rsidR="00396024">
        <w:rPr>
          <w:rFonts w:ascii="Cambria" w:hAnsi="Cambria" w:cstheme="majorHAnsi"/>
          <w:lang w:val="en-GB"/>
        </w:rPr>
        <w:t xml:space="preserve"> shooting </w:t>
      </w:r>
      <w:r w:rsidRPr="00B5639B">
        <w:rPr>
          <w:rFonts w:ascii="Cambria" w:hAnsi="Cambria" w:cstheme="majorHAnsi"/>
          <w:lang w:val="en-GB"/>
        </w:rPr>
        <w:t>range will answer this need by a command and control system of active and passive hardware components.</w:t>
      </w:r>
    </w:p>
    <w:p w14:paraId="2D0D4A75" w14:textId="381F4140" w:rsidR="00B5639B" w:rsidRPr="00F07688" w:rsidRDefault="00F07688" w:rsidP="00B5639B">
      <w:pPr>
        <w:bidi w:val="0"/>
        <w:rPr>
          <w:rFonts w:ascii="Cambria" w:hAnsi="Cambria" w:cstheme="majorHAnsi"/>
          <w:b/>
          <w:bCs/>
          <w:lang w:val="en-GB"/>
        </w:rPr>
      </w:pPr>
      <w:r>
        <w:rPr>
          <w:rFonts w:ascii="Cambria" w:hAnsi="Cambria" w:cstheme="majorHAnsi"/>
          <w:b/>
          <w:bCs/>
          <w:lang w:val="en-GB"/>
        </w:rPr>
        <w:t xml:space="preserve">The </w:t>
      </w:r>
      <w:r w:rsidR="001A2E93">
        <w:rPr>
          <w:rFonts w:ascii="Cambria" w:hAnsi="Cambria" w:cstheme="majorHAnsi"/>
          <w:b/>
          <w:bCs/>
          <w:lang w:val="en-GB"/>
        </w:rPr>
        <w:t>Solution</w:t>
      </w:r>
    </w:p>
    <w:p w14:paraId="2CE0B78B" w14:textId="575AF7D1" w:rsidR="006950E7" w:rsidRDefault="006950E7" w:rsidP="006950E7">
      <w:pPr>
        <w:bidi w:val="0"/>
        <w:rPr>
          <w:rFonts w:ascii="Cambria" w:hAnsi="Cambria" w:cstheme="majorHAnsi"/>
          <w:lang w:val="en-GB"/>
        </w:rPr>
      </w:pPr>
      <w:r w:rsidRPr="006950E7">
        <w:rPr>
          <w:rFonts w:ascii="Cambria" w:hAnsi="Cambria" w:cstheme="majorHAnsi"/>
        </w:rPr>
        <w:t>A smart shooting range with robotic targets and motion sensors, which are autonomously controlled according to various predetermined plans.</w:t>
      </w:r>
      <w:r>
        <w:rPr>
          <w:rFonts w:ascii="Cambria" w:hAnsi="Cambria" w:cstheme="majorHAnsi"/>
        </w:rPr>
        <w:t xml:space="preserve"> </w:t>
      </w:r>
      <w:r w:rsidRPr="006950E7">
        <w:rPr>
          <w:rFonts w:ascii="Cambria" w:hAnsi="Cambria" w:cstheme="majorHAnsi"/>
        </w:rPr>
        <w:t xml:space="preserve">In addition, a command and control application will be added, with the ability </w:t>
      </w:r>
      <w:r>
        <w:rPr>
          <w:rFonts w:ascii="Cambria" w:hAnsi="Cambria" w:cstheme="majorHAnsi"/>
        </w:rPr>
        <w:t>of</w:t>
      </w:r>
      <w:r w:rsidRPr="006950E7">
        <w:rPr>
          <w:rFonts w:ascii="Cambria" w:hAnsi="Cambria" w:cstheme="majorHAnsi"/>
        </w:rPr>
        <w:t xml:space="preserve"> process</w:t>
      </w:r>
      <w:r>
        <w:rPr>
          <w:rFonts w:ascii="Cambria" w:hAnsi="Cambria" w:cstheme="majorHAnsi"/>
        </w:rPr>
        <w:t>ing</w:t>
      </w:r>
      <w:r w:rsidRPr="006950E7">
        <w:rPr>
          <w:rFonts w:ascii="Cambria" w:hAnsi="Cambria" w:cstheme="majorHAnsi"/>
        </w:rPr>
        <w:t xml:space="preserve"> and </w:t>
      </w:r>
      <w:r>
        <w:rPr>
          <w:rFonts w:ascii="Cambria" w:hAnsi="Cambria" w:cstheme="majorHAnsi"/>
        </w:rPr>
        <w:t>managing</w:t>
      </w:r>
      <w:r w:rsidRPr="006950E7">
        <w:rPr>
          <w:rFonts w:ascii="Cambria" w:hAnsi="Cambria" w:cstheme="majorHAnsi"/>
        </w:rPr>
        <w:t xml:space="preserve"> data, calculation of speeds and times, statistical calculations and issuing reports.</w:t>
      </w:r>
    </w:p>
    <w:p w14:paraId="45FD8857" w14:textId="57E1E0E2" w:rsidR="001A3E24" w:rsidRDefault="00617418" w:rsidP="001A3E24">
      <w:pPr>
        <w:bidi w:val="0"/>
        <w:rPr>
          <w:rFonts w:ascii="Cambria" w:hAnsi="Cambria" w:cstheme="majorHAnsi"/>
          <w:lang w:val="en-GB"/>
        </w:rPr>
      </w:pPr>
      <w:r>
        <w:rPr>
          <w:rFonts w:ascii="Cambria" w:hAnsi="Cambria" w:cs="Calibri"/>
          <w:noProof/>
        </w:rPr>
        <w:drawing>
          <wp:anchor distT="0" distB="0" distL="114300" distR="114300" simplePos="0" relativeHeight="251663360" behindDoc="0" locked="0" layoutInCell="1" allowOverlap="1" wp14:anchorId="0C80B7CD" wp14:editId="50FB225A">
            <wp:simplePos x="0" y="0"/>
            <wp:positionH relativeFrom="column">
              <wp:posOffset>50800</wp:posOffset>
            </wp:positionH>
            <wp:positionV relativeFrom="paragraph">
              <wp:posOffset>182245</wp:posOffset>
            </wp:positionV>
            <wp:extent cx="5562600" cy="2257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initial architec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2600" cy="2257425"/>
                    </a:xfrm>
                    <a:prstGeom prst="rect">
                      <a:avLst/>
                    </a:prstGeom>
                  </pic:spPr>
                </pic:pic>
              </a:graphicData>
            </a:graphic>
            <wp14:sizeRelH relativeFrom="margin">
              <wp14:pctWidth>0</wp14:pctWidth>
            </wp14:sizeRelH>
            <wp14:sizeRelV relativeFrom="margin">
              <wp14:pctHeight>0</wp14:pctHeight>
            </wp14:sizeRelV>
          </wp:anchor>
        </w:drawing>
      </w:r>
    </w:p>
    <w:p w14:paraId="74D486D5" w14:textId="77777777" w:rsidR="00612BE7" w:rsidRDefault="00612BE7" w:rsidP="009C3D9D">
      <w:pPr>
        <w:bidi w:val="0"/>
        <w:rPr>
          <w:rFonts w:ascii="Cambria" w:hAnsi="Cambria"/>
          <w:b/>
          <w:bCs/>
          <w:color w:val="0070C0"/>
          <w:sz w:val="28"/>
          <w:szCs w:val="28"/>
        </w:rPr>
      </w:pPr>
    </w:p>
    <w:p w14:paraId="10BC2632" w14:textId="7E99FEE5" w:rsidR="00E95DA3" w:rsidRPr="00505864" w:rsidRDefault="00505864" w:rsidP="00612BE7">
      <w:pPr>
        <w:bidi w:val="0"/>
        <w:rPr>
          <w:rFonts w:ascii="Cambria" w:hAnsi="Cambria"/>
          <w:b/>
          <w:bCs/>
          <w:color w:val="0070C0"/>
          <w:sz w:val="28"/>
          <w:szCs w:val="28"/>
        </w:rPr>
      </w:pPr>
      <w:r w:rsidRPr="00D53507">
        <w:rPr>
          <w:rFonts w:ascii="Cambria" w:hAnsi="Cambria"/>
          <w:b/>
          <w:bCs/>
          <w:color w:val="0070C0"/>
          <w:sz w:val="28"/>
          <w:szCs w:val="28"/>
        </w:rPr>
        <w:lastRenderedPageBreak/>
        <w:t>1.</w:t>
      </w:r>
      <w:r>
        <w:rPr>
          <w:rFonts w:ascii="Cambria" w:hAnsi="Cambria"/>
          <w:b/>
          <w:bCs/>
          <w:color w:val="0070C0"/>
          <w:sz w:val="28"/>
          <w:szCs w:val="28"/>
        </w:rPr>
        <w:t>3</w:t>
      </w:r>
      <w:r w:rsidR="008E27AB">
        <w:rPr>
          <w:rFonts w:ascii="Cambria" w:hAnsi="Cambria"/>
          <w:b/>
          <w:bCs/>
          <w:color w:val="0070C0"/>
          <w:sz w:val="28"/>
          <w:szCs w:val="28"/>
        </w:rPr>
        <w:t>.</w:t>
      </w:r>
      <w:r w:rsidRPr="00D53507">
        <w:rPr>
          <w:rFonts w:ascii="Cambria" w:hAnsi="Cambria"/>
          <w:b/>
          <w:bCs/>
          <w:color w:val="0070C0"/>
          <w:sz w:val="28"/>
          <w:szCs w:val="28"/>
        </w:rPr>
        <w:t xml:space="preserve"> </w:t>
      </w:r>
      <w:r w:rsidRPr="00505864">
        <w:rPr>
          <w:rFonts w:ascii="Cambria" w:hAnsi="Cambria"/>
          <w:b/>
          <w:bCs/>
          <w:color w:val="0070C0"/>
          <w:sz w:val="28"/>
          <w:szCs w:val="28"/>
        </w:rPr>
        <w:t>Definitions, acronyms, and abbreviations</w:t>
      </w:r>
    </w:p>
    <w:tbl>
      <w:tblPr>
        <w:tblStyle w:val="TableGrid"/>
        <w:tblW w:w="0" w:type="auto"/>
        <w:tblLook w:val="04A0" w:firstRow="1" w:lastRow="0" w:firstColumn="1" w:lastColumn="0" w:noHBand="0" w:noVBand="1"/>
      </w:tblPr>
      <w:tblGrid>
        <w:gridCol w:w="1980"/>
        <w:gridCol w:w="6316"/>
      </w:tblGrid>
      <w:tr w:rsidR="00505864" w14:paraId="509663DB" w14:textId="77777777" w:rsidTr="008466CF">
        <w:tc>
          <w:tcPr>
            <w:tcW w:w="1980" w:type="dxa"/>
          </w:tcPr>
          <w:p w14:paraId="25E7CEF0" w14:textId="77777777" w:rsidR="00505864" w:rsidRPr="00505864" w:rsidRDefault="00505864" w:rsidP="008466CF">
            <w:pPr>
              <w:bidi w:val="0"/>
              <w:rPr>
                <w:rFonts w:ascii="Cambria" w:hAnsi="Cambria"/>
                <w:b/>
                <w:bCs/>
              </w:rPr>
            </w:pPr>
            <w:r w:rsidRPr="00505864">
              <w:rPr>
                <w:rFonts w:ascii="Cambria" w:hAnsi="Cambria"/>
                <w:b/>
                <w:bCs/>
              </w:rPr>
              <w:t>Term</w:t>
            </w:r>
          </w:p>
        </w:tc>
        <w:tc>
          <w:tcPr>
            <w:tcW w:w="6316" w:type="dxa"/>
          </w:tcPr>
          <w:p w14:paraId="48FA9797" w14:textId="77777777" w:rsidR="00505864" w:rsidRPr="00505864" w:rsidRDefault="00505864" w:rsidP="008466CF">
            <w:pPr>
              <w:bidi w:val="0"/>
              <w:rPr>
                <w:rFonts w:ascii="Cambria" w:hAnsi="Cambria"/>
                <w:b/>
                <w:bCs/>
              </w:rPr>
            </w:pPr>
            <w:r w:rsidRPr="00505864">
              <w:rPr>
                <w:rFonts w:ascii="Cambria" w:hAnsi="Cambria"/>
                <w:b/>
                <w:bCs/>
              </w:rPr>
              <w:t>Definition</w:t>
            </w:r>
          </w:p>
        </w:tc>
      </w:tr>
      <w:tr w:rsidR="00505864" w14:paraId="451D2E66" w14:textId="77777777" w:rsidTr="008466CF">
        <w:tc>
          <w:tcPr>
            <w:tcW w:w="1980" w:type="dxa"/>
          </w:tcPr>
          <w:p w14:paraId="3481A6E5" w14:textId="77777777" w:rsidR="00505864" w:rsidRPr="00505864" w:rsidRDefault="00505864" w:rsidP="008466CF">
            <w:pPr>
              <w:bidi w:val="0"/>
              <w:rPr>
                <w:rFonts w:ascii="Cambria" w:hAnsi="Cambria"/>
              </w:rPr>
            </w:pPr>
            <w:r w:rsidRPr="00505864">
              <w:rPr>
                <w:rFonts w:ascii="Cambria" w:hAnsi="Cambria"/>
              </w:rPr>
              <w:t>SSR</w:t>
            </w:r>
          </w:p>
        </w:tc>
        <w:tc>
          <w:tcPr>
            <w:tcW w:w="6316" w:type="dxa"/>
          </w:tcPr>
          <w:p w14:paraId="6CEC6CF7" w14:textId="77777777" w:rsidR="00505864" w:rsidRPr="00505864" w:rsidRDefault="00505864" w:rsidP="008466CF">
            <w:pPr>
              <w:bidi w:val="0"/>
              <w:rPr>
                <w:rFonts w:ascii="Cambria" w:hAnsi="Cambria"/>
              </w:rPr>
            </w:pPr>
            <w:r w:rsidRPr="00505864">
              <w:rPr>
                <w:rFonts w:ascii="Cambria" w:hAnsi="Cambria"/>
              </w:rPr>
              <w:t>Smart Shooting Rang</w:t>
            </w:r>
          </w:p>
        </w:tc>
      </w:tr>
      <w:tr w:rsidR="00505864" w14:paraId="5A344DB6" w14:textId="77777777" w:rsidTr="008466CF">
        <w:tc>
          <w:tcPr>
            <w:tcW w:w="1980" w:type="dxa"/>
          </w:tcPr>
          <w:p w14:paraId="0B89E3D6" w14:textId="77777777" w:rsidR="00505864" w:rsidRPr="00505864" w:rsidRDefault="00505864" w:rsidP="008466CF">
            <w:pPr>
              <w:bidi w:val="0"/>
              <w:rPr>
                <w:rFonts w:ascii="Cambria" w:hAnsi="Cambria"/>
              </w:rPr>
            </w:pPr>
            <w:r w:rsidRPr="00505864">
              <w:rPr>
                <w:rFonts w:ascii="Cambria" w:hAnsi="Cambria"/>
              </w:rPr>
              <w:t>SR</w:t>
            </w:r>
          </w:p>
        </w:tc>
        <w:tc>
          <w:tcPr>
            <w:tcW w:w="6316" w:type="dxa"/>
          </w:tcPr>
          <w:p w14:paraId="43F647FB" w14:textId="77777777" w:rsidR="00505864" w:rsidRPr="00505864" w:rsidRDefault="00505864" w:rsidP="008466CF">
            <w:pPr>
              <w:bidi w:val="0"/>
              <w:rPr>
                <w:rFonts w:ascii="Cambria" w:hAnsi="Cambria"/>
              </w:rPr>
            </w:pPr>
            <w:r w:rsidRPr="00505864">
              <w:rPr>
                <w:rFonts w:ascii="Cambria" w:hAnsi="Cambria"/>
              </w:rPr>
              <w:t>Shooting Range</w:t>
            </w:r>
          </w:p>
        </w:tc>
      </w:tr>
      <w:tr w:rsidR="00505864" w14:paraId="223A155A" w14:textId="77777777" w:rsidTr="008466CF">
        <w:tc>
          <w:tcPr>
            <w:tcW w:w="1980" w:type="dxa"/>
          </w:tcPr>
          <w:p w14:paraId="23961DAE" w14:textId="77777777" w:rsidR="00505864" w:rsidRPr="00505864" w:rsidRDefault="00505864" w:rsidP="008466CF">
            <w:pPr>
              <w:bidi w:val="0"/>
              <w:rPr>
                <w:rFonts w:ascii="Cambria" w:hAnsi="Cambria"/>
              </w:rPr>
            </w:pPr>
            <w:r w:rsidRPr="00505864">
              <w:rPr>
                <w:rFonts w:ascii="Cambria" w:hAnsi="Cambria"/>
              </w:rPr>
              <w:t>MC</w:t>
            </w:r>
          </w:p>
        </w:tc>
        <w:tc>
          <w:tcPr>
            <w:tcW w:w="6316" w:type="dxa"/>
          </w:tcPr>
          <w:p w14:paraId="50FD5887" w14:textId="77777777" w:rsidR="00505864" w:rsidRPr="00505864" w:rsidRDefault="00505864" w:rsidP="008466CF">
            <w:pPr>
              <w:bidi w:val="0"/>
              <w:rPr>
                <w:rFonts w:ascii="Cambria" w:hAnsi="Cambria"/>
              </w:rPr>
            </w:pPr>
            <w:r w:rsidRPr="00505864">
              <w:rPr>
                <w:rFonts w:ascii="Cambria" w:hAnsi="Cambria"/>
              </w:rPr>
              <w:t>Micro-Controller</w:t>
            </w:r>
          </w:p>
        </w:tc>
      </w:tr>
      <w:tr w:rsidR="006C4967" w14:paraId="2455F910" w14:textId="77777777" w:rsidTr="008466CF">
        <w:tc>
          <w:tcPr>
            <w:tcW w:w="1980" w:type="dxa"/>
          </w:tcPr>
          <w:p w14:paraId="0DE489F4" w14:textId="2A82C26B" w:rsidR="006C4967" w:rsidRPr="00505864" w:rsidRDefault="006C4967" w:rsidP="008466CF">
            <w:pPr>
              <w:bidi w:val="0"/>
              <w:rPr>
                <w:rFonts w:ascii="Cambria" w:hAnsi="Cambria"/>
              </w:rPr>
            </w:pPr>
            <w:r>
              <w:rPr>
                <w:rFonts w:ascii="Cambria" w:hAnsi="Cambria"/>
              </w:rPr>
              <w:t>T</w:t>
            </w:r>
            <w:r w:rsidRPr="006C4967">
              <w:rPr>
                <w:rFonts w:ascii="Cambria" w:hAnsi="Cambria"/>
              </w:rPr>
              <w:t>ransceiver</w:t>
            </w:r>
          </w:p>
        </w:tc>
        <w:tc>
          <w:tcPr>
            <w:tcW w:w="6316" w:type="dxa"/>
          </w:tcPr>
          <w:p w14:paraId="138D0719" w14:textId="0BC50A60" w:rsidR="006C4967" w:rsidRPr="00505864" w:rsidRDefault="00BA5E00" w:rsidP="008466CF">
            <w:pPr>
              <w:bidi w:val="0"/>
              <w:rPr>
                <w:rFonts w:ascii="Cambria" w:hAnsi="Cambria"/>
              </w:rPr>
            </w:pPr>
            <w:r>
              <w:rPr>
                <w:rFonts w:ascii="Cambria" w:hAnsi="Cambria"/>
              </w:rPr>
              <w:t>A</w:t>
            </w:r>
            <w:r w:rsidR="006C4967" w:rsidRPr="006C4967">
              <w:rPr>
                <w:rFonts w:ascii="Cambria" w:hAnsi="Cambria"/>
              </w:rPr>
              <w:t xml:space="preserve"> device comprising both a transmitter and a receiver that are combined and share common circuitry or a single housing</w:t>
            </w:r>
            <w:r>
              <w:rPr>
                <w:rFonts w:ascii="Cambria" w:hAnsi="Cambria"/>
              </w:rPr>
              <w:t>.</w:t>
            </w:r>
          </w:p>
        </w:tc>
      </w:tr>
      <w:tr w:rsidR="00505864" w14:paraId="065572EE" w14:textId="77777777" w:rsidTr="008466CF">
        <w:tc>
          <w:tcPr>
            <w:tcW w:w="1980" w:type="dxa"/>
          </w:tcPr>
          <w:p w14:paraId="2951DD29" w14:textId="77777777" w:rsidR="00505864" w:rsidRPr="00505864" w:rsidRDefault="00505864" w:rsidP="008466CF">
            <w:pPr>
              <w:bidi w:val="0"/>
              <w:rPr>
                <w:rFonts w:ascii="Cambria" w:hAnsi="Cambria"/>
              </w:rPr>
            </w:pPr>
            <w:r w:rsidRPr="00505864">
              <w:rPr>
                <w:rFonts w:ascii="Cambria" w:hAnsi="Cambria"/>
              </w:rPr>
              <w:t>Warrior</w:t>
            </w:r>
          </w:p>
        </w:tc>
        <w:tc>
          <w:tcPr>
            <w:tcW w:w="6316" w:type="dxa"/>
          </w:tcPr>
          <w:p w14:paraId="449E41F7" w14:textId="1946D714" w:rsidR="00505864" w:rsidRPr="00505864" w:rsidRDefault="00505864" w:rsidP="008466CF">
            <w:pPr>
              <w:bidi w:val="0"/>
              <w:rPr>
                <w:rFonts w:ascii="Cambria" w:hAnsi="Cambria"/>
              </w:rPr>
            </w:pPr>
            <w:r w:rsidRPr="00505864">
              <w:rPr>
                <w:rFonts w:ascii="Cambria" w:hAnsi="Cambria"/>
              </w:rPr>
              <w:t>Someone who using the SR as a shooter, can be</w:t>
            </w:r>
            <w:r w:rsidR="00CD0DF3">
              <w:rPr>
                <w:rFonts w:ascii="Cambria" w:hAnsi="Cambria"/>
              </w:rPr>
              <w:t xml:space="preserve"> a</w:t>
            </w:r>
            <w:r w:rsidRPr="00505864">
              <w:rPr>
                <w:rFonts w:ascii="Cambria" w:hAnsi="Cambria"/>
              </w:rPr>
              <w:t xml:space="preserve"> costumer o</w:t>
            </w:r>
            <w:r w:rsidR="00CD0DF3">
              <w:rPr>
                <w:rFonts w:ascii="Cambria" w:hAnsi="Cambria"/>
              </w:rPr>
              <w:t>r</w:t>
            </w:r>
            <w:r w:rsidR="007B47BF">
              <w:rPr>
                <w:rFonts w:ascii="Cambria" w:hAnsi="Cambria"/>
              </w:rPr>
              <w:t xml:space="preserve"> </w:t>
            </w:r>
            <w:r w:rsidRPr="00505864">
              <w:rPr>
                <w:rFonts w:ascii="Cambria" w:hAnsi="Cambria"/>
              </w:rPr>
              <w:t>guide.</w:t>
            </w:r>
          </w:p>
        </w:tc>
      </w:tr>
      <w:tr w:rsidR="00505864" w14:paraId="4B88BBC5" w14:textId="77777777" w:rsidTr="008466CF">
        <w:tc>
          <w:tcPr>
            <w:tcW w:w="1980" w:type="dxa"/>
          </w:tcPr>
          <w:p w14:paraId="1726D1E8" w14:textId="77777777" w:rsidR="00505864" w:rsidRPr="00505864" w:rsidRDefault="00505864" w:rsidP="008466CF">
            <w:pPr>
              <w:bidi w:val="0"/>
              <w:rPr>
                <w:rFonts w:ascii="Cambria" w:hAnsi="Cambria"/>
              </w:rPr>
            </w:pPr>
            <w:r w:rsidRPr="00505864">
              <w:rPr>
                <w:rFonts w:ascii="Cambria" w:hAnsi="Cambria"/>
              </w:rPr>
              <w:t>Operator</w:t>
            </w:r>
          </w:p>
        </w:tc>
        <w:tc>
          <w:tcPr>
            <w:tcW w:w="6316" w:type="dxa"/>
          </w:tcPr>
          <w:p w14:paraId="474F62A9" w14:textId="77777777" w:rsidR="00505864" w:rsidRPr="00505864" w:rsidRDefault="00505864" w:rsidP="008466CF">
            <w:pPr>
              <w:bidi w:val="0"/>
              <w:rPr>
                <w:rFonts w:ascii="Cambria" w:hAnsi="Cambria"/>
              </w:rPr>
            </w:pPr>
            <w:r w:rsidRPr="00505864">
              <w:rPr>
                <w:rFonts w:ascii="Cambria" w:hAnsi="Cambria"/>
              </w:rPr>
              <w:t>Someone who run the SR scenario, using the management app.</w:t>
            </w:r>
          </w:p>
        </w:tc>
      </w:tr>
      <w:tr w:rsidR="00505864" w14:paraId="395810C0" w14:textId="77777777" w:rsidTr="008466CF">
        <w:tc>
          <w:tcPr>
            <w:tcW w:w="1980" w:type="dxa"/>
          </w:tcPr>
          <w:p w14:paraId="57984E41" w14:textId="77777777" w:rsidR="00505864" w:rsidRPr="00505864" w:rsidRDefault="00505864" w:rsidP="008466CF">
            <w:pPr>
              <w:bidi w:val="0"/>
              <w:rPr>
                <w:rFonts w:ascii="Cambria" w:hAnsi="Cambria"/>
              </w:rPr>
            </w:pPr>
            <w:r w:rsidRPr="00505864">
              <w:rPr>
                <w:rFonts w:ascii="Cambria" w:hAnsi="Cambria"/>
              </w:rPr>
              <w:t>Administrator</w:t>
            </w:r>
          </w:p>
        </w:tc>
        <w:tc>
          <w:tcPr>
            <w:tcW w:w="6316" w:type="dxa"/>
          </w:tcPr>
          <w:p w14:paraId="08FEFDB7" w14:textId="77777777" w:rsidR="00505864" w:rsidRPr="00505864" w:rsidRDefault="00505864" w:rsidP="008466CF">
            <w:pPr>
              <w:bidi w:val="0"/>
              <w:rPr>
                <w:rFonts w:ascii="Cambria" w:hAnsi="Cambria"/>
              </w:rPr>
            </w:pPr>
            <w:r w:rsidRPr="00505864">
              <w:rPr>
                <w:rFonts w:ascii="Cambria" w:hAnsi="Cambria"/>
              </w:rPr>
              <w:t>System administrator who is given specific permission for managing and controlling the system.</w:t>
            </w:r>
          </w:p>
        </w:tc>
      </w:tr>
      <w:tr w:rsidR="00505864" w14:paraId="70D46579" w14:textId="77777777" w:rsidTr="008466CF">
        <w:tc>
          <w:tcPr>
            <w:tcW w:w="1980" w:type="dxa"/>
          </w:tcPr>
          <w:p w14:paraId="0287633B" w14:textId="77777777" w:rsidR="00505864" w:rsidRPr="00505864" w:rsidRDefault="00505864" w:rsidP="008466CF">
            <w:pPr>
              <w:bidi w:val="0"/>
              <w:rPr>
                <w:rFonts w:ascii="Cambria" w:hAnsi="Cambria"/>
              </w:rPr>
            </w:pPr>
            <w:r w:rsidRPr="00505864">
              <w:rPr>
                <w:rFonts w:ascii="Cambria" w:hAnsi="Cambria"/>
              </w:rPr>
              <w:t>Web-Server</w:t>
            </w:r>
          </w:p>
        </w:tc>
        <w:tc>
          <w:tcPr>
            <w:tcW w:w="6316" w:type="dxa"/>
          </w:tcPr>
          <w:p w14:paraId="1EF67ADE" w14:textId="77777777" w:rsidR="00505864" w:rsidRPr="00505864" w:rsidRDefault="00505864" w:rsidP="008466CF">
            <w:pPr>
              <w:bidi w:val="0"/>
              <w:rPr>
                <w:rFonts w:ascii="Cambria" w:hAnsi="Cambria"/>
              </w:rPr>
            </w:pPr>
            <w:r w:rsidRPr="00505864">
              <w:rPr>
                <w:rFonts w:ascii="Cambria" w:hAnsi="Cambria"/>
              </w:rPr>
              <w:t>A server which provide RESTful API.</w:t>
            </w:r>
          </w:p>
        </w:tc>
      </w:tr>
      <w:tr w:rsidR="00505864" w14:paraId="6EE0C468" w14:textId="77777777" w:rsidTr="008466CF">
        <w:tc>
          <w:tcPr>
            <w:tcW w:w="1980" w:type="dxa"/>
          </w:tcPr>
          <w:p w14:paraId="1F45C719" w14:textId="77777777" w:rsidR="00505864" w:rsidRPr="00505864" w:rsidRDefault="00505864" w:rsidP="008466CF">
            <w:pPr>
              <w:bidi w:val="0"/>
              <w:rPr>
                <w:rFonts w:ascii="Cambria" w:hAnsi="Cambria"/>
              </w:rPr>
            </w:pPr>
            <w:r w:rsidRPr="00505864">
              <w:rPr>
                <w:rFonts w:ascii="Cambria" w:hAnsi="Cambria"/>
              </w:rPr>
              <w:t>RESTful API</w:t>
            </w:r>
          </w:p>
        </w:tc>
        <w:tc>
          <w:tcPr>
            <w:tcW w:w="6316" w:type="dxa"/>
          </w:tcPr>
          <w:p w14:paraId="52F3D289" w14:textId="77777777" w:rsidR="00505864" w:rsidRPr="00505864" w:rsidRDefault="00505864" w:rsidP="008466CF">
            <w:pPr>
              <w:bidi w:val="0"/>
              <w:rPr>
                <w:rFonts w:ascii="Cambria" w:hAnsi="Cambria"/>
              </w:rPr>
            </w:pPr>
            <w:r w:rsidRPr="00505864">
              <w:rPr>
                <w:rFonts w:ascii="Cambria" w:hAnsi="Cambria"/>
              </w:rPr>
              <w:t>an application program interface (API) that uses HTTP requests to GET, PUT, POST and DELETE data.</w:t>
            </w:r>
          </w:p>
        </w:tc>
      </w:tr>
      <w:tr w:rsidR="00505864" w14:paraId="0BE508A3" w14:textId="77777777" w:rsidTr="008466CF">
        <w:tc>
          <w:tcPr>
            <w:tcW w:w="1980" w:type="dxa"/>
          </w:tcPr>
          <w:p w14:paraId="3FDBC68A" w14:textId="77777777" w:rsidR="00505864" w:rsidRPr="00505864" w:rsidRDefault="00505864" w:rsidP="008466CF">
            <w:pPr>
              <w:bidi w:val="0"/>
              <w:rPr>
                <w:rFonts w:ascii="Cambria" w:hAnsi="Cambria"/>
              </w:rPr>
            </w:pPr>
            <w:r w:rsidRPr="00505864">
              <w:rPr>
                <w:rFonts w:ascii="Cambria" w:hAnsi="Cambria"/>
              </w:rPr>
              <w:t>Node-JS</w:t>
            </w:r>
          </w:p>
        </w:tc>
        <w:tc>
          <w:tcPr>
            <w:tcW w:w="6316" w:type="dxa"/>
          </w:tcPr>
          <w:p w14:paraId="6D5C603D" w14:textId="77777777" w:rsidR="00505864" w:rsidRPr="00505864" w:rsidRDefault="00505864" w:rsidP="008466CF">
            <w:pPr>
              <w:bidi w:val="0"/>
              <w:rPr>
                <w:rFonts w:ascii="Cambria" w:hAnsi="Cambria"/>
              </w:rPr>
            </w:pPr>
            <w:r w:rsidRPr="00505864">
              <w:rPr>
                <w:rFonts w:ascii="Cambria" w:hAnsi="Cambria"/>
              </w:rPr>
              <w:t>Node.js is an open-source, cross-platform JavaScript run-time environment that executes JavaScript code outside of a browser.</w:t>
            </w:r>
          </w:p>
        </w:tc>
      </w:tr>
      <w:tr w:rsidR="00505864" w14:paraId="2DB3D520" w14:textId="77777777" w:rsidTr="008466CF">
        <w:tc>
          <w:tcPr>
            <w:tcW w:w="1980" w:type="dxa"/>
          </w:tcPr>
          <w:p w14:paraId="6C890E15" w14:textId="77777777" w:rsidR="00505864" w:rsidRPr="00505864" w:rsidRDefault="00505864" w:rsidP="008466CF">
            <w:pPr>
              <w:bidi w:val="0"/>
              <w:rPr>
                <w:rFonts w:ascii="Cambria" w:hAnsi="Cambria"/>
              </w:rPr>
            </w:pPr>
            <w:r w:rsidRPr="00505864">
              <w:rPr>
                <w:rFonts w:ascii="Cambria" w:hAnsi="Cambria"/>
              </w:rPr>
              <w:t>Node-JS server</w:t>
            </w:r>
          </w:p>
        </w:tc>
        <w:tc>
          <w:tcPr>
            <w:tcW w:w="6316" w:type="dxa"/>
          </w:tcPr>
          <w:p w14:paraId="60EE36A9" w14:textId="56F7E6A6" w:rsidR="00505864" w:rsidRPr="00505864" w:rsidRDefault="00505864" w:rsidP="008466CF">
            <w:pPr>
              <w:bidi w:val="0"/>
              <w:rPr>
                <w:rFonts w:ascii="Cambria" w:hAnsi="Cambria"/>
              </w:rPr>
            </w:pPr>
            <w:r w:rsidRPr="00505864">
              <w:rPr>
                <w:rFonts w:ascii="Cambria" w:hAnsi="Cambria"/>
              </w:rPr>
              <w:t xml:space="preserve">handling </w:t>
            </w:r>
            <w:r w:rsidR="001964CB">
              <w:rPr>
                <w:rFonts w:ascii="Cambria" w:hAnsi="Cambria"/>
              </w:rPr>
              <w:t>multiple</w:t>
            </w:r>
            <w:r w:rsidRPr="00505864">
              <w:rPr>
                <w:rFonts w:ascii="Cambria" w:hAnsi="Cambria"/>
              </w:rPr>
              <w:t xml:space="preserve"> events asynchronously.</w:t>
            </w:r>
          </w:p>
        </w:tc>
      </w:tr>
      <w:tr w:rsidR="00505864" w14:paraId="37446E8A" w14:textId="77777777" w:rsidTr="008466CF">
        <w:tc>
          <w:tcPr>
            <w:tcW w:w="1980" w:type="dxa"/>
          </w:tcPr>
          <w:p w14:paraId="6703FD65" w14:textId="77777777" w:rsidR="00505864" w:rsidRPr="00505864" w:rsidRDefault="00505864" w:rsidP="008466CF">
            <w:pPr>
              <w:bidi w:val="0"/>
              <w:rPr>
                <w:rFonts w:ascii="Cambria" w:hAnsi="Cambria"/>
              </w:rPr>
            </w:pPr>
            <w:r w:rsidRPr="00505864">
              <w:rPr>
                <w:rFonts w:ascii="Cambria" w:hAnsi="Cambria"/>
              </w:rPr>
              <w:t>ESP</w:t>
            </w:r>
          </w:p>
        </w:tc>
        <w:tc>
          <w:tcPr>
            <w:tcW w:w="6316" w:type="dxa"/>
          </w:tcPr>
          <w:p w14:paraId="1F1D048E" w14:textId="77777777" w:rsidR="00505864" w:rsidRPr="00505864" w:rsidRDefault="00505864" w:rsidP="008466CF">
            <w:pPr>
              <w:bidi w:val="0"/>
              <w:rPr>
                <w:rFonts w:ascii="Cambria" w:hAnsi="Cambria"/>
              </w:rPr>
            </w:pPr>
            <w:r w:rsidRPr="00505864">
              <w:rPr>
                <w:rFonts w:ascii="Cambria" w:hAnsi="Cambria"/>
              </w:rPr>
              <w:t>The chosen micro-controller having WIFI module.</w:t>
            </w:r>
          </w:p>
        </w:tc>
      </w:tr>
      <w:tr w:rsidR="00505864" w14:paraId="693EEC65" w14:textId="77777777" w:rsidTr="008466CF">
        <w:tc>
          <w:tcPr>
            <w:tcW w:w="1980" w:type="dxa"/>
          </w:tcPr>
          <w:p w14:paraId="4C39995B" w14:textId="77777777" w:rsidR="00505864" w:rsidRPr="00505864" w:rsidRDefault="00505864" w:rsidP="008466CF">
            <w:pPr>
              <w:bidi w:val="0"/>
              <w:rPr>
                <w:rFonts w:ascii="Cambria" w:hAnsi="Cambria"/>
              </w:rPr>
            </w:pPr>
            <w:r w:rsidRPr="00505864">
              <w:rPr>
                <w:rFonts w:ascii="Cambria" w:hAnsi="Cambria"/>
              </w:rPr>
              <w:t>Front-end</w:t>
            </w:r>
          </w:p>
        </w:tc>
        <w:tc>
          <w:tcPr>
            <w:tcW w:w="6316" w:type="dxa"/>
          </w:tcPr>
          <w:p w14:paraId="58BD1797" w14:textId="77777777" w:rsidR="00505864" w:rsidRPr="00505864" w:rsidRDefault="00505864" w:rsidP="008466CF">
            <w:pPr>
              <w:bidi w:val="0"/>
              <w:rPr>
                <w:rFonts w:ascii="Cambria" w:hAnsi="Cambria"/>
              </w:rPr>
            </w:pPr>
            <w:r w:rsidRPr="00505864">
              <w:rPr>
                <w:rFonts w:ascii="Cambria" w:hAnsi="Cambria"/>
              </w:rPr>
              <w:t>The mobile application. The part of the system that the operator can see and interact with.</w:t>
            </w:r>
          </w:p>
        </w:tc>
      </w:tr>
      <w:tr w:rsidR="00505864" w14:paraId="5C636583" w14:textId="77777777" w:rsidTr="008466CF">
        <w:tc>
          <w:tcPr>
            <w:tcW w:w="1980" w:type="dxa"/>
          </w:tcPr>
          <w:p w14:paraId="2DFFD827" w14:textId="77777777" w:rsidR="00505864" w:rsidRPr="00505864" w:rsidRDefault="00505864" w:rsidP="008466CF">
            <w:pPr>
              <w:bidi w:val="0"/>
              <w:rPr>
                <w:rFonts w:ascii="Cambria" w:hAnsi="Cambria"/>
              </w:rPr>
            </w:pPr>
            <w:r w:rsidRPr="00505864">
              <w:rPr>
                <w:rFonts w:ascii="Cambria" w:hAnsi="Cambria"/>
              </w:rPr>
              <w:t>Back-end</w:t>
            </w:r>
          </w:p>
        </w:tc>
        <w:tc>
          <w:tcPr>
            <w:tcW w:w="6316" w:type="dxa"/>
          </w:tcPr>
          <w:p w14:paraId="4B141481" w14:textId="77777777" w:rsidR="00505864" w:rsidRPr="00505864" w:rsidRDefault="00505864" w:rsidP="008466CF">
            <w:pPr>
              <w:bidi w:val="0"/>
              <w:rPr>
                <w:rFonts w:ascii="Cambria" w:hAnsi="Cambria"/>
              </w:rPr>
            </w:pPr>
            <w:r w:rsidRPr="00505864">
              <w:rPr>
                <w:rFonts w:ascii="Cambria" w:hAnsi="Cambria"/>
              </w:rPr>
              <w:t>The server services – web-server, database, and other processing services.</w:t>
            </w:r>
          </w:p>
        </w:tc>
      </w:tr>
      <w:tr w:rsidR="00C50A1E" w14:paraId="4789254E" w14:textId="77777777" w:rsidTr="008466CF">
        <w:tc>
          <w:tcPr>
            <w:tcW w:w="1980" w:type="dxa"/>
          </w:tcPr>
          <w:p w14:paraId="59D35420" w14:textId="18A9C7B4" w:rsidR="00C50A1E" w:rsidRPr="00505864" w:rsidRDefault="00C50A1E" w:rsidP="008466CF">
            <w:pPr>
              <w:bidi w:val="0"/>
              <w:rPr>
                <w:rFonts w:ascii="Cambria" w:hAnsi="Cambria"/>
              </w:rPr>
            </w:pPr>
            <w:r>
              <w:rPr>
                <w:rFonts w:ascii="Cambria" w:hAnsi="Cambria"/>
              </w:rPr>
              <w:t>SR components</w:t>
            </w:r>
          </w:p>
        </w:tc>
        <w:tc>
          <w:tcPr>
            <w:tcW w:w="6316" w:type="dxa"/>
          </w:tcPr>
          <w:p w14:paraId="1B4F2D4A" w14:textId="403EE1FF" w:rsidR="00C50A1E" w:rsidRPr="00505864" w:rsidRDefault="00C50A1E" w:rsidP="008466CF">
            <w:pPr>
              <w:bidi w:val="0"/>
              <w:rPr>
                <w:rFonts w:ascii="Cambria" w:hAnsi="Cambria"/>
              </w:rPr>
            </w:pPr>
            <w:r>
              <w:rPr>
                <w:rFonts w:ascii="Cambria" w:hAnsi="Cambria"/>
              </w:rPr>
              <w:t xml:space="preserve">All shooting range objects in the field: </w:t>
            </w:r>
            <w:r w:rsidR="009C22E5">
              <w:rPr>
                <w:rFonts w:ascii="Cambria" w:hAnsi="Cambria"/>
              </w:rPr>
              <w:t>w</w:t>
            </w:r>
            <w:r>
              <w:rPr>
                <w:rFonts w:ascii="Cambria" w:hAnsi="Cambria"/>
              </w:rPr>
              <w:t xml:space="preserve">alls, </w:t>
            </w:r>
            <w:r w:rsidR="009C22E5">
              <w:rPr>
                <w:rFonts w:ascii="Cambria" w:hAnsi="Cambria"/>
              </w:rPr>
              <w:t>r</w:t>
            </w:r>
            <w:r>
              <w:rPr>
                <w:rFonts w:ascii="Cambria" w:hAnsi="Cambria"/>
              </w:rPr>
              <w:t>obotics targets</w:t>
            </w:r>
            <w:r w:rsidR="00DE75C1">
              <w:rPr>
                <w:rFonts w:ascii="Cambria" w:hAnsi="Cambria"/>
              </w:rPr>
              <w:t>,</w:t>
            </w:r>
            <w:r>
              <w:rPr>
                <w:rFonts w:ascii="Cambria" w:hAnsi="Cambria"/>
              </w:rPr>
              <w:t xml:space="preserve"> </w:t>
            </w:r>
            <w:r w:rsidR="009C22E5">
              <w:rPr>
                <w:rFonts w:ascii="Cambria" w:hAnsi="Cambria"/>
              </w:rPr>
              <w:t>m</w:t>
            </w:r>
            <w:r>
              <w:rPr>
                <w:rFonts w:ascii="Cambria" w:hAnsi="Cambria"/>
              </w:rPr>
              <w:t xml:space="preserve">otion </w:t>
            </w:r>
            <w:r w:rsidR="00A2754E">
              <w:rPr>
                <w:rFonts w:ascii="Cambria" w:hAnsi="Cambria"/>
              </w:rPr>
              <w:t>sensors</w:t>
            </w:r>
            <w:r w:rsidR="00DE75C1">
              <w:rPr>
                <w:rFonts w:ascii="Cambria" w:hAnsi="Cambria"/>
              </w:rPr>
              <w:t xml:space="preserve"> and r</w:t>
            </w:r>
            <w:r w:rsidR="00DE75C1" w:rsidRPr="00DE75C1">
              <w:rPr>
                <w:rFonts w:ascii="Cambria" w:hAnsi="Cambria"/>
              </w:rPr>
              <w:t>ecoil sensor</w:t>
            </w:r>
          </w:p>
        </w:tc>
      </w:tr>
      <w:tr w:rsidR="002A4127" w14:paraId="424820F7" w14:textId="77777777" w:rsidTr="008466CF">
        <w:tc>
          <w:tcPr>
            <w:tcW w:w="1980" w:type="dxa"/>
          </w:tcPr>
          <w:p w14:paraId="599867D1" w14:textId="72E0C153" w:rsidR="002A4127" w:rsidRDefault="002A4127" w:rsidP="008466CF">
            <w:pPr>
              <w:bidi w:val="0"/>
              <w:rPr>
                <w:rFonts w:ascii="Cambria" w:hAnsi="Cambria"/>
              </w:rPr>
            </w:pPr>
            <w:r>
              <w:rPr>
                <w:rFonts w:ascii="Cambria" w:hAnsi="Cambria"/>
              </w:rPr>
              <w:t>SR scenario</w:t>
            </w:r>
          </w:p>
        </w:tc>
        <w:tc>
          <w:tcPr>
            <w:tcW w:w="6316" w:type="dxa"/>
          </w:tcPr>
          <w:p w14:paraId="46D3B15D" w14:textId="657D3319" w:rsidR="002A4127" w:rsidRDefault="00691978" w:rsidP="007E4C38">
            <w:pPr>
              <w:bidi w:val="0"/>
              <w:rPr>
                <w:rFonts w:ascii="Cambria" w:hAnsi="Cambria"/>
              </w:rPr>
            </w:pPr>
            <w:r>
              <w:rPr>
                <w:rFonts w:ascii="Cambria" w:hAnsi="Cambria"/>
              </w:rPr>
              <w:t>Session</w:t>
            </w:r>
            <w:r w:rsidR="009C4922">
              <w:rPr>
                <w:rFonts w:ascii="Cambria" w:hAnsi="Cambria"/>
              </w:rPr>
              <w:t xml:space="preserve"> of</w:t>
            </w:r>
            <w:r w:rsidR="007E4C38" w:rsidRPr="007E4C38">
              <w:rPr>
                <w:rFonts w:ascii="Cambria" w:hAnsi="Cambria"/>
              </w:rPr>
              <w:t xml:space="preserve"> </w:t>
            </w:r>
            <w:r w:rsidR="007E4C38">
              <w:rPr>
                <w:rFonts w:ascii="Cambria" w:hAnsi="Cambria"/>
              </w:rPr>
              <w:t>a</w:t>
            </w:r>
            <w:r w:rsidR="007E4C38" w:rsidRPr="007E4C38">
              <w:rPr>
                <w:rFonts w:ascii="Cambria" w:hAnsi="Cambria"/>
              </w:rPr>
              <w:t xml:space="preserve">ll shooting events of a </w:t>
            </w:r>
            <w:r w:rsidR="007E4C38">
              <w:rPr>
                <w:rFonts w:ascii="Cambria" w:hAnsi="Cambria"/>
              </w:rPr>
              <w:t>warrior</w:t>
            </w:r>
            <w:r w:rsidR="007E4C38" w:rsidRPr="007E4C38">
              <w:rPr>
                <w:rFonts w:ascii="Cambria" w:hAnsi="Cambria"/>
              </w:rPr>
              <w:t xml:space="preserve"> during a runway</w:t>
            </w:r>
            <w:r w:rsidR="007E4C38">
              <w:rPr>
                <w:rFonts w:ascii="Cambria" w:hAnsi="Cambria"/>
              </w:rPr>
              <w:t>, while r</w:t>
            </w:r>
            <w:r w:rsidR="007E4C38" w:rsidRPr="007E4C38">
              <w:rPr>
                <w:rFonts w:ascii="Cambria" w:hAnsi="Cambria"/>
              </w:rPr>
              <w:t>ecord</w:t>
            </w:r>
            <w:r w:rsidR="007E4C38">
              <w:rPr>
                <w:rFonts w:ascii="Cambria" w:hAnsi="Cambria"/>
              </w:rPr>
              <w:t>ing</w:t>
            </w:r>
            <w:r w:rsidR="007E4C38" w:rsidRPr="007E4C38">
              <w:rPr>
                <w:rFonts w:ascii="Cambria" w:hAnsi="Cambria"/>
              </w:rPr>
              <w:t xml:space="preserve"> all events</w:t>
            </w:r>
            <w:r w:rsidR="007E4C38">
              <w:rPr>
                <w:rFonts w:ascii="Cambria" w:hAnsi="Cambria"/>
              </w:rPr>
              <w:t>.</w:t>
            </w:r>
          </w:p>
        </w:tc>
      </w:tr>
      <w:tr w:rsidR="00E202A2" w14:paraId="14BB3AB7" w14:textId="77777777" w:rsidTr="008466CF">
        <w:tc>
          <w:tcPr>
            <w:tcW w:w="1980" w:type="dxa"/>
          </w:tcPr>
          <w:p w14:paraId="174BFD5E" w14:textId="246F0264" w:rsidR="00E202A2" w:rsidRDefault="00E202A2" w:rsidP="008466CF">
            <w:pPr>
              <w:bidi w:val="0"/>
              <w:rPr>
                <w:rFonts w:ascii="Cambria" w:hAnsi="Cambria"/>
              </w:rPr>
            </w:pPr>
            <w:r>
              <w:rPr>
                <w:rFonts w:ascii="Cambria" w:hAnsi="Cambria"/>
              </w:rPr>
              <w:t>Robotics targets</w:t>
            </w:r>
          </w:p>
        </w:tc>
        <w:tc>
          <w:tcPr>
            <w:tcW w:w="6316" w:type="dxa"/>
          </w:tcPr>
          <w:p w14:paraId="5943AFC7" w14:textId="628F23DA" w:rsidR="00E202A2" w:rsidRPr="00E202A2" w:rsidRDefault="00E83214" w:rsidP="007E4C38">
            <w:pPr>
              <w:bidi w:val="0"/>
              <w:rPr>
                <w:rFonts w:ascii="Cambria" w:hAnsi="Cambria"/>
              </w:rPr>
            </w:pPr>
            <w:r w:rsidRPr="00E83214">
              <w:rPr>
                <w:rFonts w:ascii="Cambria" w:hAnsi="Cambria"/>
              </w:rPr>
              <w:t>Motorized</w:t>
            </w:r>
            <w:r w:rsidR="00E202A2">
              <w:rPr>
                <w:rFonts w:ascii="Cambria" w:hAnsi="Cambria"/>
              </w:rPr>
              <w:t xml:space="preserve"> shooting targets with recoil sensor</w:t>
            </w:r>
            <w:r w:rsidR="00003C9C">
              <w:rPr>
                <w:rFonts w:ascii="Cambria" w:hAnsi="Cambria"/>
              </w:rPr>
              <w:t>, micro-controller and transceiver module.</w:t>
            </w:r>
          </w:p>
        </w:tc>
      </w:tr>
    </w:tbl>
    <w:p w14:paraId="1C37DB61" w14:textId="1376FDFF" w:rsidR="00505864" w:rsidRPr="006950E7" w:rsidRDefault="00505864" w:rsidP="00505864">
      <w:pPr>
        <w:bidi w:val="0"/>
        <w:rPr>
          <w:rFonts w:ascii="Cambria" w:hAnsi="Cambria" w:cstheme="majorHAnsi"/>
          <w:lang w:val="en-GB"/>
        </w:rPr>
      </w:pPr>
    </w:p>
    <w:p w14:paraId="6FC2FCB8" w14:textId="77777777" w:rsidR="00D27848" w:rsidRDefault="00D27848" w:rsidP="004A6B55">
      <w:pPr>
        <w:bidi w:val="0"/>
        <w:rPr>
          <w:rFonts w:ascii="Cambria" w:hAnsi="Cambria"/>
          <w:b/>
          <w:bCs/>
          <w:color w:val="0070C0"/>
          <w:sz w:val="28"/>
          <w:szCs w:val="28"/>
        </w:rPr>
      </w:pPr>
    </w:p>
    <w:p w14:paraId="35719050" w14:textId="77777777" w:rsidR="00D27848" w:rsidRDefault="00D27848" w:rsidP="00D27848">
      <w:pPr>
        <w:bidi w:val="0"/>
        <w:rPr>
          <w:rFonts w:ascii="Cambria" w:hAnsi="Cambria"/>
          <w:b/>
          <w:bCs/>
          <w:color w:val="0070C0"/>
          <w:sz w:val="28"/>
          <w:szCs w:val="28"/>
        </w:rPr>
      </w:pPr>
    </w:p>
    <w:p w14:paraId="1DE4E5B3" w14:textId="77777777" w:rsidR="00D27848" w:rsidRDefault="00D27848" w:rsidP="00D27848">
      <w:pPr>
        <w:bidi w:val="0"/>
        <w:rPr>
          <w:rFonts w:ascii="Cambria" w:hAnsi="Cambria"/>
          <w:b/>
          <w:bCs/>
          <w:color w:val="0070C0"/>
          <w:sz w:val="28"/>
          <w:szCs w:val="28"/>
        </w:rPr>
      </w:pPr>
    </w:p>
    <w:p w14:paraId="2833F582" w14:textId="77777777" w:rsidR="00D27848" w:rsidRDefault="00D27848" w:rsidP="00D27848">
      <w:pPr>
        <w:bidi w:val="0"/>
        <w:rPr>
          <w:rFonts w:ascii="Cambria" w:hAnsi="Cambria"/>
          <w:b/>
          <w:bCs/>
          <w:color w:val="0070C0"/>
          <w:sz w:val="28"/>
          <w:szCs w:val="28"/>
        </w:rPr>
      </w:pPr>
    </w:p>
    <w:p w14:paraId="7A189BD8" w14:textId="77777777" w:rsidR="00D27848" w:rsidRDefault="00D27848" w:rsidP="00D27848">
      <w:pPr>
        <w:bidi w:val="0"/>
        <w:rPr>
          <w:rFonts w:ascii="Cambria" w:hAnsi="Cambria"/>
          <w:b/>
          <w:bCs/>
          <w:color w:val="0070C0"/>
          <w:sz w:val="28"/>
          <w:szCs w:val="28"/>
        </w:rPr>
      </w:pPr>
    </w:p>
    <w:p w14:paraId="634AF1BF" w14:textId="77777777" w:rsidR="00D27848" w:rsidRDefault="00D27848" w:rsidP="00D27848">
      <w:pPr>
        <w:bidi w:val="0"/>
        <w:rPr>
          <w:rFonts w:ascii="Cambria" w:hAnsi="Cambria"/>
          <w:b/>
          <w:bCs/>
          <w:color w:val="0070C0"/>
          <w:sz w:val="28"/>
          <w:szCs w:val="28"/>
        </w:rPr>
      </w:pPr>
    </w:p>
    <w:p w14:paraId="3D53290A" w14:textId="77777777" w:rsidR="00D27848" w:rsidRDefault="00D27848" w:rsidP="00D27848">
      <w:pPr>
        <w:bidi w:val="0"/>
        <w:rPr>
          <w:rFonts w:ascii="Cambria" w:hAnsi="Cambria"/>
          <w:b/>
          <w:bCs/>
          <w:color w:val="0070C0"/>
          <w:sz w:val="28"/>
          <w:szCs w:val="28"/>
        </w:rPr>
      </w:pPr>
    </w:p>
    <w:p w14:paraId="3329D8FC" w14:textId="77777777" w:rsidR="00D27848" w:rsidRDefault="00D27848" w:rsidP="00D27848">
      <w:pPr>
        <w:bidi w:val="0"/>
        <w:rPr>
          <w:rFonts w:ascii="Cambria" w:hAnsi="Cambria"/>
          <w:b/>
          <w:bCs/>
          <w:color w:val="0070C0"/>
          <w:sz w:val="28"/>
          <w:szCs w:val="28"/>
        </w:rPr>
      </w:pPr>
    </w:p>
    <w:p w14:paraId="3B7D7BC4" w14:textId="67760054" w:rsidR="004A6B55" w:rsidRDefault="004A6B55" w:rsidP="00D27848">
      <w:pPr>
        <w:bidi w:val="0"/>
        <w:rPr>
          <w:rFonts w:ascii="Cambria" w:hAnsi="Cambria" w:cs="Calibri"/>
          <w:lang w:val="en-GB"/>
        </w:rPr>
      </w:pPr>
      <w:r>
        <w:rPr>
          <w:rFonts w:ascii="Cambria" w:hAnsi="Cambria"/>
          <w:b/>
          <w:bCs/>
          <w:color w:val="0070C0"/>
          <w:sz w:val="28"/>
          <w:szCs w:val="28"/>
        </w:rPr>
        <w:lastRenderedPageBreak/>
        <w:t>2. Market Survey</w:t>
      </w:r>
    </w:p>
    <w:p w14:paraId="5801DBE7" w14:textId="2F8D55F0" w:rsidR="004A6B55" w:rsidRDefault="004A6B55" w:rsidP="004A6B55">
      <w:pPr>
        <w:bidi w:val="0"/>
        <w:rPr>
          <w:rFonts w:ascii="Cambria" w:hAnsi="Cambria" w:cs="Calibri"/>
          <w:lang w:val="en-GB"/>
        </w:rPr>
      </w:pPr>
      <w:r>
        <w:rPr>
          <w:rFonts w:ascii="Cambria" w:hAnsi="Cambria"/>
          <w:b/>
          <w:bCs/>
          <w:color w:val="0070C0"/>
          <w:sz w:val="28"/>
          <w:szCs w:val="28"/>
        </w:rPr>
        <w:t>2.1. Main Goal</w:t>
      </w:r>
    </w:p>
    <w:p w14:paraId="5A5E149E" w14:textId="77777777" w:rsidR="004A6B55" w:rsidRDefault="004A6B55" w:rsidP="004A6B55">
      <w:pPr>
        <w:bidi w:val="0"/>
        <w:rPr>
          <w:rFonts w:ascii="Cambria" w:hAnsi="Cambria" w:cs="Calibri"/>
        </w:rPr>
      </w:pPr>
      <w:r>
        <w:rPr>
          <w:rFonts w:ascii="Cambria" w:hAnsi="Cambria" w:cs="Calibri"/>
          <w:lang w:val="en-GB"/>
        </w:rPr>
        <w:t xml:space="preserve">How unique is the project? How innovating is the project? How exciting is the project? There are a few reasonable major purposes for doing market survey: </w:t>
      </w:r>
    </w:p>
    <w:p w14:paraId="6649DA39" w14:textId="6A2B421B" w:rsidR="004A6B55" w:rsidRDefault="004A6B55" w:rsidP="00C241C6">
      <w:pPr>
        <w:pStyle w:val="ListParagraph"/>
        <w:numPr>
          <w:ilvl w:val="0"/>
          <w:numId w:val="1"/>
        </w:numPr>
        <w:bidi w:val="0"/>
        <w:rPr>
          <w:rFonts w:ascii="Cambria" w:hAnsi="Cambria" w:cs="Calibri"/>
        </w:rPr>
      </w:pPr>
      <w:r>
        <w:rPr>
          <w:rFonts w:ascii="Cambria" w:hAnsi="Cambria" w:cs="Calibri"/>
        </w:rPr>
        <w:t>G</w:t>
      </w:r>
      <w:r w:rsidRPr="00EF0259">
        <w:rPr>
          <w:rFonts w:ascii="Cambria" w:hAnsi="Cambria" w:cs="Calibri"/>
        </w:rPr>
        <w:t>ain critical customer feedback</w:t>
      </w:r>
      <w:r w:rsidR="00C241C6">
        <w:rPr>
          <w:rFonts w:ascii="Cambria" w:hAnsi="Cambria" w:cs="Calibri"/>
        </w:rPr>
        <w:t>.</w:t>
      </w:r>
      <w:r w:rsidRPr="00EF0259">
        <w:rPr>
          <w:rFonts w:ascii="Cambria" w:hAnsi="Cambria" w:cs="Calibri"/>
        </w:rPr>
        <w:t xml:space="preserve"> </w:t>
      </w:r>
    </w:p>
    <w:p w14:paraId="3A459AF8" w14:textId="77777777" w:rsidR="004A6B55" w:rsidRDefault="004A6B55" w:rsidP="004A6B55">
      <w:pPr>
        <w:pStyle w:val="ListParagraph"/>
        <w:numPr>
          <w:ilvl w:val="0"/>
          <w:numId w:val="1"/>
        </w:numPr>
        <w:bidi w:val="0"/>
        <w:rPr>
          <w:rFonts w:ascii="Cambria" w:hAnsi="Cambria" w:cs="Calibri"/>
        </w:rPr>
      </w:pPr>
      <w:r w:rsidRPr="00EF0259">
        <w:rPr>
          <w:rFonts w:ascii="Cambria" w:hAnsi="Cambria" w:cs="Calibri"/>
        </w:rPr>
        <w:t>Understand customer inclination towards purchasing products</w:t>
      </w:r>
      <w:r>
        <w:rPr>
          <w:rFonts w:ascii="Cambria" w:hAnsi="Cambria" w:cs="Calibri"/>
        </w:rPr>
        <w:t>.</w:t>
      </w:r>
    </w:p>
    <w:p w14:paraId="1B56E2E7" w14:textId="77777777" w:rsidR="004A6B55" w:rsidRDefault="004A6B55" w:rsidP="004A6B55">
      <w:pPr>
        <w:pStyle w:val="ListParagraph"/>
        <w:numPr>
          <w:ilvl w:val="0"/>
          <w:numId w:val="1"/>
        </w:numPr>
        <w:bidi w:val="0"/>
        <w:rPr>
          <w:rFonts w:ascii="Cambria" w:hAnsi="Cambria" w:cs="Calibri"/>
        </w:rPr>
      </w:pPr>
      <w:r w:rsidRPr="00EF0259">
        <w:rPr>
          <w:rFonts w:ascii="Cambria" w:hAnsi="Cambria" w:cs="Calibri"/>
        </w:rPr>
        <w:t>Enhance existing products and services</w:t>
      </w:r>
      <w:r>
        <w:rPr>
          <w:rFonts w:ascii="Cambria" w:hAnsi="Cambria" w:cs="Calibri"/>
        </w:rPr>
        <w:t>.</w:t>
      </w:r>
    </w:p>
    <w:p w14:paraId="6F4B8458" w14:textId="77777777" w:rsidR="004A6B55" w:rsidRPr="00EF0259" w:rsidRDefault="004A6B55" w:rsidP="004A6B55">
      <w:pPr>
        <w:pStyle w:val="ListParagraph"/>
        <w:numPr>
          <w:ilvl w:val="0"/>
          <w:numId w:val="1"/>
        </w:numPr>
        <w:bidi w:val="0"/>
        <w:rPr>
          <w:rFonts w:ascii="Cambria" w:hAnsi="Cambria" w:cs="Calibri"/>
        </w:rPr>
      </w:pPr>
      <w:r w:rsidRPr="00EF0259">
        <w:rPr>
          <w:rFonts w:ascii="Cambria" w:hAnsi="Cambria" w:cs="Calibri"/>
        </w:rPr>
        <w:t>Make well-informed business decisions</w:t>
      </w:r>
      <w:r>
        <w:rPr>
          <w:rFonts w:ascii="Cambria" w:hAnsi="Cambria" w:cs="Calibri"/>
        </w:rPr>
        <w:t>.</w:t>
      </w:r>
    </w:p>
    <w:p w14:paraId="3F21084C" w14:textId="41F5D0D9" w:rsidR="004A6B55" w:rsidRPr="007739E7" w:rsidRDefault="004A6B55" w:rsidP="004A6B55">
      <w:pPr>
        <w:bidi w:val="0"/>
        <w:rPr>
          <w:rFonts w:ascii="Cambria" w:hAnsi="Cambria" w:cs="Calibri"/>
          <w:lang w:val="en-GB"/>
        </w:rPr>
      </w:pPr>
      <w:r>
        <w:rPr>
          <w:rFonts w:ascii="Cambria" w:hAnsi="Cambria"/>
          <w:b/>
          <w:bCs/>
          <w:color w:val="0070C0"/>
          <w:sz w:val="28"/>
          <w:szCs w:val="28"/>
        </w:rPr>
        <w:t>2</w:t>
      </w:r>
      <w:r w:rsidRPr="007739E7">
        <w:rPr>
          <w:rFonts w:ascii="Cambria" w:hAnsi="Cambria"/>
          <w:b/>
          <w:bCs/>
          <w:color w:val="0070C0"/>
          <w:sz w:val="28"/>
          <w:szCs w:val="28"/>
        </w:rPr>
        <w:t>.</w:t>
      </w:r>
      <w:r>
        <w:rPr>
          <w:rFonts w:ascii="Cambria" w:hAnsi="Cambria"/>
          <w:b/>
          <w:bCs/>
          <w:color w:val="0070C0"/>
          <w:sz w:val="28"/>
          <w:szCs w:val="28"/>
        </w:rPr>
        <w:t>2</w:t>
      </w:r>
      <w:r w:rsidRPr="007739E7">
        <w:rPr>
          <w:rFonts w:ascii="Cambria" w:hAnsi="Cambria"/>
          <w:b/>
          <w:bCs/>
          <w:color w:val="0070C0"/>
          <w:sz w:val="28"/>
          <w:szCs w:val="28"/>
        </w:rPr>
        <w:t>. Idea Characterization and Formulation</w:t>
      </w:r>
    </w:p>
    <w:p w14:paraId="71482DD6" w14:textId="77777777" w:rsidR="004A6B55" w:rsidRPr="00C407B6" w:rsidRDefault="004A6B55" w:rsidP="004A6B55">
      <w:pPr>
        <w:bidi w:val="0"/>
        <w:rPr>
          <w:rFonts w:ascii="Cambria" w:hAnsi="Cambria" w:cs="Calibri"/>
          <w:lang w:val="en-GB"/>
        </w:rPr>
      </w:pPr>
      <w:r>
        <w:rPr>
          <w:rFonts w:ascii="Cambria" w:hAnsi="Cambria" w:cs="Calibri"/>
          <w:lang w:val="en-GB"/>
        </w:rPr>
        <w:t>SSR product is a</w:t>
      </w:r>
      <w:r w:rsidRPr="00C407B6">
        <w:rPr>
          <w:rFonts w:ascii="Cambria" w:hAnsi="Cambria" w:cs="Calibri"/>
          <w:lang w:val="en-GB"/>
        </w:rPr>
        <w:t xml:space="preserve"> complete product, combining several technological systems</w:t>
      </w:r>
      <w:r>
        <w:rPr>
          <w:rFonts w:ascii="Cambria" w:hAnsi="Cambria" w:cs="Calibri"/>
          <w:lang w:val="en-GB"/>
        </w:rPr>
        <w:t xml:space="preserve">: </w:t>
      </w:r>
      <w:r w:rsidRPr="00C407B6">
        <w:rPr>
          <w:rFonts w:ascii="Cambria" w:hAnsi="Cambria" w:cs="Calibri"/>
          <w:lang w:val="en-GB"/>
        </w:rPr>
        <w:t xml:space="preserve">Hardware and real time system, </w:t>
      </w:r>
      <w:r>
        <w:rPr>
          <w:rFonts w:ascii="Cambria" w:hAnsi="Cambria" w:cs="Calibri"/>
          <w:lang w:val="en-GB"/>
        </w:rPr>
        <w:t>C</w:t>
      </w:r>
      <w:r w:rsidRPr="00C407B6">
        <w:rPr>
          <w:rFonts w:ascii="Cambria" w:hAnsi="Cambria" w:cs="Calibri"/>
          <w:lang w:val="en-GB"/>
        </w:rPr>
        <w:t xml:space="preserve">ommand and control system and </w:t>
      </w:r>
      <w:r>
        <w:rPr>
          <w:rFonts w:ascii="Cambria" w:hAnsi="Cambria" w:cs="Calibri"/>
          <w:lang w:val="en-GB"/>
        </w:rPr>
        <w:t>Data</w:t>
      </w:r>
      <w:r w:rsidRPr="00C407B6">
        <w:rPr>
          <w:rFonts w:ascii="Cambria" w:hAnsi="Cambria" w:cs="Calibri"/>
          <w:lang w:val="en-GB"/>
        </w:rPr>
        <w:t xml:space="preserve"> processing and </w:t>
      </w:r>
      <w:r>
        <w:rPr>
          <w:rFonts w:ascii="Cambria" w:hAnsi="Cambria" w:cs="Calibri"/>
          <w:lang w:val="en-GB"/>
        </w:rPr>
        <w:t>management</w:t>
      </w:r>
      <w:r w:rsidRPr="00C407B6">
        <w:rPr>
          <w:rFonts w:ascii="Cambria" w:hAnsi="Cambria" w:cs="Calibri"/>
          <w:lang w:val="en-GB"/>
        </w:rPr>
        <w:t xml:space="preserve"> system.</w:t>
      </w:r>
      <w:r>
        <w:rPr>
          <w:rFonts w:ascii="Cambria" w:hAnsi="Cambria" w:cs="Calibri"/>
          <w:lang w:val="en-GB"/>
        </w:rPr>
        <w:t xml:space="preserve"> </w:t>
      </w:r>
      <w:r w:rsidRPr="00C407B6">
        <w:rPr>
          <w:rFonts w:ascii="Cambria" w:hAnsi="Cambria" w:cs="Calibri"/>
          <w:lang w:val="en-GB"/>
        </w:rPr>
        <w:t xml:space="preserve">The product is a modular product that can be integrated into any existing </w:t>
      </w:r>
      <w:r>
        <w:rPr>
          <w:rFonts w:ascii="Cambria" w:hAnsi="Cambria" w:cs="Calibri"/>
          <w:lang w:val="en-GB"/>
        </w:rPr>
        <w:t>shooting</w:t>
      </w:r>
      <w:r w:rsidRPr="00C407B6">
        <w:rPr>
          <w:rFonts w:ascii="Cambria" w:hAnsi="Cambria" w:cs="Calibri"/>
          <w:lang w:val="en-GB"/>
        </w:rPr>
        <w:t xml:space="preserve"> range</w:t>
      </w:r>
      <w:r>
        <w:rPr>
          <w:rFonts w:ascii="Cambria" w:hAnsi="Cambria" w:cs="Calibri"/>
          <w:lang w:val="en-GB"/>
        </w:rPr>
        <w:t xml:space="preserve"> </w:t>
      </w:r>
      <w:r w:rsidRPr="00C407B6">
        <w:rPr>
          <w:rFonts w:ascii="Cambria" w:hAnsi="Cambria" w:cs="Calibri"/>
          <w:lang w:val="en-GB"/>
        </w:rPr>
        <w:t xml:space="preserve">without </w:t>
      </w:r>
      <w:r>
        <w:rPr>
          <w:rFonts w:ascii="Cambria" w:hAnsi="Cambria" w:cs="Calibri"/>
          <w:lang w:val="en-GB"/>
        </w:rPr>
        <w:t xml:space="preserve">any </w:t>
      </w:r>
      <w:r w:rsidRPr="00C407B6">
        <w:rPr>
          <w:rFonts w:ascii="Cambria" w:hAnsi="Cambria" w:cs="Calibri"/>
          <w:lang w:val="en-GB"/>
        </w:rPr>
        <w:t>preconditions.</w:t>
      </w:r>
    </w:p>
    <w:p w14:paraId="79136FF6" w14:textId="77777777" w:rsidR="004A6B55" w:rsidRDefault="004A6B55" w:rsidP="004A6B55">
      <w:pPr>
        <w:bidi w:val="0"/>
        <w:rPr>
          <w:rFonts w:ascii="Cambria" w:hAnsi="Cambria" w:cs="Calibri"/>
          <w:lang w:val="en-GB"/>
        </w:rPr>
      </w:pPr>
      <w:r w:rsidRPr="003C696B">
        <w:rPr>
          <w:rFonts w:ascii="Cambria" w:hAnsi="Cambria" w:cs="Calibri"/>
          <w:lang w:val="en-GB"/>
        </w:rPr>
        <w:t xml:space="preserve">The idea of the project is to integrate hardware and software components that are capable of managing, monitoring, controlling, and supervising the preparing </w:t>
      </w:r>
      <w:r>
        <w:rPr>
          <w:rFonts w:ascii="Cambria" w:hAnsi="Cambria" w:cs="Calibri"/>
          <w:lang w:val="en-GB"/>
        </w:rPr>
        <w:t>of warrior</w:t>
      </w:r>
      <w:r w:rsidRPr="003C696B">
        <w:rPr>
          <w:rFonts w:ascii="Cambria" w:hAnsi="Cambria" w:cs="Calibri"/>
          <w:lang w:val="en-GB"/>
        </w:rPr>
        <w:t xml:space="preserve"> shooting </w:t>
      </w:r>
      <w:r>
        <w:rPr>
          <w:rFonts w:ascii="Cambria" w:hAnsi="Cambria" w:cs="Calibri"/>
          <w:lang w:val="en-GB"/>
        </w:rPr>
        <w:t xml:space="preserve">skills </w:t>
      </w:r>
      <w:r w:rsidRPr="003C696B">
        <w:rPr>
          <w:rFonts w:ascii="Cambria" w:hAnsi="Cambria" w:cs="Calibri"/>
          <w:lang w:val="en-GB"/>
        </w:rPr>
        <w:t>process.</w:t>
      </w:r>
    </w:p>
    <w:p w14:paraId="79BB2F11" w14:textId="296E41F2" w:rsidR="004A6B55" w:rsidRDefault="004A6B55" w:rsidP="004A6B55">
      <w:pPr>
        <w:bidi w:val="0"/>
        <w:rPr>
          <w:rFonts w:ascii="Cambria" w:hAnsi="Cambria" w:cs="Calibri"/>
          <w:rtl/>
          <w:lang w:val="en-GB"/>
        </w:rPr>
      </w:pPr>
      <w:r>
        <w:rPr>
          <w:rFonts w:ascii="Cambria" w:hAnsi="Cambria"/>
          <w:b/>
          <w:bCs/>
          <w:color w:val="0070C0"/>
          <w:sz w:val="28"/>
          <w:szCs w:val="28"/>
        </w:rPr>
        <w:t>2</w:t>
      </w:r>
      <w:r w:rsidRPr="007739E7">
        <w:rPr>
          <w:rFonts w:ascii="Cambria" w:hAnsi="Cambria"/>
          <w:b/>
          <w:bCs/>
          <w:color w:val="0070C0"/>
          <w:sz w:val="28"/>
          <w:szCs w:val="28"/>
        </w:rPr>
        <w:t>.</w:t>
      </w:r>
      <w:r>
        <w:rPr>
          <w:rFonts w:ascii="Cambria" w:hAnsi="Cambria"/>
          <w:b/>
          <w:bCs/>
          <w:color w:val="0070C0"/>
          <w:sz w:val="28"/>
          <w:szCs w:val="28"/>
        </w:rPr>
        <w:t>3</w:t>
      </w:r>
      <w:r w:rsidRPr="007739E7">
        <w:rPr>
          <w:rFonts w:ascii="Cambria" w:hAnsi="Cambria"/>
          <w:b/>
          <w:bCs/>
          <w:color w:val="0070C0"/>
          <w:sz w:val="28"/>
          <w:szCs w:val="28"/>
        </w:rPr>
        <w:t xml:space="preserve">. </w:t>
      </w:r>
      <w:r w:rsidRPr="00135129">
        <w:rPr>
          <w:rFonts w:ascii="Cambria" w:hAnsi="Cambria"/>
          <w:b/>
          <w:bCs/>
          <w:color w:val="0070C0"/>
          <w:sz w:val="28"/>
          <w:szCs w:val="28"/>
        </w:rPr>
        <w:t>Target Audience</w:t>
      </w:r>
    </w:p>
    <w:p w14:paraId="1D09A560" w14:textId="77777777" w:rsidR="004A6B55" w:rsidRPr="006A2624" w:rsidRDefault="004A6B55" w:rsidP="004A6B55">
      <w:pPr>
        <w:bidi w:val="0"/>
        <w:rPr>
          <w:rFonts w:ascii="Cambria" w:hAnsi="Cambria" w:cs="Calibri"/>
          <w:lang w:val="en-GB"/>
        </w:rPr>
      </w:pPr>
      <w:r w:rsidRPr="006A2624">
        <w:rPr>
          <w:rFonts w:ascii="Cambria" w:hAnsi="Cambria" w:cs="Calibri"/>
          <w:lang w:val="en-GB"/>
        </w:rPr>
        <w:t>According to the official data of the Ministry of Public Security in Israel today, there are 292,625 civilian weapons. About 157 thousand of which are private weapons. About 130,000 weapons are defined as 'organizational'.</w:t>
      </w:r>
    </w:p>
    <w:p w14:paraId="161A13A4" w14:textId="41B1BA65" w:rsidR="004A6B55" w:rsidRDefault="004A6B55" w:rsidP="004A6B55">
      <w:pPr>
        <w:bidi w:val="0"/>
        <w:rPr>
          <w:rFonts w:ascii="Cambria" w:hAnsi="Cambria" w:cs="Calibri"/>
          <w:lang w:val="en-GB"/>
        </w:rPr>
      </w:pPr>
      <w:r w:rsidRPr="006A2624">
        <w:rPr>
          <w:rFonts w:ascii="Cambria" w:hAnsi="Cambria" w:cs="Calibri"/>
          <w:lang w:val="en-GB"/>
        </w:rPr>
        <w:t>In addition, there are currently more than 50 public and private security ranges, which serve different audiences, including military and general security personnel, security guards, private individuals and amateurs.</w:t>
      </w:r>
      <w:r>
        <w:rPr>
          <w:rFonts w:ascii="Cambria" w:hAnsi="Cambria" w:cs="Calibri"/>
          <w:lang w:val="en-GB"/>
        </w:rPr>
        <w:t xml:space="preserve"> </w:t>
      </w:r>
      <w:r w:rsidRPr="006A2624">
        <w:rPr>
          <w:rFonts w:ascii="Cambria" w:hAnsi="Cambria" w:cs="Calibri"/>
          <w:lang w:val="en-GB"/>
        </w:rPr>
        <w:t xml:space="preserve">Each of the </w:t>
      </w:r>
      <w:r w:rsidR="009827CD" w:rsidRPr="006A2624">
        <w:rPr>
          <w:rFonts w:ascii="Cambria" w:hAnsi="Cambria" w:cs="Calibri"/>
          <w:lang w:val="en-GB"/>
        </w:rPr>
        <w:t>above</w:t>
      </w:r>
      <w:r w:rsidR="009827CD">
        <w:rPr>
          <w:rFonts w:ascii="Cambria" w:hAnsi="Cambria" w:cs="Calibri"/>
          <w:lang w:val="en-GB"/>
        </w:rPr>
        <w:t>-mentioned</w:t>
      </w:r>
      <w:r w:rsidRPr="006A2624">
        <w:rPr>
          <w:rFonts w:ascii="Cambria" w:hAnsi="Cambria" w:cs="Calibri"/>
          <w:lang w:val="en-GB"/>
        </w:rPr>
        <w:t xml:space="preserve"> individuals are required by law to undergo the process of training firearms and even to refresh this skill every few months</w:t>
      </w:r>
      <w:r>
        <w:rPr>
          <w:rFonts w:ascii="Cambria" w:hAnsi="Cambria" w:cs="Calibri"/>
          <w:lang w:val="en-GB"/>
        </w:rPr>
        <w:t>.</w:t>
      </w:r>
    </w:p>
    <w:p w14:paraId="01704429" w14:textId="6D73C79D" w:rsidR="004A6B55" w:rsidRDefault="004A6B55" w:rsidP="004A6B55">
      <w:pPr>
        <w:bidi w:val="0"/>
        <w:rPr>
          <w:rFonts w:ascii="Cambria" w:hAnsi="Cambria" w:cs="Calibri"/>
          <w:lang w:val="en-GB"/>
        </w:rPr>
      </w:pPr>
      <w:r>
        <w:rPr>
          <w:rFonts w:ascii="Cambria" w:hAnsi="Cambria"/>
          <w:b/>
          <w:bCs/>
          <w:color w:val="0070C0"/>
          <w:sz w:val="28"/>
          <w:szCs w:val="28"/>
        </w:rPr>
        <w:t>2</w:t>
      </w:r>
      <w:r w:rsidRPr="007739E7">
        <w:rPr>
          <w:rFonts w:ascii="Cambria" w:hAnsi="Cambria"/>
          <w:b/>
          <w:bCs/>
          <w:color w:val="0070C0"/>
          <w:sz w:val="28"/>
          <w:szCs w:val="28"/>
        </w:rPr>
        <w:t>.</w:t>
      </w:r>
      <w:r>
        <w:rPr>
          <w:rFonts w:ascii="Cambria" w:hAnsi="Cambria"/>
          <w:b/>
          <w:bCs/>
          <w:color w:val="0070C0"/>
          <w:sz w:val="28"/>
          <w:szCs w:val="28"/>
        </w:rPr>
        <w:t>4</w:t>
      </w:r>
      <w:r w:rsidRPr="007739E7">
        <w:rPr>
          <w:rFonts w:ascii="Cambria" w:hAnsi="Cambria"/>
          <w:b/>
          <w:bCs/>
          <w:color w:val="0070C0"/>
          <w:sz w:val="28"/>
          <w:szCs w:val="28"/>
        </w:rPr>
        <w:t xml:space="preserve">. </w:t>
      </w:r>
      <w:r w:rsidRPr="00A03EB4">
        <w:rPr>
          <w:rFonts w:ascii="Cambria" w:hAnsi="Cambria"/>
          <w:b/>
          <w:bCs/>
          <w:color w:val="0070C0"/>
          <w:sz w:val="28"/>
          <w:szCs w:val="28"/>
        </w:rPr>
        <w:t>Findings</w:t>
      </w:r>
    </w:p>
    <w:p w14:paraId="4AF39A9B" w14:textId="469A2459" w:rsidR="004A6B55" w:rsidRDefault="004A6B55" w:rsidP="004A6B55">
      <w:pPr>
        <w:bidi w:val="0"/>
        <w:rPr>
          <w:rFonts w:ascii="Cambria" w:hAnsi="Cambria" w:cs="Calibri"/>
        </w:rPr>
      </w:pPr>
      <w:r>
        <w:rPr>
          <w:rFonts w:ascii="Cambria" w:hAnsi="Cambria"/>
          <w:b/>
          <w:bCs/>
          <w:color w:val="0070C0"/>
          <w:sz w:val="28"/>
          <w:szCs w:val="28"/>
        </w:rPr>
        <w:t>2</w:t>
      </w:r>
      <w:r w:rsidRPr="007739E7">
        <w:rPr>
          <w:rFonts w:ascii="Cambria" w:hAnsi="Cambria"/>
          <w:b/>
          <w:bCs/>
          <w:color w:val="0070C0"/>
          <w:sz w:val="28"/>
          <w:szCs w:val="28"/>
        </w:rPr>
        <w:t>.</w:t>
      </w:r>
      <w:r>
        <w:rPr>
          <w:rFonts w:ascii="Cambria" w:hAnsi="Cambria"/>
          <w:b/>
          <w:bCs/>
          <w:color w:val="0070C0"/>
          <w:sz w:val="28"/>
          <w:szCs w:val="28"/>
        </w:rPr>
        <w:t>4</w:t>
      </w:r>
      <w:r w:rsidRPr="007739E7">
        <w:rPr>
          <w:rFonts w:ascii="Cambria" w:hAnsi="Cambria"/>
          <w:b/>
          <w:bCs/>
          <w:color w:val="0070C0"/>
          <w:sz w:val="28"/>
          <w:szCs w:val="28"/>
        </w:rPr>
        <w:t>.</w:t>
      </w:r>
      <w:r>
        <w:rPr>
          <w:rFonts w:ascii="Cambria" w:hAnsi="Cambria"/>
          <w:b/>
          <w:bCs/>
          <w:color w:val="0070C0"/>
          <w:sz w:val="28"/>
          <w:szCs w:val="28"/>
        </w:rPr>
        <w:t>1. Primary Checks</w:t>
      </w:r>
    </w:p>
    <w:p w14:paraId="7E7F119C" w14:textId="77777777" w:rsidR="004A6B55" w:rsidRPr="00FD615A" w:rsidRDefault="004A6B55" w:rsidP="004A6B55">
      <w:pPr>
        <w:bidi w:val="0"/>
        <w:rPr>
          <w:rFonts w:ascii="Cambria" w:hAnsi="Cambria" w:cs="Calibri"/>
        </w:rPr>
      </w:pPr>
      <w:r w:rsidRPr="00FD615A">
        <w:rPr>
          <w:rFonts w:ascii="Cambria" w:hAnsi="Cambria" w:cs="Calibri"/>
        </w:rPr>
        <w:t>In an initial search for similar products on the market, searches were conducted for several keywords related to the domain:</w:t>
      </w:r>
    </w:p>
    <w:p w14:paraId="6BD38927" w14:textId="77777777" w:rsidR="004A6B55" w:rsidRPr="00FD615A" w:rsidRDefault="004A6B55" w:rsidP="004A6B55">
      <w:pPr>
        <w:bidi w:val="0"/>
        <w:rPr>
          <w:rFonts w:ascii="Cambria" w:hAnsi="Cambria" w:cs="Calibri"/>
        </w:rPr>
      </w:pPr>
      <w:r>
        <w:rPr>
          <w:rFonts w:ascii="Cambria" w:hAnsi="Cambria" w:cs="Calibri"/>
        </w:rPr>
        <w:t>"</w:t>
      </w:r>
      <w:r w:rsidRPr="00FD615A">
        <w:rPr>
          <w:rFonts w:ascii="Cambria" w:hAnsi="Cambria" w:cs="Calibri"/>
        </w:rPr>
        <w:t>Shooting range</w:t>
      </w:r>
      <w:r>
        <w:rPr>
          <w:rFonts w:ascii="Cambria" w:hAnsi="Cambria" w:cs="Calibri"/>
        </w:rPr>
        <w:t>", "S</w:t>
      </w:r>
      <w:r w:rsidRPr="00FD615A">
        <w:rPr>
          <w:rFonts w:ascii="Cambria" w:hAnsi="Cambria" w:cs="Calibri"/>
        </w:rPr>
        <w:t>mart firing range</w:t>
      </w:r>
      <w:r>
        <w:rPr>
          <w:rFonts w:ascii="Cambria" w:hAnsi="Cambria" w:cs="Calibri"/>
        </w:rPr>
        <w:t>", "</w:t>
      </w:r>
      <w:r w:rsidRPr="00FD615A">
        <w:rPr>
          <w:rFonts w:ascii="Cambria" w:hAnsi="Cambria" w:cs="Calibri"/>
        </w:rPr>
        <w:t>Training shooting skills</w:t>
      </w:r>
      <w:r>
        <w:rPr>
          <w:rFonts w:ascii="Cambria" w:hAnsi="Cambria" w:cs="Calibri"/>
        </w:rPr>
        <w:t>", "</w:t>
      </w:r>
      <w:r w:rsidRPr="00FD615A">
        <w:rPr>
          <w:rFonts w:ascii="Cambria" w:hAnsi="Cambria" w:cs="Calibri"/>
        </w:rPr>
        <w:t>Robotic shooting targets</w:t>
      </w:r>
      <w:r>
        <w:rPr>
          <w:rFonts w:ascii="Cambria" w:hAnsi="Cambria" w:cs="Calibri"/>
        </w:rPr>
        <w:t>", "</w:t>
      </w:r>
      <w:r w:rsidRPr="00FD615A">
        <w:rPr>
          <w:rFonts w:ascii="Cambria" w:hAnsi="Cambria" w:cs="Calibri"/>
        </w:rPr>
        <w:t>Measures to assess a fighter's shooting skills</w:t>
      </w:r>
      <w:r>
        <w:rPr>
          <w:rFonts w:ascii="Cambria" w:hAnsi="Cambria" w:cs="Calibri"/>
        </w:rPr>
        <w:t>".</w:t>
      </w:r>
    </w:p>
    <w:p w14:paraId="2D418432" w14:textId="77777777" w:rsidR="004A6B55" w:rsidRPr="00FD615A" w:rsidRDefault="004A6B55" w:rsidP="004A6B55">
      <w:pPr>
        <w:bidi w:val="0"/>
        <w:rPr>
          <w:rFonts w:ascii="Cambria" w:hAnsi="Cambria" w:cs="Calibri"/>
          <w:rtl/>
        </w:rPr>
      </w:pPr>
      <w:r w:rsidRPr="00FD615A">
        <w:rPr>
          <w:rFonts w:ascii="Cambria" w:hAnsi="Cambria" w:cs="Calibri"/>
        </w:rPr>
        <w:t>Each such search presented the first results of similar products, similar systems and training programs that are currently available on the market.</w:t>
      </w:r>
    </w:p>
    <w:p w14:paraId="457942B6" w14:textId="77777777" w:rsidR="004A6B55" w:rsidRDefault="004A6B55" w:rsidP="004A6B55">
      <w:pPr>
        <w:bidi w:val="0"/>
        <w:rPr>
          <w:rFonts w:ascii="Cambria" w:hAnsi="Cambria" w:cs="Calibri"/>
          <w:lang w:val="en-GB"/>
        </w:rPr>
      </w:pPr>
    </w:p>
    <w:p w14:paraId="58012412" w14:textId="77777777" w:rsidR="004A6B55" w:rsidRDefault="004A6B55" w:rsidP="004A6B55">
      <w:pPr>
        <w:bidi w:val="0"/>
        <w:rPr>
          <w:rFonts w:ascii="Cambria" w:hAnsi="Cambria" w:cs="Calibri"/>
          <w:lang w:val="en-GB"/>
        </w:rPr>
      </w:pPr>
    </w:p>
    <w:p w14:paraId="7CC3CBCA" w14:textId="77777777" w:rsidR="00C241C6" w:rsidRDefault="00C241C6" w:rsidP="004A6B55">
      <w:pPr>
        <w:bidi w:val="0"/>
        <w:rPr>
          <w:rFonts w:ascii="Cambria" w:hAnsi="Cambria" w:cs="Calibri"/>
          <w:lang w:val="en-GB"/>
        </w:rPr>
      </w:pPr>
    </w:p>
    <w:p w14:paraId="0CC8A67B" w14:textId="1893E4F8" w:rsidR="004A6B55" w:rsidRDefault="004A6B55" w:rsidP="00C241C6">
      <w:pPr>
        <w:bidi w:val="0"/>
        <w:rPr>
          <w:rFonts w:ascii="Cambria" w:hAnsi="Cambria" w:cs="Calibri"/>
        </w:rPr>
      </w:pPr>
      <w:r>
        <w:rPr>
          <w:rFonts w:ascii="Cambria" w:hAnsi="Cambria"/>
          <w:b/>
          <w:bCs/>
          <w:color w:val="0070C0"/>
          <w:sz w:val="28"/>
          <w:szCs w:val="28"/>
        </w:rPr>
        <w:t>2</w:t>
      </w:r>
      <w:r w:rsidRPr="007739E7">
        <w:rPr>
          <w:rFonts w:ascii="Cambria" w:hAnsi="Cambria"/>
          <w:b/>
          <w:bCs/>
          <w:color w:val="0070C0"/>
          <w:sz w:val="28"/>
          <w:szCs w:val="28"/>
        </w:rPr>
        <w:t>.</w:t>
      </w:r>
      <w:r>
        <w:rPr>
          <w:rFonts w:ascii="Cambria" w:hAnsi="Cambria"/>
          <w:b/>
          <w:bCs/>
          <w:color w:val="0070C0"/>
          <w:sz w:val="28"/>
          <w:szCs w:val="28"/>
        </w:rPr>
        <w:t>4</w:t>
      </w:r>
      <w:r w:rsidRPr="007739E7">
        <w:rPr>
          <w:rFonts w:ascii="Cambria" w:hAnsi="Cambria"/>
          <w:b/>
          <w:bCs/>
          <w:color w:val="0070C0"/>
          <w:sz w:val="28"/>
          <w:szCs w:val="28"/>
        </w:rPr>
        <w:t>.</w:t>
      </w:r>
      <w:r>
        <w:rPr>
          <w:rFonts w:ascii="Cambria" w:hAnsi="Cambria"/>
          <w:b/>
          <w:bCs/>
          <w:color w:val="0070C0"/>
          <w:sz w:val="28"/>
          <w:szCs w:val="28"/>
        </w:rPr>
        <w:t>2. Deeply Checks</w:t>
      </w:r>
    </w:p>
    <w:p w14:paraId="08A770C3" w14:textId="77777777" w:rsidR="004A6B55" w:rsidRPr="00700D7B" w:rsidRDefault="004A6B55" w:rsidP="004A6B55">
      <w:pPr>
        <w:bidi w:val="0"/>
        <w:rPr>
          <w:rFonts w:ascii="Cambria" w:hAnsi="Cambria" w:cs="Calibri"/>
        </w:rPr>
      </w:pPr>
      <w:r w:rsidRPr="00407C04">
        <w:rPr>
          <w:rFonts w:ascii="Cambria" w:hAnsi="Cambria" w:cs="Calibri"/>
          <w:b/>
          <w:bCs/>
          <w:sz w:val="24"/>
          <w:szCs w:val="24"/>
        </w:rPr>
        <w:t>A.</w:t>
      </w:r>
      <w:r w:rsidRPr="00407C04">
        <w:rPr>
          <w:rFonts w:ascii="Cambria" w:hAnsi="Cambria" w:cs="Calibri"/>
          <w:sz w:val="24"/>
          <w:szCs w:val="24"/>
        </w:rPr>
        <w:t xml:space="preserve"> </w:t>
      </w:r>
      <w:r w:rsidRPr="00700D7B">
        <w:rPr>
          <w:rFonts w:ascii="Cambria" w:hAnsi="Cambria" w:cs="Calibri"/>
        </w:rPr>
        <w:t xml:space="preserve">As part of an examination of relevancy, I went to see a shooting range, watched his conduct and spoke with shooting </w:t>
      </w:r>
      <w:r>
        <w:rPr>
          <w:rFonts w:ascii="Cambria" w:hAnsi="Cambria" w:cs="Calibri"/>
        </w:rPr>
        <w:t>guides</w:t>
      </w:r>
      <w:r w:rsidRPr="00700D7B">
        <w:rPr>
          <w:rFonts w:ascii="Cambria" w:hAnsi="Cambria" w:cs="Calibri"/>
        </w:rPr>
        <w:t>.</w:t>
      </w:r>
    </w:p>
    <w:p w14:paraId="1A9DA589" w14:textId="67B5E2A1" w:rsidR="004A6B55" w:rsidRPr="00700D7B" w:rsidRDefault="004A6B55" w:rsidP="004A6B55">
      <w:pPr>
        <w:bidi w:val="0"/>
        <w:rPr>
          <w:rFonts w:ascii="Cambria" w:hAnsi="Cambria" w:cs="Calibri"/>
        </w:rPr>
      </w:pPr>
      <w:r w:rsidRPr="00700D7B">
        <w:rPr>
          <w:rFonts w:ascii="Cambria" w:hAnsi="Cambria" w:cs="Calibri"/>
        </w:rPr>
        <w:t xml:space="preserve">According to the findings, today a shooting range scenario includes a track structure that </w:t>
      </w:r>
      <w:r>
        <w:rPr>
          <w:rFonts w:ascii="Cambria" w:hAnsi="Cambria" w:cs="Calibri"/>
        </w:rPr>
        <w:t xml:space="preserve">changes </w:t>
      </w:r>
      <w:r w:rsidRPr="00700D7B">
        <w:rPr>
          <w:rFonts w:ascii="Cambria" w:hAnsi="Cambria" w:cs="Calibri"/>
        </w:rPr>
        <w:t xml:space="preserve">between the firing </w:t>
      </w:r>
      <w:r>
        <w:rPr>
          <w:rFonts w:ascii="Cambria" w:hAnsi="Cambria" w:cs="Calibri"/>
        </w:rPr>
        <w:t>sessions</w:t>
      </w:r>
      <w:r w:rsidRPr="00700D7B">
        <w:rPr>
          <w:rFonts w:ascii="Cambria" w:hAnsi="Cambria" w:cs="Calibri"/>
        </w:rPr>
        <w:t xml:space="preserve"> and adapted to the training type. The targets of the shooting are human figures standing in different places in the arena.</w:t>
      </w:r>
      <w:r>
        <w:rPr>
          <w:rFonts w:ascii="Cambria" w:hAnsi="Cambria" w:cs="Calibri"/>
        </w:rPr>
        <w:t xml:space="preserve"> </w:t>
      </w:r>
      <w:r w:rsidRPr="00700D7B">
        <w:rPr>
          <w:rFonts w:ascii="Cambria" w:hAnsi="Cambria" w:cs="Calibri"/>
        </w:rPr>
        <w:t xml:space="preserve">During the shooting scenario, the coach follows the warrior's steps and measures time </w:t>
      </w:r>
      <w:r w:rsidRPr="009827CD">
        <w:rPr>
          <w:rFonts w:ascii="Cambria" w:hAnsi="Cambria" w:cs="Calibri"/>
        </w:rPr>
        <w:t>manually</w:t>
      </w:r>
      <w:r w:rsidR="009827CD">
        <w:rPr>
          <w:rStyle w:val="Hyperlink"/>
          <w:rFonts w:ascii="Cambria" w:hAnsi="Cambria" w:cs="Calibri"/>
          <w:u w:val="none"/>
        </w:rPr>
        <w:t xml:space="preserve">. </w:t>
      </w:r>
      <w:hyperlink r:id="rId13" w:history="1">
        <w:r w:rsidR="009827CD" w:rsidRPr="009827CD">
          <w:rPr>
            <w:rStyle w:val="Hyperlink"/>
            <w:rFonts w:ascii="Cambria" w:hAnsi="Cambria" w:cs="Calibri"/>
          </w:rPr>
          <w:t>link</w:t>
        </w:r>
      </w:hyperlink>
    </w:p>
    <w:tbl>
      <w:tblPr>
        <w:tblStyle w:val="GridTable1Light"/>
        <w:tblpPr w:leftFromText="180" w:rightFromText="180" w:vertAnchor="text" w:horzAnchor="margin" w:tblpY="-49"/>
        <w:tblW w:w="0" w:type="auto"/>
        <w:tblLook w:val="04A0" w:firstRow="1" w:lastRow="0" w:firstColumn="1" w:lastColumn="0" w:noHBand="0" w:noVBand="1"/>
      </w:tblPr>
      <w:tblGrid>
        <w:gridCol w:w="4675"/>
        <w:gridCol w:w="4675"/>
      </w:tblGrid>
      <w:tr w:rsidR="004A6B55" w14:paraId="35CE1A20" w14:textId="77777777" w:rsidTr="003F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E43131" w14:textId="77777777" w:rsidR="004A6B55" w:rsidRPr="00407C04" w:rsidRDefault="004A6B55" w:rsidP="003F1437">
            <w:pPr>
              <w:bidi w:val="0"/>
              <w:rPr>
                <w:rFonts w:ascii="Cambria" w:hAnsi="Cambria" w:cs="Calibri"/>
              </w:rPr>
            </w:pPr>
            <w:r w:rsidRPr="00407C04">
              <w:rPr>
                <w:rFonts w:ascii="Cambria" w:hAnsi="Cambria" w:cs="Calibri"/>
              </w:rPr>
              <w:t>Advantages</w:t>
            </w:r>
          </w:p>
        </w:tc>
        <w:tc>
          <w:tcPr>
            <w:tcW w:w="4675" w:type="dxa"/>
          </w:tcPr>
          <w:p w14:paraId="493FF606" w14:textId="77777777" w:rsidR="004A6B55" w:rsidRPr="00407C04" w:rsidRDefault="004A6B55" w:rsidP="003F1437">
            <w:pPr>
              <w:bidi w:val="0"/>
              <w:cnfStyle w:val="100000000000" w:firstRow="1"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Disadvantages</w:t>
            </w:r>
          </w:p>
        </w:tc>
      </w:tr>
      <w:tr w:rsidR="004A6B55" w14:paraId="39466F28"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3ECCFE37" w14:textId="77777777" w:rsidR="004A6B55" w:rsidRPr="00407C04" w:rsidRDefault="004A6B55" w:rsidP="003F1437">
            <w:pPr>
              <w:bidi w:val="0"/>
              <w:rPr>
                <w:rFonts w:ascii="Cambria" w:hAnsi="Cambria" w:cs="Calibri"/>
                <w:b w:val="0"/>
                <w:bCs w:val="0"/>
              </w:rPr>
            </w:pPr>
            <w:r w:rsidRPr="00407C04">
              <w:rPr>
                <w:rFonts w:ascii="Cambria" w:hAnsi="Cambria" w:cs="Calibri"/>
                <w:b w:val="0"/>
                <w:bCs w:val="0"/>
              </w:rPr>
              <w:t>Follow-up by the guide</w:t>
            </w:r>
          </w:p>
        </w:tc>
        <w:tc>
          <w:tcPr>
            <w:tcW w:w="4675" w:type="dxa"/>
          </w:tcPr>
          <w:p w14:paraId="59414D7C"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Poor documentation capability</w:t>
            </w:r>
          </w:p>
        </w:tc>
      </w:tr>
      <w:tr w:rsidR="004A6B55" w14:paraId="79B9FEB3"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5E231497" w14:textId="77777777" w:rsidR="004A6B55" w:rsidRPr="00407C04" w:rsidRDefault="004A6B55" w:rsidP="003F1437">
            <w:pPr>
              <w:bidi w:val="0"/>
              <w:rPr>
                <w:rFonts w:ascii="Cambria" w:hAnsi="Cambria" w:cs="Calibri"/>
                <w:b w:val="0"/>
                <w:bCs w:val="0"/>
              </w:rPr>
            </w:pPr>
            <w:r w:rsidRPr="00407C04">
              <w:rPr>
                <w:rFonts w:ascii="Cambria" w:hAnsi="Cambria" w:cs="Calibri"/>
                <w:b w:val="0"/>
                <w:bCs w:val="0"/>
              </w:rPr>
              <w:t>A quick change of the shooting range</w:t>
            </w:r>
          </w:p>
        </w:tc>
        <w:tc>
          <w:tcPr>
            <w:tcW w:w="4675" w:type="dxa"/>
          </w:tcPr>
          <w:p w14:paraId="02D9D481"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Time measurement is not accurate</w:t>
            </w:r>
          </w:p>
        </w:tc>
      </w:tr>
      <w:tr w:rsidR="004A6B55" w14:paraId="7B5CC4A3"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6F6D0ED0" w14:textId="77777777" w:rsidR="004A6B55" w:rsidRPr="00407C04" w:rsidRDefault="004A6B55" w:rsidP="003F1437">
            <w:pPr>
              <w:bidi w:val="0"/>
              <w:rPr>
                <w:rFonts w:ascii="Cambria" w:hAnsi="Cambria" w:cs="Calibri"/>
                <w:b w:val="0"/>
                <w:bCs w:val="0"/>
              </w:rPr>
            </w:pPr>
            <w:r w:rsidRPr="00407C04">
              <w:rPr>
                <w:rFonts w:ascii="Cambria" w:hAnsi="Cambria" w:cs="Calibri"/>
                <w:b w:val="0"/>
                <w:bCs w:val="0"/>
              </w:rPr>
              <w:t>Regardless of technology</w:t>
            </w:r>
          </w:p>
        </w:tc>
        <w:tc>
          <w:tcPr>
            <w:tcW w:w="4675" w:type="dxa"/>
          </w:tcPr>
          <w:p w14:paraId="45DE4729"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Involvement of many people</w:t>
            </w:r>
          </w:p>
        </w:tc>
      </w:tr>
      <w:tr w:rsidR="004A6B55" w14:paraId="724C7E39"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30F08BC4" w14:textId="77777777" w:rsidR="004A6B55" w:rsidRPr="00407C04" w:rsidRDefault="004A6B55" w:rsidP="003F1437">
            <w:pPr>
              <w:bidi w:val="0"/>
              <w:rPr>
                <w:rFonts w:ascii="Cambria" w:hAnsi="Cambria" w:cs="Calibri"/>
              </w:rPr>
            </w:pPr>
          </w:p>
        </w:tc>
        <w:tc>
          <w:tcPr>
            <w:tcW w:w="4675" w:type="dxa"/>
          </w:tcPr>
          <w:p w14:paraId="172E9D12"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Pr>
                <w:rFonts w:ascii="Cambria" w:hAnsi="Cambria" w:cs="Calibri"/>
              </w:rPr>
              <w:t>R</w:t>
            </w:r>
            <w:r w:rsidRPr="00407C04">
              <w:rPr>
                <w:rFonts w:ascii="Cambria" w:hAnsi="Cambria" w:cs="Calibri"/>
              </w:rPr>
              <w:t>eports</w:t>
            </w:r>
            <w:r>
              <w:rPr>
                <w:rFonts w:ascii="Cambria" w:hAnsi="Cambria" w:cs="Calibri"/>
              </w:rPr>
              <w:t xml:space="preserve"> are</w:t>
            </w:r>
            <w:r w:rsidRPr="00407C04">
              <w:rPr>
                <w:rFonts w:ascii="Cambria" w:hAnsi="Cambria" w:cs="Calibri"/>
              </w:rPr>
              <w:t xml:space="preserve"> following up by written forms</w:t>
            </w:r>
          </w:p>
        </w:tc>
      </w:tr>
    </w:tbl>
    <w:p w14:paraId="7B9343DE" w14:textId="77777777" w:rsidR="004A6B55" w:rsidRDefault="004A6B55" w:rsidP="004A6B55">
      <w:pPr>
        <w:bidi w:val="0"/>
        <w:rPr>
          <w:rFonts w:ascii="Cambria" w:hAnsi="Cambria" w:cs="Calibri"/>
          <w:b/>
          <w:bCs/>
        </w:rPr>
      </w:pPr>
    </w:p>
    <w:p w14:paraId="5B9FA2E5" w14:textId="5ABA489D" w:rsidR="004A6B55" w:rsidRDefault="004A6B55" w:rsidP="004A6B55">
      <w:pPr>
        <w:bidi w:val="0"/>
        <w:rPr>
          <w:rFonts w:ascii="Cambria" w:hAnsi="Cambria" w:cs="Calibri"/>
        </w:rPr>
      </w:pPr>
      <w:r w:rsidRPr="00F118AF">
        <w:rPr>
          <w:rFonts w:ascii="Cambria" w:hAnsi="Cambria" w:cs="Calibri"/>
          <w:b/>
          <w:bCs/>
          <w:sz w:val="24"/>
          <w:szCs w:val="24"/>
        </w:rPr>
        <w:t>B.</w:t>
      </w:r>
      <w:r>
        <w:rPr>
          <w:rFonts w:ascii="Cambria" w:hAnsi="Cambria" w:cs="Calibri"/>
          <w:b/>
          <w:bCs/>
          <w:sz w:val="24"/>
          <w:szCs w:val="24"/>
        </w:rPr>
        <w:t xml:space="preserve"> </w:t>
      </w:r>
      <w:r>
        <w:rPr>
          <w:rFonts w:ascii="Cambria" w:hAnsi="Cambria" w:cs="Calibri"/>
        </w:rPr>
        <w:t xml:space="preserve">Robotics targets, </w:t>
      </w:r>
      <w:r w:rsidRPr="00C62BBF">
        <w:rPr>
          <w:rFonts w:ascii="Cambria" w:hAnsi="Cambria" w:cs="Calibri"/>
        </w:rPr>
        <w:t xml:space="preserve">I watched a video showing shooting practice at a </w:t>
      </w:r>
      <w:r>
        <w:rPr>
          <w:rFonts w:ascii="Cambria" w:hAnsi="Cambria" w:cs="Calibri"/>
        </w:rPr>
        <w:t>shooting</w:t>
      </w:r>
      <w:r w:rsidRPr="00C62BBF">
        <w:rPr>
          <w:rFonts w:ascii="Cambria" w:hAnsi="Cambria" w:cs="Calibri"/>
        </w:rPr>
        <w:t xml:space="preserve"> range with a robotic target driving randomly across the range.</w:t>
      </w:r>
      <w:r>
        <w:rPr>
          <w:rFonts w:ascii="Cambria" w:hAnsi="Cambria" w:cs="Calibri"/>
        </w:rPr>
        <w:t xml:space="preserve"> </w:t>
      </w:r>
      <w:r w:rsidRPr="00C62BBF">
        <w:rPr>
          <w:rFonts w:ascii="Cambria" w:hAnsi="Cambria" w:cs="Calibri"/>
        </w:rPr>
        <w:t>The warrior must deal with moving targets.</w:t>
      </w:r>
      <w:r>
        <w:rPr>
          <w:rFonts w:ascii="Cambria" w:hAnsi="Cambria" w:cs="Calibri"/>
        </w:rPr>
        <w:t xml:space="preserve"> </w:t>
      </w:r>
      <w:hyperlink r:id="rId14" w:history="1">
        <w:r w:rsidR="009827CD">
          <w:rPr>
            <w:rStyle w:val="Hyperlink"/>
            <w:rFonts w:ascii="Cambria" w:hAnsi="Cambria" w:cs="Calibri"/>
          </w:rPr>
          <w:t>link</w:t>
        </w:r>
      </w:hyperlink>
    </w:p>
    <w:tbl>
      <w:tblPr>
        <w:tblStyle w:val="GridTable1Light"/>
        <w:tblpPr w:leftFromText="180" w:rightFromText="180" w:vertAnchor="text" w:horzAnchor="margin" w:tblpY="-49"/>
        <w:tblW w:w="0" w:type="auto"/>
        <w:tblLook w:val="04A0" w:firstRow="1" w:lastRow="0" w:firstColumn="1" w:lastColumn="0" w:noHBand="0" w:noVBand="1"/>
      </w:tblPr>
      <w:tblGrid>
        <w:gridCol w:w="4675"/>
        <w:gridCol w:w="4675"/>
      </w:tblGrid>
      <w:tr w:rsidR="004A6B55" w14:paraId="230773D0" w14:textId="77777777" w:rsidTr="003F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38FFCA" w14:textId="77777777" w:rsidR="004A6B55" w:rsidRPr="00407C04" w:rsidRDefault="004A6B55" w:rsidP="003F1437">
            <w:pPr>
              <w:bidi w:val="0"/>
              <w:rPr>
                <w:rFonts w:ascii="Cambria" w:hAnsi="Cambria" w:cs="Calibri"/>
              </w:rPr>
            </w:pPr>
            <w:r w:rsidRPr="00407C04">
              <w:rPr>
                <w:rFonts w:ascii="Cambria" w:hAnsi="Cambria" w:cs="Calibri"/>
              </w:rPr>
              <w:t>Advantages</w:t>
            </w:r>
          </w:p>
        </w:tc>
        <w:tc>
          <w:tcPr>
            <w:tcW w:w="4675" w:type="dxa"/>
          </w:tcPr>
          <w:p w14:paraId="23B99EA2" w14:textId="77777777" w:rsidR="004A6B55" w:rsidRPr="00407C04" w:rsidRDefault="004A6B55" w:rsidP="003F1437">
            <w:pPr>
              <w:bidi w:val="0"/>
              <w:cnfStyle w:val="100000000000" w:firstRow="1"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Disadvantages</w:t>
            </w:r>
          </w:p>
        </w:tc>
      </w:tr>
      <w:tr w:rsidR="004A6B55" w14:paraId="77513208"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6FF2A68F" w14:textId="77777777" w:rsidR="004A6B55" w:rsidRPr="00407C04" w:rsidRDefault="004A6B55" w:rsidP="003F1437">
            <w:pPr>
              <w:bidi w:val="0"/>
              <w:rPr>
                <w:rFonts w:ascii="Cambria" w:hAnsi="Cambria" w:cs="Calibri"/>
                <w:b w:val="0"/>
                <w:bCs w:val="0"/>
              </w:rPr>
            </w:pPr>
            <w:r w:rsidRPr="00CC1A6B">
              <w:rPr>
                <w:rFonts w:ascii="Cambria" w:hAnsi="Cambria" w:cs="Calibri"/>
                <w:b w:val="0"/>
                <w:bCs w:val="0"/>
              </w:rPr>
              <w:t>Illustration of moving objects</w:t>
            </w:r>
          </w:p>
        </w:tc>
        <w:tc>
          <w:tcPr>
            <w:tcW w:w="4675" w:type="dxa"/>
          </w:tcPr>
          <w:p w14:paraId="4AECBE66"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CC1A6B">
              <w:rPr>
                <w:rFonts w:ascii="Cambria" w:hAnsi="Cambria" w:cs="Calibri"/>
              </w:rPr>
              <w:t>High financial investment</w:t>
            </w:r>
          </w:p>
        </w:tc>
      </w:tr>
      <w:tr w:rsidR="004A6B55" w14:paraId="15D328D0"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00F95B17" w14:textId="77777777" w:rsidR="004A6B55" w:rsidRPr="00407C04" w:rsidRDefault="004A6B55" w:rsidP="003F1437">
            <w:pPr>
              <w:bidi w:val="0"/>
              <w:rPr>
                <w:rFonts w:ascii="Cambria" w:hAnsi="Cambria" w:cs="Calibri"/>
                <w:b w:val="0"/>
                <w:bCs w:val="0"/>
              </w:rPr>
            </w:pPr>
            <w:r w:rsidRPr="00CC1A6B">
              <w:rPr>
                <w:rFonts w:ascii="Cambria" w:hAnsi="Cambria" w:cs="Calibri"/>
                <w:b w:val="0"/>
                <w:bCs w:val="0"/>
              </w:rPr>
              <w:t>Improved response times</w:t>
            </w:r>
          </w:p>
        </w:tc>
        <w:tc>
          <w:tcPr>
            <w:tcW w:w="4675" w:type="dxa"/>
          </w:tcPr>
          <w:p w14:paraId="79283055"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CC1A6B">
              <w:rPr>
                <w:rFonts w:ascii="Cambria" w:hAnsi="Cambria" w:cs="Calibri"/>
              </w:rPr>
              <w:t>Feedback of shooting hits as the warrior sees fit.</w:t>
            </w:r>
          </w:p>
        </w:tc>
      </w:tr>
      <w:tr w:rsidR="004A6B55" w14:paraId="7D325C9C"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60D18336" w14:textId="77777777" w:rsidR="004A6B55" w:rsidRPr="00407C04" w:rsidRDefault="004A6B55" w:rsidP="003F1437">
            <w:pPr>
              <w:bidi w:val="0"/>
              <w:rPr>
                <w:rFonts w:ascii="Cambria" w:hAnsi="Cambria" w:cs="Calibri"/>
                <w:b w:val="0"/>
                <w:bCs w:val="0"/>
                <w:rtl/>
              </w:rPr>
            </w:pPr>
          </w:p>
        </w:tc>
        <w:tc>
          <w:tcPr>
            <w:tcW w:w="4675" w:type="dxa"/>
          </w:tcPr>
          <w:p w14:paraId="60A38BAD"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CC1A6B">
              <w:rPr>
                <w:rFonts w:ascii="Cambria" w:hAnsi="Cambria" w:cs="Calibri"/>
              </w:rPr>
              <w:t>Manual time measurements</w:t>
            </w:r>
          </w:p>
        </w:tc>
      </w:tr>
    </w:tbl>
    <w:p w14:paraId="1017DB0A" w14:textId="77777777" w:rsidR="004A6B55" w:rsidRDefault="004A6B55" w:rsidP="004A6B55">
      <w:pPr>
        <w:bidi w:val="0"/>
        <w:rPr>
          <w:rFonts w:ascii="Cambria" w:hAnsi="Cambria" w:cs="Calibri"/>
        </w:rPr>
      </w:pPr>
    </w:p>
    <w:p w14:paraId="7E3AC69A" w14:textId="77777777" w:rsidR="004A6B55" w:rsidRPr="00E41682" w:rsidRDefault="004A6B55" w:rsidP="004A6B55">
      <w:pPr>
        <w:bidi w:val="0"/>
        <w:rPr>
          <w:rFonts w:ascii="Cambria" w:hAnsi="Cambria" w:cs="Calibri"/>
        </w:rPr>
      </w:pPr>
      <w:r w:rsidRPr="00E41682">
        <w:rPr>
          <w:rFonts w:ascii="Cambria" w:hAnsi="Cambria" w:cs="Calibri"/>
          <w:b/>
          <w:bCs/>
          <w:sz w:val="24"/>
          <w:szCs w:val="24"/>
        </w:rPr>
        <w:t xml:space="preserve">C. </w:t>
      </w:r>
      <w:r>
        <w:rPr>
          <w:rFonts w:ascii="Cambria" w:hAnsi="Cambria" w:cs="Calibri"/>
        </w:rPr>
        <w:t xml:space="preserve"> A </w:t>
      </w:r>
      <w:r w:rsidRPr="004878DC">
        <w:rPr>
          <w:rFonts w:ascii="Cambria" w:hAnsi="Cambria" w:cs="Calibri"/>
        </w:rPr>
        <w:t xml:space="preserve">laser </w:t>
      </w:r>
      <w:r>
        <w:rPr>
          <w:rFonts w:ascii="Cambria" w:hAnsi="Cambria" w:cs="Calibri"/>
        </w:rPr>
        <w:t>shooting</w:t>
      </w:r>
      <w:r w:rsidRPr="004878DC">
        <w:rPr>
          <w:rFonts w:ascii="Cambria" w:hAnsi="Cambria" w:cs="Calibri"/>
        </w:rPr>
        <w:t xml:space="preserve"> range</w:t>
      </w:r>
      <w:r>
        <w:rPr>
          <w:rFonts w:ascii="Cambria" w:hAnsi="Cambria" w:cs="Calibri"/>
        </w:rPr>
        <w:t>, t</w:t>
      </w:r>
      <w:r w:rsidRPr="004878DC">
        <w:rPr>
          <w:rFonts w:ascii="Cambria" w:hAnsi="Cambria" w:cs="Calibri"/>
        </w:rPr>
        <w:t>he warrior grips a weapon-like shape and directs it towards the targets that absorb the laser beam. If the laser beam hits the target announce.</w:t>
      </w:r>
      <w:r>
        <w:rPr>
          <w:rFonts w:ascii="Cambria" w:hAnsi="Cambria" w:cs="Calibri"/>
        </w:rPr>
        <w:t xml:space="preserve"> </w:t>
      </w:r>
      <w:r w:rsidRPr="003D5E7A">
        <w:rPr>
          <w:rFonts w:ascii="Cambria" w:hAnsi="Cambria" w:cs="Calibri"/>
        </w:rPr>
        <w:t>Laser ranges can be found in urban areas</w:t>
      </w:r>
      <w:r>
        <w:rPr>
          <w:rFonts w:ascii="Cambria" w:hAnsi="Cambria" w:cs="Calibri"/>
        </w:rPr>
        <w:t>.</w:t>
      </w:r>
    </w:p>
    <w:tbl>
      <w:tblPr>
        <w:tblStyle w:val="GridTable1Light"/>
        <w:tblpPr w:leftFromText="180" w:rightFromText="180" w:vertAnchor="text" w:horzAnchor="margin" w:tblpY="-49"/>
        <w:tblW w:w="0" w:type="auto"/>
        <w:tblLook w:val="04A0" w:firstRow="1" w:lastRow="0" w:firstColumn="1" w:lastColumn="0" w:noHBand="0" w:noVBand="1"/>
      </w:tblPr>
      <w:tblGrid>
        <w:gridCol w:w="4675"/>
        <w:gridCol w:w="4675"/>
      </w:tblGrid>
      <w:tr w:rsidR="004A6B55" w14:paraId="47F5720E" w14:textId="77777777" w:rsidTr="003F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1F616" w14:textId="77777777" w:rsidR="004A6B55" w:rsidRPr="00407C04" w:rsidRDefault="004A6B55" w:rsidP="003F1437">
            <w:pPr>
              <w:bidi w:val="0"/>
              <w:rPr>
                <w:rFonts w:ascii="Cambria" w:hAnsi="Cambria" w:cs="Calibri"/>
              </w:rPr>
            </w:pPr>
            <w:r w:rsidRPr="00407C04">
              <w:rPr>
                <w:rFonts w:ascii="Cambria" w:hAnsi="Cambria" w:cs="Calibri"/>
              </w:rPr>
              <w:t>Advantages</w:t>
            </w:r>
          </w:p>
        </w:tc>
        <w:tc>
          <w:tcPr>
            <w:tcW w:w="4675" w:type="dxa"/>
          </w:tcPr>
          <w:p w14:paraId="0AAA7274" w14:textId="77777777" w:rsidR="004A6B55" w:rsidRPr="00407C04" w:rsidRDefault="004A6B55" w:rsidP="003F1437">
            <w:pPr>
              <w:bidi w:val="0"/>
              <w:cnfStyle w:val="100000000000" w:firstRow="1"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Disadvantages</w:t>
            </w:r>
          </w:p>
        </w:tc>
      </w:tr>
      <w:tr w:rsidR="004A6B55" w14:paraId="4BF174FC"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2E25597B" w14:textId="77777777" w:rsidR="004A6B55" w:rsidRPr="00407C04" w:rsidRDefault="004A6B55" w:rsidP="003F1437">
            <w:pPr>
              <w:bidi w:val="0"/>
              <w:rPr>
                <w:rFonts w:ascii="Cambria" w:hAnsi="Cambria" w:cs="Calibri"/>
                <w:b w:val="0"/>
                <w:bCs w:val="0"/>
              </w:rPr>
            </w:pPr>
            <w:r w:rsidRPr="00101ADD">
              <w:rPr>
                <w:rFonts w:ascii="Cambria" w:hAnsi="Cambria" w:cs="Calibri"/>
                <w:b w:val="0"/>
                <w:bCs w:val="0"/>
              </w:rPr>
              <w:t>Clean, quiet and does not require the maintenance of weapons and ammunition</w:t>
            </w:r>
          </w:p>
        </w:tc>
        <w:tc>
          <w:tcPr>
            <w:tcW w:w="4675" w:type="dxa"/>
          </w:tcPr>
          <w:p w14:paraId="69E687B7"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CC1A6B">
              <w:rPr>
                <w:rFonts w:ascii="Cambria" w:hAnsi="Cambria" w:cs="Calibri"/>
              </w:rPr>
              <w:t>High financial investment</w:t>
            </w:r>
          </w:p>
        </w:tc>
      </w:tr>
      <w:tr w:rsidR="004A6B55" w14:paraId="59E702B8"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0921CAE8" w14:textId="77777777" w:rsidR="004A6B55" w:rsidRPr="00407C04" w:rsidRDefault="004A6B55" w:rsidP="003F1437">
            <w:pPr>
              <w:bidi w:val="0"/>
              <w:rPr>
                <w:rFonts w:ascii="Cambria" w:hAnsi="Cambria" w:cs="Calibri"/>
                <w:b w:val="0"/>
                <w:bCs w:val="0"/>
              </w:rPr>
            </w:pPr>
            <w:r w:rsidRPr="00101ADD">
              <w:rPr>
                <w:rFonts w:ascii="Cambria" w:hAnsi="Cambria" w:cs="Calibri"/>
                <w:b w:val="0"/>
                <w:bCs w:val="0"/>
              </w:rPr>
              <w:t>Has a quick feedback system</w:t>
            </w:r>
          </w:p>
        </w:tc>
        <w:tc>
          <w:tcPr>
            <w:tcW w:w="4675" w:type="dxa"/>
          </w:tcPr>
          <w:p w14:paraId="7071D436"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E1525D">
              <w:rPr>
                <w:rFonts w:ascii="Cambria" w:hAnsi="Cambria" w:cs="Calibri"/>
              </w:rPr>
              <w:t>Does not simulate a real shooting scenario, without recoil and without a sense of possession of weapons</w:t>
            </w:r>
          </w:p>
        </w:tc>
      </w:tr>
      <w:tr w:rsidR="004A6B55" w14:paraId="1AA5E2C7"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0E60244A" w14:textId="77777777" w:rsidR="004A6B55" w:rsidRPr="00856EEE" w:rsidRDefault="004A6B55" w:rsidP="003F1437">
            <w:pPr>
              <w:bidi w:val="0"/>
              <w:rPr>
                <w:rFonts w:ascii="Cambria" w:hAnsi="Cambria" w:cs="Calibri"/>
                <w:b w:val="0"/>
                <w:bCs w:val="0"/>
              </w:rPr>
            </w:pPr>
            <w:r w:rsidRPr="00856EEE">
              <w:rPr>
                <w:rFonts w:ascii="Cambria" w:hAnsi="Cambria" w:cs="Calibri"/>
                <w:b w:val="0"/>
                <w:bCs w:val="0"/>
              </w:rPr>
              <w:t>Laser ranges can be set up in city areas</w:t>
            </w:r>
          </w:p>
        </w:tc>
        <w:tc>
          <w:tcPr>
            <w:tcW w:w="4675" w:type="dxa"/>
          </w:tcPr>
          <w:p w14:paraId="195CDD63"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Pr>
                <w:rFonts w:ascii="Cambria" w:hAnsi="Cambria" w:cs="Calibri"/>
              </w:rPr>
              <w:t>D</w:t>
            </w:r>
            <w:r w:rsidRPr="001F43CB">
              <w:rPr>
                <w:rFonts w:ascii="Cambria" w:hAnsi="Cambria" w:cs="Calibri"/>
              </w:rPr>
              <w:t>oes not examine the warrior under stress or distress</w:t>
            </w:r>
            <w:r>
              <w:rPr>
                <w:rFonts w:ascii="Cambria" w:hAnsi="Cambria" w:cs="Calibri"/>
              </w:rPr>
              <w:t>.</w:t>
            </w:r>
          </w:p>
        </w:tc>
      </w:tr>
    </w:tbl>
    <w:p w14:paraId="68F9AE87" w14:textId="77777777" w:rsidR="004A6B55" w:rsidRDefault="004A6B55" w:rsidP="004A6B55">
      <w:pPr>
        <w:bidi w:val="0"/>
        <w:rPr>
          <w:rFonts w:ascii="Cambria" w:hAnsi="Cambria" w:cs="Calibri"/>
        </w:rPr>
      </w:pPr>
    </w:p>
    <w:p w14:paraId="4DA960C3" w14:textId="77777777" w:rsidR="004A6B55" w:rsidRDefault="004A6B55" w:rsidP="004A6B55">
      <w:pPr>
        <w:bidi w:val="0"/>
        <w:rPr>
          <w:rFonts w:ascii="Cambria" w:hAnsi="Cambria" w:cs="Calibri"/>
          <w:b/>
          <w:bCs/>
          <w:sz w:val="24"/>
          <w:szCs w:val="24"/>
        </w:rPr>
      </w:pPr>
    </w:p>
    <w:p w14:paraId="75F1EC02" w14:textId="77777777" w:rsidR="004A6B55" w:rsidRDefault="004A6B55" w:rsidP="004A6B55">
      <w:pPr>
        <w:bidi w:val="0"/>
        <w:rPr>
          <w:rFonts w:ascii="Cambria" w:hAnsi="Cambria" w:cs="Calibri"/>
          <w:b/>
          <w:bCs/>
          <w:sz w:val="24"/>
          <w:szCs w:val="24"/>
        </w:rPr>
      </w:pPr>
    </w:p>
    <w:p w14:paraId="5CF7FA64" w14:textId="77777777" w:rsidR="004A6B55" w:rsidRDefault="004A6B55" w:rsidP="004A6B55">
      <w:pPr>
        <w:bidi w:val="0"/>
        <w:rPr>
          <w:rFonts w:ascii="Cambria" w:hAnsi="Cambria" w:cs="Calibri"/>
          <w:b/>
          <w:bCs/>
          <w:sz w:val="24"/>
          <w:szCs w:val="24"/>
        </w:rPr>
      </w:pPr>
    </w:p>
    <w:p w14:paraId="304DBD4C" w14:textId="77777777" w:rsidR="004A6B55" w:rsidRPr="00A83A44" w:rsidRDefault="004A6B55" w:rsidP="004A6B55">
      <w:pPr>
        <w:bidi w:val="0"/>
        <w:rPr>
          <w:rFonts w:ascii="Cambria" w:hAnsi="Cambria"/>
        </w:rPr>
      </w:pPr>
      <w:r w:rsidRPr="00501EB9">
        <w:rPr>
          <w:rFonts w:ascii="Cambria" w:hAnsi="Cambria" w:cs="Calibri"/>
          <w:b/>
          <w:bCs/>
          <w:sz w:val="24"/>
          <w:szCs w:val="24"/>
        </w:rPr>
        <w:lastRenderedPageBreak/>
        <w:t xml:space="preserve">D. </w:t>
      </w:r>
      <w:r w:rsidRPr="00A83A44">
        <w:rPr>
          <w:rFonts w:ascii="Cambria" w:hAnsi="Cambria"/>
        </w:rPr>
        <w:t xml:space="preserve">kit of a range of shooting targets capable of identifying </w:t>
      </w:r>
      <w:r>
        <w:rPr>
          <w:rFonts w:ascii="Cambria" w:hAnsi="Cambria"/>
        </w:rPr>
        <w:t>shots hit</w:t>
      </w:r>
      <w:r w:rsidRPr="00A83A44">
        <w:rPr>
          <w:rFonts w:ascii="Cambria" w:hAnsi="Cambria"/>
        </w:rPr>
        <w:t xml:space="preserve"> and transmitting </w:t>
      </w:r>
      <w:r>
        <w:rPr>
          <w:rFonts w:ascii="Cambria" w:hAnsi="Cambria"/>
        </w:rPr>
        <w:t>data</w:t>
      </w:r>
      <w:r w:rsidRPr="00A83A44">
        <w:rPr>
          <w:rFonts w:ascii="Cambria" w:hAnsi="Cambria"/>
        </w:rPr>
        <w:t xml:space="preserve"> to a nearby docking station.</w:t>
      </w:r>
    </w:p>
    <w:p w14:paraId="3163E6D3" w14:textId="1ECBD964" w:rsidR="004A6B55" w:rsidRPr="001F43CB" w:rsidRDefault="004A6B55" w:rsidP="004A6B55">
      <w:pPr>
        <w:bidi w:val="0"/>
        <w:rPr>
          <w:rFonts w:ascii="Cambria" w:hAnsi="Cambria"/>
        </w:rPr>
      </w:pPr>
      <w:r w:rsidRPr="00A83A44">
        <w:rPr>
          <w:rFonts w:ascii="Cambria" w:hAnsi="Cambria"/>
        </w:rPr>
        <w:t xml:space="preserve">The docking station allows </w:t>
      </w:r>
      <w:r>
        <w:rPr>
          <w:rFonts w:ascii="Cambria" w:hAnsi="Cambria"/>
        </w:rPr>
        <w:t>the warrior</w:t>
      </w:r>
      <w:r w:rsidRPr="00A83A44">
        <w:rPr>
          <w:rFonts w:ascii="Cambria" w:hAnsi="Cambria"/>
        </w:rPr>
        <w:t xml:space="preserve"> to </w:t>
      </w:r>
      <w:r>
        <w:rPr>
          <w:rFonts w:ascii="Cambria" w:hAnsi="Cambria"/>
        </w:rPr>
        <w:t>watch</w:t>
      </w:r>
      <w:r w:rsidRPr="00A83A44">
        <w:rPr>
          <w:rFonts w:ascii="Cambria" w:hAnsi="Cambria"/>
        </w:rPr>
        <w:t xml:space="preserve"> and </w:t>
      </w:r>
      <w:r>
        <w:rPr>
          <w:rFonts w:ascii="Cambria" w:hAnsi="Cambria"/>
        </w:rPr>
        <w:t>processing</w:t>
      </w:r>
      <w:r w:rsidRPr="00A83A44">
        <w:rPr>
          <w:rFonts w:ascii="Cambria" w:hAnsi="Cambria"/>
        </w:rPr>
        <w:t xml:space="preserve"> the </w:t>
      </w:r>
      <w:r>
        <w:rPr>
          <w:rFonts w:ascii="Cambria" w:hAnsi="Cambria"/>
        </w:rPr>
        <w:t>shooting</w:t>
      </w:r>
      <w:r w:rsidRPr="00A83A44">
        <w:rPr>
          <w:rFonts w:ascii="Cambria" w:hAnsi="Cambria"/>
        </w:rPr>
        <w:t xml:space="preserve"> data in a dedicated application</w:t>
      </w:r>
      <w:r>
        <w:rPr>
          <w:rFonts w:ascii="Cambria" w:hAnsi="Cambria"/>
        </w:rPr>
        <w:t xml:space="preserve">. </w:t>
      </w:r>
      <w:hyperlink r:id="rId15" w:history="1">
        <w:r w:rsidR="009827CD">
          <w:rPr>
            <w:rStyle w:val="Hyperlink"/>
            <w:rFonts w:ascii="Cambria" w:hAnsi="Cambria"/>
            <w:u w:val="none"/>
          </w:rPr>
          <w:t>link</w:t>
        </w:r>
      </w:hyperlink>
    </w:p>
    <w:tbl>
      <w:tblPr>
        <w:tblStyle w:val="GridTable1Light"/>
        <w:tblpPr w:leftFromText="180" w:rightFromText="180" w:vertAnchor="text" w:horzAnchor="margin" w:tblpY="-49"/>
        <w:tblW w:w="0" w:type="auto"/>
        <w:tblLook w:val="04A0" w:firstRow="1" w:lastRow="0" w:firstColumn="1" w:lastColumn="0" w:noHBand="0" w:noVBand="1"/>
      </w:tblPr>
      <w:tblGrid>
        <w:gridCol w:w="4675"/>
        <w:gridCol w:w="4675"/>
      </w:tblGrid>
      <w:tr w:rsidR="004A6B55" w14:paraId="3E7124DC" w14:textId="77777777" w:rsidTr="003F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9AFACD" w14:textId="77777777" w:rsidR="004A6B55" w:rsidRPr="00407C04" w:rsidRDefault="004A6B55" w:rsidP="003F1437">
            <w:pPr>
              <w:bidi w:val="0"/>
              <w:rPr>
                <w:rFonts w:ascii="Cambria" w:hAnsi="Cambria" w:cs="Calibri"/>
              </w:rPr>
            </w:pPr>
            <w:r w:rsidRPr="00407C04">
              <w:rPr>
                <w:rFonts w:ascii="Cambria" w:hAnsi="Cambria" w:cs="Calibri"/>
              </w:rPr>
              <w:t>Advantages</w:t>
            </w:r>
          </w:p>
        </w:tc>
        <w:tc>
          <w:tcPr>
            <w:tcW w:w="4675" w:type="dxa"/>
          </w:tcPr>
          <w:p w14:paraId="3494759F" w14:textId="77777777" w:rsidR="004A6B55" w:rsidRPr="00407C04" w:rsidRDefault="004A6B55" w:rsidP="003F1437">
            <w:pPr>
              <w:bidi w:val="0"/>
              <w:cnfStyle w:val="100000000000" w:firstRow="1"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Disadvantages</w:t>
            </w:r>
          </w:p>
        </w:tc>
      </w:tr>
      <w:tr w:rsidR="004A6B55" w14:paraId="6EF8BA3F"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159FEC6F" w14:textId="77777777" w:rsidR="004A6B55" w:rsidRPr="00407C04" w:rsidRDefault="004A6B55" w:rsidP="003F1437">
            <w:pPr>
              <w:bidi w:val="0"/>
              <w:rPr>
                <w:rFonts w:ascii="Cambria" w:hAnsi="Cambria" w:cs="Calibri"/>
                <w:b w:val="0"/>
                <w:bCs w:val="0"/>
              </w:rPr>
            </w:pPr>
            <w:r w:rsidRPr="00C97E3A">
              <w:rPr>
                <w:rFonts w:ascii="Cambria" w:hAnsi="Cambria" w:cs="Calibri"/>
                <w:b w:val="0"/>
                <w:bCs w:val="0"/>
              </w:rPr>
              <w:t>Multiple-threat and judgmental exercises</w:t>
            </w:r>
            <w:r>
              <w:rPr>
                <w:rFonts w:ascii="Cambria" w:hAnsi="Cambria" w:cs="Calibri"/>
                <w:b w:val="0"/>
                <w:bCs w:val="0"/>
              </w:rPr>
              <w:t>.</w:t>
            </w:r>
          </w:p>
        </w:tc>
        <w:tc>
          <w:tcPr>
            <w:tcW w:w="4675" w:type="dxa"/>
          </w:tcPr>
          <w:p w14:paraId="333E1001"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Pr>
                <w:rFonts w:ascii="Cambria" w:hAnsi="Cambria" w:cs="Calibri"/>
              </w:rPr>
              <w:t>Come as a kit, not a modular system.</w:t>
            </w:r>
          </w:p>
        </w:tc>
      </w:tr>
      <w:tr w:rsidR="004A6B55" w14:paraId="2DEB1FED"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570DF274" w14:textId="77777777" w:rsidR="004A6B55" w:rsidRPr="00407C04" w:rsidRDefault="004A6B55" w:rsidP="003F1437">
            <w:pPr>
              <w:bidi w:val="0"/>
              <w:rPr>
                <w:rFonts w:ascii="Cambria" w:hAnsi="Cambria" w:cs="Calibri"/>
                <w:b w:val="0"/>
                <w:bCs w:val="0"/>
              </w:rPr>
            </w:pPr>
            <w:r>
              <w:rPr>
                <w:rFonts w:ascii="Cambria" w:hAnsi="Cambria" w:cs="Calibri"/>
                <w:b w:val="0"/>
                <w:bCs w:val="0"/>
              </w:rPr>
              <w:t>Driven from mobile phone.</w:t>
            </w:r>
          </w:p>
        </w:tc>
        <w:tc>
          <w:tcPr>
            <w:tcW w:w="4675" w:type="dxa"/>
          </w:tcPr>
          <w:p w14:paraId="4D1B37D0" w14:textId="77777777" w:rsidR="004A6B55" w:rsidRPr="00AA0C30"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w:t>
            </w:r>
            <w:r w:rsidRPr="00AA0C30">
              <w:rPr>
                <w:rFonts w:ascii="Cambria" w:hAnsi="Cambria"/>
              </w:rPr>
              <w:t xml:space="preserve">nability to compare many </w:t>
            </w:r>
            <w:r>
              <w:rPr>
                <w:rFonts w:ascii="Cambria" w:hAnsi="Cambria"/>
              </w:rPr>
              <w:t>shoot sessions</w:t>
            </w:r>
          </w:p>
          <w:p w14:paraId="28390114" w14:textId="77777777" w:rsidR="004A6B55" w:rsidRPr="00AA0C30"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rPr>
            </w:pPr>
            <w:r w:rsidRPr="00AA0C30">
              <w:rPr>
                <w:rFonts w:ascii="Cambria" w:hAnsi="Cambria"/>
              </w:rPr>
              <w:t xml:space="preserve">among many </w:t>
            </w:r>
            <w:r>
              <w:rPr>
                <w:rFonts w:ascii="Cambria" w:hAnsi="Cambria"/>
              </w:rPr>
              <w:t>warriors.</w:t>
            </w:r>
          </w:p>
        </w:tc>
      </w:tr>
      <w:tr w:rsidR="004A6B55" w14:paraId="0A0EA61D"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3034A1C3" w14:textId="77777777" w:rsidR="004A6B55" w:rsidRPr="00856EEE" w:rsidRDefault="004A6B55" w:rsidP="003F1437">
            <w:pPr>
              <w:bidi w:val="0"/>
              <w:rPr>
                <w:rFonts w:ascii="Cambria" w:hAnsi="Cambria" w:cs="Calibri"/>
                <w:b w:val="0"/>
                <w:bCs w:val="0"/>
              </w:rPr>
            </w:pPr>
            <w:r w:rsidRPr="00045EAC">
              <w:rPr>
                <w:rFonts w:ascii="Cambria" w:hAnsi="Cambria" w:cs="Calibri"/>
                <w:b w:val="0"/>
                <w:bCs w:val="0"/>
              </w:rPr>
              <w:t>Automate scoring</w:t>
            </w:r>
            <w:r>
              <w:rPr>
                <w:rFonts w:ascii="Cambria" w:hAnsi="Cambria" w:cs="Calibri"/>
                <w:b w:val="0"/>
                <w:bCs w:val="0"/>
              </w:rPr>
              <w:t>.</w:t>
            </w:r>
          </w:p>
        </w:tc>
        <w:tc>
          <w:tcPr>
            <w:tcW w:w="4675" w:type="dxa"/>
          </w:tcPr>
          <w:p w14:paraId="6E2E876F" w14:textId="77777777" w:rsidR="004A6B55" w:rsidRPr="005C1036"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rPr>
            </w:pPr>
            <w:r w:rsidRPr="005C1036">
              <w:rPr>
                <w:rFonts w:ascii="Cambria" w:hAnsi="Cambria" w:cs="Calibri"/>
              </w:rPr>
              <w:t>The movement of the warrior cannot be identified</w:t>
            </w:r>
            <w:r>
              <w:rPr>
                <w:rFonts w:ascii="Cambria" w:hAnsi="Cambria"/>
              </w:rPr>
              <w:t>.</w:t>
            </w:r>
          </w:p>
        </w:tc>
      </w:tr>
      <w:tr w:rsidR="004A6B55" w14:paraId="13CA1351"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6F075284" w14:textId="77777777" w:rsidR="004A6B55" w:rsidRPr="00045EAC" w:rsidRDefault="004A6B55" w:rsidP="003F1437">
            <w:pPr>
              <w:bidi w:val="0"/>
              <w:rPr>
                <w:rFonts w:ascii="Cambria" w:hAnsi="Cambria" w:cs="Calibri"/>
                <w:b w:val="0"/>
                <w:bCs w:val="0"/>
              </w:rPr>
            </w:pPr>
          </w:p>
        </w:tc>
        <w:tc>
          <w:tcPr>
            <w:tcW w:w="4675" w:type="dxa"/>
          </w:tcPr>
          <w:p w14:paraId="06F583B3" w14:textId="77777777" w:rsidR="004A6B55" w:rsidRPr="005C1036"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Pr>
                <w:rFonts w:ascii="Cambria" w:hAnsi="Cambria" w:cs="Calibri"/>
              </w:rPr>
              <w:t>Im</w:t>
            </w:r>
            <w:r w:rsidRPr="005C1036">
              <w:rPr>
                <w:rFonts w:ascii="Cambria" w:hAnsi="Cambria" w:cs="Calibri"/>
              </w:rPr>
              <w:t xml:space="preserve">possible to adapt shooting </w:t>
            </w:r>
            <w:r>
              <w:rPr>
                <w:rFonts w:ascii="Cambria" w:hAnsi="Cambria" w:cs="Calibri"/>
              </w:rPr>
              <w:t xml:space="preserve">tracks </w:t>
            </w:r>
            <w:r w:rsidRPr="005C1036">
              <w:rPr>
                <w:rFonts w:ascii="Cambria" w:hAnsi="Cambria" w:cs="Calibri"/>
              </w:rPr>
              <w:t xml:space="preserve">to a </w:t>
            </w:r>
            <w:r>
              <w:rPr>
                <w:rFonts w:ascii="Cambria" w:hAnsi="Cambria" w:cs="Calibri"/>
              </w:rPr>
              <w:t>warrior.</w:t>
            </w:r>
          </w:p>
        </w:tc>
      </w:tr>
    </w:tbl>
    <w:p w14:paraId="4A53C120" w14:textId="77777777" w:rsidR="004A6B55" w:rsidRPr="00C97E3A" w:rsidRDefault="004A6B55" w:rsidP="004A6B55">
      <w:pPr>
        <w:bidi w:val="0"/>
        <w:rPr>
          <w:rFonts w:ascii="Cambria" w:hAnsi="Cambria" w:cs="Calibri"/>
        </w:rPr>
      </w:pPr>
    </w:p>
    <w:p w14:paraId="0A24B308" w14:textId="59201DE6" w:rsidR="004A6B55" w:rsidRDefault="004A6B55" w:rsidP="004A6B55">
      <w:pPr>
        <w:bidi w:val="0"/>
        <w:rPr>
          <w:rFonts w:ascii="Cambria" w:hAnsi="Cambria" w:cs="Calibri"/>
        </w:rPr>
      </w:pPr>
      <w:r>
        <w:rPr>
          <w:rFonts w:ascii="Cambria" w:hAnsi="Cambria"/>
          <w:b/>
          <w:bCs/>
          <w:color w:val="0070C0"/>
          <w:sz w:val="28"/>
          <w:szCs w:val="28"/>
        </w:rPr>
        <w:t xml:space="preserve">2.5. </w:t>
      </w:r>
      <w:r w:rsidRPr="008A38AD">
        <w:rPr>
          <w:rFonts w:ascii="Cambria" w:hAnsi="Cambria"/>
          <w:b/>
          <w:bCs/>
          <w:color w:val="0070C0"/>
          <w:sz w:val="28"/>
          <w:szCs w:val="28"/>
        </w:rPr>
        <w:t xml:space="preserve">Efficiency </w:t>
      </w:r>
      <w:r>
        <w:rPr>
          <w:rFonts w:ascii="Cambria" w:hAnsi="Cambria"/>
          <w:b/>
          <w:bCs/>
          <w:color w:val="0070C0"/>
          <w:sz w:val="28"/>
          <w:szCs w:val="28"/>
        </w:rPr>
        <w:t xml:space="preserve">and </w:t>
      </w:r>
      <w:r w:rsidRPr="008A38AD">
        <w:rPr>
          <w:rFonts w:ascii="Cambria" w:hAnsi="Cambria"/>
          <w:b/>
          <w:bCs/>
          <w:color w:val="0070C0"/>
          <w:sz w:val="28"/>
          <w:szCs w:val="28"/>
        </w:rPr>
        <w:t>Impact</w:t>
      </w:r>
    </w:p>
    <w:p w14:paraId="3CF4FB8B" w14:textId="77777777" w:rsidR="004A6B55" w:rsidRPr="003E03CC" w:rsidRDefault="004A6B55" w:rsidP="004A6B55">
      <w:pPr>
        <w:bidi w:val="0"/>
        <w:rPr>
          <w:rFonts w:ascii="Cambria" w:hAnsi="Cambria"/>
          <w:rtl/>
        </w:rPr>
      </w:pPr>
      <w:r w:rsidRPr="006950E7">
        <w:rPr>
          <w:rFonts w:ascii="Cambria" w:hAnsi="Cambria" w:cstheme="majorHAnsi"/>
        </w:rPr>
        <w:t>A smart shooting range with robotic targets and motion sensors, which are autonomously controlled according to various predetermined plans.</w:t>
      </w:r>
      <w:r>
        <w:rPr>
          <w:rFonts w:ascii="Cambria" w:hAnsi="Cambria" w:cstheme="majorHAnsi"/>
        </w:rPr>
        <w:t xml:space="preserve"> </w:t>
      </w:r>
      <w:r w:rsidRPr="006950E7">
        <w:rPr>
          <w:rFonts w:ascii="Cambria" w:hAnsi="Cambria" w:cstheme="majorHAnsi"/>
        </w:rPr>
        <w:t xml:space="preserve">In addition, a command and control application will be added, with the ability </w:t>
      </w:r>
      <w:r>
        <w:rPr>
          <w:rFonts w:ascii="Cambria" w:hAnsi="Cambria" w:cstheme="majorHAnsi"/>
        </w:rPr>
        <w:t>of</w:t>
      </w:r>
      <w:r w:rsidRPr="006950E7">
        <w:rPr>
          <w:rFonts w:ascii="Cambria" w:hAnsi="Cambria" w:cstheme="majorHAnsi"/>
        </w:rPr>
        <w:t xml:space="preserve"> process</w:t>
      </w:r>
      <w:r>
        <w:rPr>
          <w:rFonts w:ascii="Cambria" w:hAnsi="Cambria" w:cstheme="majorHAnsi"/>
        </w:rPr>
        <w:t>ing</w:t>
      </w:r>
      <w:r w:rsidRPr="006950E7">
        <w:rPr>
          <w:rFonts w:ascii="Cambria" w:hAnsi="Cambria" w:cstheme="majorHAnsi"/>
        </w:rPr>
        <w:t xml:space="preserve"> and </w:t>
      </w:r>
      <w:r>
        <w:rPr>
          <w:rFonts w:ascii="Cambria" w:hAnsi="Cambria" w:cstheme="majorHAnsi"/>
        </w:rPr>
        <w:t>managing</w:t>
      </w:r>
      <w:r w:rsidRPr="006950E7">
        <w:rPr>
          <w:rFonts w:ascii="Cambria" w:hAnsi="Cambria" w:cstheme="majorHAnsi"/>
        </w:rPr>
        <w:t xml:space="preserve"> data, calculation of speeds and times, statistical calculations and issuing reports.</w:t>
      </w:r>
      <w:r>
        <w:rPr>
          <w:rFonts w:ascii="Cambria" w:hAnsi="Cambria"/>
        </w:rPr>
        <w:t xml:space="preserve"> SSR</w:t>
      </w:r>
      <w:r w:rsidRPr="003E03CC">
        <w:rPr>
          <w:rFonts w:ascii="Cambria" w:hAnsi="Cambria"/>
        </w:rPr>
        <w:t xml:space="preserve"> system, which includes 3 different systems, capable of </w:t>
      </w:r>
      <w:r>
        <w:rPr>
          <w:rFonts w:ascii="Cambria" w:hAnsi="Cambria"/>
        </w:rPr>
        <w:t>"</w:t>
      </w:r>
      <w:r w:rsidRPr="003E03CC">
        <w:rPr>
          <w:rFonts w:ascii="Cambria" w:hAnsi="Cambria"/>
        </w:rPr>
        <w:t>talking</w:t>
      </w:r>
      <w:r>
        <w:rPr>
          <w:rFonts w:ascii="Cambria" w:hAnsi="Cambria"/>
        </w:rPr>
        <w:t>"</w:t>
      </w:r>
      <w:r w:rsidRPr="003E03CC">
        <w:rPr>
          <w:rFonts w:ascii="Cambria" w:hAnsi="Cambria"/>
        </w:rPr>
        <w:t xml:space="preserve"> among them, will serve as the </w:t>
      </w:r>
      <w:r>
        <w:rPr>
          <w:rFonts w:ascii="Cambria" w:hAnsi="Cambria"/>
        </w:rPr>
        <w:t xml:space="preserve">infrastructure </w:t>
      </w:r>
      <w:r w:rsidRPr="003E03CC">
        <w:rPr>
          <w:rFonts w:ascii="Cambria" w:hAnsi="Cambria"/>
        </w:rPr>
        <w:t xml:space="preserve">for the entire process of training the </w:t>
      </w:r>
      <w:r>
        <w:rPr>
          <w:rFonts w:ascii="Cambria" w:hAnsi="Cambria"/>
        </w:rPr>
        <w:t>warrior</w:t>
      </w:r>
      <w:r w:rsidRPr="003E03CC">
        <w:rPr>
          <w:rFonts w:ascii="Cambria" w:hAnsi="Cambria"/>
        </w:rPr>
        <w:t xml:space="preserve"> in the most efficient and best manner.</w:t>
      </w:r>
      <w:r>
        <w:rPr>
          <w:rFonts w:ascii="Cambria" w:hAnsi="Cambria"/>
        </w:rPr>
        <w:t xml:space="preserve"> </w:t>
      </w:r>
      <w:r w:rsidRPr="003E03CC">
        <w:rPr>
          <w:rFonts w:ascii="Cambria" w:hAnsi="Cambria"/>
        </w:rPr>
        <w:t xml:space="preserve">The system provides a solution to the main problems that exist today in the field, and makes the </w:t>
      </w:r>
      <w:r>
        <w:rPr>
          <w:rFonts w:ascii="Cambria" w:hAnsi="Cambria"/>
        </w:rPr>
        <w:t xml:space="preserve">shooting </w:t>
      </w:r>
      <w:r w:rsidRPr="003E03CC">
        <w:rPr>
          <w:rFonts w:ascii="Cambria" w:hAnsi="Cambria"/>
        </w:rPr>
        <w:t>range</w:t>
      </w:r>
      <w:r>
        <w:rPr>
          <w:rFonts w:ascii="Cambria" w:hAnsi="Cambria"/>
        </w:rPr>
        <w:t xml:space="preserve"> "smart"</w:t>
      </w:r>
      <w:r w:rsidRPr="003E03CC">
        <w:rPr>
          <w:rFonts w:ascii="Cambria" w:hAnsi="Cambria"/>
        </w:rPr>
        <w:t>, accessible and dynamic.</w:t>
      </w:r>
      <w:r>
        <w:rPr>
          <w:rFonts w:ascii="Cambria" w:hAnsi="Cambria"/>
        </w:rPr>
        <w:t xml:space="preserve"> SSR</w:t>
      </w:r>
      <w:r w:rsidRPr="003E03CC">
        <w:rPr>
          <w:rFonts w:ascii="Cambria" w:hAnsi="Cambria"/>
        </w:rPr>
        <w:t xml:space="preserve"> </w:t>
      </w:r>
      <w:r>
        <w:rPr>
          <w:rFonts w:ascii="Cambria" w:hAnsi="Cambria"/>
        </w:rPr>
        <w:t>tackles</w:t>
      </w:r>
      <w:r w:rsidRPr="003E03CC">
        <w:rPr>
          <w:rFonts w:ascii="Cambria" w:hAnsi="Cambria"/>
        </w:rPr>
        <w:t xml:space="preserve"> most of </w:t>
      </w:r>
      <w:r>
        <w:rPr>
          <w:rFonts w:ascii="Cambria" w:hAnsi="Cambria"/>
        </w:rPr>
        <w:t>all</w:t>
      </w:r>
      <w:r w:rsidRPr="003E03CC">
        <w:rPr>
          <w:rFonts w:ascii="Cambria" w:hAnsi="Cambria"/>
        </w:rPr>
        <w:t xml:space="preserve"> disadvantages mentioned above</w:t>
      </w:r>
      <w:r>
        <w:rPr>
          <w:rFonts w:ascii="Cambria" w:hAnsi="Cambria"/>
        </w:rPr>
        <w:t>.</w:t>
      </w:r>
    </w:p>
    <w:p w14:paraId="1D62E1D5" w14:textId="77777777" w:rsidR="004A6B55" w:rsidRPr="003E03CC" w:rsidRDefault="004A6B55" w:rsidP="004A6B55">
      <w:pPr>
        <w:bidi w:val="0"/>
        <w:rPr>
          <w:rFonts w:ascii="Cambria" w:hAnsi="Cambria"/>
        </w:rPr>
      </w:pPr>
      <w:r>
        <w:rPr>
          <w:rFonts w:ascii="Cambria" w:hAnsi="Cambria"/>
        </w:rPr>
        <w:t>SSR</w:t>
      </w:r>
      <w:r w:rsidRPr="003E03CC">
        <w:rPr>
          <w:rFonts w:ascii="Cambria" w:hAnsi="Cambria"/>
        </w:rPr>
        <w:t xml:space="preserve"> will respond to a wide target audience </w:t>
      </w:r>
      <w:r>
        <w:rPr>
          <w:rFonts w:ascii="Cambria" w:hAnsi="Cambria"/>
        </w:rPr>
        <w:t xml:space="preserve">that required </w:t>
      </w:r>
      <w:r w:rsidRPr="006931A9">
        <w:rPr>
          <w:rFonts w:ascii="Cambria" w:hAnsi="Cambria"/>
        </w:rPr>
        <w:t>repetitive</w:t>
      </w:r>
      <w:r w:rsidRPr="003E03CC">
        <w:rPr>
          <w:rFonts w:ascii="Cambria" w:hAnsi="Cambria"/>
        </w:rPr>
        <w:t xml:space="preserve"> training services</w:t>
      </w:r>
      <w:r>
        <w:rPr>
          <w:rFonts w:ascii="Cambria" w:hAnsi="Cambria"/>
        </w:rPr>
        <w:t xml:space="preserve"> and</w:t>
      </w:r>
      <w:r w:rsidRPr="003E03CC">
        <w:rPr>
          <w:rFonts w:ascii="Cambria" w:hAnsi="Cambria"/>
        </w:rPr>
        <w:t xml:space="preserve"> </w:t>
      </w:r>
      <w:proofErr w:type="gramStart"/>
      <w:r w:rsidRPr="003E03CC">
        <w:rPr>
          <w:rFonts w:ascii="Cambria" w:hAnsi="Cambria"/>
        </w:rPr>
        <w:t>has the ability to</w:t>
      </w:r>
      <w:proofErr w:type="gramEnd"/>
      <w:r w:rsidRPr="003E03CC">
        <w:rPr>
          <w:rFonts w:ascii="Cambria" w:hAnsi="Cambria"/>
        </w:rPr>
        <w:t xml:space="preserve"> grow and reach similar audiences around the world.</w:t>
      </w:r>
    </w:p>
    <w:p w14:paraId="4AE1F055" w14:textId="77777777" w:rsidR="004A6B55" w:rsidRDefault="004A6B55" w:rsidP="004A6B55">
      <w:pPr>
        <w:bidi w:val="0"/>
        <w:rPr>
          <w:rFonts w:ascii="Cambria" w:hAnsi="Cambria" w:cs="Calibri"/>
          <w:lang w:val="en-GB"/>
        </w:rPr>
      </w:pPr>
    </w:p>
    <w:p w14:paraId="37547DCD" w14:textId="77777777" w:rsidR="00D037D6" w:rsidRDefault="00D037D6" w:rsidP="00356337">
      <w:pPr>
        <w:bidi w:val="0"/>
        <w:rPr>
          <w:rFonts w:ascii="Cambria" w:hAnsi="Cambria"/>
          <w:b/>
          <w:bCs/>
          <w:color w:val="0070C0"/>
          <w:sz w:val="28"/>
          <w:szCs w:val="28"/>
        </w:rPr>
      </w:pPr>
    </w:p>
    <w:p w14:paraId="07CA6BA2" w14:textId="77777777" w:rsidR="00D037D6" w:rsidRDefault="00D037D6" w:rsidP="00D037D6">
      <w:pPr>
        <w:bidi w:val="0"/>
        <w:rPr>
          <w:rFonts w:ascii="Cambria" w:hAnsi="Cambria"/>
          <w:b/>
          <w:bCs/>
          <w:color w:val="0070C0"/>
          <w:sz w:val="28"/>
          <w:szCs w:val="28"/>
        </w:rPr>
      </w:pPr>
    </w:p>
    <w:p w14:paraId="5846808C" w14:textId="77777777" w:rsidR="00D037D6" w:rsidRDefault="00D037D6" w:rsidP="00D037D6">
      <w:pPr>
        <w:bidi w:val="0"/>
        <w:rPr>
          <w:rFonts w:ascii="Cambria" w:hAnsi="Cambria"/>
          <w:b/>
          <w:bCs/>
          <w:color w:val="0070C0"/>
          <w:sz w:val="28"/>
          <w:szCs w:val="28"/>
        </w:rPr>
      </w:pPr>
    </w:p>
    <w:p w14:paraId="5C41F4F8" w14:textId="77777777" w:rsidR="00D037D6" w:rsidRDefault="00D037D6" w:rsidP="00D037D6">
      <w:pPr>
        <w:bidi w:val="0"/>
        <w:rPr>
          <w:rFonts w:ascii="Cambria" w:hAnsi="Cambria"/>
          <w:b/>
          <w:bCs/>
          <w:color w:val="0070C0"/>
          <w:sz w:val="28"/>
          <w:szCs w:val="28"/>
        </w:rPr>
      </w:pPr>
    </w:p>
    <w:p w14:paraId="15D70C35" w14:textId="77777777" w:rsidR="00D037D6" w:rsidRDefault="00D037D6" w:rsidP="00D037D6">
      <w:pPr>
        <w:bidi w:val="0"/>
        <w:rPr>
          <w:rFonts w:ascii="Cambria" w:hAnsi="Cambria"/>
          <w:b/>
          <w:bCs/>
          <w:color w:val="0070C0"/>
          <w:sz w:val="28"/>
          <w:szCs w:val="28"/>
        </w:rPr>
      </w:pPr>
    </w:p>
    <w:p w14:paraId="5F365D4B" w14:textId="77777777" w:rsidR="00D037D6" w:rsidRDefault="00D037D6" w:rsidP="00D037D6">
      <w:pPr>
        <w:bidi w:val="0"/>
        <w:rPr>
          <w:rFonts w:ascii="Cambria" w:hAnsi="Cambria"/>
          <w:b/>
          <w:bCs/>
          <w:color w:val="0070C0"/>
          <w:sz w:val="28"/>
          <w:szCs w:val="28"/>
        </w:rPr>
      </w:pPr>
    </w:p>
    <w:p w14:paraId="51B44E12" w14:textId="77777777" w:rsidR="00D037D6" w:rsidRDefault="00D037D6" w:rsidP="00D037D6">
      <w:pPr>
        <w:bidi w:val="0"/>
        <w:rPr>
          <w:rFonts w:ascii="Cambria" w:hAnsi="Cambria"/>
          <w:b/>
          <w:bCs/>
          <w:color w:val="0070C0"/>
          <w:sz w:val="28"/>
          <w:szCs w:val="28"/>
        </w:rPr>
      </w:pPr>
    </w:p>
    <w:p w14:paraId="375116A6" w14:textId="77777777" w:rsidR="00D037D6" w:rsidRDefault="00D037D6" w:rsidP="00D037D6">
      <w:pPr>
        <w:bidi w:val="0"/>
        <w:rPr>
          <w:rFonts w:ascii="Cambria" w:hAnsi="Cambria"/>
          <w:b/>
          <w:bCs/>
          <w:color w:val="0070C0"/>
          <w:sz w:val="28"/>
          <w:szCs w:val="28"/>
        </w:rPr>
      </w:pPr>
    </w:p>
    <w:p w14:paraId="4670BEF1" w14:textId="77777777" w:rsidR="00D037D6" w:rsidRDefault="00D037D6" w:rsidP="00D037D6">
      <w:pPr>
        <w:bidi w:val="0"/>
        <w:rPr>
          <w:rFonts w:ascii="Cambria" w:hAnsi="Cambria"/>
          <w:b/>
          <w:bCs/>
          <w:color w:val="0070C0"/>
          <w:sz w:val="28"/>
          <w:szCs w:val="28"/>
        </w:rPr>
      </w:pPr>
    </w:p>
    <w:p w14:paraId="30B4AEDD" w14:textId="3CDEB273" w:rsidR="00756FFB" w:rsidRDefault="004A6B55" w:rsidP="00D037D6">
      <w:pPr>
        <w:bidi w:val="0"/>
        <w:rPr>
          <w:rFonts w:ascii="Cambria" w:hAnsi="Cambria"/>
          <w:b/>
          <w:bCs/>
          <w:color w:val="0070C0"/>
          <w:sz w:val="28"/>
          <w:szCs w:val="28"/>
        </w:rPr>
      </w:pPr>
      <w:r>
        <w:rPr>
          <w:rFonts w:ascii="Cambria" w:hAnsi="Cambria"/>
          <w:b/>
          <w:bCs/>
          <w:color w:val="0070C0"/>
          <w:sz w:val="28"/>
          <w:szCs w:val="28"/>
        </w:rPr>
        <w:lastRenderedPageBreak/>
        <w:t>3</w:t>
      </w:r>
      <w:r w:rsidR="00E33DE6">
        <w:rPr>
          <w:rFonts w:ascii="Cambria" w:hAnsi="Cambria"/>
          <w:b/>
          <w:bCs/>
          <w:color w:val="0070C0"/>
          <w:sz w:val="28"/>
          <w:szCs w:val="28"/>
        </w:rPr>
        <w:t>.</w:t>
      </w:r>
      <w:r w:rsidR="00756FFB">
        <w:rPr>
          <w:rFonts w:ascii="Cambria" w:hAnsi="Cambria"/>
          <w:b/>
          <w:bCs/>
          <w:color w:val="0070C0"/>
          <w:sz w:val="28"/>
          <w:szCs w:val="28"/>
        </w:rPr>
        <w:t xml:space="preserve"> </w:t>
      </w:r>
      <w:r w:rsidR="00E33DE6" w:rsidRPr="00E33DE6">
        <w:rPr>
          <w:rFonts w:ascii="Cambria" w:hAnsi="Cambria"/>
          <w:b/>
          <w:bCs/>
          <w:color w:val="0070C0"/>
          <w:sz w:val="28"/>
          <w:szCs w:val="28"/>
        </w:rPr>
        <w:t>Specific Requirements</w:t>
      </w:r>
    </w:p>
    <w:p w14:paraId="20E571A0" w14:textId="1DCD6EC3" w:rsidR="00E33DE6" w:rsidRPr="00EF36D7" w:rsidRDefault="00EF36D7" w:rsidP="00E33DE6">
      <w:pPr>
        <w:bidi w:val="0"/>
        <w:rPr>
          <w:rFonts w:ascii="Cambria" w:hAnsi="Cambria"/>
          <w:b/>
          <w:bCs/>
          <w:color w:val="0070C0"/>
          <w:sz w:val="28"/>
          <w:szCs w:val="28"/>
        </w:rPr>
      </w:pPr>
      <w:r w:rsidRPr="00EF36D7">
        <w:rPr>
          <w:rFonts w:ascii="Cambria" w:hAnsi="Cambria" w:cs="Times New Roman"/>
          <w:color w:val="000000"/>
        </w:rPr>
        <w:t>This section contains all the functional and quality requirements of the system. It gives a detailed</w:t>
      </w:r>
      <w:r w:rsidRPr="00EF36D7">
        <w:rPr>
          <w:rFonts w:ascii="Cambria" w:hAnsi="Cambria"/>
          <w:color w:val="000000"/>
        </w:rPr>
        <w:t xml:space="preserve"> </w:t>
      </w:r>
      <w:r w:rsidRPr="00EF36D7">
        <w:rPr>
          <w:rFonts w:ascii="Cambria" w:hAnsi="Cambria" w:cs="Times New Roman"/>
          <w:color w:val="000000"/>
        </w:rPr>
        <w:t>description of the system and all its features.</w:t>
      </w:r>
    </w:p>
    <w:p w14:paraId="57D89C1E" w14:textId="6C4E3FF5" w:rsidR="006E7310" w:rsidRDefault="004A6B55" w:rsidP="00756FFB">
      <w:pPr>
        <w:bidi w:val="0"/>
        <w:rPr>
          <w:rFonts w:ascii="Cambria" w:hAnsi="Cambria"/>
          <w:b/>
          <w:bCs/>
          <w:color w:val="0070C0"/>
          <w:sz w:val="28"/>
          <w:szCs w:val="28"/>
        </w:rPr>
      </w:pPr>
      <w:r>
        <w:rPr>
          <w:rFonts w:ascii="Cambria" w:hAnsi="Cambria"/>
          <w:b/>
          <w:bCs/>
          <w:color w:val="0070C0"/>
          <w:sz w:val="28"/>
          <w:szCs w:val="28"/>
        </w:rPr>
        <w:t>3</w:t>
      </w:r>
      <w:r w:rsidR="006E7310">
        <w:rPr>
          <w:rFonts w:ascii="Cambria" w:hAnsi="Cambria"/>
          <w:b/>
          <w:bCs/>
          <w:color w:val="0070C0"/>
          <w:sz w:val="28"/>
          <w:szCs w:val="28"/>
        </w:rPr>
        <w:t>.</w:t>
      </w:r>
      <w:r w:rsidR="00756FFB">
        <w:rPr>
          <w:rFonts w:ascii="Cambria" w:hAnsi="Cambria"/>
          <w:b/>
          <w:bCs/>
          <w:color w:val="0070C0"/>
          <w:sz w:val="28"/>
          <w:szCs w:val="28"/>
        </w:rPr>
        <w:t>1</w:t>
      </w:r>
      <w:r w:rsidR="006E7310">
        <w:rPr>
          <w:rFonts w:ascii="Cambria" w:hAnsi="Cambria"/>
          <w:b/>
          <w:bCs/>
          <w:color w:val="0070C0"/>
          <w:sz w:val="28"/>
          <w:szCs w:val="28"/>
        </w:rPr>
        <w:t xml:space="preserve"> </w:t>
      </w:r>
      <w:r w:rsidR="00A6133A" w:rsidRPr="00A6133A">
        <w:rPr>
          <w:rFonts w:ascii="Cambria" w:hAnsi="Cambria"/>
          <w:b/>
          <w:bCs/>
          <w:color w:val="0070C0"/>
          <w:sz w:val="28"/>
          <w:szCs w:val="28"/>
        </w:rPr>
        <w:t>Functional Requirements</w:t>
      </w:r>
    </w:p>
    <w:p w14:paraId="6C2601DA" w14:textId="6ABFA844" w:rsidR="00B42B30" w:rsidRPr="00B42B30" w:rsidRDefault="00B42B30" w:rsidP="0013277F">
      <w:pPr>
        <w:bidi w:val="0"/>
        <w:rPr>
          <w:rFonts w:ascii="Cambria" w:hAnsi="Cambria" w:cstheme="majorHAnsi"/>
        </w:rPr>
      </w:pPr>
      <w:r w:rsidRPr="00B42B30">
        <w:rPr>
          <w:rFonts w:ascii="Cambria" w:hAnsi="Cambria" w:cstheme="majorHAnsi"/>
        </w:rPr>
        <w:t xml:space="preserve">In many countries there is a need to train security personnel for many </w:t>
      </w:r>
      <w:r w:rsidR="00922AC2">
        <w:rPr>
          <w:rFonts w:ascii="Cambria" w:hAnsi="Cambria" w:cstheme="majorHAnsi"/>
        </w:rPr>
        <w:t>v</w:t>
      </w:r>
      <w:r w:rsidR="00922AC2" w:rsidRPr="00922AC2">
        <w:rPr>
          <w:rFonts w:ascii="Cambria" w:hAnsi="Cambria" w:cstheme="majorHAnsi"/>
        </w:rPr>
        <w:t>arious</w:t>
      </w:r>
      <w:r w:rsidRPr="00B42B30">
        <w:rPr>
          <w:rFonts w:ascii="Cambria" w:hAnsi="Cambria" w:cstheme="majorHAnsi"/>
        </w:rPr>
        <w:t xml:space="preserve"> purposes. Israel known as a country that engages heavily in defense and the training of combatants.</w:t>
      </w:r>
    </w:p>
    <w:p w14:paraId="059F97DD" w14:textId="5691BE5E" w:rsidR="00D037D6" w:rsidRDefault="00B42B30" w:rsidP="00D037D6">
      <w:pPr>
        <w:bidi w:val="0"/>
        <w:rPr>
          <w:rFonts w:ascii="Cambria" w:hAnsi="Cambria" w:cstheme="majorHAnsi"/>
        </w:rPr>
      </w:pPr>
      <w:r w:rsidRPr="00B42B30">
        <w:rPr>
          <w:rFonts w:ascii="Cambria" w:hAnsi="Cambria" w:cstheme="majorHAnsi"/>
        </w:rPr>
        <w:t xml:space="preserve">In Israel, there are quite a few shooting clubs, both private and public, which prepare the fighters to be ready when the time comes. The need to </w:t>
      </w:r>
      <w:r w:rsidRPr="00EB4FC0">
        <w:rPr>
          <w:rFonts w:ascii="Cambria" w:hAnsi="Cambria" w:cstheme="majorHAnsi"/>
          <w:b/>
          <w:bCs/>
        </w:rPr>
        <w:t>streamline</w:t>
      </w:r>
      <w:r w:rsidRPr="00B42B30">
        <w:rPr>
          <w:rFonts w:ascii="Cambria" w:hAnsi="Cambria" w:cstheme="majorHAnsi"/>
        </w:rPr>
        <w:t xml:space="preserve"> the training process is requested, both in terms of time, both in terms of quality and in terms of money.</w:t>
      </w:r>
    </w:p>
    <w:p w14:paraId="06906648" w14:textId="572C30EA" w:rsidR="0054480B" w:rsidRDefault="00B42B30" w:rsidP="00D037D6">
      <w:pPr>
        <w:bidi w:val="0"/>
        <w:rPr>
          <w:rFonts w:ascii="Cambria" w:hAnsi="Cambria" w:cs="Calibri"/>
        </w:rPr>
      </w:pPr>
      <w:r w:rsidRPr="00B42B30">
        <w:rPr>
          <w:rFonts w:ascii="Cambria" w:hAnsi="Cambria" w:cstheme="majorHAnsi"/>
        </w:rPr>
        <w:t>In order to meet these requirements, the</w:t>
      </w:r>
      <w:r w:rsidR="00EB4FC0" w:rsidRPr="00EB4FC0">
        <w:rPr>
          <w:rFonts w:ascii="Cambria" w:hAnsi="Cambria" w:cstheme="majorHAnsi"/>
        </w:rPr>
        <w:t xml:space="preserve"> proposed idea i</w:t>
      </w:r>
      <w:r w:rsidR="00EB4FC0">
        <w:rPr>
          <w:rFonts w:ascii="Cambria" w:hAnsi="Cambria" w:cstheme="majorHAnsi"/>
        </w:rPr>
        <w:t>s</w:t>
      </w:r>
      <w:r w:rsidRPr="00B42B30">
        <w:rPr>
          <w:rFonts w:ascii="Cambria" w:hAnsi="Cambria" w:cstheme="majorHAnsi"/>
        </w:rPr>
        <w:t xml:space="preserve"> to </w:t>
      </w:r>
      <w:r w:rsidRPr="00EB4FC0">
        <w:rPr>
          <w:rFonts w:ascii="Cambria" w:hAnsi="Cambria" w:cstheme="majorHAnsi"/>
          <w:b/>
          <w:bCs/>
        </w:rPr>
        <w:t>convert</w:t>
      </w:r>
      <w:r w:rsidRPr="00B42B30">
        <w:rPr>
          <w:rFonts w:ascii="Cambria" w:hAnsi="Cambria" w:cstheme="majorHAnsi"/>
        </w:rPr>
        <w:t xml:space="preserve"> existing shooting ranges to "smarter" by installing </w:t>
      </w:r>
      <w:proofErr w:type="gramStart"/>
      <w:r w:rsidRPr="00B42B30">
        <w:rPr>
          <w:rFonts w:ascii="Cambria" w:hAnsi="Cambria" w:cstheme="majorHAnsi"/>
        </w:rPr>
        <w:t>a number of</w:t>
      </w:r>
      <w:proofErr w:type="gramEnd"/>
      <w:r w:rsidRPr="00B42B30">
        <w:rPr>
          <w:rFonts w:ascii="Cambria" w:hAnsi="Cambria" w:cstheme="majorHAnsi"/>
        </w:rPr>
        <w:t xml:space="preserve"> technological systems with good integration capability</w:t>
      </w:r>
      <w:r w:rsidR="00EB4FC0">
        <w:rPr>
          <w:rFonts w:ascii="Cambria" w:hAnsi="Cambria" w:cstheme="majorHAnsi"/>
        </w:rPr>
        <w:t>.</w:t>
      </w:r>
      <w:r w:rsidR="0054480B">
        <w:rPr>
          <w:rFonts w:ascii="Cambria" w:hAnsi="Cambria" w:cs="Calibri"/>
        </w:rPr>
        <w:t xml:space="preserve"> </w:t>
      </w:r>
    </w:p>
    <w:p w14:paraId="2E70F67C" w14:textId="5B56334F" w:rsidR="00F2182F" w:rsidRDefault="00787F08" w:rsidP="0054480B">
      <w:pPr>
        <w:bidi w:val="0"/>
        <w:rPr>
          <w:rFonts w:ascii="Cambria" w:hAnsi="Cambria" w:cs="Calibri"/>
        </w:rPr>
      </w:pPr>
      <w:r>
        <w:rPr>
          <w:rFonts w:ascii="Cambria" w:hAnsi="Cambria" w:cs="Calibri"/>
        </w:rPr>
        <w:t>First</w:t>
      </w:r>
      <w:r w:rsidR="0054480B">
        <w:rPr>
          <w:rFonts w:ascii="Cambria" w:hAnsi="Cambria" w:cs="Calibri"/>
        </w:rPr>
        <w:t xml:space="preserve">, </w:t>
      </w:r>
      <w:r w:rsidR="0046776C">
        <w:rPr>
          <w:rFonts w:ascii="Cambria" w:hAnsi="Cambria" w:cs="Calibri"/>
        </w:rPr>
        <w:t>a</w:t>
      </w:r>
      <w:r w:rsidR="0054480B">
        <w:rPr>
          <w:rFonts w:ascii="Cambria" w:hAnsi="Cambria" w:cs="Calibri"/>
        </w:rPr>
        <w:t xml:space="preserve"> </w:t>
      </w:r>
      <w:r w:rsidR="0054480B" w:rsidRPr="00715856">
        <w:rPr>
          <w:rFonts w:ascii="Cambria" w:hAnsi="Cambria" w:cs="Calibri"/>
          <w:b/>
          <w:bCs/>
        </w:rPr>
        <w:t>mobile management</w:t>
      </w:r>
      <w:r w:rsidR="00E17BF2">
        <w:rPr>
          <w:rFonts w:ascii="Cambria" w:hAnsi="Cambria" w:cs="Calibri"/>
          <w:b/>
          <w:bCs/>
        </w:rPr>
        <w:t xml:space="preserve"> and </w:t>
      </w:r>
      <w:r w:rsidR="00FB5BD4">
        <w:rPr>
          <w:rFonts w:ascii="Cambria" w:hAnsi="Cambria" w:cs="Calibri"/>
          <w:b/>
          <w:bCs/>
        </w:rPr>
        <w:t>control</w:t>
      </w:r>
      <w:r w:rsidR="0054480B" w:rsidRPr="00715856">
        <w:rPr>
          <w:rFonts w:ascii="Cambria" w:hAnsi="Cambria" w:cs="Calibri"/>
          <w:b/>
          <w:bCs/>
        </w:rPr>
        <w:t xml:space="preserve"> application</w:t>
      </w:r>
      <w:r w:rsidR="0054480B">
        <w:rPr>
          <w:rFonts w:ascii="Cambria" w:hAnsi="Cambria" w:cs="Calibri"/>
        </w:rPr>
        <w:t xml:space="preserve"> is required</w:t>
      </w:r>
      <w:r w:rsidR="007D3853">
        <w:rPr>
          <w:rFonts w:ascii="Cambria" w:hAnsi="Cambria" w:cs="Calibri"/>
        </w:rPr>
        <w:t>.</w:t>
      </w:r>
    </w:p>
    <w:p w14:paraId="7434A604" w14:textId="59067CAC" w:rsidR="00715856" w:rsidRDefault="000E22BB" w:rsidP="00715856">
      <w:pPr>
        <w:pStyle w:val="ListParagraph"/>
        <w:numPr>
          <w:ilvl w:val="0"/>
          <w:numId w:val="1"/>
        </w:numPr>
        <w:bidi w:val="0"/>
        <w:rPr>
          <w:rFonts w:ascii="Cambria" w:hAnsi="Cambria" w:cs="Calibri"/>
        </w:rPr>
      </w:pPr>
      <w:r>
        <w:rPr>
          <w:rFonts w:ascii="Cambria" w:hAnsi="Cambria" w:cs="Calibri"/>
        </w:rPr>
        <w:t xml:space="preserve">SR </w:t>
      </w:r>
      <w:r w:rsidR="00342E73">
        <w:rPr>
          <w:rFonts w:ascii="Cambria" w:hAnsi="Cambria" w:cs="Calibri"/>
        </w:rPr>
        <w:t>operator</w:t>
      </w:r>
      <w:r>
        <w:rPr>
          <w:rFonts w:ascii="Cambria" w:hAnsi="Cambria" w:cs="Calibri"/>
        </w:rPr>
        <w:t xml:space="preserve"> and administrator</w:t>
      </w:r>
      <w:r w:rsidR="00342E73">
        <w:rPr>
          <w:rFonts w:ascii="Cambria" w:hAnsi="Cambria" w:cs="Calibri"/>
        </w:rPr>
        <w:t xml:space="preserve"> </w:t>
      </w:r>
      <w:r>
        <w:rPr>
          <w:rFonts w:ascii="Cambria" w:hAnsi="Cambria" w:cs="Calibri"/>
        </w:rPr>
        <w:t>will be the major application costumers</w:t>
      </w:r>
      <w:r w:rsidR="00AB6FFA">
        <w:rPr>
          <w:rFonts w:ascii="Cambria" w:hAnsi="Cambria" w:cs="Calibri"/>
        </w:rPr>
        <w:t>.</w:t>
      </w:r>
    </w:p>
    <w:p w14:paraId="71EBB0E7" w14:textId="2687F20E" w:rsidR="00472BBE" w:rsidRDefault="00AB6FFA" w:rsidP="00AB6FFA">
      <w:pPr>
        <w:pStyle w:val="ListParagraph"/>
        <w:numPr>
          <w:ilvl w:val="0"/>
          <w:numId w:val="1"/>
        </w:numPr>
        <w:bidi w:val="0"/>
        <w:rPr>
          <w:rFonts w:ascii="Cambria" w:hAnsi="Cambria" w:cs="Calibri"/>
        </w:rPr>
      </w:pPr>
      <w:r>
        <w:rPr>
          <w:rFonts w:ascii="Cambria" w:hAnsi="Cambria" w:cs="Calibri"/>
        </w:rPr>
        <w:t xml:space="preserve">The application will include: </w:t>
      </w:r>
    </w:p>
    <w:p w14:paraId="7E58D2E1" w14:textId="3E818930" w:rsidR="00AB6FFA" w:rsidRDefault="00AB6FFA" w:rsidP="00472BBE">
      <w:pPr>
        <w:pStyle w:val="ListParagraph"/>
        <w:numPr>
          <w:ilvl w:val="1"/>
          <w:numId w:val="1"/>
        </w:numPr>
        <w:bidi w:val="0"/>
        <w:rPr>
          <w:rFonts w:ascii="Cambria" w:hAnsi="Cambria" w:cs="Calibri"/>
        </w:rPr>
      </w:pPr>
      <w:r>
        <w:rPr>
          <w:rFonts w:ascii="Cambria" w:hAnsi="Cambria" w:cs="Calibri"/>
        </w:rPr>
        <w:t xml:space="preserve">A graphic </w:t>
      </w:r>
      <w:r w:rsidRPr="00AB6FFA">
        <w:rPr>
          <w:rFonts w:ascii="Cambria" w:hAnsi="Cambria" w:cs="Calibri"/>
        </w:rPr>
        <w:t xml:space="preserve">mapping of the shooting range and arrangement of the </w:t>
      </w:r>
      <w:r>
        <w:rPr>
          <w:rFonts w:ascii="Cambria" w:hAnsi="Cambria" w:cs="Calibri"/>
        </w:rPr>
        <w:t xml:space="preserve">SR </w:t>
      </w:r>
      <w:r w:rsidRPr="00AB6FFA">
        <w:rPr>
          <w:rFonts w:ascii="Cambria" w:hAnsi="Cambria" w:cs="Calibri"/>
        </w:rPr>
        <w:t>components on the map</w:t>
      </w:r>
      <w:r>
        <w:rPr>
          <w:rFonts w:ascii="Cambria" w:hAnsi="Cambria" w:cs="Calibri"/>
        </w:rPr>
        <w:t>.</w:t>
      </w:r>
    </w:p>
    <w:p w14:paraId="53400BBD" w14:textId="1F54BBD8" w:rsidR="00472BBE" w:rsidRDefault="00CD0DF3" w:rsidP="00472BBE">
      <w:pPr>
        <w:pStyle w:val="ListParagraph"/>
        <w:numPr>
          <w:ilvl w:val="1"/>
          <w:numId w:val="1"/>
        </w:numPr>
        <w:bidi w:val="0"/>
        <w:rPr>
          <w:rFonts w:ascii="Cambria" w:hAnsi="Cambria" w:cs="Calibri"/>
        </w:rPr>
      </w:pPr>
      <w:r w:rsidRPr="00CD0DF3">
        <w:rPr>
          <w:rFonts w:ascii="Cambria" w:hAnsi="Cambria" w:cs="Calibri"/>
        </w:rPr>
        <w:t xml:space="preserve">Create and view </w:t>
      </w:r>
      <w:r>
        <w:rPr>
          <w:rFonts w:ascii="Cambria" w:hAnsi="Cambria" w:cs="Calibri"/>
        </w:rPr>
        <w:t xml:space="preserve">of </w:t>
      </w:r>
      <w:r w:rsidRPr="00CD0DF3">
        <w:rPr>
          <w:rFonts w:ascii="Cambria" w:hAnsi="Cambria" w:cs="Calibri"/>
        </w:rPr>
        <w:t>reports and lists</w:t>
      </w:r>
      <w:r>
        <w:rPr>
          <w:rFonts w:ascii="Cambria" w:hAnsi="Cambria" w:cs="Calibri"/>
        </w:rPr>
        <w:t>.</w:t>
      </w:r>
    </w:p>
    <w:p w14:paraId="6FAD5B06" w14:textId="2BAEDCA1" w:rsidR="00CD0DF3" w:rsidRDefault="009B0A20" w:rsidP="00CD0DF3">
      <w:pPr>
        <w:pStyle w:val="ListParagraph"/>
        <w:numPr>
          <w:ilvl w:val="1"/>
          <w:numId w:val="1"/>
        </w:numPr>
        <w:bidi w:val="0"/>
        <w:rPr>
          <w:rFonts w:ascii="Cambria" w:hAnsi="Cambria" w:cs="Calibri"/>
        </w:rPr>
      </w:pPr>
      <w:r>
        <w:rPr>
          <w:rFonts w:ascii="Cambria" w:hAnsi="Cambria" w:cs="Calibri"/>
        </w:rPr>
        <w:t>Management of warriors personal and professional information.</w:t>
      </w:r>
    </w:p>
    <w:p w14:paraId="5FDB4B81" w14:textId="4F50DFE8" w:rsidR="00337EF0" w:rsidRDefault="00337EF0" w:rsidP="00337EF0">
      <w:pPr>
        <w:pStyle w:val="ListParagraph"/>
        <w:numPr>
          <w:ilvl w:val="1"/>
          <w:numId w:val="1"/>
        </w:numPr>
        <w:bidi w:val="0"/>
        <w:rPr>
          <w:rFonts w:ascii="Cambria" w:hAnsi="Cambria" w:cs="Calibri"/>
        </w:rPr>
      </w:pPr>
      <w:r w:rsidRPr="00337EF0">
        <w:rPr>
          <w:rFonts w:ascii="Cambria" w:hAnsi="Cambria" w:cs="Calibri"/>
        </w:rPr>
        <w:t>Displays statistical information</w:t>
      </w:r>
      <w:r>
        <w:rPr>
          <w:rFonts w:ascii="Cambria" w:hAnsi="Cambria" w:cs="Calibri"/>
        </w:rPr>
        <w:t xml:space="preserve"> of warriors and teams</w:t>
      </w:r>
      <w:r w:rsidR="00520743">
        <w:rPr>
          <w:rFonts w:ascii="Cambria" w:hAnsi="Cambria" w:cs="Calibri"/>
        </w:rPr>
        <w:t>.</w:t>
      </w:r>
    </w:p>
    <w:p w14:paraId="2D2861ED" w14:textId="76769389" w:rsidR="005937FC" w:rsidRDefault="009C4922" w:rsidP="00E838D7">
      <w:pPr>
        <w:pStyle w:val="ListParagraph"/>
        <w:numPr>
          <w:ilvl w:val="1"/>
          <w:numId w:val="1"/>
        </w:numPr>
        <w:bidi w:val="0"/>
        <w:rPr>
          <w:rFonts w:ascii="Cambria" w:hAnsi="Cambria" w:cs="Calibri"/>
        </w:rPr>
      </w:pPr>
      <w:r>
        <w:rPr>
          <w:rFonts w:ascii="Cambria" w:hAnsi="Cambria" w:cs="Calibri"/>
        </w:rPr>
        <w:t>Launching of SR scenarios</w:t>
      </w:r>
      <w:r w:rsidR="003D2081">
        <w:rPr>
          <w:rFonts w:ascii="Cambria" w:hAnsi="Cambria" w:cs="Calibri"/>
        </w:rPr>
        <w:t xml:space="preserve"> system</w:t>
      </w:r>
      <w:r>
        <w:rPr>
          <w:rFonts w:ascii="Cambria" w:hAnsi="Cambria" w:cs="Calibri"/>
        </w:rPr>
        <w:t xml:space="preserve"> </w:t>
      </w:r>
      <w:r w:rsidR="00691978">
        <w:rPr>
          <w:rFonts w:ascii="Cambria" w:hAnsi="Cambria" w:cs="Calibri"/>
        </w:rPr>
        <w:t xml:space="preserve">and </w:t>
      </w:r>
      <w:r w:rsidR="00691978" w:rsidRPr="002A4127">
        <w:rPr>
          <w:rFonts w:ascii="Cambria" w:hAnsi="Cambria" w:cs="Calibri"/>
        </w:rPr>
        <w:t>displays</w:t>
      </w:r>
      <w:r w:rsidR="006B6DB5" w:rsidRPr="006B6DB5">
        <w:rPr>
          <w:rFonts w:ascii="Cambria" w:hAnsi="Cambria" w:cs="Calibri"/>
        </w:rPr>
        <w:t xml:space="preserve"> all information recorded during the session</w:t>
      </w:r>
      <w:r w:rsidR="00691978">
        <w:rPr>
          <w:rFonts w:ascii="Cambria" w:hAnsi="Cambria" w:cs="Calibri"/>
        </w:rPr>
        <w:t>.</w:t>
      </w:r>
    </w:p>
    <w:p w14:paraId="7693D26E" w14:textId="3FE20190" w:rsidR="007D4847" w:rsidRDefault="003B620B" w:rsidP="00D037D6">
      <w:pPr>
        <w:bidi w:val="0"/>
        <w:rPr>
          <w:rFonts w:ascii="Cambria" w:hAnsi="Cambria" w:cs="Calibri"/>
        </w:rPr>
      </w:pPr>
      <w:r>
        <w:rPr>
          <w:rFonts w:ascii="Cambria" w:hAnsi="Cambria" w:cs="Calibri"/>
        </w:rPr>
        <w:t xml:space="preserve">A </w:t>
      </w:r>
      <w:r w:rsidRPr="00731285">
        <w:rPr>
          <w:rFonts w:ascii="Cambria" w:hAnsi="Cambria" w:cs="Calibri"/>
          <w:b/>
          <w:bCs/>
        </w:rPr>
        <w:t>command and control hardware system</w:t>
      </w:r>
      <w:r w:rsidR="00731285">
        <w:rPr>
          <w:rFonts w:ascii="Cambria" w:hAnsi="Cambria" w:cs="Calibri"/>
        </w:rPr>
        <w:t xml:space="preserve">, </w:t>
      </w:r>
      <w:r w:rsidR="00821EDC">
        <w:rPr>
          <w:rFonts w:ascii="Cambria" w:hAnsi="Cambria" w:cs="Calibri"/>
        </w:rPr>
        <w:t xml:space="preserve">each SR component </w:t>
      </w:r>
      <w:r w:rsidR="006C4967">
        <w:rPr>
          <w:rFonts w:ascii="Cambria" w:hAnsi="Cambria" w:cs="Calibri"/>
          <w:lang w:val="en-GB"/>
        </w:rPr>
        <w:t>installed by MC and</w:t>
      </w:r>
      <w:r w:rsidR="00B44AD9">
        <w:rPr>
          <w:rFonts w:ascii="Cambria" w:hAnsi="Cambria" w:cs="Calibri"/>
        </w:rPr>
        <w:t xml:space="preserve"> t</w:t>
      </w:r>
      <w:r w:rsidR="00B44AD9" w:rsidRPr="006C4967">
        <w:rPr>
          <w:rFonts w:ascii="Cambria" w:hAnsi="Cambria"/>
        </w:rPr>
        <w:t>ransceiver</w:t>
      </w:r>
      <w:r w:rsidR="00B44AD9">
        <w:rPr>
          <w:rFonts w:ascii="Cambria" w:hAnsi="Cambria"/>
        </w:rPr>
        <w:t xml:space="preserve"> in purpose to communicate with the main shooting range controller – the ESP.</w:t>
      </w:r>
      <w:r w:rsidR="007D4847">
        <w:rPr>
          <w:rFonts w:ascii="Cambria" w:hAnsi="Cambria" w:cs="Calibri"/>
        </w:rPr>
        <w:t xml:space="preserve"> </w:t>
      </w:r>
    </w:p>
    <w:p w14:paraId="5E6DDF4C" w14:textId="24F44E85" w:rsidR="002A3F94" w:rsidRDefault="00B44AD9" w:rsidP="00787F08">
      <w:pPr>
        <w:bidi w:val="0"/>
        <w:rPr>
          <w:rFonts w:ascii="Cambria" w:hAnsi="Cambria" w:cs="Calibri"/>
        </w:rPr>
      </w:pPr>
      <w:r>
        <w:rPr>
          <w:rFonts w:ascii="Cambria" w:hAnsi="Cambria" w:cs="Calibri"/>
        </w:rPr>
        <w:t>The ESP manage the SR scenario "in the field" listening and responding to any SR scenario events – target shooting hits, sensors crossing and targets movement.</w:t>
      </w:r>
      <w:r w:rsidR="00A74708">
        <w:rPr>
          <w:rFonts w:ascii="Cambria" w:hAnsi="Cambria" w:cs="Calibri"/>
        </w:rPr>
        <w:t xml:space="preserve"> In addition, The ESP documents all SR scenario events </w:t>
      </w:r>
      <w:r w:rsidR="0055341A">
        <w:rPr>
          <w:rFonts w:ascii="Cambria" w:hAnsi="Cambria" w:cs="Calibri"/>
        </w:rPr>
        <w:t>a</w:t>
      </w:r>
      <w:r w:rsidR="0055341A" w:rsidRPr="0055341A">
        <w:rPr>
          <w:rFonts w:ascii="Cambria" w:hAnsi="Cambria" w:cs="Calibri"/>
        </w:rPr>
        <w:t>ccording to their occurrence</w:t>
      </w:r>
      <w:r w:rsidR="0055341A">
        <w:rPr>
          <w:rFonts w:ascii="Cambria" w:hAnsi="Cambria" w:cs="Calibri"/>
        </w:rPr>
        <w:t>.</w:t>
      </w:r>
    </w:p>
    <w:p w14:paraId="260A22DF" w14:textId="2C18CC0C" w:rsidR="00D037D6" w:rsidRDefault="00DF1356" w:rsidP="00D037D6">
      <w:pPr>
        <w:bidi w:val="0"/>
        <w:rPr>
          <w:rFonts w:ascii="Cambria" w:hAnsi="Cambria" w:cs="Calibri"/>
        </w:rPr>
      </w:pPr>
      <w:r>
        <w:rPr>
          <w:rFonts w:ascii="Cambria" w:hAnsi="Cambria" w:cs="Calibri"/>
        </w:rPr>
        <w:t xml:space="preserve">A </w:t>
      </w:r>
      <w:r w:rsidRPr="00583CF4">
        <w:rPr>
          <w:rFonts w:ascii="Cambria" w:hAnsi="Cambria" w:cs="Calibri"/>
          <w:b/>
          <w:bCs/>
        </w:rPr>
        <w:t>main server cluster</w:t>
      </w:r>
      <w:r w:rsidR="00583CF4">
        <w:rPr>
          <w:rFonts w:ascii="Cambria" w:hAnsi="Cambria" w:cs="Calibri"/>
        </w:rPr>
        <w:t xml:space="preserve"> provides all processing, communications and data management services.</w:t>
      </w:r>
      <w:r w:rsidR="00787F08">
        <w:rPr>
          <w:rFonts w:ascii="Cambria" w:hAnsi="Cambria" w:cs="Calibri"/>
        </w:rPr>
        <w:t xml:space="preserve"> F</w:t>
      </w:r>
      <w:r w:rsidR="00787F08" w:rsidRPr="00787F08">
        <w:rPr>
          <w:rFonts w:ascii="Cambria" w:hAnsi="Cambria" w:cs="Calibri"/>
        </w:rPr>
        <w:t>unctions as an integrator</w:t>
      </w:r>
      <w:r w:rsidR="00787F08">
        <w:rPr>
          <w:rFonts w:ascii="Cambria" w:hAnsi="Cambria" w:cs="Calibri"/>
        </w:rPr>
        <w:t xml:space="preserve"> between the frontend app and the ESP part.</w:t>
      </w:r>
      <w:r w:rsidR="00487475">
        <w:rPr>
          <w:rFonts w:ascii="Cambria" w:hAnsi="Cambria" w:cs="Calibri"/>
        </w:rPr>
        <w:t xml:space="preserve"> The communication with the in server p</w:t>
      </w:r>
      <w:r w:rsidR="00487475" w:rsidRPr="00487475">
        <w:rPr>
          <w:rFonts w:ascii="Cambria" w:hAnsi="Cambria" w:cs="Calibri"/>
        </w:rPr>
        <w:t>erformed by</w:t>
      </w:r>
      <w:r w:rsidR="00487475">
        <w:rPr>
          <w:rFonts w:ascii="Cambria" w:hAnsi="Cambria" w:cs="Calibri"/>
        </w:rPr>
        <w:t xml:space="preserve"> a web-server service through the global internet network.</w:t>
      </w:r>
    </w:p>
    <w:p w14:paraId="05CED482" w14:textId="465CB398" w:rsidR="00A64C14" w:rsidRDefault="00131E63" w:rsidP="00D037D6">
      <w:pPr>
        <w:bidi w:val="0"/>
        <w:rPr>
          <w:rFonts w:ascii="Cambria" w:hAnsi="Cambria" w:cs="Calibri"/>
        </w:rPr>
      </w:pPr>
      <w:r w:rsidRPr="00131E63">
        <w:rPr>
          <w:rFonts w:ascii="Cambria" w:hAnsi="Cambria" w:cs="Calibri"/>
          <w:b/>
          <w:bCs/>
        </w:rPr>
        <w:t>SR scenario</w:t>
      </w:r>
      <w:r w:rsidR="00F433B7">
        <w:rPr>
          <w:rFonts w:ascii="Cambria" w:hAnsi="Cambria" w:cs="Calibri"/>
        </w:rPr>
        <w:t>, at the beginning of each shooting session, the operator d</w:t>
      </w:r>
      <w:r w:rsidR="00F433B7" w:rsidRPr="00F433B7">
        <w:rPr>
          <w:rFonts w:ascii="Cambria" w:hAnsi="Cambria" w:cs="Calibri"/>
        </w:rPr>
        <w:t>etermines the map structure</w:t>
      </w:r>
      <w:r w:rsidR="00F433B7">
        <w:rPr>
          <w:rFonts w:ascii="Cambria" w:hAnsi="Cambria" w:cs="Calibri"/>
        </w:rPr>
        <w:t xml:space="preserve"> and push the start button. Since than all the scenario runs autonomously</w:t>
      </w:r>
      <w:r w:rsidR="00E46054">
        <w:rPr>
          <w:rFonts w:ascii="Cambria" w:hAnsi="Cambria" w:cs="Calibri"/>
        </w:rPr>
        <w:t>, act and response according to the warrior moves.</w:t>
      </w:r>
      <w:r w:rsidR="005937FC">
        <w:rPr>
          <w:rFonts w:ascii="Cambria" w:hAnsi="Cambria" w:cs="Calibri"/>
        </w:rPr>
        <w:t xml:space="preserve"> At the end all sessions records are send back to the main server for processing and storing.</w:t>
      </w:r>
    </w:p>
    <w:p w14:paraId="7B56C181" w14:textId="68A6553A" w:rsidR="00E838D7" w:rsidRDefault="00D037D6" w:rsidP="001D69D5">
      <w:pPr>
        <w:bidi w:val="0"/>
        <w:rPr>
          <w:rFonts w:ascii="Cambria" w:hAnsi="Cambria" w:cs="Calibri"/>
        </w:rPr>
      </w:pPr>
      <w:r>
        <w:rPr>
          <w:rFonts w:ascii="Cambria" w:hAnsi="Cambria" w:cs="Calibri"/>
          <w:b/>
          <w:bCs/>
          <w:noProof/>
        </w:rPr>
        <w:lastRenderedPageBreak/>
        <w:drawing>
          <wp:anchor distT="0" distB="0" distL="114300" distR="114300" simplePos="0" relativeHeight="251661312" behindDoc="0" locked="0" layoutInCell="1" allowOverlap="1" wp14:anchorId="572048FA" wp14:editId="7BB93AFD">
            <wp:simplePos x="0" y="0"/>
            <wp:positionH relativeFrom="column">
              <wp:posOffset>0</wp:posOffset>
            </wp:positionH>
            <wp:positionV relativeFrom="paragraph">
              <wp:posOffset>93980</wp:posOffset>
            </wp:positionV>
            <wp:extent cx="5930900" cy="24955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ng senario.png"/>
                    <pic:cNvPicPr/>
                  </pic:nvPicPr>
                  <pic:blipFill>
                    <a:blip r:embed="rId16">
                      <a:extLst>
                        <a:ext uri="{28A0092B-C50C-407E-A947-70E740481C1C}">
                          <a14:useLocalDpi xmlns:a14="http://schemas.microsoft.com/office/drawing/2010/main" val="0"/>
                        </a:ext>
                      </a:extLst>
                    </a:blip>
                    <a:stretch>
                      <a:fillRect/>
                    </a:stretch>
                  </pic:blipFill>
                  <pic:spPr>
                    <a:xfrm>
                      <a:off x="0" y="0"/>
                      <a:ext cx="5930900" cy="2495550"/>
                    </a:xfrm>
                    <a:prstGeom prst="rect">
                      <a:avLst/>
                    </a:prstGeom>
                  </pic:spPr>
                </pic:pic>
              </a:graphicData>
            </a:graphic>
            <wp14:sizeRelH relativeFrom="margin">
              <wp14:pctWidth>0</wp14:pctWidth>
            </wp14:sizeRelH>
            <wp14:sizeRelV relativeFrom="margin">
              <wp14:pctHeight>0</wp14:pctHeight>
            </wp14:sizeRelV>
          </wp:anchor>
        </w:drawing>
      </w:r>
    </w:p>
    <w:p w14:paraId="227300A7" w14:textId="4A1E716B" w:rsidR="001D69D5" w:rsidRDefault="004A6B55" w:rsidP="00E838D7">
      <w:pPr>
        <w:bidi w:val="0"/>
        <w:rPr>
          <w:rFonts w:ascii="Cambria" w:hAnsi="Cambria"/>
          <w:b/>
          <w:bCs/>
          <w:color w:val="0070C0"/>
          <w:sz w:val="28"/>
          <w:szCs w:val="28"/>
        </w:rPr>
      </w:pPr>
      <w:r>
        <w:rPr>
          <w:rFonts w:ascii="Cambria" w:hAnsi="Cambria"/>
          <w:b/>
          <w:bCs/>
          <w:color w:val="0070C0"/>
          <w:sz w:val="28"/>
          <w:szCs w:val="28"/>
        </w:rPr>
        <w:t>3</w:t>
      </w:r>
      <w:r w:rsidR="001D69D5">
        <w:rPr>
          <w:rFonts w:ascii="Cambria" w:hAnsi="Cambria"/>
          <w:b/>
          <w:bCs/>
          <w:color w:val="0070C0"/>
          <w:sz w:val="28"/>
          <w:szCs w:val="28"/>
        </w:rPr>
        <w:t>.</w:t>
      </w:r>
      <w:r w:rsidR="00374985">
        <w:rPr>
          <w:rFonts w:ascii="Cambria" w:hAnsi="Cambria"/>
          <w:b/>
          <w:bCs/>
          <w:color w:val="0070C0"/>
          <w:sz w:val="28"/>
          <w:szCs w:val="28"/>
        </w:rPr>
        <w:t>2.</w:t>
      </w:r>
      <w:r w:rsidR="001D69D5">
        <w:rPr>
          <w:rFonts w:ascii="Cambria" w:hAnsi="Cambria"/>
          <w:b/>
          <w:bCs/>
          <w:color w:val="0070C0"/>
          <w:sz w:val="28"/>
          <w:szCs w:val="28"/>
        </w:rPr>
        <w:t xml:space="preserve"> </w:t>
      </w:r>
      <w:r w:rsidR="00374985">
        <w:rPr>
          <w:rFonts w:ascii="Cambria" w:hAnsi="Cambria"/>
          <w:b/>
          <w:bCs/>
          <w:color w:val="0070C0"/>
          <w:sz w:val="28"/>
          <w:szCs w:val="28"/>
        </w:rPr>
        <w:t>Software</w:t>
      </w:r>
      <w:r w:rsidR="001D69D5" w:rsidRPr="00A6133A">
        <w:rPr>
          <w:rFonts w:ascii="Cambria" w:hAnsi="Cambria"/>
          <w:b/>
          <w:bCs/>
          <w:color w:val="0070C0"/>
          <w:sz w:val="28"/>
          <w:szCs w:val="28"/>
        </w:rPr>
        <w:t xml:space="preserve"> Requirements</w:t>
      </w:r>
    </w:p>
    <w:p w14:paraId="6D5664A7" w14:textId="0CF202AC" w:rsidR="000D28F0" w:rsidRPr="000D28F0" w:rsidRDefault="00D037D6" w:rsidP="00D037D6">
      <w:pPr>
        <w:bidi w:val="0"/>
        <w:rPr>
          <w:rFonts w:ascii="Calibri" w:hAnsi="Calibri" w:cs="Calibri"/>
          <w:lang w:val="en-GB"/>
        </w:rPr>
      </w:pPr>
      <w:r>
        <w:rPr>
          <w:rFonts w:ascii="Calibri" w:hAnsi="Calibri" w:cs="Calibri"/>
          <w:noProof/>
          <w:lang w:val="en-GB"/>
        </w:rPr>
        <w:drawing>
          <wp:anchor distT="0" distB="0" distL="114300" distR="114300" simplePos="0" relativeHeight="251664384" behindDoc="0" locked="0" layoutInCell="1" allowOverlap="1" wp14:anchorId="141D1F1D" wp14:editId="1BD28CD9">
            <wp:simplePos x="0" y="0"/>
            <wp:positionH relativeFrom="column">
              <wp:posOffset>2806700</wp:posOffset>
            </wp:positionH>
            <wp:positionV relativeFrom="paragraph">
              <wp:posOffset>17145</wp:posOffset>
            </wp:positionV>
            <wp:extent cx="3364865" cy="255270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tware architec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4865" cy="2552700"/>
                    </a:xfrm>
                    <a:prstGeom prst="rect">
                      <a:avLst/>
                    </a:prstGeom>
                  </pic:spPr>
                </pic:pic>
              </a:graphicData>
            </a:graphic>
            <wp14:sizeRelH relativeFrom="margin">
              <wp14:pctWidth>0</wp14:pctWidth>
            </wp14:sizeRelH>
            <wp14:sizeRelV relativeFrom="margin">
              <wp14:pctHeight>0</wp14:pctHeight>
            </wp14:sizeRelV>
          </wp:anchor>
        </w:drawing>
      </w:r>
      <w:r w:rsidR="00864481">
        <w:rPr>
          <w:rFonts w:ascii="Cambria" w:hAnsi="Cambria" w:cs="Calibri"/>
        </w:rPr>
        <w:t>S</w:t>
      </w:r>
      <w:r w:rsidR="00355210" w:rsidRPr="00864481">
        <w:rPr>
          <w:rFonts w:ascii="Cambria" w:hAnsi="Cambria" w:cs="Calibri"/>
        </w:rPr>
        <w:t xml:space="preserve">oftware development </w:t>
      </w:r>
      <w:r w:rsidR="00864481">
        <w:rPr>
          <w:rFonts w:ascii="Cambria" w:hAnsi="Cambria" w:cs="Calibri"/>
        </w:rPr>
        <w:t>has</w:t>
      </w:r>
      <w:r w:rsidR="00355210" w:rsidRPr="00864481">
        <w:rPr>
          <w:rFonts w:ascii="Cambria" w:hAnsi="Cambria" w:cs="Calibri"/>
        </w:rPr>
        <w:t xml:space="preserve"> some serious challenge</w:t>
      </w:r>
      <w:r w:rsidR="001D1285">
        <w:rPr>
          <w:rFonts w:ascii="Cambria" w:hAnsi="Cambria" w:cs="Calibri"/>
        </w:rPr>
        <w:t>s</w:t>
      </w:r>
      <w:r w:rsidR="00355210" w:rsidRPr="00864481">
        <w:rPr>
          <w:rFonts w:ascii="Cambria" w:hAnsi="Cambria" w:cs="Calibri"/>
        </w:rPr>
        <w:t xml:space="preserve">. </w:t>
      </w:r>
      <w:r w:rsidR="00864481">
        <w:rPr>
          <w:rFonts w:ascii="Cambria" w:hAnsi="Cambria" w:cs="Calibri"/>
        </w:rPr>
        <w:t xml:space="preserve"> </w:t>
      </w:r>
      <w:r w:rsidR="00355210" w:rsidRPr="00864481">
        <w:rPr>
          <w:rFonts w:ascii="Cambria" w:hAnsi="Cambria" w:cs="Calibri"/>
        </w:rPr>
        <w:t>Changes in software development are unavoidable</w:t>
      </w:r>
      <w:r w:rsidR="00864481">
        <w:rPr>
          <w:rFonts w:ascii="Cambria" w:hAnsi="Cambria" w:cs="Calibri"/>
        </w:rPr>
        <w:t>,</w:t>
      </w:r>
      <w:r w:rsidR="00355210" w:rsidRPr="00864481">
        <w:rPr>
          <w:rFonts w:ascii="Cambria" w:hAnsi="Cambria" w:cs="Calibri"/>
        </w:rPr>
        <w:t xml:space="preserve"> </w:t>
      </w:r>
      <w:r w:rsidR="00864481">
        <w:rPr>
          <w:rFonts w:ascii="Cambria" w:hAnsi="Cambria" w:cs="Calibri"/>
        </w:rPr>
        <w:t>c</w:t>
      </w:r>
      <w:r w:rsidR="00355210" w:rsidRPr="00864481">
        <w:rPr>
          <w:rFonts w:ascii="Cambria" w:hAnsi="Cambria" w:cs="Calibri"/>
        </w:rPr>
        <w:t>hanges occur rapidly and accommodating these changes to develop complete software</w:t>
      </w:r>
      <w:r w:rsidR="00864481">
        <w:rPr>
          <w:rFonts w:ascii="Cambria" w:hAnsi="Cambria" w:cs="Calibri"/>
        </w:rPr>
        <w:t xml:space="preserve">. SSR project has a few software challenges that </w:t>
      </w:r>
      <w:r w:rsidR="000604EC">
        <w:rPr>
          <w:rFonts w:ascii="Cambria" w:hAnsi="Cambria" w:cs="Calibri"/>
        </w:rPr>
        <w:t>requires</w:t>
      </w:r>
      <w:r w:rsidR="00864481">
        <w:rPr>
          <w:rFonts w:ascii="Cambria" w:hAnsi="Cambria" w:cs="Calibri"/>
        </w:rPr>
        <w:t xml:space="preserve"> </w:t>
      </w:r>
      <w:r w:rsidR="000604EC">
        <w:rPr>
          <w:rFonts w:ascii="Cambria" w:hAnsi="Cambria" w:cs="Calibri"/>
        </w:rPr>
        <w:t xml:space="preserve">a </w:t>
      </w:r>
      <w:r w:rsidR="00864481">
        <w:rPr>
          <w:rFonts w:ascii="Cambria" w:hAnsi="Cambria" w:cs="Calibri"/>
        </w:rPr>
        <w:t xml:space="preserve">good </w:t>
      </w:r>
      <w:r w:rsidR="000604EC">
        <w:rPr>
          <w:rFonts w:ascii="Cambria" w:hAnsi="Cambria" w:cs="Calibri"/>
        </w:rPr>
        <w:t xml:space="preserve">architecture design and well </w:t>
      </w:r>
      <w:r w:rsidR="000604EC" w:rsidRPr="000604EC">
        <w:rPr>
          <w:rFonts w:ascii="Cambria" w:hAnsi="Cambria" w:cs="Calibri"/>
        </w:rPr>
        <w:t>making decisions</w:t>
      </w:r>
      <w:r w:rsidR="000604EC">
        <w:rPr>
          <w:rFonts w:ascii="Cambria" w:hAnsi="Cambria" w:cs="Calibri"/>
        </w:rPr>
        <w:t>. There are 3 software parts in this project, frontend app that runs on mobile tablet, main server cluster that d</w:t>
      </w:r>
      <w:r w:rsidR="000604EC" w:rsidRPr="000604EC">
        <w:rPr>
          <w:rFonts w:ascii="Cambria" w:hAnsi="Cambria" w:cs="Calibri"/>
        </w:rPr>
        <w:t>ivided into several services</w:t>
      </w:r>
      <w:r w:rsidR="000604EC">
        <w:rPr>
          <w:rFonts w:ascii="Cambria" w:hAnsi="Cambria" w:cs="Calibri"/>
        </w:rPr>
        <w:t xml:space="preserve"> and real time micro-controller side. All part</w:t>
      </w:r>
      <w:r w:rsidR="001D1285">
        <w:rPr>
          <w:rFonts w:ascii="Cambria" w:hAnsi="Cambria" w:cs="Calibri"/>
        </w:rPr>
        <w:t>s</w:t>
      </w:r>
      <w:r w:rsidR="000604EC">
        <w:rPr>
          <w:rFonts w:ascii="Cambria" w:hAnsi="Cambria" w:cs="Calibri"/>
        </w:rPr>
        <w:t xml:space="preserve"> should integrate perfectly, m</w:t>
      </w:r>
      <w:r w:rsidR="000604EC" w:rsidRPr="000604EC">
        <w:rPr>
          <w:rFonts w:ascii="Cambria" w:hAnsi="Cambria" w:cs="Calibri"/>
        </w:rPr>
        <w:t>ainly because</w:t>
      </w:r>
      <w:r w:rsidR="000604EC">
        <w:rPr>
          <w:rFonts w:ascii="Cambria" w:hAnsi="Cambria" w:cs="Calibri"/>
        </w:rPr>
        <w:t xml:space="preserve"> each part run on a </w:t>
      </w:r>
      <w:r w:rsidR="00A21CDF">
        <w:rPr>
          <w:rFonts w:ascii="Cambria" w:hAnsi="Cambria" w:cs="Calibri"/>
        </w:rPr>
        <w:t>different machine</w:t>
      </w:r>
      <w:r w:rsidR="000604EC">
        <w:rPr>
          <w:rFonts w:ascii="Cambria" w:hAnsi="Cambria" w:cs="Calibri"/>
        </w:rPr>
        <w:t xml:space="preserve">, programmed on different work frames in a </w:t>
      </w:r>
      <w:proofErr w:type="gramStart"/>
      <w:r w:rsidR="00A21CDF">
        <w:rPr>
          <w:rFonts w:ascii="Cambria" w:hAnsi="Cambria" w:cs="Calibri"/>
        </w:rPr>
        <w:t>different languages</w:t>
      </w:r>
      <w:proofErr w:type="gramEnd"/>
      <w:r w:rsidR="000604EC">
        <w:rPr>
          <w:rFonts w:ascii="Cambria" w:hAnsi="Cambria" w:cs="Calibri"/>
        </w:rPr>
        <w:t>.</w:t>
      </w:r>
      <w:r w:rsidR="00A21CDF">
        <w:rPr>
          <w:rFonts w:ascii="Cambria" w:hAnsi="Cambria" w:cs="Calibri" w:hint="cs"/>
          <w:rtl/>
        </w:rPr>
        <w:t xml:space="preserve"> </w:t>
      </w:r>
      <w:r w:rsidR="00A21CDF">
        <w:rPr>
          <w:rFonts w:ascii="Cambria" w:hAnsi="Cambria" w:cs="Calibri"/>
        </w:rPr>
        <w:t>Another important challenge is the c</w:t>
      </w:r>
      <w:r w:rsidR="00A21CDF" w:rsidRPr="00A21CDF">
        <w:rPr>
          <w:rFonts w:ascii="Cambria" w:hAnsi="Cambria" w:cs="Calibri"/>
        </w:rPr>
        <w:t>ommunication</w:t>
      </w:r>
      <w:r w:rsidR="00A21CDF">
        <w:rPr>
          <w:rFonts w:ascii="Cambria" w:hAnsi="Cambria" w:cs="Calibri"/>
        </w:rPr>
        <w:t xml:space="preserve"> issue that </w:t>
      </w:r>
      <w:r w:rsidR="00A21CDF" w:rsidRPr="00A21CDF">
        <w:rPr>
          <w:rFonts w:ascii="Cambria" w:hAnsi="Cambria" w:cs="Calibri"/>
        </w:rPr>
        <w:t>should be accessible and scheduled</w:t>
      </w:r>
      <w:r w:rsidR="00A21CDF">
        <w:rPr>
          <w:rFonts w:ascii="Cambria" w:hAnsi="Cambria" w:cs="Calibri"/>
        </w:rPr>
        <w:t xml:space="preserve"> between all parts</w:t>
      </w:r>
      <w:r w:rsidR="001D1285">
        <w:rPr>
          <w:rFonts w:ascii="Cambria" w:hAnsi="Cambria" w:cs="Calibri"/>
        </w:rPr>
        <w:t>.</w:t>
      </w:r>
      <w:r w:rsidR="00D80BF1">
        <w:rPr>
          <w:rFonts w:ascii="Cambria" w:hAnsi="Cambria" w:cs="Calibri"/>
        </w:rPr>
        <w:t xml:space="preserve"> each part </w:t>
      </w:r>
      <w:r w:rsidR="00C26768">
        <w:rPr>
          <w:rFonts w:ascii="Cambria" w:hAnsi="Cambria" w:cs="Calibri"/>
        </w:rPr>
        <w:t>belongs</w:t>
      </w:r>
      <w:r w:rsidR="00D80BF1">
        <w:rPr>
          <w:rFonts w:ascii="Cambria" w:hAnsi="Cambria" w:cs="Calibri"/>
        </w:rPr>
        <w:t xml:space="preserve"> to different network, for instance, the main server runs on some cloud/remote machines</w:t>
      </w:r>
      <w:r w:rsidR="00DB5631">
        <w:rPr>
          <w:rFonts w:ascii="Cambria" w:hAnsi="Cambria" w:cs="Calibri"/>
        </w:rPr>
        <w:t>, while the ESP connect</w:t>
      </w:r>
      <w:r w:rsidR="001D1285">
        <w:rPr>
          <w:rFonts w:ascii="Cambria" w:hAnsi="Cambria" w:cs="Calibri"/>
        </w:rPr>
        <w:t>ing</w:t>
      </w:r>
      <w:r w:rsidR="00DB5631">
        <w:rPr>
          <w:rFonts w:ascii="Cambria" w:hAnsi="Cambria" w:cs="Calibri"/>
        </w:rPr>
        <w:t xml:space="preserve"> to the local SR network</w:t>
      </w:r>
      <w:r w:rsidR="008E6A55">
        <w:rPr>
          <w:rFonts w:ascii="Cambria" w:hAnsi="Cambria" w:cs="Calibri"/>
        </w:rPr>
        <w:t xml:space="preserve"> using WIFI module.</w:t>
      </w:r>
      <w:r w:rsidR="000604EC">
        <w:rPr>
          <w:rFonts w:ascii="Calibri" w:hAnsi="Calibri" w:cs="Calibri"/>
          <w:lang w:val="en-GB"/>
        </w:rPr>
        <w:t xml:space="preserve"> </w:t>
      </w:r>
    </w:p>
    <w:p w14:paraId="354A2284" w14:textId="7D982E3C" w:rsidR="00B04EE9" w:rsidRDefault="00655B27" w:rsidP="000D28F0">
      <w:pPr>
        <w:bidi w:val="0"/>
        <w:rPr>
          <w:rFonts w:ascii="Cambria" w:hAnsi="Cambria" w:cs="Calibri"/>
          <w:lang w:val="en-GB"/>
        </w:rPr>
      </w:pPr>
      <w:r>
        <w:rPr>
          <w:rFonts w:ascii="Cambria" w:hAnsi="Cambria" w:cs="Calibri"/>
          <w:lang w:val="en-GB"/>
        </w:rPr>
        <w:t xml:space="preserve">The </w:t>
      </w:r>
      <w:r w:rsidR="00B54F00">
        <w:rPr>
          <w:rFonts w:ascii="Cambria" w:hAnsi="Cambria" w:cs="Calibri"/>
          <w:lang w:val="en-GB"/>
        </w:rPr>
        <w:t xml:space="preserve">chosen </w:t>
      </w:r>
      <w:r>
        <w:rPr>
          <w:rFonts w:ascii="Cambria" w:hAnsi="Cambria" w:cs="Calibri"/>
          <w:lang w:val="en-GB"/>
        </w:rPr>
        <w:t xml:space="preserve">work frames and the programme </w:t>
      </w:r>
      <w:r w:rsidR="00B54F00">
        <w:rPr>
          <w:rFonts w:ascii="Cambria" w:hAnsi="Cambria" w:cs="Calibri"/>
          <w:lang w:val="en-GB"/>
        </w:rPr>
        <w:t>languages</w:t>
      </w:r>
      <w:r>
        <w:rPr>
          <w:rFonts w:ascii="Cambria" w:hAnsi="Cambria" w:cs="Calibri"/>
          <w:lang w:val="en-GB"/>
        </w:rPr>
        <w:t xml:space="preserve"> are</w:t>
      </w:r>
      <w:r w:rsidR="00B04EE9">
        <w:rPr>
          <w:rFonts w:ascii="Cambria" w:hAnsi="Cambria" w:cs="Calibri"/>
          <w:lang w:val="en-GB"/>
        </w:rPr>
        <w:t>:</w:t>
      </w:r>
    </w:p>
    <w:p w14:paraId="35EF5D63" w14:textId="3FD0D104" w:rsidR="00CD6776" w:rsidRDefault="00B04EE9" w:rsidP="00B04EE9">
      <w:pPr>
        <w:pStyle w:val="ListParagraph"/>
        <w:numPr>
          <w:ilvl w:val="0"/>
          <w:numId w:val="1"/>
        </w:numPr>
        <w:bidi w:val="0"/>
        <w:rPr>
          <w:rFonts w:ascii="Cambria" w:hAnsi="Cambria" w:cs="Calibri"/>
          <w:lang w:val="en-GB"/>
        </w:rPr>
      </w:pPr>
      <w:r w:rsidRPr="00B04EE9">
        <w:rPr>
          <w:rFonts w:ascii="Cambria" w:hAnsi="Cambria" w:cs="Calibri"/>
          <w:lang w:val="en-GB"/>
        </w:rPr>
        <w:t xml:space="preserve"> Angular2.5 writing in TypeScript for the mobile</w:t>
      </w:r>
      <w:r>
        <w:rPr>
          <w:rFonts w:ascii="Cambria" w:hAnsi="Cambria" w:cs="Calibri"/>
          <w:lang w:val="en-GB"/>
        </w:rPr>
        <w:t xml:space="preserve"> hybrid</w:t>
      </w:r>
      <w:r w:rsidRPr="00B04EE9">
        <w:rPr>
          <w:rFonts w:ascii="Cambria" w:hAnsi="Cambria" w:cs="Calibri"/>
          <w:lang w:val="en-GB"/>
        </w:rPr>
        <w:t xml:space="preserve"> application.</w:t>
      </w:r>
    </w:p>
    <w:p w14:paraId="73F0A075" w14:textId="3C856E23" w:rsidR="00B04EE9" w:rsidRDefault="00B04EE9" w:rsidP="00B04EE9">
      <w:pPr>
        <w:pStyle w:val="ListParagraph"/>
        <w:numPr>
          <w:ilvl w:val="0"/>
          <w:numId w:val="1"/>
        </w:numPr>
        <w:bidi w:val="0"/>
        <w:rPr>
          <w:rFonts w:ascii="Cambria" w:hAnsi="Cambria" w:cs="Calibri"/>
          <w:lang w:val="en-GB"/>
        </w:rPr>
      </w:pPr>
      <w:r>
        <w:rPr>
          <w:rFonts w:ascii="Cambria" w:hAnsi="Cambria" w:cs="Calibri"/>
          <w:lang w:val="en-GB"/>
        </w:rPr>
        <w:t>Node-JS writing in JavaScript for the main server services.</w:t>
      </w:r>
    </w:p>
    <w:p w14:paraId="369D38B9" w14:textId="6A41FEF9" w:rsidR="00B04EE9" w:rsidRDefault="00B04EE9" w:rsidP="00B04EE9">
      <w:pPr>
        <w:pStyle w:val="ListParagraph"/>
        <w:numPr>
          <w:ilvl w:val="0"/>
          <w:numId w:val="1"/>
        </w:numPr>
        <w:bidi w:val="0"/>
        <w:rPr>
          <w:rFonts w:ascii="Cambria" w:hAnsi="Cambria" w:cs="Calibri"/>
          <w:lang w:val="en-GB"/>
        </w:rPr>
      </w:pPr>
      <w:r>
        <w:rPr>
          <w:rFonts w:ascii="Cambria" w:hAnsi="Cambria" w:cs="Calibri"/>
          <w:lang w:val="en-GB"/>
        </w:rPr>
        <w:t xml:space="preserve">C/C++ for the ESP </w:t>
      </w:r>
      <w:r w:rsidR="00866864">
        <w:rPr>
          <w:rFonts w:ascii="Cambria" w:hAnsi="Cambria" w:cs="Calibri"/>
          <w:lang w:val="en-GB"/>
        </w:rPr>
        <w:t xml:space="preserve">real time </w:t>
      </w:r>
      <w:r>
        <w:rPr>
          <w:rFonts w:ascii="Cambria" w:hAnsi="Cambria" w:cs="Calibri"/>
          <w:lang w:val="en-GB"/>
        </w:rPr>
        <w:t>chip.</w:t>
      </w:r>
    </w:p>
    <w:p w14:paraId="00544286" w14:textId="594C17C4" w:rsidR="003F093C" w:rsidRDefault="003F093C" w:rsidP="003F093C">
      <w:pPr>
        <w:pStyle w:val="ListParagraph"/>
        <w:numPr>
          <w:ilvl w:val="0"/>
          <w:numId w:val="1"/>
        </w:numPr>
        <w:bidi w:val="0"/>
        <w:rPr>
          <w:rFonts w:ascii="Cambria" w:hAnsi="Cambria" w:cs="Calibri"/>
          <w:lang w:val="en-GB"/>
        </w:rPr>
      </w:pPr>
      <w:r>
        <w:rPr>
          <w:rFonts w:ascii="Cambria" w:hAnsi="Cambria" w:cs="Calibri"/>
          <w:lang w:val="en-GB"/>
        </w:rPr>
        <w:t>MongoDB as a database service.</w:t>
      </w:r>
    </w:p>
    <w:p w14:paraId="0129E5AF" w14:textId="7AD7F14A" w:rsidR="00B66859" w:rsidRDefault="00B66859" w:rsidP="00B66859">
      <w:pPr>
        <w:pStyle w:val="ListParagraph"/>
        <w:numPr>
          <w:ilvl w:val="0"/>
          <w:numId w:val="1"/>
        </w:numPr>
        <w:bidi w:val="0"/>
        <w:rPr>
          <w:rFonts w:ascii="Cambria" w:hAnsi="Cambria" w:cs="Calibri"/>
          <w:lang w:val="en-GB"/>
        </w:rPr>
      </w:pPr>
      <w:r>
        <w:rPr>
          <w:rFonts w:ascii="Cambria" w:hAnsi="Cambria" w:cs="Calibri"/>
          <w:lang w:val="en-GB"/>
        </w:rPr>
        <w:t>R</w:t>
      </w:r>
      <w:r w:rsidR="00451B55">
        <w:rPr>
          <w:rFonts w:ascii="Cambria" w:hAnsi="Cambria" w:cs="Calibri"/>
          <w:lang w:val="en-GB"/>
        </w:rPr>
        <w:t>EST</w:t>
      </w:r>
      <w:r>
        <w:rPr>
          <w:rFonts w:ascii="Cambria" w:hAnsi="Cambria" w:cs="Calibri"/>
          <w:lang w:val="en-GB"/>
        </w:rPr>
        <w:t xml:space="preserve">ful API as </w:t>
      </w:r>
      <w:r w:rsidR="00451B55">
        <w:rPr>
          <w:rFonts w:ascii="Cambria" w:hAnsi="Cambria" w:cs="Calibri"/>
          <w:lang w:val="en-GB"/>
        </w:rPr>
        <w:t>the main server gatekeeper and</w:t>
      </w:r>
      <w:r>
        <w:rPr>
          <w:rFonts w:ascii="Cambria" w:hAnsi="Cambria" w:cs="Calibri"/>
          <w:lang w:val="en-GB"/>
        </w:rPr>
        <w:t xml:space="preserve"> communicator.</w:t>
      </w:r>
    </w:p>
    <w:p w14:paraId="75A1C91D" w14:textId="77777777" w:rsidR="008D0A2C" w:rsidRDefault="00175C35" w:rsidP="00175C35">
      <w:pPr>
        <w:pStyle w:val="ListParagraph"/>
        <w:numPr>
          <w:ilvl w:val="0"/>
          <w:numId w:val="1"/>
        </w:numPr>
        <w:bidi w:val="0"/>
        <w:rPr>
          <w:rFonts w:ascii="Cambria" w:hAnsi="Cambria" w:cs="Calibri"/>
          <w:lang w:val="en-GB"/>
        </w:rPr>
      </w:pPr>
      <w:r>
        <w:rPr>
          <w:rFonts w:ascii="Cambria" w:hAnsi="Cambria" w:cs="Calibri"/>
          <w:lang w:val="en-GB"/>
        </w:rPr>
        <w:t>TCP/IP as a communication protocol</w:t>
      </w:r>
      <w:r w:rsidR="007B6685">
        <w:rPr>
          <w:rFonts w:ascii="Cambria" w:hAnsi="Cambria" w:cs="Calibri"/>
          <w:lang w:val="en-GB"/>
        </w:rPr>
        <w:t>.</w:t>
      </w:r>
    </w:p>
    <w:p w14:paraId="3B4CD8CC" w14:textId="698A2408" w:rsidR="00BB5F61" w:rsidRDefault="008D0A2C" w:rsidP="00BB5F61">
      <w:pPr>
        <w:pStyle w:val="ListParagraph"/>
        <w:numPr>
          <w:ilvl w:val="0"/>
          <w:numId w:val="1"/>
        </w:numPr>
        <w:bidi w:val="0"/>
        <w:rPr>
          <w:rFonts w:ascii="Cambria" w:hAnsi="Cambria" w:cs="Calibri"/>
          <w:lang w:val="en-GB"/>
        </w:rPr>
      </w:pPr>
      <w:r>
        <w:rPr>
          <w:rFonts w:ascii="Cambria" w:hAnsi="Cambria" w:cs="Calibri"/>
          <w:lang w:val="en-GB"/>
        </w:rPr>
        <w:t xml:space="preserve">** ESP using RF </w:t>
      </w:r>
      <w:r w:rsidR="0034347B">
        <w:rPr>
          <w:rFonts w:ascii="Cambria" w:hAnsi="Cambria" w:cs="Calibri"/>
          <w:lang w:val="en-GB"/>
        </w:rPr>
        <w:t>transceivers to</w:t>
      </w:r>
      <w:r>
        <w:rPr>
          <w:rFonts w:ascii="Cambria" w:hAnsi="Cambria" w:cs="Calibri"/>
          <w:lang w:val="en-GB"/>
        </w:rPr>
        <w:t xml:space="preserve"> communicates against </w:t>
      </w:r>
      <w:r w:rsidR="005D4EFA">
        <w:rPr>
          <w:rFonts w:ascii="Cambria" w:hAnsi="Cambria" w:cs="Calibri"/>
          <w:lang w:val="en-GB"/>
        </w:rPr>
        <w:t>all</w:t>
      </w:r>
      <w:r>
        <w:rPr>
          <w:rFonts w:ascii="Cambria" w:hAnsi="Cambria" w:cs="Calibri"/>
          <w:lang w:val="en-GB"/>
        </w:rPr>
        <w:t xml:space="preserve"> SR component</w:t>
      </w:r>
      <w:r w:rsidR="005D4EFA">
        <w:rPr>
          <w:rFonts w:ascii="Cambria" w:hAnsi="Cambria" w:cs="Calibri"/>
          <w:lang w:val="en-GB"/>
        </w:rPr>
        <w:t>s</w:t>
      </w:r>
    </w:p>
    <w:p w14:paraId="6CEDC0A8" w14:textId="7759E7FA" w:rsidR="00B43402" w:rsidRDefault="00011E26" w:rsidP="00D037D6">
      <w:pPr>
        <w:bidi w:val="0"/>
        <w:rPr>
          <w:rFonts w:ascii="Cambria" w:hAnsi="Cambria" w:cs="Calibri"/>
          <w:lang w:val="en-GB"/>
        </w:rPr>
      </w:pPr>
      <w:r>
        <w:rPr>
          <w:rFonts w:ascii="Cambria" w:hAnsi="Cambria"/>
          <w:b/>
          <w:bCs/>
          <w:color w:val="0070C0"/>
          <w:sz w:val="28"/>
          <w:szCs w:val="28"/>
        </w:rPr>
        <w:lastRenderedPageBreak/>
        <w:t>4</w:t>
      </w:r>
      <w:r w:rsidR="00B43402">
        <w:rPr>
          <w:rFonts w:ascii="Cambria" w:hAnsi="Cambria"/>
          <w:b/>
          <w:bCs/>
          <w:color w:val="0070C0"/>
          <w:sz w:val="28"/>
          <w:szCs w:val="28"/>
        </w:rPr>
        <w:t>. Appendices</w:t>
      </w:r>
    </w:p>
    <w:p w14:paraId="40E08F35" w14:textId="4A429729" w:rsidR="00011E26" w:rsidRPr="00011E26" w:rsidRDefault="00011E26" w:rsidP="00011E26">
      <w:pPr>
        <w:bidi w:val="0"/>
        <w:rPr>
          <w:rFonts w:ascii="Cambria" w:hAnsi="Cambria"/>
          <w:b/>
          <w:bCs/>
          <w:color w:val="0070C0"/>
          <w:sz w:val="28"/>
          <w:szCs w:val="28"/>
        </w:rPr>
      </w:pPr>
      <w:r>
        <w:rPr>
          <w:rFonts w:ascii="Cambria" w:hAnsi="Cambria"/>
          <w:b/>
          <w:bCs/>
          <w:color w:val="0070C0"/>
          <w:sz w:val="28"/>
          <w:szCs w:val="28"/>
        </w:rPr>
        <w:t>4</w:t>
      </w:r>
      <w:r w:rsidR="009E4219">
        <w:rPr>
          <w:rFonts w:ascii="Cambria" w:hAnsi="Cambria"/>
          <w:b/>
          <w:bCs/>
          <w:color w:val="0070C0"/>
          <w:sz w:val="28"/>
          <w:szCs w:val="28"/>
        </w:rPr>
        <w:t xml:space="preserve">.1. </w:t>
      </w:r>
      <w:r w:rsidRPr="00CD6C6C">
        <w:rPr>
          <w:rFonts w:ascii="Cambria" w:hAnsi="Cambria"/>
          <w:b/>
          <w:bCs/>
          <w:color w:val="0070C0"/>
          <w:sz w:val="28"/>
          <w:szCs w:val="28"/>
        </w:rPr>
        <w:t>Risk Management</w:t>
      </w:r>
    </w:p>
    <w:tbl>
      <w:tblPr>
        <w:tblStyle w:val="PlainTable1"/>
        <w:tblW w:w="9784" w:type="dxa"/>
        <w:tblLook w:val="04A0" w:firstRow="1" w:lastRow="0" w:firstColumn="1" w:lastColumn="0" w:noHBand="0" w:noVBand="1"/>
      </w:tblPr>
      <w:tblGrid>
        <w:gridCol w:w="662"/>
        <w:gridCol w:w="1700"/>
        <w:gridCol w:w="1187"/>
        <w:gridCol w:w="6235"/>
      </w:tblGrid>
      <w:tr w:rsidR="003C32A6" w:rsidRPr="000D5BF1" w14:paraId="546319DA" w14:textId="77777777" w:rsidTr="00011E26">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62" w:type="dxa"/>
          </w:tcPr>
          <w:p w14:paraId="1FD35B36" w14:textId="7C42A0BF" w:rsidR="003C32A6" w:rsidRPr="000D5BF1" w:rsidRDefault="003C32A6" w:rsidP="003C32A6">
            <w:pPr>
              <w:bidi w:val="0"/>
              <w:spacing w:after="240"/>
              <w:jc w:val="center"/>
              <w:rPr>
                <w:rFonts w:ascii="Cambria" w:eastAsia="Times New Roman" w:hAnsi="Cambria" w:cs="Segoe UI"/>
                <w:color w:val="24292E"/>
              </w:rPr>
            </w:pPr>
            <w:r w:rsidRPr="000D5BF1">
              <w:rPr>
                <w:rFonts w:ascii="Cambria" w:eastAsia="Times New Roman" w:hAnsi="Cambria" w:cs="Segoe UI"/>
                <w:color w:val="24292E"/>
              </w:rPr>
              <w:t>Risk</w:t>
            </w:r>
          </w:p>
        </w:tc>
        <w:tc>
          <w:tcPr>
            <w:tcW w:w="1700" w:type="dxa"/>
          </w:tcPr>
          <w:p w14:paraId="0A5EF60B" w14:textId="5EF5ED3D" w:rsidR="003C32A6" w:rsidRPr="000D5BF1" w:rsidRDefault="003C32A6" w:rsidP="003C32A6">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Severity</w:t>
            </w:r>
          </w:p>
        </w:tc>
        <w:tc>
          <w:tcPr>
            <w:tcW w:w="1187" w:type="dxa"/>
          </w:tcPr>
          <w:p w14:paraId="7811CC26" w14:textId="1B9B1727" w:rsidR="003C32A6" w:rsidRPr="000D5BF1" w:rsidRDefault="003C32A6" w:rsidP="003C32A6">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Response</w:t>
            </w:r>
          </w:p>
        </w:tc>
        <w:tc>
          <w:tcPr>
            <w:tcW w:w="6235" w:type="dxa"/>
          </w:tcPr>
          <w:p w14:paraId="5DD1CAEF" w14:textId="77777777" w:rsidR="003C32A6" w:rsidRPr="000D5BF1" w:rsidRDefault="003C32A6" w:rsidP="003C32A6">
            <w:pPr>
              <w:bidi w:val="0"/>
              <w:spacing w:after="240"/>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rPr>
            </w:pPr>
          </w:p>
        </w:tc>
      </w:tr>
      <w:tr w:rsidR="003C32A6" w:rsidRPr="000D5BF1" w14:paraId="06F8D6AD" w14:textId="77777777" w:rsidTr="00011E26">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662" w:type="dxa"/>
            <w:hideMark/>
          </w:tcPr>
          <w:p w14:paraId="57D15B8E"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1</w:t>
            </w:r>
          </w:p>
        </w:tc>
        <w:tc>
          <w:tcPr>
            <w:tcW w:w="1700" w:type="dxa"/>
            <w:hideMark/>
          </w:tcPr>
          <w:p w14:paraId="15B22ACF"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Wrong working plan design.</w:t>
            </w:r>
          </w:p>
        </w:tc>
        <w:tc>
          <w:tcPr>
            <w:tcW w:w="1187" w:type="dxa"/>
            <w:hideMark/>
          </w:tcPr>
          <w:p w14:paraId="6F2100F7"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602F05A8"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Clearly define goals, sub-goals and milestones placing.</w:t>
            </w:r>
          </w:p>
        </w:tc>
      </w:tr>
      <w:tr w:rsidR="003C32A6" w:rsidRPr="000D5BF1" w14:paraId="627163F3" w14:textId="77777777" w:rsidTr="00011E2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135059C1"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2</w:t>
            </w:r>
          </w:p>
        </w:tc>
        <w:tc>
          <w:tcPr>
            <w:tcW w:w="1700" w:type="dxa"/>
            <w:hideMark/>
          </w:tcPr>
          <w:p w14:paraId="0C900FB7"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Project scope extends beyond project limits.</w:t>
            </w:r>
          </w:p>
        </w:tc>
        <w:tc>
          <w:tcPr>
            <w:tcW w:w="1187" w:type="dxa"/>
            <w:hideMark/>
          </w:tcPr>
          <w:p w14:paraId="0DB7A7B7"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59A9CEDA" w14:textId="510C493E"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Reach complete understanding between client, project programmer and project Supervisor regarding expectations, abilities and project requirements.</w:t>
            </w:r>
          </w:p>
        </w:tc>
      </w:tr>
      <w:tr w:rsidR="003C32A6" w:rsidRPr="000D5BF1" w14:paraId="0FCEF235" w14:textId="77777777" w:rsidTr="00011E26">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33144A8D"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3</w:t>
            </w:r>
          </w:p>
        </w:tc>
        <w:tc>
          <w:tcPr>
            <w:tcW w:w="1700" w:type="dxa"/>
            <w:hideMark/>
          </w:tcPr>
          <w:p w14:paraId="2C7CE4EE"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Working with new tools in an unfamiliar environment</w:t>
            </w:r>
          </w:p>
        </w:tc>
        <w:tc>
          <w:tcPr>
            <w:tcW w:w="1187" w:type="dxa"/>
            <w:hideMark/>
          </w:tcPr>
          <w:p w14:paraId="4E6752E8"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6CE45CF4"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Getting familiar with the software tools used for development by attending classes, hands down experience, and various tutorials.</w:t>
            </w:r>
          </w:p>
        </w:tc>
      </w:tr>
      <w:tr w:rsidR="003C32A6" w:rsidRPr="000D5BF1" w14:paraId="126263C8" w14:textId="77777777" w:rsidTr="00011E2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112E8E95"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4</w:t>
            </w:r>
          </w:p>
        </w:tc>
        <w:tc>
          <w:tcPr>
            <w:tcW w:w="1700" w:type="dxa"/>
            <w:hideMark/>
          </w:tcPr>
          <w:p w14:paraId="4220ADDD"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Change requirements</w:t>
            </w:r>
          </w:p>
        </w:tc>
        <w:tc>
          <w:tcPr>
            <w:tcW w:w="1187" w:type="dxa"/>
            <w:hideMark/>
          </w:tcPr>
          <w:p w14:paraId="7ABAD8EA"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6D207CD8"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The client changes its requirements in such a way that shifts the timetable of the project or defines the project as not meeting client's requirements.</w:t>
            </w:r>
          </w:p>
        </w:tc>
      </w:tr>
      <w:tr w:rsidR="003C32A6" w:rsidRPr="000D5BF1" w14:paraId="5797D237" w14:textId="77777777" w:rsidTr="00011E26">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639AA621"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5</w:t>
            </w:r>
          </w:p>
        </w:tc>
        <w:tc>
          <w:tcPr>
            <w:tcW w:w="1700" w:type="dxa"/>
            <w:hideMark/>
          </w:tcPr>
          <w:p w14:paraId="3EE41BDA"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Incorrect system size assessment</w:t>
            </w:r>
          </w:p>
        </w:tc>
        <w:tc>
          <w:tcPr>
            <w:tcW w:w="1187" w:type="dxa"/>
            <w:hideMark/>
          </w:tcPr>
          <w:p w14:paraId="500D4832"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28978360"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Provide the main requirements by adjusting them to constraints.</w:t>
            </w:r>
          </w:p>
        </w:tc>
      </w:tr>
      <w:tr w:rsidR="003C32A6" w:rsidRPr="000D5BF1" w14:paraId="18108930" w14:textId="77777777" w:rsidTr="00011E2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766867BC"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6</w:t>
            </w:r>
          </w:p>
        </w:tc>
        <w:tc>
          <w:tcPr>
            <w:tcW w:w="1700" w:type="dxa"/>
            <w:hideMark/>
          </w:tcPr>
          <w:p w14:paraId="1E609CBF"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Communicating with the customer</w:t>
            </w:r>
          </w:p>
        </w:tc>
        <w:tc>
          <w:tcPr>
            <w:tcW w:w="1187" w:type="dxa"/>
            <w:hideMark/>
          </w:tcPr>
          <w:p w14:paraId="7B6A1231"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2F48D498" w14:textId="12212D9A"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 xml:space="preserve">The customer is </w:t>
            </w:r>
            <w:proofErr w:type="gramStart"/>
            <w:r w:rsidRPr="000D5BF1">
              <w:rPr>
                <w:rFonts w:ascii="Cambria" w:eastAsia="Times New Roman" w:hAnsi="Cambria" w:cs="Segoe UI"/>
                <w:color w:val="24292E"/>
              </w:rPr>
              <w:t>busy</w:t>
            </w:r>
            <w:proofErr w:type="gramEnd"/>
            <w:r w:rsidRPr="000D5BF1">
              <w:rPr>
                <w:rFonts w:ascii="Cambria" w:eastAsia="Times New Roman" w:hAnsi="Cambria" w:cs="Segoe UI"/>
                <w:color w:val="24292E"/>
              </w:rPr>
              <w:t xml:space="preserve"> and it can cause delay on development, if the product is as expected or not. the answers can be delayed, and it will influence the whole project.</w:t>
            </w:r>
          </w:p>
        </w:tc>
      </w:tr>
      <w:tr w:rsidR="003C32A6" w:rsidRPr="000D5BF1" w14:paraId="28948EB2" w14:textId="77777777" w:rsidTr="00011E26">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662" w:type="dxa"/>
            <w:hideMark/>
          </w:tcPr>
          <w:p w14:paraId="4D6BB23B"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7</w:t>
            </w:r>
          </w:p>
        </w:tc>
        <w:tc>
          <w:tcPr>
            <w:tcW w:w="1700" w:type="dxa"/>
            <w:hideMark/>
          </w:tcPr>
          <w:p w14:paraId="37A15953"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Dependence on multiple hardware components</w:t>
            </w:r>
          </w:p>
        </w:tc>
        <w:tc>
          <w:tcPr>
            <w:tcW w:w="1187" w:type="dxa"/>
            <w:hideMark/>
          </w:tcPr>
          <w:p w14:paraId="43ECA177"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67FB23AD" w14:textId="3E189166"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Interfacing between different hardware components and using many communication protocols increases the likelihood of communication falls.</w:t>
            </w:r>
          </w:p>
        </w:tc>
      </w:tr>
      <w:tr w:rsidR="003C32A6" w:rsidRPr="000D5BF1" w14:paraId="4B6EE4B4" w14:textId="77777777" w:rsidTr="00011E2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66331D40"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8</w:t>
            </w:r>
          </w:p>
        </w:tc>
        <w:tc>
          <w:tcPr>
            <w:tcW w:w="1700" w:type="dxa"/>
            <w:hideMark/>
          </w:tcPr>
          <w:p w14:paraId="51F6113E"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Too many errors during testing</w:t>
            </w:r>
          </w:p>
        </w:tc>
        <w:tc>
          <w:tcPr>
            <w:tcW w:w="1187" w:type="dxa"/>
            <w:hideMark/>
          </w:tcPr>
          <w:p w14:paraId="68004E10"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6EBFB425"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Finding too many bugs during testing can delay the termination of the current iteration in such a way that can delay the termination of the project in time.</w:t>
            </w:r>
          </w:p>
        </w:tc>
      </w:tr>
      <w:tr w:rsidR="003C32A6" w:rsidRPr="000D5BF1" w14:paraId="2E81ABCA" w14:textId="77777777" w:rsidTr="00011E26">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7848B191"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9</w:t>
            </w:r>
          </w:p>
        </w:tc>
        <w:tc>
          <w:tcPr>
            <w:tcW w:w="1700" w:type="dxa"/>
            <w:hideMark/>
          </w:tcPr>
          <w:p w14:paraId="17D10243"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Use new technology</w:t>
            </w:r>
          </w:p>
        </w:tc>
        <w:tc>
          <w:tcPr>
            <w:tcW w:w="1187" w:type="dxa"/>
            <w:hideMark/>
          </w:tcPr>
          <w:p w14:paraId="48507E1C"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5302D3BC" w14:textId="2EE32745"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 xml:space="preserve">As a result of the client requirements it been </w:t>
            </w:r>
            <w:proofErr w:type="gramStart"/>
            <w:r w:rsidRPr="000D5BF1">
              <w:rPr>
                <w:rFonts w:ascii="Cambria" w:eastAsia="Times New Roman" w:hAnsi="Cambria" w:cs="Segoe UI"/>
                <w:color w:val="24292E"/>
              </w:rPr>
              <w:t>ask</w:t>
            </w:r>
            <w:proofErr w:type="gramEnd"/>
            <w:r w:rsidRPr="000D5BF1">
              <w:rPr>
                <w:rFonts w:ascii="Cambria" w:eastAsia="Times New Roman" w:hAnsi="Cambria" w:cs="Segoe UI"/>
                <w:color w:val="24292E"/>
              </w:rPr>
              <w:t xml:space="preserve"> to create a realistic shooting range, which functions and responds to combat operations in the field while integrating a control system</w:t>
            </w:r>
          </w:p>
        </w:tc>
      </w:tr>
      <w:tr w:rsidR="003C32A6" w:rsidRPr="000D5BF1" w14:paraId="20283E18" w14:textId="77777777" w:rsidTr="00011E2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3FA82BB7"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10</w:t>
            </w:r>
          </w:p>
        </w:tc>
        <w:tc>
          <w:tcPr>
            <w:tcW w:w="1700" w:type="dxa"/>
            <w:hideMark/>
          </w:tcPr>
          <w:p w14:paraId="31A1E253" w14:textId="694B3214"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Real Time response</w:t>
            </w:r>
          </w:p>
        </w:tc>
        <w:tc>
          <w:tcPr>
            <w:tcW w:w="1187" w:type="dxa"/>
            <w:hideMark/>
          </w:tcPr>
          <w:p w14:paraId="2A7451A3"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4B6C98A1" w14:textId="4D04B406"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Control of mechanical and electronic components should response in a short time.</w:t>
            </w:r>
          </w:p>
        </w:tc>
      </w:tr>
    </w:tbl>
    <w:p w14:paraId="79DF4B8D" w14:textId="06624993" w:rsidR="007E71D4" w:rsidRPr="000D5BF1" w:rsidRDefault="007E71D4" w:rsidP="007E71D4">
      <w:pPr>
        <w:bidi w:val="0"/>
        <w:rPr>
          <w:rFonts w:ascii="Cambria" w:hAnsi="Cambria" w:cs="Calibri"/>
        </w:rPr>
      </w:pPr>
    </w:p>
    <w:p w14:paraId="69D74E85" w14:textId="37FDE2D6" w:rsidR="00011E26" w:rsidRPr="00011E26" w:rsidRDefault="00011E26" w:rsidP="00011E26">
      <w:pPr>
        <w:bidi w:val="0"/>
        <w:rPr>
          <w:rFonts w:ascii="Cambria" w:hAnsi="Cambria"/>
          <w:b/>
          <w:bCs/>
          <w:color w:val="0070C0"/>
          <w:sz w:val="28"/>
          <w:szCs w:val="28"/>
        </w:rPr>
      </w:pPr>
      <w:r>
        <w:rPr>
          <w:rFonts w:ascii="Cambria" w:hAnsi="Cambria"/>
          <w:b/>
          <w:bCs/>
          <w:color w:val="0070C0"/>
          <w:sz w:val="28"/>
          <w:szCs w:val="28"/>
        </w:rPr>
        <w:lastRenderedPageBreak/>
        <w:t>4.</w:t>
      </w:r>
      <w:r>
        <w:rPr>
          <w:rFonts w:ascii="Cambria" w:hAnsi="Cambria"/>
          <w:b/>
          <w:bCs/>
          <w:color w:val="0070C0"/>
          <w:sz w:val="28"/>
          <w:szCs w:val="28"/>
        </w:rPr>
        <w:t>2</w:t>
      </w:r>
      <w:r>
        <w:rPr>
          <w:rFonts w:ascii="Cambria" w:hAnsi="Cambria"/>
          <w:b/>
          <w:bCs/>
          <w:color w:val="0070C0"/>
          <w:sz w:val="28"/>
          <w:szCs w:val="28"/>
        </w:rPr>
        <w:t xml:space="preserve">. </w:t>
      </w:r>
      <w:r>
        <w:rPr>
          <w:rFonts w:ascii="Cambria" w:hAnsi="Cambria"/>
          <w:b/>
          <w:bCs/>
          <w:color w:val="0070C0"/>
          <w:sz w:val="28"/>
          <w:szCs w:val="28"/>
        </w:rPr>
        <w:t>Work Plan</w:t>
      </w:r>
    </w:p>
    <w:tbl>
      <w:tblPr>
        <w:tblStyle w:val="PlainTable1"/>
        <w:tblpPr w:leftFromText="180" w:rightFromText="180" w:vertAnchor="text" w:horzAnchor="margin" w:tblpY="57"/>
        <w:tblW w:w="9647" w:type="dxa"/>
        <w:tblLook w:val="04A0" w:firstRow="1" w:lastRow="0" w:firstColumn="1" w:lastColumn="0" w:noHBand="0" w:noVBand="1"/>
      </w:tblPr>
      <w:tblGrid>
        <w:gridCol w:w="507"/>
        <w:gridCol w:w="2328"/>
        <w:gridCol w:w="4678"/>
        <w:gridCol w:w="2134"/>
      </w:tblGrid>
      <w:tr w:rsidR="00B168BB" w:rsidRPr="000D5BF1" w14:paraId="020A9EDA" w14:textId="77777777" w:rsidTr="00B168BB">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7" w:type="dxa"/>
          </w:tcPr>
          <w:p w14:paraId="4BD5CE0E" w14:textId="77777777" w:rsidR="00B168BB" w:rsidRPr="00F007FA" w:rsidRDefault="00B168BB" w:rsidP="00B168BB">
            <w:pPr>
              <w:bidi w:val="0"/>
              <w:spacing w:after="240"/>
              <w:jc w:val="center"/>
              <w:rPr>
                <w:rFonts w:ascii="Cambria" w:eastAsia="Times New Roman" w:hAnsi="Cambria" w:cs="Segoe UI"/>
                <w:color w:val="24292E"/>
                <w:sz w:val="20"/>
                <w:szCs w:val="20"/>
              </w:rPr>
            </w:pPr>
          </w:p>
        </w:tc>
        <w:tc>
          <w:tcPr>
            <w:tcW w:w="2328" w:type="dxa"/>
          </w:tcPr>
          <w:p w14:paraId="644ED43D" w14:textId="77777777" w:rsidR="00B168BB" w:rsidRPr="00F007FA" w:rsidRDefault="00B168BB" w:rsidP="00B168BB">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Mission</w:t>
            </w:r>
          </w:p>
        </w:tc>
        <w:tc>
          <w:tcPr>
            <w:tcW w:w="4678" w:type="dxa"/>
          </w:tcPr>
          <w:p w14:paraId="3F310A3E" w14:textId="77777777" w:rsidR="00B168BB" w:rsidRPr="00F007FA" w:rsidRDefault="00B168BB" w:rsidP="00B168BB">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Description</w:t>
            </w:r>
          </w:p>
        </w:tc>
        <w:tc>
          <w:tcPr>
            <w:tcW w:w="2134" w:type="dxa"/>
          </w:tcPr>
          <w:p w14:paraId="5762BD72" w14:textId="77777777" w:rsidR="00B168BB" w:rsidRPr="00F007FA" w:rsidRDefault="00B168BB" w:rsidP="00B168BB">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Date</w:t>
            </w:r>
          </w:p>
        </w:tc>
      </w:tr>
      <w:tr w:rsidR="00B168BB" w:rsidRPr="000D5BF1" w14:paraId="27C0A162" w14:textId="77777777" w:rsidTr="00B168B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7" w:type="dxa"/>
          </w:tcPr>
          <w:p w14:paraId="6C7CBBE7" w14:textId="77777777" w:rsidR="00B168BB" w:rsidRPr="00F007FA"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w:t>
            </w:r>
          </w:p>
        </w:tc>
        <w:tc>
          <w:tcPr>
            <w:tcW w:w="2328" w:type="dxa"/>
          </w:tcPr>
          <w:p w14:paraId="08417B4B" w14:textId="77777777" w:rsidR="00B168BB" w:rsidRPr="00F007FA"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Meeting with the client.</w:t>
            </w:r>
          </w:p>
        </w:tc>
        <w:tc>
          <w:tcPr>
            <w:tcW w:w="4678" w:type="dxa"/>
          </w:tcPr>
          <w:p w14:paraId="5323A5B7" w14:textId="77777777" w:rsidR="00B168BB" w:rsidRPr="00F007FA"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Introduce meeting with the client, talking about the problem. </w:t>
            </w:r>
          </w:p>
        </w:tc>
        <w:tc>
          <w:tcPr>
            <w:tcW w:w="2134" w:type="dxa"/>
          </w:tcPr>
          <w:p w14:paraId="19994389" w14:textId="77777777" w:rsidR="00B168BB" w:rsidRPr="00F007FA" w:rsidRDefault="00B168BB" w:rsidP="00B168BB">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10.13.18</w:t>
            </w:r>
          </w:p>
        </w:tc>
      </w:tr>
      <w:tr w:rsidR="00B168BB" w:rsidRPr="000D5BF1" w14:paraId="1C8C686F" w14:textId="77777777" w:rsidTr="00B168BB">
        <w:trPr>
          <w:trHeight w:val="397"/>
        </w:trPr>
        <w:tc>
          <w:tcPr>
            <w:cnfStyle w:val="001000000000" w:firstRow="0" w:lastRow="0" w:firstColumn="1" w:lastColumn="0" w:oddVBand="0" w:evenVBand="0" w:oddHBand="0" w:evenHBand="0" w:firstRowFirstColumn="0" w:firstRowLastColumn="0" w:lastRowFirstColumn="0" w:lastRowLastColumn="0"/>
            <w:tcW w:w="507" w:type="dxa"/>
          </w:tcPr>
          <w:p w14:paraId="23FBF270" w14:textId="77777777" w:rsidR="00B168BB" w:rsidRPr="00F007FA"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2</w:t>
            </w:r>
          </w:p>
        </w:tc>
        <w:tc>
          <w:tcPr>
            <w:tcW w:w="2328" w:type="dxa"/>
          </w:tcPr>
          <w:p w14:paraId="13907141" w14:textId="77777777" w:rsidR="00B168BB" w:rsidRPr="00F007FA" w:rsidRDefault="00B168BB"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Second Meeting with the client.</w:t>
            </w:r>
          </w:p>
        </w:tc>
        <w:tc>
          <w:tcPr>
            <w:tcW w:w="4678" w:type="dxa"/>
          </w:tcPr>
          <w:p w14:paraId="275597CB" w14:textId="77777777" w:rsidR="00B168BB" w:rsidRPr="00F007FA" w:rsidRDefault="00B168BB"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Solutions suggestions </w:t>
            </w:r>
          </w:p>
        </w:tc>
        <w:tc>
          <w:tcPr>
            <w:tcW w:w="2134" w:type="dxa"/>
          </w:tcPr>
          <w:p w14:paraId="19ACFDAC" w14:textId="77777777" w:rsidR="00B168BB" w:rsidRPr="00F007FA" w:rsidRDefault="00B168BB" w:rsidP="00B168BB">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10.22.18</w:t>
            </w:r>
          </w:p>
        </w:tc>
      </w:tr>
      <w:tr w:rsidR="00B168BB" w:rsidRPr="000D5BF1" w14:paraId="42602ECA" w14:textId="77777777" w:rsidTr="00B168B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507" w:type="dxa"/>
          </w:tcPr>
          <w:p w14:paraId="518F1F99" w14:textId="77777777" w:rsidR="00B168BB" w:rsidRPr="00F007FA"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3</w:t>
            </w:r>
          </w:p>
        </w:tc>
        <w:tc>
          <w:tcPr>
            <w:tcW w:w="2328" w:type="dxa"/>
          </w:tcPr>
          <w:p w14:paraId="7ABC100A" w14:textId="77777777" w:rsidR="00B168BB" w:rsidRPr="00F007FA"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Micro controllers, motors and sensors.</w:t>
            </w:r>
          </w:p>
        </w:tc>
        <w:tc>
          <w:tcPr>
            <w:tcW w:w="4678" w:type="dxa"/>
          </w:tcPr>
          <w:p w14:paraId="1BC03936" w14:textId="77777777" w:rsidR="00B168BB" w:rsidRPr="00F007FA"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Selection of mechanical and electrical components.</w:t>
            </w:r>
          </w:p>
        </w:tc>
        <w:tc>
          <w:tcPr>
            <w:tcW w:w="2134" w:type="dxa"/>
          </w:tcPr>
          <w:p w14:paraId="385F7D8C" w14:textId="77777777" w:rsidR="00B168BB" w:rsidRPr="00F007FA" w:rsidRDefault="00B168BB" w:rsidP="00B168BB">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11.01.18</w:t>
            </w:r>
          </w:p>
        </w:tc>
      </w:tr>
      <w:tr w:rsidR="00B168BB" w:rsidRPr="000D5BF1" w14:paraId="757D591E" w14:textId="77777777" w:rsidTr="00B168BB">
        <w:trPr>
          <w:trHeight w:val="656"/>
        </w:trPr>
        <w:tc>
          <w:tcPr>
            <w:cnfStyle w:val="001000000000" w:firstRow="0" w:lastRow="0" w:firstColumn="1" w:lastColumn="0" w:oddVBand="0" w:evenVBand="0" w:oddHBand="0" w:evenHBand="0" w:firstRowFirstColumn="0" w:firstRowLastColumn="0" w:lastRowFirstColumn="0" w:lastRowLastColumn="0"/>
            <w:tcW w:w="507" w:type="dxa"/>
            <w:hideMark/>
          </w:tcPr>
          <w:p w14:paraId="7EEFC76E" w14:textId="77777777" w:rsidR="00B168BB" w:rsidRPr="000D5BF1"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4</w:t>
            </w:r>
          </w:p>
        </w:tc>
        <w:tc>
          <w:tcPr>
            <w:tcW w:w="2328" w:type="dxa"/>
          </w:tcPr>
          <w:p w14:paraId="4FC2D52D" w14:textId="77777777" w:rsidR="00B168BB" w:rsidRPr="000D5BF1" w:rsidRDefault="00B168BB"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Hardware Control.</w:t>
            </w:r>
          </w:p>
        </w:tc>
        <w:tc>
          <w:tcPr>
            <w:tcW w:w="4678" w:type="dxa"/>
          </w:tcPr>
          <w:p w14:paraId="0078EFE6" w14:textId="77777777" w:rsidR="00B168BB" w:rsidRPr="000D5BF1" w:rsidRDefault="00B168BB"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Mechanical control of all shooting range hardware components: moving targets and sensors</w:t>
            </w:r>
          </w:p>
        </w:tc>
        <w:tc>
          <w:tcPr>
            <w:tcW w:w="2134" w:type="dxa"/>
          </w:tcPr>
          <w:p w14:paraId="3A980825" w14:textId="77777777" w:rsidR="00B168BB" w:rsidRPr="000D5BF1" w:rsidRDefault="00B168BB" w:rsidP="00B168BB">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11.11.18</w:t>
            </w:r>
          </w:p>
        </w:tc>
      </w:tr>
      <w:tr w:rsidR="00B168BB" w:rsidRPr="000D5BF1" w14:paraId="1E97B38A" w14:textId="77777777" w:rsidTr="00B168BB">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507" w:type="dxa"/>
            <w:hideMark/>
          </w:tcPr>
          <w:p w14:paraId="64D0CBDB" w14:textId="77777777" w:rsidR="00B168BB" w:rsidRPr="000D5BF1"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5</w:t>
            </w:r>
          </w:p>
        </w:tc>
        <w:tc>
          <w:tcPr>
            <w:tcW w:w="2328" w:type="dxa"/>
          </w:tcPr>
          <w:p w14:paraId="3929896B" w14:textId="77777777" w:rsidR="00B168BB" w:rsidRPr="000D5BF1"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First design of project environment.</w:t>
            </w:r>
          </w:p>
        </w:tc>
        <w:tc>
          <w:tcPr>
            <w:tcW w:w="4678" w:type="dxa"/>
          </w:tcPr>
          <w:p w14:paraId="0989A730" w14:textId="4AAEC81F" w:rsidR="00B168BB" w:rsidRPr="000D5BF1" w:rsidRDefault="00721437"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Pr>
                <w:rFonts w:ascii="Cambria" w:eastAsia="Times New Roman" w:hAnsi="Cambria" w:cs="Segoe UI"/>
                <w:color w:val="24292E"/>
                <w:sz w:val="20"/>
                <w:szCs w:val="20"/>
              </w:rPr>
              <w:t>I</w:t>
            </w:r>
            <w:r w:rsidR="00B168BB" w:rsidRPr="00F007FA">
              <w:rPr>
                <w:rFonts w:ascii="Cambria" w:eastAsia="Times New Roman" w:hAnsi="Cambria" w:cs="Segoe UI"/>
                <w:color w:val="24292E"/>
                <w:sz w:val="20"/>
                <w:szCs w:val="20"/>
              </w:rPr>
              <w:t>ncludes hardware and software components, according to the needs of the system, environmental constraints and economic constraints.</w:t>
            </w:r>
          </w:p>
        </w:tc>
        <w:tc>
          <w:tcPr>
            <w:tcW w:w="2134" w:type="dxa"/>
          </w:tcPr>
          <w:p w14:paraId="00DFA3B3" w14:textId="77777777" w:rsidR="00B168BB" w:rsidRPr="000D5BF1" w:rsidRDefault="00B168BB" w:rsidP="00B168BB">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11.30.18</w:t>
            </w:r>
          </w:p>
        </w:tc>
      </w:tr>
      <w:tr w:rsidR="00B168BB" w:rsidRPr="000D5BF1" w14:paraId="13B300CC" w14:textId="77777777" w:rsidTr="00B168BB">
        <w:trPr>
          <w:trHeight w:val="682"/>
        </w:trPr>
        <w:tc>
          <w:tcPr>
            <w:cnfStyle w:val="001000000000" w:firstRow="0" w:lastRow="0" w:firstColumn="1" w:lastColumn="0" w:oddVBand="0" w:evenVBand="0" w:oddHBand="0" w:evenHBand="0" w:firstRowFirstColumn="0" w:firstRowLastColumn="0" w:lastRowFirstColumn="0" w:lastRowLastColumn="0"/>
            <w:tcW w:w="507" w:type="dxa"/>
            <w:hideMark/>
          </w:tcPr>
          <w:p w14:paraId="3CCF80BD" w14:textId="77777777" w:rsidR="00B168BB" w:rsidRPr="000D5BF1"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6</w:t>
            </w:r>
          </w:p>
        </w:tc>
        <w:tc>
          <w:tcPr>
            <w:tcW w:w="2328" w:type="dxa"/>
          </w:tcPr>
          <w:p w14:paraId="7F8A9C33" w14:textId="77777777" w:rsidR="00B168BB" w:rsidRPr="000D5BF1" w:rsidRDefault="00B168BB"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Project architecture design</w:t>
            </w:r>
          </w:p>
        </w:tc>
        <w:tc>
          <w:tcPr>
            <w:tcW w:w="4678" w:type="dxa"/>
          </w:tcPr>
          <w:p w14:paraId="03974844" w14:textId="77777777" w:rsidR="00B168BB" w:rsidRPr="000D5BF1" w:rsidRDefault="00B168BB"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Primary project architecture design – according to client requirements</w:t>
            </w:r>
          </w:p>
        </w:tc>
        <w:tc>
          <w:tcPr>
            <w:tcW w:w="2134" w:type="dxa"/>
          </w:tcPr>
          <w:p w14:paraId="5DBC165E" w14:textId="77777777" w:rsidR="00B168BB" w:rsidRPr="000D5BF1" w:rsidRDefault="00B168BB" w:rsidP="00B168BB">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12.06.18</w:t>
            </w:r>
          </w:p>
        </w:tc>
      </w:tr>
      <w:tr w:rsidR="00B168BB" w:rsidRPr="000D5BF1" w14:paraId="7C01ADBE" w14:textId="77777777" w:rsidTr="00B168B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7" w:type="dxa"/>
            <w:hideMark/>
          </w:tcPr>
          <w:p w14:paraId="5532541F" w14:textId="77777777" w:rsidR="00B168BB" w:rsidRPr="000D5BF1"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7</w:t>
            </w:r>
          </w:p>
        </w:tc>
        <w:tc>
          <w:tcPr>
            <w:tcW w:w="2328" w:type="dxa"/>
          </w:tcPr>
          <w:p w14:paraId="06D20414" w14:textId="77777777" w:rsidR="00B168BB" w:rsidRPr="000D5BF1"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Software architecture design</w:t>
            </w:r>
          </w:p>
        </w:tc>
        <w:tc>
          <w:tcPr>
            <w:tcW w:w="4678" w:type="dxa"/>
          </w:tcPr>
          <w:p w14:paraId="41F32C70" w14:textId="77777777" w:rsidR="00B168BB" w:rsidRPr="000D5BF1"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Primary software architecture design – according to client requirements</w:t>
            </w:r>
          </w:p>
        </w:tc>
        <w:tc>
          <w:tcPr>
            <w:tcW w:w="2134" w:type="dxa"/>
          </w:tcPr>
          <w:p w14:paraId="28FC8EDE" w14:textId="77777777" w:rsidR="00B168BB" w:rsidRPr="000D5BF1" w:rsidRDefault="00B168BB" w:rsidP="00B168BB">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12.12.18</w:t>
            </w:r>
          </w:p>
        </w:tc>
      </w:tr>
      <w:tr w:rsidR="00B168BB" w:rsidRPr="000D5BF1" w14:paraId="617E5325" w14:textId="77777777" w:rsidTr="00B168BB">
        <w:trPr>
          <w:trHeight w:val="578"/>
        </w:trPr>
        <w:tc>
          <w:tcPr>
            <w:cnfStyle w:val="001000000000" w:firstRow="0" w:lastRow="0" w:firstColumn="1" w:lastColumn="0" w:oddVBand="0" w:evenVBand="0" w:oddHBand="0" w:evenHBand="0" w:firstRowFirstColumn="0" w:firstRowLastColumn="0" w:lastRowFirstColumn="0" w:lastRowLastColumn="0"/>
            <w:tcW w:w="507" w:type="dxa"/>
            <w:hideMark/>
          </w:tcPr>
          <w:p w14:paraId="67733CB8" w14:textId="77777777" w:rsidR="00B168BB" w:rsidRPr="000D5BF1"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8</w:t>
            </w:r>
          </w:p>
        </w:tc>
        <w:tc>
          <w:tcPr>
            <w:tcW w:w="2328" w:type="dxa"/>
          </w:tcPr>
          <w:p w14:paraId="4AED51DC" w14:textId="1BFE5EF6" w:rsidR="00B168BB" w:rsidRPr="000D5BF1" w:rsidRDefault="00B168BB"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Report #1</w:t>
            </w:r>
            <w:r w:rsidR="002E7E6B">
              <w:rPr>
                <w:rFonts w:ascii="Cambria" w:eastAsia="Times New Roman" w:hAnsi="Cambria" w:cs="Segoe UI"/>
                <w:color w:val="24292E"/>
                <w:sz w:val="20"/>
                <w:szCs w:val="20"/>
              </w:rPr>
              <w:t xml:space="preserve"> project proposal</w:t>
            </w:r>
          </w:p>
        </w:tc>
        <w:tc>
          <w:tcPr>
            <w:tcW w:w="4678" w:type="dxa"/>
          </w:tcPr>
          <w:p w14:paraId="0D6A37CC" w14:textId="77777777" w:rsidR="00B168BB" w:rsidRPr="000D5BF1" w:rsidRDefault="00B168BB"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Start working on project proposal</w:t>
            </w:r>
          </w:p>
        </w:tc>
        <w:tc>
          <w:tcPr>
            <w:tcW w:w="2134" w:type="dxa"/>
          </w:tcPr>
          <w:p w14:paraId="3EEB3C8A" w14:textId="757987A4" w:rsidR="00B168BB" w:rsidRPr="000D5BF1" w:rsidRDefault="00B168BB" w:rsidP="00B168BB">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w:t>
            </w:r>
            <w:r w:rsidR="002E7E6B">
              <w:rPr>
                <w:rFonts w:ascii="Cambria" w:eastAsia="Times New Roman" w:hAnsi="Cambria" w:cs="Segoe UI"/>
                <w:color w:val="24292E"/>
                <w:sz w:val="20"/>
                <w:szCs w:val="20"/>
              </w:rPr>
              <w:t>20</w:t>
            </w:r>
            <w:r w:rsidRPr="00F007FA">
              <w:rPr>
                <w:rFonts w:ascii="Cambria" w:eastAsia="Times New Roman" w:hAnsi="Cambria" w:cs="Segoe UI"/>
                <w:color w:val="24292E"/>
                <w:sz w:val="20"/>
                <w:szCs w:val="20"/>
              </w:rPr>
              <w:t>.18</w:t>
            </w:r>
          </w:p>
        </w:tc>
      </w:tr>
      <w:tr w:rsidR="00B168BB" w:rsidRPr="000D5BF1" w14:paraId="14D68E6D" w14:textId="77777777" w:rsidTr="00B168BB">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7" w:type="dxa"/>
            <w:hideMark/>
          </w:tcPr>
          <w:p w14:paraId="4648AA8D" w14:textId="77777777" w:rsidR="00B168BB" w:rsidRPr="000D5BF1"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9</w:t>
            </w:r>
          </w:p>
        </w:tc>
        <w:tc>
          <w:tcPr>
            <w:tcW w:w="2328" w:type="dxa"/>
          </w:tcPr>
          <w:p w14:paraId="6CC3C394" w14:textId="77777777" w:rsidR="00B168BB" w:rsidRPr="000D5BF1"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Setting up a web server</w:t>
            </w:r>
          </w:p>
        </w:tc>
        <w:tc>
          <w:tcPr>
            <w:tcW w:w="4678" w:type="dxa"/>
          </w:tcPr>
          <w:p w14:paraId="2D32F53C" w14:textId="77777777" w:rsidR="00B168BB" w:rsidRPr="000D5BF1"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The main services integrator, RESTful - API</w:t>
            </w:r>
          </w:p>
        </w:tc>
        <w:tc>
          <w:tcPr>
            <w:tcW w:w="2134" w:type="dxa"/>
          </w:tcPr>
          <w:p w14:paraId="16F6CB00" w14:textId="232DED47" w:rsidR="00B168BB" w:rsidRPr="000D5BF1" w:rsidRDefault="00B168BB" w:rsidP="00B168BB">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12.2</w:t>
            </w:r>
            <w:r w:rsidR="00EC15E9">
              <w:rPr>
                <w:rFonts w:ascii="Cambria" w:eastAsia="Times New Roman" w:hAnsi="Cambria" w:cs="Segoe UI"/>
                <w:color w:val="24292E"/>
                <w:sz w:val="20"/>
                <w:szCs w:val="20"/>
              </w:rPr>
              <w:t>1</w:t>
            </w:r>
            <w:r w:rsidRPr="00F007FA">
              <w:rPr>
                <w:rFonts w:ascii="Cambria" w:eastAsia="Times New Roman" w:hAnsi="Cambria" w:cs="Segoe UI"/>
                <w:color w:val="24292E"/>
                <w:sz w:val="20"/>
                <w:szCs w:val="20"/>
              </w:rPr>
              <w:t>.18</w:t>
            </w:r>
          </w:p>
        </w:tc>
      </w:tr>
      <w:tr w:rsidR="00B168BB" w:rsidRPr="000D5BF1" w14:paraId="69E3E3EC" w14:textId="77777777" w:rsidTr="00B168BB">
        <w:trPr>
          <w:trHeight w:val="475"/>
        </w:trPr>
        <w:tc>
          <w:tcPr>
            <w:cnfStyle w:val="001000000000" w:firstRow="0" w:lastRow="0" w:firstColumn="1" w:lastColumn="0" w:oddVBand="0" w:evenVBand="0" w:oddHBand="0" w:evenHBand="0" w:firstRowFirstColumn="0" w:firstRowLastColumn="0" w:lastRowFirstColumn="0" w:lastRowLastColumn="0"/>
            <w:tcW w:w="507" w:type="dxa"/>
            <w:hideMark/>
          </w:tcPr>
          <w:p w14:paraId="0622B3C2" w14:textId="77777777" w:rsidR="00B168BB" w:rsidRPr="000D5BF1"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10</w:t>
            </w:r>
          </w:p>
        </w:tc>
        <w:tc>
          <w:tcPr>
            <w:tcW w:w="2328" w:type="dxa"/>
          </w:tcPr>
          <w:p w14:paraId="7C56C9E0" w14:textId="77777777" w:rsidR="00B168BB" w:rsidRPr="000D5BF1" w:rsidRDefault="00B168BB"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Database</w:t>
            </w:r>
          </w:p>
        </w:tc>
        <w:tc>
          <w:tcPr>
            <w:tcW w:w="4678" w:type="dxa"/>
          </w:tcPr>
          <w:p w14:paraId="288BA39E" w14:textId="77777777" w:rsidR="00B168BB" w:rsidRPr="000D5BF1" w:rsidRDefault="00B168BB"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Establishing a database service.</w:t>
            </w:r>
          </w:p>
        </w:tc>
        <w:tc>
          <w:tcPr>
            <w:tcW w:w="2134" w:type="dxa"/>
          </w:tcPr>
          <w:p w14:paraId="1010A703" w14:textId="77777777" w:rsidR="00B168BB" w:rsidRPr="000D5BF1" w:rsidRDefault="00B168BB" w:rsidP="00B168BB">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12.25.18</w:t>
            </w:r>
          </w:p>
        </w:tc>
      </w:tr>
      <w:tr w:rsidR="00B168BB" w:rsidRPr="000D5BF1" w14:paraId="3E977C52" w14:textId="77777777" w:rsidTr="00B168B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07" w:type="dxa"/>
            <w:hideMark/>
          </w:tcPr>
          <w:p w14:paraId="66ABB9A9" w14:textId="77777777" w:rsidR="00B168BB" w:rsidRPr="000D5BF1"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w:t>
            </w:r>
          </w:p>
        </w:tc>
        <w:tc>
          <w:tcPr>
            <w:tcW w:w="2328" w:type="dxa"/>
          </w:tcPr>
          <w:p w14:paraId="64FE7BEF" w14:textId="77777777" w:rsidR="00B168BB" w:rsidRPr="000D5BF1"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Web-server and DB integration</w:t>
            </w:r>
          </w:p>
        </w:tc>
        <w:tc>
          <w:tcPr>
            <w:tcW w:w="4678" w:type="dxa"/>
          </w:tcPr>
          <w:p w14:paraId="11E55D1D" w14:textId="77777777" w:rsidR="00B168BB" w:rsidRPr="000D5BF1"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Create collection and insert documents to </w:t>
            </w:r>
            <w:proofErr w:type="spellStart"/>
            <w:r w:rsidRPr="00F007FA">
              <w:rPr>
                <w:rFonts w:ascii="Cambria" w:eastAsia="Times New Roman" w:hAnsi="Cambria" w:cs="Segoe UI"/>
                <w:color w:val="24292E"/>
                <w:sz w:val="20"/>
                <w:szCs w:val="20"/>
              </w:rPr>
              <w:t>db</w:t>
            </w:r>
            <w:proofErr w:type="spellEnd"/>
            <w:r w:rsidRPr="00F007FA">
              <w:rPr>
                <w:rFonts w:ascii="Cambria" w:eastAsia="Times New Roman" w:hAnsi="Cambria" w:cs="Segoe UI"/>
                <w:color w:val="24292E"/>
                <w:sz w:val="20"/>
                <w:szCs w:val="20"/>
              </w:rPr>
              <w:t xml:space="preserve"> using web server</w:t>
            </w:r>
          </w:p>
        </w:tc>
        <w:tc>
          <w:tcPr>
            <w:tcW w:w="2134" w:type="dxa"/>
          </w:tcPr>
          <w:p w14:paraId="2731DA7C" w14:textId="0F8CD26B" w:rsidR="00B168BB" w:rsidRPr="000D5BF1" w:rsidRDefault="00B168BB" w:rsidP="00B168BB">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w:t>
            </w:r>
            <w:r w:rsidR="000F0D75">
              <w:rPr>
                <w:rFonts w:ascii="Cambria" w:eastAsia="Times New Roman" w:hAnsi="Cambria" w:cs="Segoe UI"/>
                <w:color w:val="24292E"/>
                <w:sz w:val="20"/>
                <w:szCs w:val="20"/>
              </w:rPr>
              <w:t>0</w:t>
            </w:r>
            <w:r w:rsidR="005B4596">
              <w:rPr>
                <w:rFonts w:ascii="Cambria" w:eastAsia="Times New Roman" w:hAnsi="Cambria" w:cs="Segoe UI"/>
                <w:color w:val="24292E"/>
                <w:sz w:val="20"/>
                <w:szCs w:val="20"/>
              </w:rPr>
              <w:t>6</w:t>
            </w:r>
            <w:r w:rsidRPr="00F007FA">
              <w:rPr>
                <w:rFonts w:ascii="Cambria" w:eastAsia="Times New Roman" w:hAnsi="Cambria" w:cs="Segoe UI"/>
                <w:color w:val="24292E"/>
                <w:sz w:val="20"/>
                <w:szCs w:val="20"/>
              </w:rPr>
              <w:t>.18</w:t>
            </w:r>
          </w:p>
        </w:tc>
      </w:tr>
      <w:tr w:rsidR="00B168BB" w:rsidRPr="000D5BF1" w14:paraId="243D10E4" w14:textId="77777777" w:rsidTr="00B168BB">
        <w:trPr>
          <w:trHeight w:val="822"/>
        </w:trPr>
        <w:tc>
          <w:tcPr>
            <w:cnfStyle w:val="001000000000" w:firstRow="0" w:lastRow="0" w:firstColumn="1" w:lastColumn="0" w:oddVBand="0" w:evenVBand="0" w:oddHBand="0" w:evenHBand="0" w:firstRowFirstColumn="0" w:firstRowLastColumn="0" w:lastRowFirstColumn="0" w:lastRowLastColumn="0"/>
            <w:tcW w:w="507" w:type="dxa"/>
            <w:hideMark/>
          </w:tcPr>
          <w:p w14:paraId="5489353F" w14:textId="77777777" w:rsidR="00B168BB" w:rsidRPr="000D5BF1"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w:t>
            </w:r>
          </w:p>
        </w:tc>
        <w:tc>
          <w:tcPr>
            <w:tcW w:w="2328" w:type="dxa"/>
          </w:tcPr>
          <w:p w14:paraId="2ECC9B76" w14:textId="25D7604C" w:rsidR="00371891" w:rsidRPr="000D5BF1" w:rsidRDefault="00B168BB" w:rsidP="00371891">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First ESP and Main server communication</w:t>
            </w:r>
            <w:r w:rsidR="00371891">
              <w:rPr>
                <w:rFonts w:ascii="Cambria" w:eastAsia="Times New Roman" w:hAnsi="Cambria" w:cs="Segoe UI"/>
                <w:color w:val="24292E"/>
                <w:sz w:val="20"/>
                <w:szCs w:val="20"/>
              </w:rPr>
              <w:t xml:space="preserve">  </w:t>
            </w:r>
          </w:p>
        </w:tc>
        <w:tc>
          <w:tcPr>
            <w:tcW w:w="4678" w:type="dxa"/>
          </w:tcPr>
          <w:p w14:paraId="7A74D515" w14:textId="5E86AB42" w:rsidR="00371891" w:rsidRPr="000D5BF1" w:rsidRDefault="00B168BB" w:rsidP="00371891">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Configured the ESP to be able communicate external internet network</w:t>
            </w:r>
            <w:r w:rsidR="00371891">
              <w:rPr>
                <w:rFonts w:ascii="Cambria" w:eastAsia="Times New Roman" w:hAnsi="Cambria" w:cs="Segoe UI"/>
                <w:color w:val="24292E"/>
                <w:sz w:val="20"/>
                <w:szCs w:val="20"/>
              </w:rPr>
              <w:t xml:space="preserve">.                                                              </w:t>
            </w:r>
            <w:r w:rsidR="00371891" w:rsidRPr="00F007FA">
              <w:rPr>
                <w:rFonts w:ascii="Cambria" w:eastAsia="Times New Roman" w:hAnsi="Cambria" w:cs="Segoe UI"/>
                <w:color w:val="24292E"/>
                <w:sz w:val="20"/>
                <w:szCs w:val="20"/>
              </w:rPr>
              <w:t>Mobile app.</w:t>
            </w:r>
          </w:p>
        </w:tc>
        <w:tc>
          <w:tcPr>
            <w:tcW w:w="2134" w:type="dxa"/>
          </w:tcPr>
          <w:p w14:paraId="6F1F70F3" w14:textId="67654433" w:rsidR="00B168BB" w:rsidRPr="000D5BF1" w:rsidRDefault="00B168BB" w:rsidP="00B168BB">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01.0</w:t>
            </w:r>
            <w:r w:rsidR="005B4596">
              <w:rPr>
                <w:rFonts w:ascii="Cambria" w:eastAsia="Times New Roman" w:hAnsi="Cambria" w:cs="Segoe UI"/>
                <w:color w:val="24292E"/>
                <w:sz w:val="20"/>
                <w:szCs w:val="20"/>
              </w:rPr>
              <w:t>3</w:t>
            </w:r>
            <w:r w:rsidRPr="00F007FA">
              <w:rPr>
                <w:rFonts w:ascii="Cambria" w:eastAsia="Times New Roman" w:hAnsi="Cambria" w:cs="Segoe UI"/>
                <w:color w:val="24292E"/>
                <w:sz w:val="20"/>
                <w:szCs w:val="20"/>
              </w:rPr>
              <w:t>.19</w:t>
            </w:r>
          </w:p>
        </w:tc>
      </w:tr>
      <w:tr w:rsidR="00B168BB" w:rsidRPr="000D5BF1" w14:paraId="577C1017" w14:textId="77777777" w:rsidTr="00B168BB">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7" w:type="dxa"/>
            <w:hideMark/>
          </w:tcPr>
          <w:p w14:paraId="55BDC2FC" w14:textId="77777777" w:rsidR="00B168BB" w:rsidRPr="000D5BF1" w:rsidRDefault="00B168BB" w:rsidP="00B168BB">
            <w:pPr>
              <w:bidi w:val="0"/>
              <w:spacing w:after="240"/>
              <w:rPr>
                <w:rFonts w:ascii="Cambria" w:eastAsia="Times New Roman" w:hAnsi="Cambria" w:cs="Segoe UI"/>
                <w:color w:val="24292E"/>
                <w:sz w:val="20"/>
                <w:szCs w:val="20"/>
              </w:rPr>
            </w:pPr>
            <w:r w:rsidRPr="000D5BF1">
              <w:rPr>
                <w:rFonts w:ascii="Cambria" w:eastAsia="Times New Roman" w:hAnsi="Cambria" w:cs="Segoe UI"/>
                <w:color w:val="24292E"/>
                <w:sz w:val="20"/>
                <w:szCs w:val="20"/>
              </w:rPr>
              <w:t>1</w:t>
            </w:r>
            <w:r w:rsidRPr="00F007FA">
              <w:rPr>
                <w:rFonts w:ascii="Cambria" w:eastAsia="Times New Roman" w:hAnsi="Cambria" w:cs="Segoe UI"/>
                <w:color w:val="24292E"/>
                <w:sz w:val="20"/>
                <w:szCs w:val="20"/>
              </w:rPr>
              <w:t>3</w:t>
            </w:r>
          </w:p>
        </w:tc>
        <w:tc>
          <w:tcPr>
            <w:tcW w:w="2328" w:type="dxa"/>
          </w:tcPr>
          <w:p w14:paraId="6BEE1450" w14:textId="2EF96CA4" w:rsidR="00B168BB" w:rsidRPr="000D5BF1" w:rsidRDefault="005E5EF0"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Pr>
                <w:rFonts w:ascii="Cambria" w:eastAsia="Times New Roman" w:hAnsi="Cambria" w:cs="Segoe UI"/>
                <w:color w:val="24292E"/>
                <w:sz w:val="20"/>
                <w:szCs w:val="20"/>
              </w:rPr>
              <w:t>Start m</w:t>
            </w:r>
            <w:r w:rsidR="00A804B7">
              <w:rPr>
                <w:rFonts w:ascii="Cambria" w:eastAsia="Times New Roman" w:hAnsi="Cambria" w:cs="Segoe UI"/>
                <w:color w:val="24292E"/>
                <w:sz w:val="20"/>
                <w:szCs w:val="20"/>
              </w:rPr>
              <w:t>o</w:t>
            </w:r>
            <w:r w:rsidR="00B168BB" w:rsidRPr="00F007FA">
              <w:rPr>
                <w:rFonts w:ascii="Cambria" w:eastAsia="Times New Roman" w:hAnsi="Cambria" w:cs="Segoe UI"/>
                <w:color w:val="24292E"/>
                <w:sz w:val="20"/>
                <w:szCs w:val="20"/>
              </w:rPr>
              <w:t>bile application components</w:t>
            </w:r>
            <w:r>
              <w:rPr>
                <w:rFonts w:ascii="Cambria" w:eastAsia="Times New Roman" w:hAnsi="Cambria" w:cs="Segoe UI"/>
                <w:color w:val="24292E"/>
                <w:sz w:val="20"/>
                <w:szCs w:val="20"/>
              </w:rPr>
              <w:t xml:space="preserve"> &amp; pages</w:t>
            </w:r>
          </w:p>
        </w:tc>
        <w:tc>
          <w:tcPr>
            <w:tcW w:w="4678" w:type="dxa"/>
          </w:tcPr>
          <w:p w14:paraId="278E27F1" w14:textId="77777777" w:rsidR="00B168BB" w:rsidRPr="000D5BF1" w:rsidRDefault="00B168BB" w:rsidP="00B168BB">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Start writing mobile application </w:t>
            </w:r>
          </w:p>
        </w:tc>
        <w:tc>
          <w:tcPr>
            <w:tcW w:w="2134" w:type="dxa"/>
          </w:tcPr>
          <w:p w14:paraId="139F0B2A" w14:textId="40D7656D" w:rsidR="00B168BB" w:rsidRPr="000D5BF1" w:rsidRDefault="00B168BB" w:rsidP="00B168BB">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01.1</w:t>
            </w:r>
            <w:r w:rsidR="005E5EF0">
              <w:rPr>
                <w:rFonts w:ascii="Cambria" w:eastAsia="Times New Roman" w:hAnsi="Cambria" w:cs="Segoe UI"/>
                <w:color w:val="24292E"/>
                <w:sz w:val="20"/>
                <w:szCs w:val="20"/>
              </w:rPr>
              <w:t>2</w:t>
            </w:r>
            <w:r w:rsidRPr="00F007FA">
              <w:rPr>
                <w:rFonts w:ascii="Cambria" w:eastAsia="Times New Roman" w:hAnsi="Cambria" w:cs="Segoe UI"/>
                <w:color w:val="24292E"/>
                <w:sz w:val="20"/>
                <w:szCs w:val="20"/>
              </w:rPr>
              <w:t>.19</w:t>
            </w:r>
          </w:p>
        </w:tc>
      </w:tr>
      <w:tr w:rsidR="00B168BB" w:rsidRPr="000D5BF1" w14:paraId="6521F421" w14:textId="77777777" w:rsidTr="00B168BB">
        <w:trPr>
          <w:trHeight w:val="514"/>
        </w:trPr>
        <w:tc>
          <w:tcPr>
            <w:cnfStyle w:val="001000000000" w:firstRow="0" w:lastRow="0" w:firstColumn="1" w:lastColumn="0" w:oddVBand="0" w:evenVBand="0" w:oddHBand="0" w:evenHBand="0" w:firstRowFirstColumn="0" w:firstRowLastColumn="0" w:lastRowFirstColumn="0" w:lastRowLastColumn="0"/>
            <w:tcW w:w="507" w:type="dxa"/>
          </w:tcPr>
          <w:p w14:paraId="4D822749" w14:textId="77777777" w:rsidR="00B168BB" w:rsidRPr="00F007FA" w:rsidRDefault="00B168BB" w:rsidP="00B168BB">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14</w:t>
            </w:r>
          </w:p>
        </w:tc>
        <w:tc>
          <w:tcPr>
            <w:tcW w:w="2328" w:type="dxa"/>
          </w:tcPr>
          <w:p w14:paraId="1529E8B3" w14:textId="13BC254F" w:rsidR="00B168BB" w:rsidRPr="00F007FA" w:rsidRDefault="00DF1216"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Pr>
                <w:rFonts w:ascii="Cambria" w:eastAsia="Times New Roman" w:hAnsi="Cambria" w:cs="Segoe UI"/>
                <w:color w:val="24292E"/>
                <w:sz w:val="20"/>
                <w:szCs w:val="20"/>
              </w:rPr>
              <w:t>Version 1.0</w:t>
            </w:r>
          </w:p>
        </w:tc>
        <w:tc>
          <w:tcPr>
            <w:tcW w:w="4678" w:type="dxa"/>
          </w:tcPr>
          <w:p w14:paraId="03D0D1F4" w14:textId="4818AA97" w:rsidR="00B168BB" w:rsidRPr="00F007FA" w:rsidRDefault="00DF1216" w:rsidP="00B168BB">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Pr>
                <w:rFonts w:ascii="Cambria" w:eastAsia="Times New Roman" w:hAnsi="Cambria" w:cs="Segoe UI"/>
                <w:color w:val="24292E"/>
                <w:sz w:val="20"/>
                <w:szCs w:val="20"/>
              </w:rPr>
              <w:t>Report #2, presentation and video</w:t>
            </w:r>
          </w:p>
        </w:tc>
        <w:tc>
          <w:tcPr>
            <w:tcW w:w="2134" w:type="dxa"/>
          </w:tcPr>
          <w:p w14:paraId="7D133695" w14:textId="17BB1B20" w:rsidR="00371891" w:rsidRPr="00F007FA" w:rsidRDefault="00B168BB" w:rsidP="00371891">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01.20.19</w:t>
            </w:r>
            <w:r w:rsidR="00371891">
              <w:rPr>
                <w:rFonts w:ascii="Cambria" w:eastAsia="Times New Roman" w:hAnsi="Cambria" w:cs="Segoe UI"/>
                <w:color w:val="24292E"/>
                <w:sz w:val="20"/>
                <w:szCs w:val="20"/>
              </w:rPr>
              <w:t xml:space="preserve">                   </w:t>
            </w:r>
            <w:r w:rsidR="00371891">
              <w:rPr>
                <w:rFonts w:ascii="Cambria" w:eastAsia="Times New Roman" w:hAnsi="Cambria" w:cs="Segoe UI"/>
                <w:color w:val="24292E"/>
                <w:sz w:val="20"/>
                <w:szCs w:val="20"/>
              </w:rPr>
              <w:t>End of semester</w:t>
            </w:r>
          </w:p>
        </w:tc>
      </w:tr>
    </w:tbl>
    <w:p w14:paraId="7D2EE3C4" w14:textId="6E04EE2D" w:rsidR="009E4219" w:rsidRDefault="009E4219" w:rsidP="00FF1E87">
      <w:pPr>
        <w:bidi w:val="0"/>
        <w:rPr>
          <w:rFonts w:ascii="Cambria" w:hAnsi="Cambria"/>
          <w:b/>
          <w:bCs/>
          <w:color w:val="0070C0"/>
          <w:sz w:val="28"/>
          <w:szCs w:val="28"/>
          <w:lang w:val="en-GB"/>
        </w:rPr>
      </w:pPr>
    </w:p>
    <w:p w14:paraId="1475DCEE" w14:textId="08A955A1" w:rsidR="00011E26" w:rsidRDefault="00011E26" w:rsidP="00011E26">
      <w:pPr>
        <w:bidi w:val="0"/>
        <w:rPr>
          <w:rFonts w:ascii="Cambria" w:hAnsi="Cambria"/>
          <w:b/>
          <w:bCs/>
          <w:color w:val="0070C0"/>
          <w:sz w:val="28"/>
          <w:szCs w:val="28"/>
          <w:lang w:val="en-GB"/>
        </w:rPr>
      </w:pPr>
    </w:p>
    <w:p w14:paraId="6346B9AF" w14:textId="77777777" w:rsidR="00011E26" w:rsidRPr="00FF1E87" w:rsidRDefault="00011E26" w:rsidP="00011E26">
      <w:pPr>
        <w:bidi w:val="0"/>
        <w:rPr>
          <w:rFonts w:ascii="Cambria" w:hAnsi="Cambria"/>
          <w:b/>
          <w:bCs/>
          <w:color w:val="0070C0"/>
          <w:sz w:val="28"/>
          <w:szCs w:val="28"/>
          <w:lang w:val="en-GB"/>
        </w:rPr>
      </w:pPr>
    </w:p>
    <w:sectPr w:rsidR="00011E26" w:rsidRPr="00FF1E87" w:rsidSect="000014BB">
      <w:headerReference w:type="default" r:id="rId18"/>
      <w:footerReference w:type="default" r:id="rId19"/>
      <w:headerReference w:type="first" r:id="rId20"/>
      <w:footerReference w:type="first" r:id="rId21"/>
      <w:pgSz w:w="12240" w:h="15840"/>
      <w:pgMar w:top="1440"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D5102" w14:textId="77777777" w:rsidR="0051193E" w:rsidRDefault="0051193E" w:rsidP="002C2B7A">
      <w:pPr>
        <w:spacing w:after="0" w:line="240" w:lineRule="auto"/>
      </w:pPr>
      <w:r>
        <w:separator/>
      </w:r>
    </w:p>
  </w:endnote>
  <w:endnote w:type="continuationSeparator" w:id="0">
    <w:p w14:paraId="1D53CF24" w14:textId="77777777" w:rsidR="0051193E" w:rsidRDefault="0051193E" w:rsidP="002C2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07425139"/>
      <w:docPartObj>
        <w:docPartGallery w:val="Page Numbers (Bottom of Page)"/>
        <w:docPartUnique/>
      </w:docPartObj>
    </w:sdtPr>
    <w:sdtContent>
      <w:p w14:paraId="2DCD3977" w14:textId="01F5E8C5" w:rsidR="00AD2CF4" w:rsidRDefault="00AD2C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BCD01B" w14:textId="77777777" w:rsidR="00AD2CF4" w:rsidRDefault="00AD2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DF15B" w14:textId="77777777" w:rsidR="000014BB" w:rsidRDefault="000014BB">
    <w:pPr>
      <w:pStyle w:val="Footer"/>
      <w:rPr>
        <w:noProof/>
        <w:rtl/>
      </w:rPr>
    </w:pPr>
  </w:p>
  <w:p w14:paraId="24BD98F9" w14:textId="455B0F12" w:rsidR="000014BB" w:rsidRDefault="000014BB">
    <w:pPr>
      <w:pStyle w:val="Footer"/>
      <w:rPr>
        <w:rFonts w:hint="cs"/>
      </w:rPr>
    </w:pPr>
    <w:r>
      <w:rPr>
        <w:noProof/>
      </w:rPr>
      <w:drawing>
        <wp:anchor distT="0" distB="0" distL="114300" distR="114300" simplePos="0" relativeHeight="251661312" behindDoc="1" locked="0" layoutInCell="1" allowOverlap="1" wp14:anchorId="06455F6A" wp14:editId="08948911">
          <wp:simplePos x="0" y="0"/>
          <wp:positionH relativeFrom="column">
            <wp:posOffset>-159027</wp:posOffset>
          </wp:positionH>
          <wp:positionV relativeFrom="paragraph">
            <wp:posOffset>-166978</wp:posOffset>
          </wp:positionV>
          <wp:extent cx="6248400" cy="657225"/>
          <wp:effectExtent l="0" t="0" r="0" b="9525"/>
          <wp:wrapNone/>
          <wp:docPr id="1"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CF35C" w14:textId="77777777" w:rsidR="0051193E" w:rsidRDefault="0051193E" w:rsidP="002C2B7A">
      <w:pPr>
        <w:spacing w:after="0" w:line="240" w:lineRule="auto"/>
      </w:pPr>
      <w:r>
        <w:separator/>
      </w:r>
    </w:p>
  </w:footnote>
  <w:footnote w:type="continuationSeparator" w:id="0">
    <w:p w14:paraId="1FA16BFB" w14:textId="77777777" w:rsidR="0051193E" w:rsidRDefault="0051193E" w:rsidP="002C2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F03FE" w14:textId="527CA95D" w:rsidR="00AA0C30" w:rsidRDefault="00AA0C30" w:rsidP="00151B9B">
    <w:pPr>
      <w:pStyle w:val="Header"/>
      <w:bidi w:val="0"/>
      <w:rPr>
        <w:rStyle w:val="Char"/>
        <w:color w:val="767171" w:themeColor="background2" w:themeShade="80"/>
        <w:u w:val="none"/>
      </w:rPr>
    </w:pPr>
    <w:r>
      <w:rPr>
        <w:iCs/>
        <w:noProof/>
        <w:color w:val="E7E6E6" w:themeColor="background2"/>
      </w:rPr>
      <w:drawing>
        <wp:anchor distT="0" distB="0" distL="114300" distR="114300" simplePos="0" relativeHeight="251658240" behindDoc="0" locked="0" layoutInCell="1" allowOverlap="1" wp14:anchorId="1FE727C9" wp14:editId="65844594">
          <wp:simplePos x="0" y="0"/>
          <wp:positionH relativeFrom="column">
            <wp:posOffset>5194300</wp:posOffset>
          </wp:positionH>
          <wp:positionV relativeFrom="paragraph">
            <wp:posOffset>96520</wp:posOffset>
          </wp:positionV>
          <wp:extent cx="768350" cy="4489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CE logo.jpg"/>
                  <pic:cNvPicPr/>
                </pic:nvPicPr>
                <pic:blipFill>
                  <a:blip r:embed="rId1">
                    <a:extLst>
                      <a:ext uri="{28A0092B-C50C-407E-A947-70E740481C1C}">
                        <a14:useLocalDpi xmlns:a14="http://schemas.microsoft.com/office/drawing/2010/main" val="0"/>
                      </a:ext>
                    </a:extLst>
                  </a:blip>
                  <a:stretch>
                    <a:fillRect/>
                  </a:stretch>
                </pic:blipFill>
                <pic:spPr>
                  <a:xfrm>
                    <a:off x="0" y="0"/>
                    <a:ext cx="768350" cy="448945"/>
                  </a:xfrm>
                  <a:prstGeom prst="rect">
                    <a:avLst/>
                  </a:prstGeom>
                </pic:spPr>
              </pic:pic>
            </a:graphicData>
          </a:graphic>
          <wp14:sizeRelH relativeFrom="margin">
            <wp14:pctWidth>0</wp14:pctWidth>
          </wp14:sizeRelH>
          <wp14:sizeRelV relativeFrom="margin">
            <wp14:pctHeight>0</wp14:pctHeight>
          </wp14:sizeRelV>
        </wp:anchor>
      </w:drawing>
    </w:r>
    <w:r>
      <w:rPr>
        <w:rStyle w:val="Char"/>
        <w:color w:val="767171" w:themeColor="background2" w:themeShade="80"/>
        <w:u w:val="none"/>
      </w:rPr>
      <w:t xml:space="preserve">Software Engineer  </w:t>
    </w:r>
    <w:r w:rsidRPr="00151B9B">
      <w:rPr>
        <w:rStyle w:val="Char"/>
        <w:color w:val="767171" w:themeColor="background2" w:themeShade="80"/>
        <w:u w:val="none"/>
      </w:rPr>
      <w:t>B.Sc</w:t>
    </w:r>
    <w:r>
      <w:rPr>
        <w:rStyle w:val="Char"/>
        <w:color w:val="767171" w:themeColor="background2" w:themeShade="80"/>
        <w:u w:val="none"/>
      </w:rPr>
      <w:t xml:space="preserve"> - Final Project</w:t>
    </w:r>
  </w:p>
  <w:p w14:paraId="34E7C0BD" w14:textId="1506129A" w:rsidR="00AA0C30" w:rsidRDefault="00AA0C30" w:rsidP="00151B9B">
    <w:pPr>
      <w:pStyle w:val="Header"/>
      <w:bidi w:val="0"/>
      <w:rPr>
        <w:rStyle w:val="Char"/>
        <w:color w:val="767171" w:themeColor="background2" w:themeShade="80"/>
        <w:u w:val="none"/>
      </w:rPr>
    </w:pPr>
    <w:r>
      <w:rPr>
        <w:rStyle w:val="Char"/>
        <w:color w:val="767171" w:themeColor="background2" w:themeShade="80"/>
        <w:u w:val="none"/>
      </w:rPr>
      <w:t xml:space="preserve">JCE – Jerusalem Collage of Engineering  </w:t>
    </w:r>
  </w:p>
  <w:p w14:paraId="3C103CC8" w14:textId="1534DFC2" w:rsidR="00AA0C30" w:rsidRPr="00384953" w:rsidRDefault="00AA0C30" w:rsidP="00151B9B">
    <w:pPr>
      <w:pStyle w:val="Header"/>
      <w:bidi w:val="0"/>
      <w:rPr>
        <w:rStyle w:val="Char"/>
        <w:color w:val="767171" w:themeColor="background2" w:themeShade="80"/>
        <w:u w:val="none"/>
      </w:rPr>
    </w:pPr>
    <w:r w:rsidRPr="00384953">
      <w:rPr>
        <w:rStyle w:val="Char"/>
        <w:rFonts w:hint="cs"/>
        <w:color w:val="767171" w:themeColor="background2" w:themeShade="80"/>
        <w:u w:val="none"/>
      </w:rPr>
      <w:t>SSR</w:t>
    </w:r>
    <w:r w:rsidRPr="00384953">
      <w:rPr>
        <w:rStyle w:val="Char"/>
        <w:rFonts w:hint="cs"/>
        <w:color w:val="767171" w:themeColor="background2" w:themeShade="80"/>
        <w:u w:val="none"/>
        <w:rtl/>
      </w:rPr>
      <w:t xml:space="preserve"> </w:t>
    </w:r>
    <w:r w:rsidRPr="00384953">
      <w:rPr>
        <w:rStyle w:val="Char"/>
        <w:color w:val="767171" w:themeColor="background2" w:themeShade="80"/>
        <w:u w:val="none"/>
        <w:rtl/>
      </w:rPr>
      <w:t>–</w:t>
    </w:r>
    <w:r w:rsidRPr="00384953">
      <w:rPr>
        <w:rStyle w:val="Char"/>
        <w:rFonts w:hint="cs"/>
        <w:color w:val="767171" w:themeColor="background2" w:themeShade="80"/>
        <w:u w:val="none"/>
        <w:rtl/>
      </w:rPr>
      <w:t xml:space="preserve"> </w:t>
    </w:r>
    <w:r w:rsidRPr="00384953">
      <w:rPr>
        <w:rStyle w:val="Char"/>
        <w:rFonts w:hint="cs"/>
        <w:color w:val="767171" w:themeColor="background2" w:themeShade="80"/>
        <w:u w:val="none"/>
      </w:rPr>
      <w:t>S</w:t>
    </w:r>
    <w:r w:rsidRPr="00384953">
      <w:rPr>
        <w:rStyle w:val="Char"/>
        <w:color w:val="767171" w:themeColor="background2" w:themeShade="80"/>
        <w:u w:val="none"/>
      </w:rPr>
      <w:t>mart Shooting Range</w:t>
    </w:r>
  </w:p>
  <w:p w14:paraId="32550149" w14:textId="38EE94C0" w:rsidR="00AA0C30" w:rsidRPr="00384953" w:rsidRDefault="00AA0C30" w:rsidP="00384953">
    <w:pPr>
      <w:pStyle w:val="Header"/>
      <w:jc w:val="right"/>
    </w:pPr>
    <w:r>
      <w:rPr>
        <w:rFonts w:hint="cs"/>
        <w:noProof/>
      </w:rPr>
      <mc:AlternateContent>
        <mc:Choice Requires="wps">
          <w:drawing>
            <wp:anchor distT="0" distB="0" distL="114300" distR="114300" simplePos="0" relativeHeight="251659264" behindDoc="0" locked="0" layoutInCell="1" allowOverlap="1" wp14:anchorId="33CD5FB2" wp14:editId="57EE2600">
              <wp:simplePos x="0" y="0"/>
              <wp:positionH relativeFrom="column">
                <wp:posOffset>-57150</wp:posOffset>
              </wp:positionH>
              <wp:positionV relativeFrom="paragraph">
                <wp:posOffset>33655</wp:posOffset>
              </wp:positionV>
              <wp:extent cx="60198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1980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E2046F" id="Straight Connector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pt,2.65pt" to="46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" strokecolor="#aeaaaa [2414]" strokeweight="1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61C5B" w14:textId="12B509FB" w:rsidR="000014BB" w:rsidRDefault="000014BB">
    <w:pPr>
      <w:pStyle w:val="Header"/>
    </w:pPr>
    <w:r>
      <w:rPr>
        <w:noProof/>
      </w:rPr>
      <w:drawing>
        <wp:anchor distT="0" distB="0" distL="114300" distR="114300" simplePos="0" relativeHeight="251663360" behindDoc="1" locked="0" layoutInCell="1" allowOverlap="1" wp14:anchorId="68D31F5E" wp14:editId="59E3EE2D">
          <wp:simplePos x="0" y="0"/>
          <wp:positionH relativeFrom="column">
            <wp:posOffset>-596265</wp:posOffset>
          </wp:positionH>
          <wp:positionV relativeFrom="paragraph">
            <wp:posOffset>-398145</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D55CB"/>
    <w:multiLevelType w:val="hybridMultilevel"/>
    <w:tmpl w:val="3C4473D8"/>
    <w:lvl w:ilvl="0" w:tplc="9AD8DA46">
      <w:start w:val="2"/>
      <w:numFmt w:val="bullet"/>
      <w:lvlText w:val="-"/>
      <w:lvlJc w:val="left"/>
      <w:pPr>
        <w:ind w:left="1080" w:hanging="360"/>
      </w:pPr>
      <w:rPr>
        <w:rFonts w:ascii="Cambria" w:eastAsiaTheme="minorHAnsi" w:hAnsi="Cambria"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0014BB"/>
    <w:rsid w:val="00003A3C"/>
    <w:rsid w:val="00003C9C"/>
    <w:rsid w:val="00011E26"/>
    <w:rsid w:val="00016DAF"/>
    <w:rsid w:val="00022AAA"/>
    <w:rsid w:val="0004412C"/>
    <w:rsid w:val="00044FBC"/>
    <w:rsid w:val="00045EAC"/>
    <w:rsid w:val="000604EC"/>
    <w:rsid w:val="00066B52"/>
    <w:rsid w:val="00087AA4"/>
    <w:rsid w:val="000905A5"/>
    <w:rsid w:val="000A56A5"/>
    <w:rsid w:val="000C13E3"/>
    <w:rsid w:val="000D28F0"/>
    <w:rsid w:val="000D5BF1"/>
    <w:rsid w:val="000E22BB"/>
    <w:rsid w:val="000F0D75"/>
    <w:rsid w:val="000F1599"/>
    <w:rsid w:val="00101ADD"/>
    <w:rsid w:val="00106E2A"/>
    <w:rsid w:val="0011017D"/>
    <w:rsid w:val="00127698"/>
    <w:rsid w:val="00131E63"/>
    <w:rsid w:val="0013277F"/>
    <w:rsid w:val="00135129"/>
    <w:rsid w:val="00135DF6"/>
    <w:rsid w:val="00151B9B"/>
    <w:rsid w:val="00175C35"/>
    <w:rsid w:val="00184828"/>
    <w:rsid w:val="00194B77"/>
    <w:rsid w:val="0019601A"/>
    <w:rsid w:val="001964CB"/>
    <w:rsid w:val="001A2E93"/>
    <w:rsid w:val="001A3E24"/>
    <w:rsid w:val="001A6A55"/>
    <w:rsid w:val="001B3992"/>
    <w:rsid w:val="001D1285"/>
    <w:rsid w:val="001D6850"/>
    <w:rsid w:val="001D69D5"/>
    <w:rsid w:val="001F0739"/>
    <w:rsid w:val="001F2EA8"/>
    <w:rsid w:val="001F43CB"/>
    <w:rsid w:val="002004A7"/>
    <w:rsid w:val="00202226"/>
    <w:rsid w:val="00204D46"/>
    <w:rsid w:val="0021566C"/>
    <w:rsid w:val="002166E7"/>
    <w:rsid w:val="00226DE9"/>
    <w:rsid w:val="00233A6A"/>
    <w:rsid w:val="00241E70"/>
    <w:rsid w:val="00261235"/>
    <w:rsid w:val="00270C7B"/>
    <w:rsid w:val="002925F6"/>
    <w:rsid w:val="00293145"/>
    <w:rsid w:val="002A3F94"/>
    <w:rsid w:val="002A4127"/>
    <w:rsid w:val="002C2B7A"/>
    <w:rsid w:val="002C3290"/>
    <w:rsid w:val="002E7D92"/>
    <w:rsid w:val="002E7E6B"/>
    <w:rsid w:val="003064B8"/>
    <w:rsid w:val="003140FB"/>
    <w:rsid w:val="003312E9"/>
    <w:rsid w:val="00337EF0"/>
    <w:rsid w:val="0034015E"/>
    <w:rsid w:val="00342E73"/>
    <w:rsid w:val="0034347B"/>
    <w:rsid w:val="00354A3C"/>
    <w:rsid w:val="00355210"/>
    <w:rsid w:val="00356337"/>
    <w:rsid w:val="00360E1A"/>
    <w:rsid w:val="00364A18"/>
    <w:rsid w:val="00371891"/>
    <w:rsid w:val="00374985"/>
    <w:rsid w:val="003752BC"/>
    <w:rsid w:val="00384953"/>
    <w:rsid w:val="00396024"/>
    <w:rsid w:val="003A67D3"/>
    <w:rsid w:val="003B13BD"/>
    <w:rsid w:val="003B620B"/>
    <w:rsid w:val="003C32A6"/>
    <w:rsid w:val="003C3F24"/>
    <w:rsid w:val="003C696B"/>
    <w:rsid w:val="003D2081"/>
    <w:rsid w:val="003D5E7A"/>
    <w:rsid w:val="003D6215"/>
    <w:rsid w:val="003E03CC"/>
    <w:rsid w:val="003E70D8"/>
    <w:rsid w:val="003F093C"/>
    <w:rsid w:val="00407C04"/>
    <w:rsid w:val="004208FA"/>
    <w:rsid w:val="00433A18"/>
    <w:rsid w:val="00434773"/>
    <w:rsid w:val="004376D7"/>
    <w:rsid w:val="00451B55"/>
    <w:rsid w:val="0046776C"/>
    <w:rsid w:val="00472BBE"/>
    <w:rsid w:val="0048595C"/>
    <w:rsid w:val="00487274"/>
    <w:rsid w:val="00487352"/>
    <w:rsid w:val="00487475"/>
    <w:rsid w:val="004878DC"/>
    <w:rsid w:val="004A6B55"/>
    <w:rsid w:val="004B4CC3"/>
    <w:rsid w:val="004C22D8"/>
    <w:rsid w:val="004E0106"/>
    <w:rsid w:val="004E1CE6"/>
    <w:rsid w:val="004E56D1"/>
    <w:rsid w:val="00501EB9"/>
    <w:rsid w:val="00505864"/>
    <w:rsid w:val="0051193E"/>
    <w:rsid w:val="00514B34"/>
    <w:rsid w:val="00520743"/>
    <w:rsid w:val="00524E11"/>
    <w:rsid w:val="005260AA"/>
    <w:rsid w:val="00527433"/>
    <w:rsid w:val="00534516"/>
    <w:rsid w:val="0054480B"/>
    <w:rsid w:val="0055341A"/>
    <w:rsid w:val="00583CF4"/>
    <w:rsid w:val="0058413D"/>
    <w:rsid w:val="005937FC"/>
    <w:rsid w:val="005A7B73"/>
    <w:rsid w:val="005B4596"/>
    <w:rsid w:val="005C1036"/>
    <w:rsid w:val="005D4EFA"/>
    <w:rsid w:val="005E5EF0"/>
    <w:rsid w:val="005F1F2E"/>
    <w:rsid w:val="0060539D"/>
    <w:rsid w:val="00612BE7"/>
    <w:rsid w:val="0061334C"/>
    <w:rsid w:val="00613B46"/>
    <w:rsid w:val="00617418"/>
    <w:rsid w:val="00623441"/>
    <w:rsid w:val="00633796"/>
    <w:rsid w:val="00655B27"/>
    <w:rsid w:val="006723DF"/>
    <w:rsid w:val="00672D45"/>
    <w:rsid w:val="00677732"/>
    <w:rsid w:val="00691978"/>
    <w:rsid w:val="006931A9"/>
    <w:rsid w:val="006950E7"/>
    <w:rsid w:val="006A2624"/>
    <w:rsid w:val="006B6DB5"/>
    <w:rsid w:val="006B71E4"/>
    <w:rsid w:val="006C4967"/>
    <w:rsid w:val="006E7310"/>
    <w:rsid w:val="00700D7B"/>
    <w:rsid w:val="00706546"/>
    <w:rsid w:val="00715856"/>
    <w:rsid w:val="00721437"/>
    <w:rsid w:val="0072481C"/>
    <w:rsid w:val="00726567"/>
    <w:rsid w:val="007267D2"/>
    <w:rsid w:val="00730DD2"/>
    <w:rsid w:val="00731285"/>
    <w:rsid w:val="0074337D"/>
    <w:rsid w:val="0074476F"/>
    <w:rsid w:val="00752008"/>
    <w:rsid w:val="00756FFB"/>
    <w:rsid w:val="007739E7"/>
    <w:rsid w:val="007859DA"/>
    <w:rsid w:val="00787F08"/>
    <w:rsid w:val="00797B55"/>
    <w:rsid w:val="007A563A"/>
    <w:rsid w:val="007B4281"/>
    <w:rsid w:val="007B47BF"/>
    <w:rsid w:val="007B64AC"/>
    <w:rsid w:val="007B6685"/>
    <w:rsid w:val="007C6155"/>
    <w:rsid w:val="007D3853"/>
    <w:rsid w:val="007D4847"/>
    <w:rsid w:val="007E4C38"/>
    <w:rsid w:val="007E71D4"/>
    <w:rsid w:val="007F1D1A"/>
    <w:rsid w:val="008026AA"/>
    <w:rsid w:val="008175CF"/>
    <w:rsid w:val="00821EDC"/>
    <w:rsid w:val="008466CF"/>
    <w:rsid w:val="00856EEE"/>
    <w:rsid w:val="00864481"/>
    <w:rsid w:val="00866864"/>
    <w:rsid w:val="0087205D"/>
    <w:rsid w:val="00875612"/>
    <w:rsid w:val="00877E4B"/>
    <w:rsid w:val="008978FE"/>
    <w:rsid w:val="008A2D5B"/>
    <w:rsid w:val="008A38AD"/>
    <w:rsid w:val="008A75C2"/>
    <w:rsid w:val="008B46EA"/>
    <w:rsid w:val="008C6AAF"/>
    <w:rsid w:val="008D0A2C"/>
    <w:rsid w:val="008E27AB"/>
    <w:rsid w:val="008E6A55"/>
    <w:rsid w:val="00911943"/>
    <w:rsid w:val="0092012F"/>
    <w:rsid w:val="00922AC2"/>
    <w:rsid w:val="009448B4"/>
    <w:rsid w:val="00960B0B"/>
    <w:rsid w:val="009709DE"/>
    <w:rsid w:val="009818C7"/>
    <w:rsid w:val="009827CD"/>
    <w:rsid w:val="009B0A20"/>
    <w:rsid w:val="009C22E5"/>
    <w:rsid w:val="009C3D9D"/>
    <w:rsid w:val="009C4922"/>
    <w:rsid w:val="009C51E0"/>
    <w:rsid w:val="009D5527"/>
    <w:rsid w:val="009E3BFB"/>
    <w:rsid w:val="009E4219"/>
    <w:rsid w:val="009E7E6D"/>
    <w:rsid w:val="009F7B3F"/>
    <w:rsid w:val="00A03EB4"/>
    <w:rsid w:val="00A21CDF"/>
    <w:rsid w:val="00A2754E"/>
    <w:rsid w:val="00A41133"/>
    <w:rsid w:val="00A46229"/>
    <w:rsid w:val="00A5698A"/>
    <w:rsid w:val="00A604D6"/>
    <w:rsid w:val="00A6133A"/>
    <w:rsid w:val="00A64C14"/>
    <w:rsid w:val="00A67364"/>
    <w:rsid w:val="00A74708"/>
    <w:rsid w:val="00A804B7"/>
    <w:rsid w:val="00A83A44"/>
    <w:rsid w:val="00A85B85"/>
    <w:rsid w:val="00AA0C30"/>
    <w:rsid w:val="00AA483D"/>
    <w:rsid w:val="00AA6DB8"/>
    <w:rsid w:val="00AA7F24"/>
    <w:rsid w:val="00AB47D0"/>
    <w:rsid w:val="00AB6FFA"/>
    <w:rsid w:val="00AD2CF4"/>
    <w:rsid w:val="00AF7C89"/>
    <w:rsid w:val="00B04EE9"/>
    <w:rsid w:val="00B10701"/>
    <w:rsid w:val="00B168BB"/>
    <w:rsid w:val="00B17676"/>
    <w:rsid w:val="00B242F3"/>
    <w:rsid w:val="00B30818"/>
    <w:rsid w:val="00B42B30"/>
    <w:rsid w:val="00B43402"/>
    <w:rsid w:val="00B44AD9"/>
    <w:rsid w:val="00B54F00"/>
    <w:rsid w:val="00B5639B"/>
    <w:rsid w:val="00B66859"/>
    <w:rsid w:val="00B82F1A"/>
    <w:rsid w:val="00B94B4D"/>
    <w:rsid w:val="00BA2C9A"/>
    <w:rsid w:val="00BA3967"/>
    <w:rsid w:val="00BA5E00"/>
    <w:rsid w:val="00BB5F61"/>
    <w:rsid w:val="00BC4A4D"/>
    <w:rsid w:val="00BD2C73"/>
    <w:rsid w:val="00C06ABF"/>
    <w:rsid w:val="00C06AC1"/>
    <w:rsid w:val="00C07737"/>
    <w:rsid w:val="00C1659F"/>
    <w:rsid w:val="00C211DB"/>
    <w:rsid w:val="00C241C6"/>
    <w:rsid w:val="00C26768"/>
    <w:rsid w:val="00C321DD"/>
    <w:rsid w:val="00C407B6"/>
    <w:rsid w:val="00C420B0"/>
    <w:rsid w:val="00C50A1E"/>
    <w:rsid w:val="00C5729F"/>
    <w:rsid w:val="00C62BBF"/>
    <w:rsid w:val="00C72332"/>
    <w:rsid w:val="00C870C8"/>
    <w:rsid w:val="00C97E3A"/>
    <w:rsid w:val="00CC1A6B"/>
    <w:rsid w:val="00CC35B5"/>
    <w:rsid w:val="00CC4964"/>
    <w:rsid w:val="00CD0DF3"/>
    <w:rsid w:val="00CD6776"/>
    <w:rsid w:val="00CD6C6C"/>
    <w:rsid w:val="00CE5BA7"/>
    <w:rsid w:val="00D01339"/>
    <w:rsid w:val="00D037D6"/>
    <w:rsid w:val="00D12906"/>
    <w:rsid w:val="00D272EF"/>
    <w:rsid w:val="00D27848"/>
    <w:rsid w:val="00D326A3"/>
    <w:rsid w:val="00D37946"/>
    <w:rsid w:val="00D53507"/>
    <w:rsid w:val="00D80BF1"/>
    <w:rsid w:val="00D82048"/>
    <w:rsid w:val="00D924A5"/>
    <w:rsid w:val="00DB5631"/>
    <w:rsid w:val="00DE75C1"/>
    <w:rsid w:val="00DF1216"/>
    <w:rsid w:val="00DF1356"/>
    <w:rsid w:val="00DF1DF1"/>
    <w:rsid w:val="00DF3684"/>
    <w:rsid w:val="00E1525D"/>
    <w:rsid w:val="00E158E5"/>
    <w:rsid w:val="00E15E54"/>
    <w:rsid w:val="00E17BF2"/>
    <w:rsid w:val="00E202A2"/>
    <w:rsid w:val="00E33DE6"/>
    <w:rsid w:val="00E41682"/>
    <w:rsid w:val="00E46054"/>
    <w:rsid w:val="00E50A7E"/>
    <w:rsid w:val="00E63702"/>
    <w:rsid w:val="00E83214"/>
    <w:rsid w:val="00E838D7"/>
    <w:rsid w:val="00E86BB2"/>
    <w:rsid w:val="00E93036"/>
    <w:rsid w:val="00E95DA3"/>
    <w:rsid w:val="00E9641E"/>
    <w:rsid w:val="00EB4FC0"/>
    <w:rsid w:val="00EC15E9"/>
    <w:rsid w:val="00EC23FA"/>
    <w:rsid w:val="00EF0259"/>
    <w:rsid w:val="00EF36D7"/>
    <w:rsid w:val="00F007FA"/>
    <w:rsid w:val="00F07688"/>
    <w:rsid w:val="00F118AF"/>
    <w:rsid w:val="00F2182F"/>
    <w:rsid w:val="00F21CDB"/>
    <w:rsid w:val="00F23725"/>
    <w:rsid w:val="00F378EB"/>
    <w:rsid w:val="00F40F21"/>
    <w:rsid w:val="00F433B7"/>
    <w:rsid w:val="00F44A90"/>
    <w:rsid w:val="00FB5BD4"/>
    <w:rsid w:val="00FB693D"/>
    <w:rsid w:val="00FD615A"/>
    <w:rsid w:val="00FE72BE"/>
    <w:rsid w:val="00FF1E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A6A0F"/>
  <w15:chartTrackingRefBased/>
  <w15:docId w15:val="{51A4A3DA-0FDB-4ADC-8023-A33D06ED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3">
    <w:name w:val="heading 3"/>
    <w:basedOn w:val="Normal"/>
    <w:next w:val="Normal"/>
    <w:link w:val="Heading3Char"/>
    <w:uiPriority w:val="9"/>
    <w:unhideWhenUsed/>
    <w:qFormat/>
    <w:rsid w:val="00270C7B"/>
    <w:pPr>
      <w:keepNext/>
      <w:keepLines/>
      <w:spacing w:before="40" w:after="0" w:line="240" w:lineRule="auto"/>
      <w:jc w:val="center"/>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B7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C2B7A"/>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C2B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2B7A"/>
  </w:style>
  <w:style w:type="paragraph" w:styleId="Footer">
    <w:name w:val="footer"/>
    <w:basedOn w:val="Normal"/>
    <w:link w:val="FooterChar"/>
    <w:uiPriority w:val="99"/>
    <w:unhideWhenUsed/>
    <w:rsid w:val="002C2B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2B7A"/>
  </w:style>
  <w:style w:type="paragraph" w:customStyle="1" w:styleId="a">
    <w:name w:val="למילוי"/>
    <w:basedOn w:val="Normal"/>
    <w:link w:val="Char"/>
    <w:qFormat/>
    <w:rsid w:val="002C2B7A"/>
    <w:pPr>
      <w:spacing w:after="0" w:line="240" w:lineRule="auto"/>
    </w:pPr>
    <w:rPr>
      <w:iCs/>
      <w:noProof/>
      <w:color w:val="FF0000"/>
      <w:u w:val="single"/>
    </w:rPr>
  </w:style>
  <w:style w:type="character" w:customStyle="1" w:styleId="Char">
    <w:name w:val="למילוי Char"/>
    <w:basedOn w:val="DefaultParagraphFont"/>
    <w:link w:val="a"/>
    <w:rsid w:val="002C2B7A"/>
    <w:rPr>
      <w:iCs/>
      <w:noProof/>
      <w:color w:val="FF0000"/>
      <w:u w:val="single"/>
    </w:rPr>
  </w:style>
  <w:style w:type="table" w:styleId="TableGrid">
    <w:name w:val="Table Grid"/>
    <w:basedOn w:val="TableNormal"/>
    <w:rsid w:val="00BC4A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3A67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97B55"/>
    <w:rPr>
      <w:color w:val="0563C1" w:themeColor="hyperlink"/>
      <w:u w:val="single"/>
    </w:rPr>
  </w:style>
  <w:style w:type="character" w:styleId="UnresolvedMention">
    <w:name w:val="Unresolved Mention"/>
    <w:basedOn w:val="DefaultParagraphFont"/>
    <w:uiPriority w:val="99"/>
    <w:semiHidden/>
    <w:unhideWhenUsed/>
    <w:rsid w:val="00797B55"/>
    <w:rPr>
      <w:color w:val="605E5C"/>
      <w:shd w:val="clear" w:color="auto" w:fill="E1DFDD"/>
    </w:rPr>
  </w:style>
  <w:style w:type="paragraph" w:styleId="ListParagraph">
    <w:name w:val="List Paragraph"/>
    <w:basedOn w:val="Normal"/>
    <w:uiPriority w:val="34"/>
    <w:qFormat/>
    <w:rsid w:val="00715856"/>
    <w:pPr>
      <w:ind w:left="720"/>
      <w:contextualSpacing/>
    </w:pPr>
  </w:style>
  <w:style w:type="table" w:styleId="GridTable1Light">
    <w:name w:val="Grid Table 1 Light"/>
    <w:basedOn w:val="TableNormal"/>
    <w:uiPriority w:val="46"/>
    <w:rsid w:val="00501E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70C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944103">
      <w:bodyDiv w:val="1"/>
      <w:marLeft w:val="0"/>
      <w:marRight w:val="0"/>
      <w:marTop w:val="0"/>
      <w:marBottom w:val="0"/>
      <w:divBdr>
        <w:top w:val="none" w:sz="0" w:space="0" w:color="auto"/>
        <w:left w:val="none" w:sz="0" w:space="0" w:color="auto"/>
        <w:bottom w:val="none" w:sz="0" w:space="0" w:color="auto"/>
        <w:right w:val="none" w:sz="0" w:space="0" w:color="auto"/>
      </w:divBdr>
    </w:div>
    <w:div w:id="410547956">
      <w:bodyDiv w:val="1"/>
      <w:marLeft w:val="0"/>
      <w:marRight w:val="0"/>
      <w:marTop w:val="0"/>
      <w:marBottom w:val="0"/>
      <w:divBdr>
        <w:top w:val="none" w:sz="0" w:space="0" w:color="auto"/>
        <w:left w:val="none" w:sz="0" w:space="0" w:color="auto"/>
        <w:bottom w:val="none" w:sz="0" w:space="0" w:color="auto"/>
        <w:right w:val="none" w:sz="0" w:space="0" w:color="auto"/>
      </w:divBdr>
    </w:div>
    <w:div w:id="427580482">
      <w:bodyDiv w:val="1"/>
      <w:marLeft w:val="0"/>
      <w:marRight w:val="0"/>
      <w:marTop w:val="0"/>
      <w:marBottom w:val="0"/>
      <w:divBdr>
        <w:top w:val="none" w:sz="0" w:space="0" w:color="auto"/>
        <w:left w:val="none" w:sz="0" w:space="0" w:color="auto"/>
        <w:bottom w:val="none" w:sz="0" w:space="0" w:color="auto"/>
        <w:right w:val="none" w:sz="0" w:space="0" w:color="auto"/>
      </w:divBdr>
    </w:div>
    <w:div w:id="883979016">
      <w:bodyDiv w:val="1"/>
      <w:marLeft w:val="0"/>
      <w:marRight w:val="0"/>
      <w:marTop w:val="0"/>
      <w:marBottom w:val="0"/>
      <w:divBdr>
        <w:top w:val="none" w:sz="0" w:space="0" w:color="auto"/>
        <w:left w:val="none" w:sz="0" w:space="0" w:color="auto"/>
        <w:bottom w:val="none" w:sz="0" w:space="0" w:color="auto"/>
        <w:right w:val="none" w:sz="0" w:space="0" w:color="auto"/>
      </w:divBdr>
    </w:div>
    <w:div w:id="1449084543">
      <w:bodyDiv w:val="1"/>
      <w:marLeft w:val="0"/>
      <w:marRight w:val="0"/>
      <w:marTop w:val="0"/>
      <w:marBottom w:val="0"/>
      <w:divBdr>
        <w:top w:val="none" w:sz="0" w:space="0" w:color="auto"/>
        <w:left w:val="none" w:sz="0" w:space="0" w:color="auto"/>
        <w:bottom w:val="none" w:sz="0" w:space="0" w:color="auto"/>
        <w:right w:val="none" w:sz="0" w:space="0" w:color="auto"/>
      </w:divBdr>
    </w:div>
    <w:div w:id="1540782387">
      <w:bodyDiv w:val="1"/>
      <w:marLeft w:val="0"/>
      <w:marRight w:val="0"/>
      <w:marTop w:val="0"/>
      <w:marBottom w:val="0"/>
      <w:divBdr>
        <w:top w:val="none" w:sz="0" w:space="0" w:color="auto"/>
        <w:left w:val="none" w:sz="0" w:space="0" w:color="auto"/>
        <w:bottom w:val="none" w:sz="0" w:space="0" w:color="auto"/>
        <w:right w:val="none" w:sz="0" w:space="0" w:color="auto"/>
      </w:divBdr>
    </w:div>
    <w:div w:id="1681471039">
      <w:bodyDiv w:val="1"/>
      <w:marLeft w:val="0"/>
      <w:marRight w:val="0"/>
      <w:marTop w:val="0"/>
      <w:marBottom w:val="0"/>
      <w:divBdr>
        <w:top w:val="none" w:sz="0" w:space="0" w:color="auto"/>
        <w:left w:val="none" w:sz="0" w:space="0" w:color="auto"/>
        <w:bottom w:val="none" w:sz="0" w:space="0" w:color="auto"/>
        <w:right w:val="none" w:sz="0" w:space="0" w:color="auto"/>
      </w:divBdr>
    </w:div>
    <w:div w:id="1725639366">
      <w:bodyDiv w:val="1"/>
      <w:marLeft w:val="0"/>
      <w:marRight w:val="0"/>
      <w:marTop w:val="0"/>
      <w:marBottom w:val="0"/>
      <w:divBdr>
        <w:top w:val="none" w:sz="0" w:space="0" w:color="auto"/>
        <w:left w:val="none" w:sz="0" w:space="0" w:color="auto"/>
        <w:bottom w:val="none" w:sz="0" w:space="0" w:color="auto"/>
        <w:right w:val="none" w:sz="0" w:space="0" w:color="auto"/>
      </w:divBdr>
    </w:div>
    <w:div w:id="1794401439">
      <w:bodyDiv w:val="1"/>
      <w:marLeft w:val="0"/>
      <w:marRight w:val="0"/>
      <w:marTop w:val="0"/>
      <w:marBottom w:val="0"/>
      <w:divBdr>
        <w:top w:val="none" w:sz="0" w:space="0" w:color="auto"/>
        <w:left w:val="none" w:sz="0" w:space="0" w:color="auto"/>
        <w:bottom w:val="none" w:sz="0" w:space="0" w:color="auto"/>
        <w:right w:val="none" w:sz="0" w:space="0" w:color="auto"/>
      </w:divBdr>
    </w:div>
    <w:div w:id="1950699723">
      <w:bodyDiv w:val="1"/>
      <w:marLeft w:val="0"/>
      <w:marRight w:val="0"/>
      <w:marTop w:val="0"/>
      <w:marBottom w:val="0"/>
      <w:divBdr>
        <w:top w:val="none" w:sz="0" w:space="0" w:color="auto"/>
        <w:left w:val="none" w:sz="0" w:space="0" w:color="auto"/>
        <w:bottom w:val="none" w:sz="0" w:space="0" w:color="auto"/>
        <w:right w:val="none" w:sz="0" w:space="0" w:color="auto"/>
      </w:divBdr>
    </w:div>
    <w:div w:id="20670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caliber.webdna.co.il/Professional-Course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or132133/SSR-Smart-Shooting-Range/projects/1" TargetMode="External"/><Relationship Id="rId5" Type="http://schemas.openxmlformats.org/officeDocument/2006/relationships/footnotes" Target="footnotes.xml"/><Relationship Id="rId15" Type="http://schemas.openxmlformats.org/officeDocument/2006/relationships/hyperlink" Target="http://advancedtargettech.com/" TargetMode="External"/><Relationship Id="rId23" Type="http://schemas.openxmlformats.org/officeDocument/2006/relationships/theme" Target="theme/theme1.xml"/><Relationship Id="rId10" Type="http://schemas.openxmlformats.org/officeDocument/2006/relationships/hyperlink" Target="https://github.com/dor132133/SSR-Smart-Shooting-Range/wik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or132133/SSR-Smart-Shooting-Range" TargetMode="External"/><Relationship Id="rId14" Type="http://schemas.openxmlformats.org/officeDocument/2006/relationships/hyperlink" Target="https://www.youtube.com/watch?v=QSgNPiAvuHU"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11</Pages>
  <Words>2790</Words>
  <Characters>13950</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Ben Yehuda</dc:creator>
  <cp:keywords/>
  <dc:description/>
  <cp:lastModifiedBy>Dor Ben Yehuda</cp:lastModifiedBy>
  <cp:revision>272</cp:revision>
  <dcterms:created xsi:type="dcterms:W3CDTF">2018-12-17T16:42:00Z</dcterms:created>
  <dcterms:modified xsi:type="dcterms:W3CDTF">2018-12-19T22:11:00Z</dcterms:modified>
</cp:coreProperties>
</file>