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微软雅黑"/>
          <w:sz w:val="52"/>
        </w:rPr>
        <w:t>扫描报告</w:t>
      </w:r>
    </w:p>
    <w:p>
      <w:r>
        <w:t>感谢使用我们的工具对网站进行扫描！</w:t>
        <w:br/>
      </w:r>
      <w:r>
        <w:t>这次扫描开始于2020-02-04 23:23:27.965318，结束于2020-02-04 23:23:28.433675，目标URL是：{{ target_url }}</w:t>
        <w:br/>
      </w:r>
      <w:r>
        <w:t>接下来为你展示扫描报告。</w:t>
        <w:br/>
      </w:r>
    </w:p>
    <w:p>
      <w:pPr>
        <w:pStyle w:val="Heading1"/>
        <w:jc w:val="left"/>
      </w:pPr>
      <w:r>
        <w:rPr>
          <w:rFonts w:ascii="微软雅黑" w:hAnsi="微软雅黑" w:eastAsia="微软雅黑"/>
          <w:sz w:val="32"/>
        </w:rPr>
        <w:t>弱密钥</w:t>
      </w:r>
    </w:p>
    <w:p>
      <w:r>
        <w:t>共发现1个漏洞。以下是具体信息。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什么也没破解到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>在扫描过程中还有如下问题。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失败！URL1</w:t>
            </w:r>
          </w:p>
        </w:tc>
        <w:tc>
          <w:tcPr>
            <w:tcW w:type="dxa" w:w="4320"/>
          </w:tcPr>
          <w:p>
            <w:r>
              <w:t xml:space="preserve"> 破解失败：URL:http://111.198.29.45:57716/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