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CEF" w:rsidRDefault="00B63CC9">
      <w:pPr>
        <w:rPr>
          <w:rFonts w:hint="eastAsia"/>
        </w:rPr>
      </w:pPr>
      <w:r>
        <w:rPr>
          <w:rFonts w:hint="eastAsia"/>
        </w:rPr>
        <w:t>冠狀病毒分析流程</w:t>
      </w:r>
      <w:r>
        <w:rPr>
          <w:rFonts w:hint="eastAsia"/>
        </w:rPr>
        <w:t>:</w:t>
      </w:r>
    </w:p>
    <w:p w:rsidR="00B63CC9" w:rsidRDefault="00B63CC9" w:rsidP="00B63CC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CSV</w:t>
      </w:r>
      <w:r>
        <w:rPr>
          <w:rFonts w:hint="eastAsia"/>
        </w:rPr>
        <w:t>合併與篩選資料。</w:t>
      </w:r>
    </w:p>
    <w:p w:rsidR="00B63CC9" w:rsidRDefault="00B63CC9" w:rsidP="00B63CC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標籤設國家，彙整出</w:t>
      </w:r>
      <w:r>
        <w:rPr>
          <w:rFonts w:hint="eastAsia"/>
        </w:rPr>
        <w:t>time-</w:t>
      </w:r>
      <w:r>
        <w:rPr>
          <w:rFonts w:hint="eastAsia"/>
        </w:rPr>
        <w:t>人數曲線圖。</w:t>
      </w:r>
    </w:p>
    <w:p w:rsidR="00B63CC9" w:rsidRDefault="00B63CC9" w:rsidP="00B63CC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一個時間內，例如一個禮拜為區間，國家如有明顯提高視為「失守」。</w:t>
      </w:r>
    </w:p>
    <w:p w:rsidR="00B63CC9" w:rsidRDefault="00B63CC9" w:rsidP="00B63CC9">
      <w:pPr>
        <w:rPr>
          <w:rFonts w:hint="eastAsia"/>
        </w:rPr>
      </w:pPr>
      <w:r>
        <w:rPr>
          <w:rFonts w:hint="eastAsia"/>
        </w:rPr>
        <w:t>4.1.</w:t>
      </w:r>
      <w:r>
        <w:rPr>
          <w:rFonts w:hint="eastAsia"/>
        </w:rPr>
        <w:tab/>
      </w:r>
      <w:r>
        <w:rPr>
          <w:rFonts w:hint="eastAsia"/>
        </w:rPr>
        <w:t>國家與國家關係，以「」顯示，第一次新增人數的國家，將周圍國家</w:t>
      </w:r>
      <w:r>
        <w:rPr>
          <w:rFonts w:hint="eastAsia"/>
        </w:rPr>
        <w:t>(</w:t>
      </w:r>
      <w:r>
        <w:rPr>
          <w:rFonts w:hint="eastAsia"/>
        </w:rPr>
        <w:t>東西南北位置國家</w:t>
      </w:r>
      <w:r>
        <w:rPr>
          <w:rFonts w:hint="eastAsia"/>
        </w:rPr>
        <w:t>)+1</w:t>
      </w:r>
      <w:r>
        <w:rPr>
          <w:rFonts w:hint="eastAsia"/>
        </w:rPr>
        <w:t>。</w:t>
      </w:r>
    </w:p>
    <w:p w:rsidR="00B63CC9" w:rsidRDefault="00B63CC9" w:rsidP="00B63CC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判斷兩個月內數字多到少的流量。</w:t>
      </w:r>
      <w:bookmarkStart w:id="0" w:name="_GoBack"/>
      <w:bookmarkEnd w:id="0"/>
    </w:p>
    <w:sectPr w:rsidR="00B63C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C2077"/>
    <w:multiLevelType w:val="multilevel"/>
    <w:tmpl w:val="E266F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74665AA"/>
    <w:multiLevelType w:val="multilevel"/>
    <w:tmpl w:val="FD3EB6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C0"/>
    <w:rsid w:val="002F365E"/>
    <w:rsid w:val="00405CEF"/>
    <w:rsid w:val="00810BC0"/>
    <w:rsid w:val="00B63CC9"/>
    <w:rsid w:val="00C9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CC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C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bill161713</dc:creator>
  <cp:keywords/>
  <dc:description/>
  <cp:lastModifiedBy>bill161713</cp:lastModifiedBy>
  <cp:revision>2</cp:revision>
  <dcterms:created xsi:type="dcterms:W3CDTF">2020-04-03T11:57:00Z</dcterms:created>
  <dcterms:modified xsi:type="dcterms:W3CDTF">2020-04-03T12:07:00Z</dcterms:modified>
</cp:coreProperties>
</file>