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B54" w:rsidRDefault="00EA6B54" w:rsidP="00EA6B54">
      <w:pPr>
        <w:pStyle w:val="NormalWeb"/>
        <w:shd w:val="clear" w:color="auto" w:fill="FFFFFF"/>
        <w:spacing w:after="0" w:line="360" w:lineRule="atLeast"/>
        <w:jc w:val="center"/>
        <w:rPr>
          <w:rFonts w:eastAsiaTheme="minorHAnsi"/>
          <w:b/>
          <w:sz w:val="40"/>
          <w:szCs w:val="40"/>
        </w:rPr>
      </w:pPr>
      <w:r w:rsidRPr="00DD76C7">
        <w:rPr>
          <w:rFonts w:eastAsiaTheme="minorHAnsi"/>
          <w:b/>
          <w:sz w:val="40"/>
          <w:szCs w:val="40"/>
        </w:rPr>
        <w:t>MINUTES OF MEETING</w:t>
      </w:r>
      <w:r w:rsidR="00ED4205">
        <w:rPr>
          <w:rFonts w:eastAsiaTheme="minorHAnsi"/>
          <w:b/>
          <w:sz w:val="40"/>
          <w:szCs w:val="40"/>
        </w:rPr>
        <w:t xml:space="preserve"> DAY 28</w:t>
      </w:r>
      <w:r>
        <w:rPr>
          <w:rFonts w:eastAsiaTheme="minorHAnsi"/>
          <w:b/>
          <w:sz w:val="40"/>
          <w:szCs w:val="40"/>
        </w:rPr>
        <w:t>/2</w:t>
      </w:r>
    </w:p>
    <w:p w:rsidR="00EA6B54" w:rsidRDefault="00EA6B54" w:rsidP="00EA6B54">
      <w:pPr>
        <w:pStyle w:val="NormalWeb"/>
        <w:shd w:val="clear" w:color="auto" w:fill="FFFFFF"/>
        <w:spacing w:after="0" w:line="360" w:lineRule="atLeast"/>
        <w:rPr>
          <w:color w:val="222222"/>
          <w:sz w:val="28"/>
          <w:szCs w:val="28"/>
        </w:rPr>
      </w:pPr>
      <w:r>
        <w:rPr>
          <w:color w:val="222222"/>
          <w:sz w:val="28"/>
          <w:szCs w:val="28"/>
        </w:rPr>
        <w:t xml:space="preserve">Today, at 19h30 p.m. on </w:t>
      </w:r>
      <w:r w:rsidR="005A34D8">
        <w:rPr>
          <w:color w:val="222222"/>
          <w:sz w:val="28"/>
          <w:szCs w:val="28"/>
        </w:rPr>
        <w:t>Feb 2</w:t>
      </w:r>
      <w:r>
        <w:rPr>
          <w:color w:val="222222"/>
          <w:sz w:val="28"/>
          <w:szCs w:val="28"/>
        </w:rPr>
        <w:t>8</w:t>
      </w:r>
      <w:r w:rsidRPr="00077A87">
        <w:rPr>
          <w:color w:val="222222"/>
          <w:sz w:val="28"/>
          <w:szCs w:val="28"/>
        </w:rPr>
        <w:t>, 2021</w:t>
      </w:r>
      <w:r>
        <w:rPr>
          <w:color w:val="222222"/>
          <w:sz w:val="28"/>
          <w:szCs w:val="28"/>
        </w:rPr>
        <w:t>.</w:t>
      </w:r>
    </w:p>
    <w:p w:rsidR="00EA6B54" w:rsidRDefault="00EA6B54" w:rsidP="00EA6B54">
      <w:pPr>
        <w:pStyle w:val="NormalWeb"/>
        <w:shd w:val="clear" w:color="auto" w:fill="FFFFFF"/>
        <w:spacing w:after="0" w:line="360" w:lineRule="atLeast"/>
        <w:rPr>
          <w:color w:val="222222"/>
          <w:sz w:val="28"/>
          <w:szCs w:val="28"/>
        </w:rPr>
      </w:pPr>
      <w:r w:rsidRPr="00CF2C8F">
        <w:rPr>
          <w:color w:val="222222"/>
          <w:sz w:val="28"/>
          <w:szCs w:val="28"/>
        </w:rPr>
        <w:t xml:space="preserve">On the </w:t>
      </w:r>
      <w:r w:rsidRPr="00ED6490">
        <w:rPr>
          <w:color w:val="222222"/>
          <w:sz w:val="28"/>
          <w:szCs w:val="28"/>
          <w:highlight w:val="yellow"/>
        </w:rPr>
        <w:t>Google Meet app. Because of the Covid-19 boom in Vietnam.</w:t>
      </w:r>
      <w:r w:rsidRPr="0076578C">
        <w:rPr>
          <w:color w:val="222222"/>
          <w:sz w:val="28"/>
          <w:szCs w:val="28"/>
        </w:rPr>
        <w:t xml:space="preserve"> </w:t>
      </w:r>
    </w:p>
    <w:p w:rsidR="00EA6B54" w:rsidRPr="00260F27" w:rsidRDefault="00EA6B54" w:rsidP="00EA6B54">
      <w:pPr>
        <w:pStyle w:val="NormalWeb"/>
        <w:shd w:val="clear" w:color="auto" w:fill="FFFFFF"/>
        <w:spacing w:after="0" w:line="360" w:lineRule="atLeast"/>
        <w:rPr>
          <w:color w:val="222222"/>
          <w:sz w:val="28"/>
          <w:szCs w:val="28"/>
        </w:rPr>
      </w:pPr>
      <w:r w:rsidRPr="00077A87">
        <w:rPr>
          <w:color w:val="222222"/>
          <w:sz w:val="28"/>
          <w:szCs w:val="28"/>
        </w:rPr>
        <w:t>The meeting took place with the content: Discussing the Journal project</w:t>
      </w:r>
      <w:r>
        <w:rPr>
          <w:color w:val="222222"/>
          <w:sz w:val="28"/>
          <w:szCs w:val="28"/>
        </w:rPr>
        <w:t xml:space="preserve"> </w:t>
      </w:r>
    </w:p>
    <w:p w:rsidR="00EA6B54" w:rsidRPr="005155F2" w:rsidRDefault="00EA6B54" w:rsidP="00EA6B54">
      <w:pPr>
        <w:pStyle w:val="NormalWeb"/>
        <w:numPr>
          <w:ilvl w:val="0"/>
          <w:numId w:val="1"/>
        </w:numPr>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Participants:</w:t>
      </w:r>
    </w:p>
    <w:p w:rsidR="00EA6B54" w:rsidRPr="005155F2" w:rsidRDefault="00EA6B54" w:rsidP="00EA6B54">
      <w:pPr>
        <w:pStyle w:val="NormalWeb"/>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Secretary</w:t>
      </w:r>
      <w:r w:rsidRPr="005155F2">
        <w:rPr>
          <w:rStyle w:val="Strong"/>
          <w:color w:val="222222"/>
          <w:sz w:val="28"/>
          <w:szCs w:val="28"/>
        </w:rPr>
        <w:t xml:space="preserve">: </w:t>
      </w:r>
      <w:r w:rsidR="00ED4205">
        <w:rPr>
          <w:rStyle w:val="Strong"/>
          <w:b w:val="0"/>
          <w:color w:val="222222"/>
          <w:sz w:val="28"/>
          <w:szCs w:val="28"/>
        </w:rPr>
        <w:t xml:space="preserve">Do Lam Hoang </w:t>
      </w:r>
      <w:proofErr w:type="spellStart"/>
      <w:r w:rsidR="00ED4205">
        <w:rPr>
          <w:rStyle w:val="Strong"/>
          <w:b w:val="0"/>
          <w:color w:val="222222"/>
          <w:sz w:val="28"/>
          <w:szCs w:val="28"/>
        </w:rPr>
        <w:t>Anh</w:t>
      </w:r>
      <w:proofErr w:type="spellEnd"/>
      <w:r w:rsidR="00ED4205">
        <w:rPr>
          <w:rStyle w:val="Strong"/>
          <w:b w:val="0"/>
          <w:color w:val="222222"/>
          <w:sz w:val="28"/>
          <w:szCs w:val="28"/>
        </w:rPr>
        <w:t xml:space="preserve"> </w:t>
      </w:r>
      <w:r w:rsidRPr="005155F2">
        <w:rPr>
          <w:rStyle w:val="Strong"/>
          <w:color w:val="222222"/>
          <w:sz w:val="28"/>
          <w:szCs w:val="28"/>
        </w:rPr>
        <w:t xml:space="preserve"> </w:t>
      </w:r>
    </w:p>
    <w:p w:rsidR="00EA6B54" w:rsidRPr="005155F2" w:rsidRDefault="00EA6B54" w:rsidP="00EA6B54">
      <w:pPr>
        <w:pStyle w:val="NormalWeb"/>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Other components</w:t>
      </w:r>
      <w:r w:rsidRPr="005155F2">
        <w:rPr>
          <w:rStyle w:val="Strong"/>
          <w:color w:val="222222"/>
          <w:sz w:val="28"/>
          <w:szCs w:val="28"/>
        </w:rPr>
        <w:t xml:space="preserve">: </w:t>
      </w:r>
    </w:p>
    <w:p w:rsidR="00EA6B54" w:rsidRPr="00456278" w:rsidRDefault="00ED4205" w:rsidP="00EA6B54">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 xml:space="preserve">Tran </w:t>
      </w:r>
      <w:proofErr w:type="spellStart"/>
      <w:r>
        <w:rPr>
          <w:rStyle w:val="Strong"/>
          <w:b w:val="0"/>
          <w:color w:val="222222"/>
          <w:sz w:val="28"/>
          <w:szCs w:val="28"/>
        </w:rPr>
        <w:t>Thi</w:t>
      </w:r>
      <w:proofErr w:type="spellEnd"/>
      <w:r>
        <w:rPr>
          <w:rStyle w:val="Strong"/>
          <w:b w:val="0"/>
          <w:color w:val="222222"/>
          <w:sz w:val="28"/>
          <w:szCs w:val="28"/>
        </w:rPr>
        <w:t xml:space="preserve"> </w:t>
      </w:r>
      <w:proofErr w:type="spellStart"/>
      <w:r>
        <w:rPr>
          <w:rStyle w:val="Strong"/>
          <w:b w:val="0"/>
          <w:color w:val="222222"/>
          <w:sz w:val="28"/>
          <w:szCs w:val="28"/>
        </w:rPr>
        <w:t>Thanh</w:t>
      </w:r>
      <w:proofErr w:type="spellEnd"/>
      <w:r>
        <w:rPr>
          <w:rStyle w:val="Strong"/>
          <w:b w:val="0"/>
          <w:color w:val="222222"/>
          <w:sz w:val="28"/>
          <w:szCs w:val="28"/>
        </w:rPr>
        <w:t xml:space="preserve"> </w:t>
      </w:r>
      <w:proofErr w:type="spellStart"/>
      <w:r>
        <w:rPr>
          <w:rStyle w:val="Strong"/>
          <w:b w:val="0"/>
          <w:color w:val="222222"/>
          <w:sz w:val="28"/>
          <w:szCs w:val="28"/>
        </w:rPr>
        <w:t>Binh</w:t>
      </w:r>
      <w:proofErr w:type="spellEnd"/>
      <w:r w:rsidR="00EA6B54" w:rsidRPr="00456278">
        <w:rPr>
          <w:rStyle w:val="Strong"/>
          <w:b w:val="0"/>
          <w:color w:val="222222"/>
          <w:sz w:val="28"/>
          <w:szCs w:val="28"/>
        </w:rPr>
        <w:t xml:space="preserve"> </w:t>
      </w:r>
    </w:p>
    <w:p w:rsidR="00EA6B54" w:rsidRPr="00456278" w:rsidRDefault="00ED4205" w:rsidP="00EA6B54">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Nguyen Dang</w:t>
      </w:r>
      <w:r w:rsidR="00EA6B54" w:rsidRPr="00456278">
        <w:rPr>
          <w:rStyle w:val="Strong"/>
          <w:b w:val="0"/>
          <w:color w:val="222222"/>
          <w:sz w:val="28"/>
          <w:szCs w:val="28"/>
        </w:rPr>
        <w:t xml:space="preserve"> </w:t>
      </w:r>
      <w:proofErr w:type="spellStart"/>
      <w:r w:rsidR="00EA6B54" w:rsidRPr="00456278">
        <w:rPr>
          <w:rStyle w:val="Strong"/>
          <w:b w:val="0"/>
          <w:color w:val="222222"/>
          <w:sz w:val="28"/>
          <w:szCs w:val="28"/>
        </w:rPr>
        <w:t>Khoa</w:t>
      </w:r>
      <w:proofErr w:type="spellEnd"/>
      <w:r w:rsidR="00EA6B54" w:rsidRPr="00456278">
        <w:rPr>
          <w:rStyle w:val="Strong"/>
          <w:b w:val="0"/>
          <w:color w:val="222222"/>
          <w:sz w:val="28"/>
          <w:szCs w:val="28"/>
        </w:rPr>
        <w:t xml:space="preserve"> </w:t>
      </w:r>
    </w:p>
    <w:p w:rsidR="00EA6B54" w:rsidRDefault="00ED4205" w:rsidP="00EA6B54">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Nguyen Ngoc</w:t>
      </w:r>
      <w:r w:rsidR="00EA6B54" w:rsidRPr="00456278">
        <w:rPr>
          <w:rStyle w:val="Strong"/>
          <w:b w:val="0"/>
          <w:color w:val="222222"/>
          <w:sz w:val="28"/>
          <w:szCs w:val="28"/>
        </w:rPr>
        <w:t xml:space="preserve"> </w:t>
      </w:r>
      <w:proofErr w:type="spellStart"/>
      <w:r w:rsidR="00EA6B54" w:rsidRPr="00456278">
        <w:rPr>
          <w:rStyle w:val="Strong"/>
          <w:b w:val="0"/>
          <w:color w:val="222222"/>
          <w:sz w:val="28"/>
          <w:szCs w:val="28"/>
        </w:rPr>
        <w:t>Nhi</w:t>
      </w:r>
      <w:proofErr w:type="spellEnd"/>
      <w:r w:rsidR="00EA6B54" w:rsidRPr="00456278">
        <w:rPr>
          <w:rStyle w:val="Strong"/>
          <w:b w:val="0"/>
          <w:color w:val="222222"/>
          <w:sz w:val="28"/>
          <w:szCs w:val="28"/>
        </w:rPr>
        <w:t xml:space="preserve"> </w:t>
      </w:r>
    </w:p>
    <w:p w:rsidR="00EA6B54" w:rsidRPr="00456278" w:rsidRDefault="00ED4205" w:rsidP="00EA6B54">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Vo Hoang Yen</w:t>
      </w:r>
    </w:p>
    <w:p w:rsidR="00EA6B54" w:rsidRPr="006B298B" w:rsidRDefault="00EA6B54" w:rsidP="00EA6B54">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sidRPr="000C751A">
        <w:rPr>
          <w:rStyle w:val="Strong"/>
          <w:color w:val="222222"/>
          <w:sz w:val="28"/>
          <w:szCs w:val="28"/>
          <w:u w:val="single"/>
        </w:rPr>
        <w:t>Meeting contents</w:t>
      </w:r>
    </w:p>
    <w:p w:rsidR="00EA6B54" w:rsidRPr="00A768B2" w:rsidRDefault="00EA6B54" w:rsidP="00EA6B54">
      <w:pPr>
        <w:pStyle w:val="NormalWeb"/>
        <w:numPr>
          <w:ilvl w:val="0"/>
          <w:numId w:val="2"/>
        </w:numPr>
        <w:shd w:val="clear" w:color="auto" w:fill="FFFFFF"/>
        <w:spacing w:before="0" w:beforeAutospacing="0" w:after="0" w:afterAutospacing="0" w:line="360" w:lineRule="atLeast"/>
        <w:rPr>
          <w:rStyle w:val="Strong"/>
          <w:bCs w:val="0"/>
          <w:color w:val="222222"/>
          <w:sz w:val="28"/>
          <w:szCs w:val="28"/>
        </w:rPr>
      </w:pPr>
      <w:r w:rsidRPr="000C751A">
        <w:rPr>
          <w:rStyle w:val="Strong"/>
          <w:color w:val="222222"/>
          <w:sz w:val="28"/>
          <w:szCs w:val="28"/>
        </w:rPr>
        <w:t>Meeting goals</w:t>
      </w:r>
    </w:p>
    <w:p w:rsidR="00EA6B54" w:rsidRPr="007A3223" w:rsidRDefault="00CA5B16" w:rsidP="00EA6B54">
      <w:pPr>
        <w:pStyle w:val="NormalWeb"/>
        <w:shd w:val="clear" w:color="auto" w:fill="FFFFFF"/>
        <w:spacing w:after="0" w:line="360" w:lineRule="atLeast"/>
        <w:rPr>
          <w:rStyle w:val="Strong"/>
          <w:b w:val="0"/>
          <w:color w:val="222222"/>
          <w:sz w:val="28"/>
          <w:szCs w:val="28"/>
        </w:rPr>
      </w:pPr>
      <w:r>
        <w:rPr>
          <w:rStyle w:val="Strong"/>
          <w:b w:val="0"/>
          <w:color w:val="222222"/>
          <w:sz w:val="28"/>
          <w:szCs w:val="28"/>
        </w:rPr>
        <w:t>Checking website design (UX</w:t>
      </w:r>
      <w:r w:rsidR="00EA6B54" w:rsidRPr="007A3223">
        <w:rPr>
          <w:rStyle w:val="Strong"/>
          <w:b w:val="0"/>
          <w:color w:val="222222"/>
          <w:sz w:val="28"/>
          <w:szCs w:val="28"/>
        </w:rPr>
        <w:t>)</w:t>
      </w:r>
    </w:p>
    <w:p w:rsidR="00EA6B54" w:rsidRDefault="00123A4A" w:rsidP="00EA6B54">
      <w:pPr>
        <w:pStyle w:val="NormalWeb"/>
        <w:shd w:val="clear" w:color="auto" w:fill="FFFFFF"/>
        <w:spacing w:before="0" w:beforeAutospacing="0" w:after="0" w:afterAutospacing="0" w:line="360" w:lineRule="atLeast"/>
        <w:rPr>
          <w:rStyle w:val="Strong"/>
          <w:b w:val="0"/>
          <w:color w:val="222222"/>
          <w:sz w:val="28"/>
          <w:szCs w:val="28"/>
        </w:rPr>
      </w:pPr>
      <w:r>
        <w:rPr>
          <w:rStyle w:val="Strong"/>
          <w:b w:val="0"/>
          <w:color w:val="222222"/>
          <w:sz w:val="28"/>
          <w:szCs w:val="28"/>
        </w:rPr>
        <w:t xml:space="preserve">Checking </w:t>
      </w:r>
      <w:r w:rsidR="00D907CF">
        <w:rPr>
          <w:rStyle w:val="Strong"/>
          <w:b w:val="0"/>
          <w:color w:val="222222"/>
          <w:sz w:val="28"/>
          <w:szCs w:val="28"/>
        </w:rPr>
        <w:t xml:space="preserve">use-case diagram </w:t>
      </w:r>
      <w:r w:rsidR="00D43811">
        <w:rPr>
          <w:rStyle w:val="Strong"/>
          <w:b w:val="0"/>
          <w:color w:val="222222"/>
          <w:sz w:val="28"/>
          <w:szCs w:val="28"/>
        </w:rPr>
        <w:t>and scenario use-case</w:t>
      </w:r>
    </w:p>
    <w:p w:rsidR="00D43811" w:rsidRPr="00D43811" w:rsidRDefault="00D43811" w:rsidP="00D43811">
      <w:pPr>
        <w:pStyle w:val="NormalWeb"/>
        <w:shd w:val="clear" w:color="auto" w:fill="FFFFFF"/>
        <w:spacing w:after="0"/>
        <w:rPr>
          <w:rStyle w:val="Strong"/>
          <w:b w:val="0"/>
          <w:bCs w:val="0"/>
          <w:color w:val="222222"/>
          <w:sz w:val="28"/>
          <w:szCs w:val="28"/>
        </w:rPr>
      </w:pPr>
      <w:r w:rsidRPr="00FA2083">
        <w:rPr>
          <w:rStyle w:val="Strong"/>
          <w:b w:val="0"/>
          <w:bCs w:val="0"/>
          <w:color w:val="222222"/>
          <w:sz w:val="28"/>
          <w:szCs w:val="28"/>
        </w:rPr>
        <w:t>Suggesting to change database</w:t>
      </w:r>
    </w:p>
    <w:p w:rsidR="00EA6B54" w:rsidRDefault="00EA6B54" w:rsidP="00EA6B54">
      <w:pPr>
        <w:pStyle w:val="NormalWeb"/>
        <w:numPr>
          <w:ilvl w:val="0"/>
          <w:numId w:val="2"/>
        </w:numPr>
        <w:shd w:val="clear" w:color="auto" w:fill="FFFFFF"/>
        <w:spacing w:before="0" w:beforeAutospacing="0" w:after="0" w:afterAutospacing="0" w:line="360" w:lineRule="atLeast"/>
        <w:jc w:val="both"/>
        <w:rPr>
          <w:rStyle w:val="Strong"/>
          <w:bCs w:val="0"/>
          <w:color w:val="222222"/>
          <w:sz w:val="28"/>
          <w:szCs w:val="28"/>
        </w:rPr>
      </w:pPr>
      <w:r w:rsidRPr="004C14CD">
        <w:rPr>
          <w:rStyle w:val="Strong"/>
          <w:bCs w:val="0"/>
          <w:color w:val="222222"/>
          <w:sz w:val="28"/>
          <w:szCs w:val="28"/>
        </w:rPr>
        <w:t xml:space="preserve">Contents </w:t>
      </w:r>
    </w:p>
    <w:p w:rsidR="00416221" w:rsidRPr="00416221" w:rsidRDefault="00416221" w:rsidP="00416221">
      <w:pPr>
        <w:pStyle w:val="NormalWeb"/>
        <w:shd w:val="clear" w:color="auto" w:fill="FFFFFF"/>
        <w:spacing w:after="0" w:line="360" w:lineRule="atLeast"/>
        <w:jc w:val="both"/>
        <w:rPr>
          <w:rStyle w:val="Strong"/>
          <w:b w:val="0"/>
          <w:bCs w:val="0"/>
          <w:color w:val="222222"/>
          <w:sz w:val="28"/>
          <w:szCs w:val="28"/>
        </w:rPr>
      </w:pPr>
      <w:proofErr w:type="spellStart"/>
      <w:r w:rsidRPr="00416221">
        <w:rPr>
          <w:rStyle w:val="Strong"/>
          <w:b w:val="0"/>
          <w:bCs w:val="0"/>
          <w:color w:val="222222"/>
          <w:sz w:val="28"/>
          <w:szCs w:val="28"/>
        </w:rPr>
        <w:t>Khoa</w:t>
      </w:r>
      <w:proofErr w:type="spellEnd"/>
      <w:r w:rsidRPr="00416221">
        <w:rPr>
          <w:rStyle w:val="Strong"/>
          <w:b w:val="0"/>
          <w:bCs w:val="0"/>
          <w:color w:val="222222"/>
          <w:sz w:val="28"/>
          <w:szCs w:val="28"/>
        </w:rPr>
        <w:t xml:space="preserve"> implementing website design on the </w:t>
      </w:r>
      <w:proofErr w:type="spellStart"/>
      <w:r w:rsidRPr="00416221">
        <w:rPr>
          <w:rStyle w:val="Strong"/>
          <w:b w:val="0"/>
          <w:bCs w:val="0"/>
          <w:color w:val="222222"/>
          <w:sz w:val="28"/>
          <w:szCs w:val="28"/>
        </w:rPr>
        <w:t>Figma</w:t>
      </w:r>
      <w:proofErr w:type="spellEnd"/>
      <w:r w:rsidRPr="00416221">
        <w:rPr>
          <w:rStyle w:val="Strong"/>
          <w:b w:val="0"/>
          <w:bCs w:val="0"/>
          <w:color w:val="222222"/>
          <w:sz w:val="28"/>
          <w:szCs w:val="28"/>
        </w:rPr>
        <w:t xml:space="preserve"> tool. The whole group made suggestions for adjusting the color and arrangement of the information.</w:t>
      </w:r>
    </w:p>
    <w:p w:rsidR="00416221" w:rsidRDefault="00416221" w:rsidP="00416221">
      <w:pPr>
        <w:pStyle w:val="NormalWeb"/>
        <w:shd w:val="clear" w:color="auto" w:fill="FFFFFF"/>
        <w:spacing w:after="0" w:line="360" w:lineRule="atLeast"/>
        <w:jc w:val="both"/>
        <w:rPr>
          <w:rStyle w:val="Strong"/>
          <w:b w:val="0"/>
          <w:bCs w:val="0"/>
          <w:color w:val="222222"/>
          <w:sz w:val="28"/>
          <w:szCs w:val="28"/>
        </w:rPr>
      </w:pPr>
      <w:r w:rsidRPr="00416221">
        <w:rPr>
          <w:rStyle w:val="Strong"/>
          <w:b w:val="0"/>
          <w:bCs w:val="0"/>
          <w:color w:val="222222"/>
          <w:sz w:val="28"/>
          <w:szCs w:val="28"/>
        </w:rPr>
        <w:t>Yen shows use-case. Both comment group arrow direction on the use-case according to each function. And the case using instruction scenario.</w:t>
      </w:r>
    </w:p>
    <w:p w:rsidR="00D43811" w:rsidRPr="00416221" w:rsidRDefault="00D43811" w:rsidP="00D43811">
      <w:pPr>
        <w:pStyle w:val="NormalWeb"/>
        <w:shd w:val="clear" w:color="auto" w:fill="FFFFFF"/>
        <w:spacing w:before="0" w:beforeAutospacing="0" w:after="0" w:afterAutospacing="0" w:line="360" w:lineRule="atLeast"/>
        <w:jc w:val="both"/>
        <w:rPr>
          <w:rStyle w:val="Strong"/>
          <w:b w:val="0"/>
          <w:bCs w:val="0"/>
          <w:color w:val="222222"/>
          <w:sz w:val="28"/>
          <w:szCs w:val="28"/>
        </w:rPr>
      </w:pPr>
      <w:proofErr w:type="spellStart"/>
      <w:r>
        <w:rPr>
          <w:rStyle w:val="Strong"/>
          <w:b w:val="0"/>
          <w:bCs w:val="0"/>
          <w:color w:val="222222"/>
          <w:sz w:val="28"/>
          <w:szCs w:val="28"/>
        </w:rPr>
        <w:t>Binh</w:t>
      </w:r>
      <w:proofErr w:type="spellEnd"/>
      <w:r>
        <w:rPr>
          <w:rStyle w:val="Strong"/>
          <w:b w:val="0"/>
          <w:bCs w:val="0"/>
          <w:color w:val="222222"/>
          <w:sz w:val="28"/>
          <w:szCs w:val="28"/>
        </w:rPr>
        <w:t xml:space="preserve"> suggested to change data map because the idea is merging all user into one would trouble to implement decentralization and other individual function with each user. Adding more Admin, Student, Marketing Manager, Marketing Coordinator and Reset Password tables and all members agreed</w:t>
      </w:r>
      <w:r>
        <w:rPr>
          <w:rStyle w:val="Strong"/>
          <w:b w:val="0"/>
          <w:bCs w:val="0"/>
          <w:color w:val="222222"/>
          <w:sz w:val="28"/>
          <w:szCs w:val="28"/>
        </w:rPr>
        <w:t>.</w:t>
      </w:r>
    </w:p>
    <w:p w:rsidR="00EA6B54" w:rsidRDefault="00EA6B54" w:rsidP="00EA6B54">
      <w:pPr>
        <w:pStyle w:val="NormalWeb"/>
        <w:numPr>
          <w:ilvl w:val="0"/>
          <w:numId w:val="2"/>
        </w:numPr>
        <w:shd w:val="clear" w:color="auto" w:fill="FFFFFF"/>
        <w:spacing w:before="0" w:beforeAutospacing="0" w:after="0" w:afterAutospacing="0" w:line="360" w:lineRule="atLeast"/>
        <w:rPr>
          <w:rStyle w:val="Strong"/>
          <w:bCs w:val="0"/>
          <w:color w:val="222222"/>
          <w:sz w:val="28"/>
          <w:szCs w:val="28"/>
        </w:rPr>
      </w:pPr>
      <w:r w:rsidRPr="005C2878">
        <w:rPr>
          <w:rStyle w:val="Strong"/>
          <w:bCs w:val="0"/>
          <w:color w:val="222222"/>
          <w:sz w:val="28"/>
          <w:szCs w:val="28"/>
        </w:rPr>
        <w:t>Product backlog</w:t>
      </w:r>
    </w:p>
    <w:p w:rsidR="00EA6B54" w:rsidRDefault="00F21FF8" w:rsidP="00EA6B54">
      <w:pPr>
        <w:pStyle w:val="NormalWeb"/>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t>Yen</w:t>
      </w:r>
      <w:r w:rsidR="00EA6B54">
        <w:rPr>
          <w:rStyle w:val="Strong"/>
          <w:b w:val="0"/>
          <w:bCs w:val="0"/>
          <w:color w:val="222222"/>
          <w:sz w:val="28"/>
          <w:szCs w:val="28"/>
        </w:rPr>
        <w:t xml:space="preserve"> </w:t>
      </w:r>
      <w:r>
        <w:rPr>
          <w:rStyle w:val="Strong"/>
          <w:b w:val="0"/>
          <w:bCs w:val="0"/>
          <w:color w:val="222222"/>
          <w:sz w:val="28"/>
          <w:szCs w:val="28"/>
        </w:rPr>
        <w:t>c</w:t>
      </w:r>
      <w:r w:rsidRPr="00F21FF8">
        <w:rPr>
          <w:rStyle w:val="Strong"/>
          <w:b w:val="0"/>
          <w:bCs w:val="0"/>
          <w:color w:val="222222"/>
          <w:sz w:val="28"/>
          <w:szCs w:val="28"/>
        </w:rPr>
        <w:t>ontinue writing the scenario for the use-case</w:t>
      </w:r>
    </w:p>
    <w:p w:rsidR="00D43811" w:rsidRPr="00F7263C" w:rsidRDefault="00D43811" w:rsidP="00EA6B54">
      <w:pPr>
        <w:pStyle w:val="NormalWeb"/>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lastRenderedPageBreak/>
        <w:t>Changing new database</w:t>
      </w:r>
    </w:p>
    <w:p w:rsidR="00EA6B54" w:rsidRPr="00F21FF8" w:rsidRDefault="00EA6B54" w:rsidP="00EA6B54">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sidRPr="009D7816">
        <w:rPr>
          <w:rStyle w:val="Strong"/>
          <w:color w:val="222222"/>
          <w:sz w:val="28"/>
          <w:szCs w:val="28"/>
          <w:u w:val="single"/>
        </w:rPr>
        <w:t>Meeting conclusion:</w:t>
      </w:r>
    </w:p>
    <w:p w:rsidR="0090012D" w:rsidRDefault="00F21FF8" w:rsidP="0090012D">
      <w:pPr>
        <w:pStyle w:val="NormalWeb"/>
        <w:shd w:val="clear" w:color="auto" w:fill="FFFFFF"/>
        <w:spacing w:after="0" w:line="360" w:lineRule="atLeast"/>
        <w:rPr>
          <w:rStyle w:val="Strong"/>
          <w:b w:val="0"/>
          <w:bCs w:val="0"/>
          <w:color w:val="222222"/>
          <w:sz w:val="28"/>
          <w:szCs w:val="28"/>
        </w:rPr>
      </w:pPr>
      <w:r w:rsidRPr="00F21FF8">
        <w:rPr>
          <w:rStyle w:val="Strong"/>
          <w:b w:val="0"/>
          <w:bCs w:val="0"/>
          <w:color w:val="222222"/>
          <w:sz w:val="28"/>
          <w:szCs w:val="28"/>
        </w:rPr>
        <w:t>Complete website design (UX)</w:t>
      </w:r>
    </w:p>
    <w:p w:rsidR="00D43811" w:rsidRPr="00F21FF8" w:rsidRDefault="0090012D" w:rsidP="00F21FF8">
      <w:pPr>
        <w:pStyle w:val="NormalWeb"/>
        <w:shd w:val="clear" w:color="auto" w:fill="FFFFFF"/>
        <w:spacing w:after="0" w:line="360" w:lineRule="atLeast"/>
        <w:rPr>
          <w:rStyle w:val="Strong"/>
          <w:b w:val="0"/>
          <w:bCs w:val="0"/>
          <w:color w:val="222222"/>
          <w:sz w:val="28"/>
          <w:szCs w:val="28"/>
        </w:rPr>
      </w:pPr>
      <w:r>
        <w:rPr>
          <w:rStyle w:val="Strong"/>
          <w:b w:val="0"/>
          <w:bCs w:val="0"/>
          <w:color w:val="222222"/>
          <w:sz w:val="28"/>
          <w:szCs w:val="28"/>
        </w:rPr>
        <w:t>New database will have these tables: Admin, Student, Marketing Manager, Marketing Coordinator and Reset Password</w:t>
      </w:r>
      <w:bookmarkStart w:id="0" w:name="_GoBack"/>
      <w:bookmarkEnd w:id="0"/>
    </w:p>
    <w:p w:rsidR="00EA6B54" w:rsidRPr="003C29A2" w:rsidRDefault="00EA6B54" w:rsidP="00EA6B54">
      <w:pPr>
        <w:pStyle w:val="NormalWeb"/>
        <w:numPr>
          <w:ilvl w:val="0"/>
          <w:numId w:val="1"/>
        </w:numPr>
        <w:shd w:val="clear" w:color="auto" w:fill="FFFFFF"/>
        <w:spacing w:before="0" w:beforeAutospacing="0" w:after="0" w:afterAutospacing="0" w:line="360" w:lineRule="atLeast"/>
        <w:rPr>
          <w:color w:val="222222"/>
          <w:sz w:val="28"/>
          <w:szCs w:val="28"/>
        </w:rPr>
      </w:pPr>
      <w:r w:rsidRPr="009D7816">
        <w:rPr>
          <w:rStyle w:val="Strong"/>
          <w:color w:val="222222"/>
          <w:sz w:val="28"/>
          <w:szCs w:val="28"/>
          <w:u w:val="single"/>
        </w:rPr>
        <w:t>Picture:</w:t>
      </w:r>
      <w:r w:rsidRPr="003C29A2">
        <w:rPr>
          <w:rStyle w:val="Strong"/>
          <w:color w:val="222222"/>
          <w:sz w:val="28"/>
          <w:szCs w:val="28"/>
          <w:u w:val="single"/>
        </w:rPr>
        <w:t xml:space="preserve"> </w:t>
      </w:r>
    </w:p>
    <w:p w:rsidR="00EA6B54" w:rsidRDefault="00EA6B54" w:rsidP="00EA6B54"/>
    <w:p w:rsidR="003C3654" w:rsidRDefault="003C3654"/>
    <w:sectPr w:rsidR="003C3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105DE"/>
    <w:multiLevelType w:val="hybridMultilevel"/>
    <w:tmpl w:val="7480BC8E"/>
    <w:lvl w:ilvl="0" w:tplc="8850CE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D4818"/>
    <w:multiLevelType w:val="hybridMultilevel"/>
    <w:tmpl w:val="273A1F54"/>
    <w:lvl w:ilvl="0" w:tplc="C9568E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14C2F79"/>
    <w:multiLevelType w:val="hybridMultilevel"/>
    <w:tmpl w:val="9F90C524"/>
    <w:lvl w:ilvl="0" w:tplc="8766ECD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BD705F"/>
    <w:multiLevelType w:val="hybridMultilevel"/>
    <w:tmpl w:val="5DB44C90"/>
    <w:lvl w:ilvl="0" w:tplc="8A02F1A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902730"/>
    <w:multiLevelType w:val="hybridMultilevel"/>
    <w:tmpl w:val="25C68D80"/>
    <w:lvl w:ilvl="0" w:tplc="C9568E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B54"/>
    <w:rsid w:val="00115B17"/>
    <w:rsid w:val="00123A4A"/>
    <w:rsid w:val="003C3654"/>
    <w:rsid w:val="00416221"/>
    <w:rsid w:val="005A34D8"/>
    <w:rsid w:val="005F1BB1"/>
    <w:rsid w:val="0090012D"/>
    <w:rsid w:val="00B27833"/>
    <w:rsid w:val="00CA5B16"/>
    <w:rsid w:val="00D43811"/>
    <w:rsid w:val="00D907CF"/>
    <w:rsid w:val="00EA6B54"/>
    <w:rsid w:val="00ED4205"/>
    <w:rsid w:val="00ED6490"/>
    <w:rsid w:val="00F2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270DB-8C27-472C-B56F-201299FB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B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6B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6B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Tran</dc:creator>
  <cp:keywords/>
  <dc:description/>
  <cp:lastModifiedBy>Jenny Tran</cp:lastModifiedBy>
  <cp:revision>4</cp:revision>
  <dcterms:created xsi:type="dcterms:W3CDTF">2021-04-12T19:08:00Z</dcterms:created>
  <dcterms:modified xsi:type="dcterms:W3CDTF">2021-04-12T20:36:00Z</dcterms:modified>
</cp:coreProperties>
</file>