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029E"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Abstract:</w:t>
      </w:r>
    </w:p>
    <w:p w14:paraId="00134237"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In this post we use R’s capabilities to solve nonlinear equation systems in order to answer an extension of the hanging cable problem to suspension bridges. We then use R and </w:t>
      </w:r>
      <w:proofErr w:type="spellStart"/>
      <w:r w:rsidRPr="009B2495">
        <w:rPr>
          <w:rFonts w:ascii="Times New Roman" w:eastAsia="Times New Roman" w:hAnsi="Times New Roman" w:cs="Times New Roman"/>
          <w:sz w:val="20"/>
          <w:szCs w:val="20"/>
          <w:lang w:eastAsia="en-IN"/>
        </w:rPr>
        <w:t>ggplot</w:t>
      </w:r>
      <w:proofErr w:type="spellEnd"/>
      <w:r w:rsidRPr="009B2495">
        <w:rPr>
          <w:rFonts w:ascii="Times New Roman" w:eastAsia="Times New Roman" w:hAnsi="Times New Roman" w:cs="Times New Roman"/>
          <w:sz w:val="20"/>
          <w:szCs w:val="20"/>
          <w:lang w:eastAsia="en-IN"/>
        </w:rPr>
        <w:t xml:space="preserve"> to overlay the solution to an image of the Golden Gate Bridge in order to bring together theory and practice.</w:t>
      </w:r>
    </w:p>
    <w:p w14:paraId="7DDFF126" w14:textId="77777777" w:rsidR="009B2495" w:rsidRPr="009B2495" w:rsidRDefault="009B2495" w:rsidP="009B2495">
      <w:pPr>
        <w:spacing w:after="0" w:line="240" w:lineRule="auto"/>
        <w:jc w:val="center"/>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br/>
      </w:r>
      <w:r w:rsidRPr="009B2495">
        <w:rPr>
          <w:rFonts w:ascii="Times New Roman" w:eastAsia="Times New Roman" w:hAnsi="Times New Roman" w:cs="Times New Roman"/>
          <w:noProof/>
          <w:sz w:val="20"/>
          <w:szCs w:val="20"/>
          <w:lang w:eastAsia="en-IN"/>
        </w:rPr>
        <w:drawing>
          <wp:inline distT="0" distB="0" distL="0" distR="0" wp14:anchorId="407E488D" wp14:editId="47B2248F">
            <wp:extent cx="4343400" cy="1089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089660"/>
                    </a:xfrm>
                    <a:prstGeom prst="rect">
                      <a:avLst/>
                    </a:prstGeom>
                    <a:noFill/>
                    <a:ln>
                      <a:noFill/>
                    </a:ln>
                  </pic:spPr>
                </pic:pic>
              </a:graphicData>
            </a:graphic>
          </wp:inline>
        </w:drawing>
      </w:r>
    </w:p>
    <w:p w14:paraId="13332F5A"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noProof/>
          <w:color w:val="0000FF"/>
          <w:sz w:val="20"/>
          <w:szCs w:val="20"/>
          <w:lang w:eastAsia="en-IN"/>
        </w:rPr>
        <w:drawing>
          <wp:inline distT="0" distB="0" distL="0" distR="0" wp14:anchorId="18316BE7" wp14:editId="3B052A40">
            <wp:extent cx="838200" cy="297180"/>
            <wp:effectExtent l="0" t="0" r="0" b="7620"/>
            <wp:docPr id="12" name="Picture 12" descr="Creative Commons Licens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ve Commons Licens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Pr="009B2495">
        <w:rPr>
          <w:rFonts w:ascii="Times New Roman" w:eastAsia="Times New Roman" w:hAnsi="Times New Roman" w:cs="Times New Roman"/>
          <w:sz w:val="20"/>
          <w:szCs w:val="20"/>
          <w:lang w:eastAsia="en-IN"/>
        </w:rPr>
        <w:t xml:space="preserve">This work is licensed under a </w:t>
      </w:r>
      <w:hyperlink r:id="rId8" w:tgtFrame="_blank" w:history="1">
        <w:r w:rsidRPr="009B2495">
          <w:rPr>
            <w:rFonts w:ascii="Times New Roman" w:eastAsia="Times New Roman" w:hAnsi="Times New Roman" w:cs="Times New Roman"/>
            <w:color w:val="0000FF"/>
            <w:sz w:val="20"/>
            <w:szCs w:val="20"/>
            <w:u w:val="single"/>
            <w:lang w:eastAsia="en-IN"/>
          </w:rPr>
          <w:t>Creative Commons Attribution-</w:t>
        </w:r>
        <w:proofErr w:type="spellStart"/>
        <w:r w:rsidRPr="009B2495">
          <w:rPr>
            <w:rFonts w:ascii="Times New Roman" w:eastAsia="Times New Roman" w:hAnsi="Times New Roman" w:cs="Times New Roman"/>
            <w:color w:val="0000FF"/>
            <w:sz w:val="20"/>
            <w:szCs w:val="20"/>
            <w:u w:val="single"/>
            <w:lang w:eastAsia="en-IN"/>
          </w:rPr>
          <w:t>ShareAlike</w:t>
        </w:r>
        <w:proofErr w:type="spellEnd"/>
        <w:r w:rsidRPr="009B2495">
          <w:rPr>
            <w:rFonts w:ascii="Times New Roman" w:eastAsia="Times New Roman" w:hAnsi="Times New Roman" w:cs="Times New Roman"/>
            <w:color w:val="0000FF"/>
            <w:sz w:val="20"/>
            <w:szCs w:val="20"/>
            <w:u w:val="single"/>
            <w:lang w:eastAsia="en-IN"/>
          </w:rPr>
          <w:t xml:space="preserve"> 4.0 International License</w:t>
        </w:r>
      </w:hyperlink>
      <w:r w:rsidRPr="009B2495">
        <w:rPr>
          <w:rFonts w:ascii="Times New Roman" w:eastAsia="Times New Roman" w:hAnsi="Times New Roman" w:cs="Times New Roman"/>
          <w:sz w:val="20"/>
          <w:szCs w:val="20"/>
          <w:lang w:eastAsia="en-IN"/>
        </w:rPr>
        <w:t xml:space="preserve">. The </w:t>
      </w:r>
      <w:proofErr w:type="spellStart"/>
      <w:r w:rsidRPr="009B2495">
        <w:rPr>
          <w:rFonts w:ascii="Times New Roman" w:eastAsia="Times New Roman" w:hAnsi="Times New Roman" w:cs="Times New Roman"/>
          <w:sz w:val="20"/>
          <w:szCs w:val="20"/>
          <w:lang w:eastAsia="en-IN"/>
        </w:rPr>
        <w:t>markdown+Rknitr</w:t>
      </w:r>
      <w:proofErr w:type="spellEnd"/>
      <w:r w:rsidRPr="009B2495">
        <w:rPr>
          <w:rFonts w:ascii="Times New Roman" w:eastAsia="Times New Roman" w:hAnsi="Times New Roman" w:cs="Times New Roman"/>
          <w:sz w:val="20"/>
          <w:szCs w:val="20"/>
          <w:lang w:eastAsia="en-IN"/>
        </w:rPr>
        <w:t xml:space="preserve"> source code of this blog is available under a </w:t>
      </w:r>
      <w:hyperlink r:id="rId9" w:tgtFrame="_blank" w:history="1">
        <w:r w:rsidRPr="009B2495">
          <w:rPr>
            <w:rFonts w:ascii="Times New Roman" w:eastAsia="Times New Roman" w:hAnsi="Times New Roman" w:cs="Times New Roman"/>
            <w:color w:val="0000FF"/>
            <w:sz w:val="20"/>
            <w:szCs w:val="20"/>
            <w:u w:val="single"/>
            <w:lang w:eastAsia="en-IN"/>
          </w:rPr>
          <w:t>GNU General Public License (GPL v3)</w:t>
        </w:r>
      </w:hyperlink>
      <w:r w:rsidRPr="009B2495">
        <w:rPr>
          <w:rFonts w:ascii="Times New Roman" w:eastAsia="Times New Roman" w:hAnsi="Times New Roman" w:cs="Times New Roman"/>
          <w:sz w:val="20"/>
          <w:szCs w:val="20"/>
          <w:lang w:eastAsia="en-IN"/>
        </w:rPr>
        <w:t xml:space="preserve"> license from </w:t>
      </w:r>
      <w:proofErr w:type="spellStart"/>
      <w:r w:rsidRPr="009B2495">
        <w:rPr>
          <w:rFonts w:ascii="Times New Roman" w:eastAsia="Times New Roman" w:hAnsi="Times New Roman" w:cs="Times New Roman"/>
          <w:sz w:val="20"/>
          <w:szCs w:val="20"/>
          <w:lang w:eastAsia="en-IN"/>
        </w:rPr>
        <w:t>github</w:t>
      </w:r>
      <w:proofErr w:type="spellEnd"/>
      <w:r w:rsidRPr="009B2495">
        <w:rPr>
          <w:rFonts w:ascii="Times New Roman" w:eastAsia="Times New Roman" w:hAnsi="Times New Roman" w:cs="Times New Roman"/>
          <w:sz w:val="20"/>
          <w:szCs w:val="20"/>
          <w:lang w:eastAsia="en-IN"/>
        </w:rPr>
        <w:t>.</w:t>
      </w:r>
    </w:p>
    <w:p w14:paraId="2DAC4A37"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Introduction</w:t>
      </w:r>
    </w:p>
    <w:p w14:paraId="45A7F480"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The so called </w:t>
      </w:r>
      <w:hyperlink r:id="rId10" w:tgtFrame="_blank" w:history="1">
        <w:r w:rsidRPr="009B2495">
          <w:rPr>
            <w:rFonts w:ascii="Times New Roman" w:eastAsia="Times New Roman" w:hAnsi="Times New Roman" w:cs="Times New Roman"/>
            <w:color w:val="0000FF"/>
            <w:sz w:val="20"/>
            <w:szCs w:val="20"/>
            <w:u w:val="single"/>
            <w:lang w:eastAsia="en-IN"/>
          </w:rPr>
          <w:t>Amazon’s hanging cable problem</w:t>
        </w:r>
      </w:hyperlink>
      <w:r w:rsidRPr="009B2495">
        <w:rPr>
          <w:rFonts w:ascii="Times New Roman" w:eastAsia="Times New Roman" w:hAnsi="Times New Roman" w:cs="Times New Roman"/>
          <w:sz w:val="20"/>
          <w:szCs w:val="20"/>
          <w:lang w:eastAsia="en-IN"/>
        </w:rPr>
        <w:t xml:space="preserve"> explained in this </w:t>
      </w:r>
      <w:hyperlink r:id="rId11" w:tgtFrame="_blank" w:history="1">
        <w:proofErr w:type="spellStart"/>
        <w:r w:rsidRPr="009B2495">
          <w:rPr>
            <w:rFonts w:ascii="Times New Roman" w:eastAsia="Times New Roman" w:hAnsi="Times New Roman" w:cs="Times New Roman"/>
            <w:color w:val="0000FF"/>
            <w:sz w:val="20"/>
            <w:szCs w:val="20"/>
            <w:u w:val="single"/>
            <w:lang w:eastAsia="en-IN"/>
          </w:rPr>
          <w:t>youtube</w:t>
        </w:r>
        <w:proofErr w:type="spellEnd"/>
        <w:r w:rsidRPr="009B2495">
          <w:rPr>
            <w:rFonts w:ascii="Times New Roman" w:eastAsia="Times New Roman" w:hAnsi="Times New Roman" w:cs="Times New Roman"/>
            <w:color w:val="0000FF"/>
            <w:sz w:val="20"/>
            <w:szCs w:val="20"/>
            <w:u w:val="single"/>
            <w:lang w:eastAsia="en-IN"/>
          </w:rPr>
          <w:t xml:space="preserve"> video</w:t>
        </w:r>
      </w:hyperlink>
      <w:r w:rsidRPr="009B2495">
        <w:rPr>
          <w:rFonts w:ascii="Times New Roman" w:eastAsia="Times New Roman" w:hAnsi="Times New Roman" w:cs="Times New Roman"/>
          <w:sz w:val="20"/>
          <w:szCs w:val="20"/>
          <w:lang w:eastAsia="en-IN"/>
        </w:rPr>
        <w:t xml:space="preserve"> (watched 2.4 </w:t>
      </w:r>
      <w:proofErr w:type="spellStart"/>
      <w:r w:rsidRPr="009B2495">
        <w:rPr>
          <w:rFonts w:ascii="Times New Roman" w:eastAsia="Times New Roman" w:hAnsi="Times New Roman" w:cs="Times New Roman"/>
          <w:sz w:val="20"/>
          <w:szCs w:val="20"/>
          <w:lang w:eastAsia="en-IN"/>
        </w:rPr>
        <w:t>mio</w:t>
      </w:r>
      <w:proofErr w:type="spellEnd"/>
      <w:r w:rsidRPr="009B2495">
        <w:rPr>
          <w:rFonts w:ascii="Times New Roman" w:eastAsia="Times New Roman" w:hAnsi="Times New Roman" w:cs="Times New Roman"/>
          <w:sz w:val="20"/>
          <w:szCs w:val="20"/>
          <w:lang w:eastAsia="en-IN"/>
        </w:rPr>
        <w:t xml:space="preserve"> times!</w:t>
      </w:r>
      <w:hyperlink r:id="rId12" w:anchor="fn1" w:tgtFrame="_blank" w:history="1">
        <w:r w:rsidRPr="009B2495">
          <w:rPr>
            <w:rFonts w:ascii="Times New Roman" w:eastAsia="Times New Roman" w:hAnsi="Times New Roman" w:cs="Times New Roman"/>
            <w:color w:val="0000FF"/>
            <w:sz w:val="20"/>
            <w:szCs w:val="20"/>
            <w:u w:val="single"/>
            <w:vertAlign w:val="superscript"/>
            <w:lang w:eastAsia="en-IN"/>
          </w:rPr>
          <w:t>1</w:t>
        </w:r>
      </w:hyperlink>
      <w:r w:rsidRPr="009B2495">
        <w:rPr>
          <w:rFonts w:ascii="Times New Roman" w:eastAsia="Times New Roman" w:hAnsi="Times New Roman" w:cs="Times New Roman"/>
          <w:sz w:val="20"/>
          <w:szCs w:val="20"/>
          <w:lang w:eastAsia="en-IN"/>
        </w:rPr>
        <w:t>) goes as follows:</w:t>
      </w:r>
    </w:p>
    <w:p w14:paraId="575BA824"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i/>
          <w:iCs/>
          <w:sz w:val="20"/>
          <w:szCs w:val="20"/>
          <w:lang w:eastAsia="en-IN"/>
        </w:rPr>
        <w:t xml:space="preserve">A cable of 80 meters (m) is hanging from the top of two poles that are both 50 m from the ground. What is the distance between the two poles, to one decimal place, if the </w:t>
      </w:r>
      <w:proofErr w:type="spellStart"/>
      <w:r w:rsidRPr="009B2495">
        <w:rPr>
          <w:rFonts w:ascii="Times New Roman" w:eastAsia="Times New Roman" w:hAnsi="Times New Roman" w:cs="Times New Roman"/>
          <w:i/>
          <w:iCs/>
          <w:sz w:val="20"/>
          <w:szCs w:val="20"/>
          <w:lang w:eastAsia="en-IN"/>
        </w:rPr>
        <w:t>center</w:t>
      </w:r>
      <w:proofErr w:type="spellEnd"/>
      <w:r w:rsidRPr="009B2495">
        <w:rPr>
          <w:rFonts w:ascii="Times New Roman" w:eastAsia="Times New Roman" w:hAnsi="Times New Roman" w:cs="Times New Roman"/>
          <w:i/>
          <w:iCs/>
          <w:sz w:val="20"/>
          <w:szCs w:val="20"/>
          <w:lang w:eastAsia="en-IN"/>
        </w:rPr>
        <w:t xml:space="preserve"> of the cable </w:t>
      </w:r>
      <w:proofErr w:type="gramStart"/>
      <w:r w:rsidRPr="009B2495">
        <w:rPr>
          <w:rFonts w:ascii="Times New Roman" w:eastAsia="Times New Roman" w:hAnsi="Times New Roman" w:cs="Times New Roman"/>
          <w:i/>
          <w:iCs/>
          <w:sz w:val="20"/>
          <w:szCs w:val="20"/>
          <w:lang w:eastAsia="en-IN"/>
        </w:rPr>
        <w:t>is</w:t>
      </w:r>
      <w:r w:rsidRPr="009B2495">
        <w:rPr>
          <w:rFonts w:ascii="Times New Roman" w:eastAsia="Times New Roman" w:hAnsi="Times New Roman" w:cs="Times New Roman"/>
          <w:sz w:val="20"/>
          <w:szCs w:val="20"/>
          <w:lang w:eastAsia="en-IN"/>
        </w:rPr>
        <w:t>:</w:t>
      </w:r>
      <w:proofErr w:type="gramEnd"/>
    </w:p>
    <w:p w14:paraId="724E5E84" w14:textId="77777777" w:rsidR="009B2495" w:rsidRPr="009B2495" w:rsidRDefault="009B2495" w:rsidP="009B249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i/>
          <w:iCs/>
          <w:sz w:val="20"/>
          <w:szCs w:val="20"/>
          <w:lang w:eastAsia="en-IN"/>
        </w:rPr>
        <w:t>20 m above the ground?</w:t>
      </w:r>
    </w:p>
    <w:p w14:paraId="438CEE4E" w14:textId="77777777" w:rsidR="009B2495" w:rsidRPr="009B2495" w:rsidRDefault="009B2495" w:rsidP="009B249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i/>
          <w:iCs/>
          <w:sz w:val="20"/>
          <w:szCs w:val="20"/>
          <w:lang w:eastAsia="en-IN"/>
        </w:rPr>
        <w:t>10 m above the ground?</w:t>
      </w:r>
    </w:p>
    <w:p w14:paraId="109F0606"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Allegedly, (b) has been used as an Amazon interview question, however, the problem is much older and has otherwise nothing to do with Amazon. Can you solve (b)? Or even (a)? The problem can be illustrated as follows:</w:t>
      </w:r>
    </w:p>
    <w:p w14:paraId="3FB6C5EF" w14:textId="77777777" w:rsidR="009B2495" w:rsidRPr="009B2495" w:rsidRDefault="009B2495" w:rsidP="009B2495">
      <w:pPr>
        <w:spacing w:after="0" w:line="240" w:lineRule="auto"/>
        <w:jc w:val="center"/>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br/>
      </w:r>
      <w:r w:rsidRPr="009B2495">
        <w:rPr>
          <w:rFonts w:ascii="Times New Roman" w:eastAsia="Times New Roman" w:hAnsi="Times New Roman" w:cs="Times New Roman"/>
          <w:noProof/>
          <w:sz w:val="20"/>
          <w:szCs w:val="20"/>
          <w:lang w:eastAsia="en-IN"/>
        </w:rPr>
        <w:drawing>
          <wp:inline distT="0" distB="0" distL="0" distR="0" wp14:anchorId="5032AEF8" wp14:editId="436F3224">
            <wp:extent cx="434340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476500"/>
                    </a:xfrm>
                    <a:prstGeom prst="rect">
                      <a:avLst/>
                    </a:prstGeom>
                    <a:noFill/>
                    <a:ln>
                      <a:noFill/>
                    </a:ln>
                  </pic:spPr>
                </pic:pic>
              </a:graphicData>
            </a:graphic>
          </wp:inline>
        </w:drawing>
      </w:r>
    </w:p>
    <w:p w14:paraId="61D42CAD" w14:textId="77777777" w:rsidR="009B2495" w:rsidRPr="009B2495" w:rsidRDefault="009B2495" w:rsidP="009B2495">
      <w:pPr>
        <w:spacing w:after="0"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br/>
      </w:r>
      <w:r w:rsidRPr="009B2495">
        <w:rPr>
          <w:rFonts w:ascii="Times New Roman" w:eastAsia="Times New Roman" w:hAnsi="Times New Roman" w:cs="Times New Roman"/>
          <w:color w:val="BBBBBB"/>
          <w:sz w:val="20"/>
          <w:szCs w:val="20"/>
          <w:lang w:eastAsia="en-IN"/>
        </w:rPr>
        <w:t xml:space="preserve">Screenshot from </w:t>
      </w:r>
      <w:hyperlink r:id="rId14" w:tgtFrame="_blank" w:history="1">
        <w:r w:rsidRPr="009B2495">
          <w:rPr>
            <w:rFonts w:ascii="Times New Roman" w:eastAsia="Times New Roman" w:hAnsi="Times New Roman" w:cs="Times New Roman"/>
            <w:color w:val="0000FF"/>
            <w:sz w:val="20"/>
            <w:szCs w:val="20"/>
            <w:u w:val="single"/>
            <w:lang w:eastAsia="en-IN"/>
          </w:rPr>
          <w:t>Presh Talwalkar’s</w:t>
        </w:r>
      </w:hyperlink>
      <w:r w:rsidRPr="009B2495">
        <w:rPr>
          <w:rFonts w:ascii="Times New Roman" w:eastAsia="Times New Roman" w:hAnsi="Times New Roman" w:cs="Times New Roman"/>
          <w:color w:val="BBBBBB"/>
          <w:sz w:val="20"/>
          <w:szCs w:val="20"/>
          <w:lang w:eastAsia="en-IN"/>
        </w:rPr>
        <w:t xml:space="preserve"> website.</w:t>
      </w:r>
    </w:p>
    <w:p w14:paraId="23C2D44C"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lastRenderedPageBreak/>
        <w:t xml:space="preserve">Hint: The </w:t>
      </w:r>
      <w:hyperlink r:id="rId15" w:tgtFrame="_blank" w:history="1">
        <w:r w:rsidRPr="009B2495">
          <w:rPr>
            <w:rFonts w:ascii="Times New Roman" w:eastAsia="Times New Roman" w:hAnsi="Times New Roman" w:cs="Times New Roman"/>
            <w:color w:val="0000FF"/>
            <w:sz w:val="20"/>
            <w:szCs w:val="20"/>
            <w:u w:val="single"/>
            <w:lang w:eastAsia="en-IN"/>
          </w:rPr>
          <w:t>solution to (a)</w:t>
        </w:r>
      </w:hyperlink>
      <w:r w:rsidRPr="009B2495">
        <w:rPr>
          <w:rFonts w:ascii="Times New Roman" w:eastAsia="Times New Roman" w:hAnsi="Times New Roman" w:cs="Times New Roman"/>
          <w:sz w:val="20"/>
          <w:szCs w:val="20"/>
          <w:lang w:eastAsia="en-IN"/>
        </w:rPr>
        <w:t xml:space="preserve"> is concisely described in Chatterjee and Nita (2010) and for (b) you need to do little more than just think. So instead of applying at Amazon, let’s take the question to the next level: Apply for the </w:t>
      </w:r>
      <w:r w:rsidRPr="009B2495">
        <w:rPr>
          <w:rFonts w:ascii="Times New Roman" w:eastAsia="Times New Roman" w:hAnsi="Times New Roman" w:cs="Times New Roman"/>
          <w:color w:val="FFA500"/>
          <w:sz w:val="20"/>
          <w:szCs w:val="20"/>
          <w:lang w:eastAsia="en-IN"/>
        </w:rPr>
        <w:t>orange</w:t>
      </w:r>
      <w:r w:rsidRPr="009B2495">
        <w:rPr>
          <w:rFonts w:ascii="Times New Roman" w:eastAsia="Times New Roman" w:hAnsi="Times New Roman" w:cs="Times New Roman"/>
          <w:sz w:val="20"/>
          <w:szCs w:val="20"/>
          <w:lang w:eastAsia="en-IN"/>
        </w:rPr>
        <w:t xml:space="preserve"> belt in R: How you </w:t>
      </w:r>
      <w:r w:rsidRPr="009B2495">
        <w:rPr>
          <w:rFonts w:ascii="Times New Roman" w:eastAsia="Times New Roman" w:hAnsi="Times New Roman" w:cs="Times New Roman"/>
          <w:i/>
          <w:iCs/>
          <w:sz w:val="20"/>
          <w:szCs w:val="20"/>
          <w:lang w:eastAsia="en-IN"/>
        </w:rPr>
        <w:t>wouldn’t</w:t>
      </w:r>
      <w:r w:rsidRPr="009B2495">
        <w:rPr>
          <w:rFonts w:ascii="Times New Roman" w:eastAsia="Times New Roman" w:hAnsi="Times New Roman" w:cs="Times New Roman"/>
          <w:sz w:val="20"/>
          <w:szCs w:val="20"/>
          <w:lang w:eastAsia="en-IN"/>
        </w:rPr>
        <w:t xml:space="preserve"> solve the hanging cable problem by instead solving the hanging cable problem </w:t>
      </w:r>
      <w:r w:rsidRPr="009B2495">
        <w:rPr>
          <w:rFonts w:ascii="Times New Roman" w:eastAsia="Times New Roman" w:hAnsi="Times New Roman" w:cs="Times New Roman"/>
          <w:b/>
          <w:bCs/>
          <w:sz w:val="20"/>
          <w:szCs w:val="20"/>
          <w:lang w:eastAsia="en-IN"/>
        </w:rPr>
        <w:t>suspension bridge style</w:t>
      </w:r>
      <w:r w:rsidRPr="009B2495">
        <w:rPr>
          <w:rFonts w:ascii="Times New Roman" w:eastAsia="Times New Roman" w:hAnsi="Times New Roman" w:cs="Times New Roman"/>
          <w:sz w:val="20"/>
          <w:szCs w:val="20"/>
          <w:lang w:eastAsia="en-IN"/>
        </w:rPr>
        <w:t>!</w:t>
      </w:r>
    </w:p>
    <w:p w14:paraId="04572D39"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As explained in the video the </w:t>
      </w:r>
      <w:hyperlink r:id="rId16" w:tgtFrame="_blank" w:history="1">
        <w:r w:rsidRPr="009B2495">
          <w:rPr>
            <w:rFonts w:ascii="Times New Roman" w:eastAsia="Times New Roman" w:hAnsi="Times New Roman" w:cs="Times New Roman"/>
            <w:color w:val="0000FF"/>
            <w:sz w:val="20"/>
            <w:szCs w:val="20"/>
            <w:u w:val="single"/>
            <w:lang w:eastAsia="en-IN"/>
          </w:rPr>
          <w:t>catenary curve</w:t>
        </w:r>
      </w:hyperlink>
      <w:r w:rsidRPr="009B2495">
        <w:rPr>
          <w:rFonts w:ascii="Times New Roman" w:eastAsia="Times New Roman" w:hAnsi="Times New Roman" w:cs="Times New Roman"/>
          <w:sz w:val="20"/>
          <w:szCs w:val="20"/>
          <w:lang w:eastAsia="en-IN"/>
        </w:rPr>
        <w:t xml:space="preserve"> is the </w:t>
      </w:r>
      <w:hyperlink r:id="rId17" w:tgtFrame="_blank" w:history="1">
        <w:r w:rsidRPr="009B2495">
          <w:rPr>
            <w:rFonts w:ascii="Times New Roman" w:eastAsia="Times New Roman" w:hAnsi="Times New Roman" w:cs="Times New Roman"/>
            <w:color w:val="0000FF"/>
            <w:sz w:val="20"/>
            <w:szCs w:val="20"/>
            <w:u w:val="single"/>
            <w:lang w:eastAsia="en-IN"/>
          </w:rPr>
          <w:t>geometric shape</w:t>
        </w:r>
      </w:hyperlink>
      <w:r w:rsidRPr="009B2495">
        <w:rPr>
          <w:rFonts w:ascii="Times New Roman" w:eastAsia="Times New Roman" w:hAnsi="Times New Roman" w:cs="Times New Roman"/>
          <w:sz w:val="20"/>
          <w:szCs w:val="20"/>
          <w:lang w:eastAsia="en-IN"/>
        </w:rPr>
        <w:t xml:space="preserve">, a cable assumes under its own weight when supported only at its ends. If instead the cable supports a uniformly distributed vertical load, the cable has the shape of a </w:t>
      </w:r>
      <w:hyperlink r:id="rId18" w:tgtFrame="_blank" w:history="1">
        <w:r w:rsidRPr="009B2495">
          <w:rPr>
            <w:rFonts w:ascii="Times New Roman" w:eastAsia="Times New Roman" w:hAnsi="Times New Roman" w:cs="Times New Roman"/>
            <w:color w:val="0000FF"/>
            <w:sz w:val="20"/>
            <w:szCs w:val="20"/>
            <w:u w:val="single"/>
            <w:lang w:eastAsia="en-IN"/>
          </w:rPr>
          <w:t>parabolic curve</w:t>
        </w:r>
      </w:hyperlink>
      <w:r w:rsidRPr="009B2495">
        <w:rPr>
          <w:rFonts w:ascii="Times New Roman" w:eastAsia="Times New Roman" w:hAnsi="Times New Roman" w:cs="Times New Roman"/>
          <w:sz w:val="20"/>
          <w:szCs w:val="20"/>
          <w:lang w:eastAsia="en-IN"/>
        </w:rPr>
        <w:t xml:space="preserve">. This would for example be the case for a </w:t>
      </w:r>
      <w:hyperlink r:id="rId19" w:tgtFrame="_blank" w:history="1">
        <w:r w:rsidRPr="009B2495">
          <w:rPr>
            <w:rFonts w:ascii="Times New Roman" w:eastAsia="Times New Roman" w:hAnsi="Times New Roman" w:cs="Times New Roman"/>
            <w:b/>
            <w:bCs/>
            <w:color w:val="0000FF"/>
            <w:sz w:val="20"/>
            <w:szCs w:val="20"/>
            <w:u w:val="single"/>
            <w:lang w:eastAsia="en-IN"/>
          </w:rPr>
          <w:t>suspension bridge</w:t>
        </w:r>
      </w:hyperlink>
      <w:r w:rsidRPr="009B2495">
        <w:rPr>
          <w:rFonts w:ascii="Times New Roman" w:eastAsia="Times New Roman" w:hAnsi="Times New Roman" w:cs="Times New Roman"/>
          <w:sz w:val="20"/>
          <w:szCs w:val="20"/>
          <w:lang w:eastAsia="en-IN"/>
        </w:rPr>
        <w:t xml:space="preserve"> with a horizontal suspended deck, if the cable itself is not too heavy compared to the road sections. A prominent example of a suspension bridges is the </w:t>
      </w:r>
      <w:hyperlink r:id="rId20" w:tgtFrame="_blank" w:history="1">
        <w:r w:rsidRPr="009B2495">
          <w:rPr>
            <w:rFonts w:ascii="Times New Roman" w:eastAsia="Times New Roman" w:hAnsi="Times New Roman" w:cs="Times New Roman"/>
            <w:color w:val="0000FF"/>
            <w:sz w:val="20"/>
            <w:szCs w:val="20"/>
            <w:u w:val="single"/>
            <w:lang w:eastAsia="en-IN"/>
          </w:rPr>
          <w:t>Golden Gate Bridge</w:t>
        </w:r>
      </w:hyperlink>
      <w:r w:rsidRPr="009B2495">
        <w:rPr>
          <w:rFonts w:ascii="Times New Roman" w:eastAsia="Times New Roman" w:hAnsi="Times New Roman" w:cs="Times New Roman"/>
          <w:sz w:val="20"/>
          <w:szCs w:val="20"/>
          <w:lang w:eastAsia="en-IN"/>
        </w:rPr>
        <w:t>, which we will use as motivating example for this post.</w:t>
      </w:r>
    </w:p>
    <w:p w14:paraId="1F6E8D5F"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Solving the Cable Problem</w:t>
      </w:r>
    </w:p>
    <w:p w14:paraId="6F3228AF" w14:textId="77777777" w:rsidR="009B2495" w:rsidRPr="009B2495" w:rsidRDefault="009B2495" w:rsidP="009B24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2495">
        <w:rPr>
          <w:rFonts w:ascii="Times New Roman" w:eastAsia="Times New Roman" w:hAnsi="Times New Roman" w:cs="Times New Roman"/>
          <w:b/>
          <w:bCs/>
          <w:sz w:val="27"/>
          <w:szCs w:val="27"/>
          <w:lang w:eastAsia="en-IN"/>
        </w:rPr>
        <w:t>Parabola Shape</w:t>
      </w:r>
    </w:p>
    <w:p w14:paraId="724FC419"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Rephrasing the cable problem as the ‘</w:t>
      </w:r>
      <w:r w:rsidRPr="009B2495">
        <w:rPr>
          <w:rFonts w:ascii="Times New Roman" w:eastAsia="Times New Roman" w:hAnsi="Times New Roman" w:cs="Times New Roman"/>
          <w:i/>
          <w:iCs/>
          <w:sz w:val="20"/>
          <w:szCs w:val="20"/>
          <w:lang w:eastAsia="en-IN"/>
        </w:rPr>
        <w:t xml:space="preserve">suspension bridge </w:t>
      </w:r>
      <w:proofErr w:type="gramStart"/>
      <w:r w:rsidRPr="009B2495">
        <w:rPr>
          <w:rFonts w:ascii="Times New Roman" w:eastAsia="Times New Roman" w:hAnsi="Times New Roman" w:cs="Times New Roman"/>
          <w:i/>
          <w:iCs/>
          <w:sz w:val="20"/>
          <w:szCs w:val="20"/>
          <w:lang w:eastAsia="en-IN"/>
        </w:rPr>
        <w:t>problem</w:t>
      </w:r>
      <w:r w:rsidRPr="009B2495">
        <w:rPr>
          <w:rFonts w:ascii="Times New Roman" w:eastAsia="Times New Roman" w:hAnsi="Times New Roman" w:cs="Times New Roman"/>
          <w:sz w:val="20"/>
          <w:szCs w:val="20"/>
          <w:lang w:eastAsia="en-IN"/>
        </w:rPr>
        <w:t>‘ we</w:t>
      </w:r>
      <w:proofErr w:type="gramEnd"/>
      <w:r w:rsidRPr="009B2495">
        <w:rPr>
          <w:rFonts w:ascii="Times New Roman" w:eastAsia="Times New Roman" w:hAnsi="Times New Roman" w:cs="Times New Roman"/>
          <w:sz w:val="20"/>
          <w:szCs w:val="20"/>
          <w:lang w:eastAsia="en-IN"/>
        </w:rPr>
        <w:t xml:space="preserve"> need to solve a two-component non-linear equation system:</w:t>
      </w:r>
    </w:p>
    <w:p w14:paraId="7922DD1A" w14:textId="77777777" w:rsidR="009B2495" w:rsidRPr="009B2495" w:rsidRDefault="009B2495" w:rsidP="009B249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the first component ensures that the parabolic curve with vertex at </w:t>
      </w:r>
      <w:proofErr w:type="gramStart"/>
      <w:r w:rsidRPr="009B2495">
        <w:rPr>
          <w:rFonts w:ascii="Times New Roman" w:eastAsia="Times New Roman" w:hAnsi="Times New Roman" w:cs="Times New Roman"/>
          <w:sz w:val="20"/>
          <w:szCs w:val="20"/>
          <w:lang w:eastAsia="en-IN"/>
        </w:rPr>
        <w:t>\(</w:t>
      </w:r>
      <w:proofErr w:type="gramEnd"/>
      <w:r w:rsidRPr="009B2495">
        <w:rPr>
          <w:rFonts w:ascii="Times New Roman" w:eastAsia="Times New Roman" w:hAnsi="Times New Roman" w:cs="Times New Roman"/>
          <w:sz w:val="20"/>
          <w:szCs w:val="20"/>
          <w:lang w:eastAsia="en-IN"/>
        </w:rPr>
        <w:t xml:space="preserve">(0,0)\) goes through the poles at the x-values \(-x\) and \(x\). In other words: the distance between the two poles is \(2x\). Note that the coordinate system is aligned such that the lowest point of the cable is at the </w:t>
      </w:r>
      <w:proofErr w:type="spellStart"/>
      <w:r w:rsidRPr="009B2495">
        <w:rPr>
          <w:rFonts w:ascii="Times New Roman" w:eastAsia="Times New Roman" w:hAnsi="Times New Roman" w:cs="Times New Roman"/>
          <w:sz w:val="20"/>
          <w:szCs w:val="20"/>
          <w:lang w:eastAsia="en-IN"/>
        </w:rPr>
        <w:t>origo</w:t>
      </w:r>
      <w:proofErr w:type="spellEnd"/>
      <w:r w:rsidRPr="009B2495">
        <w:rPr>
          <w:rFonts w:ascii="Times New Roman" w:eastAsia="Times New Roman" w:hAnsi="Times New Roman" w:cs="Times New Roman"/>
          <w:sz w:val="20"/>
          <w:szCs w:val="20"/>
          <w:lang w:eastAsia="en-IN"/>
        </w:rPr>
        <w:t>.</w:t>
      </w:r>
    </w:p>
    <w:p w14:paraId="49892F8C" w14:textId="77777777" w:rsidR="009B2495" w:rsidRPr="009B2495" w:rsidRDefault="009B2495" w:rsidP="009B249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the second component ensures that the arc-length of the parabola is as given by the problem. Since the parabola is symmetric it is sufficient to study the positive x-axis</w:t>
      </w:r>
    </w:p>
    <w:p w14:paraId="2EF1E680"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The two criteria are converted into an equation system as follows: \[</w:t>
      </w:r>
      <w:r w:rsidRPr="009B2495">
        <w:rPr>
          <w:rFonts w:ascii="Times New Roman" w:eastAsia="Times New Roman" w:hAnsi="Times New Roman" w:cs="Times New Roman"/>
          <w:sz w:val="20"/>
          <w:szCs w:val="20"/>
          <w:lang w:eastAsia="en-IN"/>
        </w:rPr>
        <w:br/>
        <w:t>\begin{align*} a x^2 &amp;= 50 – \</w:t>
      </w:r>
      <w:proofErr w:type="gramStart"/>
      <w:r w:rsidRPr="009B2495">
        <w:rPr>
          <w:rFonts w:ascii="Times New Roman" w:eastAsia="Times New Roman" w:hAnsi="Times New Roman" w:cs="Times New Roman"/>
          <w:sz w:val="20"/>
          <w:szCs w:val="20"/>
          <w:lang w:eastAsia="en-IN"/>
        </w:rPr>
        <w:t>text{</w:t>
      </w:r>
      <w:proofErr w:type="gramEnd"/>
      <w:r w:rsidRPr="009B2495">
        <w:rPr>
          <w:rFonts w:ascii="Times New Roman" w:eastAsia="Times New Roman" w:hAnsi="Times New Roman" w:cs="Times New Roman"/>
          <w:sz w:val="20"/>
          <w:szCs w:val="20"/>
          <w:lang w:eastAsia="en-IN"/>
        </w:rPr>
        <w:t>height above ground} \\</w:t>
      </w:r>
      <w:r w:rsidRPr="009B2495">
        <w:rPr>
          <w:rFonts w:ascii="Times New Roman" w:eastAsia="Times New Roman" w:hAnsi="Times New Roman" w:cs="Times New Roman"/>
          <w:sz w:val="20"/>
          <w:szCs w:val="20"/>
          <w:lang w:eastAsia="en-IN"/>
        </w:rPr>
        <w:br/>
        <w:t>\int_0^x \sqrt{1 + \left(\frac{d}{du} a u^2\right)^2} du &amp;= 40.</w:t>
      </w:r>
      <w:r w:rsidRPr="009B2495">
        <w:rPr>
          <w:rFonts w:ascii="Times New Roman" w:eastAsia="Times New Roman" w:hAnsi="Times New Roman" w:cs="Times New Roman"/>
          <w:sz w:val="20"/>
          <w:szCs w:val="20"/>
          <w:lang w:eastAsia="en-IN"/>
        </w:rPr>
        <w:br/>
        <w:t>\end{align*}</w:t>
      </w:r>
      <w:r w:rsidRPr="009B2495">
        <w:rPr>
          <w:rFonts w:ascii="Times New Roman" w:eastAsia="Times New Roman" w:hAnsi="Times New Roman" w:cs="Times New Roman"/>
          <w:sz w:val="20"/>
          <w:szCs w:val="20"/>
          <w:lang w:eastAsia="en-IN"/>
        </w:rPr>
        <w:br/>
        <w:t>\]</w:t>
      </w:r>
    </w:p>
    <w:p w14:paraId="112491C6"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Here, the general equation for </w:t>
      </w:r>
      <w:hyperlink r:id="rId21" w:tgtFrame="_blank" w:history="1">
        <w:r w:rsidRPr="009B2495">
          <w:rPr>
            <w:rFonts w:ascii="Times New Roman" w:eastAsia="Times New Roman" w:hAnsi="Times New Roman" w:cs="Times New Roman"/>
            <w:color w:val="0000FF"/>
            <w:sz w:val="20"/>
            <w:szCs w:val="20"/>
            <w:u w:val="single"/>
            <w:lang w:eastAsia="en-IN"/>
          </w:rPr>
          <w:t>arc-length</w:t>
        </w:r>
      </w:hyperlink>
      <w:r w:rsidRPr="009B2495">
        <w:rPr>
          <w:rFonts w:ascii="Times New Roman" w:eastAsia="Times New Roman" w:hAnsi="Times New Roman" w:cs="Times New Roman"/>
          <w:sz w:val="20"/>
          <w:szCs w:val="20"/>
          <w:lang w:eastAsia="en-IN"/>
        </w:rPr>
        <w:t xml:space="preserve"> of a function \(y=f(u)\) has been used. Solving the arc-length integral for a parabola can either be done by numerical integration or by </w:t>
      </w:r>
      <w:hyperlink r:id="rId22" w:tgtFrame="_blank" w:history="1">
        <w:r w:rsidRPr="009B2495">
          <w:rPr>
            <w:rFonts w:ascii="Times New Roman" w:eastAsia="Times New Roman" w:hAnsi="Times New Roman" w:cs="Times New Roman"/>
            <w:color w:val="0000FF"/>
            <w:sz w:val="20"/>
            <w:szCs w:val="20"/>
            <w:u w:val="single"/>
            <w:lang w:eastAsia="en-IN"/>
          </w:rPr>
          <w:t>solving the integral analytically</w:t>
        </w:r>
      </w:hyperlink>
      <w:r w:rsidRPr="009B2495">
        <w:rPr>
          <w:rFonts w:ascii="Times New Roman" w:eastAsia="Times New Roman" w:hAnsi="Times New Roman" w:cs="Times New Roman"/>
          <w:sz w:val="20"/>
          <w:szCs w:val="20"/>
          <w:lang w:eastAsia="en-IN"/>
        </w:rPr>
        <w:t xml:space="preserve"> or just look up the resulting analytic expression as </w:t>
      </w:r>
      <w:proofErr w:type="spellStart"/>
      <w:r w:rsidRPr="009B2495">
        <w:rPr>
          <w:rFonts w:ascii="Times New Roman" w:eastAsia="Times New Roman" w:hAnsi="Times New Roman" w:cs="Times New Roman"/>
          <w:sz w:val="20"/>
          <w:szCs w:val="20"/>
          <w:lang w:eastAsia="en-IN"/>
        </w:rPr>
        <w:t>eqn</w:t>
      </w:r>
      <w:proofErr w:type="spellEnd"/>
      <w:r w:rsidRPr="009B2495">
        <w:rPr>
          <w:rFonts w:ascii="Times New Roman" w:eastAsia="Times New Roman" w:hAnsi="Times New Roman" w:cs="Times New Roman"/>
          <w:sz w:val="20"/>
          <w:szCs w:val="20"/>
          <w:lang w:eastAsia="en-IN"/>
        </w:rPr>
        <w:t xml:space="preserve"> 4.25 in Spiegel (1968). Subtracting the RHS from each LHS gives us a non-linear equation system with unknowns \(a\) and \(x\) of the form</w:t>
      </w:r>
    </w:p>
    <w:p w14:paraId="42F9012B"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w:t>
      </w:r>
      <w:r w:rsidRPr="009B2495">
        <w:rPr>
          <w:rFonts w:ascii="Times New Roman" w:eastAsia="Times New Roman" w:hAnsi="Times New Roman" w:cs="Times New Roman"/>
          <w:sz w:val="20"/>
          <w:szCs w:val="20"/>
          <w:lang w:eastAsia="en-IN"/>
        </w:rPr>
        <w:br/>
        <w:t>\left[</w:t>
      </w:r>
      <w:r w:rsidRPr="009B2495">
        <w:rPr>
          <w:rFonts w:ascii="Times New Roman" w:eastAsia="Times New Roman" w:hAnsi="Times New Roman" w:cs="Times New Roman"/>
          <w:sz w:val="20"/>
          <w:szCs w:val="20"/>
          <w:lang w:eastAsia="en-IN"/>
        </w:rPr>
        <w:br/>
        <w:t>\begin{array}{c}</w:t>
      </w:r>
      <w:r w:rsidRPr="009B2495">
        <w:rPr>
          <w:rFonts w:ascii="Times New Roman" w:eastAsia="Times New Roman" w:hAnsi="Times New Roman" w:cs="Times New Roman"/>
          <w:sz w:val="20"/>
          <w:szCs w:val="20"/>
          <w:lang w:eastAsia="en-IN"/>
        </w:rPr>
        <w:br/>
        <w:t>y_1(</w:t>
      </w:r>
      <w:proofErr w:type="spellStart"/>
      <w:proofErr w:type="gramStart"/>
      <w:r w:rsidRPr="009B2495">
        <w:rPr>
          <w:rFonts w:ascii="Times New Roman" w:eastAsia="Times New Roman" w:hAnsi="Times New Roman" w:cs="Times New Roman"/>
          <w:sz w:val="20"/>
          <w:szCs w:val="20"/>
          <w:lang w:eastAsia="en-IN"/>
        </w:rPr>
        <w:t>a,x</w:t>
      </w:r>
      <w:proofErr w:type="spellEnd"/>
      <w:proofErr w:type="gramEnd"/>
      <w:r w:rsidRPr="009B2495">
        <w:rPr>
          <w:rFonts w:ascii="Times New Roman" w:eastAsia="Times New Roman" w:hAnsi="Times New Roman" w:cs="Times New Roman"/>
          <w:sz w:val="20"/>
          <w:szCs w:val="20"/>
          <w:lang w:eastAsia="en-IN"/>
        </w:rPr>
        <w:t>) \\</w:t>
      </w:r>
      <w:r w:rsidRPr="009B2495">
        <w:rPr>
          <w:rFonts w:ascii="Times New Roman" w:eastAsia="Times New Roman" w:hAnsi="Times New Roman" w:cs="Times New Roman"/>
          <w:sz w:val="20"/>
          <w:szCs w:val="20"/>
          <w:lang w:eastAsia="en-IN"/>
        </w:rPr>
        <w:br/>
        <w:t>y_2(</w:t>
      </w:r>
      <w:proofErr w:type="spellStart"/>
      <w:r w:rsidRPr="009B2495">
        <w:rPr>
          <w:rFonts w:ascii="Times New Roman" w:eastAsia="Times New Roman" w:hAnsi="Times New Roman" w:cs="Times New Roman"/>
          <w:sz w:val="20"/>
          <w:szCs w:val="20"/>
          <w:lang w:eastAsia="en-IN"/>
        </w:rPr>
        <w:t>a,x</w:t>
      </w:r>
      <w:proofErr w:type="spellEnd"/>
      <w:r w:rsidRPr="009B2495">
        <w:rPr>
          <w:rFonts w:ascii="Times New Roman" w:eastAsia="Times New Roman" w:hAnsi="Times New Roman" w:cs="Times New Roman"/>
          <w:sz w:val="20"/>
          <w:szCs w:val="20"/>
          <w:lang w:eastAsia="en-IN"/>
        </w:rPr>
        <w:t>)</w:t>
      </w:r>
      <w:r w:rsidRPr="009B2495">
        <w:rPr>
          <w:rFonts w:ascii="Times New Roman" w:eastAsia="Times New Roman" w:hAnsi="Times New Roman" w:cs="Times New Roman"/>
          <w:sz w:val="20"/>
          <w:szCs w:val="20"/>
          <w:lang w:eastAsia="en-IN"/>
        </w:rPr>
        <w:br/>
        <w:t>\end{array}</w:t>
      </w:r>
      <w:r w:rsidRPr="009B2495">
        <w:rPr>
          <w:rFonts w:ascii="Times New Roman" w:eastAsia="Times New Roman" w:hAnsi="Times New Roman" w:cs="Times New Roman"/>
          <w:sz w:val="20"/>
          <w:szCs w:val="20"/>
          <w:lang w:eastAsia="en-IN"/>
        </w:rPr>
        <w:br/>
        <w:t>\right]</w:t>
      </w:r>
      <w:r w:rsidRPr="009B2495">
        <w:rPr>
          <w:rFonts w:ascii="Times New Roman" w:eastAsia="Times New Roman" w:hAnsi="Times New Roman" w:cs="Times New Roman"/>
          <w:sz w:val="20"/>
          <w:szCs w:val="20"/>
          <w:lang w:eastAsia="en-IN"/>
        </w:rPr>
        <w:br/>
        <w:t>=</w:t>
      </w:r>
      <w:r w:rsidRPr="009B2495">
        <w:rPr>
          <w:rFonts w:ascii="Times New Roman" w:eastAsia="Times New Roman" w:hAnsi="Times New Roman" w:cs="Times New Roman"/>
          <w:sz w:val="20"/>
          <w:szCs w:val="20"/>
          <w:lang w:eastAsia="en-IN"/>
        </w:rPr>
        <w:br/>
        <w:t>\left[</w:t>
      </w:r>
      <w:r w:rsidRPr="009B2495">
        <w:rPr>
          <w:rFonts w:ascii="Times New Roman" w:eastAsia="Times New Roman" w:hAnsi="Times New Roman" w:cs="Times New Roman"/>
          <w:sz w:val="20"/>
          <w:szCs w:val="20"/>
          <w:lang w:eastAsia="en-IN"/>
        </w:rPr>
        <w:br/>
        <w:t>\begin{array}{c}</w:t>
      </w:r>
      <w:r w:rsidRPr="009B2495">
        <w:rPr>
          <w:rFonts w:ascii="Times New Roman" w:eastAsia="Times New Roman" w:hAnsi="Times New Roman" w:cs="Times New Roman"/>
          <w:sz w:val="20"/>
          <w:szCs w:val="20"/>
          <w:lang w:eastAsia="en-IN"/>
        </w:rPr>
        <w:br/>
        <w:t>0 \\</w:t>
      </w:r>
      <w:r w:rsidRPr="009B2495">
        <w:rPr>
          <w:rFonts w:ascii="Times New Roman" w:eastAsia="Times New Roman" w:hAnsi="Times New Roman" w:cs="Times New Roman"/>
          <w:sz w:val="20"/>
          <w:szCs w:val="20"/>
          <w:lang w:eastAsia="en-IN"/>
        </w:rPr>
        <w:br/>
        <w:t>0</w:t>
      </w:r>
      <w:r w:rsidRPr="009B2495">
        <w:rPr>
          <w:rFonts w:ascii="Times New Roman" w:eastAsia="Times New Roman" w:hAnsi="Times New Roman" w:cs="Times New Roman"/>
          <w:sz w:val="20"/>
          <w:szCs w:val="20"/>
          <w:lang w:eastAsia="en-IN"/>
        </w:rPr>
        <w:br/>
        <w:t>\end{array}</w:t>
      </w:r>
      <w:r w:rsidRPr="009B2495">
        <w:rPr>
          <w:rFonts w:ascii="Times New Roman" w:eastAsia="Times New Roman" w:hAnsi="Times New Roman" w:cs="Times New Roman"/>
          <w:sz w:val="20"/>
          <w:szCs w:val="20"/>
          <w:lang w:eastAsia="en-IN"/>
        </w:rPr>
        <w:br/>
        <w:t>\right].</w:t>
      </w:r>
      <w:r w:rsidRPr="009B2495">
        <w:rPr>
          <w:rFonts w:ascii="Times New Roman" w:eastAsia="Times New Roman" w:hAnsi="Times New Roman" w:cs="Times New Roman"/>
          <w:sz w:val="20"/>
          <w:szCs w:val="20"/>
          <w:lang w:eastAsia="en-IN"/>
        </w:rPr>
        <w:br/>
        <w:t>\]</w:t>
      </w:r>
    </w:p>
    <w:p w14:paraId="65AE96DA"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Writing this in R code:</w:t>
      </w:r>
    </w:p>
    <w:p w14:paraId="75DE06ED"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Height of function at the location x from </w:t>
      </w:r>
      <w:proofErr w:type="spellStart"/>
      <w:r w:rsidRPr="009B2495">
        <w:rPr>
          <w:rFonts w:ascii="Courier New" w:eastAsia="Times New Roman" w:hAnsi="Courier New" w:cs="Courier New"/>
          <w:sz w:val="20"/>
          <w:szCs w:val="20"/>
          <w:lang w:eastAsia="en-IN"/>
        </w:rPr>
        <w:t>center</w:t>
      </w:r>
      <w:proofErr w:type="spellEnd"/>
      <w:r w:rsidRPr="009B2495">
        <w:rPr>
          <w:rFonts w:ascii="Courier New" w:eastAsia="Times New Roman" w:hAnsi="Courier New" w:cs="Courier New"/>
          <w:sz w:val="20"/>
          <w:szCs w:val="20"/>
          <w:lang w:eastAsia="en-IN"/>
        </w:rPr>
        <w:t xml:space="preserve"> is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 - </w:t>
      </w:r>
      <w:proofErr w:type="spellStart"/>
      <w:r w:rsidRPr="009B2495">
        <w:rPr>
          <w:rFonts w:ascii="Courier New" w:eastAsia="Times New Roman" w:hAnsi="Courier New" w:cs="Courier New"/>
          <w:sz w:val="20"/>
          <w:szCs w:val="20"/>
          <w:lang w:eastAsia="en-IN"/>
        </w:rPr>
        <w:t>height_above_ground</w:t>
      </w:r>
      <w:proofErr w:type="spellEnd"/>
      <w:r w:rsidRPr="009B2495">
        <w:rPr>
          <w:rFonts w:ascii="Courier New" w:eastAsia="Times New Roman" w:hAnsi="Courier New" w:cs="Courier New"/>
          <w:sz w:val="20"/>
          <w:szCs w:val="20"/>
          <w:lang w:eastAsia="en-IN"/>
        </w:rPr>
        <w:t>)</w:t>
      </w:r>
    </w:p>
    <w:p w14:paraId="61BCBB37"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y1_parabola &lt;- </w:t>
      </w:r>
      <w:proofErr w:type="gramStart"/>
      <w:r w:rsidRPr="009B2495">
        <w:rPr>
          <w:rFonts w:ascii="Courier New" w:eastAsia="Times New Roman" w:hAnsi="Courier New" w:cs="Courier New"/>
          <w:sz w:val="20"/>
          <w:szCs w:val="20"/>
          <w:lang w:eastAsia="en-IN"/>
        </w:rPr>
        <w:t>function(</w:t>
      </w:r>
      <w:proofErr w:type="gramEnd"/>
      <w:r w:rsidRPr="009B2495">
        <w:rPr>
          <w:rFonts w:ascii="Courier New" w:eastAsia="Times New Roman" w:hAnsi="Courier New" w:cs="Courier New"/>
          <w:sz w:val="20"/>
          <w:szCs w:val="20"/>
          <w:lang w:eastAsia="en-IN"/>
        </w:rPr>
        <w:t xml:space="preserve">a, x,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=50,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=20) {</w:t>
      </w:r>
    </w:p>
    <w:p w14:paraId="2067166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a*x^2 -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 -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w:t>
      </w:r>
    </w:p>
    <w:p w14:paraId="2DD35D1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lastRenderedPageBreak/>
        <w:t>}</w:t>
      </w:r>
    </w:p>
    <w:p w14:paraId="20A5FB04"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9B97E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Arc-length of the parabola between [-</w:t>
      </w:r>
      <w:proofErr w:type="spellStart"/>
      <w:proofErr w:type="gramStart"/>
      <w:r w:rsidRPr="009B2495">
        <w:rPr>
          <w:rFonts w:ascii="Courier New" w:eastAsia="Times New Roman" w:hAnsi="Courier New" w:cs="Courier New"/>
          <w:sz w:val="20"/>
          <w:szCs w:val="20"/>
          <w:lang w:eastAsia="en-IN"/>
        </w:rPr>
        <w:t>x,x</w:t>
      </w:r>
      <w:proofErr w:type="spellEnd"/>
      <w:proofErr w:type="gramEnd"/>
      <w:r w:rsidRPr="009B2495">
        <w:rPr>
          <w:rFonts w:ascii="Courier New" w:eastAsia="Times New Roman" w:hAnsi="Courier New" w:cs="Courier New"/>
          <w:sz w:val="20"/>
          <w:szCs w:val="20"/>
          <w:lang w:eastAsia="en-IN"/>
        </w:rPr>
        <w:t xml:space="preserve">] is given as </w:t>
      </w:r>
      <w:proofErr w:type="spellStart"/>
      <w:r w:rsidRPr="009B2495">
        <w:rPr>
          <w:rFonts w:ascii="Courier New" w:eastAsia="Times New Roman" w:hAnsi="Courier New" w:cs="Courier New"/>
          <w:sz w:val="20"/>
          <w:szCs w:val="20"/>
          <w:lang w:eastAsia="en-IN"/>
        </w:rPr>
        <w:t>cable_length</w:t>
      </w:r>
      <w:proofErr w:type="spellEnd"/>
    </w:p>
    <w:p w14:paraId="5E1E5AE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y2_parabola &lt;- </w:t>
      </w:r>
      <w:proofErr w:type="gramStart"/>
      <w:r w:rsidRPr="009B2495">
        <w:rPr>
          <w:rFonts w:ascii="Courier New" w:eastAsia="Times New Roman" w:hAnsi="Courier New" w:cs="Courier New"/>
          <w:sz w:val="20"/>
          <w:szCs w:val="20"/>
          <w:lang w:eastAsia="en-IN"/>
        </w:rPr>
        <w:t>function(</w:t>
      </w:r>
      <w:proofErr w:type="spellStart"/>
      <w:proofErr w:type="gramEnd"/>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 xml:space="preserve">=80, </w:t>
      </w:r>
      <w:proofErr w:type="spellStart"/>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=c("</w:t>
      </w:r>
      <w:proofErr w:type="spellStart"/>
      <w:r w:rsidRPr="009B2495">
        <w:rPr>
          <w:rFonts w:ascii="Courier New" w:eastAsia="Times New Roman" w:hAnsi="Courier New" w:cs="Courier New"/>
          <w:sz w:val="20"/>
          <w:szCs w:val="20"/>
          <w:lang w:eastAsia="en-IN"/>
        </w:rPr>
        <w:t>analytic","numeric</w:t>
      </w:r>
      <w:proofErr w:type="spellEnd"/>
      <w:r w:rsidRPr="009B2495">
        <w:rPr>
          <w:rFonts w:ascii="Courier New" w:eastAsia="Times New Roman" w:hAnsi="Courier New" w:cs="Courier New"/>
          <w:sz w:val="20"/>
          <w:szCs w:val="20"/>
          <w:lang w:eastAsia="en-IN"/>
        </w:rPr>
        <w:t>")) {</w:t>
      </w:r>
    </w:p>
    <w:p w14:paraId="4D91D9F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6372E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##Arc-length of a parabola a*u^2 within interval [</w:t>
      </w:r>
      <w:proofErr w:type="gramStart"/>
      <w:r w:rsidRPr="009B2495">
        <w:rPr>
          <w:rFonts w:ascii="Courier New" w:eastAsia="Times New Roman" w:hAnsi="Courier New" w:cs="Courier New"/>
          <w:sz w:val="20"/>
          <w:szCs w:val="20"/>
          <w:lang w:eastAsia="en-IN"/>
        </w:rPr>
        <w:t>0,x</w:t>
      </w:r>
      <w:proofErr w:type="gramEnd"/>
      <w:r w:rsidRPr="009B2495">
        <w:rPr>
          <w:rFonts w:ascii="Courier New" w:eastAsia="Times New Roman" w:hAnsi="Courier New" w:cs="Courier New"/>
          <w:sz w:val="20"/>
          <w:szCs w:val="20"/>
          <w:lang w:eastAsia="en-IN"/>
        </w:rPr>
        <w:t>]</w:t>
      </w:r>
    </w:p>
    <w:p w14:paraId="553B0AA3"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roofErr w:type="gramStart"/>
      <w:r w:rsidRPr="009B2495">
        <w:rPr>
          <w:rFonts w:ascii="Courier New" w:eastAsia="Times New Roman" w:hAnsi="Courier New" w:cs="Courier New"/>
          <w:sz w:val="20"/>
          <w:szCs w:val="20"/>
          <w:lang w:eastAsia="en-IN"/>
        </w:rPr>
        <w:t>if(</w:t>
      </w:r>
      <w:proofErr w:type="spellStart"/>
      <w:proofErr w:type="gramEnd"/>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 xml:space="preserve"> == "numeric") {</w:t>
      </w:r>
    </w:p>
    <w:p w14:paraId="5513F47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f &lt;- function(u) </w:t>
      </w:r>
      <w:proofErr w:type="gramStart"/>
      <w:r w:rsidRPr="009B2495">
        <w:rPr>
          <w:rFonts w:ascii="Courier New" w:eastAsia="Times New Roman" w:hAnsi="Courier New" w:cs="Courier New"/>
          <w:sz w:val="20"/>
          <w:szCs w:val="20"/>
          <w:lang w:eastAsia="en-IN"/>
        </w:rPr>
        <w:t>return( sqrt</w:t>
      </w:r>
      <w:proofErr w:type="gramEnd"/>
      <w:r w:rsidRPr="009B2495">
        <w:rPr>
          <w:rFonts w:ascii="Courier New" w:eastAsia="Times New Roman" w:hAnsi="Courier New" w:cs="Courier New"/>
          <w:sz w:val="20"/>
          <w:szCs w:val="20"/>
          <w:lang w:eastAsia="en-IN"/>
        </w:rPr>
        <w:t>(1 + (2*a*u)^2))</w:t>
      </w:r>
    </w:p>
    <w:p w14:paraId="79957C1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half_arclength</w:t>
      </w:r>
      <w:proofErr w:type="spellEnd"/>
      <w:r w:rsidRPr="009B2495">
        <w:rPr>
          <w:rFonts w:ascii="Courier New" w:eastAsia="Times New Roman" w:hAnsi="Courier New" w:cs="Courier New"/>
          <w:sz w:val="20"/>
          <w:szCs w:val="20"/>
          <w:lang w:eastAsia="en-IN"/>
        </w:rPr>
        <w:t xml:space="preserve"> &lt;- </w:t>
      </w:r>
      <w:proofErr w:type="gramStart"/>
      <w:r w:rsidRPr="009B2495">
        <w:rPr>
          <w:rFonts w:ascii="Courier New" w:eastAsia="Times New Roman" w:hAnsi="Courier New" w:cs="Courier New"/>
          <w:sz w:val="20"/>
          <w:szCs w:val="20"/>
          <w:lang w:eastAsia="en-IN"/>
        </w:rPr>
        <w:t>integrate(</w:t>
      </w:r>
      <w:proofErr w:type="gramEnd"/>
      <w:r w:rsidRPr="009B2495">
        <w:rPr>
          <w:rFonts w:ascii="Courier New" w:eastAsia="Times New Roman" w:hAnsi="Courier New" w:cs="Courier New"/>
          <w:sz w:val="20"/>
          <w:szCs w:val="20"/>
          <w:lang w:eastAsia="en-IN"/>
        </w:rPr>
        <w:t>f, lower=0, upper=x)$value</w:t>
      </w:r>
    </w:p>
    <w:p w14:paraId="76C6BE3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 else if (</w:t>
      </w:r>
      <w:proofErr w:type="spellStart"/>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=="analytic") {</w:t>
      </w:r>
    </w:p>
    <w:p w14:paraId="417D57C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half_arclength</w:t>
      </w:r>
      <w:proofErr w:type="spellEnd"/>
      <w:r w:rsidRPr="009B2495">
        <w:rPr>
          <w:rFonts w:ascii="Courier New" w:eastAsia="Times New Roman" w:hAnsi="Courier New" w:cs="Courier New"/>
          <w:sz w:val="20"/>
          <w:szCs w:val="20"/>
          <w:lang w:eastAsia="en-IN"/>
        </w:rPr>
        <w:t xml:space="preserve"> &lt;</w:t>
      </w:r>
      <w:proofErr w:type="gramStart"/>
      <w:r w:rsidRPr="009B2495">
        <w:rPr>
          <w:rFonts w:ascii="Courier New" w:eastAsia="Times New Roman" w:hAnsi="Courier New" w:cs="Courier New"/>
          <w:sz w:val="20"/>
          <w:szCs w:val="20"/>
          <w:lang w:eastAsia="en-IN"/>
        </w:rPr>
        <w:t>-  1</w:t>
      </w:r>
      <w:proofErr w:type="gramEnd"/>
      <w:r w:rsidRPr="009B2495">
        <w:rPr>
          <w:rFonts w:ascii="Courier New" w:eastAsia="Times New Roman" w:hAnsi="Courier New" w:cs="Courier New"/>
          <w:sz w:val="20"/>
          <w:szCs w:val="20"/>
          <w:lang w:eastAsia="en-IN"/>
        </w:rPr>
        <w:t xml:space="preserve">/(4*a)*(2*a*x*sqrt(4*a^2*x^2+1) + </w:t>
      </w:r>
      <w:proofErr w:type="spellStart"/>
      <w:r w:rsidRPr="009B2495">
        <w:rPr>
          <w:rFonts w:ascii="Courier New" w:eastAsia="Times New Roman" w:hAnsi="Courier New" w:cs="Courier New"/>
          <w:sz w:val="20"/>
          <w:szCs w:val="20"/>
          <w:lang w:eastAsia="en-IN"/>
        </w:rPr>
        <w:t>asinh</w:t>
      </w:r>
      <w:proofErr w:type="spellEnd"/>
      <w:r w:rsidRPr="009B2495">
        <w:rPr>
          <w:rFonts w:ascii="Courier New" w:eastAsia="Times New Roman" w:hAnsi="Courier New" w:cs="Courier New"/>
          <w:sz w:val="20"/>
          <w:szCs w:val="20"/>
          <w:lang w:eastAsia="en-IN"/>
        </w:rPr>
        <w:t>(2*a*x))</w:t>
      </w:r>
    </w:p>
    <w:p w14:paraId="009CF52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
    <w:p w14:paraId="2076028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4AFC2F"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##The equation: s =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/2</w:t>
      </w:r>
    </w:p>
    <w:p w14:paraId="59B97CF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half_arclength</w:t>
      </w:r>
      <w:proofErr w:type="spellEnd"/>
      <w:r w:rsidRPr="009B2495">
        <w:rPr>
          <w:rFonts w:ascii="Courier New" w:eastAsia="Times New Roman" w:hAnsi="Courier New" w:cs="Courier New"/>
          <w:sz w:val="20"/>
          <w:szCs w:val="20"/>
          <w:lang w:eastAsia="en-IN"/>
        </w:rPr>
        <w:t xml:space="preserve"> -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/2</w:t>
      </w:r>
    </w:p>
    <w:p w14:paraId="3BFAEDE3"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2484EA1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653C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The non-linear equation system \bm{y}(\theta) = \</w:t>
      </w:r>
      <w:proofErr w:type="gramStart"/>
      <w:r w:rsidRPr="009B2495">
        <w:rPr>
          <w:rFonts w:ascii="Courier New" w:eastAsia="Times New Roman" w:hAnsi="Courier New" w:cs="Courier New"/>
          <w:sz w:val="20"/>
          <w:szCs w:val="20"/>
          <w:lang w:eastAsia="en-IN"/>
        </w:rPr>
        <w:t>bm{</w:t>
      </w:r>
      <w:proofErr w:type="gramEnd"/>
      <w:r w:rsidRPr="009B2495">
        <w:rPr>
          <w:rFonts w:ascii="Courier New" w:eastAsia="Times New Roman" w:hAnsi="Courier New" w:cs="Courier New"/>
          <w:sz w:val="20"/>
          <w:szCs w:val="20"/>
          <w:lang w:eastAsia="en-IN"/>
        </w:rPr>
        <w:t>0}, where the LHS</w:t>
      </w:r>
    </w:p>
    <w:p w14:paraId="6598825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is given by a list with two components containing y_1(\theta) and y_2(\theta)</w:t>
      </w:r>
    </w:p>
    <w:p w14:paraId="26CDDC7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f_sys</w:t>
      </w:r>
      <w:proofErr w:type="spellEnd"/>
      <w:r w:rsidRPr="009B2495">
        <w:rPr>
          <w:rFonts w:ascii="Courier New" w:eastAsia="Times New Roman" w:hAnsi="Courier New" w:cs="Courier New"/>
          <w:sz w:val="20"/>
          <w:szCs w:val="20"/>
          <w:lang w:eastAsia="en-IN"/>
        </w:rPr>
        <w:t xml:space="preserve"> &lt;- </w:t>
      </w:r>
      <w:proofErr w:type="gramStart"/>
      <w:r w:rsidRPr="009B2495">
        <w:rPr>
          <w:rFonts w:ascii="Courier New" w:eastAsia="Times New Roman" w:hAnsi="Courier New" w:cs="Courier New"/>
          <w:sz w:val="20"/>
          <w:szCs w:val="20"/>
          <w:lang w:eastAsia="en-IN"/>
        </w:rPr>
        <w:t>function(</w:t>
      </w:r>
      <w:proofErr w:type="gramEnd"/>
      <w:r w:rsidRPr="009B2495">
        <w:rPr>
          <w:rFonts w:ascii="Courier New" w:eastAsia="Times New Roman" w:hAnsi="Courier New" w:cs="Courier New"/>
          <w:sz w:val="20"/>
          <w:szCs w:val="20"/>
          <w:lang w:eastAsia="en-IN"/>
        </w:rPr>
        <w:t xml:space="preserve">theta, y,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=50,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 xml:space="preserve">=20,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=80, ...) {</w:t>
      </w:r>
    </w:p>
    <w:p w14:paraId="428E866F"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##Parameters</w:t>
      </w:r>
    </w:p>
    <w:p w14:paraId="70C830A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&lt;- </w:t>
      </w:r>
      <w:proofErr w:type="gramStart"/>
      <w:r w:rsidRPr="009B2495">
        <w:rPr>
          <w:rFonts w:ascii="Courier New" w:eastAsia="Times New Roman" w:hAnsi="Courier New" w:cs="Courier New"/>
          <w:sz w:val="20"/>
          <w:szCs w:val="20"/>
          <w:lang w:eastAsia="en-IN"/>
        </w:rPr>
        <w:t>theta[</w:t>
      </w:r>
      <w:proofErr w:type="gramEnd"/>
      <w:r w:rsidRPr="009B2495">
        <w:rPr>
          <w:rFonts w:ascii="Courier New" w:eastAsia="Times New Roman" w:hAnsi="Courier New" w:cs="Courier New"/>
          <w:sz w:val="20"/>
          <w:szCs w:val="20"/>
          <w:lang w:eastAsia="en-IN"/>
        </w:rPr>
        <w:t>1]</w:t>
      </w:r>
    </w:p>
    <w:p w14:paraId="4B0073A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x &lt;- exp(</w:t>
      </w:r>
      <w:proofErr w:type="gramStart"/>
      <w:r w:rsidRPr="009B2495">
        <w:rPr>
          <w:rFonts w:ascii="Courier New" w:eastAsia="Times New Roman" w:hAnsi="Courier New" w:cs="Courier New"/>
          <w:sz w:val="20"/>
          <w:szCs w:val="20"/>
          <w:lang w:eastAsia="en-IN"/>
        </w:rPr>
        <w:t>theta[</w:t>
      </w:r>
      <w:proofErr w:type="gramEnd"/>
      <w:r w:rsidRPr="009B2495">
        <w:rPr>
          <w:rFonts w:ascii="Courier New" w:eastAsia="Times New Roman" w:hAnsi="Courier New" w:cs="Courier New"/>
          <w:sz w:val="20"/>
          <w:szCs w:val="20"/>
          <w:lang w:eastAsia="en-IN"/>
        </w:rPr>
        <w:t>2]) ##ensure x is positive</w:t>
      </w:r>
    </w:p>
    <w:p w14:paraId="6B62A66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96FFEF"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c(</w:t>
      </w:r>
      <w:proofErr w:type="gramStart"/>
      <w:r w:rsidRPr="009B2495">
        <w:rPr>
          <w:rFonts w:ascii="Courier New" w:eastAsia="Times New Roman" w:hAnsi="Courier New" w:cs="Courier New"/>
          <w:sz w:val="20"/>
          <w:szCs w:val="20"/>
          <w:lang w:eastAsia="en-IN"/>
        </w:rPr>
        <w:t>y[</w:t>
      </w:r>
      <w:proofErr w:type="gramEnd"/>
      <w:r w:rsidRPr="009B2495">
        <w:rPr>
          <w:rFonts w:ascii="Courier New" w:eastAsia="Times New Roman" w:hAnsi="Courier New" w:cs="Courier New"/>
          <w:sz w:val="20"/>
          <w:szCs w:val="20"/>
          <w:lang w:eastAsia="en-IN"/>
        </w:rPr>
        <w:t>[1]](</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w:t>
      </w:r>
    </w:p>
    <w:p w14:paraId="35E53BF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roofErr w:type="gramStart"/>
      <w:r w:rsidRPr="009B2495">
        <w:rPr>
          <w:rFonts w:ascii="Courier New" w:eastAsia="Times New Roman" w:hAnsi="Courier New" w:cs="Courier New"/>
          <w:sz w:val="20"/>
          <w:szCs w:val="20"/>
          <w:lang w:eastAsia="en-IN"/>
        </w:rPr>
        <w:t>y[</w:t>
      </w:r>
      <w:proofErr w:type="gramEnd"/>
      <w:r w:rsidRPr="009B2495">
        <w:rPr>
          <w:rFonts w:ascii="Courier New" w:eastAsia="Times New Roman" w:hAnsi="Courier New" w:cs="Courier New"/>
          <w:sz w:val="20"/>
          <w:szCs w:val="20"/>
          <w:lang w:eastAsia="en-IN"/>
        </w:rPr>
        <w:t>[2]](</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 ...))</w:t>
      </w:r>
    </w:p>
    <w:p w14:paraId="363AE2F4"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0C216B2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8A01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##Helper function to transform theta parameter vector to (</w:t>
      </w:r>
      <w:proofErr w:type="spellStart"/>
      <w:proofErr w:type="gramStart"/>
      <w:r w:rsidRPr="009B2495">
        <w:rPr>
          <w:rFonts w:ascii="Courier New" w:eastAsia="Times New Roman" w:hAnsi="Courier New" w:cs="Courier New"/>
          <w:sz w:val="20"/>
          <w:szCs w:val="20"/>
          <w:lang w:eastAsia="en-IN"/>
        </w:rPr>
        <w:t>a,x</w:t>
      </w:r>
      <w:proofErr w:type="spellEnd"/>
      <w:proofErr w:type="gramEnd"/>
      <w:r w:rsidRPr="009B2495">
        <w:rPr>
          <w:rFonts w:ascii="Courier New" w:eastAsia="Times New Roman" w:hAnsi="Courier New" w:cs="Courier New"/>
          <w:sz w:val="20"/>
          <w:szCs w:val="20"/>
          <w:lang w:eastAsia="en-IN"/>
        </w:rPr>
        <w:t>)'</w:t>
      </w:r>
    </w:p>
    <w:p w14:paraId="40C19167"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theta2ax &lt;- function(theta) {</w:t>
      </w:r>
    </w:p>
    <w:p w14:paraId="5CF4058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c(a=</w:t>
      </w:r>
      <w:proofErr w:type="gramStart"/>
      <w:r w:rsidRPr="009B2495">
        <w:rPr>
          <w:rFonts w:ascii="Courier New" w:eastAsia="Times New Roman" w:hAnsi="Courier New" w:cs="Courier New"/>
          <w:sz w:val="20"/>
          <w:szCs w:val="20"/>
          <w:lang w:eastAsia="en-IN"/>
        </w:rPr>
        <w:t>theta[</w:t>
      </w:r>
      <w:proofErr w:type="gramEnd"/>
      <w:r w:rsidRPr="009B2495">
        <w:rPr>
          <w:rFonts w:ascii="Courier New" w:eastAsia="Times New Roman" w:hAnsi="Courier New" w:cs="Courier New"/>
          <w:sz w:val="20"/>
          <w:szCs w:val="20"/>
          <w:lang w:eastAsia="en-IN"/>
        </w:rPr>
        <w:t>1], x=exp(theta[2]))</w:t>
      </w:r>
    </w:p>
    <w:p w14:paraId="1885794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538A0263"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To ensure \(x&gt;0\) we re-parametrized the equations with </w:t>
      </w:r>
      <w:proofErr w:type="gramStart"/>
      <w:r w:rsidRPr="009B2495">
        <w:rPr>
          <w:rFonts w:ascii="Times New Roman" w:eastAsia="Times New Roman" w:hAnsi="Times New Roman" w:cs="Times New Roman"/>
          <w:sz w:val="20"/>
          <w:szCs w:val="20"/>
          <w:lang w:eastAsia="en-IN"/>
        </w:rPr>
        <w:t>\(</w:t>
      </w:r>
      <w:proofErr w:type="gramEnd"/>
      <w:r w:rsidRPr="009B2495">
        <w:rPr>
          <w:rFonts w:ascii="Times New Roman" w:eastAsia="Times New Roman" w:hAnsi="Times New Roman" w:cs="Times New Roman"/>
          <w:sz w:val="20"/>
          <w:szCs w:val="20"/>
          <w:lang w:eastAsia="en-IN"/>
        </w:rPr>
        <w:t xml:space="preserve">\theta_2 = \log(x)\) and provide the function </w:t>
      </w:r>
      <w:r w:rsidRPr="009B2495">
        <w:rPr>
          <w:rFonts w:ascii="Courier New" w:eastAsia="Times New Roman" w:hAnsi="Courier New" w:cs="Courier New"/>
          <w:sz w:val="20"/>
          <w:szCs w:val="20"/>
          <w:lang w:eastAsia="en-IN"/>
        </w:rPr>
        <w:t>theta2ax</w:t>
      </w:r>
      <w:r w:rsidRPr="009B2495">
        <w:rPr>
          <w:rFonts w:ascii="Times New Roman" w:eastAsia="Times New Roman" w:hAnsi="Times New Roman" w:cs="Times New Roman"/>
          <w:sz w:val="20"/>
          <w:szCs w:val="20"/>
          <w:lang w:eastAsia="en-IN"/>
        </w:rPr>
        <w:t xml:space="preserve"> to </w:t>
      </w:r>
      <w:proofErr w:type="spellStart"/>
      <w:r w:rsidRPr="009B2495">
        <w:rPr>
          <w:rFonts w:ascii="Times New Roman" w:eastAsia="Times New Roman" w:hAnsi="Times New Roman" w:cs="Times New Roman"/>
          <w:sz w:val="20"/>
          <w:szCs w:val="20"/>
          <w:lang w:eastAsia="en-IN"/>
        </w:rPr>
        <w:t>backtransform</w:t>
      </w:r>
      <w:proofErr w:type="spellEnd"/>
      <w:r w:rsidRPr="009B2495">
        <w:rPr>
          <w:rFonts w:ascii="Times New Roman" w:eastAsia="Times New Roman" w:hAnsi="Times New Roman" w:cs="Times New Roman"/>
          <w:sz w:val="20"/>
          <w:szCs w:val="20"/>
          <w:lang w:eastAsia="en-IN"/>
        </w:rPr>
        <w:t xml:space="preserve"> the result. We can now use the </w:t>
      </w:r>
      <w:hyperlink r:id="rId23" w:tgtFrame="_blank" w:history="1">
        <w:proofErr w:type="spellStart"/>
        <w:r w:rsidRPr="009B2495">
          <w:rPr>
            <w:rFonts w:ascii="Courier New" w:eastAsia="Times New Roman" w:hAnsi="Courier New" w:cs="Courier New"/>
            <w:color w:val="0000FF"/>
            <w:sz w:val="20"/>
            <w:szCs w:val="20"/>
            <w:u w:val="single"/>
            <w:lang w:eastAsia="en-IN"/>
          </w:rPr>
          <w:t>nleqslv</w:t>
        </w:r>
        <w:proofErr w:type="spellEnd"/>
      </w:hyperlink>
      <w:r w:rsidRPr="009B2495">
        <w:rPr>
          <w:rFonts w:ascii="Times New Roman" w:eastAsia="Times New Roman" w:hAnsi="Times New Roman" w:cs="Times New Roman"/>
          <w:sz w:val="20"/>
          <w:szCs w:val="20"/>
          <w:lang w:eastAsia="en-IN"/>
        </w:rPr>
        <w:t xml:space="preserve"> package to solve the non-linear equation system using a one-liner:</w:t>
      </w:r>
    </w:p>
    <w:p w14:paraId="708A844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y_parabola</w:t>
      </w:r>
      <w:proofErr w:type="spellEnd"/>
      <w:r w:rsidRPr="009B2495">
        <w:rPr>
          <w:rFonts w:ascii="Courier New" w:eastAsia="Times New Roman" w:hAnsi="Courier New" w:cs="Courier New"/>
          <w:sz w:val="20"/>
          <w:szCs w:val="20"/>
          <w:lang w:eastAsia="en-IN"/>
        </w:rPr>
        <w:t xml:space="preserve"> &lt;- </w:t>
      </w:r>
      <w:proofErr w:type="gramStart"/>
      <w:r w:rsidRPr="009B2495">
        <w:rPr>
          <w:rFonts w:ascii="Courier New" w:eastAsia="Times New Roman" w:hAnsi="Courier New" w:cs="Courier New"/>
          <w:sz w:val="20"/>
          <w:szCs w:val="20"/>
          <w:lang w:eastAsia="en-IN"/>
        </w:rPr>
        <w:t>list(</w:t>
      </w:r>
      <w:proofErr w:type="gramEnd"/>
      <w:r w:rsidRPr="009B2495">
        <w:rPr>
          <w:rFonts w:ascii="Courier New" w:eastAsia="Times New Roman" w:hAnsi="Courier New" w:cs="Courier New"/>
          <w:sz w:val="20"/>
          <w:szCs w:val="20"/>
          <w:lang w:eastAsia="en-IN"/>
        </w:rPr>
        <w:t>y1_parabola, y2_parabola)</w:t>
      </w:r>
    </w:p>
    <w:p w14:paraId="0D0087DC"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sol_parabola</w:t>
      </w:r>
      <w:proofErr w:type="spellEnd"/>
      <w:r w:rsidRPr="009B2495">
        <w:rPr>
          <w:rFonts w:ascii="Courier New" w:eastAsia="Times New Roman" w:hAnsi="Courier New" w:cs="Courier New"/>
          <w:sz w:val="20"/>
          <w:szCs w:val="20"/>
          <w:lang w:eastAsia="en-IN"/>
        </w:rPr>
        <w:t xml:space="preserve"> &lt;- </w:t>
      </w:r>
      <w:proofErr w:type="spellStart"/>
      <w:r w:rsidRPr="009B2495">
        <w:rPr>
          <w:rFonts w:ascii="Courier New" w:eastAsia="Times New Roman" w:hAnsi="Courier New" w:cs="Courier New"/>
          <w:sz w:val="20"/>
          <w:szCs w:val="20"/>
          <w:lang w:eastAsia="en-IN"/>
        </w:rPr>
        <w:t>nleqslv</w:t>
      </w:r>
      <w:proofErr w:type="spellEnd"/>
      <w:r w:rsidRPr="009B2495">
        <w:rPr>
          <w:rFonts w:ascii="Courier New" w:eastAsia="Times New Roman" w:hAnsi="Courier New" w:cs="Courier New"/>
          <w:sz w:val="20"/>
          <w:szCs w:val="20"/>
          <w:lang w:eastAsia="en-IN"/>
        </w:rPr>
        <w:t>(x=</w:t>
      </w:r>
      <w:proofErr w:type="gramStart"/>
      <w:r w:rsidRPr="009B2495">
        <w:rPr>
          <w:rFonts w:ascii="Courier New" w:eastAsia="Times New Roman" w:hAnsi="Courier New" w:cs="Courier New"/>
          <w:sz w:val="20"/>
          <w:szCs w:val="20"/>
          <w:lang w:eastAsia="en-IN"/>
        </w:rPr>
        <w:t>c(</w:t>
      </w:r>
      <w:proofErr w:type="gramEnd"/>
      <w:r w:rsidRPr="009B2495">
        <w:rPr>
          <w:rFonts w:ascii="Courier New" w:eastAsia="Times New Roman" w:hAnsi="Courier New" w:cs="Courier New"/>
          <w:sz w:val="20"/>
          <w:szCs w:val="20"/>
          <w:lang w:eastAsia="en-IN"/>
        </w:rPr>
        <w:t>0.1,0.1),</w:t>
      </w:r>
      <w:proofErr w:type="spellStart"/>
      <w:r w:rsidRPr="009B2495">
        <w:rPr>
          <w:rFonts w:ascii="Courier New" w:eastAsia="Times New Roman" w:hAnsi="Courier New" w:cs="Courier New"/>
          <w:sz w:val="20"/>
          <w:szCs w:val="20"/>
          <w:lang w:eastAsia="en-IN"/>
        </w:rPr>
        <w:t>f_sys</w:t>
      </w:r>
      <w:proofErr w:type="spellEnd"/>
      <w:r w:rsidRPr="009B2495">
        <w:rPr>
          <w:rFonts w:ascii="Courier New" w:eastAsia="Times New Roman" w:hAnsi="Courier New" w:cs="Courier New"/>
          <w:sz w:val="20"/>
          <w:szCs w:val="20"/>
          <w:lang w:eastAsia="en-IN"/>
        </w:rPr>
        <w:t>, y=</w:t>
      </w:r>
      <w:proofErr w:type="spellStart"/>
      <w:r w:rsidRPr="009B2495">
        <w:rPr>
          <w:rFonts w:ascii="Courier New" w:eastAsia="Times New Roman" w:hAnsi="Courier New" w:cs="Courier New"/>
          <w:sz w:val="20"/>
          <w:szCs w:val="20"/>
          <w:lang w:eastAsia="en-IN"/>
        </w:rPr>
        <w:t>y_parabola</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="analytic")</w:t>
      </w:r>
    </w:p>
    <w:p w14:paraId="6868B91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theta2ax(</w:t>
      </w:r>
      <w:proofErr w:type="spellStart"/>
      <w:r w:rsidRPr="009B2495">
        <w:rPr>
          <w:rFonts w:ascii="Courier New" w:eastAsia="Times New Roman" w:hAnsi="Courier New" w:cs="Courier New"/>
          <w:sz w:val="20"/>
          <w:szCs w:val="20"/>
          <w:lang w:eastAsia="en-IN"/>
        </w:rPr>
        <w:t>sol_parabola$x</w:t>
      </w:r>
      <w:proofErr w:type="spellEnd"/>
      <w:r w:rsidRPr="009B2495">
        <w:rPr>
          <w:rFonts w:ascii="Courier New" w:eastAsia="Times New Roman" w:hAnsi="Courier New" w:cs="Courier New"/>
          <w:sz w:val="20"/>
          <w:szCs w:val="20"/>
          <w:lang w:eastAsia="en-IN"/>
        </w:rPr>
        <w:t>)</w:t>
      </w:r>
    </w:p>
    <w:p w14:paraId="1491B413"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x </w:t>
      </w:r>
    </w:p>
    <w:p w14:paraId="34B5F50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roofErr w:type="gramStart"/>
      <w:r w:rsidRPr="009B2495">
        <w:rPr>
          <w:rFonts w:ascii="Courier New" w:eastAsia="Times New Roman" w:hAnsi="Courier New" w:cs="Courier New"/>
          <w:sz w:val="20"/>
          <w:szCs w:val="20"/>
          <w:lang w:eastAsia="en-IN"/>
        </w:rPr>
        <w:t>#  0.05355207</w:t>
      </w:r>
      <w:proofErr w:type="gramEnd"/>
      <w:r w:rsidRPr="009B2495">
        <w:rPr>
          <w:rFonts w:ascii="Courier New" w:eastAsia="Times New Roman" w:hAnsi="Courier New" w:cs="Courier New"/>
          <w:sz w:val="20"/>
          <w:szCs w:val="20"/>
          <w:lang w:eastAsia="en-IN"/>
        </w:rPr>
        <w:t xml:space="preserve"> 23.66859605</w:t>
      </w:r>
    </w:p>
    <w:p w14:paraId="4385C2E4"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In other words, for a cable of length 80m the pole of a suspension bridge will be located 23.7m from the </w:t>
      </w:r>
      <w:proofErr w:type="spellStart"/>
      <w:r w:rsidRPr="009B2495">
        <w:rPr>
          <w:rFonts w:ascii="Times New Roman" w:eastAsia="Times New Roman" w:hAnsi="Times New Roman" w:cs="Times New Roman"/>
          <w:sz w:val="20"/>
          <w:szCs w:val="20"/>
          <w:lang w:eastAsia="en-IN"/>
        </w:rPr>
        <w:t>origo</w:t>
      </w:r>
      <w:proofErr w:type="spellEnd"/>
      <w:r w:rsidRPr="009B2495">
        <w:rPr>
          <w:rFonts w:ascii="Times New Roman" w:eastAsia="Times New Roman" w:hAnsi="Times New Roman" w:cs="Times New Roman"/>
          <w:sz w:val="20"/>
          <w:szCs w:val="20"/>
          <w:lang w:eastAsia="en-IN"/>
        </w:rPr>
        <w:t>, which means the two poles of the bridge will be 47.3m apart, which is also the span of the bridge.</w:t>
      </w:r>
    </w:p>
    <w:p w14:paraId="7D928B40"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Using </w:t>
      </w:r>
      <w:proofErr w:type="spellStart"/>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="numeric"</w:t>
      </w:r>
      <w:r w:rsidRPr="009B2495">
        <w:rPr>
          <w:rFonts w:ascii="Times New Roman" w:eastAsia="Times New Roman" w:hAnsi="Times New Roman" w:cs="Times New Roman"/>
          <w:sz w:val="20"/>
          <w:szCs w:val="20"/>
          <w:lang w:eastAsia="en-IN"/>
        </w:rPr>
        <w:t xml:space="preserve"> instead of the analytic solution gives</w:t>
      </w:r>
    </w:p>
    <w:p w14:paraId="79F5221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x </w:t>
      </w:r>
    </w:p>
    <w:p w14:paraId="4C28BDE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roofErr w:type="gramStart"/>
      <w:r w:rsidRPr="009B2495">
        <w:rPr>
          <w:rFonts w:ascii="Courier New" w:eastAsia="Times New Roman" w:hAnsi="Courier New" w:cs="Courier New"/>
          <w:sz w:val="20"/>
          <w:szCs w:val="20"/>
          <w:lang w:eastAsia="en-IN"/>
        </w:rPr>
        <w:t>#  0.05355207</w:t>
      </w:r>
      <w:proofErr w:type="gramEnd"/>
      <w:r w:rsidRPr="009B2495">
        <w:rPr>
          <w:rFonts w:ascii="Courier New" w:eastAsia="Times New Roman" w:hAnsi="Courier New" w:cs="Courier New"/>
          <w:sz w:val="20"/>
          <w:szCs w:val="20"/>
          <w:lang w:eastAsia="en-IN"/>
        </w:rPr>
        <w:t xml:space="preserve"> 23.66859605</w:t>
      </w:r>
    </w:p>
    <w:p w14:paraId="520AAED2"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It is re-assuring to see that the numerical integration method yields the same result as the analytic method. The analytic method has mathematical beauty, the numerical method allows the data scientist to solve the problem without diving into formula compendiums or geometry.</w:t>
      </w:r>
    </w:p>
    <w:p w14:paraId="7EE18EF1" w14:textId="77777777" w:rsidR="009B2495" w:rsidRPr="009B2495" w:rsidRDefault="009B2495" w:rsidP="009B24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2495">
        <w:rPr>
          <w:rFonts w:ascii="Times New Roman" w:eastAsia="Times New Roman" w:hAnsi="Times New Roman" w:cs="Times New Roman"/>
          <w:b/>
          <w:bCs/>
          <w:sz w:val="27"/>
          <w:szCs w:val="27"/>
          <w:lang w:eastAsia="en-IN"/>
        </w:rPr>
        <w:lastRenderedPageBreak/>
        <w:t>Catenary Shape</w:t>
      </w:r>
    </w:p>
    <w:p w14:paraId="2E35BFE5"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Using the same code, but with the y-functions formulated for the catenary case we obtain</w:t>
      </w:r>
    </w:p>
    <w:p w14:paraId="5F0F6FE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Value of y=f(u) evaluated at u=x</w:t>
      </w:r>
    </w:p>
    <w:p w14:paraId="6E450E9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y1_catenary &lt;- </w:t>
      </w:r>
      <w:proofErr w:type="gramStart"/>
      <w:r w:rsidRPr="009B2495">
        <w:rPr>
          <w:rFonts w:ascii="Courier New" w:eastAsia="Times New Roman" w:hAnsi="Courier New" w:cs="Courier New"/>
          <w:sz w:val="20"/>
          <w:szCs w:val="20"/>
          <w:lang w:eastAsia="en-IN"/>
        </w:rPr>
        <w:t>function(</w:t>
      </w:r>
      <w:proofErr w:type="spellStart"/>
      <w:proofErr w:type="gramEnd"/>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=50,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=20) {</w:t>
      </w:r>
    </w:p>
    <w:p w14:paraId="6A4CB11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 cosh(x/a) - a -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w:t>
      </w:r>
    </w:p>
    <w:p w14:paraId="1B33505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1A9D28C4"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Arc-length condition</w:t>
      </w:r>
    </w:p>
    <w:p w14:paraId="1A31ABE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y2_catenary &lt;- </w:t>
      </w:r>
      <w:proofErr w:type="gramStart"/>
      <w:r w:rsidRPr="009B2495">
        <w:rPr>
          <w:rFonts w:ascii="Courier New" w:eastAsia="Times New Roman" w:hAnsi="Courier New" w:cs="Courier New"/>
          <w:sz w:val="20"/>
          <w:szCs w:val="20"/>
          <w:lang w:eastAsia="en-IN"/>
        </w:rPr>
        <w:t>function(</w:t>
      </w:r>
      <w:proofErr w:type="spellStart"/>
      <w:proofErr w:type="gramEnd"/>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=80) {</w:t>
      </w:r>
    </w:p>
    <w:p w14:paraId="7E9CF92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 </w:t>
      </w:r>
      <w:proofErr w:type="spellStart"/>
      <w:r w:rsidRPr="009B2495">
        <w:rPr>
          <w:rFonts w:ascii="Courier New" w:eastAsia="Times New Roman" w:hAnsi="Courier New" w:cs="Courier New"/>
          <w:sz w:val="20"/>
          <w:szCs w:val="20"/>
          <w:lang w:eastAsia="en-IN"/>
        </w:rPr>
        <w:t>sinh</w:t>
      </w:r>
      <w:proofErr w:type="spellEnd"/>
      <w:r w:rsidRPr="009B2495">
        <w:rPr>
          <w:rFonts w:ascii="Courier New" w:eastAsia="Times New Roman" w:hAnsi="Courier New" w:cs="Courier New"/>
          <w:sz w:val="20"/>
          <w:szCs w:val="20"/>
          <w:lang w:eastAsia="en-IN"/>
        </w:rPr>
        <w:t xml:space="preserve">(x/a) -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/2</w:t>
      </w:r>
    </w:p>
    <w:p w14:paraId="670E9857"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35F73FB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53F77D"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Solve equation system</w:t>
      </w:r>
    </w:p>
    <w:p w14:paraId="554A767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y_catenary</w:t>
      </w:r>
      <w:proofErr w:type="spellEnd"/>
      <w:r w:rsidRPr="009B2495">
        <w:rPr>
          <w:rFonts w:ascii="Courier New" w:eastAsia="Times New Roman" w:hAnsi="Courier New" w:cs="Courier New"/>
          <w:sz w:val="20"/>
          <w:szCs w:val="20"/>
          <w:lang w:eastAsia="en-IN"/>
        </w:rPr>
        <w:t xml:space="preserve"> &lt;- </w:t>
      </w:r>
      <w:proofErr w:type="gramStart"/>
      <w:r w:rsidRPr="009B2495">
        <w:rPr>
          <w:rFonts w:ascii="Courier New" w:eastAsia="Times New Roman" w:hAnsi="Courier New" w:cs="Courier New"/>
          <w:sz w:val="20"/>
          <w:szCs w:val="20"/>
          <w:lang w:eastAsia="en-IN"/>
        </w:rPr>
        <w:t>list(</w:t>
      </w:r>
      <w:proofErr w:type="gramEnd"/>
      <w:r w:rsidRPr="009B2495">
        <w:rPr>
          <w:rFonts w:ascii="Courier New" w:eastAsia="Times New Roman" w:hAnsi="Courier New" w:cs="Courier New"/>
          <w:sz w:val="20"/>
          <w:szCs w:val="20"/>
          <w:lang w:eastAsia="en-IN"/>
        </w:rPr>
        <w:t>y1_catenary, y2_catenary)</w:t>
      </w:r>
    </w:p>
    <w:p w14:paraId="24AF76F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sol_catenary</w:t>
      </w:r>
      <w:proofErr w:type="spellEnd"/>
      <w:r w:rsidRPr="009B2495">
        <w:rPr>
          <w:rFonts w:ascii="Courier New" w:eastAsia="Times New Roman" w:hAnsi="Courier New" w:cs="Courier New"/>
          <w:sz w:val="20"/>
          <w:szCs w:val="20"/>
          <w:lang w:eastAsia="en-IN"/>
        </w:rPr>
        <w:t xml:space="preserve"> &lt;- </w:t>
      </w:r>
      <w:proofErr w:type="spellStart"/>
      <w:r w:rsidRPr="009B2495">
        <w:rPr>
          <w:rFonts w:ascii="Courier New" w:eastAsia="Times New Roman" w:hAnsi="Courier New" w:cs="Courier New"/>
          <w:sz w:val="20"/>
          <w:szCs w:val="20"/>
          <w:lang w:eastAsia="en-IN"/>
        </w:rPr>
        <w:t>nleqslv</w:t>
      </w:r>
      <w:proofErr w:type="spellEnd"/>
      <w:r w:rsidRPr="009B2495">
        <w:rPr>
          <w:rFonts w:ascii="Courier New" w:eastAsia="Times New Roman" w:hAnsi="Courier New" w:cs="Courier New"/>
          <w:sz w:val="20"/>
          <w:szCs w:val="20"/>
          <w:lang w:eastAsia="en-IN"/>
        </w:rPr>
        <w:t>(x=</w:t>
      </w:r>
      <w:proofErr w:type="gramStart"/>
      <w:r w:rsidRPr="009B2495">
        <w:rPr>
          <w:rFonts w:ascii="Courier New" w:eastAsia="Times New Roman" w:hAnsi="Courier New" w:cs="Courier New"/>
          <w:sz w:val="20"/>
          <w:szCs w:val="20"/>
          <w:lang w:eastAsia="en-IN"/>
        </w:rPr>
        <w:t>c(</w:t>
      </w:r>
      <w:proofErr w:type="gramEnd"/>
      <w:r w:rsidRPr="009B2495">
        <w:rPr>
          <w:rFonts w:ascii="Courier New" w:eastAsia="Times New Roman" w:hAnsi="Courier New" w:cs="Courier New"/>
          <w:sz w:val="20"/>
          <w:szCs w:val="20"/>
          <w:lang w:eastAsia="en-IN"/>
        </w:rPr>
        <w:t>0.1,0.1),</w:t>
      </w:r>
      <w:proofErr w:type="spellStart"/>
      <w:r w:rsidRPr="009B2495">
        <w:rPr>
          <w:rFonts w:ascii="Courier New" w:eastAsia="Times New Roman" w:hAnsi="Courier New" w:cs="Courier New"/>
          <w:sz w:val="20"/>
          <w:szCs w:val="20"/>
          <w:lang w:eastAsia="en-IN"/>
        </w:rPr>
        <w:t>f_sys</w:t>
      </w:r>
      <w:proofErr w:type="spellEnd"/>
      <w:r w:rsidRPr="009B2495">
        <w:rPr>
          <w:rFonts w:ascii="Courier New" w:eastAsia="Times New Roman" w:hAnsi="Courier New" w:cs="Courier New"/>
          <w:sz w:val="20"/>
          <w:szCs w:val="20"/>
          <w:lang w:eastAsia="en-IN"/>
        </w:rPr>
        <w:t>, y=</w:t>
      </w:r>
      <w:proofErr w:type="spellStart"/>
      <w:r w:rsidRPr="009B2495">
        <w:rPr>
          <w:rFonts w:ascii="Courier New" w:eastAsia="Times New Roman" w:hAnsi="Courier New" w:cs="Courier New"/>
          <w:sz w:val="20"/>
          <w:szCs w:val="20"/>
          <w:lang w:eastAsia="en-IN"/>
        </w:rPr>
        <w:t>y_catenary</w:t>
      </w:r>
      <w:proofErr w:type="spellEnd"/>
      <w:r w:rsidRPr="009B2495">
        <w:rPr>
          <w:rFonts w:ascii="Courier New" w:eastAsia="Times New Roman" w:hAnsi="Courier New" w:cs="Courier New"/>
          <w:sz w:val="20"/>
          <w:szCs w:val="20"/>
          <w:lang w:eastAsia="en-IN"/>
        </w:rPr>
        <w:t>, method="Newton")</w:t>
      </w:r>
    </w:p>
    <w:p w14:paraId="7A73C35C"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theta2ax(</w:t>
      </w:r>
      <w:proofErr w:type="spellStart"/>
      <w:r w:rsidRPr="009B2495">
        <w:rPr>
          <w:rFonts w:ascii="Courier New" w:eastAsia="Times New Roman" w:hAnsi="Courier New" w:cs="Courier New"/>
          <w:sz w:val="20"/>
          <w:szCs w:val="20"/>
          <w:lang w:eastAsia="en-IN"/>
        </w:rPr>
        <w:t>sol_catenary$x</w:t>
      </w:r>
      <w:proofErr w:type="spellEnd"/>
      <w:r w:rsidRPr="009B2495">
        <w:rPr>
          <w:rFonts w:ascii="Courier New" w:eastAsia="Times New Roman" w:hAnsi="Courier New" w:cs="Courier New"/>
          <w:sz w:val="20"/>
          <w:szCs w:val="20"/>
          <w:lang w:eastAsia="en-IN"/>
        </w:rPr>
        <w:t>)</w:t>
      </w:r>
    </w:p>
    <w:p w14:paraId="461A9443"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x </w:t>
      </w:r>
    </w:p>
    <w:p w14:paraId="04B6A14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11.66667 22.70229</w:t>
      </w:r>
    </w:p>
    <w:p w14:paraId="6D564A47"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In other words the solution to the original cable problem is </w:t>
      </w:r>
      <w:proofErr w:type="gramStart"/>
      <w:r w:rsidRPr="009B2495">
        <w:rPr>
          <w:rFonts w:ascii="Times New Roman" w:eastAsia="Times New Roman" w:hAnsi="Times New Roman" w:cs="Times New Roman"/>
          <w:sz w:val="20"/>
          <w:szCs w:val="20"/>
          <w:lang w:eastAsia="en-IN"/>
        </w:rPr>
        <w:t>\(</w:t>
      </w:r>
      <w:proofErr w:type="gramEnd"/>
      <w:r w:rsidRPr="009B2495">
        <w:rPr>
          <w:rFonts w:ascii="Times New Roman" w:eastAsia="Times New Roman" w:hAnsi="Times New Roman" w:cs="Times New Roman"/>
          <w:sz w:val="20"/>
          <w:szCs w:val="20"/>
          <w:lang w:eastAsia="en-IN"/>
        </w:rPr>
        <w:t>x=22.7 m\) whereas the answer to the suspension bridge version is \(x=23.7m\). The difference to the parabolic form can be seen from the following graph:</w:t>
      </w:r>
    </w:p>
    <w:p w14:paraId="226C810D"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noProof/>
          <w:sz w:val="20"/>
          <w:szCs w:val="20"/>
          <w:lang w:eastAsia="en-IN"/>
        </w:rPr>
        <w:drawing>
          <wp:inline distT="0" distB="0" distL="0" distR="0" wp14:anchorId="1BE364F3" wp14:editId="7DA477E5">
            <wp:extent cx="434340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379FA1EB"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Testing the theory</w:t>
      </w:r>
    </w:p>
    <w:p w14:paraId="0213982E"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We test our theory by studying the cable of the Golden Gate suspension bridge. Shown below is a photograph by </w:t>
      </w:r>
      <w:hyperlink r:id="rId25" w:tgtFrame="_blank" w:history="1">
        <w:r w:rsidRPr="009B2495">
          <w:rPr>
            <w:rFonts w:ascii="Times New Roman" w:eastAsia="Times New Roman" w:hAnsi="Times New Roman" w:cs="Times New Roman"/>
            <w:color w:val="0000FF"/>
            <w:sz w:val="20"/>
            <w:szCs w:val="20"/>
            <w:u w:val="single"/>
            <w:lang w:eastAsia="en-IN"/>
          </w:rPr>
          <w:t>D Ramey Logan</w:t>
        </w:r>
      </w:hyperlink>
      <w:r w:rsidRPr="009B2495">
        <w:rPr>
          <w:rFonts w:ascii="Times New Roman" w:eastAsia="Times New Roman" w:hAnsi="Times New Roman" w:cs="Times New Roman"/>
          <w:sz w:val="20"/>
          <w:szCs w:val="20"/>
          <w:lang w:eastAsia="en-IN"/>
        </w:rPr>
        <w:t xml:space="preserve"> available under a </w:t>
      </w:r>
      <w:hyperlink r:id="rId26" w:tgtFrame="_blank" w:history="1">
        <w:r w:rsidRPr="009B2495">
          <w:rPr>
            <w:rFonts w:ascii="Times New Roman" w:eastAsia="Times New Roman" w:hAnsi="Times New Roman" w:cs="Times New Roman"/>
            <w:color w:val="0000FF"/>
            <w:sz w:val="20"/>
            <w:szCs w:val="20"/>
            <w:u w:val="single"/>
            <w:lang w:eastAsia="en-IN"/>
          </w:rPr>
          <w:t>CC BY 4.0</w:t>
        </w:r>
      </w:hyperlink>
      <w:r w:rsidRPr="009B2495">
        <w:rPr>
          <w:rFonts w:ascii="Times New Roman" w:eastAsia="Times New Roman" w:hAnsi="Times New Roman" w:cs="Times New Roman"/>
          <w:sz w:val="20"/>
          <w:szCs w:val="20"/>
          <w:lang w:eastAsia="en-IN"/>
        </w:rPr>
        <w:t xml:space="preserve"> license. For presentation in this post the image was tilted by -0.75 degrees (around the camera’s view axis) with the </w:t>
      </w:r>
      <w:hyperlink r:id="rId27" w:tgtFrame="_blank" w:history="1">
        <w:r w:rsidRPr="009B2495">
          <w:rPr>
            <w:rFonts w:ascii="Courier New" w:eastAsia="Times New Roman" w:hAnsi="Courier New" w:cs="Courier New"/>
            <w:color w:val="0000FF"/>
            <w:sz w:val="20"/>
            <w:szCs w:val="20"/>
            <w:u w:val="single"/>
            <w:lang w:eastAsia="en-IN"/>
          </w:rPr>
          <w:t>imager</w:t>
        </w:r>
      </w:hyperlink>
      <w:r w:rsidRPr="009B2495">
        <w:rPr>
          <w:rFonts w:ascii="Times New Roman" w:eastAsia="Times New Roman" w:hAnsi="Times New Roman" w:cs="Times New Roman"/>
          <w:sz w:val="20"/>
          <w:szCs w:val="20"/>
          <w:lang w:eastAsia="en-IN"/>
        </w:rPr>
        <w:t xml:space="preserve"> package to make sea level approximately horizontal. Parabolic and catenary overlays (no real difference between the two) were done using the theory described above.</w:t>
      </w:r>
    </w:p>
    <w:p w14:paraId="44C1CE17"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##Preprocess image</w:t>
      </w:r>
    </w:p>
    <w:p w14:paraId="5A0C16B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img</w:t>
      </w:r>
      <w:proofErr w:type="spellEnd"/>
      <w:r w:rsidRPr="009B2495">
        <w:rPr>
          <w:rFonts w:ascii="Courier New" w:eastAsia="Times New Roman" w:hAnsi="Courier New" w:cs="Courier New"/>
          <w:sz w:val="20"/>
          <w:szCs w:val="20"/>
          <w:lang w:eastAsia="en-IN"/>
        </w:rPr>
        <w:t xml:space="preserve"> &lt;- </w:t>
      </w:r>
      <w:proofErr w:type="gramStart"/>
      <w:r w:rsidRPr="009B2495">
        <w:rPr>
          <w:rFonts w:ascii="Courier New" w:eastAsia="Times New Roman" w:hAnsi="Courier New" w:cs="Courier New"/>
          <w:sz w:val="20"/>
          <w:szCs w:val="20"/>
          <w:lang w:eastAsia="en-IN"/>
        </w:rPr>
        <w:t>imager::</w:t>
      </w:r>
      <w:proofErr w:type="spellStart"/>
      <w:proofErr w:type="gramEnd"/>
      <w:r w:rsidRPr="009B2495">
        <w:rPr>
          <w:rFonts w:ascii="Courier New" w:eastAsia="Times New Roman" w:hAnsi="Courier New" w:cs="Courier New"/>
          <w:sz w:val="20"/>
          <w:szCs w:val="20"/>
          <w:lang w:eastAsia="en-IN"/>
        </w:rPr>
        <w:t>load.image</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file.path</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fullFigPath</w:t>
      </w:r>
      <w:proofErr w:type="spellEnd"/>
      <w:r w:rsidRPr="009B2495">
        <w:rPr>
          <w:rFonts w:ascii="Courier New" w:eastAsia="Times New Roman" w:hAnsi="Courier New" w:cs="Courier New"/>
          <w:sz w:val="20"/>
          <w:szCs w:val="20"/>
          <w:lang w:eastAsia="en-IN"/>
        </w:rPr>
        <w:t>, "Golden_Gate_Bridge.png"))</w:t>
      </w:r>
    </w:p>
    <w:p w14:paraId="1CD0F4A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img</w:t>
      </w:r>
      <w:proofErr w:type="spellEnd"/>
      <w:r w:rsidRPr="009B2495">
        <w:rPr>
          <w:rFonts w:ascii="Courier New" w:eastAsia="Times New Roman" w:hAnsi="Courier New" w:cs="Courier New"/>
          <w:sz w:val="20"/>
          <w:szCs w:val="20"/>
          <w:lang w:eastAsia="en-IN"/>
        </w:rPr>
        <w:t xml:space="preserve"> &lt;- </w:t>
      </w:r>
      <w:proofErr w:type="gramStart"/>
      <w:r w:rsidRPr="009B2495">
        <w:rPr>
          <w:rFonts w:ascii="Courier New" w:eastAsia="Times New Roman" w:hAnsi="Courier New" w:cs="Courier New"/>
          <w:sz w:val="20"/>
          <w:szCs w:val="20"/>
          <w:lang w:eastAsia="en-IN"/>
        </w:rPr>
        <w:t>imager::</w:t>
      </w:r>
      <w:proofErr w:type="spellStart"/>
      <w:proofErr w:type="gramEnd"/>
      <w:r w:rsidRPr="009B2495">
        <w:rPr>
          <w:rFonts w:ascii="Courier New" w:eastAsia="Times New Roman" w:hAnsi="Courier New" w:cs="Courier New"/>
          <w:sz w:val="20"/>
          <w:szCs w:val="20"/>
          <w:lang w:eastAsia="en-IN"/>
        </w:rPr>
        <w:t>imrotate</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img</w:t>
      </w:r>
      <w:proofErr w:type="spellEnd"/>
      <w:r w:rsidRPr="009B2495">
        <w:rPr>
          <w:rFonts w:ascii="Courier New" w:eastAsia="Times New Roman" w:hAnsi="Courier New" w:cs="Courier New"/>
          <w:sz w:val="20"/>
          <w:szCs w:val="20"/>
          <w:lang w:eastAsia="en-IN"/>
        </w:rPr>
        <w:t>, angle=-0.75, interpolation=1)</w:t>
      </w:r>
    </w:p>
    <w:p w14:paraId="17457F2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img</w:t>
      </w:r>
      <w:proofErr w:type="spellEnd"/>
      <w:r w:rsidRPr="009B2495">
        <w:rPr>
          <w:rFonts w:ascii="Courier New" w:eastAsia="Times New Roman" w:hAnsi="Courier New" w:cs="Courier New"/>
          <w:sz w:val="20"/>
          <w:szCs w:val="20"/>
          <w:lang w:eastAsia="en-IN"/>
        </w:rPr>
        <w:t xml:space="preserve"> &lt;- </w:t>
      </w:r>
      <w:proofErr w:type="gramStart"/>
      <w:r w:rsidRPr="009B2495">
        <w:rPr>
          <w:rFonts w:ascii="Courier New" w:eastAsia="Times New Roman" w:hAnsi="Courier New" w:cs="Courier New"/>
          <w:sz w:val="20"/>
          <w:szCs w:val="20"/>
          <w:lang w:eastAsia="en-IN"/>
        </w:rPr>
        <w:t>imager::</w:t>
      </w:r>
      <w:proofErr w:type="gramEnd"/>
      <w:r w:rsidRPr="009B2495">
        <w:rPr>
          <w:rFonts w:ascii="Courier New" w:eastAsia="Times New Roman" w:hAnsi="Courier New" w:cs="Courier New"/>
          <w:sz w:val="20"/>
          <w:szCs w:val="20"/>
          <w:lang w:eastAsia="en-IN"/>
        </w:rPr>
        <w:t xml:space="preserve">resize(img,-50,-50, </w:t>
      </w:r>
      <w:proofErr w:type="spellStart"/>
      <w:r w:rsidRPr="009B2495">
        <w:rPr>
          <w:rFonts w:ascii="Courier New" w:eastAsia="Times New Roman" w:hAnsi="Courier New" w:cs="Courier New"/>
          <w:sz w:val="20"/>
          <w:szCs w:val="20"/>
          <w:lang w:eastAsia="en-IN"/>
        </w:rPr>
        <w:t>interpolation_type</w:t>
      </w:r>
      <w:proofErr w:type="spellEnd"/>
      <w:r w:rsidRPr="009B2495">
        <w:rPr>
          <w:rFonts w:ascii="Courier New" w:eastAsia="Times New Roman" w:hAnsi="Courier New" w:cs="Courier New"/>
          <w:sz w:val="20"/>
          <w:szCs w:val="20"/>
          <w:lang w:eastAsia="en-IN"/>
        </w:rPr>
        <w:t>=5)</w:t>
      </w:r>
    </w:p>
    <w:p w14:paraId="602C03FC"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We manually identify </w:t>
      </w:r>
      <w:proofErr w:type="spellStart"/>
      <w:r w:rsidRPr="009B2495">
        <w:rPr>
          <w:rFonts w:ascii="Times New Roman" w:eastAsia="Times New Roman" w:hAnsi="Times New Roman" w:cs="Times New Roman"/>
          <w:sz w:val="20"/>
          <w:szCs w:val="20"/>
          <w:lang w:eastAsia="en-IN"/>
        </w:rPr>
        <w:t>center</w:t>
      </w:r>
      <w:proofErr w:type="spellEnd"/>
      <w:r w:rsidRPr="009B2495">
        <w:rPr>
          <w:rFonts w:ascii="Times New Roman" w:eastAsia="Times New Roman" w:hAnsi="Times New Roman" w:cs="Times New Roman"/>
          <w:sz w:val="20"/>
          <w:szCs w:val="20"/>
          <w:lang w:eastAsia="en-IN"/>
        </w:rPr>
        <w:t xml:space="preserve">, sea level and poles from the image and use </w:t>
      </w:r>
      <w:hyperlink r:id="rId28" w:tgtFrame="_blank" w:history="1">
        <w:proofErr w:type="spellStart"/>
        <w:r w:rsidRPr="009B2495">
          <w:rPr>
            <w:rFonts w:ascii="Courier New" w:eastAsia="Times New Roman" w:hAnsi="Courier New" w:cs="Courier New"/>
            <w:color w:val="0000FF"/>
            <w:sz w:val="20"/>
            <w:szCs w:val="20"/>
            <w:u w:val="single"/>
            <w:lang w:eastAsia="en-IN"/>
          </w:rPr>
          <w:t>annotation_raster</w:t>
        </w:r>
        <w:proofErr w:type="spellEnd"/>
      </w:hyperlink>
      <w:r w:rsidRPr="009B2495">
        <w:rPr>
          <w:rFonts w:ascii="Times New Roman" w:eastAsia="Times New Roman" w:hAnsi="Times New Roman" w:cs="Times New Roman"/>
          <w:sz w:val="20"/>
          <w:szCs w:val="20"/>
          <w:lang w:eastAsia="en-IN"/>
        </w:rPr>
        <w:t xml:space="preserve"> to overlay the image on the </w:t>
      </w:r>
      <w:proofErr w:type="spellStart"/>
      <w:r w:rsidRPr="009B2495">
        <w:rPr>
          <w:rFonts w:ascii="Courier New" w:eastAsia="Times New Roman" w:hAnsi="Courier New" w:cs="Courier New"/>
          <w:sz w:val="20"/>
          <w:szCs w:val="20"/>
          <w:lang w:eastAsia="en-IN"/>
        </w:rPr>
        <w:t>ggplot</w:t>
      </w:r>
      <w:proofErr w:type="spellEnd"/>
      <w:r w:rsidRPr="009B2495">
        <w:rPr>
          <w:rFonts w:ascii="Times New Roman" w:eastAsia="Times New Roman" w:hAnsi="Times New Roman" w:cs="Times New Roman"/>
          <w:sz w:val="20"/>
          <w:szCs w:val="20"/>
          <w:lang w:eastAsia="en-IN"/>
        </w:rPr>
        <w:t xml:space="preserve"> of the corresponding parabola and catenary. See the </w:t>
      </w:r>
      <w:hyperlink r:id="rId29" w:tgtFrame="_blank" w:history="1">
        <w:r w:rsidRPr="009B2495">
          <w:rPr>
            <w:rFonts w:ascii="Times New Roman" w:eastAsia="Times New Roman" w:hAnsi="Times New Roman" w:cs="Times New Roman"/>
            <w:color w:val="0000FF"/>
            <w:sz w:val="20"/>
            <w:szCs w:val="20"/>
            <w:u w:val="single"/>
            <w:lang w:eastAsia="en-IN"/>
          </w:rPr>
          <w:t>code</w:t>
        </w:r>
      </w:hyperlink>
      <w:r w:rsidRPr="009B2495">
        <w:rPr>
          <w:rFonts w:ascii="Times New Roman" w:eastAsia="Times New Roman" w:hAnsi="Times New Roman" w:cs="Times New Roman"/>
          <w:sz w:val="20"/>
          <w:szCs w:val="20"/>
          <w:lang w:eastAsia="en-IN"/>
        </w:rPr>
        <w:t xml:space="preserve"> on </w:t>
      </w:r>
      <w:proofErr w:type="spellStart"/>
      <w:r w:rsidRPr="009B2495">
        <w:rPr>
          <w:rFonts w:ascii="Times New Roman" w:eastAsia="Times New Roman" w:hAnsi="Times New Roman" w:cs="Times New Roman"/>
          <w:sz w:val="20"/>
          <w:szCs w:val="20"/>
          <w:lang w:eastAsia="en-IN"/>
        </w:rPr>
        <w:t>github</w:t>
      </w:r>
      <w:proofErr w:type="spellEnd"/>
      <w:r w:rsidRPr="009B2495">
        <w:rPr>
          <w:rFonts w:ascii="Times New Roman" w:eastAsia="Times New Roman" w:hAnsi="Times New Roman" w:cs="Times New Roman"/>
          <w:sz w:val="20"/>
          <w:szCs w:val="20"/>
          <w:lang w:eastAsia="en-IN"/>
        </w:rPr>
        <w:t xml:space="preserve"> for details.</w:t>
      </w:r>
    </w:p>
    <w:p w14:paraId="13A1CE50"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noProof/>
          <w:sz w:val="20"/>
          <w:szCs w:val="20"/>
          <w:lang w:eastAsia="en-IN"/>
        </w:rPr>
        <w:lastRenderedPageBreak/>
        <w:drawing>
          <wp:inline distT="0" distB="0" distL="0" distR="0" wp14:anchorId="2998802F" wp14:editId="5A7A4571">
            <wp:extent cx="4343400" cy="1089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089660"/>
                    </a:xfrm>
                    <a:prstGeom prst="rect">
                      <a:avLst/>
                    </a:prstGeom>
                    <a:noFill/>
                    <a:ln>
                      <a:noFill/>
                    </a:ln>
                  </pic:spPr>
                </pic:pic>
              </a:graphicData>
            </a:graphic>
          </wp:inline>
        </w:drawing>
      </w:r>
    </w:p>
    <w:p w14:paraId="41749EE4"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The fit is not perfect, which is due to the camera’s direction not being orthogonal to the plane spanned by the bridge – for example the right pole appears to be closer to the camera than the left pole</w:t>
      </w:r>
      <w:hyperlink r:id="rId30" w:anchor="fn2" w:tgtFrame="_blank" w:history="1">
        <w:r w:rsidRPr="009B2495">
          <w:rPr>
            <w:rFonts w:ascii="Times New Roman" w:eastAsia="Times New Roman" w:hAnsi="Times New Roman" w:cs="Times New Roman"/>
            <w:color w:val="0000FF"/>
            <w:sz w:val="20"/>
            <w:szCs w:val="20"/>
            <w:u w:val="single"/>
            <w:vertAlign w:val="superscript"/>
            <w:lang w:eastAsia="en-IN"/>
          </w:rPr>
          <w:t>2</w:t>
        </w:r>
      </w:hyperlink>
      <w:r w:rsidRPr="009B2495">
        <w:rPr>
          <w:rFonts w:ascii="Times New Roman" w:eastAsia="Times New Roman" w:hAnsi="Times New Roman" w:cs="Times New Roman"/>
          <w:sz w:val="20"/>
          <w:szCs w:val="20"/>
          <w:lang w:eastAsia="en-IN"/>
        </w:rPr>
        <w:t>. We scaled and ‘</w:t>
      </w:r>
      <w:proofErr w:type="spellStart"/>
      <w:r w:rsidRPr="009B2495">
        <w:rPr>
          <w:rFonts w:ascii="Times New Roman" w:eastAsia="Times New Roman" w:hAnsi="Times New Roman" w:cs="Times New Roman"/>
          <w:sz w:val="20"/>
          <w:szCs w:val="20"/>
          <w:lang w:eastAsia="en-IN"/>
        </w:rPr>
        <w:t>offsetted</w:t>
      </w:r>
      <w:proofErr w:type="spellEnd"/>
      <w:r w:rsidRPr="009B2495">
        <w:rPr>
          <w:rFonts w:ascii="Times New Roman" w:eastAsia="Times New Roman" w:hAnsi="Times New Roman" w:cs="Times New Roman"/>
          <w:sz w:val="20"/>
          <w:szCs w:val="20"/>
          <w:lang w:eastAsia="en-IN"/>
        </w:rPr>
        <w:t xml:space="preserve">’ the image so the left pole is at distance 640m from </w:t>
      </w:r>
      <w:proofErr w:type="spellStart"/>
      <w:r w:rsidRPr="009B2495">
        <w:rPr>
          <w:rFonts w:ascii="Times New Roman" w:eastAsia="Times New Roman" w:hAnsi="Times New Roman" w:cs="Times New Roman"/>
          <w:sz w:val="20"/>
          <w:szCs w:val="20"/>
          <w:lang w:eastAsia="en-IN"/>
        </w:rPr>
        <w:t>origo</w:t>
      </w:r>
      <w:proofErr w:type="spellEnd"/>
      <w:r w:rsidRPr="009B2495">
        <w:rPr>
          <w:rFonts w:ascii="Times New Roman" w:eastAsia="Times New Roman" w:hAnsi="Times New Roman" w:cs="Times New Roman"/>
          <w:sz w:val="20"/>
          <w:szCs w:val="20"/>
          <w:lang w:eastAsia="en-IN"/>
        </w:rPr>
        <w:t xml:space="preserve">, but did not correct for the tilting around the \(y\)-axis. Furthermore, distances are being distorted by the lens, which might explain the poles being too small. </w:t>
      </w:r>
      <w:hyperlink r:id="rId31" w:tgtFrame="_blank" w:history="1">
        <w:r w:rsidRPr="009B2495">
          <w:rPr>
            <w:rFonts w:ascii="Times New Roman" w:eastAsia="Times New Roman" w:hAnsi="Times New Roman" w:cs="Times New Roman"/>
            <w:color w:val="0000FF"/>
            <w:sz w:val="20"/>
            <w:szCs w:val="20"/>
            <w:u w:val="single"/>
            <w:lang w:eastAsia="en-IN"/>
          </w:rPr>
          <w:t>Rectification</w:t>
        </w:r>
      </w:hyperlink>
      <w:r w:rsidRPr="009B2495">
        <w:rPr>
          <w:rFonts w:ascii="Times New Roman" w:eastAsia="Times New Roman" w:hAnsi="Times New Roman" w:cs="Times New Roman"/>
          <w:sz w:val="20"/>
          <w:szCs w:val="20"/>
          <w:lang w:eastAsia="en-IN"/>
        </w:rPr>
        <w:t xml:space="preserve"> and </w:t>
      </w:r>
      <w:hyperlink r:id="rId32" w:tgtFrame="_blank" w:history="1">
        <w:r w:rsidRPr="009B2495">
          <w:rPr>
            <w:rFonts w:ascii="Times New Roman" w:eastAsia="Times New Roman" w:hAnsi="Times New Roman" w:cs="Times New Roman"/>
            <w:color w:val="0000FF"/>
            <w:sz w:val="20"/>
            <w:szCs w:val="20"/>
            <w:u w:val="single"/>
            <w:lang w:eastAsia="en-IN"/>
          </w:rPr>
          <w:t>perspective control</w:t>
        </w:r>
      </w:hyperlink>
      <w:r w:rsidRPr="009B2495">
        <w:rPr>
          <w:rFonts w:ascii="Times New Roman" w:eastAsia="Times New Roman" w:hAnsi="Times New Roman" w:cs="Times New Roman"/>
          <w:sz w:val="20"/>
          <w:szCs w:val="20"/>
          <w:lang w:eastAsia="en-IN"/>
        </w:rPr>
        <w:t xml:space="preserve"> of such images is a </w:t>
      </w:r>
      <w:hyperlink r:id="rId33" w:tgtFrame="_blank" w:history="1">
        <w:r w:rsidRPr="009B2495">
          <w:rPr>
            <w:rFonts w:ascii="Times New Roman" w:eastAsia="Times New Roman" w:hAnsi="Times New Roman" w:cs="Times New Roman"/>
            <w:b/>
            <w:bCs/>
            <w:color w:val="0000FF"/>
            <w:sz w:val="20"/>
            <w:szCs w:val="20"/>
            <w:u w:val="single"/>
            <w:lang w:eastAsia="en-IN"/>
          </w:rPr>
          <w:t>photogrammetric</w:t>
        </w:r>
      </w:hyperlink>
      <w:r w:rsidRPr="009B2495">
        <w:rPr>
          <w:rFonts w:ascii="Times New Roman" w:eastAsia="Times New Roman" w:hAnsi="Times New Roman" w:cs="Times New Roman"/>
          <w:sz w:val="20"/>
          <w:szCs w:val="20"/>
          <w:lang w:eastAsia="en-IN"/>
        </w:rPr>
        <w:t xml:space="preserve"> method beyond the scope of this post!</w:t>
      </w:r>
    </w:p>
    <w:p w14:paraId="320063C6"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Discussion</w:t>
      </w:r>
    </w:p>
    <w:p w14:paraId="54007FB1"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This post may not to impress a </w:t>
      </w:r>
      <w:proofErr w:type="spellStart"/>
      <w:r w:rsidRPr="009B2495">
        <w:rPr>
          <w:rFonts w:ascii="Times New Roman" w:eastAsia="Times New Roman" w:hAnsi="Times New Roman" w:cs="Times New Roman"/>
          <w:sz w:val="20"/>
          <w:szCs w:val="20"/>
          <w:lang w:eastAsia="en-IN"/>
        </w:rPr>
        <w:t>Matlab</w:t>
      </w:r>
      <w:proofErr w:type="spellEnd"/>
      <w:r w:rsidRPr="009B2495">
        <w:rPr>
          <w:rFonts w:ascii="Times New Roman" w:eastAsia="Times New Roman" w:hAnsi="Times New Roman" w:cs="Times New Roman"/>
          <w:sz w:val="20"/>
          <w:szCs w:val="20"/>
          <w:lang w:eastAsia="en-IN"/>
        </w:rPr>
        <w:t xml:space="preserve"> coding engineer, but it shows how R has developed into a versatile tool going way beyond statistics: We used its optimization and image analysis capabilities. Furthermore, given an analytic form of \(y(\</w:t>
      </w:r>
      <w:proofErr w:type="gramStart"/>
      <w:r w:rsidRPr="009B2495">
        <w:rPr>
          <w:rFonts w:ascii="Times New Roman" w:eastAsia="Times New Roman" w:hAnsi="Times New Roman" w:cs="Times New Roman"/>
          <w:sz w:val="20"/>
          <w:szCs w:val="20"/>
          <w:lang w:eastAsia="en-IN"/>
        </w:rPr>
        <w:t>theta)\</w:t>
      </w:r>
      <w:proofErr w:type="gramEnd"/>
      <w:r w:rsidRPr="009B2495">
        <w:rPr>
          <w:rFonts w:ascii="Times New Roman" w:eastAsia="Times New Roman" w:hAnsi="Times New Roman" w:cs="Times New Roman"/>
          <w:sz w:val="20"/>
          <w:szCs w:val="20"/>
          <w:lang w:eastAsia="en-IN"/>
        </w:rPr>
        <w:t xml:space="preserve">), R can symbolically determine the Jacobian and, hence, implement the required Newton-Raphson solving of the non-linear equation system directly – see the Appendix. In other words: R is also a full stack mathematical </w:t>
      </w:r>
      <w:proofErr w:type="gramStart"/>
      <w:r w:rsidRPr="009B2495">
        <w:rPr>
          <w:rFonts w:ascii="Times New Roman" w:eastAsia="Times New Roman" w:hAnsi="Times New Roman" w:cs="Times New Roman"/>
          <w:sz w:val="20"/>
          <w:szCs w:val="20"/>
          <w:lang w:eastAsia="en-IN"/>
        </w:rPr>
        <w:t>problem solving</w:t>
      </w:r>
      <w:proofErr w:type="gramEnd"/>
      <w:r w:rsidRPr="009B2495">
        <w:rPr>
          <w:rFonts w:ascii="Times New Roman" w:eastAsia="Times New Roman" w:hAnsi="Times New Roman" w:cs="Times New Roman"/>
          <w:sz w:val="20"/>
          <w:szCs w:val="20"/>
          <w:lang w:eastAsia="en-IN"/>
        </w:rPr>
        <w:t xml:space="preserve"> tool!</w:t>
      </w:r>
    </w:p>
    <w:p w14:paraId="322F7E32"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As a </w:t>
      </w:r>
      <w:r w:rsidRPr="009B2495">
        <w:rPr>
          <w:rFonts w:ascii="Times New Roman" w:eastAsia="Times New Roman" w:hAnsi="Times New Roman" w:cs="Times New Roman"/>
          <w:b/>
          <w:bCs/>
          <w:sz w:val="20"/>
          <w:szCs w:val="20"/>
          <w:lang w:eastAsia="en-IN"/>
        </w:rPr>
        <w:t>challenge</w:t>
      </w:r>
      <w:r w:rsidRPr="009B2495">
        <w:rPr>
          <w:rFonts w:ascii="Times New Roman" w:eastAsia="Times New Roman" w:hAnsi="Times New Roman" w:cs="Times New Roman"/>
          <w:sz w:val="20"/>
          <w:szCs w:val="20"/>
          <w:lang w:eastAsia="en-IN"/>
        </w:rPr>
        <w:t xml:space="preserve"> to the interested reader: Can you write R code, for example using </w:t>
      </w:r>
      <w:r w:rsidRPr="009B2495">
        <w:rPr>
          <w:rFonts w:ascii="Courier New" w:eastAsia="Times New Roman" w:hAnsi="Courier New" w:cs="Courier New"/>
          <w:sz w:val="20"/>
          <w:szCs w:val="20"/>
          <w:lang w:eastAsia="en-IN"/>
        </w:rPr>
        <w:t>imager</w:t>
      </w:r>
      <w:r w:rsidRPr="009B2495">
        <w:rPr>
          <w:rFonts w:ascii="Times New Roman" w:eastAsia="Times New Roman" w:hAnsi="Times New Roman" w:cs="Times New Roman"/>
          <w:sz w:val="20"/>
          <w:szCs w:val="20"/>
          <w:lang w:eastAsia="en-IN"/>
        </w:rPr>
        <w:t xml:space="preserve">, which automatically identifies poles and cable in the image and based on the known specification of these parameters of the Golden Gate Bridge (pole height: 230m, span 1280m, clearance above sea level: 67.1m), and perform a rectification of the image? If yes, Stockholm University’s Math Department </w:t>
      </w:r>
      <w:hyperlink r:id="rId34" w:tgtFrame="_blank" w:history="1">
        <w:r w:rsidRPr="009B2495">
          <w:rPr>
            <w:rFonts w:ascii="Times New Roman" w:eastAsia="Times New Roman" w:hAnsi="Times New Roman" w:cs="Times New Roman"/>
            <w:color w:val="0000FF"/>
            <w:sz w:val="20"/>
            <w:szCs w:val="20"/>
            <w:u w:val="single"/>
            <w:lang w:eastAsia="en-IN"/>
          </w:rPr>
          <w:t>hires</w:t>
        </w:r>
      </w:hyperlink>
      <w:r w:rsidRPr="009B2495">
        <w:rPr>
          <w:rFonts w:ascii="Times New Roman" w:eastAsia="Times New Roman" w:hAnsi="Times New Roman" w:cs="Times New Roman"/>
          <w:sz w:val="20"/>
          <w:szCs w:val="20"/>
          <w:lang w:eastAsia="en-IN"/>
        </w:rPr>
        <w:t xml:space="preserve"> for Ph.D. positions every April! The challenge could work well as pre-interview project. </w:t>
      </w:r>
      <w:r w:rsidRPr="009B2495">
        <w:rPr>
          <w:rFonts w:ascii="Times New Roman" w:eastAsia="Times New Roman" w:hAnsi="Times New Roman" w:cs="Times New Roman"/>
          <w:noProof/>
          <w:sz w:val="20"/>
          <w:szCs w:val="20"/>
          <w:lang w:eastAsia="en-IN"/>
        </w:rPr>
        <w:drawing>
          <wp:inline distT="0" distB="0" distL="0" distR="0" wp14:anchorId="1FC6ED00" wp14:editId="2D7ED086">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3091649"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Appendix – Newton-Raphson Algorithm</w:t>
      </w:r>
    </w:p>
    <w:p w14:paraId="6EA8CB5A"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Because the </w:t>
      </w:r>
      <w:r w:rsidRPr="009B2495">
        <w:rPr>
          <w:rFonts w:ascii="Courier New" w:eastAsia="Times New Roman" w:hAnsi="Courier New" w:cs="Courier New"/>
          <w:sz w:val="20"/>
          <w:szCs w:val="20"/>
          <w:lang w:eastAsia="en-IN"/>
        </w:rPr>
        <w:t>y_1(</w:t>
      </w:r>
      <w:proofErr w:type="spellStart"/>
      <w:proofErr w:type="gramStart"/>
      <w:r w:rsidRPr="009B2495">
        <w:rPr>
          <w:rFonts w:ascii="Courier New" w:eastAsia="Times New Roman" w:hAnsi="Courier New" w:cs="Courier New"/>
          <w:sz w:val="20"/>
          <w:szCs w:val="20"/>
          <w:lang w:eastAsia="en-IN"/>
        </w:rPr>
        <w:t>a,x</w:t>
      </w:r>
      <w:proofErr w:type="spellEnd"/>
      <w:proofErr w:type="gramEnd"/>
      <w:r w:rsidRPr="009B2495">
        <w:rPr>
          <w:rFonts w:ascii="Courier New" w:eastAsia="Times New Roman" w:hAnsi="Courier New" w:cs="Courier New"/>
          <w:sz w:val="20"/>
          <w:szCs w:val="20"/>
          <w:lang w:eastAsia="en-IN"/>
        </w:rPr>
        <w:t>)</w:t>
      </w:r>
      <w:r w:rsidRPr="009B2495">
        <w:rPr>
          <w:rFonts w:ascii="Times New Roman" w:eastAsia="Times New Roman" w:hAnsi="Times New Roman" w:cs="Times New Roman"/>
          <w:sz w:val="20"/>
          <w:szCs w:val="20"/>
          <w:lang w:eastAsia="en-IN"/>
        </w:rPr>
        <w:t xml:space="preserve"> and </w:t>
      </w:r>
      <w:r w:rsidRPr="009B2495">
        <w:rPr>
          <w:rFonts w:ascii="Courier New" w:eastAsia="Times New Roman" w:hAnsi="Courier New" w:cs="Courier New"/>
          <w:sz w:val="20"/>
          <w:szCs w:val="20"/>
          <w:lang w:eastAsia="en-IN"/>
        </w:rPr>
        <w:t>y_2(</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w:t>
      </w:r>
      <w:r w:rsidRPr="009B2495">
        <w:rPr>
          <w:rFonts w:ascii="Times New Roman" w:eastAsia="Times New Roman" w:hAnsi="Times New Roman" w:cs="Times New Roman"/>
          <w:sz w:val="20"/>
          <w:szCs w:val="20"/>
          <w:lang w:eastAsia="en-IN"/>
        </w:rPr>
        <w:t xml:space="preserve"> are both available in closed analytic form, one can form the Jacobian of non-linear equations system by combining the two gradients. This can be achieved symbolically using the </w:t>
      </w:r>
      <w:proofErr w:type="spellStart"/>
      <w:r w:rsidRPr="009B2495">
        <w:rPr>
          <w:rFonts w:ascii="Courier New" w:eastAsia="Times New Roman" w:hAnsi="Courier New" w:cs="Courier New"/>
          <w:sz w:val="20"/>
          <w:szCs w:val="20"/>
          <w:lang w:eastAsia="en-IN"/>
        </w:rPr>
        <w:t>deriv</w:t>
      </w:r>
      <w:proofErr w:type="spellEnd"/>
      <w:r w:rsidRPr="009B2495">
        <w:rPr>
          <w:rFonts w:ascii="Times New Roman" w:eastAsia="Times New Roman" w:hAnsi="Times New Roman" w:cs="Times New Roman"/>
          <w:sz w:val="20"/>
          <w:szCs w:val="20"/>
          <w:lang w:eastAsia="en-IN"/>
        </w:rPr>
        <w:t xml:space="preserve"> or </w:t>
      </w:r>
      <w:hyperlink r:id="rId36" w:tgtFrame="_blank" w:history="1">
        <w:proofErr w:type="spellStart"/>
        <w:proofErr w:type="gramStart"/>
        <w:r w:rsidRPr="009B2495">
          <w:rPr>
            <w:rFonts w:ascii="Courier New" w:eastAsia="Times New Roman" w:hAnsi="Courier New" w:cs="Courier New"/>
            <w:color w:val="0000FF"/>
            <w:sz w:val="20"/>
            <w:szCs w:val="20"/>
            <w:u w:val="single"/>
            <w:lang w:eastAsia="en-IN"/>
          </w:rPr>
          <w:t>Deriv</w:t>
        </w:r>
        <w:proofErr w:type="spellEnd"/>
        <w:r w:rsidRPr="009B2495">
          <w:rPr>
            <w:rFonts w:ascii="Courier New" w:eastAsia="Times New Roman" w:hAnsi="Courier New" w:cs="Courier New"/>
            <w:color w:val="0000FF"/>
            <w:sz w:val="20"/>
            <w:szCs w:val="20"/>
            <w:u w:val="single"/>
            <w:lang w:eastAsia="en-IN"/>
          </w:rPr>
          <w:t>::</w:t>
        </w:r>
        <w:proofErr w:type="spellStart"/>
        <w:proofErr w:type="gramEnd"/>
        <w:r w:rsidRPr="009B2495">
          <w:rPr>
            <w:rFonts w:ascii="Courier New" w:eastAsia="Times New Roman" w:hAnsi="Courier New" w:cs="Courier New"/>
            <w:color w:val="0000FF"/>
            <w:sz w:val="20"/>
            <w:szCs w:val="20"/>
            <w:u w:val="single"/>
            <w:lang w:eastAsia="en-IN"/>
          </w:rPr>
          <w:t>Deriv</w:t>
        </w:r>
        <w:proofErr w:type="spellEnd"/>
      </w:hyperlink>
      <w:r w:rsidRPr="009B2495">
        <w:rPr>
          <w:rFonts w:ascii="Times New Roman" w:eastAsia="Times New Roman" w:hAnsi="Times New Roman" w:cs="Times New Roman"/>
          <w:sz w:val="20"/>
          <w:szCs w:val="20"/>
          <w:lang w:eastAsia="en-IN"/>
        </w:rPr>
        <w:t xml:space="preserve"> functions in R.</w:t>
      </w:r>
    </w:p>
    <w:p w14:paraId="5C8E3DEB"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Given starting value \(\theta\) the iterative procedure to find the root of the non-linear equation system \(y(\theta) = 0\) is given by (</w:t>
      </w:r>
      <w:proofErr w:type="spellStart"/>
      <w:r w:rsidRPr="009B2495">
        <w:rPr>
          <w:rFonts w:ascii="Times New Roman" w:eastAsia="Times New Roman" w:hAnsi="Times New Roman" w:cs="Times New Roman"/>
          <w:sz w:val="20"/>
          <w:szCs w:val="20"/>
          <w:lang w:eastAsia="en-IN"/>
        </w:rPr>
        <w:t>Nocedal</w:t>
      </w:r>
      <w:proofErr w:type="spellEnd"/>
      <w:r w:rsidRPr="009B2495">
        <w:rPr>
          <w:rFonts w:ascii="Times New Roman" w:eastAsia="Times New Roman" w:hAnsi="Times New Roman" w:cs="Times New Roman"/>
          <w:sz w:val="20"/>
          <w:szCs w:val="20"/>
          <w:lang w:eastAsia="en-IN"/>
        </w:rPr>
        <w:t xml:space="preserve"> and Wright 2006, Sect. 11.1)</w:t>
      </w:r>
    </w:p>
    <w:p w14:paraId="57EA54E2"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w:t>
      </w:r>
      <w:r w:rsidRPr="009B2495">
        <w:rPr>
          <w:rFonts w:ascii="Times New Roman" w:eastAsia="Times New Roman" w:hAnsi="Times New Roman" w:cs="Times New Roman"/>
          <w:sz w:val="20"/>
          <w:szCs w:val="20"/>
          <w:lang w:eastAsia="en-IN"/>
        </w:rPr>
        <w:br/>
        <w:t>\theta^{(k+1)} = \</w:t>
      </w:r>
      <w:proofErr w:type="spellStart"/>
      <w:r w:rsidRPr="009B2495">
        <w:rPr>
          <w:rFonts w:ascii="Times New Roman" w:eastAsia="Times New Roman" w:hAnsi="Times New Roman" w:cs="Times New Roman"/>
          <w:sz w:val="20"/>
          <w:szCs w:val="20"/>
          <w:lang w:eastAsia="en-IN"/>
        </w:rPr>
        <w:t>theta^k</w:t>
      </w:r>
      <w:proofErr w:type="spellEnd"/>
      <w:r w:rsidRPr="009B2495">
        <w:rPr>
          <w:rFonts w:ascii="Times New Roman" w:eastAsia="Times New Roman" w:hAnsi="Times New Roman" w:cs="Times New Roman"/>
          <w:sz w:val="20"/>
          <w:szCs w:val="20"/>
          <w:lang w:eastAsia="en-IN"/>
        </w:rPr>
        <w:t xml:space="preserve"> – J(\</w:t>
      </w:r>
      <w:proofErr w:type="spellStart"/>
      <w:r w:rsidRPr="009B2495">
        <w:rPr>
          <w:rFonts w:ascii="Times New Roman" w:eastAsia="Times New Roman" w:hAnsi="Times New Roman" w:cs="Times New Roman"/>
          <w:sz w:val="20"/>
          <w:szCs w:val="20"/>
          <w:lang w:eastAsia="en-IN"/>
        </w:rPr>
        <w:t>theta^</w:t>
      </w:r>
      <w:proofErr w:type="gramStart"/>
      <w:r w:rsidRPr="009B2495">
        <w:rPr>
          <w:rFonts w:ascii="Times New Roman" w:eastAsia="Times New Roman" w:hAnsi="Times New Roman" w:cs="Times New Roman"/>
          <w:sz w:val="20"/>
          <w:szCs w:val="20"/>
          <w:lang w:eastAsia="en-IN"/>
        </w:rPr>
        <w:t>k</w:t>
      </w:r>
      <w:proofErr w:type="spellEnd"/>
      <w:r w:rsidRPr="009B2495">
        <w:rPr>
          <w:rFonts w:ascii="Times New Roman" w:eastAsia="Times New Roman" w:hAnsi="Times New Roman" w:cs="Times New Roman"/>
          <w:sz w:val="20"/>
          <w:szCs w:val="20"/>
          <w:lang w:eastAsia="en-IN"/>
        </w:rPr>
        <w:t>)^</w:t>
      </w:r>
      <w:proofErr w:type="gramEnd"/>
      <w:r w:rsidRPr="009B2495">
        <w:rPr>
          <w:rFonts w:ascii="Times New Roman" w:eastAsia="Times New Roman" w:hAnsi="Times New Roman" w:cs="Times New Roman"/>
          <w:sz w:val="20"/>
          <w:szCs w:val="20"/>
          <w:lang w:eastAsia="en-IN"/>
        </w:rPr>
        <w:t>{-1} y(\theta),</w:t>
      </w:r>
      <w:r w:rsidRPr="009B2495">
        <w:rPr>
          <w:rFonts w:ascii="Times New Roman" w:eastAsia="Times New Roman" w:hAnsi="Times New Roman" w:cs="Times New Roman"/>
          <w:sz w:val="20"/>
          <w:szCs w:val="20"/>
          <w:lang w:eastAsia="en-IN"/>
        </w:rPr>
        <w:br/>
        <w:t>\]</w:t>
      </w:r>
    </w:p>
    <w:p w14:paraId="53C74D40"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where \(J\) is the </w:t>
      </w:r>
      <w:hyperlink r:id="rId37" w:tgtFrame="_blank" w:history="1">
        <w:r w:rsidRPr="009B2495">
          <w:rPr>
            <w:rFonts w:ascii="Times New Roman" w:eastAsia="Times New Roman" w:hAnsi="Times New Roman" w:cs="Times New Roman"/>
            <w:color w:val="0000FF"/>
            <w:sz w:val="20"/>
            <w:szCs w:val="20"/>
            <w:u w:val="single"/>
            <w:lang w:eastAsia="en-IN"/>
          </w:rPr>
          <w:t>Jacobian</w:t>
        </w:r>
      </w:hyperlink>
      <w:r w:rsidRPr="009B2495">
        <w:rPr>
          <w:rFonts w:ascii="Times New Roman" w:eastAsia="Times New Roman" w:hAnsi="Times New Roman" w:cs="Times New Roman"/>
          <w:sz w:val="20"/>
          <w:szCs w:val="20"/>
          <w:lang w:eastAsia="en-IN"/>
        </w:rPr>
        <w:t xml:space="preserve"> of the system, which in this case is a 2×2 matrix.</w:t>
      </w:r>
    </w:p>
    <w:p w14:paraId="1FEB605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gradient_y1 &lt;- </w:t>
      </w:r>
      <w:proofErr w:type="spellStart"/>
      <w:proofErr w:type="gramStart"/>
      <w:r w:rsidRPr="009B2495">
        <w:rPr>
          <w:rFonts w:ascii="Courier New" w:eastAsia="Times New Roman" w:hAnsi="Courier New" w:cs="Courier New"/>
          <w:sz w:val="20"/>
          <w:szCs w:val="20"/>
          <w:lang w:eastAsia="en-IN"/>
        </w:rPr>
        <w:t>Deriv</w:t>
      </w:r>
      <w:proofErr w:type="spellEnd"/>
      <w:r w:rsidRPr="009B2495">
        <w:rPr>
          <w:rFonts w:ascii="Courier New" w:eastAsia="Times New Roman" w:hAnsi="Courier New" w:cs="Courier New"/>
          <w:sz w:val="20"/>
          <w:szCs w:val="20"/>
          <w:lang w:eastAsia="en-IN"/>
        </w:rPr>
        <w:t>::</w:t>
      </w:r>
      <w:proofErr w:type="spellStart"/>
      <w:proofErr w:type="gramEnd"/>
      <w:r w:rsidRPr="009B2495">
        <w:rPr>
          <w:rFonts w:ascii="Courier New" w:eastAsia="Times New Roman" w:hAnsi="Courier New" w:cs="Courier New"/>
          <w:sz w:val="20"/>
          <w:szCs w:val="20"/>
          <w:lang w:eastAsia="en-IN"/>
        </w:rPr>
        <w:t>Deriv</w:t>
      </w:r>
      <w:proofErr w:type="spellEnd"/>
      <w:r w:rsidRPr="009B2495">
        <w:rPr>
          <w:rFonts w:ascii="Courier New" w:eastAsia="Times New Roman" w:hAnsi="Courier New" w:cs="Courier New"/>
          <w:sz w:val="20"/>
          <w:szCs w:val="20"/>
          <w:lang w:eastAsia="en-IN"/>
        </w:rPr>
        <w:t>(y1_parabola, x=c("</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w:t>
      </w:r>
    </w:p>
    <w:p w14:paraId="23DC16D7"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650E2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y2_parabola_analytic &lt;- </w:t>
      </w:r>
      <w:proofErr w:type="gramStart"/>
      <w:r w:rsidRPr="009B2495">
        <w:rPr>
          <w:rFonts w:ascii="Courier New" w:eastAsia="Times New Roman" w:hAnsi="Courier New" w:cs="Courier New"/>
          <w:sz w:val="20"/>
          <w:szCs w:val="20"/>
          <w:lang w:eastAsia="en-IN"/>
        </w:rPr>
        <w:t>function(</w:t>
      </w:r>
      <w:proofErr w:type="spellStart"/>
      <w:proofErr w:type="gramEnd"/>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=80) {</w:t>
      </w:r>
    </w:p>
    <w:p w14:paraId="38DC8BB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1/(4*</w:t>
      </w:r>
      <w:proofErr w:type="gramStart"/>
      <w:r w:rsidRPr="009B2495">
        <w:rPr>
          <w:rFonts w:ascii="Courier New" w:eastAsia="Times New Roman" w:hAnsi="Courier New" w:cs="Courier New"/>
          <w:sz w:val="20"/>
          <w:szCs w:val="20"/>
          <w:lang w:eastAsia="en-IN"/>
        </w:rPr>
        <w:t>a)*</w:t>
      </w:r>
      <w:proofErr w:type="gramEnd"/>
      <w:r w:rsidRPr="009B2495">
        <w:rPr>
          <w:rFonts w:ascii="Courier New" w:eastAsia="Times New Roman" w:hAnsi="Courier New" w:cs="Courier New"/>
          <w:sz w:val="20"/>
          <w:szCs w:val="20"/>
          <w:lang w:eastAsia="en-IN"/>
        </w:rPr>
        <w:t xml:space="preserve">(2*a*x*sqrt(4*a^2*x^2+1) + </w:t>
      </w:r>
      <w:proofErr w:type="spellStart"/>
      <w:r w:rsidRPr="009B2495">
        <w:rPr>
          <w:rFonts w:ascii="Courier New" w:eastAsia="Times New Roman" w:hAnsi="Courier New" w:cs="Courier New"/>
          <w:sz w:val="20"/>
          <w:szCs w:val="20"/>
          <w:lang w:eastAsia="en-IN"/>
        </w:rPr>
        <w:t>asinh</w:t>
      </w:r>
      <w:proofErr w:type="spellEnd"/>
      <w:r w:rsidRPr="009B2495">
        <w:rPr>
          <w:rFonts w:ascii="Courier New" w:eastAsia="Times New Roman" w:hAnsi="Courier New" w:cs="Courier New"/>
          <w:sz w:val="20"/>
          <w:szCs w:val="20"/>
          <w:lang w:eastAsia="en-IN"/>
        </w:rPr>
        <w:t xml:space="preserve">(2*a*x)) -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/2</w:t>
      </w:r>
    </w:p>
    <w:p w14:paraId="7FE7CE8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7AEA167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C806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gradient_y2 &lt;- </w:t>
      </w:r>
      <w:proofErr w:type="spellStart"/>
      <w:proofErr w:type="gramStart"/>
      <w:r w:rsidRPr="009B2495">
        <w:rPr>
          <w:rFonts w:ascii="Courier New" w:eastAsia="Times New Roman" w:hAnsi="Courier New" w:cs="Courier New"/>
          <w:sz w:val="20"/>
          <w:szCs w:val="20"/>
          <w:lang w:eastAsia="en-IN"/>
        </w:rPr>
        <w:t>Deriv</w:t>
      </w:r>
      <w:proofErr w:type="spellEnd"/>
      <w:r w:rsidRPr="009B2495">
        <w:rPr>
          <w:rFonts w:ascii="Courier New" w:eastAsia="Times New Roman" w:hAnsi="Courier New" w:cs="Courier New"/>
          <w:sz w:val="20"/>
          <w:szCs w:val="20"/>
          <w:lang w:eastAsia="en-IN"/>
        </w:rPr>
        <w:t>::</w:t>
      </w:r>
      <w:proofErr w:type="spellStart"/>
      <w:proofErr w:type="gramEnd"/>
      <w:r w:rsidRPr="009B2495">
        <w:rPr>
          <w:rFonts w:ascii="Courier New" w:eastAsia="Times New Roman" w:hAnsi="Courier New" w:cs="Courier New"/>
          <w:sz w:val="20"/>
          <w:szCs w:val="20"/>
          <w:lang w:eastAsia="en-IN"/>
        </w:rPr>
        <w:t>Deriv</w:t>
      </w:r>
      <w:proofErr w:type="spellEnd"/>
      <w:r w:rsidRPr="009B2495">
        <w:rPr>
          <w:rFonts w:ascii="Courier New" w:eastAsia="Times New Roman" w:hAnsi="Courier New" w:cs="Courier New"/>
          <w:sz w:val="20"/>
          <w:szCs w:val="20"/>
          <w:lang w:eastAsia="en-IN"/>
        </w:rPr>
        <w:t>(y2_parabola_analytic, x=c("</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w:t>
      </w:r>
    </w:p>
    <w:p w14:paraId="3A872A5D"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71130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lastRenderedPageBreak/>
        <w:t>##Jacobian</w:t>
      </w:r>
    </w:p>
    <w:p w14:paraId="02F4697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J &lt;- </w:t>
      </w:r>
      <w:proofErr w:type="gramStart"/>
      <w:r w:rsidRPr="009B2495">
        <w:rPr>
          <w:rFonts w:ascii="Courier New" w:eastAsia="Times New Roman" w:hAnsi="Courier New" w:cs="Courier New"/>
          <w:sz w:val="20"/>
          <w:szCs w:val="20"/>
          <w:lang w:eastAsia="en-IN"/>
        </w:rPr>
        <w:t>function(</w:t>
      </w:r>
      <w:proofErr w:type="gramEnd"/>
      <w:r w:rsidRPr="009B2495">
        <w:rPr>
          <w:rFonts w:ascii="Courier New" w:eastAsia="Times New Roman" w:hAnsi="Courier New" w:cs="Courier New"/>
          <w:sz w:val="20"/>
          <w:szCs w:val="20"/>
          <w:lang w:eastAsia="en-IN"/>
        </w:rPr>
        <w:t xml:space="preserve">theta,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=50,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 xml:space="preserve">=20,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=80, ...) {</w:t>
      </w:r>
    </w:p>
    <w:p w14:paraId="757E8D0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&lt;- </w:t>
      </w:r>
      <w:proofErr w:type="gramStart"/>
      <w:r w:rsidRPr="009B2495">
        <w:rPr>
          <w:rFonts w:ascii="Courier New" w:eastAsia="Times New Roman" w:hAnsi="Courier New" w:cs="Courier New"/>
          <w:sz w:val="20"/>
          <w:szCs w:val="20"/>
          <w:lang w:eastAsia="en-IN"/>
        </w:rPr>
        <w:t>theta[</w:t>
      </w:r>
      <w:proofErr w:type="gramEnd"/>
      <w:r w:rsidRPr="009B2495">
        <w:rPr>
          <w:rFonts w:ascii="Courier New" w:eastAsia="Times New Roman" w:hAnsi="Courier New" w:cs="Courier New"/>
          <w:sz w:val="20"/>
          <w:szCs w:val="20"/>
          <w:lang w:eastAsia="en-IN"/>
        </w:rPr>
        <w:t>1]</w:t>
      </w:r>
    </w:p>
    <w:p w14:paraId="12F582D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x &lt;- exp(</w:t>
      </w:r>
      <w:proofErr w:type="gramStart"/>
      <w:r w:rsidRPr="009B2495">
        <w:rPr>
          <w:rFonts w:ascii="Courier New" w:eastAsia="Times New Roman" w:hAnsi="Courier New" w:cs="Courier New"/>
          <w:sz w:val="20"/>
          <w:szCs w:val="20"/>
          <w:lang w:eastAsia="en-IN"/>
        </w:rPr>
        <w:t>theta[</w:t>
      </w:r>
      <w:proofErr w:type="gramEnd"/>
      <w:r w:rsidRPr="009B2495">
        <w:rPr>
          <w:rFonts w:ascii="Courier New" w:eastAsia="Times New Roman" w:hAnsi="Courier New" w:cs="Courier New"/>
          <w:sz w:val="20"/>
          <w:szCs w:val="20"/>
          <w:lang w:eastAsia="en-IN"/>
        </w:rPr>
        <w:t>2]) #  x &lt;- exp(theta[2])</w:t>
      </w:r>
    </w:p>
    <w:p w14:paraId="6FA84FBC"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7C7E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##Since we use x = exp(theta[2</w:t>
      </w:r>
      <w:proofErr w:type="gramStart"/>
      <w:r w:rsidRPr="009B2495">
        <w:rPr>
          <w:rFonts w:ascii="Courier New" w:eastAsia="Times New Roman" w:hAnsi="Courier New" w:cs="Courier New"/>
          <w:sz w:val="20"/>
          <w:szCs w:val="20"/>
          <w:lang w:eastAsia="en-IN"/>
        </w:rPr>
        <w:t>])=</w:t>
      </w:r>
      <w:proofErr w:type="gramEnd"/>
      <w:r w:rsidRPr="009B2495">
        <w:rPr>
          <w:rFonts w:ascii="Courier New" w:eastAsia="Times New Roman" w:hAnsi="Courier New" w:cs="Courier New"/>
          <w:sz w:val="20"/>
          <w:szCs w:val="20"/>
          <w:lang w:eastAsia="en-IN"/>
        </w:rPr>
        <w:t>g(theta[2]) we need the chain rule to find the gradient in theta</w:t>
      </w:r>
    </w:p>
    <w:p w14:paraId="708C8BE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##this is g'(</w:t>
      </w:r>
      <w:proofErr w:type="gramStart"/>
      <w:r w:rsidRPr="009B2495">
        <w:rPr>
          <w:rFonts w:ascii="Courier New" w:eastAsia="Times New Roman" w:hAnsi="Courier New" w:cs="Courier New"/>
          <w:sz w:val="20"/>
          <w:szCs w:val="20"/>
          <w:lang w:eastAsia="en-IN"/>
        </w:rPr>
        <w:t>theta[</w:t>
      </w:r>
      <w:proofErr w:type="gramEnd"/>
      <w:r w:rsidRPr="009B2495">
        <w:rPr>
          <w:rFonts w:ascii="Courier New" w:eastAsia="Times New Roman" w:hAnsi="Courier New" w:cs="Courier New"/>
          <w:sz w:val="20"/>
          <w:szCs w:val="20"/>
          <w:lang w:eastAsia="en-IN"/>
        </w:rPr>
        <w:t>2]) = exp(theta[2]) = x</w:t>
      </w:r>
    </w:p>
    <w:p w14:paraId="5AE03CD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roofErr w:type="spellStart"/>
      <w:proofErr w:type="gramStart"/>
      <w:r w:rsidRPr="009B2495">
        <w:rPr>
          <w:rFonts w:ascii="Courier New" w:eastAsia="Times New Roman" w:hAnsi="Courier New" w:cs="Courier New"/>
          <w:sz w:val="20"/>
          <w:szCs w:val="20"/>
          <w:lang w:eastAsia="en-IN"/>
        </w:rPr>
        <w:t>rbind</w:t>
      </w:r>
      <w:proofErr w:type="spellEnd"/>
      <w:r w:rsidRPr="009B2495">
        <w:rPr>
          <w:rFonts w:ascii="Courier New" w:eastAsia="Times New Roman" w:hAnsi="Courier New" w:cs="Courier New"/>
          <w:sz w:val="20"/>
          <w:szCs w:val="20"/>
          <w:lang w:eastAsia="en-IN"/>
        </w:rPr>
        <w:t>(</w:t>
      </w:r>
      <w:proofErr w:type="gramEnd"/>
      <w:r w:rsidRPr="009B2495">
        <w:rPr>
          <w:rFonts w:ascii="Courier New" w:eastAsia="Times New Roman" w:hAnsi="Courier New" w:cs="Courier New"/>
          <w:sz w:val="20"/>
          <w:szCs w:val="20"/>
          <w:lang w:eastAsia="en-IN"/>
        </w:rPr>
        <w:t>gradient_y1(</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 c(1, x),</w:t>
      </w:r>
    </w:p>
    <w:p w14:paraId="6789E96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gradient_y2(</w:t>
      </w:r>
      <w:proofErr w:type="spellStart"/>
      <w:proofErr w:type="gramStart"/>
      <w:r w:rsidRPr="009B2495">
        <w:rPr>
          <w:rFonts w:ascii="Courier New" w:eastAsia="Times New Roman" w:hAnsi="Courier New" w:cs="Courier New"/>
          <w:sz w:val="20"/>
          <w:szCs w:val="20"/>
          <w:lang w:eastAsia="en-IN"/>
        </w:rPr>
        <w:t>a,x</w:t>
      </w:r>
      <w:proofErr w:type="spellEnd"/>
      <w:proofErr w:type="gram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  * c(1, x))</w:t>
      </w:r>
    </w:p>
    <w:p w14:paraId="30CB04B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77805EC1"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By iterating Newton-Raphson steps we can find the solution of the equation system manually:</w:t>
      </w:r>
    </w:p>
    <w:p w14:paraId="12C00B8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##Start values</w:t>
      </w:r>
    </w:p>
    <w:p w14:paraId="6C85EADD"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theta &lt;- c(</w:t>
      </w:r>
      <w:proofErr w:type="gramStart"/>
      <w:r w:rsidRPr="009B2495">
        <w:rPr>
          <w:rFonts w:ascii="Courier New" w:eastAsia="Times New Roman" w:hAnsi="Courier New" w:cs="Courier New"/>
          <w:sz w:val="20"/>
          <w:szCs w:val="20"/>
          <w:lang w:eastAsia="en-IN"/>
        </w:rPr>
        <w:t>0.1,log</w:t>
      </w:r>
      <w:proofErr w:type="gramEnd"/>
      <w:r w:rsidRPr="009B2495">
        <w:rPr>
          <w:rFonts w:ascii="Courier New" w:eastAsia="Times New Roman" w:hAnsi="Courier New" w:cs="Courier New"/>
          <w:sz w:val="20"/>
          <w:szCs w:val="20"/>
          <w:lang w:eastAsia="en-IN"/>
        </w:rPr>
        <w:t>(10))</w:t>
      </w:r>
    </w:p>
    <w:p w14:paraId="6890176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thetanew</w:t>
      </w:r>
      <w:proofErr w:type="spellEnd"/>
      <w:r w:rsidRPr="009B2495">
        <w:rPr>
          <w:rFonts w:ascii="Courier New" w:eastAsia="Times New Roman" w:hAnsi="Courier New" w:cs="Courier New"/>
          <w:sz w:val="20"/>
          <w:szCs w:val="20"/>
          <w:lang w:eastAsia="en-IN"/>
        </w:rPr>
        <w:t xml:space="preserve"> &lt;- c(</w:t>
      </w:r>
      <w:proofErr w:type="gramStart"/>
      <w:r w:rsidRPr="009B2495">
        <w:rPr>
          <w:rFonts w:ascii="Courier New" w:eastAsia="Times New Roman" w:hAnsi="Courier New" w:cs="Courier New"/>
          <w:sz w:val="20"/>
          <w:szCs w:val="20"/>
          <w:lang w:eastAsia="en-IN"/>
        </w:rPr>
        <w:t>0.1,log</w:t>
      </w:r>
      <w:proofErr w:type="gramEnd"/>
      <w:r w:rsidRPr="009B2495">
        <w:rPr>
          <w:rFonts w:ascii="Courier New" w:eastAsia="Times New Roman" w:hAnsi="Courier New" w:cs="Courier New"/>
          <w:sz w:val="20"/>
          <w:szCs w:val="20"/>
          <w:lang w:eastAsia="en-IN"/>
        </w:rPr>
        <w:t>(20))</w:t>
      </w:r>
    </w:p>
    <w:p w14:paraId="7ADF5CE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##Log with the values</w:t>
      </w:r>
    </w:p>
    <w:p w14:paraId="65FB0AFD"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log &lt;- t(theta2ax(theta))</w:t>
      </w:r>
    </w:p>
    <w:p w14:paraId="6AE1717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9B43F"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##Iterate Newton-Raphson steps until convergence</w:t>
      </w:r>
    </w:p>
    <w:p w14:paraId="0614B7B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while </w:t>
      </w:r>
      <w:proofErr w:type="gramStart"/>
      <w:r w:rsidRPr="009B2495">
        <w:rPr>
          <w:rFonts w:ascii="Courier New" w:eastAsia="Times New Roman" w:hAnsi="Courier New" w:cs="Courier New"/>
          <w:sz w:val="20"/>
          <w:szCs w:val="20"/>
          <w:lang w:eastAsia="en-IN"/>
        </w:rPr>
        <w:t>( (</w:t>
      </w:r>
      <w:proofErr w:type="gramEnd"/>
      <w:r w:rsidRPr="009B2495">
        <w:rPr>
          <w:rFonts w:ascii="Courier New" w:eastAsia="Times New Roman" w:hAnsi="Courier New" w:cs="Courier New"/>
          <w:sz w:val="20"/>
          <w:szCs w:val="20"/>
          <w:lang w:eastAsia="en-IN"/>
        </w:rPr>
        <w:t>sum(</w:t>
      </w:r>
      <w:proofErr w:type="spellStart"/>
      <w:r w:rsidRPr="009B2495">
        <w:rPr>
          <w:rFonts w:ascii="Courier New" w:eastAsia="Times New Roman" w:hAnsi="Courier New" w:cs="Courier New"/>
          <w:sz w:val="20"/>
          <w:szCs w:val="20"/>
          <w:lang w:eastAsia="en-IN"/>
        </w:rPr>
        <w:t>thetanew</w:t>
      </w:r>
      <w:proofErr w:type="spellEnd"/>
      <w:r w:rsidRPr="009B2495">
        <w:rPr>
          <w:rFonts w:ascii="Courier New" w:eastAsia="Times New Roman" w:hAnsi="Courier New" w:cs="Courier New"/>
          <w:sz w:val="20"/>
          <w:szCs w:val="20"/>
          <w:lang w:eastAsia="en-IN"/>
        </w:rPr>
        <w:t xml:space="preserve"> - theta)^2 / sum(theta^2)) &gt; 1e-15) {</w:t>
      </w:r>
    </w:p>
    <w:p w14:paraId="63D8D7B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theta &lt;- </w:t>
      </w:r>
      <w:proofErr w:type="spellStart"/>
      <w:r w:rsidRPr="009B2495">
        <w:rPr>
          <w:rFonts w:ascii="Courier New" w:eastAsia="Times New Roman" w:hAnsi="Courier New" w:cs="Courier New"/>
          <w:sz w:val="20"/>
          <w:szCs w:val="20"/>
          <w:lang w:eastAsia="en-IN"/>
        </w:rPr>
        <w:t>thetanew</w:t>
      </w:r>
      <w:proofErr w:type="spellEnd"/>
    </w:p>
    <w:p w14:paraId="10D8B1CC"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##Update step</w:t>
      </w:r>
    </w:p>
    <w:p w14:paraId="64298D9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thetanew</w:t>
      </w:r>
      <w:proofErr w:type="spellEnd"/>
      <w:r w:rsidRPr="009B2495">
        <w:rPr>
          <w:rFonts w:ascii="Courier New" w:eastAsia="Times New Roman" w:hAnsi="Courier New" w:cs="Courier New"/>
          <w:sz w:val="20"/>
          <w:szCs w:val="20"/>
          <w:lang w:eastAsia="en-IN"/>
        </w:rPr>
        <w:t xml:space="preserve"> &lt;- theta - solve(J(theta=theta)) %*% </w:t>
      </w:r>
      <w:proofErr w:type="spellStart"/>
      <w:r w:rsidRPr="009B2495">
        <w:rPr>
          <w:rFonts w:ascii="Courier New" w:eastAsia="Times New Roman" w:hAnsi="Courier New" w:cs="Courier New"/>
          <w:sz w:val="20"/>
          <w:szCs w:val="20"/>
          <w:lang w:eastAsia="en-IN"/>
        </w:rPr>
        <w:t>f_</w:t>
      </w:r>
      <w:proofErr w:type="gramStart"/>
      <w:r w:rsidRPr="009B2495">
        <w:rPr>
          <w:rFonts w:ascii="Courier New" w:eastAsia="Times New Roman" w:hAnsi="Courier New" w:cs="Courier New"/>
          <w:sz w:val="20"/>
          <w:szCs w:val="20"/>
          <w:lang w:eastAsia="en-IN"/>
        </w:rPr>
        <w:t>sys</w:t>
      </w:r>
      <w:proofErr w:type="spellEnd"/>
      <w:r w:rsidRPr="009B2495">
        <w:rPr>
          <w:rFonts w:ascii="Courier New" w:eastAsia="Times New Roman" w:hAnsi="Courier New" w:cs="Courier New"/>
          <w:sz w:val="20"/>
          <w:szCs w:val="20"/>
          <w:lang w:eastAsia="en-IN"/>
        </w:rPr>
        <w:t>(</w:t>
      </w:r>
      <w:proofErr w:type="gramEnd"/>
      <w:r w:rsidRPr="009B2495">
        <w:rPr>
          <w:rFonts w:ascii="Courier New" w:eastAsia="Times New Roman" w:hAnsi="Courier New" w:cs="Courier New"/>
          <w:sz w:val="20"/>
          <w:szCs w:val="20"/>
          <w:lang w:eastAsia="en-IN"/>
        </w:rPr>
        <w:t>theta, y=</w:t>
      </w:r>
      <w:proofErr w:type="spellStart"/>
      <w:r w:rsidRPr="009B2495">
        <w:rPr>
          <w:rFonts w:ascii="Courier New" w:eastAsia="Times New Roman" w:hAnsi="Courier New" w:cs="Courier New"/>
          <w:sz w:val="20"/>
          <w:szCs w:val="20"/>
          <w:lang w:eastAsia="en-IN"/>
        </w:rPr>
        <w:t>y_parabola</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="analytic")</w:t>
      </w:r>
    </w:p>
    <w:p w14:paraId="2928BED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##Add to log</w:t>
      </w:r>
    </w:p>
    <w:p w14:paraId="1B2DABF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log &lt;- </w:t>
      </w:r>
      <w:proofErr w:type="spellStart"/>
      <w:proofErr w:type="gramStart"/>
      <w:r w:rsidRPr="009B2495">
        <w:rPr>
          <w:rFonts w:ascii="Courier New" w:eastAsia="Times New Roman" w:hAnsi="Courier New" w:cs="Courier New"/>
          <w:sz w:val="20"/>
          <w:szCs w:val="20"/>
          <w:lang w:eastAsia="en-IN"/>
        </w:rPr>
        <w:t>rbind</w:t>
      </w:r>
      <w:proofErr w:type="spellEnd"/>
      <w:r w:rsidRPr="009B2495">
        <w:rPr>
          <w:rFonts w:ascii="Courier New" w:eastAsia="Times New Roman" w:hAnsi="Courier New" w:cs="Courier New"/>
          <w:sz w:val="20"/>
          <w:szCs w:val="20"/>
          <w:lang w:eastAsia="en-IN"/>
        </w:rPr>
        <w:t>(</w:t>
      </w:r>
      <w:proofErr w:type="gramEnd"/>
      <w:r w:rsidRPr="009B2495">
        <w:rPr>
          <w:rFonts w:ascii="Courier New" w:eastAsia="Times New Roman" w:hAnsi="Courier New" w:cs="Courier New"/>
          <w:sz w:val="20"/>
          <w:szCs w:val="20"/>
          <w:lang w:eastAsia="en-IN"/>
        </w:rPr>
        <w:t>log, theta2ax(</w:t>
      </w:r>
      <w:proofErr w:type="spellStart"/>
      <w:r w:rsidRPr="009B2495">
        <w:rPr>
          <w:rFonts w:ascii="Courier New" w:eastAsia="Times New Roman" w:hAnsi="Courier New" w:cs="Courier New"/>
          <w:sz w:val="20"/>
          <w:szCs w:val="20"/>
          <w:lang w:eastAsia="en-IN"/>
        </w:rPr>
        <w:t>thetanew</w:t>
      </w:r>
      <w:proofErr w:type="spellEnd"/>
      <w:r w:rsidRPr="009B2495">
        <w:rPr>
          <w:rFonts w:ascii="Courier New" w:eastAsia="Times New Roman" w:hAnsi="Courier New" w:cs="Courier New"/>
          <w:sz w:val="20"/>
          <w:szCs w:val="20"/>
          <w:lang w:eastAsia="en-IN"/>
        </w:rPr>
        <w:t>))</w:t>
      </w:r>
    </w:p>
    <w:p w14:paraId="422B4AF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11E6F77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AF4F23"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##Look at the steps taken</w:t>
      </w:r>
    </w:p>
    <w:p w14:paraId="347BEE8C"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log</w:t>
      </w:r>
    </w:p>
    <w:p w14:paraId="117B3BD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a        x</w:t>
      </w:r>
    </w:p>
    <w:p w14:paraId="3FB4604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[1,] 0.10000000 10.00000</w:t>
      </w:r>
    </w:p>
    <w:p w14:paraId="05DF741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[2,] 0.02667392 25.46647</w:t>
      </w:r>
    </w:p>
    <w:p w14:paraId="687480F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[3,] 0.04632177 25.43589</w:t>
      </w:r>
    </w:p>
    <w:p w14:paraId="5883BCC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[4,] 0.05270610 23.75416</w:t>
      </w:r>
    </w:p>
    <w:p w14:paraId="50EDD13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[5,] 0.05354318 23.66953</w:t>
      </w:r>
    </w:p>
    <w:p w14:paraId="4E81252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[6,] 0.05355207 23.66860</w:t>
      </w:r>
    </w:p>
    <w:p w14:paraId="4B7ACC5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[7,] 0.05355207 23.66860</w:t>
      </w:r>
    </w:p>
    <w:p w14:paraId="40FD0B07"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We show the moves of the algorithm in a 2D contour plot for \(r(</w:t>
      </w:r>
      <w:proofErr w:type="spellStart"/>
      <w:proofErr w:type="gramStart"/>
      <w:r w:rsidRPr="009B2495">
        <w:rPr>
          <w:rFonts w:ascii="Times New Roman" w:eastAsia="Times New Roman" w:hAnsi="Times New Roman" w:cs="Times New Roman"/>
          <w:sz w:val="20"/>
          <w:szCs w:val="20"/>
          <w:lang w:eastAsia="en-IN"/>
        </w:rPr>
        <w:t>a,x</w:t>
      </w:r>
      <w:proofErr w:type="spellEnd"/>
      <w:proofErr w:type="gramEnd"/>
      <w:r w:rsidRPr="009B2495">
        <w:rPr>
          <w:rFonts w:ascii="Times New Roman" w:eastAsia="Times New Roman" w:hAnsi="Times New Roman" w:cs="Times New Roman"/>
          <w:sz w:val="20"/>
          <w:szCs w:val="20"/>
          <w:lang w:eastAsia="en-IN"/>
        </w:rPr>
        <w:t>) = \sqrt{y_1(</w:t>
      </w:r>
      <w:proofErr w:type="spellStart"/>
      <w:r w:rsidRPr="009B2495">
        <w:rPr>
          <w:rFonts w:ascii="Times New Roman" w:eastAsia="Times New Roman" w:hAnsi="Times New Roman" w:cs="Times New Roman"/>
          <w:sz w:val="20"/>
          <w:szCs w:val="20"/>
          <w:lang w:eastAsia="en-IN"/>
        </w:rPr>
        <w:t>a,x</w:t>
      </w:r>
      <w:proofErr w:type="spellEnd"/>
      <w:r w:rsidRPr="009B2495">
        <w:rPr>
          <w:rFonts w:ascii="Times New Roman" w:eastAsia="Times New Roman" w:hAnsi="Times New Roman" w:cs="Times New Roman"/>
          <w:sz w:val="20"/>
          <w:szCs w:val="20"/>
          <w:lang w:eastAsia="en-IN"/>
        </w:rPr>
        <w:t>)^2 + y_2(</w:t>
      </w:r>
      <w:proofErr w:type="spellStart"/>
      <w:r w:rsidRPr="009B2495">
        <w:rPr>
          <w:rFonts w:ascii="Times New Roman" w:eastAsia="Times New Roman" w:hAnsi="Times New Roman" w:cs="Times New Roman"/>
          <w:sz w:val="20"/>
          <w:szCs w:val="20"/>
          <w:lang w:eastAsia="en-IN"/>
        </w:rPr>
        <w:t>a,x</w:t>
      </w:r>
      <w:proofErr w:type="spellEnd"/>
      <w:r w:rsidRPr="009B2495">
        <w:rPr>
          <w:rFonts w:ascii="Times New Roman" w:eastAsia="Times New Roman" w:hAnsi="Times New Roman" w:cs="Times New Roman"/>
          <w:sz w:val="20"/>
          <w:szCs w:val="20"/>
          <w:lang w:eastAsia="en-IN"/>
        </w:rPr>
        <w:t>)^2}\). The solution to the system has \(r(</w:t>
      </w:r>
      <w:proofErr w:type="spellStart"/>
      <w:proofErr w:type="gramStart"/>
      <w:r w:rsidRPr="009B2495">
        <w:rPr>
          <w:rFonts w:ascii="Times New Roman" w:eastAsia="Times New Roman" w:hAnsi="Times New Roman" w:cs="Times New Roman"/>
          <w:sz w:val="20"/>
          <w:szCs w:val="20"/>
          <w:lang w:eastAsia="en-IN"/>
        </w:rPr>
        <w:t>a,x</w:t>
      </w:r>
      <w:proofErr w:type="spellEnd"/>
      <w:proofErr w:type="gramEnd"/>
      <w:r w:rsidRPr="009B2495">
        <w:rPr>
          <w:rFonts w:ascii="Times New Roman" w:eastAsia="Times New Roman" w:hAnsi="Times New Roman" w:cs="Times New Roman"/>
          <w:sz w:val="20"/>
          <w:szCs w:val="20"/>
          <w:lang w:eastAsia="en-IN"/>
        </w:rPr>
        <w:t xml:space="preserve">)=0\). See the </w:t>
      </w:r>
      <w:hyperlink r:id="rId38" w:tgtFrame="_blank" w:history="1">
        <w:r w:rsidRPr="009B2495">
          <w:rPr>
            <w:rFonts w:ascii="Times New Roman" w:eastAsia="Times New Roman" w:hAnsi="Times New Roman" w:cs="Times New Roman"/>
            <w:color w:val="0000FF"/>
            <w:sz w:val="20"/>
            <w:szCs w:val="20"/>
            <w:u w:val="single"/>
            <w:lang w:eastAsia="en-IN"/>
          </w:rPr>
          <w:t>code</w:t>
        </w:r>
      </w:hyperlink>
      <w:r w:rsidRPr="009B2495">
        <w:rPr>
          <w:rFonts w:ascii="Times New Roman" w:eastAsia="Times New Roman" w:hAnsi="Times New Roman" w:cs="Times New Roman"/>
          <w:sz w:val="20"/>
          <w:szCs w:val="20"/>
          <w:lang w:eastAsia="en-IN"/>
        </w:rPr>
        <w:t xml:space="preserve"> on </w:t>
      </w:r>
      <w:proofErr w:type="spellStart"/>
      <w:r w:rsidRPr="009B2495">
        <w:rPr>
          <w:rFonts w:ascii="Times New Roman" w:eastAsia="Times New Roman" w:hAnsi="Times New Roman" w:cs="Times New Roman"/>
          <w:sz w:val="20"/>
          <w:szCs w:val="20"/>
          <w:lang w:eastAsia="en-IN"/>
        </w:rPr>
        <w:t>github</w:t>
      </w:r>
      <w:proofErr w:type="spellEnd"/>
      <w:r w:rsidRPr="009B2495">
        <w:rPr>
          <w:rFonts w:ascii="Times New Roman" w:eastAsia="Times New Roman" w:hAnsi="Times New Roman" w:cs="Times New Roman"/>
          <w:sz w:val="20"/>
          <w:szCs w:val="20"/>
          <w:lang w:eastAsia="en-IN"/>
        </w:rPr>
        <w:t xml:space="preserve"> for details.</w:t>
      </w:r>
    </w:p>
    <w:p w14:paraId="469CEFF2"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noProof/>
          <w:sz w:val="20"/>
          <w:szCs w:val="20"/>
          <w:lang w:eastAsia="en-IN"/>
        </w:rPr>
        <w:lastRenderedPageBreak/>
        <w:drawing>
          <wp:inline distT="0" distB="0" distL="0" distR="0" wp14:anchorId="75126F01" wp14:editId="5F3980C2">
            <wp:extent cx="4343400" cy="217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0DAE000B"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Literature</w:t>
      </w:r>
    </w:p>
    <w:p w14:paraId="67445367"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Chatterjee, N., and B. G. Nita. 2010. “The Hanging Cable Problem for Practical Applications.” </w:t>
      </w:r>
      <w:r w:rsidRPr="009B2495">
        <w:rPr>
          <w:rFonts w:ascii="Times New Roman" w:eastAsia="Times New Roman" w:hAnsi="Times New Roman" w:cs="Times New Roman"/>
          <w:i/>
          <w:iCs/>
          <w:sz w:val="20"/>
          <w:szCs w:val="20"/>
          <w:lang w:eastAsia="en-IN"/>
        </w:rPr>
        <w:t>Atlantic Electronic Journal of Mathematics</w:t>
      </w:r>
      <w:r w:rsidRPr="009B2495">
        <w:rPr>
          <w:rFonts w:ascii="Times New Roman" w:eastAsia="Times New Roman" w:hAnsi="Times New Roman" w:cs="Times New Roman"/>
          <w:sz w:val="20"/>
          <w:szCs w:val="20"/>
          <w:lang w:eastAsia="en-IN"/>
        </w:rPr>
        <w:t xml:space="preserve"> 4 (1): 70–77. </w:t>
      </w:r>
      <w:hyperlink r:id="rId40" w:tgtFrame="_blank" w:history="1">
        <w:r w:rsidRPr="009B2495">
          <w:rPr>
            <w:rFonts w:ascii="Times New Roman" w:eastAsia="Times New Roman" w:hAnsi="Times New Roman" w:cs="Times New Roman"/>
            <w:color w:val="0000FF"/>
            <w:sz w:val="20"/>
            <w:szCs w:val="20"/>
            <w:u w:val="single"/>
            <w:lang w:eastAsia="en-IN"/>
          </w:rPr>
          <w:t>http://euclid.trentu.ca/aejm/V4N1/Chatterjee.V4N1.pdf</w:t>
        </w:r>
      </w:hyperlink>
      <w:r w:rsidRPr="009B2495">
        <w:rPr>
          <w:rFonts w:ascii="Times New Roman" w:eastAsia="Times New Roman" w:hAnsi="Times New Roman" w:cs="Times New Roman"/>
          <w:sz w:val="20"/>
          <w:szCs w:val="20"/>
          <w:lang w:eastAsia="en-IN"/>
        </w:rPr>
        <w:t>.</w:t>
      </w:r>
    </w:p>
    <w:p w14:paraId="4340731B"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B2495">
        <w:rPr>
          <w:rFonts w:ascii="Times New Roman" w:eastAsia="Times New Roman" w:hAnsi="Times New Roman" w:cs="Times New Roman"/>
          <w:sz w:val="20"/>
          <w:szCs w:val="20"/>
          <w:lang w:eastAsia="en-IN"/>
        </w:rPr>
        <w:t>Nocedal</w:t>
      </w:r>
      <w:proofErr w:type="spellEnd"/>
      <w:r w:rsidRPr="009B2495">
        <w:rPr>
          <w:rFonts w:ascii="Times New Roman" w:eastAsia="Times New Roman" w:hAnsi="Times New Roman" w:cs="Times New Roman"/>
          <w:sz w:val="20"/>
          <w:szCs w:val="20"/>
          <w:lang w:eastAsia="en-IN"/>
        </w:rPr>
        <w:t xml:space="preserve">, J., and S. J. Wright. 2006. </w:t>
      </w:r>
      <w:r w:rsidRPr="009B2495">
        <w:rPr>
          <w:rFonts w:ascii="Times New Roman" w:eastAsia="Times New Roman" w:hAnsi="Times New Roman" w:cs="Times New Roman"/>
          <w:i/>
          <w:iCs/>
          <w:sz w:val="20"/>
          <w:szCs w:val="20"/>
          <w:lang w:eastAsia="en-IN"/>
        </w:rPr>
        <w:t>Numerical Optimization</w:t>
      </w:r>
      <w:r w:rsidRPr="009B2495">
        <w:rPr>
          <w:rFonts w:ascii="Times New Roman" w:eastAsia="Times New Roman" w:hAnsi="Times New Roman" w:cs="Times New Roman"/>
          <w:sz w:val="20"/>
          <w:szCs w:val="20"/>
          <w:lang w:eastAsia="en-IN"/>
        </w:rPr>
        <w:t>. 2nd ed. Springer-Verlag.</w:t>
      </w:r>
    </w:p>
    <w:p w14:paraId="1A8CA0BD"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Spiegel, M. R. 1968. </w:t>
      </w:r>
      <w:r w:rsidRPr="009B2495">
        <w:rPr>
          <w:rFonts w:ascii="Times New Roman" w:eastAsia="Times New Roman" w:hAnsi="Times New Roman" w:cs="Times New Roman"/>
          <w:i/>
          <w:iCs/>
          <w:sz w:val="20"/>
          <w:szCs w:val="20"/>
          <w:lang w:eastAsia="en-IN"/>
        </w:rPr>
        <w:t>Mathematical Handbook of Formulas and Tables</w:t>
      </w:r>
      <w:r w:rsidRPr="009B2495">
        <w:rPr>
          <w:rFonts w:ascii="Times New Roman" w:eastAsia="Times New Roman" w:hAnsi="Times New Roman" w:cs="Times New Roman"/>
          <w:sz w:val="20"/>
          <w:szCs w:val="20"/>
          <w:lang w:eastAsia="en-IN"/>
        </w:rPr>
        <w:t xml:space="preserve">. Schaum’s Outline Series. McGraw-Hill Book Company. </w:t>
      </w:r>
      <w:hyperlink r:id="rId41" w:tgtFrame="_blank" w:history="1">
        <w:r w:rsidRPr="009B2495">
          <w:rPr>
            <w:rFonts w:ascii="Times New Roman" w:eastAsia="Times New Roman" w:hAnsi="Times New Roman" w:cs="Times New Roman"/>
            <w:color w:val="0000FF"/>
            <w:sz w:val="20"/>
            <w:szCs w:val="20"/>
            <w:u w:val="single"/>
            <w:lang w:eastAsia="en-IN"/>
          </w:rPr>
          <w:t>https://ia800703.us.archive.org/23/items/MathematicalHandbookOfFormulasAndTables/Spiegel-MathematicalHandbook_text.pdf</w:t>
        </w:r>
      </w:hyperlink>
      <w:r w:rsidRPr="009B2495">
        <w:rPr>
          <w:rFonts w:ascii="Times New Roman" w:eastAsia="Times New Roman" w:hAnsi="Times New Roman" w:cs="Times New Roman"/>
          <w:sz w:val="20"/>
          <w:szCs w:val="20"/>
          <w:lang w:eastAsia="en-IN"/>
        </w:rPr>
        <w:t>.</w:t>
      </w:r>
    </w:p>
    <w:p w14:paraId="1FFF228B" w14:textId="77777777" w:rsidR="009B2495" w:rsidRPr="009B2495" w:rsidRDefault="009B2495" w:rsidP="009B2495">
      <w:pPr>
        <w:spacing w:after="0"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pict w14:anchorId="0D5FA357">
          <v:rect id="_x0000_i1025" style="width:0;height:1.5pt" o:hralign="center" o:hrstd="t" o:hr="t" fillcolor="#a0a0a0" stroked="f"/>
        </w:pict>
      </w:r>
    </w:p>
    <w:p w14:paraId="19DCE499" w14:textId="77777777" w:rsidR="009B2495" w:rsidRPr="009B2495" w:rsidRDefault="009B2495" w:rsidP="009B249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As of 2018-07-23.</w:t>
      </w:r>
      <w:r w:rsidRPr="009B2495">
        <w:rPr>
          <w:rFonts w:ascii="Times New Roman" w:eastAsia="Times New Roman" w:hAnsi="Times New Roman" w:cs="Times New Roman"/>
          <w:noProof/>
          <w:color w:val="0000FF"/>
          <w:sz w:val="20"/>
          <w:szCs w:val="20"/>
          <w:lang w:eastAsia="en-IN"/>
        </w:rPr>
        <w:drawing>
          <wp:inline distT="0" distB="0" distL="0" distR="0" wp14:anchorId="3C0D7502" wp14:editId="6B4EA218">
            <wp:extent cx="685800" cy="685800"/>
            <wp:effectExtent l="0" t="0" r="0" b="0"/>
            <wp:docPr id="19" name="Picture 19" descr="↩">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A3A7A9A" w14:textId="77777777" w:rsidR="009B2495" w:rsidRPr="009B2495" w:rsidRDefault="009B2495" w:rsidP="009B249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A manual investigation using the "Map | Map Object" Filter in Gimp showed that the angle of tilting around the y-axis is about 20 degrees.</w:t>
      </w:r>
      <w:r w:rsidRPr="009B2495">
        <w:rPr>
          <w:rFonts w:ascii="Times New Roman" w:eastAsia="Times New Roman" w:hAnsi="Times New Roman" w:cs="Times New Roman"/>
          <w:noProof/>
          <w:color w:val="0000FF"/>
          <w:sz w:val="20"/>
          <w:szCs w:val="20"/>
          <w:lang w:eastAsia="en-IN"/>
        </w:rPr>
        <w:drawing>
          <wp:inline distT="0" distB="0" distL="0" distR="0" wp14:anchorId="42AD60CA" wp14:editId="1066F8C8">
            <wp:extent cx="685800" cy="685800"/>
            <wp:effectExtent l="0" t="0" r="0" b="0"/>
            <wp:docPr id="20" name="Picture 20" descr="↩">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a:hlinkClick r:id="rId44"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EB66992"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C0919"/>
    <w:multiLevelType w:val="multilevel"/>
    <w:tmpl w:val="83AA80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FE74C6C"/>
    <w:multiLevelType w:val="multilevel"/>
    <w:tmpl w:val="46C69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5381A"/>
    <w:multiLevelType w:val="multilevel"/>
    <w:tmpl w:val="1C0A1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95"/>
    <w:rsid w:val="001F544F"/>
    <w:rsid w:val="009B2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7158"/>
  <w15:chartTrackingRefBased/>
  <w15:docId w15:val="{AF414D85-426D-4372-AC03-F67CD9ED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063959">
      <w:bodyDiv w:val="1"/>
      <w:marLeft w:val="0"/>
      <w:marRight w:val="0"/>
      <w:marTop w:val="0"/>
      <w:marBottom w:val="0"/>
      <w:divBdr>
        <w:top w:val="none" w:sz="0" w:space="0" w:color="auto"/>
        <w:left w:val="none" w:sz="0" w:space="0" w:color="auto"/>
        <w:bottom w:val="none" w:sz="0" w:space="0" w:color="auto"/>
        <w:right w:val="none" w:sz="0" w:space="0" w:color="auto"/>
      </w:divBdr>
      <w:divsChild>
        <w:div w:id="1973779589">
          <w:marLeft w:val="0"/>
          <w:marRight w:val="0"/>
          <w:marTop w:val="0"/>
          <w:marBottom w:val="0"/>
          <w:divBdr>
            <w:top w:val="none" w:sz="0" w:space="0" w:color="auto"/>
            <w:left w:val="none" w:sz="0" w:space="0" w:color="auto"/>
            <w:bottom w:val="none" w:sz="0" w:space="0" w:color="auto"/>
            <w:right w:val="none" w:sz="0" w:space="0" w:color="auto"/>
          </w:divBdr>
        </w:div>
        <w:div w:id="976958210">
          <w:marLeft w:val="0"/>
          <w:marRight w:val="0"/>
          <w:marTop w:val="0"/>
          <w:marBottom w:val="0"/>
          <w:divBdr>
            <w:top w:val="none" w:sz="0" w:space="0" w:color="auto"/>
            <w:left w:val="none" w:sz="0" w:space="0" w:color="auto"/>
            <w:bottom w:val="none" w:sz="0" w:space="0" w:color="auto"/>
            <w:right w:val="none" w:sz="0" w:space="0" w:color="auto"/>
          </w:divBdr>
        </w:div>
        <w:div w:id="1570311266">
          <w:marLeft w:val="0"/>
          <w:marRight w:val="0"/>
          <w:marTop w:val="0"/>
          <w:marBottom w:val="0"/>
          <w:divBdr>
            <w:top w:val="none" w:sz="0" w:space="0" w:color="auto"/>
            <w:left w:val="none" w:sz="0" w:space="0" w:color="auto"/>
            <w:bottom w:val="none" w:sz="0" w:space="0" w:color="auto"/>
            <w:right w:val="none" w:sz="0" w:space="0" w:color="auto"/>
          </w:divBdr>
        </w:div>
        <w:div w:id="180048463">
          <w:marLeft w:val="0"/>
          <w:marRight w:val="0"/>
          <w:marTop w:val="0"/>
          <w:marBottom w:val="0"/>
          <w:divBdr>
            <w:top w:val="none" w:sz="0" w:space="0" w:color="auto"/>
            <w:left w:val="none" w:sz="0" w:space="0" w:color="auto"/>
            <w:bottom w:val="none" w:sz="0" w:space="0" w:color="auto"/>
            <w:right w:val="none" w:sz="0" w:space="0" w:color="auto"/>
          </w:divBdr>
        </w:div>
        <w:div w:id="1300303534">
          <w:marLeft w:val="0"/>
          <w:marRight w:val="0"/>
          <w:marTop w:val="0"/>
          <w:marBottom w:val="0"/>
          <w:divBdr>
            <w:top w:val="none" w:sz="0" w:space="0" w:color="auto"/>
            <w:left w:val="none" w:sz="0" w:space="0" w:color="auto"/>
            <w:bottom w:val="none" w:sz="0" w:space="0" w:color="auto"/>
            <w:right w:val="none" w:sz="0" w:space="0" w:color="auto"/>
          </w:divBdr>
        </w:div>
        <w:div w:id="591821958">
          <w:marLeft w:val="0"/>
          <w:marRight w:val="0"/>
          <w:marTop w:val="0"/>
          <w:marBottom w:val="0"/>
          <w:divBdr>
            <w:top w:val="none" w:sz="0" w:space="0" w:color="auto"/>
            <w:left w:val="none" w:sz="0" w:space="0" w:color="auto"/>
            <w:bottom w:val="none" w:sz="0" w:space="0" w:color="auto"/>
            <w:right w:val="none" w:sz="0" w:space="0" w:color="auto"/>
          </w:divBdr>
        </w:div>
        <w:div w:id="707682707">
          <w:marLeft w:val="0"/>
          <w:marRight w:val="0"/>
          <w:marTop w:val="0"/>
          <w:marBottom w:val="0"/>
          <w:divBdr>
            <w:top w:val="none" w:sz="0" w:space="0" w:color="auto"/>
            <w:left w:val="none" w:sz="0" w:space="0" w:color="auto"/>
            <w:bottom w:val="none" w:sz="0" w:space="0" w:color="auto"/>
            <w:right w:val="none" w:sz="0" w:space="0" w:color="auto"/>
          </w:divBdr>
          <w:divsChild>
            <w:div w:id="1157653849">
              <w:marLeft w:val="0"/>
              <w:marRight w:val="0"/>
              <w:marTop w:val="0"/>
              <w:marBottom w:val="0"/>
              <w:divBdr>
                <w:top w:val="none" w:sz="0" w:space="0" w:color="auto"/>
                <w:left w:val="none" w:sz="0" w:space="0" w:color="auto"/>
                <w:bottom w:val="none" w:sz="0" w:space="0" w:color="auto"/>
                <w:right w:val="none" w:sz="0" w:space="0" w:color="auto"/>
              </w:divBdr>
            </w:div>
            <w:div w:id="977806047">
              <w:marLeft w:val="0"/>
              <w:marRight w:val="0"/>
              <w:marTop w:val="0"/>
              <w:marBottom w:val="0"/>
              <w:divBdr>
                <w:top w:val="none" w:sz="0" w:space="0" w:color="auto"/>
                <w:left w:val="none" w:sz="0" w:space="0" w:color="auto"/>
                <w:bottom w:val="none" w:sz="0" w:space="0" w:color="auto"/>
                <w:right w:val="none" w:sz="0" w:space="0" w:color="auto"/>
              </w:divBdr>
            </w:div>
            <w:div w:id="1697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Parabola" TargetMode="External"/><Relationship Id="rId26" Type="http://schemas.openxmlformats.org/officeDocument/2006/relationships/hyperlink" Target="https://creativecommons.org/licenses/by/4.0/deed.en" TargetMode="External"/><Relationship Id="rId39" Type="http://schemas.openxmlformats.org/officeDocument/2006/relationships/image" Target="media/image6.png"/><Relationship Id="rId21" Type="http://schemas.openxmlformats.org/officeDocument/2006/relationships/hyperlink" Target="https://en.wikipedia.org/wiki/Arc_length" TargetMode="External"/><Relationship Id="rId34" Type="http://schemas.openxmlformats.org/officeDocument/2006/relationships/hyperlink" Target="https://www.math.su.se/english/education/phd-studies/admission-and-vacant-positions" TargetMode="External"/><Relationship Id="rId42" Type="http://schemas.openxmlformats.org/officeDocument/2006/relationships/hyperlink" Target="http://staff.math.su.se/hoehle/blog/2018/07/23/cable.html#fnref1"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Catenary" TargetMode="External"/><Relationship Id="rId29" Type="http://schemas.openxmlformats.org/officeDocument/2006/relationships/hyperlink" Target="https://raw.githubusercontent.com/hoehleatsu/hoehleatsu.github.io/master/_source/2018-07-23-cable.Rmd" TargetMode="External"/><Relationship Id="rId1" Type="http://schemas.openxmlformats.org/officeDocument/2006/relationships/numbering" Target="numbering.xml"/><Relationship Id="rId6" Type="http://schemas.openxmlformats.org/officeDocument/2006/relationships/hyperlink" Target="http://creativecommons.org/licenses/by-sa/4.0/" TargetMode="External"/><Relationship Id="rId11" Type="http://schemas.openxmlformats.org/officeDocument/2006/relationships/hyperlink" Target="https://youtu.be/l_ffdarcJiQ" TargetMode="External"/><Relationship Id="rId24" Type="http://schemas.openxmlformats.org/officeDocument/2006/relationships/image" Target="media/image4.png"/><Relationship Id="rId32" Type="http://schemas.openxmlformats.org/officeDocument/2006/relationships/hyperlink" Target="https://en.wikipedia.org/wiki/Perspective_control" TargetMode="External"/><Relationship Id="rId37" Type="http://schemas.openxmlformats.org/officeDocument/2006/relationships/hyperlink" Target="https://en.wikipedia.org/wiki/Jacobian_matrix_and_determinant" TargetMode="External"/><Relationship Id="rId40" Type="http://schemas.openxmlformats.org/officeDocument/2006/relationships/hyperlink" Target="http://euclid.trentu.ca/aejm/V4N1/Chatterjee.V4N1.pdf"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mindyourdecisions.com/blog/2018/07/12/can-you-solve-amazons-hanging-cable-interview-question/" TargetMode="External"/><Relationship Id="rId23" Type="http://schemas.openxmlformats.org/officeDocument/2006/relationships/hyperlink" Target="https://cran.r-project.org/web/packages/nleqslv/index.html" TargetMode="External"/><Relationship Id="rId28" Type="http://schemas.openxmlformats.org/officeDocument/2006/relationships/hyperlink" Target="https://ggplot2.tidyverse.org/reference/annotation_raster.html" TargetMode="External"/><Relationship Id="rId36" Type="http://schemas.openxmlformats.org/officeDocument/2006/relationships/hyperlink" Target="https://cran.r-project.org/web/packages/Deriv/index.html" TargetMode="External"/><Relationship Id="rId10" Type="http://schemas.openxmlformats.org/officeDocument/2006/relationships/hyperlink" Target="https://mindyourdecisions.com/blog/2018/07/12/can-you-solve-amazons-hanging-cable-interview-question/" TargetMode="External"/><Relationship Id="rId19" Type="http://schemas.openxmlformats.org/officeDocument/2006/relationships/hyperlink" Target="https://en.wikipedia.org/wiki/Suspension_bridge" TargetMode="External"/><Relationship Id="rId31" Type="http://schemas.openxmlformats.org/officeDocument/2006/relationships/hyperlink" Target="https://en.wikipedia.org/wiki/Image_rectification" TargetMode="External"/><Relationship Id="rId44" Type="http://schemas.openxmlformats.org/officeDocument/2006/relationships/hyperlink" Target="http://staff.math.su.se/hoehle/blog/2018/07/23/cable.html#fnref2" TargetMode="External"/><Relationship Id="rId4" Type="http://schemas.openxmlformats.org/officeDocument/2006/relationships/webSettings" Target="webSettings.xml"/><Relationship Id="rId9" Type="http://schemas.openxmlformats.org/officeDocument/2006/relationships/hyperlink" Target="https://www.gnu.org/licenses/gpl-3.0.html" TargetMode="External"/><Relationship Id="rId14" Type="http://schemas.openxmlformats.org/officeDocument/2006/relationships/hyperlink" Target="https://mindyourdecisions.com/blog/2018/07/12/can-you-solve-amazons-hanging-cable-interview-question/" TargetMode="External"/><Relationship Id="rId22" Type="http://schemas.openxmlformats.org/officeDocument/2006/relationships/hyperlink" Target="http://www.math.drexel.edu/~tolya/arc_length_x%5E2.pdf" TargetMode="External"/><Relationship Id="rId27" Type="http://schemas.openxmlformats.org/officeDocument/2006/relationships/hyperlink" Target="https://dahtah.github.io/imager/imager.html" TargetMode="External"/><Relationship Id="rId30" Type="http://schemas.openxmlformats.org/officeDocument/2006/relationships/hyperlink" Target="http://staff.math.su.se/hoehle/blog/2018/07/23/cable.html" TargetMode="External"/><Relationship Id="rId35" Type="http://schemas.openxmlformats.org/officeDocument/2006/relationships/image" Target="media/image5.png"/><Relationship Id="rId43" Type="http://schemas.openxmlformats.org/officeDocument/2006/relationships/image" Target="media/image7.png"/><Relationship Id="rId8" Type="http://schemas.openxmlformats.org/officeDocument/2006/relationships/hyperlink" Target="http://creativecommons.org/licenses/by-sa/4.0/" TargetMode="External"/><Relationship Id="rId3" Type="http://schemas.openxmlformats.org/officeDocument/2006/relationships/settings" Target="settings.xml"/><Relationship Id="rId12" Type="http://schemas.openxmlformats.org/officeDocument/2006/relationships/hyperlink" Target="http://staff.math.su.se/hoehle/blog/2018/07/23/cable.html" TargetMode="External"/><Relationship Id="rId17" Type="http://schemas.openxmlformats.org/officeDocument/2006/relationships/hyperlink" Target="https://www.youtube.com/watch?v=npt6IkyL_f4&amp;pbjreload=10" TargetMode="External"/><Relationship Id="rId25" Type="http://schemas.openxmlformats.org/officeDocument/2006/relationships/hyperlink" Target="https://commons.wikimedia.org/wiki/File:Golden_Gate_Bridge_Dec_15_2015_by_D_Ramey_Logan.jpg" TargetMode="External"/><Relationship Id="rId33" Type="http://schemas.openxmlformats.org/officeDocument/2006/relationships/hyperlink" Target="https://en.wikipedia.org/wiki/Photogrammetry" TargetMode="External"/><Relationship Id="rId38" Type="http://schemas.openxmlformats.org/officeDocument/2006/relationships/hyperlink" Target="http://staff.math.su.se/hoehle/blog/2018/07/23/cable.html" TargetMode="External"/><Relationship Id="rId46" Type="http://schemas.openxmlformats.org/officeDocument/2006/relationships/theme" Target="theme/theme1.xml"/><Relationship Id="rId20" Type="http://schemas.openxmlformats.org/officeDocument/2006/relationships/hyperlink" Target="https://en.wikipedia.org/wiki/Golden_Gate_Bridge" TargetMode="External"/><Relationship Id="rId41" Type="http://schemas.openxmlformats.org/officeDocument/2006/relationships/hyperlink" Target="https://ia800703.us.archive.org/23/items/MathematicalHandbookOfFormulasAndTables/Spiegel-MathematicalHandbook_tex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2196</Words>
  <Characters>12518</Characters>
  <Application>Microsoft Office Word</Application>
  <DocSecurity>0</DocSecurity>
  <Lines>104</Lines>
  <Paragraphs>29</Paragraphs>
  <ScaleCrop>false</ScaleCrop>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2021-12-17T06:29:00Z</dcterms:created>
  <dcterms:modified xsi:type="dcterms:W3CDTF">2021-12-17T06:29:00Z</dcterms:modified>
</cp:coreProperties>
</file>