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44C7B" w14:textId="77777777" w:rsidR="000302AC" w:rsidRDefault="00E32FB3" w:rsidP="000302AC">
      <w:pPr>
        <w:pStyle w:val="Default"/>
        <w:framePr w:w="17620" w:wrap="auto" w:vAnchor="page" w:hAnchor="page" w:x="1" w:y="265"/>
        <w:jc w:val="both"/>
      </w:pPr>
      <w:r>
        <w:rPr>
          <w:rFonts w:ascii="Verdana" w:hAnsi="Verdana"/>
          <w:noProof/>
          <w:lang w:eastAsia="en-GB"/>
        </w:rPr>
        <w:t xml:space="preserve">     </w:t>
      </w:r>
      <w:r w:rsidR="001D297C" w:rsidRPr="007F2F5E">
        <w:rPr>
          <w:rFonts w:ascii="Verdana" w:hAnsi="Verdana"/>
          <w:noProof/>
          <w:lang w:val="en-US"/>
        </w:rPr>
        <w:drawing>
          <wp:inline distT="0" distB="0" distL="0" distR="0" wp14:anchorId="3754127B" wp14:editId="2F55C676">
            <wp:extent cx="7048500" cy="953077"/>
            <wp:effectExtent l="0" t="0" r="0" b="0"/>
            <wp:docPr id="1" name="Picture 1" descr="https://www.eventsforce.net/ROYALHOLLOWAY/media/uploaded/EVROYALHOLLOWAY/event_24/dicty%20banne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ventsforce.net/ROYALHOLLOWAY/media/uploaded/EVROYALHOLLOWAY/event_24/dicty%20banner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8739" cy="959870"/>
                    </a:xfrm>
                    <a:prstGeom prst="rect">
                      <a:avLst/>
                    </a:prstGeom>
                    <a:noFill/>
                    <a:ln>
                      <a:noFill/>
                    </a:ln>
                  </pic:spPr>
                </pic:pic>
              </a:graphicData>
            </a:graphic>
          </wp:inline>
        </w:drawing>
      </w:r>
    </w:p>
    <w:p w14:paraId="3BA6EE1D" w14:textId="77777777" w:rsidR="001D297C" w:rsidRDefault="001D297C" w:rsidP="009F1505">
      <w:pPr>
        <w:rPr>
          <w:rStyle w:val="Strong"/>
          <w:rFonts w:asciiTheme="minorHAnsi" w:eastAsia="Times New Roman" w:hAnsiTheme="minorHAnsi"/>
          <w:color w:val="808080" w:themeColor="background1" w:themeShade="80"/>
          <w:sz w:val="28"/>
          <w:szCs w:val="28"/>
        </w:rPr>
      </w:pPr>
    </w:p>
    <w:p w14:paraId="0E09A9CD" w14:textId="77777777" w:rsidR="000302AC" w:rsidRDefault="00AD7EE4" w:rsidP="009F1505">
      <w:pPr>
        <w:rPr>
          <w:rStyle w:val="Strong"/>
          <w:rFonts w:asciiTheme="minorHAnsi" w:eastAsia="Times New Roman" w:hAnsiTheme="minorHAnsi"/>
          <w:color w:val="808080" w:themeColor="background1" w:themeShade="80"/>
          <w:sz w:val="28"/>
          <w:szCs w:val="28"/>
        </w:rPr>
      </w:pPr>
      <w:r w:rsidRPr="000302AC">
        <w:rPr>
          <w:rStyle w:val="Strong"/>
          <w:rFonts w:asciiTheme="minorHAnsi" w:eastAsia="Times New Roman" w:hAnsiTheme="minorHAnsi"/>
          <w:color w:val="808080" w:themeColor="background1" w:themeShade="80"/>
          <w:sz w:val="28"/>
          <w:szCs w:val="28"/>
        </w:rPr>
        <w:t>Delegate In</w:t>
      </w:r>
      <w:r w:rsidR="000302AC">
        <w:rPr>
          <w:rStyle w:val="Strong"/>
          <w:rFonts w:asciiTheme="minorHAnsi" w:eastAsia="Times New Roman" w:hAnsiTheme="minorHAnsi"/>
          <w:color w:val="808080" w:themeColor="background1" w:themeShade="80"/>
          <w:sz w:val="28"/>
          <w:szCs w:val="28"/>
        </w:rPr>
        <w:t xml:space="preserve">formation and </w:t>
      </w:r>
      <w:r w:rsidR="009F231E" w:rsidRPr="000302AC">
        <w:rPr>
          <w:rStyle w:val="Strong"/>
          <w:rFonts w:asciiTheme="minorHAnsi" w:eastAsia="Times New Roman" w:hAnsiTheme="minorHAnsi"/>
          <w:color w:val="808080" w:themeColor="background1" w:themeShade="80"/>
          <w:sz w:val="28"/>
          <w:szCs w:val="28"/>
        </w:rPr>
        <w:t>Arrival Instruction</w:t>
      </w:r>
      <w:r w:rsidRPr="000302AC">
        <w:rPr>
          <w:rStyle w:val="Strong"/>
          <w:rFonts w:asciiTheme="minorHAnsi" w:eastAsia="Times New Roman" w:hAnsiTheme="minorHAnsi"/>
          <w:color w:val="808080" w:themeColor="background1" w:themeShade="80"/>
          <w:sz w:val="28"/>
          <w:szCs w:val="28"/>
        </w:rPr>
        <w:t>s</w:t>
      </w:r>
      <w:r w:rsidR="009F231E" w:rsidRPr="000302AC">
        <w:rPr>
          <w:rStyle w:val="Strong"/>
          <w:rFonts w:asciiTheme="minorHAnsi" w:eastAsia="Times New Roman" w:hAnsiTheme="minorHAnsi"/>
          <w:color w:val="808080" w:themeColor="background1" w:themeShade="80"/>
          <w:sz w:val="28"/>
          <w:szCs w:val="28"/>
        </w:rPr>
        <w:t xml:space="preserve"> </w:t>
      </w:r>
    </w:p>
    <w:p w14:paraId="23C3DA17" w14:textId="77777777" w:rsidR="00AF0D1B" w:rsidRDefault="00AD7EE4" w:rsidP="00256791">
      <w:pPr>
        <w:rPr>
          <w:rFonts w:asciiTheme="minorHAnsi" w:eastAsia="Times New Roman" w:hAnsiTheme="minorHAnsi" w:cs="Tahoma"/>
          <w:sz w:val="20"/>
          <w:szCs w:val="20"/>
        </w:rPr>
      </w:pPr>
      <w:r w:rsidRPr="00AD7EE4">
        <w:rPr>
          <w:rStyle w:val="Strong"/>
          <w:rFonts w:asciiTheme="minorHAnsi" w:eastAsia="Times New Roman" w:hAnsiTheme="minorHAnsi"/>
          <w:b w:val="0"/>
          <w:color w:val="1F497D" w:themeColor="dark2"/>
        </w:rPr>
        <w:t xml:space="preserve"> </w:t>
      </w:r>
    </w:p>
    <w:p w14:paraId="2B927C2C" w14:textId="77777777" w:rsidR="00256791" w:rsidRPr="00256791" w:rsidRDefault="00256791" w:rsidP="00256791">
      <w:pPr>
        <w:rPr>
          <w:rFonts w:asciiTheme="minorHAnsi" w:eastAsia="Times New Roman" w:hAnsiTheme="minorHAnsi" w:cs="Tahoma"/>
          <w:sz w:val="22"/>
          <w:szCs w:val="22"/>
        </w:rPr>
      </w:pPr>
      <w:r w:rsidRPr="00256791">
        <w:rPr>
          <w:rFonts w:asciiTheme="minorHAnsi" w:eastAsia="Times New Roman" w:hAnsiTheme="minorHAnsi" w:cs="Tahoma"/>
          <w:sz w:val="22"/>
          <w:szCs w:val="22"/>
        </w:rPr>
        <w:t xml:space="preserve">Below are details to help </w:t>
      </w:r>
      <w:r w:rsidR="005D50D2" w:rsidRPr="00B34828">
        <w:rPr>
          <w:rFonts w:asciiTheme="minorHAnsi" w:eastAsia="Times New Roman" w:hAnsiTheme="minorHAnsi" w:cs="Tahoma"/>
          <w:sz w:val="22"/>
          <w:szCs w:val="22"/>
        </w:rPr>
        <w:t xml:space="preserve">you </w:t>
      </w:r>
      <w:r w:rsidRPr="00256791">
        <w:rPr>
          <w:rFonts w:asciiTheme="minorHAnsi" w:eastAsia="Times New Roman" w:hAnsiTheme="minorHAnsi" w:cs="Tahoma"/>
          <w:sz w:val="22"/>
          <w:szCs w:val="22"/>
        </w:rPr>
        <w:t xml:space="preserve">with travel to the </w:t>
      </w:r>
      <w:r w:rsidR="000302AC">
        <w:rPr>
          <w:rFonts w:asciiTheme="minorHAnsi" w:eastAsia="Times New Roman" w:hAnsiTheme="minorHAnsi" w:cs="Tahoma"/>
          <w:sz w:val="22"/>
          <w:szCs w:val="22"/>
        </w:rPr>
        <w:t xml:space="preserve">Royal Holloway </w:t>
      </w:r>
      <w:r w:rsidRPr="00256791">
        <w:rPr>
          <w:rFonts w:asciiTheme="minorHAnsi" w:eastAsia="Times New Roman" w:hAnsiTheme="minorHAnsi" w:cs="Tahoma"/>
          <w:sz w:val="22"/>
          <w:szCs w:val="22"/>
        </w:rPr>
        <w:t xml:space="preserve">campus, find your accommodation and register for the conference.  Linked is the campus guide to help find your way </w:t>
      </w:r>
      <w:r w:rsidR="000302AC">
        <w:rPr>
          <w:rFonts w:asciiTheme="minorHAnsi" w:eastAsia="Times New Roman" w:hAnsiTheme="minorHAnsi" w:cs="Tahoma"/>
          <w:sz w:val="22"/>
          <w:szCs w:val="22"/>
        </w:rPr>
        <w:t xml:space="preserve">around </w:t>
      </w:r>
      <w:r w:rsidRPr="00256791">
        <w:rPr>
          <w:rFonts w:asciiTheme="minorHAnsi" w:eastAsia="Times New Roman" w:hAnsiTheme="minorHAnsi" w:cs="Tahoma"/>
          <w:sz w:val="22"/>
          <w:szCs w:val="22"/>
        </w:rPr>
        <w:t>once on campus. </w:t>
      </w:r>
    </w:p>
    <w:p w14:paraId="2DB27954" w14:textId="77777777" w:rsidR="000302AC" w:rsidRDefault="000302AC" w:rsidP="00256791">
      <w:pPr>
        <w:rPr>
          <w:rFonts w:asciiTheme="minorHAnsi" w:eastAsia="Times New Roman" w:hAnsiTheme="minorHAnsi" w:cs="Tahoma"/>
          <w:sz w:val="22"/>
          <w:szCs w:val="22"/>
        </w:rPr>
      </w:pPr>
      <w:r>
        <w:rPr>
          <w:rFonts w:asciiTheme="minorHAnsi" w:eastAsia="Times New Roman" w:hAnsiTheme="minorHAnsi" w:cs="Tahoma"/>
          <w:sz w:val="22"/>
          <w:szCs w:val="22"/>
        </w:rPr>
        <w:t>Delegate information and t</w:t>
      </w:r>
      <w:r w:rsidR="00256791" w:rsidRPr="00256791">
        <w:rPr>
          <w:rFonts w:asciiTheme="minorHAnsi" w:eastAsia="Times New Roman" w:hAnsiTheme="minorHAnsi" w:cs="Tahoma"/>
          <w:sz w:val="22"/>
          <w:szCs w:val="22"/>
        </w:rPr>
        <w:t>ravel directions can be found through</w:t>
      </w:r>
      <w:r>
        <w:rPr>
          <w:rFonts w:asciiTheme="minorHAnsi" w:eastAsia="Times New Roman" w:hAnsiTheme="minorHAnsi" w:cs="Tahoma"/>
          <w:sz w:val="22"/>
          <w:szCs w:val="22"/>
        </w:rPr>
        <w:t>:</w:t>
      </w:r>
    </w:p>
    <w:p w14:paraId="32E56116" w14:textId="77777777" w:rsidR="0057580A" w:rsidRPr="00B34828" w:rsidRDefault="007F53A6" w:rsidP="00256791">
      <w:pPr>
        <w:rPr>
          <w:rFonts w:asciiTheme="minorHAnsi" w:eastAsia="Times New Roman" w:hAnsiTheme="minorHAnsi" w:cs="Tahoma"/>
          <w:sz w:val="22"/>
          <w:szCs w:val="22"/>
        </w:rPr>
      </w:pPr>
      <w:hyperlink r:id="rId10" w:history="1">
        <w:r w:rsidR="0057580A" w:rsidRPr="00B34828">
          <w:rPr>
            <w:rStyle w:val="Hyperlink"/>
            <w:rFonts w:asciiTheme="minorHAnsi" w:eastAsia="Times New Roman" w:hAnsiTheme="minorHAnsi" w:cs="Tahoma"/>
            <w:sz w:val="22"/>
            <w:szCs w:val="22"/>
          </w:rPr>
          <w:t>http://www.rhul.ac.uk/aboutus/locationmap/home.aspx</w:t>
        </w:r>
      </w:hyperlink>
    </w:p>
    <w:p w14:paraId="24CA4D1B" w14:textId="77777777" w:rsidR="00256791" w:rsidRPr="00256791" w:rsidRDefault="00256791" w:rsidP="00256791">
      <w:pPr>
        <w:rPr>
          <w:rFonts w:asciiTheme="minorHAnsi" w:eastAsia="Times New Roman" w:hAnsiTheme="minorHAnsi" w:cs="Tahoma"/>
          <w:sz w:val="22"/>
          <w:szCs w:val="22"/>
        </w:rPr>
      </w:pPr>
      <w:r w:rsidRPr="00256791">
        <w:rPr>
          <w:rFonts w:asciiTheme="minorHAnsi" w:eastAsia="Times New Roman" w:hAnsiTheme="minorHAnsi" w:cs="Tahoma"/>
          <w:sz w:val="22"/>
          <w:szCs w:val="22"/>
        </w:rPr>
        <w:t> </w:t>
      </w:r>
    </w:p>
    <w:p w14:paraId="7FFCBC8D" w14:textId="77777777" w:rsidR="00256791" w:rsidRPr="000302AC" w:rsidRDefault="002A5C3D" w:rsidP="00256791">
      <w:pPr>
        <w:rPr>
          <w:rStyle w:val="Strong"/>
          <w:rFonts w:asciiTheme="minorHAnsi" w:eastAsia="Times New Roman" w:hAnsiTheme="minorHAnsi"/>
          <w:color w:val="808080" w:themeColor="background1" w:themeShade="80"/>
          <w:sz w:val="28"/>
          <w:szCs w:val="28"/>
        </w:rPr>
      </w:pPr>
      <w:bookmarkStart w:id="0" w:name="_GoBack"/>
      <w:r w:rsidRPr="000302AC">
        <w:rPr>
          <w:rStyle w:val="Strong"/>
          <w:rFonts w:asciiTheme="minorHAnsi" w:eastAsia="Times New Roman" w:hAnsiTheme="minorHAnsi"/>
          <w:color w:val="808080" w:themeColor="background1" w:themeShade="80"/>
          <w:sz w:val="28"/>
          <w:szCs w:val="28"/>
        </w:rPr>
        <w:t>How to get to the College</w:t>
      </w:r>
    </w:p>
    <w:bookmarkEnd w:id="0"/>
    <w:p w14:paraId="1DDA72D2" w14:textId="77777777" w:rsidR="009F231E" w:rsidRPr="003E1562" w:rsidRDefault="00256791" w:rsidP="009F231E">
      <w:pPr>
        <w:rPr>
          <w:rFonts w:asciiTheme="minorHAnsi" w:eastAsia="Times New Roman" w:hAnsiTheme="minorHAnsi" w:cs="Tahoma"/>
          <w:color w:val="E36C0A" w:themeColor="accent6" w:themeShade="BF"/>
        </w:rPr>
      </w:pPr>
      <w:r w:rsidRPr="003E1562">
        <w:rPr>
          <w:rFonts w:asciiTheme="minorHAnsi" w:eastAsia="Times New Roman" w:hAnsiTheme="minorHAnsi" w:cs="Tahoma"/>
          <w:color w:val="E36C0A" w:themeColor="accent6" w:themeShade="BF"/>
        </w:rPr>
        <w:t> </w:t>
      </w:r>
    </w:p>
    <w:p w14:paraId="6073B708" w14:textId="77777777" w:rsidR="00D20263" w:rsidRDefault="0057580A" w:rsidP="009F231E">
      <w:pPr>
        <w:rPr>
          <w:rFonts w:asciiTheme="minorHAnsi" w:eastAsia="Times New Roman" w:hAnsiTheme="minorHAnsi"/>
          <w:sz w:val="22"/>
          <w:szCs w:val="22"/>
        </w:rPr>
      </w:pPr>
      <w:r w:rsidRPr="00690D26">
        <w:rPr>
          <w:rStyle w:val="Strong"/>
          <w:rFonts w:asciiTheme="minorHAnsi" w:hAnsiTheme="minorHAnsi"/>
          <w:color w:val="808080" w:themeColor="background1" w:themeShade="80"/>
          <w:sz w:val="22"/>
          <w:szCs w:val="22"/>
        </w:rPr>
        <w:t>By Air</w:t>
      </w:r>
      <w:r w:rsidRPr="00690D26">
        <w:rPr>
          <w:rFonts w:asciiTheme="minorHAnsi" w:hAnsiTheme="minorHAnsi"/>
          <w:b/>
          <w:bCs/>
          <w:sz w:val="22"/>
          <w:szCs w:val="22"/>
        </w:rPr>
        <w:br/>
      </w:r>
      <w:r w:rsidRPr="00690D26">
        <w:rPr>
          <w:rFonts w:asciiTheme="minorHAnsi" w:hAnsiTheme="minorHAnsi"/>
          <w:sz w:val="22"/>
          <w:szCs w:val="22"/>
        </w:rPr>
        <w:t xml:space="preserve">For those arriving at </w:t>
      </w:r>
      <w:r w:rsidR="00FE0788" w:rsidRPr="00690D26">
        <w:rPr>
          <w:rFonts w:asciiTheme="minorHAnsi" w:hAnsiTheme="minorHAnsi"/>
          <w:sz w:val="22"/>
          <w:szCs w:val="22"/>
        </w:rPr>
        <w:t>London</w:t>
      </w:r>
      <w:r w:rsidRPr="00690D26">
        <w:rPr>
          <w:rFonts w:asciiTheme="minorHAnsi" w:hAnsiTheme="minorHAnsi"/>
          <w:sz w:val="22"/>
          <w:szCs w:val="22"/>
        </w:rPr>
        <w:t xml:space="preserve"> Airport</w:t>
      </w:r>
      <w:r w:rsidR="00FE0788" w:rsidRPr="00690D26">
        <w:rPr>
          <w:rFonts w:asciiTheme="minorHAnsi" w:hAnsiTheme="minorHAnsi"/>
          <w:sz w:val="22"/>
          <w:szCs w:val="22"/>
        </w:rPr>
        <w:t>s</w:t>
      </w:r>
      <w:r w:rsidRPr="00690D26">
        <w:rPr>
          <w:rFonts w:asciiTheme="minorHAnsi" w:hAnsiTheme="minorHAnsi"/>
          <w:sz w:val="22"/>
          <w:szCs w:val="22"/>
        </w:rPr>
        <w:t xml:space="preserve">, we strongly recommend that you </w:t>
      </w:r>
      <w:r w:rsidRPr="00690D26">
        <w:rPr>
          <w:rFonts w:asciiTheme="minorHAnsi" w:hAnsiTheme="minorHAnsi"/>
          <w:sz w:val="22"/>
          <w:szCs w:val="22"/>
          <w:u w:val="single"/>
        </w:rPr>
        <w:t>do not</w:t>
      </w:r>
      <w:r w:rsidRPr="00690D26">
        <w:rPr>
          <w:rFonts w:asciiTheme="minorHAnsi" w:hAnsiTheme="minorHAnsi"/>
          <w:sz w:val="22"/>
          <w:szCs w:val="22"/>
        </w:rPr>
        <w:t xml:space="preserve"> take the expensive black cabs, but </w:t>
      </w:r>
      <w:r w:rsidR="00B620C2" w:rsidRPr="00690D26">
        <w:rPr>
          <w:rFonts w:asciiTheme="minorHAnsi" w:hAnsiTheme="minorHAnsi"/>
          <w:sz w:val="22"/>
          <w:szCs w:val="22"/>
        </w:rPr>
        <w:t>call</w:t>
      </w:r>
      <w:r w:rsidRPr="00690D26">
        <w:rPr>
          <w:rFonts w:asciiTheme="minorHAnsi" w:hAnsiTheme="minorHAnsi"/>
          <w:sz w:val="22"/>
          <w:szCs w:val="22"/>
        </w:rPr>
        <w:t xml:space="preserve"> Windsor Cars </w:t>
      </w:r>
      <w:hyperlink r:id="rId11" w:history="1">
        <w:r w:rsidRPr="00690D26">
          <w:rPr>
            <w:rStyle w:val="Hyperlink"/>
            <w:rFonts w:asciiTheme="minorHAnsi" w:hAnsiTheme="minorHAnsi"/>
            <w:sz w:val="22"/>
            <w:szCs w:val="22"/>
          </w:rPr>
          <w:t>http://www.windsorcars.com/</w:t>
        </w:r>
      </w:hyperlink>
      <w:r w:rsidRPr="00690D26">
        <w:rPr>
          <w:rFonts w:asciiTheme="minorHAnsi" w:hAnsiTheme="minorHAnsi"/>
          <w:sz w:val="22"/>
          <w:szCs w:val="22"/>
        </w:rPr>
        <w:t xml:space="preserve"> (+44 1753 677677)</w:t>
      </w:r>
      <w:r w:rsidR="00B620C2" w:rsidRPr="00690D26">
        <w:rPr>
          <w:rFonts w:asciiTheme="minorHAnsi" w:hAnsiTheme="minorHAnsi"/>
          <w:sz w:val="22"/>
          <w:szCs w:val="22"/>
        </w:rPr>
        <w:t xml:space="preserve"> </w:t>
      </w:r>
      <w:r w:rsidR="00E03A4B" w:rsidRPr="00690D26">
        <w:rPr>
          <w:rFonts w:asciiTheme="minorHAnsi" w:hAnsiTheme="minorHAnsi"/>
          <w:sz w:val="22"/>
          <w:szCs w:val="22"/>
        </w:rPr>
        <w:t xml:space="preserve">with </w:t>
      </w:r>
      <w:r w:rsidR="00B620C2" w:rsidRPr="00690D26">
        <w:rPr>
          <w:rFonts w:asciiTheme="minorHAnsi" w:hAnsiTheme="minorHAnsi"/>
          <w:sz w:val="22"/>
          <w:szCs w:val="22"/>
        </w:rPr>
        <w:t>who</w:t>
      </w:r>
      <w:r w:rsidR="00E03A4B" w:rsidRPr="00690D26">
        <w:rPr>
          <w:rFonts w:asciiTheme="minorHAnsi" w:hAnsiTheme="minorHAnsi"/>
          <w:sz w:val="22"/>
          <w:szCs w:val="22"/>
        </w:rPr>
        <w:t>m</w:t>
      </w:r>
      <w:r w:rsidR="00B620C2" w:rsidRPr="00690D26">
        <w:rPr>
          <w:rFonts w:asciiTheme="minorHAnsi" w:hAnsiTheme="minorHAnsi"/>
          <w:sz w:val="22"/>
          <w:szCs w:val="22"/>
        </w:rPr>
        <w:t xml:space="preserve"> we have prearranged </w:t>
      </w:r>
      <w:r w:rsidR="00B620C2" w:rsidRPr="00690D26">
        <w:rPr>
          <w:rFonts w:asciiTheme="minorHAnsi" w:eastAsia="Times New Roman" w:hAnsiTheme="minorHAnsi"/>
          <w:sz w:val="22"/>
          <w:szCs w:val="22"/>
        </w:rPr>
        <w:t>competitive fares as follows:</w:t>
      </w:r>
      <w:r w:rsidR="00B620C2" w:rsidRPr="00690D26">
        <w:rPr>
          <w:rFonts w:asciiTheme="minorHAnsi" w:eastAsia="Times New Roman" w:hAnsiTheme="minorHAnsi"/>
          <w:sz w:val="22"/>
          <w:szCs w:val="22"/>
        </w:rPr>
        <w:br/>
      </w:r>
    </w:p>
    <w:p w14:paraId="52419874" w14:textId="77777777" w:rsidR="00E32FB3" w:rsidRDefault="00A302CB" w:rsidP="009F231E">
      <w:pPr>
        <w:rPr>
          <w:rFonts w:asciiTheme="minorHAnsi" w:eastAsia="Times New Roman" w:hAnsiTheme="minorHAnsi"/>
          <w:sz w:val="22"/>
          <w:szCs w:val="22"/>
        </w:rPr>
      </w:pPr>
      <w:r>
        <w:rPr>
          <w:rFonts w:asciiTheme="minorHAnsi" w:eastAsia="Times New Roman" w:hAnsiTheme="minorHAnsi"/>
          <w:sz w:val="22"/>
          <w:szCs w:val="22"/>
        </w:rPr>
        <w:t>Please advise any taxi if you want to check-in first they drop you at The HUB Reception so you are not carrying luggage around the campus.</w:t>
      </w:r>
    </w:p>
    <w:p w14:paraId="39827F38" w14:textId="77777777" w:rsidR="00A302CB" w:rsidRPr="00690D26" w:rsidRDefault="00A302CB" w:rsidP="009F231E">
      <w:pPr>
        <w:rPr>
          <w:rFonts w:asciiTheme="minorHAnsi" w:eastAsia="Times New Roman" w:hAnsiTheme="minorHAnsi"/>
          <w:sz w:val="22"/>
          <w:szCs w:val="22"/>
        </w:rPr>
      </w:pPr>
    </w:p>
    <w:p w14:paraId="5E576274" w14:textId="77777777" w:rsidR="00D20263" w:rsidRPr="00690D26" w:rsidRDefault="00D20263" w:rsidP="00D20263">
      <w:pPr>
        <w:ind w:left="720"/>
        <w:rPr>
          <w:rStyle w:val="Strong"/>
          <w:rFonts w:asciiTheme="minorHAnsi" w:hAnsiTheme="minorHAnsi"/>
          <w:color w:val="808080" w:themeColor="background1" w:themeShade="80"/>
          <w:sz w:val="22"/>
          <w:szCs w:val="22"/>
        </w:rPr>
      </w:pPr>
      <w:r w:rsidRPr="00690D26">
        <w:rPr>
          <w:rStyle w:val="Strong"/>
          <w:rFonts w:asciiTheme="minorHAnsi" w:hAnsiTheme="minorHAnsi"/>
          <w:color w:val="808080" w:themeColor="background1" w:themeShade="80"/>
          <w:sz w:val="22"/>
          <w:szCs w:val="22"/>
        </w:rPr>
        <w:t>Taxi from Heathrow:</w:t>
      </w:r>
    </w:p>
    <w:p w14:paraId="5968F78C" w14:textId="77777777" w:rsidR="00D20263" w:rsidRPr="00690D26" w:rsidRDefault="00D20263" w:rsidP="00D20263">
      <w:pPr>
        <w:ind w:left="720"/>
        <w:rPr>
          <w:rFonts w:ascii="Calibri" w:hAnsi="Calibri"/>
          <w:sz w:val="22"/>
          <w:szCs w:val="22"/>
        </w:rPr>
      </w:pPr>
      <w:r w:rsidRPr="00690D26">
        <w:rPr>
          <w:rFonts w:ascii="Calibri" w:hAnsi="Calibri"/>
          <w:sz w:val="22"/>
          <w:szCs w:val="22"/>
        </w:rPr>
        <w:t xml:space="preserve">If called upon arrival, the cash price from London Heathrow (any terminal) is </w:t>
      </w:r>
      <w:r w:rsidRPr="00690D26">
        <w:rPr>
          <w:rFonts w:ascii="Calibri" w:hAnsi="Calibri"/>
          <w:b/>
          <w:sz w:val="22"/>
          <w:szCs w:val="22"/>
        </w:rPr>
        <w:t>£21.00</w:t>
      </w:r>
      <w:r w:rsidRPr="00690D26">
        <w:rPr>
          <w:rFonts w:ascii="Calibri" w:hAnsi="Calibri"/>
          <w:sz w:val="22"/>
          <w:szCs w:val="22"/>
        </w:rPr>
        <w:t>. The driver will meet you at a given location within arrivals. (The collection points at Terminal 1- T4 are the W H Smith at arrivals and at Terminal 5 the Costa Coffee, however, each passenger will be advised when they call</w:t>
      </w:r>
      <w:r w:rsidRPr="00690D26">
        <w:rPr>
          <w:rFonts w:ascii="Calibri" w:hAnsi="Calibri"/>
          <w:color w:val="1F497D"/>
          <w:sz w:val="22"/>
          <w:szCs w:val="22"/>
        </w:rPr>
        <w:t xml:space="preserve">.) </w:t>
      </w:r>
      <w:r w:rsidRPr="00690D26">
        <w:rPr>
          <w:rFonts w:ascii="Calibri" w:hAnsi="Calibri"/>
          <w:sz w:val="22"/>
          <w:szCs w:val="22"/>
        </w:rPr>
        <w:t>Please note payment by card will incur a charge.</w:t>
      </w:r>
    </w:p>
    <w:p w14:paraId="2AED95EB" w14:textId="77777777" w:rsidR="00D20263" w:rsidRPr="00690D26" w:rsidRDefault="00D20263" w:rsidP="00D20263">
      <w:pPr>
        <w:ind w:left="720"/>
        <w:rPr>
          <w:rFonts w:ascii="Calibri" w:hAnsi="Calibri"/>
          <w:sz w:val="22"/>
          <w:szCs w:val="22"/>
        </w:rPr>
      </w:pPr>
    </w:p>
    <w:p w14:paraId="779D2CF6" w14:textId="77777777" w:rsidR="00D20263" w:rsidRPr="00690D26" w:rsidRDefault="00D20263" w:rsidP="00D20263">
      <w:pPr>
        <w:ind w:left="720"/>
        <w:rPr>
          <w:rFonts w:ascii="Calibri" w:hAnsi="Calibri"/>
          <w:sz w:val="22"/>
          <w:szCs w:val="22"/>
        </w:rPr>
      </w:pPr>
      <w:r w:rsidRPr="00690D26">
        <w:rPr>
          <w:rFonts w:ascii="Calibri" w:hAnsi="Calibri"/>
          <w:sz w:val="22"/>
          <w:szCs w:val="22"/>
        </w:rPr>
        <w:t xml:space="preserve">If pre-booked, the cash price from London Heathrow (any terminal) is </w:t>
      </w:r>
      <w:r w:rsidRPr="00690D26">
        <w:rPr>
          <w:rFonts w:ascii="Calibri" w:hAnsi="Calibri"/>
          <w:b/>
          <w:sz w:val="22"/>
          <w:szCs w:val="22"/>
        </w:rPr>
        <w:t>£26.00.</w:t>
      </w:r>
      <w:r w:rsidRPr="00690D26">
        <w:rPr>
          <w:rFonts w:ascii="Calibri" w:hAnsi="Calibri"/>
          <w:sz w:val="22"/>
          <w:szCs w:val="22"/>
        </w:rPr>
        <w:t xml:space="preserve"> The driver will meet you with a sign</w:t>
      </w:r>
      <w:r w:rsidR="00690D26" w:rsidRPr="00690D26">
        <w:rPr>
          <w:rFonts w:ascii="Calibri" w:hAnsi="Calibri"/>
          <w:sz w:val="22"/>
          <w:szCs w:val="22"/>
        </w:rPr>
        <w:t xml:space="preserve"> and includes a short waiting time</w:t>
      </w:r>
      <w:r w:rsidRPr="00690D26">
        <w:rPr>
          <w:rFonts w:ascii="Calibri" w:hAnsi="Calibri"/>
          <w:sz w:val="22"/>
          <w:szCs w:val="22"/>
        </w:rPr>
        <w:t xml:space="preserve">. Please note payment by card will incur a charge. </w:t>
      </w:r>
    </w:p>
    <w:p w14:paraId="63D2DC57" w14:textId="77777777" w:rsidR="00D20263" w:rsidRPr="00690D26" w:rsidRDefault="00D20263" w:rsidP="00D20263">
      <w:pPr>
        <w:ind w:left="720"/>
        <w:rPr>
          <w:rFonts w:ascii="Calibri" w:hAnsi="Calibri"/>
          <w:sz w:val="22"/>
          <w:szCs w:val="22"/>
        </w:rPr>
      </w:pPr>
      <w:r w:rsidRPr="00690D26">
        <w:rPr>
          <w:rFonts w:ascii="Calibri" w:hAnsi="Calibri"/>
          <w:sz w:val="22"/>
          <w:szCs w:val="22"/>
        </w:rPr>
        <w:t xml:space="preserve">To pre-book, please email: </w:t>
      </w:r>
      <w:hyperlink r:id="rId12" w:history="1">
        <w:r w:rsidRPr="00690D26">
          <w:rPr>
            <w:rStyle w:val="Hyperlink"/>
            <w:rFonts w:ascii="Calibri" w:hAnsi="Calibri"/>
            <w:sz w:val="22"/>
            <w:szCs w:val="22"/>
          </w:rPr>
          <w:t>bookings@windsorcars.com</w:t>
        </w:r>
      </w:hyperlink>
      <w:r w:rsidRPr="00690D26">
        <w:rPr>
          <w:rFonts w:ascii="Calibri" w:hAnsi="Calibri"/>
          <w:sz w:val="22"/>
          <w:szCs w:val="22"/>
        </w:rPr>
        <w:t xml:space="preserve">. </w:t>
      </w:r>
    </w:p>
    <w:p w14:paraId="2B5BE2ED" w14:textId="77777777" w:rsidR="00D20263" w:rsidRPr="00690D26" w:rsidRDefault="00D20263" w:rsidP="00D20263">
      <w:pPr>
        <w:ind w:left="720"/>
        <w:rPr>
          <w:rFonts w:ascii="Calibri" w:hAnsi="Calibri"/>
          <w:color w:val="1F497D"/>
          <w:sz w:val="22"/>
          <w:szCs w:val="22"/>
        </w:rPr>
      </w:pPr>
    </w:p>
    <w:p w14:paraId="7F1D7875" w14:textId="77777777" w:rsidR="00D20263" w:rsidRPr="00690D26" w:rsidRDefault="00D20263" w:rsidP="00D20263">
      <w:pPr>
        <w:ind w:left="720"/>
        <w:rPr>
          <w:rStyle w:val="Strong"/>
          <w:b w:val="0"/>
          <w:bCs w:val="0"/>
        </w:rPr>
      </w:pPr>
      <w:r w:rsidRPr="00690D26">
        <w:rPr>
          <w:rStyle w:val="Strong"/>
          <w:rFonts w:asciiTheme="minorHAnsi" w:hAnsiTheme="minorHAnsi"/>
          <w:color w:val="808080" w:themeColor="background1" w:themeShade="80"/>
          <w:sz w:val="22"/>
          <w:szCs w:val="22"/>
        </w:rPr>
        <w:t>Taxi from Gatwick:</w:t>
      </w:r>
    </w:p>
    <w:p w14:paraId="28A322F5" w14:textId="77777777" w:rsidR="00D20263" w:rsidRPr="00A302CB" w:rsidRDefault="00D20263" w:rsidP="00D20263">
      <w:pPr>
        <w:ind w:left="720"/>
        <w:rPr>
          <w:rFonts w:ascii="Calibri" w:hAnsi="Calibri"/>
          <w:sz w:val="22"/>
          <w:szCs w:val="22"/>
        </w:rPr>
      </w:pPr>
      <w:r w:rsidRPr="00690D26">
        <w:rPr>
          <w:rFonts w:ascii="Calibri" w:hAnsi="Calibri"/>
          <w:sz w:val="22"/>
          <w:szCs w:val="22"/>
        </w:rPr>
        <w:t xml:space="preserve">The cost from Gatwick is </w:t>
      </w:r>
      <w:r w:rsidRPr="00690D26">
        <w:rPr>
          <w:rFonts w:ascii="Calibri" w:hAnsi="Calibri"/>
          <w:b/>
          <w:sz w:val="22"/>
          <w:szCs w:val="22"/>
        </w:rPr>
        <w:t>£6</w:t>
      </w:r>
      <w:r w:rsidR="00690D26" w:rsidRPr="00690D26">
        <w:rPr>
          <w:rFonts w:ascii="Calibri" w:hAnsi="Calibri"/>
          <w:b/>
          <w:sz w:val="22"/>
          <w:szCs w:val="22"/>
        </w:rPr>
        <w:t>0</w:t>
      </w:r>
      <w:r w:rsidRPr="00690D26">
        <w:rPr>
          <w:rFonts w:ascii="Calibri" w:hAnsi="Calibri"/>
          <w:b/>
          <w:sz w:val="22"/>
          <w:szCs w:val="22"/>
        </w:rPr>
        <w:t xml:space="preserve">.00 </w:t>
      </w:r>
      <w:r w:rsidRPr="00690D26">
        <w:rPr>
          <w:rFonts w:ascii="Calibri" w:hAnsi="Calibri"/>
          <w:sz w:val="22"/>
          <w:szCs w:val="22"/>
        </w:rPr>
        <w:t>cash and will have to be pre-booked</w:t>
      </w:r>
      <w:r w:rsidR="00690D26" w:rsidRPr="00690D26">
        <w:rPr>
          <w:rFonts w:ascii="Calibri" w:hAnsi="Calibri"/>
          <w:sz w:val="22"/>
          <w:szCs w:val="22"/>
        </w:rPr>
        <w:t>.</w:t>
      </w:r>
      <w:r w:rsidRPr="00690D26">
        <w:rPr>
          <w:rFonts w:ascii="Calibri" w:hAnsi="Calibri"/>
          <w:sz w:val="22"/>
          <w:szCs w:val="22"/>
        </w:rPr>
        <w:t xml:space="preserve"> Please note all payments via card will incur a charge. To pre-book, please email: </w:t>
      </w:r>
      <w:hyperlink r:id="rId13" w:history="1">
        <w:r w:rsidRPr="00690D26">
          <w:rPr>
            <w:rStyle w:val="Hyperlink"/>
            <w:rFonts w:ascii="Calibri" w:hAnsi="Calibri"/>
            <w:sz w:val="22"/>
            <w:szCs w:val="22"/>
          </w:rPr>
          <w:t>bookings@windsorcars.com</w:t>
        </w:r>
      </w:hyperlink>
      <w:r w:rsidRPr="00690D26">
        <w:rPr>
          <w:rFonts w:ascii="Calibri" w:hAnsi="Calibri"/>
          <w:sz w:val="22"/>
          <w:szCs w:val="22"/>
        </w:rPr>
        <w:t>.</w:t>
      </w:r>
      <w:r w:rsidR="00690D26" w:rsidRPr="00690D26">
        <w:rPr>
          <w:rFonts w:ascii="Calibri" w:hAnsi="Calibri"/>
          <w:sz w:val="22"/>
          <w:szCs w:val="22"/>
        </w:rPr>
        <w:t xml:space="preserve"> </w:t>
      </w:r>
      <w:r w:rsidR="00690D26" w:rsidRPr="00A302CB">
        <w:rPr>
          <w:rFonts w:asciiTheme="minorHAnsi" w:hAnsiTheme="minorHAnsi"/>
          <w:sz w:val="22"/>
          <w:szCs w:val="22"/>
        </w:rPr>
        <w:t>The pre booked journeys are Meet &amp; greet, and include 40 minutes waiting and parking. If you call us once you have landed, only 20 minutes waiting is included.</w:t>
      </w:r>
      <w:r w:rsidRPr="00A302CB">
        <w:rPr>
          <w:rFonts w:ascii="Calibri" w:hAnsi="Calibri"/>
          <w:sz w:val="22"/>
          <w:szCs w:val="22"/>
        </w:rPr>
        <w:t xml:space="preserve"> </w:t>
      </w:r>
    </w:p>
    <w:p w14:paraId="1580CDA0" w14:textId="77777777" w:rsidR="00D20263" w:rsidRDefault="00D20263" w:rsidP="00256791">
      <w:pPr>
        <w:rPr>
          <w:rFonts w:asciiTheme="minorHAnsi" w:hAnsiTheme="minorHAnsi"/>
          <w:sz w:val="22"/>
          <w:szCs w:val="22"/>
        </w:rPr>
      </w:pPr>
    </w:p>
    <w:p w14:paraId="095D2495" w14:textId="77777777" w:rsidR="00256791" w:rsidRPr="00B34828" w:rsidRDefault="00D20263" w:rsidP="00256791">
      <w:pPr>
        <w:rPr>
          <w:rFonts w:asciiTheme="minorHAnsi" w:eastAsia="Times New Roman" w:hAnsiTheme="minorHAnsi" w:cs="Tahoma"/>
          <w:sz w:val="22"/>
          <w:szCs w:val="22"/>
        </w:rPr>
      </w:pPr>
      <w:r>
        <w:rPr>
          <w:rFonts w:asciiTheme="minorHAnsi" w:eastAsia="Times New Roman" w:hAnsiTheme="minorHAnsi" w:cs="Tahoma"/>
          <w:sz w:val="22"/>
          <w:szCs w:val="22"/>
        </w:rPr>
        <w:t xml:space="preserve">You may </w:t>
      </w:r>
      <w:r w:rsidR="0057580A" w:rsidRPr="00256791">
        <w:rPr>
          <w:rFonts w:asciiTheme="minorHAnsi" w:eastAsia="Times New Roman" w:hAnsiTheme="minorHAnsi" w:cs="Tahoma"/>
          <w:sz w:val="22"/>
          <w:szCs w:val="22"/>
        </w:rPr>
        <w:t>find other delegates waiting and can share a taxi to cut costs.</w:t>
      </w:r>
      <w:r w:rsidR="0057580A" w:rsidRPr="00B34828">
        <w:rPr>
          <w:rFonts w:asciiTheme="minorHAnsi" w:eastAsia="Times New Roman" w:hAnsiTheme="minorHAnsi" w:cs="Tahoma"/>
          <w:sz w:val="22"/>
          <w:szCs w:val="22"/>
        </w:rPr>
        <w:t xml:space="preserve">  Most</w:t>
      </w:r>
      <w:r w:rsidR="00256791" w:rsidRPr="00256791">
        <w:rPr>
          <w:rFonts w:asciiTheme="minorHAnsi" w:eastAsia="Times New Roman" w:hAnsiTheme="minorHAnsi" w:cs="Tahoma"/>
          <w:sz w:val="22"/>
          <w:szCs w:val="22"/>
        </w:rPr>
        <w:t xml:space="preserve"> local taxi companies know the campus well so should be able to deliver you to the correct area for check-in</w:t>
      </w:r>
      <w:r w:rsidR="00A302CB">
        <w:rPr>
          <w:rFonts w:asciiTheme="minorHAnsi" w:eastAsia="Times New Roman" w:hAnsiTheme="minorHAnsi" w:cs="Tahoma"/>
          <w:sz w:val="22"/>
          <w:szCs w:val="22"/>
        </w:rPr>
        <w:t xml:space="preserve"> The HUB No: 41 on the campus map</w:t>
      </w:r>
      <w:r w:rsidR="00256791" w:rsidRPr="00256791">
        <w:rPr>
          <w:rFonts w:asciiTheme="minorHAnsi" w:eastAsia="Times New Roman" w:hAnsiTheme="minorHAnsi" w:cs="Tahoma"/>
          <w:sz w:val="22"/>
          <w:szCs w:val="22"/>
        </w:rPr>
        <w:t>.</w:t>
      </w:r>
    </w:p>
    <w:p w14:paraId="5551171C" w14:textId="77777777" w:rsidR="0057580A" w:rsidRPr="00256791" w:rsidRDefault="0057580A" w:rsidP="00256791">
      <w:pPr>
        <w:rPr>
          <w:rFonts w:asciiTheme="minorHAnsi" w:eastAsia="Times New Roman" w:hAnsiTheme="minorHAnsi" w:cs="Tahoma"/>
          <w:sz w:val="22"/>
          <w:szCs w:val="22"/>
        </w:rPr>
      </w:pPr>
    </w:p>
    <w:p w14:paraId="22F062BE" w14:textId="77777777" w:rsidR="00256791" w:rsidRPr="000302AC" w:rsidRDefault="00B34828" w:rsidP="00256791">
      <w:pPr>
        <w:rPr>
          <w:rFonts w:asciiTheme="minorHAnsi" w:eastAsia="Times New Roman" w:hAnsiTheme="minorHAnsi" w:cs="Tahoma"/>
          <w:color w:val="808080" w:themeColor="background1" w:themeShade="80"/>
          <w:sz w:val="22"/>
          <w:szCs w:val="22"/>
        </w:rPr>
      </w:pPr>
      <w:r w:rsidRPr="000302AC">
        <w:rPr>
          <w:rFonts w:asciiTheme="minorHAnsi" w:eastAsia="Times New Roman" w:hAnsiTheme="minorHAnsi" w:cs="Tahoma"/>
          <w:b/>
          <w:color w:val="808080" w:themeColor="background1" w:themeShade="80"/>
          <w:sz w:val="22"/>
          <w:szCs w:val="22"/>
        </w:rPr>
        <w:t xml:space="preserve">By </w:t>
      </w:r>
      <w:r w:rsidR="00256791" w:rsidRPr="000302AC">
        <w:rPr>
          <w:rFonts w:asciiTheme="minorHAnsi" w:eastAsia="Times New Roman" w:hAnsiTheme="minorHAnsi" w:cs="Tahoma"/>
          <w:b/>
          <w:color w:val="808080" w:themeColor="background1" w:themeShade="80"/>
          <w:sz w:val="22"/>
          <w:szCs w:val="22"/>
        </w:rPr>
        <w:t>Bus</w:t>
      </w:r>
    </w:p>
    <w:p w14:paraId="7B08D721" w14:textId="77777777" w:rsidR="00256791" w:rsidRPr="00256791" w:rsidRDefault="00256791" w:rsidP="00256791">
      <w:pPr>
        <w:rPr>
          <w:rFonts w:asciiTheme="minorHAnsi" w:eastAsia="Times New Roman" w:hAnsiTheme="minorHAnsi" w:cs="Tahoma"/>
          <w:sz w:val="22"/>
          <w:szCs w:val="22"/>
        </w:rPr>
      </w:pPr>
      <w:r w:rsidRPr="00256791">
        <w:rPr>
          <w:rFonts w:asciiTheme="minorHAnsi" w:eastAsia="Times New Roman" w:hAnsiTheme="minorHAnsi" w:cs="Tahoma"/>
          <w:sz w:val="22"/>
          <w:szCs w:val="22"/>
        </w:rPr>
        <w:t xml:space="preserve">There is a reasonable bus service from </w:t>
      </w:r>
      <w:r w:rsidR="00AF0D1B" w:rsidRPr="00B34828">
        <w:rPr>
          <w:rFonts w:asciiTheme="minorHAnsi" w:eastAsia="Times New Roman" w:hAnsiTheme="minorHAnsi" w:cs="Tahoma"/>
          <w:sz w:val="22"/>
          <w:szCs w:val="22"/>
        </w:rPr>
        <w:t xml:space="preserve">London </w:t>
      </w:r>
      <w:r w:rsidRPr="00256791">
        <w:rPr>
          <w:rFonts w:asciiTheme="minorHAnsi" w:eastAsia="Times New Roman" w:hAnsiTheme="minorHAnsi" w:cs="Tahoma"/>
          <w:sz w:val="22"/>
          <w:szCs w:val="22"/>
        </w:rPr>
        <w:t xml:space="preserve">Heathrow Terminal 5 to Royal Holloway. The number 71 bus leaves from outside Terminal 5 and </w:t>
      </w:r>
      <w:r w:rsidRPr="00B34828">
        <w:rPr>
          <w:rFonts w:asciiTheme="minorHAnsi" w:eastAsia="Times New Roman" w:hAnsiTheme="minorHAnsi" w:cs="Tahoma"/>
          <w:b/>
          <w:sz w:val="22"/>
          <w:szCs w:val="22"/>
        </w:rPr>
        <w:t>not</w:t>
      </w:r>
      <w:r w:rsidRPr="00256791">
        <w:rPr>
          <w:rFonts w:asciiTheme="minorHAnsi" w:eastAsia="Times New Roman" w:hAnsiTheme="minorHAnsi" w:cs="Tahoma"/>
          <w:sz w:val="22"/>
          <w:szCs w:val="22"/>
        </w:rPr>
        <w:t xml:space="preserve"> from the Central Bus Station. If you arrive at another terminal follow flight connections signs for internal airport transfer to T5.  From the Central bus station a number 441 bus also stops outside the college gates but takes longer due to the route.</w:t>
      </w:r>
    </w:p>
    <w:p w14:paraId="1D321177" w14:textId="77777777" w:rsidR="00256791" w:rsidRDefault="00256791" w:rsidP="00256791">
      <w:pPr>
        <w:rPr>
          <w:rFonts w:asciiTheme="minorHAnsi" w:eastAsia="Times New Roman" w:hAnsiTheme="minorHAnsi" w:cs="Tahoma"/>
          <w:sz w:val="22"/>
          <w:szCs w:val="22"/>
        </w:rPr>
      </w:pPr>
      <w:r w:rsidRPr="00256791">
        <w:rPr>
          <w:rFonts w:asciiTheme="minorHAnsi" w:eastAsia="Times New Roman" w:hAnsiTheme="minorHAnsi" w:cs="Tahoma"/>
          <w:sz w:val="22"/>
          <w:szCs w:val="22"/>
        </w:rPr>
        <w:t>Number 441 also stops outside the College gates.</w:t>
      </w:r>
    </w:p>
    <w:p w14:paraId="24D4BB1A" w14:textId="77777777" w:rsidR="00D20263" w:rsidRPr="00B34828" w:rsidRDefault="00D20263" w:rsidP="00256791">
      <w:pPr>
        <w:rPr>
          <w:rFonts w:asciiTheme="minorHAnsi" w:eastAsia="Times New Roman" w:hAnsiTheme="minorHAnsi" w:cs="Tahoma"/>
          <w:sz w:val="22"/>
          <w:szCs w:val="22"/>
        </w:rPr>
      </w:pPr>
    </w:p>
    <w:p w14:paraId="101AA91E" w14:textId="77777777" w:rsidR="0057580A" w:rsidRPr="00B34828" w:rsidRDefault="00AF0D1B" w:rsidP="00256791">
      <w:pPr>
        <w:rPr>
          <w:rFonts w:asciiTheme="minorHAnsi" w:eastAsia="Times New Roman" w:hAnsiTheme="minorHAnsi" w:cs="Tahoma"/>
          <w:sz w:val="22"/>
          <w:szCs w:val="22"/>
        </w:rPr>
      </w:pPr>
      <w:r w:rsidRPr="00256791">
        <w:rPr>
          <w:rFonts w:asciiTheme="minorHAnsi" w:eastAsia="Times New Roman" w:hAnsiTheme="minorHAnsi" w:cs="Tahoma"/>
          <w:sz w:val="22"/>
          <w:szCs w:val="22"/>
        </w:rPr>
        <w:t>The timetable</w:t>
      </w:r>
      <w:hyperlink w:history="1"/>
      <w:r w:rsidR="00FA7E0F">
        <w:rPr>
          <w:rFonts w:asciiTheme="minorHAnsi" w:eastAsia="Times New Roman" w:hAnsiTheme="minorHAnsi" w:cs="Tahoma"/>
          <w:sz w:val="22"/>
          <w:szCs w:val="22"/>
        </w:rPr>
        <w:t xml:space="preserve"> can be found through the link </w:t>
      </w:r>
      <w:hyperlink r:id="rId14" w:history="1">
        <w:r w:rsidR="00FA7E0F" w:rsidRPr="0014700D">
          <w:rPr>
            <w:rStyle w:val="Hyperlink"/>
            <w:rFonts w:asciiTheme="minorHAnsi" w:eastAsia="Times New Roman" w:hAnsiTheme="minorHAnsi" w:cs="Tahoma"/>
            <w:sz w:val="22"/>
            <w:szCs w:val="22"/>
          </w:rPr>
          <w:t>http://www.surreycc.gov.uk/roads-and-transport/buses-and-trains/bus-timetables/</w:t>
        </w:r>
      </w:hyperlink>
      <w:r w:rsidR="00FA7E0F">
        <w:rPr>
          <w:rFonts w:asciiTheme="minorHAnsi" w:eastAsia="Times New Roman" w:hAnsiTheme="minorHAnsi" w:cs="Tahoma"/>
          <w:sz w:val="22"/>
          <w:szCs w:val="22"/>
        </w:rPr>
        <w:t xml:space="preserve"> c</w:t>
      </w:r>
      <w:r w:rsidRPr="00B34828">
        <w:rPr>
          <w:rFonts w:asciiTheme="minorHAnsi" w:eastAsia="Times New Roman" w:hAnsiTheme="minorHAnsi" w:cs="Tahoma"/>
          <w:sz w:val="22"/>
          <w:szCs w:val="22"/>
        </w:rPr>
        <w:t>lick on Egham to bring up the timetables for bus number 71 &amp; 441</w:t>
      </w:r>
      <w:r w:rsidR="00D20263">
        <w:rPr>
          <w:rFonts w:asciiTheme="minorHAnsi" w:eastAsia="Times New Roman" w:hAnsiTheme="minorHAnsi" w:cs="Tahoma"/>
          <w:sz w:val="22"/>
          <w:szCs w:val="22"/>
        </w:rPr>
        <w:t>.</w:t>
      </w:r>
    </w:p>
    <w:p w14:paraId="69D6A11D" w14:textId="77777777" w:rsidR="00AF0D1B" w:rsidRPr="000302AC" w:rsidRDefault="00AF0D1B" w:rsidP="00256791">
      <w:pPr>
        <w:rPr>
          <w:rFonts w:asciiTheme="minorHAnsi" w:eastAsia="Times New Roman" w:hAnsiTheme="minorHAnsi" w:cs="Tahoma"/>
          <w:color w:val="808080" w:themeColor="background1" w:themeShade="80"/>
          <w:sz w:val="22"/>
          <w:szCs w:val="22"/>
        </w:rPr>
      </w:pPr>
    </w:p>
    <w:p w14:paraId="69EFBEBB" w14:textId="77777777" w:rsidR="00256791" w:rsidRPr="000302AC" w:rsidRDefault="00B34828" w:rsidP="00256791">
      <w:pPr>
        <w:rPr>
          <w:rFonts w:asciiTheme="minorHAnsi" w:eastAsia="Times New Roman" w:hAnsiTheme="minorHAnsi" w:cs="Tahoma"/>
          <w:b/>
          <w:color w:val="808080" w:themeColor="background1" w:themeShade="80"/>
          <w:sz w:val="22"/>
          <w:szCs w:val="22"/>
        </w:rPr>
      </w:pPr>
      <w:r w:rsidRPr="000302AC">
        <w:rPr>
          <w:rFonts w:asciiTheme="minorHAnsi" w:eastAsia="Times New Roman" w:hAnsiTheme="minorHAnsi" w:cs="Tahoma"/>
          <w:b/>
          <w:color w:val="808080" w:themeColor="background1" w:themeShade="80"/>
          <w:sz w:val="22"/>
          <w:szCs w:val="22"/>
        </w:rPr>
        <w:t xml:space="preserve">By </w:t>
      </w:r>
      <w:r w:rsidR="00256791" w:rsidRPr="000302AC">
        <w:rPr>
          <w:rFonts w:asciiTheme="minorHAnsi" w:eastAsia="Times New Roman" w:hAnsiTheme="minorHAnsi" w:cs="Tahoma"/>
          <w:b/>
          <w:color w:val="808080" w:themeColor="background1" w:themeShade="80"/>
          <w:sz w:val="22"/>
          <w:szCs w:val="22"/>
        </w:rPr>
        <w:t>Train</w:t>
      </w:r>
    </w:p>
    <w:p w14:paraId="2D750D09" w14:textId="77777777" w:rsidR="00FA7E0F" w:rsidRDefault="005273B4" w:rsidP="005273B4">
      <w:pPr>
        <w:rPr>
          <w:rFonts w:asciiTheme="minorHAnsi" w:hAnsiTheme="minorHAnsi" w:cs="Tahoma"/>
          <w:sz w:val="22"/>
          <w:szCs w:val="22"/>
        </w:rPr>
      </w:pPr>
      <w:r w:rsidRPr="00B34828">
        <w:rPr>
          <w:rFonts w:asciiTheme="minorHAnsi" w:hAnsiTheme="minorHAnsi" w:cs="Tahoma"/>
          <w:sz w:val="22"/>
          <w:szCs w:val="22"/>
        </w:rPr>
        <w:t xml:space="preserve">There are frequent services from London Waterloo to Egham (35-40 minutes); Woking to Egham (35 minutes, change at Weybridge) and Reading to Egham (40 minutes). Services at weekends, especially those </w:t>
      </w:r>
      <w:r w:rsidRPr="00B34828">
        <w:rPr>
          <w:rFonts w:asciiTheme="minorHAnsi" w:hAnsiTheme="minorHAnsi" w:cs="Tahoma"/>
          <w:sz w:val="22"/>
          <w:szCs w:val="22"/>
        </w:rPr>
        <w:lastRenderedPageBreak/>
        <w:t xml:space="preserve">on Sunday, are less frequent than on weekdays. Train links to the rest of the country are available via the London stations or Reading.  There are usually taxis waiting outside the station </w:t>
      </w:r>
      <w:r w:rsidR="00FA7E0F">
        <w:rPr>
          <w:rFonts w:asciiTheme="minorHAnsi" w:hAnsiTheme="minorHAnsi" w:cs="Tahoma"/>
          <w:sz w:val="22"/>
          <w:szCs w:val="22"/>
        </w:rPr>
        <w:t xml:space="preserve">and they </w:t>
      </w:r>
      <w:r w:rsidRPr="00B34828">
        <w:rPr>
          <w:rFonts w:asciiTheme="minorHAnsi" w:hAnsiTheme="minorHAnsi" w:cs="Tahoma"/>
          <w:sz w:val="22"/>
          <w:szCs w:val="22"/>
        </w:rPr>
        <w:t>will be ab</w:t>
      </w:r>
      <w:r w:rsidR="00FA7E0F">
        <w:rPr>
          <w:rFonts w:asciiTheme="minorHAnsi" w:hAnsiTheme="minorHAnsi" w:cs="Tahoma"/>
          <w:sz w:val="22"/>
          <w:szCs w:val="22"/>
        </w:rPr>
        <w:t xml:space="preserve">le to deliver you to the campus </w:t>
      </w:r>
      <w:hyperlink r:id="rId15" w:history="1">
        <w:r w:rsidR="00FA7E0F" w:rsidRPr="0014700D">
          <w:rPr>
            <w:rStyle w:val="Hyperlink"/>
            <w:rFonts w:asciiTheme="minorHAnsi" w:hAnsiTheme="minorHAnsi" w:cs="Tahoma"/>
            <w:sz w:val="22"/>
            <w:szCs w:val="22"/>
          </w:rPr>
          <w:t>http://www.southwesttrains.co.uk/plan-your-journey.aspx</w:t>
        </w:r>
      </w:hyperlink>
    </w:p>
    <w:p w14:paraId="7E81EAD5" w14:textId="77777777" w:rsidR="00FA7E0F" w:rsidRPr="00B34828" w:rsidRDefault="00FA7E0F" w:rsidP="005273B4">
      <w:pPr>
        <w:rPr>
          <w:rFonts w:asciiTheme="minorHAnsi" w:hAnsiTheme="minorHAnsi" w:cs="Tahoma"/>
          <w:sz w:val="22"/>
          <w:szCs w:val="22"/>
        </w:rPr>
      </w:pPr>
    </w:p>
    <w:p w14:paraId="591AE20B" w14:textId="77777777" w:rsidR="005273B4" w:rsidRDefault="00B34828" w:rsidP="005273B4">
      <w:pPr>
        <w:pStyle w:val="NormalWeb"/>
        <w:rPr>
          <w:rFonts w:asciiTheme="minorHAnsi" w:hAnsiTheme="minorHAnsi"/>
          <w:sz w:val="22"/>
          <w:szCs w:val="22"/>
        </w:rPr>
      </w:pPr>
      <w:r w:rsidRPr="000302AC">
        <w:rPr>
          <w:rFonts w:asciiTheme="minorHAnsi" w:eastAsia="Times New Roman" w:hAnsiTheme="minorHAnsi" w:cs="Tahoma"/>
          <w:b/>
          <w:color w:val="808080" w:themeColor="background1" w:themeShade="80"/>
          <w:sz w:val="22"/>
          <w:szCs w:val="22"/>
        </w:rPr>
        <w:t xml:space="preserve">By </w:t>
      </w:r>
      <w:r w:rsidR="005273B4" w:rsidRPr="000302AC">
        <w:rPr>
          <w:rFonts w:asciiTheme="minorHAnsi" w:eastAsia="Times New Roman" w:hAnsiTheme="minorHAnsi" w:cs="Tahoma"/>
          <w:b/>
          <w:color w:val="808080" w:themeColor="background1" w:themeShade="80"/>
          <w:sz w:val="22"/>
          <w:szCs w:val="22"/>
        </w:rPr>
        <w:t>Car</w:t>
      </w:r>
      <w:r w:rsidR="005273B4" w:rsidRPr="003E1562">
        <w:rPr>
          <w:rFonts w:asciiTheme="minorHAnsi" w:hAnsiTheme="minorHAnsi"/>
          <w:b/>
          <w:bCs/>
          <w:color w:val="E36C0A" w:themeColor="accent6" w:themeShade="BF"/>
          <w:sz w:val="22"/>
          <w:szCs w:val="22"/>
        </w:rPr>
        <w:br/>
      </w:r>
      <w:r w:rsidR="005273B4" w:rsidRPr="00B34828">
        <w:rPr>
          <w:rFonts w:asciiTheme="minorHAnsi" w:hAnsiTheme="minorHAnsi" w:cs="Tahoma"/>
          <w:sz w:val="22"/>
          <w:szCs w:val="22"/>
        </w:rPr>
        <w:t xml:space="preserve">Royal Holloway is on the A30, 19 miles from central London and about a mile south-west of the town of Egham. It is 2 miles from junction 13 of the M25 (London Orbital).  After leaving the motorway take the A30 west, signposted to </w:t>
      </w:r>
      <w:proofErr w:type="spellStart"/>
      <w:r w:rsidR="005273B4" w:rsidRPr="00B34828">
        <w:rPr>
          <w:rFonts w:asciiTheme="minorHAnsi" w:hAnsiTheme="minorHAnsi" w:cs="Tahoma"/>
          <w:sz w:val="22"/>
          <w:szCs w:val="22"/>
        </w:rPr>
        <w:t>Bagshot</w:t>
      </w:r>
      <w:proofErr w:type="spellEnd"/>
      <w:r w:rsidR="005273B4" w:rsidRPr="00B34828">
        <w:rPr>
          <w:rFonts w:asciiTheme="minorHAnsi" w:hAnsiTheme="minorHAnsi" w:cs="Tahoma"/>
          <w:sz w:val="22"/>
          <w:szCs w:val="22"/>
        </w:rPr>
        <w:t xml:space="preserve"> and Camberley (this is the Egham by-pass). At the first roundabout, take the second exit; at the second roundabout, again take the second exit and continue on the A30 up Egham Hill. The College is on the left at the top of the hill.  </w:t>
      </w:r>
      <w:r w:rsidR="005273B4" w:rsidRPr="00B34828">
        <w:rPr>
          <w:rFonts w:asciiTheme="minorHAnsi" w:hAnsiTheme="minorHAnsi"/>
          <w:sz w:val="22"/>
          <w:szCs w:val="22"/>
        </w:rPr>
        <w:t>Free parking is available on campus which can be found on the Campus plan.  SAT NAV post code is TW20 0EX.</w:t>
      </w:r>
      <w:r w:rsidR="001D297C">
        <w:rPr>
          <w:rFonts w:asciiTheme="minorHAnsi" w:hAnsiTheme="minorHAnsi"/>
          <w:sz w:val="22"/>
          <w:szCs w:val="22"/>
        </w:rPr>
        <w:t xml:space="preserve">  However, please send your registration number </w:t>
      </w:r>
    </w:p>
    <w:p w14:paraId="775E92CA" w14:textId="77777777" w:rsidR="002E7BCA" w:rsidRDefault="002E7BCA" w:rsidP="005273B4">
      <w:pPr>
        <w:pStyle w:val="NormalWeb"/>
        <w:rPr>
          <w:rFonts w:asciiTheme="minorHAnsi" w:hAnsiTheme="minorHAnsi"/>
          <w:sz w:val="22"/>
          <w:szCs w:val="22"/>
        </w:rPr>
      </w:pPr>
      <w:r w:rsidRPr="00D20263">
        <w:rPr>
          <w:rFonts w:asciiTheme="minorHAnsi" w:hAnsiTheme="minorHAnsi"/>
          <w:sz w:val="22"/>
          <w:szCs w:val="22"/>
        </w:rPr>
        <w:t>Please ensure you have provid</w:t>
      </w:r>
      <w:r w:rsidR="00D20263">
        <w:rPr>
          <w:rFonts w:asciiTheme="minorHAnsi" w:hAnsiTheme="minorHAnsi"/>
          <w:sz w:val="22"/>
          <w:szCs w:val="22"/>
        </w:rPr>
        <w:t>ed your car registration number, m</w:t>
      </w:r>
      <w:r w:rsidRPr="00D20263">
        <w:rPr>
          <w:rFonts w:asciiTheme="minorHAnsi" w:hAnsiTheme="minorHAnsi"/>
          <w:sz w:val="22"/>
          <w:szCs w:val="22"/>
        </w:rPr>
        <w:t>ake</w:t>
      </w:r>
      <w:r w:rsidR="00D20263">
        <w:rPr>
          <w:rFonts w:asciiTheme="minorHAnsi" w:hAnsiTheme="minorHAnsi"/>
          <w:sz w:val="22"/>
          <w:szCs w:val="22"/>
        </w:rPr>
        <w:t xml:space="preserve">, model and colour, </w:t>
      </w:r>
      <w:r w:rsidRPr="00D20263">
        <w:rPr>
          <w:rFonts w:asciiTheme="minorHAnsi" w:hAnsiTheme="minorHAnsi"/>
          <w:sz w:val="22"/>
          <w:szCs w:val="22"/>
        </w:rPr>
        <w:t xml:space="preserve">prior to arrival to </w:t>
      </w:r>
      <w:hyperlink r:id="rId16" w:history="1">
        <w:r w:rsidRPr="00D20263">
          <w:rPr>
            <w:rStyle w:val="Hyperlink"/>
            <w:rFonts w:asciiTheme="minorHAnsi" w:hAnsiTheme="minorHAnsi"/>
            <w:sz w:val="22"/>
            <w:szCs w:val="22"/>
          </w:rPr>
          <w:t>CMS@rhul.ac.uk</w:t>
        </w:r>
      </w:hyperlink>
      <w:r>
        <w:rPr>
          <w:rFonts w:asciiTheme="minorHAnsi" w:hAnsiTheme="minorHAnsi"/>
          <w:sz w:val="22"/>
          <w:szCs w:val="22"/>
        </w:rPr>
        <w:t xml:space="preserve"> </w:t>
      </w:r>
      <w:r w:rsidR="00D20263">
        <w:rPr>
          <w:rFonts w:asciiTheme="minorHAnsi" w:hAnsiTheme="minorHAnsi"/>
          <w:sz w:val="22"/>
          <w:szCs w:val="22"/>
        </w:rPr>
        <w:t>along with your arrival and departure dates and times so that we are able to add you to the college’s</w:t>
      </w:r>
      <w:r w:rsidR="002421BA">
        <w:rPr>
          <w:rFonts w:asciiTheme="minorHAnsi" w:hAnsiTheme="minorHAnsi"/>
          <w:sz w:val="22"/>
          <w:szCs w:val="22"/>
        </w:rPr>
        <w:t xml:space="preserve"> V</w:t>
      </w:r>
      <w:r w:rsidR="00D20263">
        <w:rPr>
          <w:rFonts w:asciiTheme="minorHAnsi" w:hAnsiTheme="minorHAnsi"/>
          <w:sz w:val="22"/>
          <w:szCs w:val="22"/>
        </w:rPr>
        <w:t xml:space="preserve">isitor </w:t>
      </w:r>
      <w:r w:rsidR="002421BA">
        <w:rPr>
          <w:rFonts w:asciiTheme="minorHAnsi" w:hAnsiTheme="minorHAnsi"/>
          <w:sz w:val="22"/>
          <w:szCs w:val="22"/>
        </w:rPr>
        <w:t>Da</w:t>
      </w:r>
      <w:r w:rsidR="00D20263">
        <w:rPr>
          <w:rFonts w:asciiTheme="minorHAnsi" w:hAnsiTheme="minorHAnsi"/>
          <w:sz w:val="22"/>
          <w:szCs w:val="22"/>
        </w:rPr>
        <w:t>tabase for the duration of your stay.</w:t>
      </w:r>
    </w:p>
    <w:p w14:paraId="02324493" w14:textId="77777777" w:rsidR="00B620C2" w:rsidRPr="000302AC" w:rsidRDefault="00B620C2" w:rsidP="00B620C2">
      <w:pPr>
        <w:adjustRightInd w:val="0"/>
        <w:rPr>
          <w:rFonts w:asciiTheme="minorHAnsi" w:eastAsia="Times New Roman" w:hAnsiTheme="minorHAnsi" w:cs="Tahoma"/>
          <w:b/>
          <w:color w:val="808080" w:themeColor="background1" w:themeShade="80"/>
          <w:sz w:val="22"/>
          <w:szCs w:val="22"/>
        </w:rPr>
      </w:pPr>
      <w:r w:rsidRPr="000302AC">
        <w:rPr>
          <w:rFonts w:asciiTheme="minorHAnsi" w:eastAsia="Times New Roman" w:hAnsiTheme="minorHAnsi" w:cs="Tahoma"/>
          <w:b/>
          <w:color w:val="808080" w:themeColor="background1" w:themeShade="80"/>
          <w:sz w:val="22"/>
          <w:szCs w:val="22"/>
        </w:rPr>
        <w:t> Car Parking Arrangements</w:t>
      </w:r>
    </w:p>
    <w:p w14:paraId="5D7D722C" w14:textId="77777777" w:rsidR="00B620C2" w:rsidRPr="00256791" w:rsidRDefault="00B620C2" w:rsidP="00B620C2">
      <w:pPr>
        <w:numPr>
          <w:ilvl w:val="0"/>
          <w:numId w:val="12"/>
        </w:numPr>
        <w:adjustRightInd w:val="0"/>
        <w:rPr>
          <w:rFonts w:asciiTheme="minorHAnsi" w:eastAsia="Times New Roman" w:hAnsiTheme="minorHAnsi" w:cs="Tahoma"/>
          <w:color w:val="000000"/>
          <w:sz w:val="22"/>
          <w:szCs w:val="22"/>
        </w:rPr>
      </w:pPr>
      <w:r w:rsidRPr="00256791">
        <w:rPr>
          <w:rFonts w:asciiTheme="minorHAnsi" w:eastAsia="Times New Roman" w:hAnsiTheme="minorHAnsi" w:cs="Tahoma"/>
          <w:color w:val="000000"/>
          <w:sz w:val="22"/>
          <w:szCs w:val="22"/>
        </w:rPr>
        <w:t xml:space="preserve">The Campus map shows a variety of car parks on site.  </w:t>
      </w:r>
      <w:r w:rsidRPr="00B34828">
        <w:rPr>
          <w:rFonts w:asciiTheme="minorHAnsi" w:eastAsia="Times New Roman" w:hAnsiTheme="minorHAnsi" w:cs="Tahoma"/>
          <w:color w:val="000000"/>
          <w:sz w:val="22"/>
          <w:szCs w:val="22"/>
        </w:rPr>
        <w:t xml:space="preserve">For </w:t>
      </w:r>
      <w:proofErr w:type="spellStart"/>
      <w:r w:rsidR="00981F7A">
        <w:rPr>
          <w:rFonts w:asciiTheme="minorHAnsi" w:eastAsia="Times New Roman" w:hAnsiTheme="minorHAnsi" w:cs="Tahoma"/>
          <w:color w:val="000000"/>
          <w:sz w:val="22"/>
          <w:szCs w:val="22"/>
        </w:rPr>
        <w:t>Tuke</w:t>
      </w:r>
      <w:proofErr w:type="spellEnd"/>
      <w:r>
        <w:rPr>
          <w:rFonts w:asciiTheme="minorHAnsi" w:eastAsia="Times New Roman" w:hAnsiTheme="minorHAnsi" w:cs="Tahoma"/>
          <w:color w:val="000000"/>
          <w:sz w:val="22"/>
          <w:szCs w:val="22"/>
        </w:rPr>
        <w:t xml:space="preserve"> Hall</w:t>
      </w:r>
      <w:r w:rsidRPr="00B34828">
        <w:rPr>
          <w:rFonts w:asciiTheme="minorHAnsi" w:eastAsia="Times New Roman" w:hAnsiTheme="minorHAnsi" w:cs="Tahoma"/>
          <w:color w:val="000000"/>
          <w:sz w:val="22"/>
          <w:szCs w:val="22"/>
        </w:rPr>
        <w:t xml:space="preserve"> car parking use </w:t>
      </w:r>
      <w:r w:rsidRPr="00FE0788">
        <w:rPr>
          <w:rFonts w:asciiTheme="minorHAnsi" w:eastAsia="Times New Roman" w:hAnsiTheme="minorHAnsi" w:cs="Tahoma"/>
          <w:b/>
          <w:color w:val="000000"/>
          <w:sz w:val="22"/>
          <w:szCs w:val="22"/>
        </w:rPr>
        <w:t>P</w:t>
      </w:r>
      <w:r w:rsidR="00981F7A">
        <w:rPr>
          <w:rFonts w:asciiTheme="minorHAnsi" w:eastAsia="Times New Roman" w:hAnsiTheme="minorHAnsi" w:cs="Tahoma"/>
          <w:b/>
          <w:color w:val="000000"/>
          <w:sz w:val="22"/>
          <w:szCs w:val="22"/>
        </w:rPr>
        <w:t>5</w:t>
      </w:r>
      <w:r>
        <w:rPr>
          <w:rFonts w:asciiTheme="minorHAnsi" w:eastAsia="Times New Roman" w:hAnsiTheme="minorHAnsi" w:cs="Tahoma"/>
          <w:color w:val="000000"/>
          <w:sz w:val="22"/>
          <w:szCs w:val="22"/>
        </w:rPr>
        <w:t xml:space="preserve">, </w:t>
      </w:r>
      <w:r w:rsidRPr="00B34828">
        <w:rPr>
          <w:rFonts w:asciiTheme="minorHAnsi" w:eastAsia="Times New Roman" w:hAnsiTheme="minorHAnsi" w:cs="Tahoma"/>
          <w:b/>
          <w:color w:val="000000"/>
          <w:sz w:val="22"/>
          <w:szCs w:val="22"/>
        </w:rPr>
        <w:t>P</w:t>
      </w:r>
      <w:r w:rsidR="00981F7A">
        <w:rPr>
          <w:rFonts w:asciiTheme="minorHAnsi" w:eastAsia="Times New Roman" w:hAnsiTheme="minorHAnsi" w:cs="Tahoma"/>
          <w:b/>
          <w:color w:val="000000"/>
          <w:sz w:val="22"/>
          <w:szCs w:val="22"/>
        </w:rPr>
        <w:t>6</w:t>
      </w:r>
      <w:r w:rsidRPr="00B34828">
        <w:rPr>
          <w:rFonts w:asciiTheme="minorHAnsi" w:eastAsia="Times New Roman" w:hAnsiTheme="minorHAnsi" w:cs="Tahoma"/>
          <w:color w:val="000000"/>
          <w:sz w:val="22"/>
          <w:szCs w:val="22"/>
        </w:rPr>
        <w:t xml:space="preserve"> or </w:t>
      </w:r>
      <w:r w:rsidRPr="00B34828">
        <w:rPr>
          <w:rFonts w:asciiTheme="minorHAnsi" w:eastAsia="Times New Roman" w:hAnsiTheme="minorHAnsi" w:cs="Tahoma"/>
          <w:b/>
          <w:color w:val="000000"/>
          <w:sz w:val="22"/>
          <w:szCs w:val="22"/>
        </w:rPr>
        <w:t>P7</w:t>
      </w:r>
      <w:r w:rsidRPr="00B34828">
        <w:rPr>
          <w:rFonts w:asciiTheme="minorHAnsi" w:eastAsia="Times New Roman" w:hAnsiTheme="minorHAnsi" w:cs="Tahoma"/>
          <w:color w:val="000000"/>
          <w:sz w:val="22"/>
          <w:szCs w:val="22"/>
        </w:rPr>
        <w:t xml:space="preserve">. </w:t>
      </w:r>
    </w:p>
    <w:p w14:paraId="3091F9B9" w14:textId="77777777" w:rsidR="00B620C2" w:rsidRPr="00256791" w:rsidRDefault="00B620C2" w:rsidP="00B620C2">
      <w:pPr>
        <w:numPr>
          <w:ilvl w:val="0"/>
          <w:numId w:val="12"/>
        </w:numPr>
        <w:adjustRightInd w:val="0"/>
        <w:rPr>
          <w:rFonts w:asciiTheme="minorHAnsi" w:eastAsia="Times New Roman" w:hAnsiTheme="minorHAnsi" w:cs="Tahoma"/>
          <w:color w:val="000000"/>
          <w:sz w:val="22"/>
          <w:szCs w:val="22"/>
        </w:rPr>
      </w:pPr>
      <w:r w:rsidRPr="00256791">
        <w:rPr>
          <w:rFonts w:asciiTheme="minorHAnsi" w:eastAsia="Times New Roman" w:hAnsiTheme="minorHAnsi" w:cs="Tahoma"/>
          <w:color w:val="000000"/>
          <w:sz w:val="22"/>
          <w:szCs w:val="22"/>
        </w:rPr>
        <w:t>As car parking spaces are free</w:t>
      </w:r>
      <w:r w:rsidRPr="00B34828">
        <w:rPr>
          <w:rFonts w:asciiTheme="minorHAnsi" w:eastAsia="Times New Roman" w:hAnsiTheme="minorHAnsi" w:cs="Tahoma"/>
          <w:color w:val="000000"/>
          <w:sz w:val="22"/>
          <w:szCs w:val="22"/>
        </w:rPr>
        <w:t> these</w:t>
      </w:r>
      <w:r w:rsidRPr="00256791">
        <w:rPr>
          <w:rFonts w:asciiTheme="minorHAnsi" w:eastAsia="Times New Roman" w:hAnsiTheme="minorHAnsi" w:cs="Tahoma"/>
          <w:color w:val="000000"/>
          <w:sz w:val="22"/>
          <w:szCs w:val="22"/>
        </w:rPr>
        <w:t xml:space="preserve"> can't be booked and are on a first come first served basis.</w:t>
      </w:r>
    </w:p>
    <w:p w14:paraId="6B2602B9" w14:textId="77777777" w:rsidR="00B620C2" w:rsidRPr="00B34828" w:rsidRDefault="00F867D0" w:rsidP="00B620C2">
      <w:pPr>
        <w:numPr>
          <w:ilvl w:val="0"/>
          <w:numId w:val="12"/>
        </w:numPr>
        <w:adjustRightInd w:val="0"/>
        <w:rPr>
          <w:rFonts w:asciiTheme="minorHAnsi" w:eastAsia="Times New Roman" w:hAnsiTheme="minorHAnsi" w:cs="Tahoma"/>
          <w:color w:val="000000"/>
          <w:sz w:val="22"/>
          <w:szCs w:val="22"/>
        </w:rPr>
      </w:pPr>
      <w:r>
        <w:rPr>
          <w:rFonts w:asciiTheme="minorHAnsi" w:eastAsia="Times New Roman" w:hAnsiTheme="minorHAnsi" w:cs="Tahoma"/>
          <w:b/>
          <w:color w:val="000000"/>
          <w:sz w:val="22"/>
          <w:szCs w:val="22"/>
        </w:rPr>
        <w:t>Please note n</w:t>
      </w:r>
      <w:r w:rsidR="00B620C2" w:rsidRPr="00B34828">
        <w:rPr>
          <w:rFonts w:asciiTheme="minorHAnsi" w:eastAsia="Times New Roman" w:hAnsiTheme="minorHAnsi" w:cs="Tahoma"/>
          <w:b/>
          <w:color w:val="000000"/>
          <w:sz w:val="22"/>
          <w:szCs w:val="22"/>
        </w:rPr>
        <w:t>o parking is allowed on the roads by the halls of residence, all parking must be legal</w:t>
      </w:r>
      <w:r w:rsidR="002E7BCA">
        <w:rPr>
          <w:rFonts w:asciiTheme="minorHAnsi" w:eastAsia="Times New Roman" w:hAnsiTheme="minorHAnsi" w:cs="Tahoma"/>
          <w:b/>
          <w:color w:val="000000"/>
          <w:sz w:val="22"/>
          <w:szCs w:val="22"/>
        </w:rPr>
        <w:t>,</w:t>
      </w:r>
      <w:r w:rsidR="00B620C2" w:rsidRPr="00B34828">
        <w:rPr>
          <w:rFonts w:asciiTheme="minorHAnsi" w:eastAsia="Times New Roman" w:hAnsiTheme="minorHAnsi" w:cs="Tahoma"/>
          <w:b/>
          <w:color w:val="000000"/>
          <w:sz w:val="22"/>
          <w:szCs w:val="22"/>
        </w:rPr>
        <w:t xml:space="preserve"> </w:t>
      </w:r>
      <w:r w:rsidR="002E7BCA">
        <w:rPr>
          <w:rFonts w:asciiTheme="minorHAnsi" w:eastAsia="Times New Roman" w:hAnsiTheme="minorHAnsi" w:cs="Tahoma"/>
          <w:b/>
          <w:color w:val="000000"/>
          <w:sz w:val="22"/>
          <w:szCs w:val="22"/>
        </w:rPr>
        <w:t>or</w:t>
      </w:r>
      <w:r w:rsidR="00B620C2" w:rsidRPr="00B34828">
        <w:rPr>
          <w:rFonts w:asciiTheme="minorHAnsi" w:eastAsia="Times New Roman" w:hAnsiTheme="minorHAnsi" w:cs="Tahoma"/>
          <w:b/>
          <w:color w:val="000000"/>
          <w:sz w:val="22"/>
          <w:szCs w:val="22"/>
        </w:rPr>
        <w:t xml:space="preserve"> </w:t>
      </w:r>
      <w:r w:rsidR="002E7BCA">
        <w:rPr>
          <w:rFonts w:asciiTheme="minorHAnsi" w:eastAsia="Times New Roman" w:hAnsiTheme="minorHAnsi" w:cs="Tahoma"/>
          <w:b/>
          <w:color w:val="000000"/>
          <w:sz w:val="22"/>
          <w:szCs w:val="22"/>
        </w:rPr>
        <w:t xml:space="preserve">fines &amp; </w:t>
      </w:r>
      <w:r w:rsidR="00B620C2" w:rsidRPr="00B34828">
        <w:rPr>
          <w:rFonts w:asciiTheme="minorHAnsi" w:eastAsia="Times New Roman" w:hAnsiTheme="minorHAnsi" w:cs="Tahoma"/>
          <w:b/>
          <w:color w:val="000000"/>
          <w:sz w:val="22"/>
          <w:szCs w:val="22"/>
        </w:rPr>
        <w:t>clamping will take place.</w:t>
      </w:r>
    </w:p>
    <w:p w14:paraId="2C436F37" w14:textId="77777777" w:rsidR="00B620C2" w:rsidRDefault="00B620C2" w:rsidP="00256791">
      <w:pPr>
        <w:adjustRightInd w:val="0"/>
        <w:rPr>
          <w:rFonts w:asciiTheme="minorHAnsi" w:eastAsia="Times New Roman" w:hAnsiTheme="minorHAnsi" w:cs="Tahoma"/>
          <w:b/>
          <w:sz w:val="22"/>
          <w:szCs w:val="22"/>
        </w:rPr>
      </w:pPr>
    </w:p>
    <w:p w14:paraId="320E5C22" w14:textId="77777777" w:rsidR="00256791" w:rsidRPr="000302AC" w:rsidRDefault="00256791" w:rsidP="00256791">
      <w:pPr>
        <w:adjustRightInd w:val="0"/>
        <w:rPr>
          <w:rFonts w:asciiTheme="minorHAnsi" w:eastAsia="Times New Roman" w:hAnsiTheme="minorHAnsi" w:cs="Tahoma"/>
          <w:b/>
          <w:color w:val="808080" w:themeColor="background1" w:themeShade="80"/>
          <w:sz w:val="22"/>
          <w:szCs w:val="22"/>
        </w:rPr>
      </w:pPr>
      <w:r w:rsidRPr="000302AC">
        <w:rPr>
          <w:rFonts w:asciiTheme="minorHAnsi" w:eastAsia="Times New Roman" w:hAnsiTheme="minorHAnsi" w:cs="Tahoma"/>
          <w:b/>
          <w:color w:val="808080" w:themeColor="background1" w:themeShade="80"/>
          <w:sz w:val="22"/>
          <w:szCs w:val="22"/>
        </w:rPr>
        <w:t>Directions on campus</w:t>
      </w:r>
    </w:p>
    <w:p w14:paraId="6BF1654E" w14:textId="77777777" w:rsidR="00256791" w:rsidRPr="00256791" w:rsidRDefault="00256791" w:rsidP="00256791">
      <w:pPr>
        <w:numPr>
          <w:ilvl w:val="0"/>
          <w:numId w:val="3"/>
        </w:numPr>
        <w:adjustRightInd w:val="0"/>
        <w:rPr>
          <w:rFonts w:asciiTheme="minorHAnsi" w:eastAsia="Times New Roman" w:hAnsiTheme="minorHAnsi" w:cs="Tahoma"/>
          <w:color w:val="000000"/>
          <w:sz w:val="22"/>
          <w:szCs w:val="22"/>
        </w:rPr>
      </w:pPr>
      <w:r w:rsidRPr="00256791">
        <w:rPr>
          <w:rFonts w:asciiTheme="minorHAnsi" w:eastAsia="Times New Roman" w:hAnsiTheme="minorHAnsi" w:cs="Tahoma"/>
          <w:color w:val="000000"/>
          <w:sz w:val="22"/>
          <w:szCs w:val="22"/>
        </w:rPr>
        <w:t xml:space="preserve">Please use the campus map given on registration to find your way around campus.  There will be some signage for </w:t>
      </w:r>
      <w:r w:rsidR="002421BA">
        <w:rPr>
          <w:rFonts w:asciiTheme="minorHAnsi" w:eastAsia="Times New Roman" w:hAnsiTheme="minorHAnsi" w:cs="Tahoma"/>
          <w:color w:val="000000"/>
          <w:sz w:val="22"/>
          <w:szCs w:val="22"/>
        </w:rPr>
        <w:t>UKPC2015</w:t>
      </w:r>
      <w:r w:rsidRPr="00256791">
        <w:rPr>
          <w:rFonts w:asciiTheme="minorHAnsi" w:eastAsia="Times New Roman" w:hAnsiTheme="minorHAnsi" w:cs="Tahoma"/>
          <w:color w:val="000000"/>
          <w:sz w:val="22"/>
          <w:szCs w:val="22"/>
        </w:rPr>
        <w:t xml:space="preserve"> but this will be minimal in compliance with college policy.</w:t>
      </w:r>
    </w:p>
    <w:p w14:paraId="26C86330" w14:textId="77777777" w:rsidR="002E7BCA" w:rsidRDefault="00256791" w:rsidP="00256791">
      <w:pPr>
        <w:numPr>
          <w:ilvl w:val="0"/>
          <w:numId w:val="3"/>
        </w:numPr>
        <w:adjustRightInd w:val="0"/>
        <w:rPr>
          <w:rFonts w:asciiTheme="minorHAnsi" w:eastAsia="Times New Roman" w:hAnsiTheme="minorHAnsi" w:cs="Tahoma"/>
          <w:color w:val="000000"/>
          <w:sz w:val="22"/>
          <w:szCs w:val="22"/>
        </w:rPr>
      </w:pPr>
      <w:r w:rsidRPr="00256791">
        <w:rPr>
          <w:rFonts w:asciiTheme="minorHAnsi" w:eastAsia="Times New Roman" w:hAnsiTheme="minorHAnsi" w:cs="Tahoma"/>
          <w:color w:val="000000"/>
          <w:sz w:val="22"/>
          <w:szCs w:val="22"/>
        </w:rPr>
        <w:t>This campus map will help locate your accommodation block and conference venue before arrival</w:t>
      </w:r>
    </w:p>
    <w:p w14:paraId="7091FA08" w14:textId="77777777" w:rsidR="002E7BCA" w:rsidRDefault="007F53A6" w:rsidP="002E7BCA">
      <w:pPr>
        <w:numPr>
          <w:ilvl w:val="0"/>
          <w:numId w:val="3"/>
        </w:numPr>
        <w:adjustRightInd w:val="0"/>
        <w:rPr>
          <w:rFonts w:asciiTheme="minorHAnsi" w:eastAsia="Times New Roman" w:hAnsiTheme="minorHAnsi" w:cs="Tahoma"/>
          <w:color w:val="000000"/>
          <w:sz w:val="22"/>
          <w:szCs w:val="22"/>
        </w:rPr>
      </w:pPr>
      <w:hyperlink r:id="rId17" w:history="1">
        <w:r w:rsidR="002E7BCA" w:rsidRPr="00A23C1B">
          <w:rPr>
            <w:rStyle w:val="Hyperlink"/>
            <w:rFonts w:asciiTheme="minorHAnsi" w:eastAsia="Times New Roman" w:hAnsiTheme="minorHAnsi" w:cs="Tahoma"/>
            <w:sz w:val="22"/>
            <w:szCs w:val="22"/>
          </w:rPr>
          <w:t>https://www.venue.royalholloway.ac.uk/contact/campus-map/</w:t>
        </w:r>
      </w:hyperlink>
    </w:p>
    <w:p w14:paraId="2B31FDB1" w14:textId="77777777" w:rsidR="00256791" w:rsidRPr="00256791" w:rsidRDefault="00256791" w:rsidP="002E7BCA">
      <w:pPr>
        <w:adjustRightInd w:val="0"/>
        <w:ind w:left="720"/>
        <w:rPr>
          <w:rFonts w:asciiTheme="minorHAnsi" w:eastAsia="Times New Roman" w:hAnsiTheme="minorHAnsi" w:cs="Tahoma"/>
          <w:color w:val="000000"/>
          <w:sz w:val="22"/>
          <w:szCs w:val="22"/>
        </w:rPr>
      </w:pPr>
    </w:p>
    <w:p w14:paraId="37DE41A6" w14:textId="77777777" w:rsidR="00256791" w:rsidRPr="00256791" w:rsidRDefault="00256791" w:rsidP="00256791">
      <w:pPr>
        <w:rPr>
          <w:rFonts w:asciiTheme="minorHAnsi" w:eastAsia="Times New Roman" w:hAnsiTheme="minorHAnsi" w:cs="Tahoma"/>
          <w:sz w:val="22"/>
          <w:szCs w:val="22"/>
        </w:rPr>
      </w:pPr>
      <w:r w:rsidRPr="00B34828">
        <w:rPr>
          <w:rFonts w:asciiTheme="minorHAnsi" w:eastAsia="Times New Roman" w:hAnsiTheme="minorHAnsi" w:cs="Tahoma"/>
          <w:b/>
          <w:sz w:val="22"/>
          <w:szCs w:val="22"/>
        </w:rPr>
        <w:t> </w:t>
      </w:r>
    </w:p>
    <w:p w14:paraId="648948AE" w14:textId="77777777" w:rsidR="00AF0D1B" w:rsidRPr="000302AC" w:rsidRDefault="00256791" w:rsidP="00AF0D1B">
      <w:pPr>
        <w:adjustRightInd w:val="0"/>
        <w:rPr>
          <w:rFonts w:asciiTheme="minorHAnsi" w:eastAsia="Times New Roman" w:hAnsiTheme="minorHAnsi" w:cs="Tahoma"/>
          <w:b/>
          <w:color w:val="808080" w:themeColor="background1" w:themeShade="80"/>
          <w:sz w:val="22"/>
          <w:szCs w:val="22"/>
        </w:rPr>
      </w:pPr>
      <w:r w:rsidRPr="000302AC">
        <w:rPr>
          <w:rFonts w:asciiTheme="minorHAnsi" w:eastAsia="Times New Roman" w:hAnsiTheme="minorHAnsi" w:cs="Tahoma"/>
          <w:b/>
          <w:color w:val="808080" w:themeColor="background1" w:themeShade="80"/>
          <w:sz w:val="22"/>
          <w:szCs w:val="22"/>
        </w:rPr>
        <w:t>Accommodation check-in</w:t>
      </w:r>
    </w:p>
    <w:p w14:paraId="01B63114" w14:textId="77777777" w:rsidR="005273B4" w:rsidRPr="00B34828" w:rsidRDefault="005273B4" w:rsidP="00AF0D1B">
      <w:pPr>
        <w:adjustRightInd w:val="0"/>
        <w:rPr>
          <w:rFonts w:asciiTheme="minorHAnsi" w:hAnsiTheme="minorHAnsi"/>
          <w:sz w:val="22"/>
          <w:szCs w:val="22"/>
        </w:rPr>
      </w:pPr>
      <w:r w:rsidRPr="00A302CB">
        <w:rPr>
          <w:rFonts w:asciiTheme="minorHAnsi" w:hAnsiTheme="minorHAnsi"/>
          <w:sz w:val="22"/>
          <w:szCs w:val="22"/>
        </w:rPr>
        <w:t xml:space="preserve">Check-in </w:t>
      </w:r>
      <w:r w:rsidR="00461CFC" w:rsidRPr="00A302CB">
        <w:rPr>
          <w:rFonts w:asciiTheme="minorHAnsi" w:hAnsiTheme="minorHAnsi"/>
          <w:sz w:val="22"/>
          <w:szCs w:val="22"/>
        </w:rPr>
        <w:t>has been requested</w:t>
      </w:r>
      <w:r w:rsidRPr="00A302CB">
        <w:rPr>
          <w:rFonts w:asciiTheme="minorHAnsi" w:hAnsiTheme="minorHAnsi"/>
          <w:sz w:val="22"/>
          <w:szCs w:val="22"/>
        </w:rPr>
        <w:t xml:space="preserve"> from 1</w:t>
      </w:r>
      <w:r w:rsidR="000302AC" w:rsidRPr="00A302CB">
        <w:rPr>
          <w:rFonts w:asciiTheme="minorHAnsi" w:hAnsiTheme="minorHAnsi"/>
          <w:sz w:val="22"/>
          <w:szCs w:val="22"/>
        </w:rPr>
        <w:t>2</w:t>
      </w:r>
      <w:r w:rsidRPr="00A302CB">
        <w:rPr>
          <w:rFonts w:asciiTheme="minorHAnsi" w:hAnsiTheme="minorHAnsi"/>
          <w:sz w:val="22"/>
          <w:szCs w:val="22"/>
        </w:rPr>
        <w:t>:00 on</w:t>
      </w:r>
      <w:r w:rsidR="000302AC" w:rsidRPr="00A302CB">
        <w:rPr>
          <w:rFonts w:asciiTheme="minorHAnsi" w:hAnsiTheme="minorHAnsi"/>
          <w:sz w:val="22"/>
          <w:szCs w:val="22"/>
        </w:rPr>
        <w:t xml:space="preserve"> </w:t>
      </w:r>
      <w:r w:rsidR="00981F7A" w:rsidRPr="00A302CB">
        <w:rPr>
          <w:rFonts w:asciiTheme="minorHAnsi" w:hAnsiTheme="minorHAnsi"/>
          <w:sz w:val="22"/>
          <w:szCs w:val="22"/>
        </w:rPr>
        <w:t>Sunday</w:t>
      </w:r>
      <w:r w:rsidRPr="00A302CB">
        <w:rPr>
          <w:rFonts w:asciiTheme="minorHAnsi" w:hAnsiTheme="minorHAnsi"/>
          <w:sz w:val="22"/>
          <w:szCs w:val="22"/>
        </w:rPr>
        <w:t xml:space="preserve"> </w:t>
      </w:r>
      <w:r w:rsidR="000302AC" w:rsidRPr="00A302CB">
        <w:rPr>
          <w:rFonts w:asciiTheme="minorHAnsi" w:hAnsiTheme="minorHAnsi"/>
          <w:sz w:val="22"/>
          <w:szCs w:val="22"/>
        </w:rPr>
        <w:t>9</w:t>
      </w:r>
      <w:r w:rsidR="000302AC" w:rsidRPr="00A302CB">
        <w:rPr>
          <w:rFonts w:asciiTheme="minorHAnsi" w:hAnsiTheme="minorHAnsi"/>
          <w:sz w:val="22"/>
          <w:szCs w:val="22"/>
          <w:vertAlign w:val="superscript"/>
        </w:rPr>
        <w:t>th</w:t>
      </w:r>
      <w:r w:rsidR="000302AC" w:rsidRPr="00A302CB">
        <w:rPr>
          <w:rFonts w:asciiTheme="minorHAnsi" w:hAnsiTheme="minorHAnsi"/>
          <w:sz w:val="22"/>
          <w:szCs w:val="22"/>
        </w:rPr>
        <w:t xml:space="preserve"> </w:t>
      </w:r>
      <w:r w:rsidR="00981F7A" w:rsidRPr="00A302CB">
        <w:rPr>
          <w:rFonts w:asciiTheme="minorHAnsi" w:hAnsiTheme="minorHAnsi"/>
          <w:sz w:val="22"/>
          <w:szCs w:val="22"/>
        </w:rPr>
        <w:t>August</w:t>
      </w:r>
      <w:r w:rsidRPr="00A302CB">
        <w:rPr>
          <w:rFonts w:asciiTheme="minorHAnsi" w:hAnsiTheme="minorHAnsi"/>
          <w:sz w:val="22"/>
          <w:szCs w:val="22"/>
        </w:rPr>
        <w:t xml:space="preserve"> </w:t>
      </w:r>
      <w:r w:rsidR="00CF6946" w:rsidRPr="00A302CB">
        <w:rPr>
          <w:rFonts w:asciiTheme="minorHAnsi" w:hAnsiTheme="minorHAnsi"/>
          <w:sz w:val="22"/>
          <w:szCs w:val="22"/>
        </w:rPr>
        <w:t>where rooms are ready</w:t>
      </w:r>
      <w:r w:rsidRPr="00A302CB">
        <w:rPr>
          <w:rFonts w:asciiTheme="minorHAnsi" w:hAnsiTheme="minorHAnsi"/>
          <w:sz w:val="22"/>
          <w:szCs w:val="22"/>
        </w:rPr>
        <w:t xml:space="preserve">.  Accommodation is in </w:t>
      </w:r>
      <w:proofErr w:type="spellStart"/>
      <w:r w:rsidR="00A302CB" w:rsidRPr="00A302CB">
        <w:rPr>
          <w:rFonts w:asciiTheme="minorHAnsi" w:hAnsiTheme="minorHAnsi"/>
          <w:sz w:val="22"/>
          <w:szCs w:val="22"/>
        </w:rPr>
        <w:t>Tuke</w:t>
      </w:r>
      <w:proofErr w:type="spellEnd"/>
      <w:r w:rsidR="00A302CB" w:rsidRPr="00A302CB">
        <w:rPr>
          <w:rFonts w:asciiTheme="minorHAnsi" w:hAnsiTheme="minorHAnsi"/>
          <w:sz w:val="22"/>
          <w:szCs w:val="22"/>
        </w:rPr>
        <w:t xml:space="preserve"> Hall </w:t>
      </w:r>
      <w:r w:rsidR="00B56629" w:rsidRPr="00A302CB">
        <w:rPr>
          <w:rFonts w:asciiTheme="minorHAnsi" w:hAnsiTheme="minorHAnsi"/>
          <w:sz w:val="22"/>
          <w:szCs w:val="22"/>
        </w:rPr>
        <w:t>(No.</w:t>
      </w:r>
      <w:r w:rsidR="00A302CB" w:rsidRPr="00A302CB">
        <w:rPr>
          <w:rFonts w:asciiTheme="minorHAnsi" w:hAnsiTheme="minorHAnsi"/>
          <w:sz w:val="22"/>
          <w:szCs w:val="22"/>
        </w:rPr>
        <w:t>9</w:t>
      </w:r>
      <w:r w:rsidR="000302AC" w:rsidRPr="00A302CB">
        <w:rPr>
          <w:rFonts w:asciiTheme="minorHAnsi" w:hAnsiTheme="minorHAnsi"/>
          <w:sz w:val="22"/>
          <w:szCs w:val="22"/>
        </w:rPr>
        <w:t>)</w:t>
      </w:r>
      <w:r w:rsidRPr="00A302CB">
        <w:rPr>
          <w:rFonts w:asciiTheme="minorHAnsi" w:hAnsiTheme="minorHAnsi"/>
          <w:sz w:val="22"/>
          <w:szCs w:val="22"/>
        </w:rPr>
        <w:t xml:space="preserve"> but </w:t>
      </w:r>
      <w:r w:rsidRPr="00A302CB">
        <w:rPr>
          <w:rFonts w:asciiTheme="minorHAnsi" w:hAnsiTheme="minorHAnsi"/>
          <w:sz w:val="22"/>
          <w:szCs w:val="22"/>
          <w:u w:val="single"/>
        </w:rPr>
        <w:t xml:space="preserve">you must </w:t>
      </w:r>
      <w:r w:rsidR="00E03A4B" w:rsidRPr="00A302CB">
        <w:rPr>
          <w:rFonts w:asciiTheme="minorHAnsi" w:hAnsiTheme="minorHAnsi"/>
          <w:sz w:val="22"/>
          <w:szCs w:val="22"/>
          <w:u w:val="single"/>
        </w:rPr>
        <w:t xml:space="preserve">first </w:t>
      </w:r>
      <w:r w:rsidRPr="00A302CB">
        <w:rPr>
          <w:rFonts w:asciiTheme="minorHAnsi" w:hAnsiTheme="minorHAnsi"/>
          <w:sz w:val="22"/>
          <w:szCs w:val="22"/>
          <w:u w:val="single"/>
        </w:rPr>
        <w:t>check-in at HUB Reception</w:t>
      </w:r>
      <w:r w:rsidRPr="00A302CB">
        <w:rPr>
          <w:rFonts w:asciiTheme="minorHAnsi" w:hAnsiTheme="minorHAnsi"/>
          <w:sz w:val="22"/>
          <w:szCs w:val="22"/>
        </w:rPr>
        <w:t xml:space="preserve"> </w:t>
      </w:r>
      <w:r w:rsidR="00B56629" w:rsidRPr="00A302CB">
        <w:rPr>
          <w:rFonts w:asciiTheme="minorHAnsi" w:hAnsiTheme="minorHAnsi"/>
          <w:sz w:val="22"/>
          <w:szCs w:val="22"/>
          <w:u w:val="single"/>
        </w:rPr>
        <w:t>(</w:t>
      </w:r>
      <w:r w:rsidRPr="00A302CB">
        <w:rPr>
          <w:rFonts w:asciiTheme="minorHAnsi" w:hAnsiTheme="minorHAnsi"/>
          <w:sz w:val="22"/>
          <w:szCs w:val="22"/>
          <w:u w:val="single"/>
        </w:rPr>
        <w:t>No.41</w:t>
      </w:r>
      <w:r w:rsidR="00B56629" w:rsidRPr="00A302CB">
        <w:rPr>
          <w:rFonts w:asciiTheme="minorHAnsi" w:hAnsiTheme="minorHAnsi"/>
          <w:sz w:val="22"/>
          <w:szCs w:val="22"/>
          <w:u w:val="single"/>
        </w:rPr>
        <w:t>)</w:t>
      </w:r>
      <w:r w:rsidR="00B34828" w:rsidRPr="00A302CB">
        <w:rPr>
          <w:rFonts w:asciiTheme="minorHAnsi" w:hAnsiTheme="minorHAnsi"/>
          <w:sz w:val="22"/>
          <w:szCs w:val="22"/>
        </w:rPr>
        <w:t xml:space="preserve"> to receive your directions and room key (look for the </w:t>
      </w:r>
      <w:r w:rsidR="00B34828" w:rsidRPr="00A302CB">
        <w:rPr>
          <w:rFonts w:asciiTheme="minorHAnsi" w:hAnsiTheme="minorHAnsi"/>
          <w:b/>
          <w:sz w:val="22"/>
          <w:szCs w:val="22"/>
        </w:rPr>
        <w:t>Information</w:t>
      </w:r>
      <w:r w:rsidR="00B34828" w:rsidRPr="00A302CB">
        <w:rPr>
          <w:rFonts w:asciiTheme="minorHAnsi" w:hAnsiTheme="minorHAnsi"/>
          <w:sz w:val="22"/>
          <w:szCs w:val="22"/>
        </w:rPr>
        <w:t xml:space="preserve"> icon at the bottom of the plan)</w:t>
      </w:r>
      <w:r w:rsidRPr="00A302CB">
        <w:rPr>
          <w:rFonts w:asciiTheme="minorHAnsi" w:hAnsiTheme="minorHAnsi"/>
          <w:sz w:val="22"/>
          <w:szCs w:val="22"/>
        </w:rPr>
        <w:t xml:space="preserve">. </w:t>
      </w:r>
      <w:r w:rsidR="004B07CD" w:rsidRPr="00A302CB">
        <w:rPr>
          <w:rFonts w:asciiTheme="minorHAnsi" w:hAnsiTheme="minorHAnsi"/>
          <w:sz w:val="22"/>
          <w:szCs w:val="22"/>
        </w:rPr>
        <w:t xml:space="preserve"> </w:t>
      </w:r>
      <w:r w:rsidRPr="00A302CB">
        <w:rPr>
          <w:rFonts w:asciiTheme="minorHAnsi" w:hAnsiTheme="minorHAnsi"/>
          <w:sz w:val="22"/>
          <w:szCs w:val="22"/>
        </w:rPr>
        <w:t xml:space="preserve">In case of any problems, please call the Hub Customer Services team </w:t>
      </w:r>
      <w:r w:rsidR="00B56629" w:rsidRPr="00A302CB">
        <w:rPr>
          <w:rFonts w:asciiTheme="minorHAnsi" w:hAnsiTheme="minorHAnsi"/>
          <w:sz w:val="22"/>
          <w:szCs w:val="22"/>
        </w:rPr>
        <w:t xml:space="preserve">between </w:t>
      </w:r>
      <w:r w:rsidRPr="00A302CB">
        <w:rPr>
          <w:rFonts w:asciiTheme="minorHAnsi" w:hAnsiTheme="minorHAnsi"/>
          <w:sz w:val="22"/>
          <w:szCs w:val="22"/>
        </w:rPr>
        <w:t>(08</w:t>
      </w:r>
      <w:r w:rsidR="00B56629" w:rsidRPr="00A302CB">
        <w:rPr>
          <w:rFonts w:asciiTheme="minorHAnsi" w:hAnsiTheme="minorHAnsi"/>
          <w:sz w:val="22"/>
          <w:szCs w:val="22"/>
        </w:rPr>
        <w:t>:</w:t>
      </w:r>
      <w:r w:rsidRPr="00A302CB">
        <w:rPr>
          <w:rFonts w:asciiTheme="minorHAnsi" w:hAnsiTheme="minorHAnsi"/>
          <w:sz w:val="22"/>
          <w:szCs w:val="22"/>
        </w:rPr>
        <w:t>00-2</w:t>
      </w:r>
      <w:r w:rsidR="00B34828" w:rsidRPr="00A302CB">
        <w:rPr>
          <w:rFonts w:asciiTheme="minorHAnsi" w:hAnsiTheme="minorHAnsi"/>
          <w:sz w:val="22"/>
          <w:szCs w:val="22"/>
        </w:rPr>
        <w:t>1</w:t>
      </w:r>
      <w:r w:rsidR="00B56629" w:rsidRPr="00A302CB">
        <w:rPr>
          <w:rFonts w:asciiTheme="minorHAnsi" w:hAnsiTheme="minorHAnsi"/>
          <w:sz w:val="22"/>
          <w:szCs w:val="22"/>
        </w:rPr>
        <w:t>:</w:t>
      </w:r>
      <w:r w:rsidRPr="00A302CB">
        <w:rPr>
          <w:rFonts w:asciiTheme="minorHAnsi" w:hAnsiTheme="minorHAnsi"/>
          <w:sz w:val="22"/>
          <w:szCs w:val="22"/>
        </w:rPr>
        <w:t xml:space="preserve">00) on +44 </w:t>
      </w:r>
      <w:r w:rsidR="00B56629" w:rsidRPr="00A302CB">
        <w:rPr>
          <w:rFonts w:asciiTheme="minorHAnsi" w:hAnsiTheme="minorHAnsi"/>
          <w:sz w:val="22"/>
          <w:szCs w:val="22"/>
        </w:rPr>
        <w:t>[0]</w:t>
      </w:r>
      <w:r w:rsidRPr="00A302CB">
        <w:rPr>
          <w:rFonts w:asciiTheme="minorHAnsi" w:hAnsiTheme="minorHAnsi"/>
          <w:sz w:val="22"/>
          <w:szCs w:val="22"/>
        </w:rPr>
        <w:t>1784 443285.</w:t>
      </w:r>
      <w:r w:rsidRPr="00B34828">
        <w:rPr>
          <w:rFonts w:asciiTheme="minorHAnsi" w:hAnsiTheme="minorHAnsi"/>
          <w:sz w:val="22"/>
          <w:szCs w:val="22"/>
        </w:rPr>
        <w:t xml:space="preserve"> </w:t>
      </w:r>
    </w:p>
    <w:p w14:paraId="45857507" w14:textId="77777777" w:rsidR="005273B4" w:rsidRPr="00B34828" w:rsidRDefault="0088747B" w:rsidP="005273B4">
      <w:pPr>
        <w:pStyle w:val="NormalWeb"/>
        <w:rPr>
          <w:rFonts w:asciiTheme="minorHAnsi" w:hAnsiTheme="minorHAnsi"/>
          <w:sz w:val="22"/>
          <w:szCs w:val="22"/>
        </w:rPr>
      </w:pPr>
      <w:r>
        <w:rPr>
          <w:rFonts w:asciiTheme="minorHAnsi" w:hAnsiTheme="minorHAnsi"/>
          <w:sz w:val="22"/>
          <w:szCs w:val="22"/>
          <w:u w:val="single"/>
        </w:rPr>
        <w:t xml:space="preserve">Additional night’s Bed &amp; Breakfast </w:t>
      </w:r>
      <w:r w:rsidR="00A302CB">
        <w:rPr>
          <w:rFonts w:asciiTheme="minorHAnsi" w:hAnsiTheme="minorHAnsi"/>
          <w:sz w:val="22"/>
          <w:szCs w:val="22"/>
          <w:u w:val="single"/>
        </w:rPr>
        <w:t>are</w:t>
      </w:r>
      <w:r>
        <w:rPr>
          <w:rFonts w:asciiTheme="minorHAnsi" w:hAnsiTheme="minorHAnsi"/>
          <w:sz w:val="22"/>
          <w:szCs w:val="22"/>
          <w:u w:val="single"/>
        </w:rPr>
        <w:t xml:space="preserve"> still available </w:t>
      </w:r>
      <w:r w:rsidR="00A302CB">
        <w:rPr>
          <w:rFonts w:asciiTheme="minorHAnsi" w:hAnsiTheme="minorHAnsi"/>
          <w:sz w:val="22"/>
          <w:szCs w:val="22"/>
          <w:u w:val="single"/>
        </w:rPr>
        <w:t xml:space="preserve">for </w:t>
      </w:r>
      <w:r>
        <w:rPr>
          <w:rFonts w:asciiTheme="minorHAnsi" w:hAnsiTheme="minorHAnsi"/>
          <w:sz w:val="22"/>
          <w:szCs w:val="22"/>
          <w:u w:val="single"/>
        </w:rPr>
        <w:t>8</w:t>
      </w:r>
      <w:r w:rsidRPr="0088747B">
        <w:rPr>
          <w:rFonts w:asciiTheme="minorHAnsi" w:hAnsiTheme="minorHAnsi"/>
          <w:sz w:val="22"/>
          <w:szCs w:val="22"/>
          <w:u w:val="single"/>
          <w:vertAlign w:val="superscript"/>
        </w:rPr>
        <w:t>th</w:t>
      </w:r>
      <w:r>
        <w:rPr>
          <w:rFonts w:asciiTheme="minorHAnsi" w:hAnsiTheme="minorHAnsi"/>
          <w:sz w:val="22"/>
          <w:szCs w:val="22"/>
          <w:u w:val="single"/>
        </w:rPr>
        <w:t xml:space="preserve"> August &amp; 13</w:t>
      </w:r>
      <w:r w:rsidRPr="0088747B">
        <w:rPr>
          <w:rFonts w:asciiTheme="minorHAnsi" w:hAnsiTheme="minorHAnsi"/>
          <w:sz w:val="22"/>
          <w:szCs w:val="22"/>
          <w:u w:val="single"/>
          <w:vertAlign w:val="superscript"/>
        </w:rPr>
        <w:t>th</w:t>
      </w:r>
      <w:r>
        <w:rPr>
          <w:rFonts w:asciiTheme="minorHAnsi" w:hAnsiTheme="minorHAnsi"/>
          <w:sz w:val="22"/>
          <w:szCs w:val="22"/>
          <w:u w:val="single"/>
        </w:rPr>
        <w:t xml:space="preserve"> August 2015 – to enquire</w:t>
      </w:r>
      <w:r w:rsidR="00A302CB">
        <w:rPr>
          <w:rFonts w:asciiTheme="minorHAnsi" w:hAnsiTheme="minorHAnsi"/>
          <w:sz w:val="22"/>
          <w:szCs w:val="22"/>
          <w:u w:val="single"/>
        </w:rPr>
        <w:t xml:space="preserve"> email</w:t>
      </w:r>
      <w:r>
        <w:rPr>
          <w:rFonts w:asciiTheme="minorHAnsi" w:hAnsiTheme="minorHAnsi"/>
          <w:sz w:val="22"/>
          <w:szCs w:val="22"/>
          <w:u w:val="single"/>
        </w:rPr>
        <w:t xml:space="preserve"> </w:t>
      </w:r>
      <w:hyperlink r:id="rId18" w:history="1">
        <w:r w:rsidRPr="00CE1F8F">
          <w:rPr>
            <w:rStyle w:val="Hyperlink"/>
            <w:rFonts w:asciiTheme="minorHAnsi" w:hAnsiTheme="minorHAnsi"/>
            <w:sz w:val="22"/>
            <w:szCs w:val="22"/>
          </w:rPr>
          <w:t>CMS@rhul.ac.uk</w:t>
        </w:r>
      </w:hyperlink>
      <w:r>
        <w:rPr>
          <w:rFonts w:asciiTheme="minorHAnsi" w:hAnsiTheme="minorHAnsi"/>
          <w:sz w:val="22"/>
          <w:szCs w:val="22"/>
          <w:u w:val="single"/>
        </w:rPr>
        <w:t xml:space="preserve"> </w:t>
      </w:r>
      <w:r w:rsidR="005273B4" w:rsidRPr="00B34828">
        <w:rPr>
          <w:rFonts w:asciiTheme="minorHAnsi" w:hAnsiTheme="minorHAnsi"/>
          <w:sz w:val="22"/>
          <w:szCs w:val="22"/>
        </w:rPr>
        <w:t xml:space="preserve">  </w:t>
      </w:r>
    </w:p>
    <w:p w14:paraId="2BE76031" w14:textId="77777777" w:rsidR="004B07CD" w:rsidRPr="00B34828" w:rsidRDefault="004B07CD" w:rsidP="004B07CD">
      <w:pPr>
        <w:pStyle w:val="NormalWeb"/>
        <w:rPr>
          <w:rFonts w:asciiTheme="minorHAnsi" w:hAnsiTheme="minorHAnsi"/>
          <w:sz w:val="22"/>
          <w:szCs w:val="22"/>
          <w:u w:val="single"/>
        </w:rPr>
      </w:pPr>
      <w:r w:rsidRPr="00B34828">
        <w:rPr>
          <w:rFonts w:asciiTheme="minorHAnsi" w:hAnsiTheme="minorHAnsi"/>
          <w:sz w:val="22"/>
          <w:szCs w:val="22"/>
        </w:rPr>
        <w:t xml:space="preserve">It would be helpful for our staff to be aware of late arrivals before the arrival date - please email </w:t>
      </w:r>
      <w:hyperlink r:id="rId19" w:history="1">
        <w:r w:rsidR="00CF6946" w:rsidRPr="00690D26">
          <w:rPr>
            <w:rStyle w:val="Hyperlink"/>
            <w:rFonts w:asciiTheme="minorHAnsi" w:hAnsiTheme="minorHAnsi"/>
            <w:sz w:val="22"/>
            <w:szCs w:val="22"/>
          </w:rPr>
          <w:t>ConferenceCustomerServices@rhul.ac.uk</w:t>
        </w:r>
      </w:hyperlink>
      <w:r w:rsidR="00CF6946" w:rsidRPr="00690D26">
        <w:rPr>
          <w:rFonts w:asciiTheme="minorHAnsi" w:hAnsiTheme="minorHAnsi"/>
          <w:sz w:val="22"/>
          <w:szCs w:val="22"/>
        </w:rPr>
        <w:t xml:space="preserve"> </w:t>
      </w:r>
      <w:r w:rsidRPr="00690D26">
        <w:rPr>
          <w:rFonts w:asciiTheme="minorHAnsi" w:hAnsiTheme="minorHAnsi"/>
          <w:sz w:val="22"/>
          <w:szCs w:val="22"/>
        </w:rPr>
        <w:t xml:space="preserve"> </w:t>
      </w:r>
      <w:r w:rsidR="002E7BCA" w:rsidRPr="00690D26">
        <w:rPr>
          <w:rFonts w:asciiTheme="minorHAnsi" w:hAnsiTheme="minorHAnsi"/>
          <w:sz w:val="22"/>
          <w:szCs w:val="22"/>
        </w:rPr>
        <w:t xml:space="preserve">or </w:t>
      </w:r>
      <w:hyperlink r:id="rId20" w:history="1">
        <w:r w:rsidR="002E7BCA" w:rsidRPr="00690D26">
          <w:rPr>
            <w:rStyle w:val="Hyperlink"/>
            <w:rFonts w:asciiTheme="minorHAnsi" w:hAnsiTheme="minorHAnsi"/>
            <w:sz w:val="22"/>
            <w:szCs w:val="22"/>
          </w:rPr>
          <w:t>TheHubAccommodation@rhul.ac.uk</w:t>
        </w:r>
      </w:hyperlink>
      <w:r w:rsidR="002E7BCA">
        <w:rPr>
          <w:rFonts w:asciiTheme="minorHAnsi" w:hAnsiTheme="minorHAnsi"/>
          <w:sz w:val="22"/>
          <w:szCs w:val="22"/>
        </w:rPr>
        <w:t xml:space="preserve"> or c</w:t>
      </w:r>
      <w:r w:rsidRPr="00B34828">
        <w:rPr>
          <w:rFonts w:asciiTheme="minorHAnsi" w:hAnsiTheme="minorHAnsi"/>
          <w:sz w:val="22"/>
          <w:szCs w:val="22"/>
        </w:rPr>
        <w:t xml:space="preserve">all +44 [0] 1784 443285.   </w:t>
      </w:r>
    </w:p>
    <w:p w14:paraId="66620FB1" w14:textId="77777777" w:rsidR="004B07CD" w:rsidRPr="00B34828" w:rsidRDefault="004B07CD" w:rsidP="004B07CD">
      <w:pPr>
        <w:pStyle w:val="NormalWeb"/>
        <w:rPr>
          <w:rFonts w:asciiTheme="minorHAnsi" w:hAnsiTheme="minorHAnsi"/>
          <w:sz w:val="22"/>
          <w:szCs w:val="22"/>
        </w:rPr>
      </w:pPr>
      <w:r w:rsidRPr="00B34828">
        <w:rPr>
          <w:rFonts w:asciiTheme="minorHAnsi" w:hAnsiTheme="minorHAnsi"/>
          <w:sz w:val="22"/>
          <w:szCs w:val="22"/>
        </w:rPr>
        <w:t xml:space="preserve">If your arrival is later than 21:00 our Security staff at the HUB Reception will be able to give you your key and give directions to your room. </w:t>
      </w:r>
      <w:r w:rsidR="00B56629">
        <w:rPr>
          <w:rFonts w:asciiTheme="minorHAnsi" w:hAnsiTheme="minorHAnsi"/>
          <w:sz w:val="22"/>
          <w:szCs w:val="22"/>
        </w:rPr>
        <w:t xml:space="preserve"> </w:t>
      </w:r>
      <w:r w:rsidR="00CF6946">
        <w:rPr>
          <w:rFonts w:asciiTheme="minorHAnsi" w:hAnsiTheme="minorHAnsi"/>
          <w:sz w:val="22"/>
          <w:szCs w:val="22"/>
        </w:rPr>
        <w:t>I</w:t>
      </w:r>
      <w:r w:rsidR="00CF6946" w:rsidRPr="00B34828">
        <w:rPr>
          <w:rFonts w:asciiTheme="minorHAnsi" w:hAnsiTheme="minorHAnsi"/>
          <w:sz w:val="22"/>
          <w:szCs w:val="22"/>
        </w:rPr>
        <w:t>f Security has provided the key</w:t>
      </w:r>
      <w:r w:rsidR="00CF6946">
        <w:rPr>
          <w:rFonts w:asciiTheme="minorHAnsi" w:hAnsiTheme="minorHAnsi"/>
          <w:sz w:val="22"/>
          <w:szCs w:val="22"/>
        </w:rPr>
        <w:t>, p</w:t>
      </w:r>
      <w:r w:rsidRPr="00B34828">
        <w:rPr>
          <w:rFonts w:asciiTheme="minorHAnsi" w:hAnsiTheme="minorHAnsi"/>
          <w:sz w:val="22"/>
          <w:szCs w:val="22"/>
        </w:rPr>
        <w:t>lease ensure</w:t>
      </w:r>
      <w:r w:rsidR="00B620C2" w:rsidRPr="00B620C2">
        <w:rPr>
          <w:rFonts w:asciiTheme="minorHAnsi" w:hAnsiTheme="minorHAnsi"/>
          <w:sz w:val="22"/>
          <w:szCs w:val="22"/>
        </w:rPr>
        <w:t xml:space="preserve"> </w:t>
      </w:r>
      <w:r w:rsidR="00B620C2" w:rsidRPr="00B34828">
        <w:rPr>
          <w:rFonts w:asciiTheme="minorHAnsi" w:hAnsiTheme="minorHAnsi"/>
          <w:sz w:val="22"/>
          <w:szCs w:val="22"/>
        </w:rPr>
        <w:t>you check-in with HUB Reception the next day to confirm arrival</w:t>
      </w:r>
      <w:r w:rsidR="00B620C2">
        <w:rPr>
          <w:rFonts w:asciiTheme="minorHAnsi" w:hAnsiTheme="minorHAnsi"/>
          <w:sz w:val="22"/>
          <w:szCs w:val="22"/>
        </w:rPr>
        <w:t>.</w:t>
      </w:r>
      <w:r w:rsidR="00B56629">
        <w:rPr>
          <w:rFonts w:asciiTheme="minorHAnsi" w:hAnsiTheme="minorHAnsi"/>
          <w:sz w:val="22"/>
          <w:szCs w:val="22"/>
        </w:rPr>
        <w:t xml:space="preserve"> </w:t>
      </w:r>
    </w:p>
    <w:p w14:paraId="5B00D59C" w14:textId="77777777" w:rsidR="004B07CD" w:rsidRPr="00FB37A1" w:rsidRDefault="004B07CD" w:rsidP="004B07CD">
      <w:pPr>
        <w:spacing w:before="100" w:beforeAutospacing="1" w:after="100" w:afterAutospacing="1"/>
        <w:rPr>
          <w:rFonts w:asciiTheme="minorHAnsi" w:eastAsia="Times New Roman" w:hAnsiTheme="minorHAnsi"/>
          <w:sz w:val="22"/>
          <w:szCs w:val="22"/>
        </w:rPr>
      </w:pPr>
      <w:r w:rsidRPr="00B34828">
        <w:rPr>
          <w:rFonts w:asciiTheme="minorHAnsi" w:eastAsia="Times New Roman" w:hAnsiTheme="minorHAnsi"/>
          <w:bCs/>
          <w:sz w:val="22"/>
          <w:szCs w:val="22"/>
        </w:rPr>
        <w:t xml:space="preserve">Your accommodation </w:t>
      </w:r>
      <w:r w:rsidR="00B620C2">
        <w:rPr>
          <w:rFonts w:asciiTheme="minorHAnsi" w:eastAsia="Times New Roman" w:hAnsiTheme="minorHAnsi"/>
          <w:bCs/>
          <w:sz w:val="22"/>
          <w:szCs w:val="22"/>
        </w:rPr>
        <w:t xml:space="preserve">in conference bedrooms </w:t>
      </w:r>
      <w:r w:rsidRPr="00B34828">
        <w:rPr>
          <w:rFonts w:asciiTheme="minorHAnsi" w:eastAsia="Times New Roman" w:hAnsiTheme="minorHAnsi"/>
          <w:bCs/>
          <w:sz w:val="22"/>
          <w:szCs w:val="22"/>
        </w:rPr>
        <w:t xml:space="preserve">is bed </w:t>
      </w:r>
      <w:r w:rsidR="00B620C2">
        <w:rPr>
          <w:rFonts w:asciiTheme="minorHAnsi" w:eastAsia="Times New Roman" w:hAnsiTheme="minorHAnsi"/>
          <w:bCs/>
          <w:sz w:val="22"/>
          <w:szCs w:val="22"/>
        </w:rPr>
        <w:t>and</w:t>
      </w:r>
      <w:r w:rsidRPr="00B34828">
        <w:rPr>
          <w:rFonts w:asciiTheme="minorHAnsi" w:eastAsia="Times New Roman" w:hAnsiTheme="minorHAnsi"/>
          <w:bCs/>
          <w:sz w:val="22"/>
          <w:szCs w:val="22"/>
        </w:rPr>
        <w:t xml:space="preserve"> breakfast in</w:t>
      </w:r>
      <w:r w:rsidR="002E7BCA">
        <w:rPr>
          <w:rFonts w:asciiTheme="minorHAnsi" w:eastAsia="Times New Roman" w:hAnsiTheme="minorHAnsi"/>
          <w:bCs/>
          <w:sz w:val="22"/>
          <w:szCs w:val="22"/>
        </w:rPr>
        <w:t xml:space="preserve"> </w:t>
      </w:r>
      <w:proofErr w:type="spellStart"/>
      <w:r w:rsidR="0088747B">
        <w:rPr>
          <w:rFonts w:asciiTheme="minorHAnsi" w:eastAsia="Times New Roman" w:hAnsiTheme="minorHAnsi"/>
          <w:bCs/>
          <w:sz w:val="22"/>
          <w:szCs w:val="22"/>
        </w:rPr>
        <w:t>Tuke</w:t>
      </w:r>
      <w:proofErr w:type="spellEnd"/>
      <w:r w:rsidR="0088747B">
        <w:rPr>
          <w:rFonts w:asciiTheme="minorHAnsi" w:eastAsia="Times New Roman" w:hAnsiTheme="minorHAnsi"/>
          <w:bCs/>
          <w:sz w:val="22"/>
          <w:szCs w:val="22"/>
        </w:rPr>
        <w:t xml:space="preserve"> </w:t>
      </w:r>
      <w:r w:rsidRPr="00B34828">
        <w:rPr>
          <w:rFonts w:asciiTheme="minorHAnsi" w:eastAsia="Times New Roman" w:hAnsiTheme="minorHAnsi"/>
          <w:bCs/>
          <w:sz w:val="22"/>
          <w:szCs w:val="22"/>
        </w:rPr>
        <w:t xml:space="preserve">Hall, </w:t>
      </w:r>
      <w:r w:rsidRPr="00FB37A1">
        <w:rPr>
          <w:rFonts w:asciiTheme="minorHAnsi" w:eastAsia="Times New Roman" w:hAnsiTheme="minorHAnsi"/>
          <w:sz w:val="22"/>
          <w:szCs w:val="22"/>
        </w:rPr>
        <w:t>w</w:t>
      </w:r>
      <w:r w:rsidR="00B620C2">
        <w:rPr>
          <w:rFonts w:asciiTheme="minorHAnsi" w:eastAsia="Times New Roman" w:hAnsiTheme="minorHAnsi"/>
          <w:sz w:val="22"/>
          <w:szCs w:val="22"/>
        </w:rPr>
        <w:t>ith</w:t>
      </w:r>
      <w:r w:rsidRPr="00FB37A1">
        <w:rPr>
          <w:rFonts w:asciiTheme="minorHAnsi" w:eastAsia="Times New Roman" w:hAnsiTheme="minorHAnsi"/>
          <w:sz w:val="22"/>
          <w:szCs w:val="22"/>
        </w:rPr>
        <w:t xml:space="preserve"> share</w:t>
      </w:r>
      <w:r w:rsidR="00B620C2">
        <w:rPr>
          <w:rFonts w:asciiTheme="minorHAnsi" w:eastAsia="Times New Roman" w:hAnsiTheme="minorHAnsi"/>
          <w:sz w:val="22"/>
          <w:szCs w:val="22"/>
        </w:rPr>
        <w:t>d</w:t>
      </w:r>
      <w:r w:rsidRPr="00FB37A1">
        <w:rPr>
          <w:rFonts w:asciiTheme="minorHAnsi" w:eastAsia="Times New Roman" w:hAnsiTheme="minorHAnsi"/>
          <w:sz w:val="22"/>
          <w:szCs w:val="22"/>
        </w:rPr>
        <w:t xml:space="preserve"> kitchen/social area</w:t>
      </w:r>
      <w:r w:rsidR="00B620C2">
        <w:rPr>
          <w:rFonts w:asciiTheme="minorHAnsi" w:eastAsia="Times New Roman" w:hAnsiTheme="minorHAnsi"/>
          <w:sz w:val="22"/>
          <w:szCs w:val="22"/>
        </w:rPr>
        <w:t>s</w:t>
      </w:r>
      <w:r w:rsidRPr="00FB37A1">
        <w:rPr>
          <w:rFonts w:asciiTheme="minorHAnsi" w:eastAsia="Times New Roman" w:hAnsiTheme="minorHAnsi"/>
          <w:sz w:val="22"/>
          <w:szCs w:val="22"/>
        </w:rPr>
        <w:t xml:space="preserve">; allowing ample opportunity to network with your fellow delegates.  </w:t>
      </w:r>
      <w:r w:rsidRPr="00B34828">
        <w:rPr>
          <w:rFonts w:asciiTheme="minorHAnsi" w:eastAsia="Times New Roman" w:hAnsiTheme="minorHAnsi"/>
          <w:sz w:val="22"/>
          <w:szCs w:val="22"/>
        </w:rPr>
        <w:t>Cooking is not permitted in these kitchens during conference periods.</w:t>
      </w:r>
    </w:p>
    <w:p w14:paraId="4A0FB97B" w14:textId="77777777" w:rsidR="004B07CD" w:rsidRPr="00FB37A1" w:rsidRDefault="002E7BCA" w:rsidP="004B07CD">
      <w:pPr>
        <w:numPr>
          <w:ilvl w:val="0"/>
          <w:numId w:val="2"/>
        </w:numPr>
        <w:spacing w:before="100" w:beforeAutospacing="1" w:after="100" w:afterAutospacing="1"/>
        <w:rPr>
          <w:rFonts w:asciiTheme="minorHAnsi" w:eastAsia="Times New Roman" w:hAnsiTheme="minorHAnsi"/>
          <w:sz w:val="22"/>
          <w:szCs w:val="22"/>
        </w:rPr>
      </w:pPr>
      <w:r>
        <w:rPr>
          <w:rFonts w:asciiTheme="minorHAnsi" w:eastAsia="Times New Roman" w:hAnsiTheme="minorHAnsi"/>
          <w:sz w:val="22"/>
          <w:szCs w:val="22"/>
        </w:rPr>
        <w:t>Premium</w:t>
      </w:r>
      <w:r w:rsidR="004B07CD" w:rsidRPr="00FB37A1">
        <w:rPr>
          <w:rFonts w:asciiTheme="minorHAnsi" w:eastAsia="Times New Roman" w:hAnsiTheme="minorHAnsi"/>
          <w:sz w:val="22"/>
          <w:szCs w:val="22"/>
        </w:rPr>
        <w:t xml:space="preserve"> en suite study bedrooms including full bed linen </w:t>
      </w:r>
    </w:p>
    <w:p w14:paraId="584B8E88" w14:textId="77777777" w:rsidR="004B07CD" w:rsidRPr="00FB37A1" w:rsidRDefault="004B07CD" w:rsidP="004B07CD">
      <w:pPr>
        <w:numPr>
          <w:ilvl w:val="0"/>
          <w:numId w:val="2"/>
        </w:numPr>
        <w:spacing w:before="100" w:beforeAutospacing="1" w:after="100" w:afterAutospacing="1"/>
        <w:rPr>
          <w:rFonts w:asciiTheme="minorHAnsi" w:eastAsia="Times New Roman" w:hAnsiTheme="minorHAnsi"/>
          <w:sz w:val="22"/>
          <w:szCs w:val="22"/>
        </w:rPr>
      </w:pPr>
      <w:r w:rsidRPr="00FB37A1">
        <w:rPr>
          <w:rFonts w:asciiTheme="minorHAnsi" w:eastAsia="Times New Roman" w:hAnsiTheme="minorHAnsi"/>
          <w:sz w:val="22"/>
          <w:szCs w:val="22"/>
        </w:rPr>
        <w:t xml:space="preserve">En-suite shower / toilet with basic toiletries and towels </w:t>
      </w:r>
    </w:p>
    <w:p w14:paraId="65A7D1FE" w14:textId="77777777" w:rsidR="004B07CD" w:rsidRPr="00FB37A1" w:rsidRDefault="00CF6946" w:rsidP="004B07CD">
      <w:pPr>
        <w:numPr>
          <w:ilvl w:val="0"/>
          <w:numId w:val="2"/>
        </w:numPr>
        <w:spacing w:before="100" w:beforeAutospacing="1" w:after="100" w:afterAutospacing="1"/>
        <w:rPr>
          <w:rFonts w:asciiTheme="minorHAnsi" w:eastAsia="Times New Roman" w:hAnsiTheme="minorHAnsi"/>
          <w:sz w:val="22"/>
          <w:szCs w:val="22"/>
        </w:rPr>
      </w:pPr>
      <w:proofErr w:type="spellStart"/>
      <w:r>
        <w:rPr>
          <w:rFonts w:asciiTheme="minorHAnsi" w:eastAsia="Times New Roman" w:hAnsiTheme="minorHAnsi"/>
          <w:sz w:val="22"/>
          <w:szCs w:val="22"/>
        </w:rPr>
        <w:t>WiFi</w:t>
      </w:r>
      <w:proofErr w:type="spellEnd"/>
      <w:r w:rsidR="004B07CD" w:rsidRPr="00FB37A1">
        <w:rPr>
          <w:rFonts w:asciiTheme="minorHAnsi" w:eastAsia="Times New Roman" w:hAnsiTheme="minorHAnsi"/>
          <w:sz w:val="22"/>
          <w:szCs w:val="22"/>
        </w:rPr>
        <w:t xml:space="preserve"> </w:t>
      </w:r>
    </w:p>
    <w:p w14:paraId="722FEE43" w14:textId="77777777" w:rsidR="004B07CD" w:rsidRPr="00FB37A1" w:rsidRDefault="004B07CD" w:rsidP="004B07CD">
      <w:pPr>
        <w:numPr>
          <w:ilvl w:val="0"/>
          <w:numId w:val="2"/>
        </w:numPr>
        <w:spacing w:before="100" w:beforeAutospacing="1" w:after="100" w:afterAutospacing="1"/>
        <w:rPr>
          <w:rFonts w:asciiTheme="minorHAnsi" w:eastAsia="Times New Roman" w:hAnsiTheme="minorHAnsi"/>
          <w:sz w:val="22"/>
          <w:szCs w:val="22"/>
        </w:rPr>
      </w:pPr>
      <w:r w:rsidRPr="00FB37A1">
        <w:rPr>
          <w:rFonts w:asciiTheme="minorHAnsi" w:eastAsia="Times New Roman" w:hAnsiTheme="minorHAnsi"/>
          <w:sz w:val="22"/>
          <w:szCs w:val="22"/>
        </w:rPr>
        <w:lastRenderedPageBreak/>
        <w:t xml:space="preserve">Tea and Coffee making facilities </w:t>
      </w:r>
      <w:r w:rsidR="00B34828">
        <w:rPr>
          <w:rFonts w:asciiTheme="minorHAnsi" w:eastAsia="Times New Roman" w:hAnsiTheme="minorHAnsi"/>
          <w:sz w:val="22"/>
          <w:szCs w:val="22"/>
        </w:rPr>
        <w:t xml:space="preserve">are available </w:t>
      </w:r>
      <w:r w:rsidRPr="00FB37A1">
        <w:rPr>
          <w:rFonts w:asciiTheme="minorHAnsi" w:eastAsia="Times New Roman" w:hAnsiTheme="minorHAnsi"/>
          <w:sz w:val="22"/>
          <w:szCs w:val="22"/>
        </w:rPr>
        <w:t>in</w:t>
      </w:r>
      <w:r w:rsidR="00B34828">
        <w:rPr>
          <w:rFonts w:asciiTheme="minorHAnsi" w:eastAsia="Times New Roman" w:hAnsiTheme="minorHAnsi"/>
          <w:sz w:val="22"/>
          <w:szCs w:val="22"/>
        </w:rPr>
        <w:t xml:space="preserve"> the</w:t>
      </w:r>
      <w:r w:rsidRPr="00FB37A1">
        <w:rPr>
          <w:rFonts w:asciiTheme="minorHAnsi" w:eastAsia="Times New Roman" w:hAnsiTheme="minorHAnsi"/>
          <w:sz w:val="22"/>
          <w:szCs w:val="22"/>
        </w:rPr>
        <w:t xml:space="preserve"> shared kitchen – Fairtrade products </w:t>
      </w:r>
    </w:p>
    <w:p w14:paraId="33D47D3F" w14:textId="77777777" w:rsidR="004B07CD" w:rsidRPr="000302AC" w:rsidRDefault="004B07CD" w:rsidP="004B07CD">
      <w:pPr>
        <w:spacing w:before="100" w:beforeAutospacing="1" w:after="100" w:afterAutospacing="1"/>
        <w:rPr>
          <w:rFonts w:asciiTheme="minorHAnsi" w:eastAsia="Times New Roman" w:hAnsiTheme="minorHAnsi"/>
          <w:b/>
          <w:color w:val="808080" w:themeColor="background1" w:themeShade="80"/>
          <w:sz w:val="22"/>
          <w:szCs w:val="22"/>
        </w:rPr>
      </w:pPr>
      <w:r w:rsidRPr="000302AC">
        <w:rPr>
          <w:rFonts w:asciiTheme="minorHAnsi" w:eastAsia="Times New Roman" w:hAnsiTheme="minorHAnsi"/>
          <w:b/>
          <w:color w:val="808080" w:themeColor="background1" w:themeShade="80"/>
          <w:sz w:val="22"/>
          <w:szCs w:val="22"/>
        </w:rPr>
        <w:t xml:space="preserve">Please remember to bring electrical adaptors with you, although </w:t>
      </w:r>
      <w:r w:rsidR="002E7BCA" w:rsidRPr="000302AC">
        <w:rPr>
          <w:rFonts w:asciiTheme="minorHAnsi" w:eastAsia="Times New Roman" w:hAnsiTheme="minorHAnsi"/>
          <w:b/>
          <w:color w:val="808080" w:themeColor="background1" w:themeShade="80"/>
          <w:sz w:val="22"/>
          <w:szCs w:val="22"/>
        </w:rPr>
        <w:t xml:space="preserve">the </w:t>
      </w:r>
      <w:r w:rsidRPr="000302AC">
        <w:rPr>
          <w:rFonts w:asciiTheme="minorHAnsi" w:eastAsia="Times New Roman" w:hAnsiTheme="minorHAnsi"/>
          <w:b/>
          <w:color w:val="808080" w:themeColor="background1" w:themeShade="80"/>
          <w:sz w:val="22"/>
          <w:szCs w:val="22"/>
        </w:rPr>
        <w:t xml:space="preserve">general ‘Store on Campus’ near </w:t>
      </w:r>
      <w:r w:rsidR="002E7BCA" w:rsidRPr="000302AC">
        <w:rPr>
          <w:rFonts w:asciiTheme="minorHAnsi" w:eastAsia="Times New Roman" w:hAnsiTheme="minorHAnsi"/>
          <w:b/>
          <w:color w:val="808080" w:themeColor="background1" w:themeShade="80"/>
          <w:sz w:val="22"/>
          <w:szCs w:val="22"/>
        </w:rPr>
        <w:t xml:space="preserve">the halls </w:t>
      </w:r>
      <w:r w:rsidR="0088747B">
        <w:rPr>
          <w:rFonts w:asciiTheme="minorHAnsi" w:eastAsia="Times New Roman" w:hAnsiTheme="minorHAnsi"/>
          <w:b/>
          <w:color w:val="808080" w:themeColor="background1" w:themeShade="80"/>
          <w:sz w:val="22"/>
          <w:szCs w:val="22"/>
        </w:rPr>
        <w:t>of residence</w:t>
      </w:r>
      <w:r w:rsidR="002E7BCA" w:rsidRPr="000302AC">
        <w:rPr>
          <w:rFonts w:asciiTheme="minorHAnsi" w:eastAsia="Times New Roman" w:hAnsiTheme="minorHAnsi"/>
          <w:b/>
          <w:color w:val="808080" w:themeColor="background1" w:themeShade="80"/>
          <w:sz w:val="22"/>
          <w:szCs w:val="22"/>
        </w:rPr>
        <w:t xml:space="preserve"> might have some in stock</w:t>
      </w:r>
      <w:r w:rsidRPr="000302AC">
        <w:rPr>
          <w:rFonts w:asciiTheme="minorHAnsi" w:eastAsia="Times New Roman" w:hAnsiTheme="minorHAnsi"/>
          <w:b/>
          <w:color w:val="808080" w:themeColor="background1" w:themeShade="80"/>
          <w:sz w:val="22"/>
          <w:szCs w:val="22"/>
        </w:rPr>
        <w:t>.</w:t>
      </w:r>
    </w:p>
    <w:p w14:paraId="79D5ABEE" w14:textId="77777777" w:rsidR="004B07CD" w:rsidRPr="00B34828" w:rsidRDefault="00BA6E68" w:rsidP="005273B4">
      <w:pPr>
        <w:pStyle w:val="NormalWeb"/>
        <w:rPr>
          <w:rFonts w:asciiTheme="minorHAnsi" w:hAnsiTheme="minorHAnsi"/>
          <w:sz w:val="22"/>
          <w:szCs w:val="22"/>
        </w:rPr>
      </w:pPr>
      <w:r w:rsidRPr="00B34828">
        <w:rPr>
          <w:rFonts w:asciiTheme="minorHAnsi" w:hAnsiTheme="minorHAnsi"/>
          <w:sz w:val="22"/>
          <w:szCs w:val="22"/>
        </w:rPr>
        <w:t xml:space="preserve">If you </w:t>
      </w:r>
      <w:r w:rsidR="0088747B">
        <w:rPr>
          <w:rFonts w:asciiTheme="minorHAnsi" w:hAnsiTheme="minorHAnsi"/>
          <w:sz w:val="22"/>
          <w:szCs w:val="22"/>
        </w:rPr>
        <w:t>are arriving on 8</w:t>
      </w:r>
      <w:r w:rsidR="0088747B" w:rsidRPr="0088747B">
        <w:rPr>
          <w:rFonts w:asciiTheme="minorHAnsi" w:hAnsiTheme="minorHAnsi"/>
          <w:sz w:val="22"/>
          <w:szCs w:val="22"/>
          <w:vertAlign w:val="superscript"/>
        </w:rPr>
        <w:t>th</w:t>
      </w:r>
      <w:r w:rsidR="0088747B">
        <w:rPr>
          <w:rFonts w:asciiTheme="minorHAnsi" w:hAnsiTheme="minorHAnsi"/>
          <w:sz w:val="22"/>
          <w:szCs w:val="22"/>
        </w:rPr>
        <w:t xml:space="preserve"> August please check-in at The Hub Reception to receive your key card</w:t>
      </w:r>
      <w:r w:rsidRPr="00B34828">
        <w:rPr>
          <w:rFonts w:asciiTheme="minorHAnsi" w:hAnsiTheme="minorHAnsi"/>
          <w:sz w:val="22"/>
          <w:szCs w:val="22"/>
        </w:rPr>
        <w:t xml:space="preserve"> </w:t>
      </w:r>
      <w:r w:rsidR="00B56629" w:rsidRPr="00B34828">
        <w:rPr>
          <w:rFonts w:asciiTheme="minorHAnsi" w:hAnsiTheme="minorHAnsi"/>
          <w:sz w:val="22"/>
          <w:szCs w:val="22"/>
        </w:rPr>
        <w:t xml:space="preserve">Bed &amp; Breakfast </w:t>
      </w:r>
      <w:r w:rsidRPr="00B34828">
        <w:rPr>
          <w:rFonts w:asciiTheme="minorHAnsi" w:hAnsiTheme="minorHAnsi"/>
          <w:sz w:val="22"/>
          <w:szCs w:val="22"/>
        </w:rPr>
        <w:t xml:space="preserve">independently </w:t>
      </w:r>
      <w:r w:rsidR="00B56629">
        <w:rPr>
          <w:rFonts w:asciiTheme="minorHAnsi" w:hAnsiTheme="minorHAnsi"/>
          <w:sz w:val="22"/>
          <w:szCs w:val="22"/>
        </w:rPr>
        <w:t>of the conference</w:t>
      </w:r>
      <w:r w:rsidR="00CF6946">
        <w:rPr>
          <w:rFonts w:asciiTheme="minorHAnsi" w:hAnsiTheme="minorHAnsi"/>
          <w:sz w:val="22"/>
          <w:szCs w:val="22"/>
        </w:rPr>
        <w:t xml:space="preserve"> before the conference inclusive dates</w:t>
      </w:r>
      <w:r w:rsidR="00B56629">
        <w:rPr>
          <w:rFonts w:asciiTheme="minorHAnsi" w:hAnsiTheme="minorHAnsi"/>
          <w:sz w:val="22"/>
          <w:szCs w:val="22"/>
        </w:rPr>
        <w:t xml:space="preserve"> </w:t>
      </w:r>
      <w:r w:rsidRPr="00B34828">
        <w:rPr>
          <w:rFonts w:asciiTheme="minorHAnsi" w:hAnsiTheme="minorHAnsi"/>
          <w:sz w:val="22"/>
          <w:szCs w:val="22"/>
        </w:rPr>
        <w:t>you will have received confirmation and check-in details</w:t>
      </w:r>
      <w:r w:rsidR="00AE4220">
        <w:rPr>
          <w:rFonts w:asciiTheme="minorHAnsi" w:hAnsiTheme="minorHAnsi"/>
          <w:sz w:val="22"/>
          <w:szCs w:val="22"/>
        </w:rPr>
        <w:t xml:space="preserve"> already</w:t>
      </w:r>
      <w:r w:rsidRPr="00B34828">
        <w:rPr>
          <w:rFonts w:asciiTheme="minorHAnsi" w:hAnsiTheme="minorHAnsi"/>
          <w:sz w:val="22"/>
          <w:szCs w:val="22"/>
        </w:rPr>
        <w:t>.</w:t>
      </w:r>
    </w:p>
    <w:p w14:paraId="1531C5B2" w14:textId="77777777" w:rsidR="002D332F" w:rsidRPr="002421BA" w:rsidRDefault="00AF0D1B" w:rsidP="002D332F">
      <w:pPr>
        <w:pStyle w:val="NormalWeb"/>
        <w:rPr>
          <w:rFonts w:asciiTheme="minorHAnsi" w:hAnsiTheme="minorHAnsi"/>
          <w:sz w:val="22"/>
          <w:szCs w:val="22"/>
        </w:rPr>
      </w:pPr>
      <w:r w:rsidRPr="000302AC">
        <w:rPr>
          <w:rStyle w:val="Strong"/>
          <w:rFonts w:asciiTheme="minorHAnsi" w:hAnsiTheme="minorHAnsi"/>
          <w:color w:val="808080" w:themeColor="background1" w:themeShade="80"/>
          <w:sz w:val="22"/>
          <w:szCs w:val="22"/>
        </w:rPr>
        <w:t xml:space="preserve">Conference </w:t>
      </w:r>
      <w:r w:rsidR="002D332F" w:rsidRPr="000302AC">
        <w:rPr>
          <w:rStyle w:val="Strong"/>
          <w:rFonts w:asciiTheme="minorHAnsi" w:hAnsiTheme="minorHAnsi"/>
          <w:color w:val="808080" w:themeColor="background1" w:themeShade="80"/>
          <w:sz w:val="22"/>
          <w:szCs w:val="22"/>
        </w:rPr>
        <w:t>Registration</w:t>
      </w:r>
      <w:r w:rsidR="002D332F" w:rsidRPr="00B34828">
        <w:rPr>
          <w:rFonts w:asciiTheme="minorHAnsi" w:hAnsiTheme="minorHAnsi"/>
          <w:b/>
          <w:bCs/>
          <w:sz w:val="22"/>
          <w:szCs w:val="22"/>
        </w:rPr>
        <w:br/>
      </w:r>
      <w:r w:rsidR="002D332F" w:rsidRPr="002421BA">
        <w:rPr>
          <w:rFonts w:asciiTheme="minorHAnsi" w:hAnsiTheme="minorHAnsi"/>
          <w:sz w:val="22"/>
          <w:szCs w:val="22"/>
        </w:rPr>
        <w:t xml:space="preserve">Registration will take place in the foyer of the </w:t>
      </w:r>
      <w:r w:rsidR="00AE4220" w:rsidRPr="002421BA">
        <w:rPr>
          <w:rFonts w:asciiTheme="minorHAnsi" w:hAnsiTheme="minorHAnsi"/>
          <w:sz w:val="22"/>
          <w:szCs w:val="22"/>
        </w:rPr>
        <w:t xml:space="preserve">Windsor </w:t>
      </w:r>
      <w:r w:rsidR="002D332F" w:rsidRPr="002421BA">
        <w:rPr>
          <w:rFonts w:asciiTheme="minorHAnsi" w:hAnsiTheme="minorHAnsi"/>
          <w:sz w:val="22"/>
          <w:szCs w:val="22"/>
        </w:rPr>
        <w:t xml:space="preserve">Building </w:t>
      </w:r>
      <w:r w:rsidR="00AE4220" w:rsidRPr="002421BA">
        <w:rPr>
          <w:rFonts w:asciiTheme="minorHAnsi" w:hAnsiTheme="minorHAnsi"/>
          <w:sz w:val="22"/>
          <w:szCs w:val="22"/>
        </w:rPr>
        <w:t>(</w:t>
      </w:r>
      <w:r w:rsidR="002D332F" w:rsidRPr="002421BA">
        <w:rPr>
          <w:rFonts w:asciiTheme="minorHAnsi" w:hAnsiTheme="minorHAnsi"/>
          <w:sz w:val="22"/>
          <w:szCs w:val="22"/>
        </w:rPr>
        <w:t>No.2</w:t>
      </w:r>
      <w:r w:rsidR="00AE4220" w:rsidRPr="002421BA">
        <w:rPr>
          <w:rFonts w:asciiTheme="minorHAnsi" w:hAnsiTheme="minorHAnsi"/>
          <w:sz w:val="22"/>
          <w:szCs w:val="22"/>
        </w:rPr>
        <w:t>)</w:t>
      </w:r>
      <w:r w:rsidR="002D332F" w:rsidRPr="002421BA">
        <w:rPr>
          <w:rFonts w:asciiTheme="minorHAnsi" w:hAnsiTheme="minorHAnsi"/>
          <w:sz w:val="22"/>
          <w:szCs w:val="22"/>
        </w:rPr>
        <w:t xml:space="preserve"> on the campus plan, and will be open at the following times:</w:t>
      </w:r>
    </w:p>
    <w:p w14:paraId="3179F76F" w14:textId="77777777" w:rsidR="002D332F" w:rsidRPr="002421BA" w:rsidRDefault="00690D26" w:rsidP="002D332F">
      <w:pPr>
        <w:pStyle w:val="NormalWeb"/>
        <w:numPr>
          <w:ilvl w:val="0"/>
          <w:numId w:val="14"/>
        </w:numPr>
        <w:ind w:left="360"/>
        <w:rPr>
          <w:rFonts w:asciiTheme="minorHAnsi" w:hAnsiTheme="minorHAnsi"/>
          <w:sz w:val="22"/>
          <w:szCs w:val="22"/>
        </w:rPr>
      </w:pPr>
      <w:r w:rsidRPr="00A302CB">
        <w:rPr>
          <w:rFonts w:asciiTheme="minorHAnsi" w:hAnsiTheme="minorHAnsi"/>
          <w:sz w:val="22"/>
          <w:szCs w:val="22"/>
        </w:rPr>
        <w:t>1</w:t>
      </w:r>
      <w:r w:rsidR="00A302CB" w:rsidRPr="00A302CB">
        <w:rPr>
          <w:rFonts w:asciiTheme="minorHAnsi" w:hAnsiTheme="minorHAnsi"/>
          <w:sz w:val="22"/>
          <w:szCs w:val="22"/>
        </w:rPr>
        <w:t>2</w:t>
      </w:r>
      <w:r w:rsidRPr="00A302CB">
        <w:rPr>
          <w:rFonts w:asciiTheme="minorHAnsi" w:hAnsiTheme="minorHAnsi"/>
          <w:sz w:val="22"/>
          <w:szCs w:val="22"/>
        </w:rPr>
        <w:t>:</w:t>
      </w:r>
      <w:r w:rsidR="000302AC" w:rsidRPr="00A302CB">
        <w:rPr>
          <w:rFonts w:asciiTheme="minorHAnsi" w:hAnsiTheme="minorHAnsi"/>
          <w:sz w:val="22"/>
          <w:szCs w:val="22"/>
        </w:rPr>
        <w:t>00</w:t>
      </w:r>
      <w:r w:rsidR="002D332F" w:rsidRPr="00A302CB">
        <w:rPr>
          <w:rFonts w:asciiTheme="minorHAnsi" w:hAnsiTheme="minorHAnsi"/>
          <w:sz w:val="22"/>
          <w:szCs w:val="22"/>
        </w:rPr>
        <w:t xml:space="preserve"> – </w:t>
      </w:r>
      <w:r w:rsidR="00DA1745" w:rsidRPr="00A302CB">
        <w:rPr>
          <w:rFonts w:asciiTheme="minorHAnsi" w:hAnsiTheme="minorHAnsi"/>
          <w:sz w:val="22"/>
          <w:szCs w:val="22"/>
        </w:rPr>
        <w:t>1</w:t>
      </w:r>
      <w:r w:rsidRPr="00A302CB">
        <w:rPr>
          <w:rFonts w:asciiTheme="minorHAnsi" w:hAnsiTheme="minorHAnsi"/>
          <w:sz w:val="22"/>
          <w:szCs w:val="22"/>
        </w:rPr>
        <w:t>8</w:t>
      </w:r>
      <w:r w:rsidR="00AE4220" w:rsidRPr="00A302CB">
        <w:rPr>
          <w:rFonts w:asciiTheme="minorHAnsi" w:hAnsiTheme="minorHAnsi"/>
          <w:sz w:val="22"/>
          <w:szCs w:val="22"/>
        </w:rPr>
        <w:t>:00</w:t>
      </w:r>
      <w:r w:rsidR="002D332F" w:rsidRPr="002421BA">
        <w:rPr>
          <w:rFonts w:asciiTheme="minorHAnsi" w:hAnsiTheme="minorHAnsi"/>
          <w:sz w:val="22"/>
          <w:szCs w:val="22"/>
        </w:rPr>
        <w:t xml:space="preserve"> on </w:t>
      </w:r>
      <w:r w:rsidR="00C521F4">
        <w:rPr>
          <w:rFonts w:asciiTheme="minorHAnsi" w:hAnsiTheme="minorHAnsi"/>
          <w:sz w:val="22"/>
          <w:szCs w:val="22"/>
        </w:rPr>
        <w:t>Sunday</w:t>
      </w:r>
      <w:r w:rsidR="00D92541" w:rsidRPr="002421BA">
        <w:rPr>
          <w:rFonts w:asciiTheme="minorHAnsi" w:hAnsiTheme="minorHAnsi"/>
          <w:sz w:val="22"/>
          <w:szCs w:val="22"/>
        </w:rPr>
        <w:t xml:space="preserve"> 9</w:t>
      </w:r>
      <w:r w:rsidR="00D92541" w:rsidRPr="002421BA">
        <w:rPr>
          <w:rFonts w:asciiTheme="minorHAnsi" w:hAnsiTheme="minorHAnsi"/>
          <w:sz w:val="22"/>
          <w:szCs w:val="22"/>
          <w:vertAlign w:val="superscript"/>
        </w:rPr>
        <w:t>th</w:t>
      </w:r>
      <w:r w:rsidR="00D92541" w:rsidRPr="002421BA">
        <w:rPr>
          <w:rFonts w:asciiTheme="minorHAnsi" w:hAnsiTheme="minorHAnsi"/>
          <w:sz w:val="22"/>
          <w:szCs w:val="22"/>
        </w:rPr>
        <w:t xml:space="preserve"> </w:t>
      </w:r>
      <w:r w:rsidR="00C521F4">
        <w:rPr>
          <w:rFonts w:asciiTheme="minorHAnsi" w:hAnsiTheme="minorHAnsi"/>
          <w:sz w:val="22"/>
          <w:szCs w:val="22"/>
        </w:rPr>
        <w:t>August</w:t>
      </w:r>
      <w:r w:rsidR="002D332F" w:rsidRPr="002421BA">
        <w:rPr>
          <w:rFonts w:asciiTheme="minorHAnsi" w:hAnsiTheme="minorHAnsi"/>
          <w:sz w:val="22"/>
          <w:szCs w:val="22"/>
        </w:rPr>
        <w:t xml:space="preserve"> 201</w:t>
      </w:r>
      <w:r w:rsidR="00D92541" w:rsidRPr="002421BA">
        <w:rPr>
          <w:rFonts w:asciiTheme="minorHAnsi" w:hAnsiTheme="minorHAnsi"/>
          <w:sz w:val="22"/>
          <w:szCs w:val="22"/>
        </w:rPr>
        <w:t>5</w:t>
      </w:r>
    </w:p>
    <w:p w14:paraId="2F1638E3" w14:textId="77777777" w:rsidR="002D332F" w:rsidRPr="002421BA" w:rsidRDefault="002D332F" w:rsidP="002D332F">
      <w:pPr>
        <w:pStyle w:val="NormalWeb"/>
        <w:numPr>
          <w:ilvl w:val="0"/>
          <w:numId w:val="14"/>
        </w:numPr>
        <w:ind w:left="360"/>
        <w:rPr>
          <w:rFonts w:asciiTheme="minorHAnsi" w:hAnsiTheme="minorHAnsi"/>
          <w:sz w:val="22"/>
          <w:szCs w:val="22"/>
        </w:rPr>
      </w:pPr>
      <w:r w:rsidRPr="002421BA">
        <w:rPr>
          <w:rFonts w:asciiTheme="minorHAnsi" w:hAnsiTheme="minorHAnsi"/>
          <w:sz w:val="22"/>
          <w:szCs w:val="22"/>
        </w:rPr>
        <w:t>Participants will register in alphabetical queues.  You will receive a badge which allows access to the building, participation in seminars and refreshments. People without badges will not be able to access conference sessions or events.</w:t>
      </w:r>
    </w:p>
    <w:p w14:paraId="029134F6" w14:textId="77777777" w:rsidR="002D332F" w:rsidRPr="002421BA" w:rsidRDefault="002D332F" w:rsidP="002D332F">
      <w:pPr>
        <w:pStyle w:val="NormalWeb"/>
        <w:numPr>
          <w:ilvl w:val="0"/>
          <w:numId w:val="14"/>
        </w:numPr>
        <w:ind w:left="360"/>
        <w:rPr>
          <w:rFonts w:asciiTheme="minorHAnsi" w:hAnsiTheme="minorHAnsi"/>
          <w:sz w:val="22"/>
          <w:szCs w:val="22"/>
        </w:rPr>
      </w:pPr>
      <w:r w:rsidRPr="002421BA">
        <w:rPr>
          <w:rFonts w:asciiTheme="minorHAnsi" w:hAnsiTheme="minorHAnsi"/>
          <w:sz w:val="22"/>
          <w:szCs w:val="22"/>
        </w:rPr>
        <w:t>You will receive your full conference pack at registration and any queries about the conference and our facilities can be answered.</w:t>
      </w:r>
    </w:p>
    <w:p w14:paraId="17A96257" w14:textId="77777777" w:rsidR="002D332F" w:rsidRPr="002421BA" w:rsidRDefault="002D332F" w:rsidP="002D332F">
      <w:pPr>
        <w:pStyle w:val="NormalWeb"/>
        <w:numPr>
          <w:ilvl w:val="0"/>
          <w:numId w:val="14"/>
        </w:numPr>
        <w:ind w:left="360"/>
        <w:rPr>
          <w:rFonts w:asciiTheme="minorHAnsi" w:hAnsiTheme="minorHAnsi"/>
          <w:sz w:val="22"/>
          <w:szCs w:val="22"/>
        </w:rPr>
      </w:pPr>
      <w:r w:rsidRPr="002421BA">
        <w:rPr>
          <w:rFonts w:asciiTheme="minorHAnsi" w:hAnsiTheme="minorHAnsi"/>
          <w:sz w:val="22"/>
          <w:szCs w:val="22"/>
        </w:rPr>
        <w:t>Please wear you</w:t>
      </w:r>
      <w:r w:rsidR="000302AC" w:rsidRPr="002421BA">
        <w:rPr>
          <w:rFonts w:asciiTheme="minorHAnsi" w:hAnsiTheme="minorHAnsi"/>
          <w:sz w:val="22"/>
          <w:szCs w:val="22"/>
        </w:rPr>
        <w:t>r</w:t>
      </w:r>
      <w:r w:rsidRPr="002421BA">
        <w:rPr>
          <w:rFonts w:asciiTheme="minorHAnsi" w:hAnsiTheme="minorHAnsi"/>
          <w:sz w:val="22"/>
          <w:szCs w:val="22"/>
        </w:rPr>
        <w:t xml:space="preserve"> conference badge at all times, as identification is required to access conference services and sessions.</w:t>
      </w:r>
    </w:p>
    <w:p w14:paraId="582E5416" w14:textId="77777777" w:rsidR="00256791" w:rsidRPr="000302AC" w:rsidRDefault="00256791" w:rsidP="00256791">
      <w:pPr>
        <w:adjustRightInd w:val="0"/>
        <w:rPr>
          <w:rStyle w:val="Strong"/>
          <w:rFonts w:asciiTheme="minorHAnsi" w:hAnsiTheme="minorHAnsi"/>
          <w:color w:val="808080" w:themeColor="background1" w:themeShade="80"/>
          <w:sz w:val="22"/>
          <w:szCs w:val="22"/>
        </w:rPr>
      </w:pPr>
      <w:r w:rsidRPr="000302AC">
        <w:rPr>
          <w:rStyle w:val="Strong"/>
          <w:rFonts w:asciiTheme="minorHAnsi" w:hAnsiTheme="minorHAnsi"/>
          <w:color w:val="808080" w:themeColor="background1" w:themeShade="80"/>
          <w:sz w:val="22"/>
          <w:szCs w:val="22"/>
        </w:rPr>
        <w:t>Accommodation Check-out</w:t>
      </w:r>
    </w:p>
    <w:p w14:paraId="045CAE7B" w14:textId="77777777" w:rsidR="00256791" w:rsidRPr="00B34828" w:rsidRDefault="00256791" w:rsidP="00B34828">
      <w:pPr>
        <w:pStyle w:val="ListParagraph"/>
        <w:numPr>
          <w:ilvl w:val="0"/>
          <w:numId w:val="15"/>
        </w:numPr>
        <w:adjustRightInd w:val="0"/>
        <w:rPr>
          <w:rFonts w:asciiTheme="minorHAnsi" w:eastAsia="Times New Roman" w:hAnsiTheme="minorHAnsi" w:cs="Tahoma"/>
          <w:color w:val="000000"/>
          <w:sz w:val="22"/>
          <w:szCs w:val="22"/>
        </w:rPr>
      </w:pPr>
      <w:r w:rsidRPr="00B34828">
        <w:rPr>
          <w:rFonts w:asciiTheme="minorHAnsi" w:eastAsia="Times New Roman" w:hAnsiTheme="minorHAnsi" w:cs="Tahoma"/>
          <w:color w:val="000000"/>
          <w:sz w:val="22"/>
          <w:szCs w:val="22"/>
        </w:rPr>
        <w:t xml:space="preserve">It is important that all residential delegates </w:t>
      </w:r>
      <w:r w:rsidRPr="00B34828">
        <w:rPr>
          <w:rFonts w:asciiTheme="minorHAnsi" w:eastAsia="Times New Roman" w:hAnsiTheme="minorHAnsi" w:cs="Tahoma"/>
          <w:b/>
          <w:color w:val="000000"/>
          <w:sz w:val="22"/>
          <w:szCs w:val="22"/>
        </w:rPr>
        <w:t>check out by the advised time given at check-in</w:t>
      </w:r>
      <w:r w:rsidR="002D332F" w:rsidRPr="00B34828">
        <w:rPr>
          <w:rFonts w:asciiTheme="minorHAnsi" w:eastAsia="Times New Roman" w:hAnsiTheme="minorHAnsi" w:cs="Tahoma"/>
          <w:b/>
          <w:color w:val="000000"/>
          <w:sz w:val="22"/>
          <w:szCs w:val="22"/>
        </w:rPr>
        <w:t xml:space="preserve"> - </w:t>
      </w:r>
      <w:r w:rsidRPr="00B34828">
        <w:rPr>
          <w:rFonts w:asciiTheme="minorHAnsi" w:eastAsia="Times New Roman" w:hAnsiTheme="minorHAnsi" w:cs="Tahoma"/>
          <w:b/>
          <w:color w:val="000000"/>
          <w:sz w:val="22"/>
          <w:szCs w:val="22"/>
        </w:rPr>
        <w:t xml:space="preserve">10:00 on day of departure.  </w:t>
      </w:r>
    </w:p>
    <w:p w14:paraId="729E5A08" w14:textId="77777777" w:rsidR="00256791" w:rsidRPr="00B34828" w:rsidRDefault="00794A5D" w:rsidP="00B34828">
      <w:pPr>
        <w:pStyle w:val="ListParagraph"/>
        <w:numPr>
          <w:ilvl w:val="0"/>
          <w:numId w:val="15"/>
        </w:numPr>
        <w:adjustRightInd w:val="0"/>
        <w:rPr>
          <w:rFonts w:asciiTheme="minorHAnsi" w:eastAsia="Times New Roman" w:hAnsiTheme="minorHAnsi" w:cs="Tahoma"/>
          <w:color w:val="000000"/>
          <w:sz w:val="22"/>
          <w:szCs w:val="22"/>
        </w:rPr>
      </w:pPr>
      <w:r>
        <w:rPr>
          <w:rFonts w:asciiTheme="minorHAnsi" w:eastAsia="Times New Roman" w:hAnsiTheme="minorHAnsi" w:cs="Tahoma"/>
          <w:color w:val="000000"/>
          <w:sz w:val="22"/>
          <w:szCs w:val="22"/>
        </w:rPr>
        <w:t xml:space="preserve">Limited </w:t>
      </w:r>
      <w:r w:rsidR="00256791" w:rsidRPr="00B34828">
        <w:rPr>
          <w:rFonts w:asciiTheme="minorHAnsi" w:eastAsia="Times New Roman" w:hAnsiTheme="minorHAnsi" w:cs="Tahoma"/>
          <w:color w:val="000000"/>
          <w:sz w:val="22"/>
          <w:szCs w:val="22"/>
        </w:rPr>
        <w:t xml:space="preserve">luggage storage </w:t>
      </w:r>
      <w:r w:rsidR="00461CFC">
        <w:rPr>
          <w:rFonts w:asciiTheme="minorHAnsi" w:eastAsia="Times New Roman" w:hAnsiTheme="minorHAnsi" w:cs="Tahoma"/>
          <w:color w:val="000000"/>
          <w:sz w:val="22"/>
          <w:szCs w:val="22"/>
        </w:rPr>
        <w:t>is available at the HUB</w:t>
      </w:r>
      <w:r w:rsidR="002E7BCA">
        <w:rPr>
          <w:rFonts w:asciiTheme="minorHAnsi" w:eastAsia="Times New Roman" w:hAnsiTheme="minorHAnsi" w:cs="Tahoma"/>
          <w:color w:val="000000"/>
          <w:sz w:val="22"/>
          <w:szCs w:val="22"/>
        </w:rPr>
        <w:t xml:space="preserve"> but </w:t>
      </w:r>
      <w:r>
        <w:rPr>
          <w:rFonts w:asciiTheme="minorHAnsi" w:eastAsia="Times New Roman" w:hAnsiTheme="minorHAnsi" w:cs="Tahoma"/>
          <w:color w:val="000000"/>
          <w:sz w:val="22"/>
          <w:szCs w:val="22"/>
        </w:rPr>
        <w:t xml:space="preserve">there is </w:t>
      </w:r>
      <w:r w:rsidR="002E7BCA">
        <w:rPr>
          <w:rFonts w:asciiTheme="minorHAnsi" w:eastAsia="Times New Roman" w:hAnsiTheme="minorHAnsi" w:cs="Tahoma"/>
          <w:color w:val="000000"/>
          <w:sz w:val="22"/>
          <w:szCs w:val="22"/>
        </w:rPr>
        <w:t>plenty available in the conference facilities.</w:t>
      </w:r>
    </w:p>
    <w:p w14:paraId="3FF0CB55" w14:textId="77777777" w:rsidR="00256791" w:rsidRPr="002421BA" w:rsidRDefault="00256791" w:rsidP="00B34828">
      <w:pPr>
        <w:pStyle w:val="ListParagraph"/>
        <w:numPr>
          <w:ilvl w:val="0"/>
          <w:numId w:val="15"/>
        </w:numPr>
        <w:adjustRightInd w:val="0"/>
        <w:rPr>
          <w:rFonts w:asciiTheme="minorHAnsi" w:eastAsia="Times New Roman" w:hAnsiTheme="minorHAnsi" w:cs="Tahoma"/>
          <w:color w:val="000000"/>
          <w:sz w:val="22"/>
          <w:szCs w:val="22"/>
        </w:rPr>
      </w:pPr>
      <w:r w:rsidRPr="00B34828">
        <w:rPr>
          <w:rFonts w:asciiTheme="minorHAnsi" w:eastAsia="Times New Roman" w:hAnsiTheme="minorHAnsi" w:cs="Tahoma"/>
          <w:color w:val="000000"/>
          <w:sz w:val="22"/>
          <w:szCs w:val="22"/>
        </w:rPr>
        <w:t xml:space="preserve">Taxis for departure can be ordered through the Conference Assistant </w:t>
      </w:r>
      <w:r w:rsidR="00A302CB">
        <w:rPr>
          <w:rFonts w:asciiTheme="minorHAnsi" w:eastAsia="Times New Roman" w:hAnsiTheme="minorHAnsi" w:cs="Tahoma"/>
          <w:color w:val="000000"/>
          <w:sz w:val="22"/>
          <w:szCs w:val="22"/>
        </w:rPr>
        <w:t xml:space="preserve">in the Windsor Building </w:t>
      </w:r>
      <w:r w:rsidR="00461CFC" w:rsidRPr="002421BA">
        <w:rPr>
          <w:rFonts w:asciiTheme="minorHAnsi" w:eastAsia="Times New Roman" w:hAnsiTheme="minorHAnsi" w:cs="Tahoma"/>
          <w:color w:val="000000"/>
          <w:sz w:val="22"/>
          <w:szCs w:val="22"/>
        </w:rPr>
        <w:t xml:space="preserve">up to </w:t>
      </w:r>
      <w:r w:rsidR="00C521F4">
        <w:rPr>
          <w:rFonts w:asciiTheme="minorHAnsi" w:eastAsia="Times New Roman" w:hAnsiTheme="minorHAnsi" w:cs="Tahoma"/>
          <w:color w:val="000000"/>
          <w:sz w:val="22"/>
          <w:szCs w:val="22"/>
        </w:rPr>
        <w:t>Thursday AM</w:t>
      </w:r>
      <w:r w:rsidR="00461CFC" w:rsidRPr="002421BA">
        <w:rPr>
          <w:rFonts w:asciiTheme="minorHAnsi" w:eastAsia="Times New Roman" w:hAnsiTheme="minorHAnsi" w:cs="Tahoma"/>
          <w:color w:val="000000"/>
          <w:sz w:val="22"/>
          <w:szCs w:val="22"/>
        </w:rPr>
        <w:t xml:space="preserve"> an</w:t>
      </w:r>
      <w:r w:rsidR="000302AC" w:rsidRPr="002421BA">
        <w:rPr>
          <w:rFonts w:asciiTheme="minorHAnsi" w:eastAsia="Times New Roman" w:hAnsiTheme="minorHAnsi" w:cs="Tahoma"/>
          <w:color w:val="000000"/>
          <w:sz w:val="22"/>
          <w:szCs w:val="22"/>
        </w:rPr>
        <w:t xml:space="preserve">d from HUB Reception </w:t>
      </w:r>
      <w:r w:rsidR="00C521F4">
        <w:rPr>
          <w:rFonts w:asciiTheme="minorHAnsi" w:eastAsia="Times New Roman" w:hAnsiTheme="minorHAnsi" w:cs="Tahoma"/>
          <w:color w:val="000000"/>
          <w:sz w:val="22"/>
          <w:szCs w:val="22"/>
        </w:rPr>
        <w:t xml:space="preserve">of Founder’s Reception </w:t>
      </w:r>
      <w:r w:rsidR="000302AC" w:rsidRPr="002421BA">
        <w:rPr>
          <w:rFonts w:asciiTheme="minorHAnsi" w:eastAsia="Times New Roman" w:hAnsiTheme="minorHAnsi" w:cs="Tahoma"/>
          <w:color w:val="000000"/>
          <w:sz w:val="22"/>
          <w:szCs w:val="22"/>
        </w:rPr>
        <w:t>from then onwards</w:t>
      </w:r>
      <w:r w:rsidR="00461CFC" w:rsidRPr="002421BA">
        <w:rPr>
          <w:rFonts w:asciiTheme="minorHAnsi" w:eastAsia="Times New Roman" w:hAnsiTheme="minorHAnsi" w:cs="Tahoma"/>
          <w:color w:val="000000"/>
          <w:sz w:val="22"/>
          <w:szCs w:val="22"/>
        </w:rPr>
        <w:t>.  T</w:t>
      </w:r>
      <w:r w:rsidRPr="002421BA">
        <w:rPr>
          <w:rFonts w:asciiTheme="minorHAnsi" w:eastAsia="Times New Roman" w:hAnsiTheme="minorHAnsi" w:cs="Tahoma"/>
          <w:color w:val="000000"/>
          <w:sz w:val="22"/>
          <w:szCs w:val="22"/>
        </w:rPr>
        <w:t xml:space="preserve">axi share is encouraged to avoid a higher carbon footprint for the conference and </w:t>
      </w:r>
      <w:r w:rsidR="000302AC" w:rsidRPr="002421BA">
        <w:rPr>
          <w:rFonts w:asciiTheme="minorHAnsi" w:eastAsia="Times New Roman" w:hAnsiTheme="minorHAnsi" w:cs="Tahoma"/>
          <w:color w:val="000000"/>
          <w:sz w:val="22"/>
          <w:szCs w:val="22"/>
        </w:rPr>
        <w:t xml:space="preserve">to </w:t>
      </w:r>
      <w:r w:rsidRPr="002421BA">
        <w:rPr>
          <w:rFonts w:asciiTheme="minorHAnsi" w:eastAsia="Times New Roman" w:hAnsiTheme="minorHAnsi" w:cs="Tahoma"/>
          <w:color w:val="000000"/>
          <w:sz w:val="22"/>
          <w:szCs w:val="22"/>
        </w:rPr>
        <w:t>save money.</w:t>
      </w:r>
    </w:p>
    <w:p w14:paraId="13B56169" w14:textId="77777777" w:rsidR="00A302CB" w:rsidRDefault="007D5D9A" w:rsidP="007D5D9A">
      <w:pPr>
        <w:pStyle w:val="NormalWeb"/>
        <w:rPr>
          <w:rFonts w:asciiTheme="minorHAnsi" w:hAnsiTheme="minorHAnsi"/>
          <w:sz w:val="22"/>
          <w:szCs w:val="22"/>
        </w:rPr>
      </w:pPr>
      <w:r w:rsidRPr="002421BA">
        <w:rPr>
          <w:rStyle w:val="Strong"/>
          <w:rFonts w:asciiTheme="minorHAnsi" w:hAnsiTheme="minorHAnsi"/>
          <w:color w:val="808080" w:themeColor="background1" w:themeShade="80"/>
          <w:sz w:val="22"/>
          <w:szCs w:val="22"/>
        </w:rPr>
        <w:t>Meals</w:t>
      </w:r>
      <w:r w:rsidRPr="002421BA">
        <w:rPr>
          <w:rFonts w:asciiTheme="minorHAnsi" w:hAnsiTheme="minorHAnsi"/>
          <w:b/>
          <w:bCs/>
          <w:sz w:val="22"/>
          <w:szCs w:val="22"/>
        </w:rPr>
        <w:br/>
      </w:r>
      <w:r w:rsidR="007B6CA5" w:rsidRPr="000C737F">
        <w:rPr>
          <w:rFonts w:asciiTheme="minorHAnsi" w:hAnsiTheme="minorHAnsi"/>
          <w:sz w:val="22"/>
          <w:szCs w:val="22"/>
        </w:rPr>
        <w:t>C</w:t>
      </w:r>
      <w:r w:rsidR="002A5C3D" w:rsidRPr="000C737F">
        <w:rPr>
          <w:rFonts w:asciiTheme="minorHAnsi" w:hAnsiTheme="minorHAnsi"/>
          <w:sz w:val="22"/>
          <w:szCs w:val="22"/>
        </w:rPr>
        <w:t xml:space="preserve">onference fees include </w:t>
      </w:r>
      <w:r w:rsidRPr="000C737F">
        <w:rPr>
          <w:rFonts w:asciiTheme="minorHAnsi" w:hAnsiTheme="minorHAnsi"/>
          <w:sz w:val="22"/>
          <w:szCs w:val="22"/>
        </w:rPr>
        <w:t>refreshments and lunches</w:t>
      </w:r>
      <w:r w:rsidR="0048796D" w:rsidRPr="000C737F">
        <w:rPr>
          <w:rFonts w:asciiTheme="minorHAnsi" w:hAnsiTheme="minorHAnsi"/>
          <w:sz w:val="22"/>
          <w:szCs w:val="22"/>
        </w:rPr>
        <w:t xml:space="preserve"> during the </w:t>
      </w:r>
      <w:r w:rsidRPr="000C737F">
        <w:rPr>
          <w:rFonts w:asciiTheme="minorHAnsi" w:hAnsiTheme="minorHAnsi"/>
          <w:sz w:val="22"/>
          <w:szCs w:val="22"/>
        </w:rPr>
        <w:t>conference</w:t>
      </w:r>
      <w:r w:rsidR="007B6CA5" w:rsidRPr="000C737F">
        <w:rPr>
          <w:rFonts w:asciiTheme="minorHAnsi" w:hAnsiTheme="minorHAnsi"/>
          <w:sz w:val="22"/>
          <w:szCs w:val="22"/>
        </w:rPr>
        <w:t xml:space="preserve">, </w:t>
      </w:r>
      <w:r w:rsidR="00690D26" w:rsidRPr="000C737F">
        <w:rPr>
          <w:rFonts w:asciiTheme="minorHAnsi" w:hAnsiTheme="minorHAnsi"/>
          <w:sz w:val="22"/>
          <w:szCs w:val="22"/>
        </w:rPr>
        <w:t>Sunday arrival evening meal is</w:t>
      </w:r>
      <w:r w:rsidR="00A302CB">
        <w:rPr>
          <w:rFonts w:asciiTheme="minorHAnsi" w:hAnsiTheme="minorHAnsi"/>
          <w:sz w:val="22"/>
          <w:szCs w:val="22"/>
        </w:rPr>
        <w:t xml:space="preserve"> in Founder’s Dining Hall</w:t>
      </w:r>
      <w:r w:rsidR="00690D26" w:rsidRPr="000C737F">
        <w:rPr>
          <w:rFonts w:asciiTheme="minorHAnsi" w:hAnsiTheme="minorHAnsi"/>
          <w:sz w:val="22"/>
          <w:szCs w:val="22"/>
        </w:rPr>
        <w:t xml:space="preserve"> from 18:30 followed by </w:t>
      </w:r>
      <w:r w:rsidR="000C737F" w:rsidRPr="000C737F">
        <w:rPr>
          <w:rFonts w:asciiTheme="minorHAnsi" w:hAnsiTheme="minorHAnsi"/>
          <w:sz w:val="22"/>
          <w:szCs w:val="22"/>
        </w:rPr>
        <w:t xml:space="preserve">a </w:t>
      </w:r>
      <w:r w:rsidR="00690D26" w:rsidRPr="000C737F">
        <w:rPr>
          <w:rFonts w:asciiTheme="minorHAnsi" w:hAnsiTheme="minorHAnsi"/>
          <w:sz w:val="22"/>
          <w:szCs w:val="22"/>
        </w:rPr>
        <w:t xml:space="preserve">gathering in </w:t>
      </w:r>
      <w:proofErr w:type="spellStart"/>
      <w:r w:rsidR="00690D26" w:rsidRPr="000C737F">
        <w:rPr>
          <w:rFonts w:asciiTheme="minorHAnsi" w:hAnsiTheme="minorHAnsi"/>
          <w:sz w:val="22"/>
          <w:szCs w:val="22"/>
        </w:rPr>
        <w:t>Crosslands</w:t>
      </w:r>
      <w:proofErr w:type="spellEnd"/>
      <w:r w:rsidR="00690D26" w:rsidRPr="000C737F">
        <w:rPr>
          <w:rFonts w:asciiTheme="minorHAnsi" w:hAnsiTheme="minorHAnsi"/>
          <w:sz w:val="22"/>
          <w:szCs w:val="22"/>
        </w:rPr>
        <w:t xml:space="preserve"> Bar</w:t>
      </w:r>
      <w:r w:rsidR="00A302CB">
        <w:rPr>
          <w:rFonts w:asciiTheme="minorHAnsi" w:hAnsiTheme="minorHAnsi"/>
          <w:sz w:val="22"/>
          <w:szCs w:val="22"/>
        </w:rPr>
        <w:t>.</w:t>
      </w:r>
      <w:r w:rsidR="000C737F" w:rsidRPr="000C737F">
        <w:rPr>
          <w:rFonts w:asciiTheme="minorHAnsi" w:hAnsiTheme="minorHAnsi"/>
          <w:sz w:val="22"/>
          <w:szCs w:val="22"/>
        </w:rPr>
        <w:t xml:space="preserve">  </w:t>
      </w:r>
      <w:r w:rsidR="000302AC" w:rsidRPr="000C737F">
        <w:rPr>
          <w:rFonts w:asciiTheme="minorHAnsi" w:hAnsiTheme="minorHAnsi"/>
          <w:sz w:val="22"/>
          <w:szCs w:val="22"/>
        </w:rPr>
        <w:t>Monday</w:t>
      </w:r>
      <w:r w:rsidR="007B6CA5" w:rsidRPr="000C737F">
        <w:rPr>
          <w:rFonts w:asciiTheme="minorHAnsi" w:hAnsiTheme="minorHAnsi"/>
          <w:sz w:val="22"/>
          <w:szCs w:val="22"/>
        </w:rPr>
        <w:t xml:space="preserve"> </w:t>
      </w:r>
      <w:r w:rsidR="000C737F" w:rsidRPr="000C737F">
        <w:rPr>
          <w:rFonts w:asciiTheme="minorHAnsi" w:hAnsiTheme="minorHAnsi"/>
          <w:sz w:val="22"/>
          <w:szCs w:val="22"/>
        </w:rPr>
        <w:t>&amp; Tuesday self-service evening meal, Wednesday Picture Gallery reception followed by Conference Dinner</w:t>
      </w:r>
      <w:r w:rsidR="00A302CB">
        <w:rPr>
          <w:rFonts w:asciiTheme="minorHAnsi" w:hAnsiTheme="minorHAnsi"/>
          <w:sz w:val="22"/>
          <w:szCs w:val="22"/>
        </w:rPr>
        <w:t xml:space="preserve"> all in Founder’s Building</w:t>
      </w:r>
      <w:r w:rsidR="000C737F" w:rsidRPr="000C737F">
        <w:rPr>
          <w:rFonts w:asciiTheme="minorHAnsi" w:hAnsiTheme="minorHAnsi"/>
          <w:sz w:val="22"/>
          <w:szCs w:val="22"/>
        </w:rPr>
        <w:t>.</w:t>
      </w:r>
      <w:r w:rsidR="002A5C3D" w:rsidRPr="00B34828">
        <w:rPr>
          <w:rFonts w:asciiTheme="minorHAnsi" w:hAnsiTheme="minorHAnsi"/>
          <w:sz w:val="22"/>
          <w:szCs w:val="22"/>
        </w:rPr>
        <w:t xml:space="preserve"> </w:t>
      </w:r>
    </w:p>
    <w:p w14:paraId="3066B158" w14:textId="77777777" w:rsidR="00A302CB" w:rsidRDefault="00A302CB" w:rsidP="007D5D9A">
      <w:pPr>
        <w:pStyle w:val="NormalWeb"/>
        <w:rPr>
          <w:rFonts w:asciiTheme="minorHAnsi" w:hAnsiTheme="minorHAnsi"/>
          <w:sz w:val="22"/>
          <w:szCs w:val="22"/>
        </w:rPr>
      </w:pPr>
      <w:r>
        <w:rPr>
          <w:rFonts w:asciiTheme="minorHAnsi" w:hAnsiTheme="minorHAnsi"/>
          <w:sz w:val="22"/>
          <w:szCs w:val="22"/>
        </w:rPr>
        <w:t>All breakfast on 10</w:t>
      </w:r>
      <w:r w:rsidRPr="00A302CB">
        <w:rPr>
          <w:rFonts w:asciiTheme="minorHAnsi" w:hAnsiTheme="minorHAnsi"/>
          <w:sz w:val="22"/>
          <w:szCs w:val="22"/>
          <w:vertAlign w:val="superscript"/>
        </w:rPr>
        <w:t>th</w:t>
      </w:r>
      <w:r>
        <w:rPr>
          <w:rFonts w:asciiTheme="minorHAnsi" w:hAnsiTheme="minorHAnsi"/>
          <w:sz w:val="22"/>
          <w:szCs w:val="22"/>
        </w:rPr>
        <w:t>, 11</w:t>
      </w:r>
      <w:r w:rsidRPr="00A302CB">
        <w:rPr>
          <w:rFonts w:asciiTheme="minorHAnsi" w:hAnsiTheme="minorHAnsi"/>
          <w:sz w:val="22"/>
          <w:szCs w:val="22"/>
          <w:vertAlign w:val="superscript"/>
        </w:rPr>
        <w:t>th</w:t>
      </w:r>
      <w:r>
        <w:rPr>
          <w:rFonts w:asciiTheme="minorHAnsi" w:hAnsiTheme="minorHAnsi"/>
          <w:sz w:val="22"/>
          <w:szCs w:val="22"/>
        </w:rPr>
        <w:t xml:space="preserve"> &amp; 12</w:t>
      </w:r>
      <w:r w:rsidRPr="00A302CB">
        <w:rPr>
          <w:rFonts w:asciiTheme="minorHAnsi" w:hAnsiTheme="minorHAnsi"/>
          <w:sz w:val="22"/>
          <w:szCs w:val="22"/>
          <w:vertAlign w:val="superscript"/>
        </w:rPr>
        <w:t>th</w:t>
      </w:r>
      <w:r>
        <w:rPr>
          <w:rFonts w:asciiTheme="minorHAnsi" w:hAnsiTheme="minorHAnsi"/>
          <w:sz w:val="22"/>
          <w:szCs w:val="22"/>
        </w:rPr>
        <w:t xml:space="preserve"> are in Founder’s Dining Hall.  Those arriving early (8</w:t>
      </w:r>
      <w:r w:rsidRPr="00A302CB">
        <w:rPr>
          <w:rFonts w:asciiTheme="minorHAnsi" w:hAnsiTheme="minorHAnsi"/>
          <w:sz w:val="22"/>
          <w:szCs w:val="22"/>
          <w:vertAlign w:val="superscript"/>
        </w:rPr>
        <w:t>th</w:t>
      </w:r>
      <w:r>
        <w:rPr>
          <w:rFonts w:asciiTheme="minorHAnsi" w:hAnsiTheme="minorHAnsi"/>
          <w:sz w:val="22"/>
          <w:szCs w:val="22"/>
        </w:rPr>
        <w:t xml:space="preserve"> August) will be contacted about breakfast on 9</w:t>
      </w:r>
      <w:r w:rsidRPr="00A302CB">
        <w:rPr>
          <w:rFonts w:asciiTheme="minorHAnsi" w:hAnsiTheme="minorHAnsi"/>
          <w:sz w:val="22"/>
          <w:szCs w:val="22"/>
          <w:vertAlign w:val="superscript"/>
        </w:rPr>
        <w:t>th</w:t>
      </w:r>
      <w:r>
        <w:rPr>
          <w:rFonts w:asciiTheme="minorHAnsi" w:hAnsiTheme="minorHAnsi"/>
          <w:sz w:val="22"/>
          <w:szCs w:val="22"/>
        </w:rPr>
        <w:t xml:space="preserve"> August and any days after the conference.</w:t>
      </w:r>
    </w:p>
    <w:p w14:paraId="6EAE3949" w14:textId="77777777" w:rsidR="00256791" w:rsidRPr="002421BA" w:rsidRDefault="00256791" w:rsidP="00256791">
      <w:pPr>
        <w:adjustRightInd w:val="0"/>
        <w:rPr>
          <w:rStyle w:val="Strong"/>
          <w:rFonts w:asciiTheme="minorHAnsi" w:hAnsiTheme="minorHAnsi"/>
          <w:color w:val="808080" w:themeColor="background1" w:themeShade="80"/>
          <w:sz w:val="22"/>
          <w:szCs w:val="22"/>
        </w:rPr>
      </w:pPr>
      <w:r w:rsidRPr="002421BA">
        <w:rPr>
          <w:rStyle w:val="Strong"/>
          <w:rFonts w:asciiTheme="minorHAnsi" w:hAnsiTheme="minorHAnsi"/>
          <w:color w:val="808080" w:themeColor="background1" w:themeShade="80"/>
          <w:sz w:val="22"/>
          <w:szCs w:val="22"/>
        </w:rPr>
        <w:t>Dietary Requirements &amp; Mobility Issues</w:t>
      </w:r>
    </w:p>
    <w:p w14:paraId="2CD887D4" w14:textId="77777777" w:rsidR="00256791" w:rsidRPr="00B34828" w:rsidRDefault="00256791" w:rsidP="00CE120B">
      <w:pPr>
        <w:adjustRightInd w:val="0"/>
        <w:rPr>
          <w:rFonts w:asciiTheme="minorHAnsi" w:eastAsia="Times New Roman" w:hAnsiTheme="minorHAnsi" w:cs="Tahoma"/>
          <w:color w:val="000000"/>
          <w:sz w:val="22"/>
          <w:szCs w:val="22"/>
        </w:rPr>
      </w:pPr>
      <w:r w:rsidRPr="00256791">
        <w:rPr>
          <w:rFonts w:asciiTheme="minorHAnsi" w:eastAsia="Times New Roman" w:hAnsiTheme="minorHAnsi" w:cs="Tahoma"/>
          <w:color w:val="000000"/>
          <w:sz w:val="22"/>
          <w:szCs w:val="22"/>
        </w:rPr>
        <w:t xml:space="preserve">Please ensure that any dietary requirements which were not given during the online registration process or mobility issues have been forwarded to </w:t>
      </w:r>
      <w:hyperlink r:id="rId21" w:history="1">
        <w:r w:rsidRPr="00B34828">
          <w:rPr>
            <w:rFonts w:asciiTheme="minorHAnsi" w:eastAsia="Times New Roman" w:hAnsiTheme="minorHAnsi" w:cs="Tahoma"/>
            <w:color w:val="0000FF"/>
            <w:sz w:val="22"/>
            <w:szCs w:val="22"/>
            <w:u w:val="single"/>
          </w:rPr>
          <w:t>CMS@rhul.ac.uk</w:t>
        </w:r>
      </w:hyperlink>
      <w:r w:rsidRPr="00256791">
        <w:rPr>
          <w:rFonts w:asciiTheme="minorHAnsi" w:eastAsia="Times New Roman" w:hAnsiTheme="minorHAnsi" w:cs="Tahoma"/>
          <w:color w:val="000000"/>
          <w:sz w:val="22"/>
          <w:szCs w:val="22"/>
        </w:rPr>
        <w:t xml:space="preserve"> at least </w:t>
      </w:r>
      <w:r w:rsidRPr="00B34828">
        <w:rPr>
          <w:rFonts w:asciiTheme="minorHAnsi" w:eastAsia="Times New Roman" w:hAnsiTheme="minorHAnsi" w:cs="Tahoma"/>
          <w:b/>
          <w:color w:val="000000"/>
          <w:sz w:val="22"/>
          <w:szCs w:val="22"/>
        </w:rPr>
        <w:t>5 working days</w:t>
      </w:r>
      <w:r w:rsidRPr="00256791">
        <w:rPr>
          <w:rFonts w:asciiTheme="minorHAnsi" w:eastAsia="Times New Roman" w:hAnsiTheme="minorHAnsi" w:cs="Tahoma"/>
          <w:color w:val="000000"/>
          <w:sz w:val="22"/>
          <w:szCs w:val="22"/>
        </w:rPr>
        <w:t xml:space="preserve"> before arrival, it is more difficult for us to make special arrangements once on site.  We cater for most diets but do need to know in advance especially for </w:t>
      </w:r>
      <w:r w:rsidR="002A5C3D">
        <w:rPr>
          <w:rFonts w:asciiTheme="minorHAnsi" w:eastAsia="Times New Roman" w:hAnsiTheme="minorHAnsi" w:cs="Tahoma"/>
          <w:color w:val="000000"/>
          <w:sz w:val="22"/>
          <w:szCs w:val="22"/>
        </w:rPr>
        <w:t>the Conference Dinner</w:t>
      </w:r>
      <w:r w:rsidRPr="00256791">
        <w:rPr>
          <w:rFonts w:asciiTheme="minorHAnsi" w:eastAsia="Times New Roman" w:hAnsiTheme="minorHAnsi" w:cs="Tahoma"/>
          <w:color w:val="000000"/>
          <w:sz w:val="22"/>
          <w:szCs w:val="22"/>
        </w:rPr>
        <w:t xml:space="preserve"> menu.</w:t>
      </w:r>
    </w:p>
    <w:p w14:paraId="09DF8F7C" w14:textId="77777777" w:rsidR="00CE120B" w:rsidRPr="00256791" w:rsidRDefault="00CE120B" w:rsidP="00CE120B">
      <w:pPr>
        <w:adjustRightInd w:val="0"/>
        <w:ind w:left="720"/>
        <w:rPr>
          <w:rFonts w:asciiTheme="minorHAnsi" w:eastAsia="Times New Roman" w:hAnsiTheme="minorHAnsi" w:cs="Tahoma"/>
          <w:color w:val="000000"/>
          <w:sz w:val="22"/>
          <w:szCs w:val="22"/>
        </w:rPr>
      </w:pPr>
    </w:p>
    <w:p w14:paraId="609035C0" w14:textId="77777777" w:rsidR="00CE120B" w:rsidRPr="002421BA" w:rsidRDefault="00256791" w:rsidP="00CE120B">
      <w:pPr>
        <w:adjustRightInd w:val="0"/>
        <w:rPr>
          <w:rStyle w:val="Strong"/>
          <w:rFonts w:asciiTheme="minorHAnsi" w:hAnsiTheme="minorHAnsi"/>
          <w:color w:val="808080" w:themeColor="background1" w:themeShade="80"/>
          <w:sz w:val="22"/>
          <w:szCs w:val="22"/>
        </w:rPr>
      </w:pPr>
      <w:r w:rsidRPr="002421BA">
        <w:rPr>
          <w:rStyle w:val="Strong"/>
          <w:rFonts w:asciiTheme="minorHAnsi" w:hAnsiTheme="minorHAnsi"/>
          <w:color w:val="808080" w:themeColor="background1" w:themeShade="80"/>
          <w:sz w:val="22"/>
          <w:szCs w:val="22"/>
        </w:rPr>
        <w:t>Internet Access</w:t>
      </w:r>
    </w:p>
    <w:p w14:paraId="176AFF50" w14:textId="77777777" w:rsidR="00256791" w:rsidRDefault="00CE120B" w:rsidP="00CE120B">
      <w:pPr>
        <w:adjustRightInd w:val="0"/>
        <w:rPr>
          <w:rFonts w:asciiTheme="minorHAnsi" w:eastAsia="Times New Roman" w:hAnsiTheme="minorHAnsi" w:cs="Tahoma"/>
          <w:sz w:val="22"/>
          <w:szCs w:val="22"/>
        </w:rPr>
      </w:pPr>
      <w:proofErr w:type="spellStart"/>
      <w:r w:rsidRPr="00B34828">
        <w:rPr>
          <w:rFonts w:asciiTheme="minorHAnsi" w:eastAsia="Times New Roman" w:hAnsiTheme="minorHAnsi" w:cs="Tahoma"/>
          <w:sz w:val="22"/>
          <w:szCs w:val="22"/>
        </w:rPr>
        <w:t>WiFi</w:t>
      </w:r>
      <w:proofErr w:type="spellEnd"/>
      <w:r w:rsidR="00256791" w:rsidRPr="00256791">
        <w:rPr>
          <w:rFonts w:asciiTheme="minorHAnsi" w:eastAsia="Times New Roman" w:hAnsiTheme="minorHAnsi" w:cs="Tahoma"/>
          <w:sz w:val="22"/>
          <w:szCs w:val="22"/>
        </w:rPr>
        <w:t xml:space="preserve"> is available in </w:t>
      </w:r>
      <w:r w:rsidR="003B67A5">
        <w:rPr>
          <w:rFonts w:asciiTheme="minorHAnsi" w:eastAsia="Times New Roman" w:hAnsiTheme="minorHAnsi" w:cs="Tahoma"/>
          <w:sz w:val="22"/>
          <w:szCs w:val="22"/>
        </w:rPr>
        <w:t>h</w:t>
      </w:r>
      <w:r w:rsidR="00256791" w:rsidRPr="00256791">
        <w:rPr>
          <w:rFonts w:asciiTheme="minorHAnsi" w:eastAsia="Times New Roman" w:hAnsiTheme="minorHAnsi" w:cs="Tahoma"/>
          <w:sz w:val="22"/>
          <w:szCs w:val="22"/>
        </w:rPr>
        <w:t>alls of residence</w:t>
      </w:r>
      <w:r w:rsidRPr="00B34828">
        <w:rPr>
          <w:rFonts w:asciiTheme="minorHAnsi" w:eastAsia="Times New Roman" w:hAnsiTheme="minorHAnsi" w:cs="Tahoma"/>
          <w:sz w:val="22"/>
          <w:szCs w:val="22"/>
        </w:rPr>
        <w:t xml:space="preserve"> </w:t>
      </w:r>
      <w:r w:rsidR="00256791" w:rsidRPr="00256791">
        <w:rPr>
          <w:rFonts w:asciiTheme="minorHAnsi" w:eastAsia="Times New Roman" w:hAnsiTheme="minorHAnsi" w:cs="Tahoma"/>
          <w:sz w:val="22"/>
          <w:szCs w:val="22"/>
        </w:rPr>
        <w:t xml:space="preserve">and the </w:t>
      </w:r>
      <w:r w:rsidR="007B6CA5">
        <w:rPr>
          <w:rFonts w:asciiTheme="minorHAnsi" w:eastAsia="Times New Roman" w:hAnsiTheme="minorHAnsi" w:cs="Tahoma"/>
          <w:sz w:val="22"/>
          <w:szCs w:val="22"/>
        </w:rPr>
        <w:t xml:space="preserve">Windsor </w:t>
      </w:r>
      <w:r w:rsidRPr="00B34828">
        <w:rPr>
          <w:rFonts w:asciiTheme="minorHAnsi" w:eastAsia="Times New Roman" w:hAnsiTheme="minorHAnsi" w:cs="Tahoma"/>
          <w:sz w:val="22"/>
          <w:szCs w:val="22"/>
        </w:rPr>
        <w:t>B</w:t>
      </w:r>
      <w:r w:rsidR="00256791" w:rsidRPr="00256791">
        <w:rPr>
          <w:rFonts w:asciiTheme="minorHAnsi" w:eastAsia="Times New Roman" w:hAnsiTheme="minorHAnsi" w:cs="Tahoma"/>
          <w:sz w:val="22"/>
          <w:szCs w:val="22"/>
        </w:rPr>
        <w:t>uilding</w:t>
      </w:r>
      <w:r w:rsidR="00A302CB">
        <w:rPr>
          <w:rFonts w:asciiTheme="minorHAnsi" w:eastAsia="Times New Roman" w:hAnsiTheme="minorHAnsi" w:cs="Tahoma"/>
          <w:sz w:val="22"/>
          <w:szCs w:val="22"/>
        </w:rPr>
        <w:t xml:space="preserve"> and general public social areas</w:t>
      </w:r>
      <w:r w:rsidR="00256791" w:rsidRPr="00256791">
        <w:rPr>
          <w:rFonts w:asciiTheme="minorHAnsi" w:eastAsia="Times New Roman" w:hAnsiTheme="minorHAnsi" w:cs="Tahoma"/>
          <w:sz w:val="22"/>
          <w:szCs w:val="22"/>
        </w:rPr>
        <w:t xml:space="preserve">. </w:t>
      </w:r>
    </w:p>
    <w:p w14:paraId="7ED15D80" w14:textId="77777777" w:rsidR="007B6CA5" w:rsidRDefault="007B6CA5" w:rsidP="007B6CA5">
      <w:pPr>
        <w:autoSpaceDE w:val="0"/>
        <w:autoSpaceDN w:val="0"/>
        <w:adjustRightInd w:val="0"/>
        <w:rPr>
          <w:rFonts w:asciiTheme="minorHAnsi" w:hAnsiTheme="minorHAnsi" w:cs="Tahoma"/>
          <w:b/>
          <w:sz w:val="22"/>
          <w:szCs w:val="22"/>
          <w:lang w:eastAsia="en-US"/>
        </w:rPr>
      </w:pPr>
    </w:p>
    <w:p w14:paraId="40FCF59B" w14:textId="77777777" w:rsidR="00D752D8" w:rsidRPr="002421BA" w:rsidRDefault="002421BA" w:rsidP="00D752D8">
      <w:pPr>
        <w:autoSpaceDE w:val="0"/>
        <w:autoSpaceDN w:val="0"/>
        <w:adjustRightInd w:val="0"/>
        <w:rPr>
          <w:rFonts w:asciiTheme="minorHAnsi" w:hAnsiTheme="minorHAnsi"/>
          <w:b/>
          <w:bCs/>
          <w:color w:val="808080" w:themeColor="background1" w:themeShade="80"/>
          <w:sz w:val="22"/>
          <w:szCs w:val="22"/>
        </w:rPr>
      </w:pPr>
      <w:r>
        <w:rPr>
          <w:rStyle w:val="Strong"/>
          <w:rFonts w:asciiTheme="minorHAnsi" w:hAnsiTheme="minorHAnsi"/>
          <w:color w:val="808080" w:themeColor="background1" w:themeShade="80"/>
          <w:sz w:val="22"/>
          <w:szCs w:val="22"/>
        </w:rPr>
        <w:t>How to Log On @ RHUL</w:t>
      </w:r>
    </w:p>
    <w:p w14:paraId="436709C2" w14:textId="77777777" w:rsidR="00D752D8" w:rsidRPr="00D92541" w:rsidRDefault="00D752D8" w:rsidP="00D752D8">
      <w:pPr>
        <w:adjustRightInd w:val="0"/>
        <w:rPr>
          <w:rFonts w:asciiTheme="minorHAnsi" w:eastAsia="Times New Roman" w:hAnsiTheme="minorHAnsi" w:cs="Tahoma"/>
          <w:color w:val="000000"/>
          <w:sz w:val="22"/>
          <w:szCs w:val="22"/>
        </w:rPr>
      </w:pPr>
      <w:r w:rsidRPr="00D92541">
        <w:rPr>
          <w:rFonts w:asciiTheme="minorHAnsi" w:eastAsia="Times New Roman" w:hAnsiTheme="minorHAnsi" w:cs="Tahoma"/>
          <w:color w:val="000000"/>
          <w:sz w:val="22"/>
          <w:szCs w:val="22"/>
        </w:rPr>
        <w:t>Free access is to ‘</w:t>
      </w:r>
      <w:proofErr w:type="spellStart"/>
      <w:r w:rsidRPr="00D92541">
        <w:rPr>
          <w:rFonts w:asciiTheme="minorHAnsi" w:eastAsia="Times New Roman" w:hAnsiTheme="minorHAnsi" w:cs="Tahoma"/>
          <w:color w:val="000000"/>
          <w:sz w:val="22"/>
          <w:szCs w:val="22"/>
        </w:rPr>
        <w:t>CampusNet</w:t>
      </w:r>
      <w:proofErr w:type="spellEnd"/>
      <w:r w:rsidRPr="00D92541">
        <w:rPr>
          <w:rFonts w:asciiTheme="minorHAnsi" w:eastAsia="Times New Roman" w:hAnsiTheme="minorHAnsi" w:cs="Tahoma"/>
          <w:color w:val="000000"/>
          <w:sz w:val="22"/>
          <w:szCs w:val="22"/>
        </w:rPr>
        <w:t>’ is available, our high-speed wireless internet, active across the entire campus including in our accommodation buildings. Each conference is issued with a unique guest username and password which will allow you to register on the Wi-Fi network and provide you with access for the duration of your stay. Although access is available across the campus, we do advise that you and your speakers bring any essential documents or media with you in a hard or digital copy to prevent any issues occurring.</w:t>
      </w:r>
    </w:p>
    <w:p w14:paraId="62EE3822" w14:textId="77777777" w:rsidR="00D752D8" w:rsidRPr="00D92541" w:rsidRDefault="00D752D8" w:rsidP="00D752D8">
      <w:pPr>
        <w:adjustRightInd w:val="0"/>
        <w:rPr>
          <w:rFonts w:asciiTheme="minorHAnsi" w:eastAsia="Times New Roman" w:hAnsiTheme="minorHAnsi" w:cs="Tahoma"/>
          <w:color w:val="000000"/>
          <w:sz w:val="22"/>
          <w:szCs w:val="22"/>
        </w:rPr>
      </w:pPr>
    </w:p>
    <w:p w14:paraId="67EC5654" w14:textId="77777777" w:rsidR="00D752D8" w:rsidRPr="002421BA" w:rsidRDefault="00D752D8" w:rsidP="00D752D8">
      <w:pPr>
        <w:adjustRightInd w:val="0"/>
        <w:rPr>
          <w:rFonts w:asciiTheme="minorHAnsi" w:eastAsia="Times New Roman" w:hAnsiTheme="minorHAnsi" w:cs="Tahoma"/>
          <w:color w:val="000000"/>
          <w:sz w:val="22"/>
          <w:szCs w:val="22"/>
          <w:u w:val="single"/>
        </w:rPr>
      </w:pPr>
      <w:r w:rsidRPr="002421BA">
        <w:rPr>
          <w:rFonts w:asciiTheme="minorHAnsi" w:eastAsia="Times New Roman" w:hAnsiTheme="minorHAnsi" w:cs="Tahoma"/>
          <w:color w:val="000000"/>
          <w:sz w:val="22"/>
          <w:szCs w:val="22"/>
          <w:u w:val="single"/>
        </w:rPr>
        <w:t>How to Log On:</w:t>
      </w:r>
    </w:p>
    <w:p w14:paraId="70B8B685" w14:textId="77777777" w:rsidR="00D752D8" w:rsidRPr="00D92541" w:rsidRDefault="00D752D8" w:rsidP="00D752D8">
      <w:pPr>
        <w:adjustRightInd w:val="0"/>
        <w:rPr>
          <w:rFonts w:asciiTheme="minorHAnsi" w:eastAsia="Times New Roman" w:hAnsiTheme="minorHAnsi" w:cs="Tahoma"/>
          <w:color w:val="000000"/>
          <w:sz w:val="22"/>
          <w:szCs w:val="22"/>
        </w:rPr>
      </w:pPr>
    </w:p>
    <w:p w14:paraId="793EFCA1" w14:textId="77777777" w:rsidR="00D752D8" w:rsidRPr="00D92541" w:rsidRDefault="00D752D8" w:rsidP="00D752D8">
      <w:pPr>
        <w:adjustRightInd w:val="0"/>
        <w:rPr>
          <w:rFonts w:asciiTheme="minorHAnsi" w:eastAsia="Times New Roman" w:hAnsiTheme="minorHAnsi" w:cs="Tahoma"/>
          <w:color w:val="000000"/>
          <w:sz w:val="22"/>
          <w:szCs w:val="22"/>
        </w:rPr>
      </w:pPr>
      <w:r w:rsidRPr="00D92541">
        <w:rPr>
          <w:rFonts w:asciiTheme="minorHAnsi" w:eastAsia="Times New Roman" w:hAnsiTheme="minorHAnsi" w:cs="Tahoma"/>
          <w:color w:val="000000"/>
          <w:sz w:val="22"/>
          <w:szCs w:val="22"/>
        </w:rPr>
        <w:t>Open Internet Browser</w:t>
      </w:r>
    </w:p>
    <w:p w14:paraId="006EB77C" w14:textId="77777777" w:rsidR="00D752D8" w:rsidRPr="00D92541" w:rsidRDefault="00D752D8" w:rsidP="00D752D8">
      <w:pPr>
        <w:adjustRightInd w:val="0"/>
        <w:rPr>
          <w:rFonts w:asciiTheme="minorHAnsi" w:eastAsia="Times New Roman" w:hAnsiTheme="minorHAnsi" w:cs="Tahoma"/>
          <w:color w:val="000000"/>
          <w:sz w:val="22"/>
          <w:szCs w:val="22"/>
        </w:rPr>
      </w:pPr>
      <w:r w:rsidRPr="00D92541">
        <w:rPr>
          <w:rFonts w:asciiTheme="minorHAnsi" w:eastAsia="Times New Roman" w:hAnsiTheme="minorHAnsi" w:cs="Tahoma"/>
          <w:color w:val="000000"/>
          <w:sz w:val="22"/>
          <w:szCs w:val="22"/>
        </w:rPr>
        <w:t xml:space="preserve">2 options - click on ‘Guest User’ option, </w:t>
      </w:r>
    </w:p>
    <w:p w14:paraId="3281C16D" w14:textId="77777777" w:rsidR="00D752D8" w:rsidRPr="00D92541" w:rsidRDefault="00D752D8" w:rsidP="00D752D8">
      <w:pPr>
        <w:adjustRightInd w:val="0"/>
        <w:rPr>
          <w:rFonts w:asciiTheme="minorHAnsi" w:eastAsia="Times New Roman" w:hAnsiTheme="minorHAnsi" w:cs="Tahoma"/>
          <w:color w:val="000000"/>
          <w:sz w:val="22"/>
          <w:szCs w:val="22"/>
        </w:rPr>
      </w:pPr>
      <w:r w:rsidRPr="00D92541">
        <w:rPr>
          <w:rFonts w:asciiTheme="minorHAnsi" w:eastAsia="Times New Roman" w:hAnsiTheme="minorHAnsi" w:cs="Tahoma"/>
          <w:color w:val="000000"/>
          <w:sz w:val="22"/>
          <w:szCs w:val="22"/>
        </w:rPr>
        <w:t>Terms of Use - confirm acceptance</w:t>
      </w:r>
    </w:p>
    <w:p w14:paraId="36E640FA" w14:textId="77777777" w:rsidR="00D752D8" w:rsidRPr="00D92541" w:rsidRDefault="00D752D8" w:rsidP="00D752D8">
      <w:pPr>
        <w:adjustRightInd w:val="0"/>
        <w:rPr>
          <w:rFonts w:asciiTheme="minorHAnsi" w:eastAsia="Times New Roman" w:hAnsiTheme="minorHAnsi" w:cs="Tahoma"/>
          <w:color w:val="000000"/>
          <w:sz w:val="22"/>
          <w:szCs w:val="22"/>
        </w:rPr>
      </w:pPr>
      <w:r w:rsidRPr="00D92541">
        <w:rPr>
          <w:rFonts w:asciiTheme="minorHAnsi" w:eastAsia="Times New Roman" w:hAnsiTheme="minorHAnsi" w:cs="Tahoma"/>
          <w:color w:val="000000"/>
          <w:sz w:val="22"/>
          <w:szCs w:val="22"/>
        </w:rPr>
        <w:t>Enter Username and Password</w:t>
      </w:r>
    </w:p>
    <w:p w14:paraId="3A5775A6" w14:textId="77777777" w:rsidR="00D752D8" w:rsidRPr="00A302CB" w:rsidRDefault="00D752D8" w:rsidP="002421BA">
      <w:pPr>
        <w:adjustRightInd w:val="0"/>
        <w:rPr>
          <w:rFonts w:asciiTheme="minorHAnsi" w:eastAsia="Times New Roman" w:hAnsiTheme="minorHAnsi" w:cs="Tahoma"/>
          <w:b/>
          <w:color w:val="000000"/>
          <w:sz w:val="22"/>
          <w:szCs w:val="22"/>
        </w:rPr>
      </w:pPr>
      <w:r w:rsidRPr="00A302CB">
        <w:rPr>
          <w:rFonts w:asciiTheme="minorHAnsi" w:eastAsia="Times New Roman" w:hAnsiTheme="minorHAnsi" w:cs="Tahoma"/>
          <w:b/>
          <w:color w:val="000000"/>
          <w:sz w:val="22"/>
          <w:szCs w:val="22"/>
        </w:rPr>
        <w:t xml:space="preserve">Username: </w:t>
      </w:r>
      <w:r w:rsidR="00C521F4" w:rsidRPr="00A302CB">
        <w:rPr>
          <w:rFonts w:asciiTheme="minorHAnsi" w:eastAsia="Times New Roman" w:hAnsiTheme="minorHAnsi" w:cs="Tahoma"/>
          <w:b/>
          <w:color w:val="000000"/>
          <w:sz w:val="22"/>
          <w:szCs w:val="22"/>
        </w:rPr>
        <w:t>DICTY</w:t>
      </w:r>
    </w:p>
    <w:p w14:paraId="484933BA" w14:textId="77777777" w:rsidR="00D752D8" w:rsidRPr="00D92541" w:rsidRDefault="00D752D8" w:rsidP="002421BA">
      <w:pPr>
        <w:adjustRightInd w:val="0"/>
        <w:rPr>
          <w:rFonts w:asciiTheme="minorHAnsi" w:eastAsia="Times New Roman" w:hAnsiTheme="minorHAnsi" w:cs="Tahoma"/>
          <w:b/>
          <w:color w:val="000000"/>
          <w:sz w:val="22"/>
          <w:szCs w:val="22"/>
        </w:rPr>
      </w:pPr>
      <w:r w:rsidRPr="00A302CB">
        <w:rPr>
          <w:rFonts w:asciiTheme="minorHAnsi" w:eastAsia="Times New Roman" w:hAnsiTheme="minorHAnsi" w:cs="Tahoma"/>
          <w:b/>
          <w:color w:val="000000"/>
          <w:sz w:val="22"/>
          <w:szCs w:val="22"/>
        </w:rPr>
        <w:t xml:space="preserve">Password: </w:t>
      </w:r>
      <w:r w:rsidR="00C521F4" w:rsidRPr="00A302CB">
        <w:rPr>
          <w:rFonts w:asciiTheme="minorHAnsi" w:eastAsia="Times New Roman" w:hAnsiTheme="minorHAnsi" w:cs="Tahoma"/>
          <w:b/>
          <w:color w:val="000000"/>
          <w:sz w:val="22"/>
          <w:szCs w:val="22"/>
        </w:rPr>
        <w:t>DICTY</w:t>
      </w:r>
      <w:r w:rsidRPr="00A302CB">
        <w:rPr>
          <w:rFonts w:asciiTheme="minorHAnsi" w:eastAsia="Times New Roman" w:hAnsiTheme="minorHAnsi" w:cs="Tahoma"/>
          <w:b/>
          <w:color w:val="000000"/>
          <w:sz w:val="22"/>
          <w:szCs w:val="22"/>
        </w:rPr>
        <w:t>2015</w:t>
      </w:r>
    </w:p>
    <w:p w14:paraId="3B5238EB" w14:textId="77777777" w:rsidR="00D752D8" w:rsidRPr="00D92541" w:rsidRDefault="00D752D8" w:rsidP="00D752D8">
      <w:pPr>
        <w:adjustRightInd w:val="0"/>
        <w:rPr>
          <w:rFonts w:asciiTheme="minorHAnsi" w:eastAsia="Times New Roman" w:hAnsiTheme="minorHAnsi" w:cs="Tahoma"/>
          <w:color w:val="000000"/>
          <w:sz w:val="22"/>
          <w:szCs w:val="22"/>
        </w:rPr>
      </w:pPr>
    </w:p>
    <w:p w14:paraId="5C5E5ABF" w14:textId="77777777" w:rsidR="00D752D8" w:rsidRPr="00D752D8" w:rsidRDefault="002421BA" w:rsidP="00D752D8">
      <w:pPr>
        <w:adjustRightInd w:val="0"/>
        <w:rPr>
          <w:rFonts w:asciiTheme="minorHAnsi" w:eastAsia="Times New Roman" w:hAnsiTheme="minorHAnsi" w:cs="Tahoma"/>
          <w:color w:val="000000"/>
          <w:sz w:val="22"/>
          <w:szCs w:val="22"/>
        </w:rPr>
      </w:pPr>
      <w:r>
        <w:rPr>
          <w:rFonts w:asciiTheme="minorHAnsi" w:eastAsia="Times New Roman" w:hAnsiTheme="minorHAnsi" w:cs="Tahoma"/>
          <w:color w:val="000000"/>
          <w:sz w:val="22"/>
          <w:szCs w:val="22"/>
        </w:rPr>
        <w:t xml:space="preserve">After a </w:t>
      </w:r>
      <w:r w:rsidR="00D752D8" w:rsidRPr="00D92541">
        <w:rPr>
          <w:rFonts w:asciiTheme="minorHAnsi" w:eastAsia="Times New Roman" w:hAnsiTheme="minorHAnsi" w:cs="Tahoma"/>
          <w:color w:val="000000"/>
          <w:sz w:val="22"/>
          <w:szCs w:val="22"/>
        </w:rPr>
        <w:t xml:space="preserve">60 second count </w:t>
      </w:r>
      <w:r>
        <w:rPr>
          <w:rFonts w:asciiTheme="minorHAnsi" w:eastAsia="Times New Roman" w:hAnsiTheme="minorHAnsi" w:cs="Tahoma"/>
          <w:color w:val="000000"/>
          <w:sz w:val="22"/>
          <w:szCs w:val="22"/>
        </w:rPr>
        <w:t xml:space="preserve">you will be </w:t>
      </w:r>
      <w:r w:rsidR="00D752D8" w:rsidRPr="00D92541">
        <w:rPr>
          <w:rFonts w:asciiTheme="minorHAnsi" w:eastAsia="Times New Roman" w:hAnsiTheme="minorHAnsi" w:cs="Tahoma"/>
          <w:color w:val="000000"/>
          <w:sz w:val="22"/>
          <w:szCs w:val="22"/>
        </w:rPr>
        <w:t>asked to close down and open the browser again.</w:t>
      </w:r>
      <w:r w:rsidR="00D752D8" w:rsidRPr="00D752D8">
        <w:rPr>
          <w:rFonts w:asciiTheme="minorHAnsi" w:eastAsia="Times New Roman" w:hAnsiTheme="minorHAnsi" w:cs="Tahoma"/>
          <w:color w:val="000000"/>
          <w:sz w:val="22"/>
          <w:szCs w:val="22"/>
        </w:rPr>
        <w:t xml:space="preserve"> </w:t>
      </w:r>
    </w:p>
    <w:p w14:paraId="2ACC4740" w14:textId="77777777" w:rsidR="00D752D8" w:rsidRPr="00D752D8" w:rsidRDefault="00D752D8" w:rsidP="00D752D8">
      <w:pPr>
        <w:adjustRightInd w:val="0"/>
        <w:rPr>
          <w:rFonts w:asciiTheme="minorHAnsi" w:eastAsia="Times New Roman" w:hAnsiTheme="minorHAnsi" w:cs="Tahoma"/>
          <w:color w:val="000000"/>
          <w:sz w:val="22"/>
          <w:szCs w:val="22"/>
        </w:rPr>
      </w:pPr>
    </w:p>
    <w:p w14:paraId="79D6315F" w14:textId="77777777" w:rsidR="00D752D8" w:rsidRPr="00D752D8" w:rsidRDefault="00D752D8" w:rsidP="00D752D8">
      <w:pPr>
        <w:adjustRightInd w:val="0"/>
        <w:rPr>
          <w:rFonts w:asciiTheme="minorHAnsi" w:eastAsia="Times New Roman" w:hAnsiTheme="minorHAnsi" w:cs="Tahoma"/>
          <w:color w:val="000000"/>
          <w:sz w:val="22"/>
          <w:szCs w:val="22"/>
        </w:rPr>
      </w:pPr>
      <w:r w:rsidRPr="00D752D8">
        <w:rPr>
          <w:rFonts w:asciiTheme="minorHAnsi" w:eastAsia="Times New Roman" w:hAnsiTheme="minorHAnsi" w:cs="Tahoma"/>
          <w:color w:val="000000"/>
          <w:sz w:val="22"/>
          <w:szCs w:val="22"/>
        </w:rPr>
        <w:t xml:space="preserve">You will only have to complete this registration process the first time, unless you don’t use the internet again for 12 hours and then you will have to complete the process again. </w:t>
      </w:r>
    </w:p>
    <w:p w14:paraId="29310286" w14:textId="77777777" w:rsidR="00D752D8" w:rsidRPr="00D752D8" w:rsidRDefault="00D752D8" w:rsidP="00D752D8">
      <w:pPr>
        <w:adjustRightInd w:val="0"/>
        <w:rPr>
          <w:rFonts w:asciiTheme="minorHAnsi" w:eastAsia="Times New Roman" w:hAnsiTheme="minorHAnsi" w:cs="Tahoma"/>
          <w:color w:val="000000"/>
          <w:sz w:val="22"/>
          <w:szCs w:val="22"/>
        </w:rPr>
      </w:pPr>
    </w:p>
    <w:p w14:paraId="583A8FA4" w14:textId="77777777" w:rsidR="00D752D8" w:rsidRPr="00D752D8" w:rsidRDefault="00D752D8" w:rsidP="00D752D8">
      <w:pPr>
        <w:adjustRightInd w:val="0"/>
        <w:rPr>
          <w:rFonts w:asciiTheme="minorHAnsi" w:eastAsia="Times New Roman" w:hAnsiTheme="minorHAnsi" w:cs="Tahoma"/>
          <w:color w:val="000000"/>
          <w:sz w:val="22"/>
          <w:szCs w:val="22"/>
        </w:rPr>
      </w:pPr>
      <w:r w:rsidRPr="00D752D8">
        <w:rPr>
          <w:rFonts w:asciiTheme="minorHAnsi" w:eastAsia="Times New Roman" w:hAnsiTheme="minorHAnsi" w:cs="Tahoma"/>
          <w:color w:val="000000"/>
          <w:sz w:val="22"/>
          <w:szCs w:val="22"/>
        </w:rPr>
        <w:t xml:space="preserve">This same username and password will be required if accessing the internet in the bedrooms. </w:t>
      </w:r>
    </w:p>
    <w:p w14:paraId="59A572EC" w14:textId="77777777" w:rsidR="007B6CA5" w:rsidRPr="00D752D8" w:rsidRDefault="007B6CA5" w:rsidP="00CE120B">
      <w:pPr>
        <w:adjustRightInd w:val="0"/>
        <w:rPr>
          <w:rFonts w:asciiTheme="minorHAnsi" w:eastAsia="Times New Roman" w:hAnsiTheme="minorHAnsi" w:cs="Tahoma"/>
          <w:color w:val="000000"/>
          <w:sz w:val="22"/>
          <w:szCs w:val="22"/>
        </w:rPr>
      </w:pPr>
    </w:p>
    <w:p w14:paraId="3B36BA9A" w14:textId="77777777" w:rsidR="00256791" w:rsidRPr="002421BA" w:rsidRDefault="002421BA" w:rsidP="002421BA">
      <w:pPr>
        <w:autoSpaceDE w:val="0"/>
        <w:autoSpaceDN w:val="0"/>
        <w:adjustRightInd w:val="0"/>
        <w:rPr>
          <w:rStyle w:val="Strong"/>
          <w:b w:val="0"/>
          <w:color w:val="808080" w:themeColor="background1" w:themeShade="80"/>
        </w:rPr>
      </w:pPr>
      <w:r w:rsidRPr="002421BA">
        <w:rPr>
          <w:rStyle w:val="Strong"/>
          <w:rFonts w:asciiTheme="minorHAnsi" w:hAnsiTheme="minorHAnsi"/>
          <w:color w:val="808080" w:themeColor="background1" w:themeShade="80"/>
          <w:sz w:val="22"/>
          <w:szCs w:val="22"/>
        </w:rPr>
        <w:t>A</w:t>
      </w:r>
      <w:r w:rsidR="00AF0D1B" w:rsidRPr="002421BA">
        <w:rPr>
          <w:rStyle w:val="Strong"/>
          <w:rFonts w:asciiTheme="minorHAnsi" w:hAnsiTheme="minorHAnsi"/>
          <w:color w:val="808080" w:themeColor="background1" w:themeShade="80"/>
          <w:sz w:val="22"/>
          <w:szCs w:val="22"/>
        </w:rPr>
        <w:t>TMs</w:t>
      </w:r>
    </w:p>
    <w:p w14:paraId="3DA16AE1" w14:textId="77777777" w:rsidR="003E1562" w:rsidRDefault="003E1562" w:rsidP="00256791">
      <w:pPr>
        <w:adjustRightInd w:val="0"/>
        <w:rPr>
          <w:rFonts w:asciiTheme="minorHAnsi" w:eastAsia="Times New Roman" w:hAnsiTheme="minorHAnsi" w:cs="Tahoma"/>
          <w:sz w:val="22"/>
          <w:szCs w:val="22"/>
        </w:rPr>
      </w:pPr>
      <w:r w:rsidRPr="00E53246">
        <w:rPr>
          <w:rFonts w:asciiTheme="minorHAnsi" w:eastAsia="Times New Roman" w:hAnsiTheme="minorHAnsi" w:cs="Tahoma"/>
          <w:sz w:val="22"/>
          <w:szCs w:val="22"/>
        </w:rPr>
        <w:t>These are located within the College’s branch of Santander Bank (next to Founder’s Building) and next to the Students’ Union Building. The nearest banks are located in Egham town centre.</w:t>
      </w:r>
    </w:p>
    <w:p w14:paraId="748E17C5" w14:textId="77777777" w:rsidR="002421BA" w:rsidRDefault="002421BA" w:rsidP="00256791">
      <w:pPr>
        <w:adjustRightInd w:val="0"/>
        <w:rPr>
          <w:rFonts w:asciiTheme="minorHAnsi" w:eastAsia="Times New Roman" w:hAnsiTheme="minorHAnsi" w:cs="Tahoma"/>
          <w:sz w:val="22"/>
          <w:szCs w:val="22"/>
        </w:rPr>
      </w:pPr>
    </w:p>
    <w:p w14:paraId="0A32DF33" w14:textId="77777777" w:rsidR="002421BA" w:rsidRPr="002421BA" w:rsidRDefault="002421BA" w:rsidP="00256791">
      <w:pPr>
        <w:adjustRightInd w:val="0"/>
        <w:rPr>
          <w:rStyle w:val="Strong"/>
          <w:rFonts w:asciiTheme="minorHAnsi" w:hAnsiTheme="minorHAnsi"/>
          <w:color w:val="808080" w:themeColor="background1" w:themeShade="80"/>
          <w:sz w:val="22"/>
          <w:szCs w:val="22"/>
        </w:rPr>
      </w:pPr>
      <w:r w:rsidRPr="002421BA">
        <w:rPr>
          <w:rStyle w:val="Strong"/>
          <w:rFonts w:asciiTheme="minorHAnsi" w:hAnsiTheme="minorHAnsi"/>
          <w:color w:val="808080" w:themeColor="background1" w:themeShade="80"/>
          <w:sz w:val="22"/>
          <w:szCs w:val="22"/>
        </w:rPr>
        <w:t>Assistance</w:t>
      </w:r>
    </w:p>
    <w:p w14:paraId="5CA95A1A" w14:textId="77777777" w:rsidR="00256791" w:rsidRPr="00B34828" w:rsidRDefault="00256791" w:rsidP="00256791">
      <w:pPr>
        <w:adjustRightInd w:val="0"/>
        <w:rPr>
          <w:rFonts w:asciiTheme="minorHAnsi" w:eastAsia="Times New Roman" w:hAnsiTheme="minorHAnsi" w:cs="Tahoma"/>
          <w:sz w:val="22"/>
          <w:szCs w:val="22"/>
        </w:rPr>
      </w:pPr>
      <w:r w:rsidRPr="00E03A4B">
        <w:rPr>
          <w:rFonts w:asciiTheme="minorHAnsi" w:eastAsia="Times New Roman" w:hAnsiTheme="minorHAnsi" w:cs="Tahoma"/>
          <w:sz w:val="22"/>
          <w:szCs w:val="22"/>
        </w:rPr>
        <w:t>If in an emergency outside of office hours you need to contact somebody</w:t>
      </w:r>
      <w:r w:rsidR="007D5D9A" w:rsidRPr="00E03A4B">
        <w:rPr>
          <w:rFonts w:asciiTheme="minorHAnsi" w:eastAsia="Times New Roman" w:hAnsiTheme="minorHAnsi" w:cs="Tahoma"/>
          <w:sz w:val="22"/>
          <w:szCs w:val="22"/>
        </w:rPr>
        <w:t xml:space="preserve"> with regard to the academic conference content</w:t>
      </w:r>
      <w:r w:rsidRPr="00E03A4B">
        <w:rPr>
          <w:rFonts w:asciiTheme="minorHAnsi" w:eastAsia="Times New Roman" w:hAnsiTheme="minorHAnsi" w:cs="Tahoma"/>
          <w:sz w:val="22"/>
          <w:szCs w:val="22"/>
        </w:rPr>
        <w:t xml:space="preserve">, the following </w:t>
      </w:r>
      <w:r w:rsidR="00CF6946">
        <w:rPr>
          <w:rFonts w:asciiTheme="minorHAnsi" w:eastAsia="Times New Roman" w:hAnsiTheme="minorHAnsi" w:cs="Tahoma"/>
          <w:sz w:val="22"/>
          <w:szCs w:val="22"/>
        </w:rPr>
        <w:t xml:space="preserve">6thESC </w:t>
      </w:r>
      <w:r w:rsidR="007D5D9A" w:rsidRPr="00E03A4B">
        <w:rPr>
          <w:rFonts w:asciiTheme="minorHAnsi" w:eastAsia="Times New Roman" w:hAnsiTheme="minorHAnsi" w:cs="Tahoma"/>
          <w:sz w:val="22"/>
          <w:szCs w:val="22"/>
        </w:rPr>
        <w:t xml:space="preserve">team </w:t>
      </w:r>
      <w:r w:rsidR="00E03A4B">
        <w:rPr>
          <w:rFonts w:asciiTheme="minorHAnsi" w:eastAsia="Times New Roman" w:hAnsiTheme="minorHAnsi" w:cs="Tahoma"/>
          <w:sz w:val="22"/>
          <w:szCs w:val="22"/>
        </w:rPr>
        <w:t>members can be contacted</w:t>
      </w:r>
      <w:r w:rsidRPr="00E03A4B">
        <w:rPr>
          <w:rFonts w:asciiTheme="minorHAnsi" w:eastAsia="Times New Roman" w:hAnsiTheme="minorHAnsi" w:cs="Tahoma"/>
          <w:sz w:val="22"/>
          <w:szCs w:val="22"/>
        </w:rPr>
        <w:t>:</w:t>
      </w:r>
    </w:p>
    <w:p w14:paraId="67F28896" w14:textId="77777777" w:rsidR="007D5D9A" w:rsidRPr="00256791" w:rsidRDefault="007D5D9A" w:rsidP="00256791">
      <w:pPr>
        <w:adjustRightInd w:val="0"/>
        <w:rPr>
          <w:rFonts w:asciiTheme="minorHAnsi" w:eastAsia="Times New Roman" w:hAnsiTheme="minorHAnsi" w:cs="Tahoma"/>
          <w:sz w:val="22"/>
          <w:szCs w:val="22"/>
        </w:rPr>
      </w:pPr>
    </w:p>
    <w:p w14:paraId="5E6EC6F8" w14:textId="77777777" w:rsidR="00256791" w:rsidRDefault="00C521F4" w:rsidP="00256791">
      <w:pPr>
        <w:adjustRightInd w:val="0"/>
        <w:rPr>
          <w:rFonts w:asciiTheme="minorHAnsi" w:eastAsia="Times New Roman" w:hAnsiTheme="minorHAnsi" w:cs="Tahoma"/>
          <w:b/>
          <w:sz w:val="22"/>
          <w:szCs w:val="22"/>
        </w:rPr>
      </w:pPr>
      <w:r>
        <w:rPr>
          <w:rFonts w:asciiTheme="minorHAnsi" w:eastAsia="Times New Roman" w:hAnsiTheme="minorHAnsi" w:cs="Tahoma"/>
          <w:b/>
          <w:sz w:val="22"/>
          <w:szCs w:val="22"/>
        </w:rPr>
        <w:t>Organiser contact</w:t>
      </w:r>
      <w:r w:rsidR="009F231E" w:rsidRPr="00E03A4B">
        <w:rPr>
          <w:rFonts w:asciiTheme="minorHAnsi" w:eastAsia="Times New Roman" w:hAnsiTheme="minorHAnsi" w:cs="Tahoma"/>
          <w:b/>
          <w:sz w:val="22"/>
          <w:szCs w:val="22"/>
        </w:rPr>
        <w:t xml:space="preserve">: </w:t>
      </w:r>
      <w:r w:rsidR="00E03A4B">
        <w:rPr>
          <w:rFonts w:asciiTheme="minorHAnsi" w:eastAsia="Times New Roman" w:hAnsiTheme="minorHAnsi" w:cs="Tahoma"/>
          <w:b/>
          <w:sz w:val="22"/>
          <w:szCs w:val="22"/>
        </w:rPr>
        <w:tab/>
      </w:r>
      <w:r w:rsidR="00A302CB">
        <w:rPr>
          <w:rFonts w:asciiTheme="minorHAnsi" w:eastAsia="Times New Roman" w:hAnsiTheme="minorHAnsi" w:cs="Tahoma"/>
          <w:b/>
          <w:sz w:val="22"/>
          <w:szCs w:val="22"/>
        </w:rPr>
        <w:t>Robin Williams</w:t>
      </w:r>
      <w:r w:rsidR="00A302CB">
        <w:rPr>
          <w:rFonts w:asciiTheme="minorHAnsi" w:eastAsia="Times New Roman" w:hAnsiTheme="minorHAnsi" w:cs="Tahoma"/>
          <w:b/>
          <w:sz w:val="22"/>
          <w:szCs w:val="22"/>
        </w:rPr>
        <w:tab/>
      </w:r>
      <w:r w:rsidR="006C5959">
        <w:rPr>
          <w:rFonts w:asciiTheme="minorHAnsi" w:eastAsia="Times New Roman" w:hAnsiTheme="minorHAnsi" w:cs="Tahoma"/>
          <w:b/>
          <w:sz w:val="22"/>
          <w:szCs w:val="22"/>
        </w:rPr>
        <w:t>(robin.williams@rhul.ac.uk)</w:t>
      </w:r>
    </w:p>
    <w:p w14:paraId="5AD4082F" w14:textId="77777777" w:rsidR="00B56629" w:rsidRDefault="00B56629" w:rsidP="007D5D9A">
      <w:pPr>
        <w:adjustRightInd w:val="0"/>
        <w:rPr>
          <w:rFonts w:asciiTheme="minorHAnsi" w:eastAsia="Times New Roman" w:hAnsiTheme="minorHAnsi" w:cs="Tahoma"/>
          <w:b/>
          <w:sz w:val="22"/>
          <w:szCs w:val="22"/>
        </w:rPr>
      </w:pPr>
    </w:p>
    <w:p w14:paraId="134AE917" w14:textId="77777777" w:rsidR="007D5D9A" w:rsidRDefault="007D5D9A" w:rsidP="007D5D9A">
      <w:pPr>
        <w:adjustRightInd w:val="0"/>
        <w:rPr>
          <w:rFonts w:asciiTheme="minorHAnsi" w:eastAsia="Times New Roman" w:hAnsiTheme="minorHAnsi" w:cs="Tahoma"/>
          <w:b/>
          <w:sz w:val="22"/>
          <w:szCs w:val="22"/>
        </w:rPr>
      </w:pPr>
      <w:r w:rsidRPr="00B34828">
        <w:rPr>
          <w:rFonts w:asciiTheme="minorHAnsi" w:eastAsia="Times New Roman" w:hAnsiTheme="minorHAnsi" w:cs="Tahoma"/>
          <w:b/>
          <w:sz w:val="22"/>
          <w:szCs w:val="22"/>
        </w:rPr>
        <w:t xml:space="preserve">Please feel free to contact </w:t>
      </w:r>
      <w:hyperlink r:id="rId22" w:history="1">
        <w:r w:rsidR="00794A5D" w:rsidRPr="00A23C1B">
          <w:rPr>
            <w:rStyle w:val="Hyperlink"/>
            <w:rFonts w:asciiTheme="minorHAnsi" w:eastAsia="Times New Roman" w:hAnsiTheme="minorHAnsi" w:cs="Tahoma"/>
            <w:b/>
            <w:sz w:val="22"/>
            <w:szCs w:val="22"/>
          </w:rPr>
          <w:t>CMS@rhul.ac.uk</w:t>
        </w:r>
      </w:hyperlink>
      <w:r w:rsidRPr="00B34828">
        <w:rPr>
          <w:rFonts w:asciiTheme="minorHAnsi" w:eastAsia="Times New Roman" w:hAnsiTheme="minorHAnsi" w:cs="Tahoma"/>
          <w:b/>
          <w:sz w:val="22"/>
          <w:szCs w:val="22"/>
        </w:rPr>
        <w:t xml:space="preserve"> or call 01784 414269 if you have queries</w:t>
      </w:r>
      <w:r w:rsidR="00794A5D">
        <w:rPr>
          <w:rFonts w:asciiTheme="minorHAnsi" w:eastAsia="Times New Roman" w:hAnsiTheme="minorHAnsi" w:cs="Tahoma"/>
          <w:b/>
          <w:sz w:val="22"/>
          <w:szCs w:val="22"/>
        </w:rPr>
        <w:t xml:space="preserve"> about accommodation or facilities</w:t>
      </w:r>
      <w:r w:rsidRPr="00B34828">
        <w:rPr>
          <w:rFonts w:asciiTheme="minorHAnsi" w:eastAsia="Times New Roman" w:hAnsiTheme="minorHAnsi" w:cs="Tahoma"/>
          <w:b/>
          <w:sz w:val="22"/>
          <w:szCs w:val="22"/>
        </w:rPr>
        <w:t>.</w:t>
      </w:r>
    </w:p>
    <w:p w14:paraId="3BDCCE0E" w14:textId="77777777" w:rsidR="00794A5D" w:rsidRDefault="00794A5D" w:rsidP="007D5D9A">
      <w:pPr>
        <w:adjustRightInd w:val="0"/>
        <w:rPr>
          <w:rFonts w:asciiTheme="minorHAnsi" w:eastAsia="Times New Roman" w:hAnsiTheme="minorHAnsi" w:cs="Tahoma"/>
          <w:b/>
          <w:sz w:val="22"/>
          <w:szCs w:val="22"/>
        </w:rPr>
      </w:pPr>
    </w:p>
    <w:p w14:paraId="20D9B97E" w14:textId="77777777" w:rsidR="007D5D9A" w:rsidRPr="002421BA" w:rsidRDefault="00C521F4" w:rsidP="007D5D9A">
      <w:pPr>
        <w:adjustRightInd w:val="0"/>
        <w:rPr>
          <w:rStyle w:val="Strong"/>
          <w:rFonts w:asciiTheme="minorHAnsi" w:hAnsiTheme="minorHAnsi"/>
          <w:color w:val="808080" w:themeColor="background1" w:themeShade="80"/>
          <w:sz w:val="22"/>
          <w:szCs w:val="22"/>
        </w:rPr>
      </w:pPr>
      <w:r>
        <w:rPr>
          <w:rStyle w:val="Strong"/>
          <w:rFonts w:asciiTheme="minorHAnsi" w:hAnsiTheme="minorHAnsi"/>
          <w:color w:val="808080" w:themeColor="background1" w:themeShade="80"/>
          <w:sz w:val="22"/>
          <w:szCs w:val="22"/>
        </w:rPr>
        <w:t>We</w:t>
      </w:r>
      <w:r w:rsidR="007D5D9A" w:rsidRPr="002421BA">
        <w:rPr>
          <w:rStyle w:val="Strong"/>
          <w:rFonts w:asciiTheme="minorHAnsi" w:hAnsiTheme="minorHAnsi"/>
          <w:color w:val="808080" w:themeColor="background1" w:themeShade="80"/>
          <w:sz w:val="22"/>
          <w:szCs w:val="22"/>
        </w:rPr>
        <w:t xml:space="preserve"> hope you will enjoy</w:t>
      </w:r>
      <w:r w:rsidR="00913CC6" w:rsidRPr="002421BA">
        <w:rPr>
          <w:rStyle w:val="Strong"/>
          <w:rFonts w:asciiTheme="minorHAnsi" w:hAnsiTheme="minorHAnsi"/>
          <w:color w:val="808080" w:themeColor="background1" w:themeShade="80"/>
          <w:sz w:val="22"/>
          <w:szCs w:val="22"/>
        </w:rPr>
        <w:t xml:space="preserve"> the</w:t>
      </w:r>
      <w:r w:rsidR="007D5D9A" w:rsidRPr="002421BA">
        <w:rPr>
          <w:rStyle w:val="Strong"/>
          <w:rFonts w:asciiTheme="minorHAnsi" w:hAnsiTheme="minorHAnsi"/>
          <w:color w:val="808080" w:themeColor="background1" w:themeShade="80"/>
          <w:sz w:val="22"/>
          <w:szCs w:val="22"/>
        </w:rPr>
        <w:t xml:space="preserve"> </w:t>
      </w:r>
      <w:r>
        <w:rPr>
          <w:rStyle w:val="Strong"/>
          <w:rFonts w:asciiTheme="minorHAnsi" w:hAnsiTheme="minorHAnsi"/>
          <w:color w:val="808080" w:themeColor="background1" w:themeShade="80"/>
          <w:sz w:val="22"/>
          <w:szCs w:val="22"/>
        </w:rPr>
        <w:t>Dicty 2015 Conference</w:t>
      </w:r>
      <w:r w:rsidR="00D92541" w:rsidRPr="002421BA">
        <w:rPr>
          <w:rStyle w:val="Strong"/>
          <w:rFonts w:asciiTheme="minorHAnsi" w:hAnsiTheme="minorHAnsi"/>
          <w:color w:val="808080" w:themeColor="background1" w:themeShade="80"/>
          <w:sz w:val="22"/>
          <w:szCs w:val="22"/>
        </w:rPr>
        <w:t xml:space="preserve"> 2015 and </w:t>
      </w:r>
      <w:r w:rsidR="007D5D9A" w:rsidRPr="002421BA">
        <w:rPr>
          <w:rStyle w:val="Strong"/>
          <w:rFonts w:asciiTheme="minorHAnsi" w:hAnsiTheme="minorHAnsi"/>
          <w:color w:val="808080" w:themeColor="background1" w:themeShade="80"/>
          <w:sz w:val="22"/>
          <w:szCs w:val="22"/>
        </w:rPr>
        <w:t>your stay with us at Royal Holloway.</w:t>
      </w:r>
    </w:p>
    <w:p w14:paraId="5BADD869" w14:textId="77777777" w:rsidR="00CE120B" w:rsidRPr="0057580A" w:rsidRDefault="00CE120B">
      <w:pPr>
        <w:rPr>
          <w:rFonts w:asciiTheme="minorHAnsi" w:hAnsiTheme="minorHAnsi" w:cs="Tahoma"/>
          <w:sz w:val="18"/>
          <w:szCs w:val="18"/>
        </w:rPr>
      </w:pPr>
    </w:p>
    <w:sectPr w:rsidR="00CE120B" w:rsidRPr="0057580A" w:rsidSect="00AD7EE4">
      <w:footerReference w:type="even" r:id="rId23"/>
      <w:footerReference w:type="default" r:id="rId24"/>
      <w:pgSz w:w="11906" w:h="16838"/>
      <w:pgMar w:top="851" w:right="1077" w:bottom="1134" w:left="107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E2F1F" w14:textId="77777777" w:rsidR="007F53A6" w:rsidRDefault="007F53A6" w:rsidP="007F53A6">
      <w:r>
        <w:separator/>
      </w:r>
    </w:p>
  </w:endnote>
  <w:endnote w:type="continuationSeparator" w:id="0">
    <w:p w14:paraId="3C160BC7" w14:textId="77777777" w:rsidR="007F53A6" w:rsidRDefault="007F53A6" w:rsidP="007F5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C1790" w14:textId="77777777" w:rsidR="007F53A6" w:rsidRDefault="007F53A6" w:rsidP="00712D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F0DBCF" w14:textId="77777777" w:rsidR="007F53A6" w:rsidRDefault="007F53A6" w:rsidP="007F53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A4646" w14:textId="77777777" w:rsidR="007F53A6" w:rsidRDefault="007F53A6" w:rsidP="00712D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766A3DA" w14:textId="77777777" w:rsidR="007F53A6" w:rsidRDefault="007F53A6" w:rsidP="007F53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B652D" w14:textId="77777777" w:rsidR="007F53A6" w:rsidRDefault="007F53A6" w:rsidP="007F53A6">
      <w:r>
        <w:separator/>
      </w:r>
    </w:p>
  </w:footnote>
  <w:footnote w:type="continuationSeparator" w:id="0">
    <w:p w14:paraId="08C69793" w14:textId="77777777" w:rsidR="007F53A6" w:rsidRDefault="007F53A6" w:rsidP="007F53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6BD6"/>
    <w:multiLevelType w:val="multilevel"/>
    <w:tmpl w:val="7FDE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381987"/>
    <w:multiLevelType w:val="multilevel"/>
    <w:tmpl w:val="27D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E26CCE"/>
    <w:multiLevelType w:val="multilevel"/>
    <w:tmpl w:val="F79E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A951FB"/>
    <w:multiLevelType w:val="hybridMultilevel"/>
    <w:tmpl w:val="A1386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8F511E"/>
    <w:multiLevelType w:val="hybridMultilevel"/>
    <w:tmpl w:val="7AD0280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2427947"/>
    <w:multiLevelType w:val="multilevel"/>
    <w:tmpl w:val="D85A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92033C"/>
    <w:multiLevelType w:val="multilevel"/>
    <w:tmpl w:val="887A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F0EEE"/>
    <w:multiLevelType w:val="hybridMultilevel"/>
    <w:tmpl w:val="F0EC2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A36E8E"/>
    <w:multiLevelType w:val="multilevel"/>
    <w:tmpl w:val="F5E2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301262"/>
    <w:multiLevelType w:val="hybridMultilevel"/>
    <w:tmpl w:val="F3BAA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9163487"/>
    <w:multiLevelType w:val="multilevel"/>
    <w:tmpl w:val="A7AA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4E2015"/>
    <w:multiLevelType w:val="multilevel"/>
    <w:tmpl w:val="0F22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525C56"/>
    <w:multiLevelType w:val="hybridMultilevel"/>
    <w:tmpl w:val="2B665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2C152D"/>
    <w:multiLevelType w:val="multilevel"/>
    <w:tmpl w:val="0B28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FC6322"/>
    <w:multiLevelType w:val="multilevel"/>
    <w:tmpl w:val="952EA86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5">
    <w:nsid w:val="6F6429C0"/>
    <w:multiLevelType w:val="hybridMultilevel"/>
    <w:tmpl w:val="E500B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17437BE"/>
    <w:multiLevelType w:val="multilevel"/>
    <w:tmpl w:val="5FDA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D00292"/>
    <w:multiLevelType w:val="multilevel"/>
    <w:tmpl w:val="B24C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16"/>
  </w:num>
  <w:num w:numId="4">
    <w:abstractNumId w:val="10"/>
  </w:num>
  <w:num w:numId="5">
    <w:abstractNumId w:val="0"/>
  </w:num>
  <w:num w:numId="6">
    <w:abstractNumId w:val="1"/>
  </w:num>
  <w:num w:numId="7">
    <w:abstractNumId w:val="11"/>
  </w:num>
  <w:num w:numId="8">
    <w:abstractNumId w:val="8"/>
  </w:num>
  <w:num w:numId="9">
    <w:abstractNumId w:val="5"/>
  </w:num>
  <w:num w:numId="10">
    <w:abstractNumId w:val="17"/>
  </w:num>
  <w:num w:numId="11">
    <w:abstractNumId w:val="13"/>
  </w:num>
  <w:num w:numId="12">
    <w:abstractNumId w:val="2"/>
  </w:num>
  <w:num w:numId="13">
    <w:abstractNumId w:val="15"/>
  </w:num>
  <w:num w:numId="14">
    <w:abstractNumId w:val="3"/>
  </w:num>
  <w:num w:numId="15">
    <w:abstractNumId w:val="12"/>
  </w:num>
  <w:num w:numId="16">
    <w:abstractNumId w:val="4"/>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505"/>
    <w:rsid w:val="000302AC"/>
    <w:rsid w:val="000B245F"/>
    <w:rsid w:val="000C737F"/>
    <w:rsid w:val="00183BBF"/>
    <w:rsid w:val="001D297C"/>
    <w:rsid w:val="00233E0F"/>
    <w:rsid w:val="002421BA"/>
    <w:rsid w:val="00256791"/>
    <w:rsid w:val="00275D4B"/>
    <w:rsid w:val="0029490E"/>
    <w:rsid w:val="002A5C3D"/>
    <w:rsid w:val="002B77EB"/>
    <w:rsid w:val="002D0CD2"/>
    <w:rsid w:val="002D332F"/>
    <w:rsid w:val="002E7BCA"/>
    <w:rsid w:val="00314806"/>
    <w:rsid w:val="003B67A5"/>
    <w:rsid w:val="003E1562"/>
    <w:rsid w:val="003F0443"/>
    <w:rsid w:val="003F14D9"/>
    <w:rsid w:val="00423C19"/>
    <w:rsid w:val="00461CFC"/>
    <w:rsid w:val="00461F5B"/>
    <w:rsid w:val="0048796D"/>
    <w:rsid w:val="004B07CD"/>
    <w:rsid w:val="004C3816"/>
    <w:rsid w:val="0051519F"/>
    <w:rsid w:val="005273B4"/>
    <w:rsid w:val="00531991"/>
    <w:rsid w:val="0057580A"/>
    <w:rsid w:val="005D50D2"/>
    <w:rsid w:val="00690D26"/>
    <w:rsid w:val="00696CDD"/>
    <w:rsid w:val="006B333F"/>
    <w:rsid w:val="006C5959"/>
    <w:rsid w:val="00712329"/>
    <w:rsid w:val="00794A5D"/>
    <w:rsid w:val="007A3B16"/>
    <w:rsid w:val="007B6CA5"/>
    <w:rsid w:val="007D5D9A"/>
    <w:rsid w:val="007F53A6"/>
    <w:rsid w:val="0083013E"/>
    <w:rsid w:val="008359C3"/>
    <w:rsid w:val="00857EF4"/>
    <w:rsid w:val="00862C53"/>
    <w:rsid w:val="0088747B"/>
    <w:rsid w:val="008B51FF"/>
    <w:rsid w:val="008E2141"/>
    <w:rsid w:val="00913CC6"/>
    <w:rsid w:val="00981F7A"/>
    <w:rsid w:val="009D3D90"/>
    <w:rsid w:val="009F1505"/>
    <w:rsid w:val="009F231E"/>
    <w:rsid w:val="00A04DC3"/>
    <w:rsid w:val="00A07426"/>
    <w:rsid w:val="00A302CB"/>
    <w:rsid w:val="00A80027"/>
    <w:rsid w:val="00AC1C6C"/>
    <w:rsid w:val="00AD7EE4"/>
    <w:rsid w:val="00AE4220"/>
    <w:rsid w:val="00AF0D1B"/>
    <w:rsid w:val="00B05511"/>
    <w:rsid w:val="00B34828"/>
    <w:rsid w:val="00B34C39"/>
    <w:rsid w:val="00B360BE"/>
    <w:rsid w:val="00B56629"/>
    <w:rsid w:val="00B620C2"/>
    <w:rsid w:val="00B711CD"/>
    <w:rsid w:val="00BA6E68"/>
    <w:rsid w:val="00C0181F"/>
    <w:rsid w:val="00C47DE4"/>
    <w:rsid w:val="00C521F4"/>
    <w:rsid w:val="00CE120B"/>
    <w:rsid w:val="00CE30B2"/>
    <w:rsid w:val="00CF6946"/>
    <w:rsid w:val="00D02576"/>
    <w:rsid w:val="00D076F2"/>
    <w:rsid w:val="00D20263"/>
    <w:rsid w:val="00D51189"/>
    <w:rsid w:val="00D54A07"/>
    <w:rsid w:val="00D752D8"/>
    <w:rsid w:val="00D830FE"/>
    <w:rsid w:val="00D92541"/>
    <w:rsid w:val="00DA1745"/>
    <w:rsid w:val="00DB02AC"/>
    <w:rsid w:val="00E03A4B"/>
    <w:rsid w:val="00E32FB3"/>
    <w:rsid w:val="00E53246"/>
    <w:rsid w:val="00E570ED"/>
    <w:rsid w:val="00F31974"/>
    <w:rsid w:val="00F44641"/>
    <w:rsid w:val="00F47B86"/>
    <w:rsid w:val="00F651FF"/>
    <w:rsid w:val="00F867D0"/>
    <w:rsid w:val="00FA425F"/>
    <w:rsid w:val="00FA7E0F"/>
    <w:rsid w:val="00FB37A1"/>
    <w:rsid w:val="00FC7E17"/>
    <w:rsid w:val="00FE07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2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505"/>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505"/>
    <w:rPr>
      <w:color w:val="0000FF"/>
      <w:u w:val="single"/>
    </w:rPr>
  </w:style>
  <w:style w:type="paragraph" w:styleId="NormalWeb">
    <w:name w:val="Normal (Web)"/>
    <w:basedOn w:val="Normal"/>
    <w:uiPriority w:val="99"/>
    <w:unhideWhenUsed/>
    <w:rsid w:val="009F1505"/>
    <w:pPr>
      <w:spacing w:before="100" w:beforeAutospacing="1" w:after="100" w:afterAutospacing="1"/>
    </w:pPr>
  </w:style>
  <w:style w:type="character" w:styleId="Strong">
    <w:name w:val="Strong"/>
    <w:basedOn w:val="DefaultParagraphFont"/>
    <w:uiPriority w:val="22"/>
    <w:qFormat/>
    <w:rsid w:val="009F1505"/>
    <w:rPr>
      <w:b/>
      <w:bCs/>
    </w:rPr>
  </w:style>
  <w:style w:type="character" w:styleId="FollowedHyperlink">
    <w:name w:val="FollowedHyperlink"/>
    <w:basedOn w:val="DefaultParagraphFont"/>
    <w:uiPriority w:val="99"/>
    <w:semiHidden/>
    <w:unhideWhenUsed/>
    <w:rsid w:val="009F1505"/>
    <w:rPr>
      <w:color w:val="800080" w:themeColor="followedHyperlink"/>
      <w:u w:val="single"/>
    </w:rPr>
  </w:style>
  <w:style w:type="paragraph" w:styleId="BalloonText">
    <w:name w:val="Balloon Text"/>
    <w:basedOn w:val="Normal"/>
    <w:link w:val="BalloonTextChar"/>
    <w:uiPriority w:val="99"/>
    <w:semiHidden/>
    <w:unhideWhenUsed/>
    <w:rsid w:val="00FB37A1"/>
    <w:rPr>
      <w:rFonts w:ascii="Tahoma" w:hAnsi="Tahoma" w:cs="Tahoma"/>
      <w:sz w:val="16"/>
      <w:szCs w:val="16"/>
    </w:rPr>
  </w:style>
  <w:style w:type="character" w:customStyle="1" w:styleId="BalloonTextChar">
    <w:name w:val="Balloon Text Char"/>
    <w:basedOn w:val="DefaultParagraphFont"/>
    <w:link w:val="BalloonText"/>
    <w:uiPriority w:val="99"/>
    <w:semiHidden/>
    <w:rsid w:val="00FB37A1"/>
    <w:rPr>
      <w:rFonts w:ascii="Tahoma" w:hAnsi="Tahoma" w:cs="Tahoma"/>
      <w:sz w:val="16"/>
      <w:szCs w:val="16"/>
      <w:lang w:eastAsia="en-GB"/>
    </w:rPr>
  </w:style>
  <w:style w:type="paragraph" w:styleId="ListParagraph">
    <w:name w:val="List Paragraph"/>
    <w:basedOn w:val="Normal"/>
    <w:uiPriority w:val="34"/>
    <w:qFormat/>
    <w:rsid w:val="002D332F"/>
    <w:pPr>
      <w:ind w:left="720"/>
      <w:contextualSpacing/>
    </w:pPr>
  </w:style>
  <w:style w:type="paragraph" w:customStyle="1" w:styleId="Default">
    <w:name w:val="Default"/>
    <w:rsid w:val="00B56629"/>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DA17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745"/>
    <w:rPr>
      <w:rFonts w:asciiTheme="majorHAnsi" w:eastAsiaTheme="majorEastAsia" w:hAnsiTheme="majorHAnsi" w:cstheme="majorBidi"/>
      <w:color w:val="17365D" w:themeColor="text2" w:themeShade="BF"/>
      <w:spacing w:val="5"/>
      <w:kern w:val="28"/>
      <w:sz w:val="52"/>
      <w:szCs w:val="52"/>
      <w:lang w:eastAsia="en-GB"/>
    </w:rPr>
  </w:style>
  <w:style w:type="paragraph" w:styleId="Footer">
    <w:name w:val="footer"/>
    <w:basedOn w:val="Normal"/>
    <w:link w:val="FooterChar"/>
    <w:uiPriority w:val="99"/>
    <w:unhideWhenUsed/>
    <w:rsid w:val="007F53A6"/>
    <w:pPr>
      <w:tabs>
        <w:tab w:val="center" w:pos="4320"/>
        <w:tab w:val="right" w:pos="8640"/>
      </w:tabs>
    </w:pPr>
  </w:style>
  <w:style w:type="character" w:customStyle="1" w:styleId="FooterChar">
    <w:name w:val="Footer Char"/>
    <w:basedOn w:val="DefaultParagraphFont"/>
    <w:link w:val="Footer"/>
    <w:uiPriority w:val="99"/>
    <w:rsid w:val="007F53A6"/>
    <w:rPr>
      <w:rFonts w:ascii="Times New Roman" w:hAnsi="Times New Roman" w:cs="Times New Roman"/>
      <w:sz w:val="24"/>
      <w:szCs w:val="24"/>
      <w:lang w:eastAsia="en-GB"/>
    </w:rPr>
  </w:style>
  <w:style w:type="character" w:styleId="PageNumber">
    <w:name w:val="page number"/>
    <w:basedOn w:val="DefaultParagraphFont"/>
    <w:uiPriority w:val="99"/>
    <w:semiHidden/>
    <w:unhideWhenUsed/>
    <w:rsid w:val="007F53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505"/>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505"/>
    <w:rPr>
      <w:color w:val="0000FF"/>
      <w:u w:val="single"/>
    </w:rPr>
  </w:style>
  <w:style w:type="paragraph" w:styleId="NormalWeb">
    <w:name w:val="Normal (Web)"/>
    <w:basedOn w:val="Normal"/>
    <w:uiPriority w:val="99"/>
    <w:unhideWhenUsed/>
    <w:rsid w:val="009F1505"/>
    <w:pPr>
      <w:spacing w:before="100" w:beforeAutospacing="1" w:after="100" w:afterAutospacing="1"/>
    </w:pPr>
  </w:style>
  <w:style w:type="character" w:styleId="Strong">
    <w:name w:val="Strong"/>
    <w:basedOn w:val="DefaultParagraphFont"/>
    <w:uiPriority w:val="22"/>
    <w:qFormat/>
    <w:rsid w:val="009F1505"/>
    <w:rPr>
      <w:b/>
      <w:bCs/>
    </w:rPr>
  </w:style>
  <w:style w:type="character" w:styleId="FollowedHyperlink">
    <w:name w:val="FollowedHyperlink"/>
    <w:basedOn w:val="DefaultParagraphFont"/>
    <w:uiPriority w:val="99"/>
    <w:semiHidden/>
    <w:unhideWhenUsed/>
    <w:rsid w:val="009F1505"/>
    <w:rPr>
      <w:color w:val="800080" w:themeColor="followedHyperlink"/>
      <w:u w:val="single"/>
    </w:rPr>
  </w:style>
  <w:style w:type="paragraph" w:styleId="BalloonText">
    <w:name w:val="Balloon Text"/>
    <w:basedOn w:val="Normal"/>
    <w:link w:val="BalloonTextChar"/>
    <w:uiPriority w:val="99"/>
    <w:semiHidden/>
    <w:unhideWhenUsed/>
    <w:rsid w:val="00FB37A1"/>
    <w:rPr>
      <w:rFonts w:ascii="Tahoma" w:hAnsi="Tahoma" w:cs="Tahoma"/>
      <w:sz w:val="16"/>
      <w:szCs w:val="16"/>
    </w:rPr>
  </w:style>
  <w:style w:type="character" w:customStyle="1" w:styleId="BalloonTextChar">
    <w:name w:val="Balloon Text Char"/>
    <w:basedOn w:val="DefaultParagraphFont"/>
    <w:link w:val="BalloonText"/>
    <w:uiPriority w:val="99"/>
    <w:semiHidden/>
    <w:rsid w:val="00FB37A1"/>
    <w:rPr>
      <w:rFonts w:ascii="Tahoma" w:hAnsi="Tahoma" w:cs="Tahoma"/>
      <w:sz w:val="16"/>
      <w:szCs w:val="16"/>
      <w:lang w:eastAsia="en-GB"/>
    </w:rPr>
  </w:style>
  <w:style w:type="paragraph" w:styleId="ListParagraph">
    <w:name w:val="List Paragraph"/>
    <w:basedOn w:val="Normal"/>
    <w:uiPriority w:val="34"/>
    <w:qFormat/>
    <w:rsid w:val="002D332F"/>
    <w:pPr>
      <w:ind w:left="720"/>
      <w:contextualSpacing/>
    </w:pPr>
  </w:style>
  <w:style w:type="paragraph" w:customStyle="1" w:styleId="Default">
    <w:name w:val="Default"/>
    <w:rsid w:val="00B56629"/>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DA17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745"/>
    <w:rPr>
      <w:rFonts w:asciiTheme="majorHAnsi" w:eastAsiaTheme="majorEastAsia" w:hAnsiTheme="majorHAnsi" w:cstheme="majorBidi"/>
      <w:color w:val="17365D" w:themeColor="text2" w:themeShade="BF"/>
      <w:spacing w:val="5"/>
      <w:kern w:val="28"/>
      <w:sz w:val="52"/>
      <w:szCs w:val="52"/>
      <w:lang w:eastAsia="en-GB"/>
    </w:rPr>
  </w:style>
  <w:style w:type="paragraph" w:styleId="Footer">
    <w:name w:val="footer"/>
    <w:basedOn w:val="Normal"/>
    <w:link w:val="FooterChar"/>
    <w:uiPriority w:val="99"/>
    <w:unhideWhenUsed/>
    <w:rsid w:val="007F53A6"/>
    <w:pPr>
      <w:tabs>
        <w:tab w:val="center" w:pos="4320"/>
        <w:tab w:val="right" w:pos="8640"/>
      </w:tabs>
    </w:pPr>
  </w:style>
  <w:style w:type="character" w:customStyle="1" w:styleId="FooterChar">
    <w:name w:val="Footer Char"/>
    <w:basedOn w:val="DefaultParagraphFont"/>
    <w:link w:val="Footer"/>
    <w:uiPriority w:val="99"/>
    <w:rsid w:val="007F53A6"/>
    <w:rPr>
      <w:rFonts w:ascii="Times New Roman" w:hAnsi="Times New Roman" w:cs="Times New Roman"/>
      <w:sz w:val="24"/>
      <w:szCs w:val="24"/>
      <w:lang w:eastAsia="en-GB"/>
    </w:rPr>
  </w:style>
  <w:style w:type="character" w:styleId="PageNumber">
    <w:name w:val="page number"/>
    <w:basedOn w:val="DefaultParagraphFont"/>
    <w:uiPriority w:val="99"/>
    <w:semiHidden/>
    <w:unhideWhenUsed/>
    <w:rsid w:val="007F5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045448">
      <w:bodyDiv w:val="1"/>
      <w:marLeft w:val="0"/>
      <w:marRight w:val="0"/>
      <w:marTop w:val="0"/>
      <w:marBottom w:val="0"/>
      <w:divBdr>
        <w:top w:val="none" w:sz="0" w:space="0" w:color="auto"/>
        <w:left w:val="none" w:sz="0" w:space="0" w:color="auto"/>
        <w:bottom w:val="none" w:sz="0" w:space="0" w:color="auto"/>
        <w:right w:val="none" w:sz="0" w:space="0" w:color="auto"/>
      </w:divBdr>
    </w:div>
    <w:div w:id="725029523">
      <w:bodyDiv w:val="1"/>
      <w:marLeft w:val="0"/>
      <w:marRight w:val="0"/>
      <w:marTop w:val="0"/>
      <w:marBottom w:val="0"/>
      <w:divBdr>
        <w:top w:val="none" w:sz="0" w:space="0" w:color="auto"/>
        <w:left w:val="none" w:sz="0" w:space="0" w:color="auto"/>
        <w:bottom w:val="none" w:sz="0" w:space="0" w:color="auto"/>
        <w:right w:val="none" w:sz="0" w:space="0" w:color="auto"/>
      </w:divBdr>
    </w:div>
    <w:div w:id="816147598">
      <w:bodyDiv w:val="1"/>
      <w:marLeft w:val="0"/>
      <w:marRight w:val="0"/>
      <w:marTop w:val="0"/>
      <w:marBottom w:val="0"/>
      <w:divBdr>
        <w:top w:val="none" w:sz="0" w:space="0" w:color="auto"/>
        <w:left w:val="none" w:sz="0" w:space="0" w:color="auto"/>
        <w:bottom w:val="none" w:sz="0" w:space="0" w:color="auto"/>
        <w:right w:val="none" w:sz="0" w:space="0" w:color="auto"/>
      </w:divBdr>
      <w:divsChild>
        <w:div w:id="1096367143">
          <w:marLeft w:val="0"/>
          <w:marRight w:val="0"/>
          <w:marTop w:val="0"/>
          <w:marBottom w:val="0"/>
          <w:divBdr>
            <w:top w:val="none" w:sz="0" w:space="0" w:color="auto"/>
            <w:left w:val="none" w:sz="0" w:space="0" w:color="auto"/>
            <w:bottom w:val="none" w:sz="0" w:space="0" w:color="auto"/>
            <w:right w:val="none" w:sz="0" w:space="0" w:color="auto"/>
          </w:divBdr>
          <w:divsChild>
            <w:div w:id="89935752">
              <w:marLeft w:val="0"/>
              <w:marRight w:val="0"/>
              <w:marTop w:val="0"/>
              <w:marBottom w:val="0"/>
              <w:divBdr>
                <w:top w:val="none" w:sz="0" w:space="0" w:color="auto"/>
                <w:left w:val="none" w:sz="0" w:space="0" w:color="auto"/>
                <w:bottom w:val="none" w:sz="0" w:space="0" w:color="auto"/>
                <w:right w:val="none" w:sz="0" w:space="0" w:color="auto"/>
              </w:divBdr>
              <w:divsChild>
                <w:div w:id="779031533">
                  <w:marLeft w:val="0"/>
                  <w:marRight w:val="0"/>
                  <w:marTop w:val="0"/>
                  <w:marBottom w:val="0"/>
                  <w:divBdr>
                    <w:top w:val="none" w:sz="0" w:space="0" w:color="auto"/>
                    <w:left w:val="none" w:sz="0" w:space="0" w:color="auto"/>
                    <w:bottom w:val="none" w:sz="0" w:space="0" w:color="auto"/>
                    <w:right w:val="none" w:sz="0" w:space="0" w:color="auto"/>
                  </w:divBdr>
                  <w:divsChild>
                    <w:div w:id="1781996777">
                      <w:marLeft w:val="0"/>
                      <w:marRight w:val="0"/>
                      <w:marTop w:val="0"/>
                      <w:marBottom w:val="0"/>
                      <w:divBdr>
                        <w:top w:val="none" w:sz="0" w:space="0" w:color="auto"/>
                        <w:left w:val="none" w:sz="0" w:space="0" w:color="auto"/>
                        <w:bottom w:val="none" w:sz="0" w:space="0" w:color="auto"/>
                        <w:right w:val="none" w:sz="0" w:space="0" w:color="auto"/>
                      </w:divBdr>
                      <w:divsChild>
                        <w:div w:id="18313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309697">
      <w:bodyDiv w:val="1"/>
      <w:marLeft w:val="0"/>
      <w:marRight w:val="0"/>
      <w:marTop w:val="0"/>
      <w:marBottom w:val="0"/>
      <w:divBdr>
        <w:top w:val="none" w:sz="0" w:space="0" w:color="auto"/>
        <w:left w:val="none" w:sz="0" w:space="0" w:color="auto"/>
        <w:bottom w:val="none" w:sz="0" w:space="0" w:color="auto"/>
        <w:right w:val="none" w:sz="0" w:space="0" w:color="auto"/>
      </w:divBdr>
      <w:divsChild>
        <w:div w:id="292902426">
          <w:marLeft w:val="0"/>
          <w:marRight w:val="0"/>
          <w:marTop w:val="0"/>
          <w:marBottom w:val="0"/>
          <w:divBdr>
            <w:top w:val="none" w:sz="0" w:space="0" w:color="auto"/>
            <w:left w:val="none" w:sz="0" w:space="0" w:color="auto"/>
            <w:bottom w:val="none" w:sz="0" w:space="0" w:color="auto"/>
            <w:right w:val="none" w:sz="0" w:space="0" w:color="auto"/>
          </w:divBdr>
          <w:divsChild>
            <w:div w:id="124397558">
              <w:marLeft w:val="0"/>
              <w:marRight w:val="0"/>
              <w:marTop w:val="0"/>
              <w:marBottom w:val="0"/>
              <w:divBdr>
                <w:top w:val="none" w:sz="0" w:space="0" w:color="auto"/>
                <w:left w:val="none" w:sz="0" w:space="0" w:color="auto"/>
                <w:bottom w:val="none" w:sz="0" w:space="0" w:color="auto"/>
                <w:right w:val="none" w:sz="0" w:space="0" w:color="auto"/>
              </w:divBdr>
              <w:divsChild>
                <w:div w:id="2288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mailto:TheHubAccommodation@rhul.ac.uk" TargetMode="External"/><Relationship Id="rId21" Type="http://schemas.openxmlformats.org/officeDocument/2006/relationships/hyperlink" Target="mailto:CMS@rhul.ac.uk" TargetMode="External"/><Relationship Id="rId22" Type="http://schemas.openxmlformats.org/officeDocument/2006/relationships/hyperlink" Target="mailto:CMS@rhul.ac.uk"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rhul.ac.uk/aboutus/locationmap/home.aspx" TargetMode="External"/><Relationship Id="rId11" Type="http://schemas.openxmlformats.org/officeDocument/2006/relationships/hyperlink" Target="http://www.windsorcars.com/" TargetMode="External"/><Relationship Id="rId12" Type="http://schemas.openxmlformats.org/officeDocument/2006/relationships/hyperlink" Target="mailto:bookings@windsorcars.com" TargetMode="External"/><Relationship Id="rId13" Type="http://schemas.openxmlformats.org/officeDocument/2006/relationships/hyperlink" Target="mailto:bookings@windsorcars.com" TargetMode="External"/><Relationship Id="rId14" Type="http://schemas.openxmlformats.org/officeDocument/2006/relationships/hyperlink" Target="http://www.surreycc.gov.uk/roads-and-transport/buses-and-trains/bus-timetables/" TargetMode="External"/><Relationship Id="rId15" Type="http://schemas.openxmlformats.org/officeDocument/2006/relationships/hyperlink" Target="http://www.southwesttrains.co.uk/plan-your-journey.aspx" TargetMode="External"/><Relationship Id="rId16" Type="http://schemas.openxmlformats.org/officeDocument/2006/relationships/hyperlink" Target="mailto:CMS@rhul.ac.uk" TargetMode="External"/><Relationship Id="rId17" Type="http://schemas.openxmlformats.org/officeDocument/2006/relationships/hyperlink" Target="https://www.venue.royalholloway.ac.uk/contact/campus-map/" TargetMode="External"/><Relationship Id="rId18" Type="http://schemas.openxmlformats.org/officeDocument/2006/relationships/hyperlink" Target="mailto:CMS@rhul.ac.uk" TargetMode="External"/><Relationship Id="rId19" Type="http://schemas.openxmlformats.org/officeDocument/2006/relationships/hyperlink" Target="mailto:ConferenceCustomerServices@rhul.ac.u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19D8C-311E-3C4C-8DBD-D22BF8EBE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1698</Words>
  <Characters>9679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RHUL</Company>
  <LinksUpToDate>false</LinksUpToDate>
  <CharactersWithSpaces>11355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uhye178</dc:creator>
  <cp:lastModifiedBy>David  Jimenez-Morales</cp:lastModifiedBy>
  <cp:revision>4</cp:revision>
  <cp:lastPrinted>2014-03-05T12:41:00Z</cp:lastPrinted>
  <dcterms:created xsi:type="dcterms:W3CDTF">2015-07-27T13:31:00Z</dcterms:created>
  <dcterms:modified xsi:type="dcterms:W3CDTF">2015-07-27T15:34:00Z</dcterms:modified>
</cp:coreProperties>
</file>