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75" w:rsidRDefault="00952875" w:rsidP="00E37D68">
      <w:pPr>
        <w:kinsoku w:val="0"/>
        <w:overflowPunct w:val="0"/>
        <w:spacing w:before="73"/>
        <w:ind w:left="3119" w:right="2693"/>
        <w:jc w:val="center"/>
        <w:rPr>
          <w:b/>
          <w:bCs/>
          <w:sz w:val="20"/>
          <w:szCs w:val="20"/>
        </w:rPr>
      </w:pPr>
      <w:r w:rsidRPr="003A2D49">
        <w:rPr>
          <w:b/>
          <w:bCs/>
          <w:sz w:val="20"/>
          <w:szCs w:val="20"/>
        </w:rPr>
        <w:t>NIVELES</w:t>
      </w:r>
      <w:r w:rsidRPr="003A2D49">
        <w:rPr>
          <w:b/>
          <w:bCs/>
          <w:spacing w:val="-14"/>
          <w:sz w:val="20"/>
          <w:szCs w:val="20"/>
        </w:rPr>
        <w:t xml:space="preserve"> </w:t>
      </w:r>
      <w:r w:rsidRPr="003A2D49">
        <w:rPr>
          <w:b/>
          <w:bCs/>
          <w:spacing w:val="1"/>
          <w:sz w:val="20"/>
          <w:szCs w:val="20"/>
        </w:rPr>
        <w:t>DE</w:t>
      </w:r>
      <w:r w:rsidRPr="003A2D49">
        <w:rPr>
          <w:b/>
          <w:bCs/>
          <w:spacing w:val="-15"/>
          <w:sz w:val="20"/>
          <w:szCs w:val="20"/>
        </w:rPr>
        <w:t xml:space="preserve"> </w:t>
      </w:r>
      <w:r w:rsidRPr="003A2D49">
        <w:rPr>
          <w:b/>
          <w:bCs/>
          <w:sz w:val="20"/>
          <w:szCs w:val="20"/>
        </w:rPr>
        <w:t>AUTORIZACIÓN</w:t>
      </w:r>
    </w:p>
    <w:p w:rsidR="00E37D68" w:rsidRDefault="00E37D68" w:rsidP="00BD3C17">
      <w:pPr>
        <w:kinsoku w:val="0"/>
        <w:overflowPunct w:val="0"/>
        <w:spacing w:before="73"/>
        <w:ind w:left="3119" w:right="3168"/>
        <w:jc w:val="center"/>
        <w:rPr>
          <w:b/>
          <w:bCs/>
          <w:sz w:val="20"/>
          <w:szCs w:val="20"/>
        </w:rPr>
      </w:pPr>
    </w:p>
    <w:p w:rsidR="00952875" w:rsidRDefault="00952875" w:rsidP="00E37D68">
      <w:pPr>
        <w:kinsoku w:val="0"/>
        <w:overflowPunct w:val="0"/>
        <w:spacing w:before="171"/>
        <w:ind w:left="-709"/>
        <w:rPr>
          <w:sz w:val="20"/>
          <w:szCs w:val="20"/>
        </w:rPr>
      </w:pPr>
      <w:r w:rsidRPr="003A2D49">
        <w:rPr>
          <w:spacing w:val="-1"/>
          <w:sz w:val="20"/>
          <w:szCs w:val="20"/>
        </w:rPr>
        <w:t>Los</w:t>
      </w:r>
      <w:r w:rsidRPr="003A2D49">
        <w:rPr>
          <w:spacing w:val="-4"/>
          <w:sz w:val="20"/>
          <w:szCs w:val="20"/>
        </w:rPr>
        <w:t xml:space="preserve"> </w:t>
      </w:r>
      <w:r w:rsidRPr="003A2D49">
        <w:rPr>
          <w:spacing w:val="-1"/>
          <w:sz w:val="20"/>
          <w:szCs w:val="20"/>
        </w:rPr>
        <w:t>niveles</w:t>
      </w:r>
      <w:r w:rsidRPr="003A2D49">
        <w:rPr>
          <w:spacing w:val="-7"/>
          <w:sz w:val="20"/>
          <w:szCs w:val="20"/>
        </w:rPr>
        <w:t xml:space="preserve"> </w:t>
      </w:r>
      <w:r w:rsidRPr="003A2D49">
        <w:rPr>
          <w:sz w:val="20"/>
          <w:szCs w:val="20"/>
        </w:rPr>
        <w:t>de</w:t>
      </w:r>
      <w:r w:rsidRPr="003A2D49">
        <w:rPr>
          <w:spacing w:val="-6"/>
          <w:sz w:val="20"/>
          <w:szCs w:val="20"/>
        </w:rPr>
        <w:t xml:space="preserve"> </w:t>
      </w:r>
      <w:r w:rsidRPr="003A2D49">
        <w:rPr>
          <w:spacing w:val="-1"/>
          <w:sz w:val="20"/>
          <w:szCs w:val="20"/>
        </w:rPr>
        <w:t>aut</w:t>
      </w:r>
      <w:bookmarkStart w:id="0" w:name="Artículo_59"/>
      <w:bookmarkEnd w:id="0"/>
      <w:r w:rsidRPr="003A2D49">
        <w:rPr>
          <w:spacing w:val="-1"/>
          <w:sz w:val="20"/>
          <w:szCs w:val="20"/>
        </w:rPr>
        <w:t>orización</w:t>
      </w:r>
      <w:r w:rsidRPr="003A2D49">
        <w:rPr>
          <w:spacing w:val="-5"/>
          <w:sz w:val="20"/>
          <w:szCs w:val="20"/>
        </w:rPr>
        <w:t xml:space="preserve"> </w:t>
      </w:r>
      <w:r w:rsidRPr="003A2D49">
        <w:rPr>
          <w:spacing w:val="-1"/>
          <w:sz w:val="20"/>
          <w:szCs w:val="20"/>
        </w:rPr>
        <w:t>Compras</w:t>
      </w:r>
      <w:r w:rsidRPr="003A2D49">
        <w:rPr>
          <w:spacing w:val="-4"/>
          <w:sz w:val="20"/>
          <w:szCs w:val="20"/>
        </w:rPr>
        <w:t xml:space="preserve"> </w:t>
      </w:r>
      <w:r w:rsidRPr="003A2D49">
        <w:rPr>
          <w:sz w:val="20"/>
          <w:szCs w:val="20"/>
        </w:rPr>
        <w:t>y</w:t>
      </w:r>
      <w:r w:rsidRPr="003A2D49">
        <w:rPr>
          <w:spacing w:val="-6"/>
          <w:sz w:val="20"/>
          <w:szCs w:val="20"/>
        </w:rPr>
        <w:t xml:space="preserve"> </w:t>
      </w:r>
      <w:r w:rsidRPr="003A2D49">
        <w:rPr>
          <w:spacing w:val="-1"/>
          <w:sz w:val="20"/>
          <w:szCs w:val="20"/>
        </w:rPr>
        <w:t>Contrataciones</w:t>
      </w:r>
      <w:r w:rsidRPr="003A2D49">
        <w:rPr>
          <w:spacing w:val="-7"/>
          <w:sz w:val="20"/>
          <w:szCs w:val="20"/>
        </w:rPr>
        <w:t xml:space="preserve"> </w:t>
      </w:r>
      <w:r w:rsidRPr="003A2D49">
        <w:rPr>
          <w:spacing w:val="-1"/>
          <w:sz w:val="20"/>
          <w:szCs w:val="20"/>
        </w:rPr>
        <w:t>se</w:t>
      </w:r>
      <w:r w:rsidRPr="003A2D49">
        <w:rPr>
          <w:spacing w:val="-6"/>
          <w:sz w:val="20"/>
          <w:szCs w:val="20"/>
        </w:rPr>
        <w:t xml:space="preserve"> </w:t>
      </w:r>
      <w:r w:rsidRPr="003A2D49">
        <w:rPr>
          <w:spacing w:val="-1"/>
          <w:sz w:val="20"/>
          <w:szCs w:val="20"/>
        </w:rPr>
        <w:t>efectuarán</w:t>
      </w:r>
      <w:r w:rsidRPr="003A2D49">
        <w:rPr>
          <w:spacing w:val="-6"/>
          <w:sz w:val="20"/>
          <w:szCs w:val="20"/>
        </w:rPr>
        <w:t xml:space="preserve"> </w:t>
      </w:r>
      <w:r w:rsidRPr="003A2D49">
        <w:rPr>
          <w:sz w:val="20"/>
          <w:szCs w:val="20"/>
        </w:rPr>
        <w:t>según</w:t>
      </w:r>
      <w:r w:rsidRPr="003A2D49">
        <w:rPr>
          <w:spacing w:val="-7"/>
          <w:sz w:val="20"/>
          <w:szCs w:val="20"/>
        </w:rPr>
        <w:t xml:space="preserve"> </w:t>
      </w:r>
      <w:r w:rsidRPr="003A2D49">
        <w:rPr>
          <w:spacing w:val="-1"/>
          <w:sz w:val="20"/>
          <w:szCs w:val="20"/>
        </w:rPr>
        <w:t>la</w:t>
      </w:r>
      <w:r w:rsidRPr="003A2D49">
        <w:rPr>
          <w:spacing w:val="-3"/>
          <w:sz w:val="20"/>
          <w:szCs w:val="20"/>
        </w:rPr>
        <w:t xml:space="preserve"> </w:t>
      </w:r>
      <w:r w:rsidRPr="003A2D49">
        <w:rPr>
          <w:spacing w:val="-1"/>
          <w:sz w:val="20"/>
          <w:szCs w:val="20"/>
        </w:rPr>
        <w:t>siguiente</w:t>
      </w:r>
      <w:r w:rsidRPr="003A2D49">
        <w:rPr>
          <w:spacing w:val="-6"/>
          <w:sz w:val="20"/>
          <w:szCs w:val="20"/>
        </w:rPr>
        <w:t xml:space="preserve"> </w:t>
      </w:r>
      <w:r w:rsidRPr="003A2D49">
        <w:rPr>
          <w:sz w:val="20"/>
          <w:szCs w:val="20"/>
        </w:rPr>
        <w:t>escala:</w:t>
      </w:r>
    </w:p>
    <w:p w:rsidR="00952875" w:rsidRPr="003A2D49" w:rsidRDefault="00952875" w:rsidP="00952875">
      <w:pPr>
        <w:kinsoku w:val="0"/>
        <w:overflowPunct w:val="0"/>
        <w:spacing w:before="171"/>
        <w:ind w:left="572"/>
        <w:rPr>
          <w:sz w:val="20"/>
          <w:szCs w:val="20"/>
        </w:rPr>
      </w:pPr>
    </w:p>
    <w:p w:rsidR="00952875" w:rsidRPr="003A2D49" w:rsidRDefault="00952875" w:rsidP="00952875">
      <w:pPr>
        <w:kinsoku w:val="0"/>
        <w:overflowPunct w:val="0"/>
        <w:spacing w:before="8"/>
        <w:rPr>
          <w:sz w:val="15"/>
          <w:szCs w:val="15"/>
        </w:rPr>
      </w:pPr>
    </w:p>
    <w:p w:rsidR="00952875" w:rsidRPr="00C50B0B" w:rsidRDefault="00952875" w:rsidP="00E37D68">
      <w:pPr>
        <w:numPr>
          <w:ilvl w:val="0"/>
          <w:numId w:val="1"/>
        </w:numPr>
        <w:tabs>
          <w:tab w:val="left" w:pos="284"/>
        </w:tabs>
        <w:kinsoku w:val="0"/>
        <w:overflowPunct w:val="0"/>
        <w:ind w:hanging="932"/>
        <w:outlineLvl w:val="0"/>
        <w:rPr>
          <w:sz w:val="20"/>
          <w:szCs w:val="20"/>
        </w:rPr>
      </w:pPr>
      <w:r w:rsidRPr="003A2D49">
        <w:rPr>
          <w:b/>
          <w:bCs/>
          <w:sz w:val="20"/>
          <w:szCs w:val="20"/>
        </w:rPr>
        <w:t>Aprobación</w:t>
      </w:r>
      <w:r w:rsidRPr="003A2D49">
        <w:rPr>
          <w:b/>
          <w:bCs/>
          <w:spacing w:val="-8"/>
          <w:sz w:val="20"/>
          <w:szCs w:val="20"/>
        </w:rPr>
        <w:t xml:space="preserve"> </w:t>
      </w:r>
      <w:r w:rsidRPr="003A2D49">
        <w:rPr>
          <w:b/>
          <w:bCs/>
          <w:spacing w:val="-1"/>
          <w:sz w:val="20"/>
          <w:szCs w:val="20"/>
        </w:rPr>
        <w:t>Electrónica</w:t>
      </w:r>
      <w:r w:rsidRPr="003A2D49">
        <w:rPr>
          <w:b/>
          <w:bCs/>
          <w:spacing w:val="-7"/>
          <w:sz w:val="20"/>
          <w:szCs w:val="20"/>
        </w:rPr>
        <w:t xml:space="preserve"> </w:t>
      </w:r>
      <w:r w:rsidRPr="003A2D49">
        <w:rPr>
          <w:b/>
          <w:bCs/>
          <w:spacing w:val="-1"/>
          <w:sz w:val="20"/>
          <w:szCs w:val="20"/>
        </w:rPr>
        <w:t>de</w:t>
      </w:r>
      <w:r w:rsidRPr="003A2D49"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-5"/>
          <w:sz w:val="20"/>
          <w:szCs w:val="20"/>
        </w:rPr>
        <w:t>Pedidos Internos de Compra  (</w:t>
      </w:r>
      <w:proofErr w:type="spellStart"/>
      <w:r>
        <w:rPr>
          <w:b/>
          <w:bCs/>
          <w:spacing w:val="-5"/>
          <w:sz w:val="20"/>
          <w:szCs w:val="20"/>
        </w:rPr>
        <w:t>PICs</w:t>
      </w:r>
      <w:proofErr w:type="spellEnd"/>
      <w:r>
        <w:rPr>
          <w:b/>
          <w:bCs/>
          <w:spacing w:val="-5"/>
          <w:sz w:val="20"/>
          <w:szCs w:val="20"/>
        </w:rPr>
        <w:t>)</w:t>
      </w:r>
      <w:r w:rsidRPr="003A2D49">
        <w:rPr>
          <w:b/>
          <w:bCs/>
          <w:sz w:val="20"/>
          <w:szCs w:val="20"/>
        </w:rPr>
        <w:t>:</w:t>
      </w:r>
    </w:p>
    <w:p w:rsidR="00952875" w:rsidRPr="003A2D49" w:rsidRDefault="00952875" w:rsidP="00952875">
      <w:pPr>
        <w:tabs>
          <w:tab w:val="left" w:pos="933"/>
        </w:tabs>
        <w:kinsoku w:val="0"/>
        <w:overflowPunct w:val="0"/>
        <w:ind w:left="932"/>
        <w:outlineLvl w:val="0"/>
        <w:rPr>
          <w:sz w:val="20"/>
          <w:szCs w:val="20"/>
        </w:rPr>
      </w:pPr>
    </w:p>
    <w:p w:rsidR="00952875" w:rsidRPr="003A2D49" w:rsidRDefault="00952875" w:rsidP="00952875">
      <w:pPr>
        <w:kinsoku w:val="0"/>
        <w:overflowPunct w:val="0"/>
        <w:spacing w:before="2"/>
        <w:rPr>
          <w:b/>
          <w:bCs/>
          <w:sz w:val="15"/>
          <w:szCs w:val="15"/>
        </w:rPr>
      </w:pPr>
    </w:p>
    <w:tbl>
      <w:tblPr>
        <w:tblW w:w="11340" w:type="dxa"/>
        <w:tblInd w:w="-8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851"/>
        <w:gridCol w:w="708"/>
        <w:gridCol w:w="993"/>
        <w:gridCol w:w="1135"/>
        <w:gridCol w:w="1276"/>
        <w:gridCol w:w="1417"/>
        <w:gridCol w:w="1985"/>
        <w:gridCol w:w="1558"/>
      </w:tblGrid>
      <w:tr w:rsidR="00637376" w:rsidRPr="003A2D49" w:rsidTr="006A34B3">
        <w:trPr>
          <w:trHeight w:hRule="exact" w:val="774"/>
        </w:trPr>
        <w:tc>
          <w:tcPr>
            <w:tcW w:w="3969" w:type="dxa"/>
            <w:gridSpan w:val="4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3A2D49" w:rsidRDefault="00637376" w:rsidP="00952875">
            <w:pPr>
              <w:kinsoku w:val="0"/>
              <w:overflowPunct w:val="0"/>
              <w:spacing w:before="159"/>
              <w:ind w:left="414"/>
              <w:jc w:val="center"/>
              <w:rPr>
                <w:b/>
                <w:sz w:val="20"/>
              </w:rPr>
            </w:pPr>
            <w:r w:rsidRPr="003A2D49">
              <w:rPr>
                <w:b/>
                <w:sz w:val="20"/>
                <w:szCs w:val="18"/>
              </w:rPr>
              <w:t>Monto</w:t>
            </w:r>
            <w:r>
              <w:rPr>
                <w:b/>
                <w:sz w:val="20"/>
                <w:szCs w:val="18"/>
              </w:rPr>
              <w:t>s</w:t>
            </w:r>
          </w:p>
        </w:tc>
        <w:tc>
          <w:tcPr>
            <w:tcW w:w="1135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700FE9" w:rsidRDefault="00637376" w:rsidP="00BD3C17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  <w:r w:rsidRPr="00700FE9">
              <w:rPr>
                <w:b/>
                <w:spacing w:val="-1"/>
                <w:sz w:val="20"/>
                <w:szCs w:val="18"/>
              </w:rPr>
              <w:t xml:space="preserve">Firma </w:t>
            </w:r>
            <w:r>
              <w:rPr>
                <w:b/>
                <w:spacing w:val="-1"/>
                <w:sz w:val="20"/>
                <w:szCs w:val="18"/>
              </w:rPr>
              <w:t>1</w:t>
            </w:r>
          </w:p>
          <w:p w:rsidR="00637376" w:rsidRPr="003A2D49" w:rsidRDefault="00637376" w:rsidP="00BD3C17">
            <w:pPr>
              <w:kinsoku w:val="0"/>
              <w:overflowPunct w:val="0"/>
              <w:spacing w:before="160"/>
              <w:ind w:left="414"/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3A2D49" w:rsidRDefault="00637376" w:rsidP="00906E3A">
            <w:pPr>
              <w:kinsoku w:val="0"/>
              <w:overflowPunct w:val="0"/>
              <w:spacing w:before="160"/>
              <w:ind w:left="2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Firma  2</w:t>
            </w:r>
          </w:p>
        </w:tc>
        <w:tc>
          <w:tcPr>
            <w:tcW w:w="141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700FE9" w:rsidRDefault="00637376" w:rsidP="00637376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  <w:r>
              <w:rPr>
                <w:b/>
                <w:spacing w:val="-1"/>
                <w:sz w:val="20"/>
                <w:szCs w:val="18"/>
              </w:rPr>
              <w:t>Firma 3</w:t>
            </w:r>
          </w:p>
        </w:tc>
        <w:tc>
          <w:tcPr>
            <w:tcW w:w="1985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637376" w:rsidRDefault="00637376" w:rsidP="00637376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  <w:r w:rsidRPr="00637376">
              <w:rPr>
                <w:b/>
                <w:spacing w:val="-1"/>
                <w:sz w:val="20"/>
                <w:szCs w:val="18"/>
              </w:rPr>
              <w:t xml:space="preserve">Aprobación </w:t>
            </w:r>
            <w:r>
              <w:rPr>
                <w:b/>
                <w:spacing w:val="-1"/>
                <w:sz w:val="20"/>
                <w:szCs w:val="18"/>
              </w:rPr>
              <w:t>1</w:t>
            </w:r>
          </w:p>
          <w:p w:rsidR="00637376" w:rsidRPr="00637376" w:rsidRDefault="00637376" w:rsidP="00637376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</w:p>
          <w:p w:rsidR="00637376" w:rsidRPr="00637376" w:rsidRDefault="00637376" w:rsidP="00637376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  <w:r w:rsidRPr="00637376">
              <w:rPr>
                <w:b/>
                <w:spacing w:val="-1"/>
                <w:sz w:val="20"/>
                <w:szCs w:val="18"/>
              </w:rPr>
              <w:t>N/A</w:t>
            </w:r>
          </w:p>
          <w:p w:rsidR="00637376" w:rsidRPr="00637376" w:rsidRDefault="00637376" w:rsidP="00637376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</w:p>
          <w:p w:rsidR="00637376" w:rsidRPr="00637376" w:rsidRDefault="00637376" w:rsidP="00637376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  <w:r w:rsidRPr="00637376">
              <w:rPr>
                <w:b/>
                <w:spacing w:val="-1"/>
                <w:sz w:val="20"/>
                <w:szCs w:val="18"/>
              </w:rPr>
              <w:t>N/A</w:t>
            </w:r>
          </w:p>
          <w:p w:rsidR="00637376" w:rsidRPr="00637376" w:rsidRDefault="00637376" w:rsidP="00637376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</w:p>
          <w:p w:rsidR="00637376" w:rsidRPr="00637376" w:rsidRDefault="00637376" w:rsidP="00637376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  <w:r w:rsidRPr="00637376">
              <w:rPr>
                <w:b/>
                <w:spacing w:val="-1"/>
                <w:sz w:val="20"/>
                <w:szCs w:val="18"/>
              </w:rPr>
              <w:t>DIRECCIÓN</w:t>
            </w:r>
          </w:p>
          <w:p w:rsidR="00637376" w:rsidRPr="00637376" w:rsidRDefault="00637376" w:rsidP="00637376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  <w:r w:rsidRPr="00637376">
              <w:rPr>
                <w:b/>
                <w:spacing w:val="-1"/>
                <w:sz w:val="20"/>
                <w:szCs w:val="18"/>
              </w:rPr>
              <w:t>(sólo si se trata de compra/contratación</w:t>
            </w:r>
          </w:p>
          <w:p w:rsidR="00637376" w:rsidRPr="00700FE9" w:rsidRDefault="00637376" w:rsidP="00637376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  <w:r w:rsidRPr="00637376">
              <w:rPr>
                <w:b/>
                <w:spacing w:val="-1"/>
                <w:sz w:val="20"/>
                <w:szCs w:val="18"/>
              </w:rPr>
              <w:t>directa)</w:t>
            </w:r>
          </w:p>
        </w:tc>
        <w:tc>
          <w:tcPr>
            <w:tcW w:w="155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700FE9" w:rsidRDefault="00637376" w:rsidP="00156320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20"/>
                <w:szCs w:val="18"/>
              </w:rPr>
            </w:pPr>
            <w:r w:rsidRPr="00700FE9">
              <w:rPr>
                <w:b/>
                <w:spacing w:val="-1"/>
                <w:sz w:val="20"/>
                <w:szCs w:val="18"/>
              </w:rPr>
              <w:t>Aprobación 2</w:t>
            </w:r>
          </w:p>
        </w:tc>
      </w:tr>
      <w:tr w:rsidR="00637376" w:rsidRPr="003A2D49" w:rsidTr="006A34B3">
        <w:trPr>
          <w:trHeight w:hRule="exact" w:val="969"/>
        </w:trPr>
        <w:tc>
          <w:tcPr>
            <w:tcW w:w="141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37376" w:rsidRDefault="00637376" w:rsidP="00BD3C17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3A2D49">
              <w:rPr>
                <w:spacing w:val="-1"/>
                <w:sz w:val="18"/>
                <w:szCs w:val="18"/>
              </w:rPr>
              <w:t xml:space="preserve">De </w:t>
            </w:r>
            <w:r w:rsidRPr="005F60FB">
              <w:rPr>
                <w:spacing w:val="-1"/>
                <w:sz w:val="18"/>
                <w:szCs w:val="18"/>
              </w:rPr>
              <w:t>USD</w:t>
            </w:r>
          </w:p>
        </w:tc>
        <w:tc>
          <w:tcPr>
            <w:tcW w:w="851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610CC5">
            <w:pPr>
              <w:kinsoku w:val="0"/>
              <w:overflowPunct w:val="0"/>
              <w:spacing w:before="56"/>
              <w:ind w:left="223"/>
              <w:jc w:val="center"/>
              <w:rPr>
                <w:sz w:val="18"/>
                <w:szCs w:val="18"/>
              </w:rPr>
            </w:pPr>
          </w:p>
          <w:p w:rsidR="00637376" w:rsidRDefault="00637376" w:rsidP="003975DD">
            <w:pPr>
              <w:kinsoku w:val="0"/>
              <w:overflowPunct w:val="0"/>
              <w:spacing w:before="56"/>
              <w:ind w:left="14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70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6"/>
              <w:ind w:left="130"/>
              <w:jc w:val="center"/>
              <w:rPr>
                <w:sz w:val="18"/>
                <w:szCs w:val="18"/>
              </w:rPr>
            </w:pPr>
          </w:p>
          <w:p w:rsidR="00637376" w:rsidRDefault="00637376" w:rsidP="00BD3C17">
            <w:pPr>
              <w:kinsoku w:val="0"/>
              <w:overflowPunct w:val="0"/>
              <w:spacing w:before="56"/>
              <w:ind w:left="13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hasta</w:t>
            </w:r>
          </w:p>
        </w:tc>
        <w:tc>
          <w:tcPr>
            <w:tcW w:w="99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6"/>
              <w:ind w:left="265"/>
              <w:jc w:val="center"/>
              <w:rPr>
                <w:sz w:val="18"/>
                <w:szCs w:val="18"/>
              </w:rPr>
            </w:pPr>
          </w:p>
          <w:p w:rsidR="00637376" w:rsidRDefault="00637376" w:rsidP="005A102D">
            <w:pPr>
              <w:kinsoku w:val="0"/>
              <w:overflowPunct w:val="0"/>
              <w:spacing w:before="56"/>
              <w:ind w:left="14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5A102D">
              <w:rPr>
                <w:sz w:val="18"/>
                <w:szCs w:val="18"/>
              </w:rPr>
              <w:t>49</w:t>
            </w:r>
            <w:r>
              <w:rPr>
                <w:sz w:val="18"/>
                <w:szCs w:val="18"/>
              </w:rPr>
              <w:t>,</w:t>
            </w:r>
            <w:r w:rsidR="005A102D"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906E3A">
            <w:pPr>
              <w:kinsoku w:val="0"/>
              <w:overflowPunct w:val="0"/>
              <w:spacing w:before="56"/>
              <w:ind w:left="66"/>
              <w:jc w:val="center"/>
              <w:rPr>
                <w:sz w:val="20"/>
              </w:rPr>
            </w:pPr>
          </w:p>
          <w:p w:rsidR="00637376" w:rsidRDefault="00637376" w:rsidP="00906E3A">
            <w:pPr>
              <w:kinsoku w:val="0"/>
              <w:overflowPunct w:val="0"/>
              <w:spacing w:before="56"/>
              <w:ind w:left="66"/>
              <w:jc w:val="center"/>
            </w:pPr>
            <w:r w:rsidRPr="000E0C4D">
              <w:rPr>
                <w:sz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37376" w:rsidRDefault="00DE2091" w:rsidP="00DE2091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DE2091">
              <w:rPr>
                <w:spacing w:val="-1"/>
                <w:sz w:val="18"/>
                <w:szCs w:val="18"/>
              </w:rPr>
              <w:t>Gerente afectado</w:t>
            </w:r>
          </w:p>
        </w:tc>
        <w:tc>
          <w:tcPr>
            <w:tcW w:w="141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610CC5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37376" w:rsidRPr="00BD14FF" w:rsidRDefault="007B2790" w:rsidP="007B2790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  <w:lang w:val="pt-BR"/>
              </w:rPr>
            </w:pPr>
            <w:r>
              <w:rPr>
                <w:spacing w:val="-1"/>
                <w:sz w:val="18"/>
                <w:szCs w:val="18"/>
                <w:lang w:val="pt-BR"/>
              </w:rPr>
              <w:t>N/A</w:t>
            </w:r>
          </w:p>
        </w:tc>
        <w:tc>
          <w:tcPr>
            <w:tcW w:w="1985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A815CD" w:rsidRPr="00BD14FF" w:rsidRDefault="00A815CD" w:rsidP="00610CC5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  <w:lang w:val="pt-BR"/>
              </w:rPr>
            </w:pPr>
          </w:p>
          <w:p w:rsidR="00637376" w:rsidRDefault="00637376" w:rsidP="00610CC5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N/A</w:t>
            </w:r>
          </w:p>
        </w:tc>
        <w:tc>
          <w:tcPr>
            <w:tcW w:w="155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610CC5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37376" w:rsidRDefault="00637376" w:rsidP="00610CC5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N/A</w:t>
            </w:r>
          </w:p>
        </w:tc>
      </w:tr>
      <w:tr w:rsidR="005A102D" w:rsidTr="006A34B3">
        <w:trPr>
          <w:trHeight w:hRule="exact" w:val="1467"/>
        </w:trPr>
        <w:tc>
          <w:tcPr>
            <w:tcW w:w="141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3A2D49">
              <w:rPr>
                <w:spacing w:val="-1"/>
                <w:sz w:val="18"/>
                <w:szCs w:val="18"/>
              </w:rPr>
              <w:t xml:space="preserve">De </w:t>
            </w:r>
            <w:r w:rsidRPr="005F60FB">
              <w:rPr>
                <w:spacing w:val="-1"/>
                <w:sz w:val="18"/>
                <w:szCs w:val="18"/>
              </w:rPr>
              <w:t>USD</w:t>
            </w:r>
          </w:p>
        </w:tc>
        <w:tc>
          <w:tcPr>
            <w:tcW w:w="851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223"/>
              <w:jc w:val="center"/>
              <w:rPr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14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250,00</w:t>
            </w:r>
          </w:p>
        </w:tc>
        <w:tc>
          <w:tcPr>
            <w:tcW w:w="70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130"/>
              <w:jc w:val="center"/>
              <w:rPr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13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hasta</w:t>
            </w:r>
          </w:p>
        </w:tc>
        <w:tc>
          <w:tcPr>
            <w:tcW w:w="99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265"/>
              <w:jc w:val="center"/>
              <w:rPr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14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2999,99 </w:t>
            </w:r>
          </w:p>
        </w:tc>
        <w:tc>
          <w:tcPr>
            <w:tcW w:w="1135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z w:val="20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</w:pPr>
            <w:r w:rsidRPr="000E0C4D">
              <w:rPr>
                <w:sz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DE2091">
              <w:rPr>
                <w:spacing w:val="-1"/>
                <w:sz w:val="18"/>
                <w:szCs w:val="18"/>
              </w:rPr>
              <w:t>Gerente afectado</w:t>
            </w:r>
          </w:p>
        </w:tc>
        <w:tc>
          <w:tcPr>
            <w:tcW w:w="141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Pr="007B2790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  <w:lang w:val="pt-BR"/>
              </w:rPr>
            </w:pPr>
          </w:p>
          <w:p w:rsidR="00692172" w:rsidRDefault="007B2790" w:rsidP="007B2790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  <w:lang w:val="pt-BR"/>
              </w:rPr>
            </w:pPr>
            <w:r w:rsidRPr="00BD14FF">
              <w:rPr>
                <w:spacing w:val="-1"/>
                <w:sz w:val="18"/>
                <w:szCs w:val="18"/>
                <w:lang w:val="pt-BR"/>
              </w:rPr>
              <w:t xml:space="preserve">Departamento </w:t>
            </w:r>
          </w:p>
          <w:p w:rsidR="005A102D" w:rsidRPr="00BD14FF" w:rsidRDefault="007B2790" w:rsidP="007B2790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  <w:lang w:val="pt-BR"/>
              </w:rPr>
            </w:pPr>
            <w:proofErr w:type="gramStart"/>
            <w:r w:rsidRPr="00BD14FF">
              <w:rPr>
                <w:spacing w:val="-1"/>
                <w:sz w:val="18"/>
                <w:szCs w:val="18"/>
                <w:lang w:val="pt-BR"/>
              </w:rPr>
              <w:t>de</w:t>
            </w:r>
            <w:proofErr w:type="gramEnd"/>
            <w:r w:rsidRPr="00BD14FF">
              <w:rPr>
                <w:spacing w:val="-1"/>
                <w:sz w:val="18"/>
                <w:szCs w:val="18"/>
                <w:lang w:val="pt-BR"/>
              </w:rPr>
              <w:t xml:space="preserve"> Compras</w:t>
            </w:r>
          </w:p>
        </w:tc>
        <w:tc>
          <w:tcPr>
            <w:tcW w:w="1985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Pr="00BD14FF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  <w:lang w:val="pt-BR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N/A</w:t>
            </w:r>
          </w:p>
        </w:tc>
        <w:tc>
          <w:tcPr>
            <w:tcW w:w="155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N/A</w:t>
            </w:r>
          </w:p>
        </w:tc>
      </w:tr>
      <w:tr w:rsidR="005A102D" w:rsidTr="006A34B3">
        <w:trPr>
          <w:trHeight w:hRule="exact" w:val="1377"/>
        </w:trPr>
        <w:tc>
          <w:tcPr>
            <w:tcW w:w="141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5A102D" w:rsidRPr="003A2D49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De</w:t>
            </w:r>
            <w:r w:rsidRPr="003A2D49"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USD</w:t>
            </w:r>
          </w:p>
        </w:tc>
        <w:tc>
          <w:tcPr>
            <w:tcW w:w="851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223"/>
              <w:jc w:val="center"/>
              <w:rPr>
                <w:sz w:val="18"/>
                <w:szCs w:val="18"/>
              </w:rPr>
            </w:pPr>
          </w:p>
          <w:p w:rsidR="005A102D" w:rsidRPr="003A2D49" w:rsidRDefault="005A102D" w:rsidP="00F40FAA">
            <w:pPr>
              <w:kinsoku w:val="0"/>
              <w:overflowPunct w:val="0"/>
              <w:spacing w:before="56"/>
              <w:ind w:left="142"/>
              <w:jc w:val="center"/>
              <w:rPr>
                <w:sz w:val="18"/>
                <w:szCs w:val="18"/>
              </w:rPr>
            </w:pPr>
            <w:bookmarkStart w:id="1" w:name="_GoBack"/>
            <w:bookmarkEnd w:id="1"/>
            <w:r>
              <w:rPr>
                <w:sz w:val="18"/>
                <w:szCs w:val="18"/>
              </w:rPr>
              <w:t>3000,00</w:t>
            </w:r>
          </w:p>
        </w:tc>
        <w:tc>
          <w:tcPr>
            <w:tcW w:w="70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130"/>
              <w:jc w:val="center"/>
              <w:rPr>
                <w:sz w:val="18"/>
                <w:szCs w:val="18"/>
              </w:rPr>
            </w:pPr>
          </w:p>
          <w:p w:rsidR="005A102D" w:rsidRPr="003A2D49" w:rsidRDefault="005A102D" w:rsidP="006A34B3">
            <w:pPr>
              <w:kinsoku w:val="0"/>
              <w:overflowPunct w:val="0"/>
              <w:spacing w:before="56"/>
              <w:ind w:left="12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hasta</w:t>
            </w:r>
          </w:p>
        </w:tc>
        <w:tc>
          <w:tcPr>
            <w:tcW w:w="99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265"/>
              <w:jc w:val="center"/>
              <w:rPr>
                <w:sz w:val="18"/>
                <w:szCs w:val="18"/>
              </w:rPr>
            </w:pPr>
          </w:p>
          <w:p w:rsidR="005A102D" w:rsidRPr="003A2D49" w:rsidRDefault="005A102D" w:rsidP="00F40FAA">
            <w:pPr>
              <w:kinsoku w:val="0"/>
              <w:overflowPunct w:val="0"/>
              <w:spacing w:before="56"/>
              <w:ind w:left="142"/>
              <w:jc w:val="center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4.999,99</w:t>
            </w:r>
          </w:p>
        </w:tc>
        <w:tc>
          <w:tcPr>
            <w:tcW w:w="1135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Pr="000E0C4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z w:val="18"/>
              </w:rPr>
            </w:pPr>
          </w:p>
          <w:p w:rsidR="005A102D" w:rsidRPr="000E0C4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z w:val="18"/>
                <w:szCs w:val="18"/>
              </w:rPr>
            </w:pPr>
            <w:r w:rsidRPr="000E0C4D">
              <w:rPr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3A2D49">
              <w:rPr>
                <w:spacing w:val="-1"/>
                <w:sz w:val="18"/>
                <w:szCs w:val="18"/>
              </w:rPr>
              <w:t>Gerente afectado</w:t>
            </w:r>
          </w:p>
          <w:p w:rsidR="005A102D" w:rsidRPr="003A2D49" w:rsidRDefault="005A102D" w:rsidP="006A34B3">
            <w:pPr>
              <w:kinsoku w:val="0"/>
              <w:overflowPunct w:val="0"/>
              <w:spacing w:before="56"/>
              <w:ind w:left="66"/>
              <w:jc w:val="center"/>
            </w:pPr>
          </w:p>
        </w:tc>
        <w:tc>
          <w:tcPr>
            <w:tcW w:w="141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66"/>
              <w:rPr>
                <w:spacing w:val="-1"/>
                <w:sz w:val="18"/>
                <w:szCs w:val="18"/>
              </w:rPr>
            </w:pPr>
          </w:p>
          <w:p w:rsidR="00692172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  <w:lang w:val="pt-BR"/>
              </w:rPr>
            </w:pPr>
            <w:r w:rsidRPr="00DE2091">
              <w:rPr>
                <w:spacing w:val="-1"/>
                <w:sz w:val="18"/>
                <w:szCs w:val="18"/>
                <w:lang w:val="pt-BR"/>
              </w:rPr>
              <w:t xml:space="preserve">Departamento </w:t>
            </w:r>
          </w:p>
          <w:p w:rsidR="005A102D" w:rsidRPr="00DE2091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  <w:lang w:val="pt-BR"/>
              </w:rPr>
            </w:pPr>
            <w:proofErr w:type="gramStart"/>
            <w:r w:rsidRPr="00DE2091">
              <w:rPr>
                <w:spacing w:val="-1"/>
                <w:sz w:val="18"/>
                <w:szCs w:val="18"/>
                <w:lang w:val="pt-BR"/>
              </w:rPr>
              <w:t>de</w:t>
            </w:r>
            <w:proofErr w:type="gramEnd"/>
            <w:r w:rsidRPr="00DE2091">
              <w:rPr>
                <w:spacing w:val="-1"/>
                <w:sz w:val="18"/>
                <w:szCs w:val="18"/>
                <w:lang w:val="pt-BR"/>
              </w:rPr>
              <w:t xml:space="preserve"> Compras</w:t>
            </w:r>
          </w:p>
        </w:tc>
        <w:tc>
          <w:tcPr>
            <w:tcW w:w="1985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Pr="00DE2091" w:rsidRDefault="005A102D" w:rsidP="006A34B3">
            <w:pPr>
              <w:kinsoku w:val="0"/>
              <w:overflowPunct w:val="0"/>
              <w:spacing w:before="56"/>
              <w:ind w:left="66"/>
              <w:rPr>
                <w:spacing w:val="-1"/>
                <w:sz w:val="18"/>
                <w:szCs w:val="18"/>
              </w:rPr>
            </w:pPr>
          </w:p>
          <w:p w:rsidR="006A34B3" w:rsidRDefault="005A102D" w:rsidP="00F40FAA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Coordinador de Puertos </w:t>
            </w:r>
          </w:p>
          <w:p w:rsidR="005A102D" w:rsidRPr="00F40FAA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 Controller</w:t>
            </w:r>
            <w:r w:rsidR="006A34B3">
              <w:rPr>
                <w:spacing w:val="-1"/>
                <w:sz w:val="18"/>
                <w:szCs w:val="18"/>
              </w:rPr>
              <w:t xml:space="preserve"> </w:t>
            </w:r>
            <w:r w:rsidRPr="0082200A">
              <w:rPr>
                <w:spacing w:val="-1"/>
                <w:sz w:val="18"/>
                <w:szCs w:val="18"/>
              </w:rPr>
              <w:t xml:space="preserve">(sólo </w:t>
            </w:r>
            <w:r w:rsidR="000774F1">
              <w:rPr>
                <w:spacing w:val="-1"/>
                <w:sz w:val="18"/>
                <w:szCs w:val="18"/>
              </w:rPr>
              <w:t xml:space="preserve">en </w:t>
            </w:r>
            <w:r w:rsidRPr="00F40FAA">
              <w:rPr>
                <w:spacing w:val="-1"/>
                <w:sz w:val="18"/>
                <w:szCs w:val="18"/>
              </w:rPr>
              <w:t>compra/contratación</w:t>
            </w:r>
          </w:p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F40FAA">
              <w:rPr>
                <w:spacing w:val="-1"/>
                <w:sz w:val="18"/>
                <w:szCs w:val="18"/>
              </w:rPr>
              <w:t>directa</w:t>
            </w:r>
            <w:r w:rsidRPr="0082200A">
              <w:rPr>
                <w:spacing w:val="-1"/>
                <w:sz w:val="18"/>
                <w:szCs w:val="18"/>
              </w:rPr>
              <w:t>)</w:t>
            </w:r>
          </w:p>
        </w:tc>
        <w:tc>
          <w:tcPr>
            <w:tcW w:w="155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6"/>
              <w:ind w:left="66"/>
              <w:rPr>
                <w:spacing w:val="-1"/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N/A</w:t>
            </w:r>
          </w:p>
        </w:tc>
      </w:tr>
      <w:tr w:rsidR="005A102D" w:rsidTr="006A34B3">
        <w:trPr>
          <w:trHeight w:hRule="exact" w:val="1411"/>
        </w:trPr>
        <w:tc>
          <w:tcPr>
            <w:tcW w:w="141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5A102D" w:rsidRDefault="005A102D" w:rsidP="00F40FAA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Igual o mayor</w:t>
            </w:r>
          </w:p>
          <w:p w:rsidR="005A102D" w:rsidRPr="00F40FAA" w:rsidRDefault="005A102D" w:rsidP="00F40FAA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</w:t>
            </w:r>
            <w:r w:rsidRPr="003A2D49"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USD desde</w:t>
            </w:r>
          </w:p>
        </w:tc>
        <w:tc>
          <w:tcPr>
            <w:tcW w:w="2552" w:type="dxa"/>
            <w:gridSpan w:val="3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4"/>
              <w:jc w:val="center"/>
              <w:rPr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4"/>
              <w:jc w:val="center"/>
              <w:rPr>
                <w:sz w:val="18"/>
                <w:szCs w:val="18"/>
              </w:rPr>
            </w:pPr>
          </w:p>
          <w:p w:rsidR="005A102D" w:rsidRPr="00F40FAA" w:rsidRDefault="005A102D" w:rsidP="00F40FAA">
            <w:pPr>
              <w:kinsoku w:val="0"/>
              <w:overflowPunct w:val="0"/>
              <w:spacing w:before="5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5000,00</w:t>
            </w:r>
          </w:p>
        </w:tc>
        <w:tc>
          <w:tcPr>
            <w:tcW w:w="1135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Pr="000E0C4D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z w:val="18"/>
                <w:szCs w:val="18"/>
              </w:rPr>
            </w:pPr>
          </w:p>
          <w:p w:rsidR="005A102D" w:rsidRDefault="005A102D" w:rsidP="00F40FAA">
            <w:pPr>
              <w:kinsoku w:val="0"/>
              <w:overflowPunct w:val="0"/>
              <w:spacing w:before="54"/>
              <w:ind w:left="66"/>
              <w:jc w:val="center"/>
              <w:rPr>
                <w:sz w:val="18"/>
                <w:szCs w:val="18"/>
              </w:rPr>
            </w:pPr>
          </w:p>
          <w:p w:rsidR="005A102D" w:rsidRPr="00F40FAA" w:rsidRDefault="005A102D" w:rsidP="00F40FAA">
            <w:pPr>
              <w:kinsoku w:val="0"/>
              <w:overflowPunct w:val="0"/>
              <w:spacing w:before="54"/>
              <w:ind w:left="66"/>
              <w:jc w:val="center"/>
              <w:rPr>
                <w:sz w:val="18"/>
                <w:szCs w:val="18"/>
              </w:rPr>
            </w:pPr>
            <w:r w:rsidRPr="000E0C4D">
              <w:rPr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Pr="000E0C4D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6"/>
                <w:szCs w:val="18"/>
              </w:rPr>
            </w:pPr>
          </w:p>
          <w:p w:rsidR="005A102D" w:rsidRPr="007A2B16" w:rsidRDefault="005A102D" w:rsidP="007A2B16">
            <w:pPr>
              <w:kinsoku w:val="0"/>
              <w:overflowPunct w:val="0"/>
              <w:spacing w:before="56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3A2D49">
              <w:rPr>
                <w:spacing w:val="-1"/>
                <w:sz w:val="18"/>
                <w:szCs w:val="18"/>
              </w:rPr>
              <w:t>Gerente afectado</w:t>
            </w:r>
          </w:p>
        </w:tc>
        <w:tc>
          <w:tcPr>
            <w:tcW w:w="141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92172" w:rsidRDefault="00B919D8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Departamento </w:t>
            </w:r>
          </w:p>
          <w:p w:rsidR="005A102D" w:rsidRPr="003A2D49" w:rsidRDefault="00B919D8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de Compras</w:t>
            </w:r>
          </w:p>
        </w:tc>
        <w:tc>
          <w:tcPr>
            <w:tcW w:w="1985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A34B3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Coordinador de Puertos </w:t>
            </w:r>
          </w:p>
          <w:p w:rsidR="005A102D" w:rsidRPr="00F40FAA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 Controller</w:t>
            </w:r>
            <w:r w:rsidR="006A34B3">
              <w:rPr>
                <w:spacing w:val="-1"/>
                <w:sz w:val="18"/>
                <w:szCs w:val="18"/>
              </w:rPr>
              <w:t xml:space="preserve"> </w:t>
            </w:r>
            <w:r w:rsidRPr="0082200A">
              <w:rPr>
                <w:spacing w:val="-1"/>
                <w:sz w:val="18"/>
                <w:szCs w:val="18"/>
              </w:rPr>
              <w:t xml:space="preserve">(sólo </w:t>
            </w:r>
            <w:r w:rsidR="000774F1">
              <w:rPr>
                <w:spacing w:val="-1"/>
                <w:sz w:val="18"/>
                <w:szCs w:val="18"/>
              </w:rPr>
              <w:t>en</w:t>
            </w:r>
            <w:r w:rsidRPr="0082200A">
              <w:rPr>
                <w:spacing w:val="-1"/>
                <w:sz w:val="18"/>
                <w:szCs w:val="18"/>
              </w:rPr>
              <w:t xml:space="preserve"> </w:t>
            </w:r>
            <w:r w:rsidRPr="00F40FAA">
              <w:rPr>
                <w:spacing w:val="-1"/>
                <w:sz w:val="18"/>
                <w:szCs w:val="18"/>
              </w:rPr>
              <w:t>compra/contratación</w:t>
            </w:r>
          </w:p>
          <w:p w:rsidR="005A102D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F40FAA">
              <w:rPr>
                <w:spacing w:val="-1"/>
                <w:sz w:val="18"/>
                <w:szCs w:val="18"/>
              </w:rPr>
              <w:t>directa</w:t>
            </w:r>
            <w:r w:rsidRPr="0082200A">
              <w:rPr>
                <w:spacing w:val="-1"/>
                <w:sz w:val="18"/>
                <w:szCs w:val="18"/>
              </w:rPr>
              <w:t>)</w:t>
            </w:r>
          </w:p>
        </w:tc>
        <w:tc>
          <w:tcPr>
            <w:tcW w:w="155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5A102D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5A102D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DIRECCIÓN</w:t>
            </w:r>
          </w:p>
          <w:p w:rsidR="005A102D" w:rsidRPr="00F40FAA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(sólo </w:t>
            </w:r>
            <w:r w:rsidR="00904B13">
              <w:rPr>
                <w:spacing w:val="-1"/>
                <w:sz w:val="18"/>
                <w:szCs w:val="18"/>
              </w:rPr>
              <w:t>en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 w:rsidRPr="00F40FAA">
              <w:rPr>
                <w:spacing w:val="-1"/>
                <w:sz w:val="18"/>
                <w:szCs w:val="18"/>
              </w:rPr>
              <w:t>compra/contratación</w:t>
            </w:r>
          </w:p>
          <w:p w:rsidR="005A102D" w:rsidRDefault="005A102D" w:rsidP="006A34B3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F40FAA">
              <w:rPr>
                <w:spacing w:val="-1"/>
                <w:sz w:val="18"/>
                <w:szCs w:val="18"/>
              </w:rPr>
              <w:t>directa</w:t>
            </w:r>
            <w:r>
              <w:rPr>
                <w:spacing w:val="-1"/>
                <w:sz w:val="18"/>
                <w:szCs w:val="18"/>
              </w:rPr>
              <w:t>)</w:t>
            </w:r>
          </w:p>
        </w:tc>
      </w:tr>
    </w:tbl>
    <w:p w:rsidR="00952875" w:rsidRDefault="00952875" w:rsidP="00952875">
      <w:pPr>
        <w:tabs>
          <w:tab w:val="left" w:pos="933"/>
        </w:tabs>
        <w:kinsoku w:val="0"/>
        <w:overflowPunct w:val="0"/>
        <w:outlineLvl w:val="0"/>
        <w:rPr>
          <w:sz w:val="20"/>
          <w:szCs w:val="20"/>
        </w:rPr>
      </w:pPr>
    </w:p>
    <w:p w:rsidR="00952875" w:rsidRPr="00F3595D" w:rsidRDefault="00952875" w:rsidP="00952875">
      <w:pPr>
        <w:tabs>
          <w:tab w:val="left" w:pos="933"/>
        </w:tabs>
        <w:kinsoku w:val="0"/>
        <w:overflowPunct w:val="0"/>
        <w:ind w:left="932"/>
        <w:outlineLvl w:val="0"/>
        <w:rPr>
          <w:sz w:val="20"/>
          <w:szCs w:val="20"/>
        </w:rPr>
      </w:pPr>
    </w:p>
    <w:p w:rsidR="00952875" w:rsidRPr="00402C39" w:rsidRDefault="00952875" w:rsidP="00E37D68">
      <w:pPr>
        <w:numPr>
          <w:ilvl w:val="0"/>
          <w:numId w:val="1"/>
        </w:numPr>
        <w:tabs>
          <w:tab w:val="left" w:pos="284"/>
        </w:tabs>
        <w:kinsoku w:val="0"/>
        <w:overflowPunct w:val="0"/>
        <w:ind w:left="284" w:hanging="284"/>
        <w:outlineLvl w:val="0"/>
        <w:rPr>
          <w:sz w:val="20"/>
          <w:szCs w:val="20"/>
        </w:rPr>
      </w:pPr>
      <w:r w:rsidRPr="003A2D49">
        <w:rPr>
          <w:b/>
          <w:bCs/>
          <w:spacing w:val="-1"/>
          <w:sz w:val="20"/>
          <w:szCs w:val="20"/>
        </w:rPr>
        <w:t>Firma</w:t>
      </w:r>
      <w:r w:rsidRPr="003A2D49">
        <w:rPr>
          <w:b/>
          <w:bCs/>
          <w:spacing w:val="-6"/>
          <w:sz w:val="20"/>
          <w:szCs w:val="20"/>
        </w:rPr>
        <w:t xml:space="preserve"> </w:t>
      </w:r>
      <w:r w:rsidRPr="003A2D49">
        <w:rPr>
          <w:b/>
          <w:bCs/>
          <w:spacing w:val="-1"/>
          <w:sz w:val="20"/>
          <w:szCs w:val="20"/>
        </w:rPr>
        <w:t>de</w:t>
      </w:r>
      <w:r w:rsidRPr="003A2D49"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6"/>
          <w:sz w:val="20"/>
          <w:szCs w:val="20"/>
        </w:rPr>
        <w:t xml:space="preserve">Comparativas de Precio </w:t>
      </w:r>
      <w:r w:rsidRPr="003A2D49">
        <w:rPr>
          <w:b/>
          <w:bCs/>
          <w:sz w:val="20"/>
          <w:szCs w:val="20"/>
        </w:rPr>
        <w:t>:</w:t>
      </w:r>
    </w:p>
    <w:p w:rsidR="00402C39" w:rsidRPr="005F60FB" w:rsidRDefault="00402C39" w:rsidP="00D63149">
      <w:pPr>
        <w:tabs>
          <w:tab w:val="left" w:pos="933"/>
        </w:tabs>
        <w:kinsoku w:val="0"/>
        <w:overflowPunct w:val="0"/>
        <w:ind w:left="932"/>
        <w:outlineLvl w:val="0"/>
        <w:rPr>
          <w:sz w:val="20"/>
          <w:szCs w:val="20"/>
        </w:rPr>
      </w:pPr>
    </w:p>
    <w:p w:rsidR="00952875" w:rsidRDefault="00952875" w:rsidP="00952875">
      <w:pPr>
        <w:tabs>
          <w:tab w:val="left" w:pos="933"/>
        </w:tabs>
        <w:kinsoku w:val="0"/>
        <w:overflowPunct w:val="0"/>
        <w:outlineLvl w:val="0"/>
        <w:rPr>
          <w:b/>
          <w:bCs/>
          <w:sz w:val="20"/>
          <w:szCs w:val="20"/>
        </w:rPr>
      </w:pPr>
    </w:p>
    <w:tbl>
      <w:tblPr>
        <w:tblW w:w="11341" w:type="dxa"/>
        <w:tblInd w:w="-8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276"/>
        <w:gridCol w:w="992"/>
        <w:gridCol w:w="1276"/>
        <w:gridCol w:w="1276"/>
        <w:gridCol w:w="1559"/>
        <w:gridCol w:w="1843"/>
        <w:gridCol w:w="1701"/>
      </w:tblGrid>
      <w:tr w:rsidR="00637376" w:rsidRPr="003A2D49" w:rsidTr="00E32E9D">
        <w:trPr>
          <w:trHeight w:hRule="exact" w:val="545"/>
        </w:trPr>
        <w:tc>
          <w:tcPr>
            <w:tcW w:w="3686" w:type="dxa"/>
            <w:gridSpan w:val="3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952875" w:rsidRDefault="00637376" w:rsidP="00BD3C17">
            <w:pPr>
              <w:kinsoku w:val="0"/>
              <w:overflowPunct w:val="0"/>
              <w:spacing w:before="159"/>
              <w:ind w:left="284"/>
              <w:jc w:val="center"/>
              <w:rPr>
                <w:b/>
                <w:sz w:val="18"/>
                <w:szCs w:val="18"/>
              </w:rPr>
            </w:pPr>
            <w:r w:rsidRPr="00952875">
              <w:rPr>
                <w:b/>
                <w:sz w:val="18"/>
                <w:szCs w:val="18"/>
              </w:rPr>
              <w:t>Monto</w:t>
            </w: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952875" w:rsidRDefault="00637376" w:rsidP="00FB1F4C">
            <w:pPr>
              <w:kinsoku w:val="0"/>
              <w:overflowPunct w:val="0"/>
              <w:spacing w:before="159"/>
              <w:ind w:left="142"/>
              <w:jc w:val="center"/>
              <w:rPr>
                <w:b/>
              </w:rPr>
            </w:pPr>
            <w:r w:rsidRPr="00952875">
              <w:rPr>
                <w:b/>
                <w:sz w:val="18"/>
                <w:szCs w:val="18"/>
              </w:rPr>
              <w:t>Firma 1</w:t>
            </w: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952875" w:rsidRDefault="00637376" w:rsidP="00906E3A">
            <w:pPr>
              <w:kinsoku w:val="0"/>
              <w:overflowPunct w:val="0"/>
              <w:spacing w:before="160"/>
              <w:ind w:left="414"/>
              <w:rPr>
                <w:b/>
                <w:spacing w:val="-1"/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Firma 2</w:t>
            </w:r>
          </w:p>
        </w:tc>
        <w:tc>
          <w:tcPr>
            <w:tcW w:w="155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952875" w:rsidRDefault="005C548B" w:rsidP="005C548B">
            <w:pPr>
              <w:kinsoku w:val="0"/>
              <w:overflowPunct w:val="0"/>
              <w:spacing w:before="160"/>
              <w:ind w:left="142"/>
              <w:jc w:val="center"/>
              <w:rPr>
                <w:b/>
                <w:spacing w:val="-1"/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Aprobación 1</w:t>
            </w:r>
          </w:p>
        </w:tc>
        <w:tc>
          <w:tcPr>
            <w:tcW w:w="184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952875" w:rsidRDefault="00637376" w:rsidP="005C548B">
            <w:pPr>
              <w:kinsoku w:val="0"/>
              <w:overflowPunct w:val="0"/>
              <w:spacing w:before="160"/>
              <w:ind w:left="142"/>
              <w:jc w:val="center"/>
              <w:rPr>
                <w:b/>
              </w:rPr>
            </w:pPr>
            <w:r w:rsidRPr="00952875">
              <w:rPr>
                <w:b/>
                <w:spacing w:val="-1"/>
                <w:sz w:val="18"/>
                <w:szCs w:val="18"/>
              </w:rPr>
              <w:t xml:space="preserve">Aprobación </w:t>
            </w:r>
            <w:r w:rsidR="005C548B">
              <w:rPr>
                <w:b/>
                <w:spacing w:val="-1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952875" w:rsidRDefault="00637376" w:rsidP="005C548B">
            <w:pPr>
              <w:kinsoku w:val="0"/>
              <w:overflowPunct w:val="0"/>
              <w:spacing w:before="160"/>
              <w:ind w:left="284"/>
              <w:rPr>
                <w:b/>
                <w:spacing w:val="-1"/>
                <w:sz w:val="18"/>
                <w:szCs w:val="18"/>
              </w:rPr>
            </w:pPr>
            <w:r w:rsidRPr="00952875">
              <w:rPr>
                <w:b/>
                <w:spacing w:val="-1"/>
                <w:sz w:val="18"/>
                <w:szCs w:val="18"/>
              </w:rPr>
              <w:t xml:space="preserve">Aprobación </w:t>
            </w:r>
            <w:r w:rsidR="005C548B">
              <w:rPr>
                <w:b/>
                <w:spacing w:val="-1"/>
                <w:sz w:val="18"/>
                <w:szCs w:val="18"/>
              </w:rPr>
              <w:t>3</w:t>
            </w:r>
          </w:p>
        </w:tc>
      </w:tr>
      <w:tr w:rsidR="00637376" w:rsidRPr="003A2D49" w:rsidTr="00E32E9D">
        <w:trPr>
          <w:trHeight w:hRule="exact" w:val="1235"/>
        </w:trPr>
        <w:tc>
          <w:tcPr>
            <w:tcW w:w="141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4"/>
              <w:ind w:left="66"/>
              <w:rPr>
                <w:spacing w:val="-1"/>
                <w:sz w:val="18"/>
                <w:szCs w:val="18"/>
              </w:rPr>
            </w:pPr>
          </w:p>
          <w:p w:rsidR="00637376" w:rsidRPr="003A2D49" w:rsidRDefault="00637376" w:rsidP="00BD3C17">
            <w:pPr>
              <w:kinsoku w:val="0"/>
              <w:overflowPunct w:val="0"/>
              <w:spacing w:before="54"/>
              <w:ind w:left="66"/>
              <w:jc w:val="center"/>
            </w:pPr>
            <w:r>
              <w:rPr>
                <w:spacing w:val="-1"/>
                <w:sz w:val="18"/>
                <w:szCs w:val="18"/>
              </w:rPr>
              <w:t>De</w:t>
            </w:r>
            <w:r w:rsidRPr="003A2D49"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USD</w:t>
            </w: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4"/>
              <w:jc w:val="center"/>
              <w:rPr>
                <w:sz w:val="18"/>
                <w:szCs w:val="18"/>
              </w:rPr>
            </w:pPr>
          </w:p>
          <w:p w:rsidR="00637376" w:rsidRPr="003A2D49" w:rsidRDefault="00637376" w:rsidP="00BD3C17">
            <w:pPr>
              <w:kinsoku w:val="0"/>
              <w:overflowPunct w:val="0"/>
              <w:spacing w:before="54"/>
              <w:jc w:val="center"/>
            </w:pPr>
            <w:r>
              <w:rPr>
                <w:sz w:val="18"/>
                <w:szCs w:val="18"/>
              </w:rPr>
              <w:t>3.000</w:t>
            </w:r>
            <w:r w:rsidRPr="003A2D49">
              <w:rPr>
                <w:sz w:val="18"/>
                <w:szCs w:val="18"/>
              </w:rPr>
              <w:t>,00</w:t>
            </w:r>
          </w:p>
        </w:tc>
        <w:tc>
          <w:tcPr>
            <w:tcW w:w="99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37376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4.999,99</w:t>
            </w: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4"/>
              <w:ind w:left="66"/>
              <w:rPr>
                <w:spacing w:val="-1"/>
                <w:sz w:val="18"/>
                <w:szCs w:val="18"/>
              </w:rPr>
            </w:pPr>
          </w:p>
          <w:p w:rsidR="00637376" w:rsidRPr="003A2D49" w:rsidRDefault="00637376" w:rsidP="00BD3C17">
            <w:pPr>
              <w:kinsoku w:val="0"/>
              <w:overflowPunct w:val="0"/>
              <w:spacing w:before="54"/>
              <w:ind w:left="66"/>
              <w:jc w:val="center"/>
            </w:pPr>
            <w:r>
              <w:rPr>
                <w:spacing w:val="-1"/>
                <w:sz w:val="18"/>
                <w:szCs w:val="18"/>
              </w:rPr>
              <w:t>S</w:t>
            </w:r>
            <w:r w:rsidRPr="003A2D49">
              <w:rPr>
                <w:spacing w:val="-1"/>
                <w:sz w:val="18"/>
                <w:szCs w:val="18"/>
              </w:rPr>
              <w:t>olic</w:t>
            </w:r>
            <w:r>
              <w:rPr>
                <w:spacing w:val="-1"/>
                <w:sz w:val="18"/>
                <w:szCs w:val="18"/>
              </w:rPr>
              <w:t>i</w:t>
            </w:r>
            <w:r w:rsidRPr="003A2D49">
              <w:rPr>
                <w:spacing w:val="-1"/>
                <w:sz w:val="18"/>
                <w:szCs w:val="18"/>
              </w:rPr>
              <w:t>tante</w:t>
            </w: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906E3A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37376" w:rsidRDefault="00637376" w:rsidP="00906E3A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Gerente afectado</w:t>
            </w:r>
          </w:p>
        </w:tc>
        <w:tc>
          <w:tcPr>
            <w:tcW w:w="155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4"/>
              <w:ind w:left="66"/>
              <w:rPr>
                <w:spacing w:val="-1"/>
                <w:sz w:val="18"/>
                <w:szCs w:val="18"/>
              </w:rPr>
            </w:pPr>
          </w:p>
          <w:p w:rsidR="00692172" w:rsidRDefault="00637376" w:rsidP="00637376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Departamento </w:t>
            </w:r>
          </w:p>
          <w:p w:rsidR="00637376" w:rsidRDefault="00637376" w:rsidP="00637376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de Compras</w:t>
            </w:r>
          </w:p>
        </w:tc>
        <w:tc>
          <w:tcPr>
            <w:tcW w:w="184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4"/>
              <w:ind w:left="66"/>
              <w:rPr>
                <w:spacing w:val="-1"/>
                <w:sz w:val="18"/>
                <w:szCs w:val="18"/>
              </w:rPr>
            </w:pPr>
          </w:p>
          <w:p w:rsidR="00732599" w:rsidRDefault="00637376" w:rsidP="00C356AD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Coordina</w:t>
            </w:r>
            <w:r w:rsidR="00DE2091">
              <w:rPr>
                <w:spacing w:val="-1"/>
                <w:sz w:val="18"/>
                <w:szCs w:val="18"/>
              </w:rPr>
              <w:t>dor</w:t>
            </w:r>
            <w:r>
              <w:rPr>
                <w:spacing w:val="-1"/>
                <w:sz w:val="18"/>
                <w:szCs w:val="18"/>
              </w:rPr>
              <w:t xml:space="preserve"> de Puertos</w:t>
            </w:r>
          </w:p>
          <w:p w:rsidR="00637376" w:rsidRPr="003A2D49" w:rsidRDefault="00E17FFD" w:rsidP="000774F1">
            <w:pPr>
              <w:kinsoku w:val="0"/>
              <w:overflowPunct w:val="0"/>
              <w:spacing w:before="54"/>
              <w:ind w:left="66"/>
              <w:jc w:val="center"/>
            </w:pPr>
            <w:r>
              <w:rPr>
                <w:spacing w:val="-1"/>
                <w:sz w:val="18"/>
                <w:szCs w:val="18"/>
              </w:rPr>
              <w:t>(</w:t>
            </w:r>
            <w:r w:rsidR="00C356AD">
              <w:rPr>
                <w:spacing w:val="-1"/>
                <w:sz w:val="18"/>
                <w:szCs w:val="18"/>
              </w:rPr>
              <w:t>sólo</w:t>
            </w:r>
            <w:r w:rsidR="000774F1">
              <w:rPr>
                <w:spacing w:val="-1"/>
                <w:sz w:val="18"/>
                <w:szCs w:val="18"/>
              </w:rPr>
              <w:t xml:space="preserve"> en</w:t>
            </w:r>
            <w:r w:rsidR="00C356AD">
              <w:rPr>
                <w:spacing w:val="-1"/>
                <w:sz w:val="18"/>
                <w:szCs w:val="18"/>
              </w:rPr>
              <w:t xml:space="preserve"> compras de puertos</w:t>
            </w:r>
            <w:r>
              <w:rPr>
                <w:spacing w:val="-1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4"/>
              <w:ind w:left="66"/>
              <w:rPr>
                <w:spacing w:val="-1"/>
                <w:sz w:val="18"/>
                <w:szCs w:val="18"/>
              </w:rPr>
            </w:pPr>
          </w:p>
          <w:p w:rsidR="009C5A46" w:rsidRDefault="009C5A46" w:rsidP="00BD3C17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37376" w:rsidRPr="003A2D49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N/A</w:t>
            </w:r>
          </w:p>
        </w:tc>
      </w:tr>
      <w:tr w:rsidR="00637376" w:rsidRPr="003A2D49" w:rsidTr="00E32E9D">
        <w:trPr>
          <w:trHeight w:hRule="exact" w:val="1285"/>
        </w:trPr>
        <w:tc>
          <w:tcPr>
            <w:tcW w:w="141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Pr="00251C1C" w:rsidRDefault="00637376" w:rsidP="00BD3C17">
            <w:pPr>
              <w:kinsoku w:val="0"/>
              <w:overflowPunct w:val="0"/>
              <w:spacing w:before="54"/>
              <w:ind w:left="66"/>
              <w:rPr>
                <w:spacing w:val="-1"/>
                <w:szCs w:val="18"/>
              </w:rPr>
            </w:pPr>
          </w:p>
          <w:p w:rsidR="00637376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Igual o mayor</w:t>
            </w:r>
            <w:r w:rsidRPr="003A2D49">
              <w:rPr>
                <w:sz w:val="18"/>
                <w:szCs w:val="18"/>
              </w:rPr>
              <w:t xml:space="preserve"> de</w:t>
            </w:r>
            <w:r w:rsidRPr="003A2D49"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USD</w:t>
            </w:r>
          </w:p>
          <w:p w:rsidR="00637376" w:rsidRPr="00251C1C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37376" w:rsidRPr="00251C1C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4"/>
              <w:jc w:val="center"/>
              <w:rPr>
                <w:sz w:val="18"/>
                <w:szCs w:val="18"/>
              </w:rPr>
            </w:pPr>
          </w:p>
          <w:p w:rsidR="00637376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z w:val="18"/>
                <w:szCs w:val="18"/>
              </w:rPr>
            </w:pPr>
          </w:p>
          <w:p w:rsidR="00637376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</w:t>
            </w:r>
            <w:r w:rsidRPr="003A2D49">
              <w:rPr>
                <w:sz w:val="18"/>
                <w:szCs w:val="18"/>
              </w:rPr>
              <w:t>,00</w:t>
            </w:r>
          </w:p>
          <w:p w:rsidR="00637376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z w:val="18"/>
                <w:szCs w:val="18"/>
              </w:rPr>
            </w:pPr>
          </w:p>
          <w:p w:rsidR="00637376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4"/>
              <w:ind w:left="66"/>
              <w:rPr>
                <w:spacing w:val="-1"/>
                <w:sz w:val="18"/>
                <w:szCs w:val="18"/>
              </w:rPr>
            </w:pPr>
          </w:p>
          <w:p w:rsidR="00637376" w:rsidRPr="003A2D49" w:rsidRDefault="00637376" w:rsidP="00BD3C17">
            <w:pPr>
              <w:kinsoku w:val="0"/>
              <w:overflowPunct w:val="0"/>
              <w:spacing w:before="54"/>
              <w:ind w:left="66"/>
              <w:jc w:val="center"/>
            </w:pPr>
            <w:r>
              <w:rPr>
                <w:spacing w:val="-1"/>
                <w:sz w:val="18"/>
                <w:szCs w:val="18"/>
              </w:rPr>
              <w:t>S</w:t>
            </w:r>
            <w:r w:rsidRPr="003A2D49">
              <w:rPr>
                <w:spacing w:val="-1"/>
                <w:sz w:val="18"/>
                <w:szCs w:val="18"/>
              </w:rPr>
              <w:t>olic</w:t>
            </w:r>
            <w:r>
              <w:rPr>
                <w:spacing w:val="-1"/>
                <w:sz w:val="18"/>
                <w:szCs w:val="18"/>
              </w:rPr>
              <w:t>i</w:t>
            </w:r>
            <w:r w:rsidRPr="003A2D49">
              <w:rPr>
                <w:spacing w:val="-1"/>
                <w:sz w:val="18"/>
                <w:szCs w:val="18"/>
              </w:rPr>
              <w:t>tante</w:t>
            </w:r>
          </w:p>
        </w:tc>
        <w:tc>
          <w:tcPr>
            <w:tcW w:w="127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906E3A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37376" w:rsidRDefault="00637376" w:rsidP="00906E3A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Gerente afectado</w:t>
            </w:r>
          </w:p>
        </w:tc>
        <w:tc>
          <w:tcPr>
            <w:tcW w:w="155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637376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92172" w:rsidRDefault="00637376" w:rsidP="00637376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Departamento </w:t>
            </w:r>
          </w:p>
          <w:p w:rsidR="00637376" w:rsidRDefault="00637376" w:rsidP="00637376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de Compras</w:t>
            </w:r>
          </w:p>
        </w:tc>
        <w:tc>
          <w:tcPr>
            <w:tcW w:w="184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637376" w:rsidRDefault="00637376" w:rsidP="00BD3C17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5C548B" w:rsidRDefault="00637376" w:rsidP="00F40FAA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Coordinador de Puertos</w:t>
            </w:r>
          </w:p>
          <w:p w:rsidR="00637376" w:rsidRPr="00906E3A" w:rsidRDefault="005C548B" w:rsidP="00F40FAA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5C548B">
              <w:rPr>
                <w:spacing w:val="-1"/>
                <w:sz w:val="18"/>
                <w:szCs w:val="18"/>
              </w:rPr>
              <w:t>(sólo</w:t>
            </w:r>
            <w:r w:rsidR="000774F1">
              <w:rPr>
                <w:spacing w:val="-1"/>
                <w:sz w:val="18"/>
                <w:szCs w:val="18"/>
              </w:rPr>
              <w:t xml:space="preserve"> en</w:t>
            </w:r>
            <w:r w:rsidRPr="005C548B">
              <w:rPr>
                <w:spacing w:val="-1"/>
                <w:sz w:val="18"/>
                <w:szCs w:val="18"/>
              </w:rPr>
              <w:t xml:space="preserve"> compras de puertos)</w:t>
            </w:r>
          </w:p>
        </w:tc>
        <w:tc>
          <w:tcPr>
            <w:tcW w:w="1701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:rsidR="009C5A46" w:rsidRDefault="009C5A46" w:rsidP="00DE2424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9C5A46" w:rsidRDefault="009C5A46" w:rsidP="00DE2424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</w:p>
          <w:p w:rsidR="00637376" w:rsidRPr="003A2D49" w:rsidRDefault="00637376" w:rsidP="00DE2424">
            <w:pPr>
              <w:kinsoku w:val="0"/>
              <w:overflowPunct w:val="0"/>
              <w:spacing w:before="54"/>
              <w:ind w:left="66"/>
              <w:jc w:val="center"/>
              <w:rPr>
                <w:spacing w:val="-1"/>
                <w:sz w:val="18"/>
                <w:szCs w:val="18"/>
              </w:rPr>
            </w:pPr>
            <w:r w:rsidRPr="00D63149"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IRECCIÓN</w:t>
            </w:r>
          </w:p>
        </w:tc>
      </w:tr>
    </w:tbl>
    <w:p w:rsidR="005A6042" w:rsidRDefault="005A6042" w:rsidP="00952875"/>
    <w:p w:rsidR="008C29FB" w:rsidRPr="007275ED" w:rsidRDefault="008C29FB" w:rsidP="00952875">
      <w:pPr>
        <w:rPr>
          <w:sz w:val="20"/>
        </w:rPr>
      </w:pPr>
    </w:p>
    <w:p w:rsidR="008C29FB" w:rsidRDefault="008C29FB" w:rsidP="00952875"/>
    <w:sectPr w:rsidR="008C29FB" w:rsidSect="00F40FAA">
      <w:pgSz w:w="11907" w:h="16839" w:code="9"/>
      <w:pgMar w:top="993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10"/>
    <w:multiLevelType w:val="multilevel"/>
    <w:tmpl w:val="00000893"/>
    <w:lvl w:ilvl="0">
      <w:start w:val="1"/>
      <w:numFmt w:val="lowerLetter"/>
      <w:lvlText w:val="%1)"/>
      <w:lvlJc w:val="left"/>
      <w:pPr>
        <w:ind w:left="932" w:hanging="360"/>
      </w:pPr>
      <w:rPr>
        <w:rFonts w:ascii="Times New Roman" w:hAnsi="Times New Roman" w:cs="Times New Roman"/>
        <w:b/>
        <w:bCs/>
        <w:spacing w:val="1"/>
        <w:w w:val="99"/>
        <w:sz w:val="20"/>
        <w:szCs w:val="20"/>
      </w:rPr>
    </w:lvl>
    <w:lvl w:ilvl="1">
      <w:numFmt w:val="bullet"/>
      <w:lvlText w:val="•"/>
      <w:lvlJc w:val="left"/>
      <w:pPr>
        <w:ind w:left="1918" w:hanging="360"/>
      </w:pPr>
    </w:lvl>
    <w:lvl w:ilvl="2">
      <w:numFmt w:val="bullet"/>
      <w:lvlText w:val="•"/>
      <w:lvlJc w:val="left"/>
      <w:pPr>
        <w:ind w:left="2903" w:hanging="360"/>
      </w:pPr>
    </w:lvl>
    <w:lvl w:ilvl="3">
      <w:numFmt w:val="bullet"/>
      <w:lvlText w:val="•"/>
      <w:lvlJc w:val="left"/>
      <w:pPr>
        <w:ind w:left="3888" w:hanging="360"/>
      </w:pPr>
    </w:lvl>
    <w:lvl w:ilvl="4">
      <w:numFmt w:val="bullet"/>
      <w:lvlText w:val="•"/>
      <w:lvlJc w:val="left"/>
      <w:pPr>
        <w:ind w:left="4874" w:hanging="360"/>
      </w:pPr>
    </w:lvl>
    <w:lvl w:ilvl="5">
      <w:numFmt w:val="bullet"/>
      <w:lvlText w:val="•"/>
      <w:lvlJc w:val="left"/>
      <w:pPr>
        <w:ind w:left="5859" w:hanging="360"/>
      </w:pPr>
    </w:lvl>
    <w:lvl w:ilvl="6">
      <w:numFmt w:val="bullet"/>
      <w:lvlText w:val="•"/>
      <w:lvlJc w:val="left"/>
      <w:pPr>
        <w:ind w:left="6844" w:hanging="360"/>
      </w:pPr>
    </w:lvl>
    <w:lvl w:ilvl="7">
      <w:numFmt w:val="bullet"/>
      <w:lvlText w:val="•"/>
      <w:lvlJc w:val="left"/>
      <w:pPr>
        <w:ind w:left="7830" w:hanging="360"/>
      </w:pPr>
    </w:lvl>
    <w:lvl w:ilvl="8">
      <w:numFmt w:val="bullet"/>
      <w:lvlText w:val="•"/>
      <w:lvlJc w:val="left"/>
      <w:pPr>
        <w:ind w:left="881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75"/>
    <w:rsid w:val="00045D44"/>
    <w:rsid w:val="00062A73"/>
    <w:rsid w:val="000774F1"/>
    <w:rsid w:val="000E0C4D"/>
    <w:rsid w:val="00156320"/>
    <w:rsid w:val="001B20D8"/>
    <w:rsid w:val="00226ADF"/>
    <w:rsid w:val="00251C1C"/>
    <w:rsid w:val="00286E35"/>
    <w:rsid w:val="003975DD"/>
    <w:rsid w:val="003D686B"/>
    <w:rsid w:val="00402C39"/>
    <w:rsid w:val="00474060"/>
    <w:rsid w:val="004E55E5"/>
    <w:rsid w:val="005A102D"/>
    <w:rsid w:val="005A6042"/>
    <w:rsid w:val="005C548B"/>
    <w:rsid w:val="00610CC5"/>
    <w:rsid w:val="00637376"/>
    <w:rsid w:val="006464A3"/>
    <w:rsid w:val="00692172"/>
    <w:rsid w:val="00693028"/>
    <w:rsid w:val="006A34B3"/>
    <w:rsid w:val="007275ED"/>
    <w:rsid w:val="00730994"/>
    <w:rsid w:val="00732599"/>
    <w:rsid w:val="00791D05"/>
    <w:rsid w:val="007A2B16"/>
    <w:rsid w:val="007B2790"/>
    <w:rsid w:val="007E657B"/>
    <w:rsid w:val="0082200A"/>
    <w:rsid w:val="008C29FB"/>
    <w:rsid w:val="008E67AD"/>
    <w:rsid w:val="00904B13"/>
    <w:rsid w:val="00906E3A"/>
    <w:rsid w:val="00952875"/>
    <w:rsid w:val="009C5A46"/>
    <w:rsid w:val="00A815CD"/>
    <w:rsid w:val="00B919D8"/>
    <w:rsid w:val="00BD14FF"/>
    <w:rsid w:val="00BD3C17"/>
    <w:rsid w:val="00C356AD"/>
    <w:rsid w:val="00CA70AE"/>
    <w:rsid w:val="00D270D2"/>
    <w:rsid w:val="00D63149"/>
    <w:rsid w:val="00DE2091"/>
    <w:rsid w:val="00DE2424"/>
    <w:rsid w:val="00E17FFD"/>
    <w:rsid w:val="00E32E9D"/>
    <w:rsid w:val="00E37D68"/>
    <w:rsid w:val="00E40005"/>
    <w:rsid w:val="00E63DCF"/>
    <w:rsid w:val="00EF4B6D"/>
    <w:rsid w:val="00F40FAA"/>
    <w:rsid w:val="00F52AE1"/>
    <w:rsid w:val="00FA19AE"/>
    <w:rsid w:val="00FB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28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28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1100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 Etchegoyen, Rodrigo</dc:creator>
  <cp:lastModifiedBy>Fernandez Etchegoyen, Rodrigo</cp:lastModifiedBy>
  <cp:revision>2</cp:revision>
  <cp:lastPrinted>2016-05-20T19:21:00Z</cp:lastPrinted>
  <dcterms:created xsi:type="dcterms:W3CDTF">2016-05-20T20:25:00Z</dcterms:created>
  <dcterms:modified xsi:type="dcterms:W3CDTF">2016-05-20T20:25:00Z</dcterms:modified>
</cp:coreProperties>
</file>