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Pr="00C34E6D" w:rsidRDefault="0090018B" w:rsidP="00AA416B">
      <w:pPr>
        <w:jc w:val="center"/>
        <w:rPr>
          <w:color w:val="000000"/>
          <w:lang w:val="en-US"/>
        </w:rPr>
      </w:pPr>
      <w:r>
        <w:rPr>
          <w:color w:val="000000"/>
        </w:rPr>
        <w:t>Лабораторная работа №7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EC71DB">
        <w:rPr>
          <w:color w:val="000000"/>
        </w:rPr>
        <w:t>Помехоустойчивое кодирование. Коды БЧХ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C16D73" w:rsidRPr="00C34E6D" w:rsidRDefault="00B16E0D" w:rsidP="00031507">
      <w:pPr>
        <w:spacing w:line="259" w:lineRule="auto"/>
        <w:jc w:val="left"/>
        <w:rPr>
          <w:rFonts w:ascii="Consolas" w:hAnsi="Consolas" w:cs="Consolas"/>
        </w:rPr>
      </w:pPr>
      <w:r w:rsidRPr="00C34E6D">
        <w:rPr>
          <w:rFonts w:ascii="Consolas" w:hAnsi="Consolas" w:cs="Consolas"/>
        </w:rPr>
        <w:lastRenderedPageBreak/>
        <w:t>Цель работы:</w:t>
      </w:r>
      <w:r w:rsidR="00C34E6D" w:rsidRPr="00C34E6D">
        <w:rPr>
          <w:rFonts w:ascii="Consolas" w:hAnsi="Consolas" w:cs="Consolas"/>
        </w:rPr>
        <w:t xml:space="preserve"> </w:t>
      </w:r>
      <w:r w:rsidR="00C34E6D" w:rsidRPr="00C34E6D">
        <w:rPr>
          <w:rFonts w:ascii="Consolas" w:hAnsi="Consolas" w:cs="Consolas"/>
        </w:rPr>
        <w:t>научиться строить порождающий многочлен кода БЧХ с заданной корректирующей способностью.</w:t>
      </w:r>
    </w:p>
    <w:p w:rsidR="00C34E6D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t>1. Рассмотреть поле GF(2</w:t>
      </w:r>
      <w:r w:rsidRPr="00C34E6D">
        <w:rPr>
          <w:rFonts w:ascii="Consolas" w:hAnsi="Consolas" w:cs="Consolas"/>
          <w:sz w:val="28"/>
          <w:szCs w:val="28"/>
          <w:vertAlign w:val="superscript"/>
        </w:rPr>
        <w:t>4</w:t>
      </w:r>
      <w:r w:rsidRPr="00C34E6D">
        <w:rPr>
          <w:rFonts w:ascii="Consolas" w:hAnsi="Consolas" w:cs="Consolas"/>
          <w:sz w:val="28"/>
          <w:szCs w:val="28"/>
        </w:rPr>
        <w:t xml:space="preserve">); положить m=4. </w:t>
      </w:r>
    </w:p>
    <w:p w:rsidR="00C34E6D" w:rsidRDefault="00C34E6D" w:rsidP="00C34E6D">
      <w:pPr>
        <w:pStyle w:val="Default"/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GF(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2</w:t>
      </w:r>
      <w:r>
        <w:rPr>
          <w:rFonts w:ascii="Consolas" w:hAnsi="Consolas" w:cs="Consolas"/>
          <w:sz w:val="28"/>
          <w:szCs w:val="28"/>
          <w:vertAlign w:val="superscript"/>
          <w:lang w:val="en-US"/>
        </w:rPr>
        <w:t>4</w:t>
      </w:r>
      <w:r>
        <w:rPr>
          <w:rFonts w:ascii="Consolas" w:hAnsi="Consolas" w:cs="Consolas"/>
          <w:sz w:val="28"/>
          <w:szCs w:val="28"/>
        </w:rPr>
        <w:t>)</w:t>
      </w:r>
    </w:p>
    <w:p w:rsidR="00C34E6D" w:rsidRPr="00C34E6D" w:rsidRDefault="00C34E6D" w:rsidP="00C34E6D">
      <w:pPr>
        <w:rPr>
          <w:lang w:val="en-US"/>
        </w:rPr>
      </w:pPr>
      <w:r w:rsidRPr="00C34E6D">
        <w:rPr>
          <w:lang w:val="en-US"/>
        </w:rPr>
        <w:t>e</w:t>
      </w:r>
      <w:r w:rsidRPr="00C34E6D">
        <w:rPr>
          <w:vertAlign w:val="superscript"/>
          <w:lang w:val="en-US"/>
        </w:rPr>
        <w:t>0</w:t>
      </w:r>
      <w:r w:rsidRPr="00C34E6D">
        <w:rPr>
          <w:lang w:val="en-US"/>
        </w:rPr>
        <w:t xml:space="preserve"> = 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1</w:t>
      </w:r>
      <w:r w:rsidRPr="00C0670D">
        <w:rPr>
          <w:lang w:val="en-US"/>
        </w:rPr>
        <w:t xml:space="preserve"> = e</w:t>
      </w:r>
      <w:r w:rsidRPr="00C34E6D">
        <w:rPr>
          <w:vertAlign w:val="superscript"/>
          <w:lang w:val="en-US"/>
        </w:rPr>
        <w:t>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2</w:t>
      </w:r>
      <w:r w:rsidRPr="00C0670D">
        <w:rPr>
          <w:lang w:val="en-US"/>
        </w:rPr>
        <w:t xml:space="preserve"> = e</w:t>
      </w:r>
      <w:r w:rsidRPr="00C34E6D">
        <w:rPr>
          <w:vertAlign w:val="superscript"/>
          <w:lang w:val="en-US"/>
        </w:rPr>
        <w:t>2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3</w:t>
      </w:r>
      <w:r w:rsidRPr="00C0670D">
        <w:rPr>
          <w:lang w:val="en-US"/>
        </w:rPr>
        <w:t xml:space="preserve"> = e</w:t>
      </w:r>
      <w:r w:rsidRPr="00C34E6D">
        <w:rPr>
          <w:vertAlign w:val="superscript"/>
          <w:lang w:val="en-US"/>
        </w:rPr>
        <w:t>3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4</w:t>
      </w:r>
      <w:r w:rsidRPr="00C0670D">
        <w:rPr>
          <w:lang w:val="en-US"/>
        </w:rPr>
        <w:t xml:space="preserve"> = e</w:t>
      </w:r>
      <w:r w:rsidRPr="00C34E6D">
        <w:rPr>
          <w:vertAlign w:val="superscript"/>
          <w:lang w:val="en-US"/>
        </w:rPr>
        <w:t>3</w:t>
      </w:r>
      <w:r w:rsidRPr="00C0670D">
        <w:rPr>
          <w:lang w:val="en-US"/>
        </w:rPr>
        <w:t xml:space="preserve"> + 1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5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3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1</w:t>
      </w:r>
      <w:r w:rsidRPr="00C0670D">
        <w:rPr>
          <w:lang w:val="en-US"/>
        </w:rPr>
        <w:t xml:space="preserve"> + 1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6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3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2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1</w:t>
      </w:r>
      <w:r w:rsidRPr="00C0670D">
        <w:rPr>
          <w:lang w:val="en-US"/>
        </w:rPr>
        <w:t xml:space="preserve"> + 1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7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2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1</w:t>
      </w:r>
      <w:r w:rsidRPr="00C0670D">
        <w:rPr>
          <w:lang w:val="en-US"/>
        </w:rPr>
        <w:t xml:space="preserve"> + 1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8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3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2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9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2</w:t>
      </w:r>
      <w:r w:rsidRPr="00C0670D">
        <w:rPr>
          <w:lang w:val="en-US"/>
        </w:rPr>
        <w:t xml:space="preserve"> + 1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10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3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11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3</w:t>
      </w:r>
      <w:r w:rsidRPr="00C0670D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2</w:t>
      </w:r>
      <w:r w:rsidRPr="00C0670D">
        <w:rPr>
          <w:lang w:val="en-US"/>
        </w:rPr>
        <w:t xml:space="preserve"> + 1</w:t>
      </w:r>
    </w:p>
    <w:p w:rsidR="00C34E6D" w:rsidRPr="00C0670D" w:rsidRDefault="00C34E6D" w:rsidP="00C34E6D">
      <w:pPr>
        <w:rPr>
          <w:lang w:val="en-US"/>
        </w:rPr>
      </w:pPr>
      <w:r w:rsidRPr="00C0670D">
        <w:rPr>
          <w:lang w:val="en-US"/>
        </w:rPr>
        <w:t>e</w:t>
      </w:r>
      <w:r w:rsidRPr="00C34E6D">
        <w:rPr>
          <w:vertAlign w:val="superscript"/>
          <w:lang w:val="en-US"/>
        </w:rPr>
        <w:t>12</w:t>
      </w:r>
      <w:r w:rsidRPr="00C0670D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1</w:t>
      </w:r>
      <w:r w:rsidRPr="00C0670D">
        <w:rPr>
          <w:lang w:val="en-US"/>
        </w:rPr>
        <w:t xml:space="preserve"> + 1</w:t>
      </w:r>
    </w:p>
    <w:p w:rsidR="00C34E6D" w:rsidRPr="008E48BE" w:rsidRDefault="00C34E6D" w:rsidP="00C34E6D">
      <w:pPr>
        <w:rPr>
          <w:lang w:val="en-US"/>
        </w:rPr>
      </w:pPr>
      <w:r w:rsidRPr="008E48BE">
        <w:rPr>
          <w:lang w:val="en-US"/>
        </w:rPr>
        <w:t>e</w:t>
      </w:r>
      <w:r w:rsidRPr="00C34E6D">
        <w:rPr>
          <w:vertAlign w:val="superscript"/>
          <w:lang w:val="en-US"/>
        </w:rPr>
        <w:t>13</w:t>
      </w:r>
      <w:r w:rsidRPr="008E48BE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2</w:t>
      </w:r>
      <w:r w:rsidRPr="008E48BE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1</w:t>
      </w:r>
    </w:p>
    <w:p w:rsidR="00C34E6D" w:rsidRPr="008E48BE" w:rsidRDefault="00C34E6D" w:rsidP="00C34E6D">
      <w:pPr>
        <w:rPr>
          <w:lang w:val="en-US"/>
        </w:rPr>
      </w:pPr>
      <w:r w:rsidRPr="008E48BE">
        <w:rPr>
          <w:lang w:val="en-US"/>
        </w:rPr>
        <w:t>e</w:t>
      </w:r>
      <w:r w:rsidRPr="00C34E6D">
        <w:rPr>
          <w:vertAlign w:val="superscript"/>
          <w:lang w:val="en-US"/>
        </w:rPr>
        <w:t>14</w:t>
      </w:r>
      <w:r w:rsidRPr="008E48BE">
        <w:rPr>
          <w:lang w:val="en-US"/>
        </w:rPr>
        <w:t xml:space="preserve"> = e</w:t>
      </w:r>
      <w:r w:rsidRPr="008447F7">
        <w:rPr>
          <w:vertAlign w:val="superscript"/>
          <w:lang w:val="en-US"/>
        </w:rPr>
        <w:t>3</w:t>
      </w:r>
      <w:r w:rsidRPr="008E48BE">
        <w:rPr>
          <w:lang w:val="en-US"/>
        </w:rPr>
        <w:t xml:space="preserve"> + e</w:t>
      </w:r>
      <w:r w:rsidRPr="008447F7">
        <w:rPr>
          <w:vertAlign w:val="superscript"/>
          <w:lang w:val="en-US"/>
        </w:rPr>
        <w:t>2</w:t>
      </w:r>
    </w:p>
    <w:p w:rsidR="00C34E6D" w:rsidRPr="00C34E6D" w:rsidRDefault="00C34E6D" w:rsidP="00C34E6D">
      <w:pPr>
        <w:rPr>
          <w:lang w:val="en-US"/>
        </w:rPr>
      </w:pPr>
      <w:r w:rsidRPr="008E48BE">
        <w:rPr>
          <w:lang w:val="en-US"/>
        </w:rPr>
        <w:t>e</w:t>
      </w:r>
      <w:r w:rsidRPr="00C34E6D">
        <w:rPr>
          <w:vertAlign w:val="superscript"/>
          <w:lang w:val="en-US"/>
        </w:rPr>
        <w:t>15</w:t>
      </w:r>
      <w:r w:rsidRPr="008E48BE">
        <w:rPr>
          <w:lang w:val="en-US"/>
        </w:rPr>
        <w:t xml:space="preserve"> = 1</w:t>
      </w:r>
    </w:p>
    <w:p w:rsidR="00C34E6D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t>2. Разложить на неприводимые множители многочлен x</w:t>
      </w:r>
      <w:r w:rsidRPr="00C34E6D">
        <w:rPr>
          <w:rFonts w:ascii="Consolas" w:hAnsi="Consolas" w:cs="Consolas"/>
          <w:sz w:val="28"/>
          <w:szCs w:val="28"/>
          <w:vertAlign w:val="subscript"/>
        </w:rPr>
        <w:t>15</w:t>
      </w:r>
      <w:r>
        <w:rPr>
          <w:rFonts w:ascii="Consolas" w:hAnsi="Consolas" w:cs="Consolas"/>
          <w:sz w:val="28"/>
          <w:szCs w:val="28"/>
        </w:rPr>
        <w:t>+1.</w:t>
      </w:r>
    </w:p>
    <w:p w:rsidR="00C34E6D" w:rsidRPr="00C34E6D" w:rsidRDefault="00C34E6D" w:rsidP="00C34E6D">
      <w:pPr>
        <w:pStyle w:val="Default"/>
        <w:rPr>
          <w:rFonts w:ascii="Consolas" w:hAnsi="Consolas" w:cs="Consolas"/>
          <w:b/>
          <w:sz w:val="28"/>
          <w:szCs w:val="28"/>
          <w:lang w:val="en-US"/>
        </w:rPr>
      </w:pPr>
      <w:proofErr w:type="gramStart"/>
      <w:r w:rsidRPr="00F56042">
        <w:rPr>
          <w:sz w:val="28"/>
          <w:szCs w:val="28"/>
        </w:rPr>
        <w:t>x</w:t>
      </w:r>
      <w:proofErr w:type="gramEnd"/>
      <w:r w:rsidRPr="00C34E6D">
        <w:rPr>
          <w:sz w:val="28"/>
          <w:szCs w:val="28"/>
          <w:vertAlign w:val="subscript"/>
        </w:rPr>
        <w:t>15</w:t>
      </w:r>
      <w:r w:rsidRPr="00F56042">
        <w:rPr>
          <w:sz w:val="28"/>
          <w:szCs w:val="28"/>
        </w:rPr>
        <w:t>+1=(x+1)(x</w:t>
      </w:r>
      <w:r w:rsidRPr="00C34E6D">
        <w:rPr>
          <w:sz w:val="28"/>
          <w:szCs w:val="28"/>
          <w:vertAlign w:val="subscript"/>
        </w:rPr>
        <w:t>2</w:t>
      </w:r>
      <w:r w:rsidRPr="00F56042">
        <w:rPr>
          <w:sz w:val="28"/>
          <w:szCs w:val="28"/>
        </w:rPr>
        <w:t>+x+1)( x</w:t>
      </w:r>
      <w:r w:rsidRPr="00C34E6D">
        <w:rPr>
          <w:sz w:val="28"/>
          <w:szCs w:val="28"/>
          <w:vertAlign w:val="subscript"/>
        </w:rPr>
        <w:t>4</w:t>
      </w:r>
      <w:r w:rsidRPr="00F56042">
        <w:rPr>
          <w:sz w:val="28"/>
          <w:szCs w:val="28"/>
        </w:rPr>
        <w:t>+x+1)(x</w:t>
      </w:r>
      <w:r w:rsidRPr="00C34E6D">
        <w:rPr>
          <w:sz w:val="28"/>
          <w:szCs w:val="28"/>
          <w:vertAlign w:val="subscript"/>
        </w:rPr>
        <w:t>4</w:t>
      </w:r>
      <w:r w:rsidRPr="00F56042">
        <w:rPr>
          <w:sz w:val="28"/>
          <w:szCs w:val="28"/>
        </w:rPr>
        <w:t>+x</w:t>
      </w:r>
      <w:r w:rsidRPr="00C34E6D">
        <w:rPr>
          <w:sz w:val="28"/>
          <w:szCs w:val="28"/>
          <w:vertAlign w:val="subscript"/>
        </w:rPr>
        <w:t>3</w:t>
      </w:r>
      <w:r w:rsidRPr="00F56042">
        <w:rPr>
          <w:sz w:val="28"/>
          <w:szCs w:val="28"/>
        </w:rPr>
        <w:t>+1</w:t>
      </w:r>
      <w:r>
        <w:rPr>
          <w:b/>
          <w:sz w:val="28"/>
          <w:szCs w:val="28"/>
          <w:lang w:val="en-US"/>
        </w:rPr>
        <w:t>)</w:t>
      </w:r>
    </w:p>
    <w:p w:rsidR="00C34E6D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t>3. Выбрать в качестве примитивного многочлена многочлен x</w:t>
      </w:r>
      <w:r w:rsidRPr="00C34E6D">
        <w:rPr>
          <w:rFonts w:ascii="Consolas" w:hAnsi="Consolas" w:cs="Consolas"/>
          <w:sz w:val="28"/>
          <w:szCs w:val="28"/>
          <w:vertAlign w:val="subscript"/>
        </w:rPr>
        <w:t>4</w:t>
      </w:r>
      <w:r w:rsidRPr="00C34E6D">
        <w:rPr>
          <w:rFonts w:ascii="Consolas" w:hAnsi="Consolas" w:cs="Consolas"/>
          <w:sz w:val="28"/>
          <w:szCs w:val="28"/>
        </w:rPr>
        <w:t>+x+1. Убедиться в том, что его корень α–примитивный элемент поля GF(2</w:t>
      </w:r>
      <w:r w:rsidRPr="00C34E6D">
        <w:rPr>
          <w:rFonts w:ascii="Consolas" w:hAnsi="Consolas" w:cs="Consolas"/>
          <w:sz w:val="28"/>
          <w:szCs w:val="28"/>
          <w:vertAlign w:val="superscript"/>
        </w:rPr>
        <w:t>4</w:t>
      </w:r>
      <w:r w:rsidRPr="00C34E6D">
        <w:rPr>
          <w:rFonts w:ascii="Consolas" w:hAnsi="Consolas" w:cs="Consolas"/>
          <w:sz w:val="28"/>
          <w:szCs w:val="28"/>
        </w:rPr>
        <w:t>).</w:t>
      </w:r>
    </w:p>
    <w:p w:rsidR="00C34E6D" w:rsidRPr="00C34E6D" w:rsidRDefault="00C34E6D" w:rsidP="00C34E6D">
      <w:pPr>
        <w:jc w:val="left"/>
      </w:pPr>
      <w:r>
        <w:rPr>
          <w:lang w:val="en-US"/>
        </w:rPr>
        <w:t>P</w:t>
      </w:r>
      <w:r w:rsidRPr="00893876">
        <w:t>(</w:t>
      </w:r>
      <w:r>
        <w:rPr>
          <w:lang w:val="en-US"/>
        </w:rPr>
        <w:t>x</w:t>
      </w:r>
      <w:proofErr w:type="gramStart"/>
      <w:r w:rsidRPr="00893876">
        <w:t>)=</w:t>
      </w:r>
      <w:proofErr w:type="gramEnd"/>
      <w:r w:rsidRPr="00823599">
        <w:t xml:space="preserve"> </w:t>
      </w:r>
      <w:r w:rsidRPr="00F56042">
        <w:t>( x</w:t>
      </w:r>
      <w:r w:rsidRPr="00C34E6D">
        <w:rPr>
          <w:vertAlign w:val="subscript"/>
        </w:rPr>
        <w:t>4</w:t>
      </w:r>
      <w:r>
        <w:t>+x+1)</w:t>
      </w:r>
    </w:p>
    <w:p w:rsidR="008447F7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t>4. Выбрать t=2 и рассмотреть элементы α, α</w:t>
      </w:r>
      <w:r w:rsidRPr="00C34E6D">
        <w:rPr>
          <w:rFonts w:ascii="Consolas" w:hAnsi="Consolas" w:cs="Consolas"/>
          <w:sz w:val="28"/>
          <w:szCs w:val="28"/>
          <w:vertAlign w:val="subscript"/>
        </w:rPr>
        <w:t>2</w:t>
      </w:r>
      <w:r w:rsidRPr="00C34E6D">
        <w:rPr>
          <w:rFonts w:ascii="Consolas" w:hAnsi="Consolas" w:cs="Consolas"/>
          <w:sz w:val="28"/>
          <w:szCs w:val="28"/>
        </w:rPr>
        <w:t>, α</w:t>
      </w:r>
      <w:r w:rsidRPr="00C34E6D">
        <w:rPr>
          <w:rFonts w:ascii="Consolas" w:hAnsi="Consolas" w:cs="Consolas"/>
          <w:sz w:val="28"/>
          <w:szCs w:val="28"/>
          <w:vertAlign w:val="subscript"/>
        </w:rPr>
        <w:t>3</w:t>
      </w:r>
      <w:r w:rsidRPr="00C34E6D">
        <w:rPr>
          <w:rFonts w:ascii="Consolas" w:hAnsi="Consolas" w:cs="Consolas"/>
          <w:sz w:val="28"/>
          <w:szCs w:val="28"/>
        </w:rPr>
        <w:t>, α</w:t>
      </w:r>
      <w:r w:rsidRPr="00C34E6D">
        <w:rPr>
          <w:rFonts w:ascii="Consolas" w:hAnsi="Consolas" w:cs="Consolas"/>
          <w:sz w:val="28"/>
          <w:szCs w:val="28"/>
          <w:vertAlign w:val="subscript"/>
        </w:rPr>
        <w:t>4</w:t>
      </w:r>
      <w:r w:rsidRPr="00C34E6D">
        <w:rPr>
          <w:rFonts w:ascii="Consolas" w:hAnsi="Consolas" w:cs="Consolas"/>
          <w:sz w:val="28"/>
          <w:szCs w:val="28"/>
        </w:rPr>
        <w:t>.</w:t>
      </w:r>
    </w:p>
    <w:p w:rsidR="00C34E6D" w:rsidRPr="008447F7" w:rsidRDefault="008447F7" w:rsidP="008447F7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DF4ADF">
        <w:rPr>
          <w:rFonts w:eastAsia="TimesNewRoman"/>
        </w:rPr>
        <w:t>Корнями первого</w:t>
      </w:r>
      <w:r>
        <w:rPr>
          <w:rFonts w:eastAsia="TimesNewRoman"/>
        </w:rPr>
        <w:t xml:space="preserve"> </w:t>
      </w:r>
      <w:r w:rsidRPr="00DF4ADF">
        <w:rPr>
          <w:rFonts w:eastAsia="TimesNewRoman"/>
        </w:rPr>
        <w:t>множителя являются e</w:t>
      </w:r>
      <w:r w:rsidRPr="00DF4ADF">
        <w:rPr>
          <w:rFonts w:eastAsia="TimesNewRoman"/>
          <w:i/>
          <w:iCs/>
        </w:rPr>
        <w:t xml:space="preserve">, </w:t>
      </w:r>
      <w:r w:rsidRPr="00DF4ADF">
        <w:rPr>
          <w:rFonts w:eastAsia="TimesNewRoman"/>
        </w:rPr>
        <w:t>e</w:t>
      </w:r>
      <w:r w:rsidRPr="00DF4ADF">
        <w:rPr>
          <w:rFonts w:eastAsia="TimesNewRoman"/>
          <w:i/>
          <w:iCs/>
        </w:rPr>
        <w:t xml:space="preserve">2, </w:t>
      </w:r>
      <w:r w:rsidRPr="00DF4ADF">
        <w:rPr>
          <w:rFonts w:eastAsia="TimesNewRoman"/>
        </w:rPr>
        <w:t>e</w:t>
      </w:r>
      <w:r w:rsidRPr="00DF4ADF">
        <w:rPr>
          <w:rFonts w:eastAsia="TimesNewRoman"/>
          <w:i/>
          <w:iCs/>
        </w:rPr>
        <w:t>4</w:t>
      </w:r>
      <w:r w:rsidRPr="00DF4ADF">
        <w:rPr>
          <w:rFonts w:eastAsia="TimesNewRoman"/>
        </w:rPr>
        <w:t>, а второго - e</w:t>
      </w:r>
      <w:r w:rsidRPr="00DF4ADF">
        <w:rPr>
          <w:rFonts w:eastAsia="TimesNewRoman"/>
          <w:i/>
          <w:iCs/>
        </w:rPr>
        <w:t xml:space="preserve">3. </w:t>
      </w:r>
      <w:r w:rsidRPr="00DF4ADF">
        <w:rPr>
          <w:rFonts w:eastAsia="TimesNewRoman"/>
        </w:rPr>
        <w:t xml:space="preserve">При t=2 исправляются </w:t>
      </w:r>
      <w:r>
        <w:rPr>
          <w:rFonts w:eastAsia="TimesNewRoman"/>
        </w:rPr>
        <w:t xml:space="preserve">2 </w:t>
      </w:r>
      <w:r w:rsidRPr="00DF4ADF">
        <w:rPr>
          <w:rFonts w:eastAsia="TimesNewRoman"/>
        </w:rPr>
        <w:t>ошибки.</w:t>
      </w:r>
      <w:r w:rsidR="00C34E6D" w:rsidRPr="00C34E6D">
        <w:rPr>
          <w:rFonts w:ascii="Consolas" w:hAnsi="Consolas" w:cs="Consolas"/>
        </w:rPr>
        <w:t xml:space="preserve"> </w:t>
      </w:r>
    </w:p>
    <w:p w:rsidR="008447F7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t>5. Найти в разложении x</w:t>
      </w:r>
      <w:r w:rsidRPr="00C34E6D">
        <w:rPr>
          <w:rFonts w:ascii="Consolas" w:hAnsi="Consolas" w:cs="Consolas"/>
          <w:sz w:val="28"/>
          <w:szCs w:val="28"/>
          <w:vertAlign w:val="subscript"/>
        </w:rPr>
        <w:t>15</w:t>
      </w:r>
      <w:r w:rsidRPr="00C34E6D">
        <w:rPr>
          <w:rFonts w:ascii="Consolas" w:hAnsi="Consolas" w:cs="Consolas"/>
          <w:sz w:val="28"/>
          <w:szCs w:val="28"/>
        </w:rPr>
        <w:t xml:space="preserve">+1 минимальные многочлены </w:t>
      </w:r>
      <w:proofErr w:type="spellStart"/>
      <w:r w:rsidRPr="00C34E6D">
        <w:rPr>
          <w:rFonts w:ascii="Consolas" w:hAnsi="Consolas" w:cs="Consolas"/>
          <w:sz w:val="28"/>
          <w:szCs w:val="28"/>
        </w:rPr>
        <w:t>f</w:t>
      </w:r>
      <w:r w:rsidRPr="00C34E6D">
        <w:rPr>
          <w:rFonts w:ascii="Consolas" w:hAnsi="Consolas" w:cs="Consolas"/>
          <w:sz w:val="28"/>
          <w:szCs w:val="28"/>
          <w:vertAlign w:val="subscript"/>
        </w:rPr>
        <w:t>j</w:t>
      </w:r>
      <w:proofErr w:type="spellEnd"/>
      <w:r w:rsidRPr="00C34E6D">
        <w:rPr>
          <w:rFonts w:ascii="Consolas" w:hAnsi="Consolas" w:cs="Consolas"/>
          <w:sz w:val="28"/>
          <w:szCs w:val="28"/>
        </w:rPr>
        <w:t xml:space="preserve">(x) такие, что </w:t>
      </w:r>
      <w:proofErr w:type="spellStart"/>
      <w:r w:rsidRPr="00C34E6D">
        <w:rPr>
          <w:rFonts w:ascii="Consolas" w:hAnsi="Consolas" w:cs="Consolas"/>
          <w:sz w:val="28"/>
          <w:szCs w:val="28"/>
        </w:rPr>
        <w:t>f</w:t>
      </w:r>
      <w:r w:rsidRPr="00C34E6D">
        <w:rPr>
          <w:rFonts w:ascii="Consolas" w:hAnsi="Consolas" w:cs="Consolas"/>
          <w:sz w:val="28"/>
          <w:szCs w:val="28"/>
          <w:vertAlign w:val="subscript"/>
        </w:rPr>
        <w:t>j</w:t>
      </w:r>
      <w:proofErr w:type="spellEnd"/>
      <w:r w:rsidRPr="00C34E6D">
        <w:rPr>
          <w:rFonts w:ascii="Consolas" w:hAnsi="Consolas" w:cs="Consolas"/>
          <w:sz w:val="28"/>
          <w:szCs w:val="28"/>
        </w:rPr>
        <w:t>(</w:t>
      </w:r>
      <w:proofErr w:type="spellStart"/>
      <w:r w:rsidRPr="00C34E6D">
        <w:rPr>
          <w:rFonts w:ascii="Consolas" w:hAnsi="Consolas" w:cs="Consolas"/>
          <w:sz w:val="28"/>
          <w:szCs w:val="28"/>
        </w:rPr>
        <w:t>a</w:t>
      </w:r>
      <w:r w:rsidRPr="00C34E6D">
        <w:rPr>
          <w:rFonts w:ascii="Consolas" w:hAnsi="Consolas" w:cs="Consolas"/>
          <w:sz w:val="28"/>
          <w:szCs w:val="28"/>
          <w:vertAlign w:val="subscript"/>
        </w:rPr>
        <w:t>j</w:t>
      </w:r>
      <w:proofErr w:type="spellEnd"/>
      <w:r w:rsidRPr="00C34E6D">
        <w:rPr>
          <w:rFonts w:ascii="Consolas" w:hAnsi="Consolas" w:cs="Consolas"/>
          <w:sz w:val="28"/>
          <w:szCs w:val="28"/>
        </w:rPr>
        <w:t>)=0 для j=1,2,3,4.</w:t>
      </w:r>
    </w:p>
    <w:p w:rsidR="00C34E6D" w:rsidRPr="008447F7" w:rsidRDefault="008447F7" w:rsidP="008447F7">
      <w:r>
        <w:t>Минимальный многочлен</w:t>
      </w:r>
      <w:r w:rsidRPr="00442D84">
        <w:t xml:space="preserve"> = (</w:t>
      </w:r>
      <w:r>
        <w:rPr>
          <w:lang w:val="en-US"/>
        </w:rPr>
        <w:t>x</w:t>
      </w:r>
      <w:r w:rsidRPr="00442D84">
        <w:t>+1)</w:t>
      </w:r>
      <w:r w:rsidR="00C34E6D" w:rsidRPr="00C34E6D">
        <w:rPr>
          <w:rFonts w:ascii="Consolas" w:hAnsi="Consolas" w:cs="Consolas"/>
        </w:rPr>
        <w:t xml:space="preserve"> </w:t>
      </w:r>
    </w:p>
    <w:p w:rsidR="008447F7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t>6. Положить g(x)=НОК{f</w:t>
      </w:r>
      <w:r w:rsidRPr="00C34E6D">
        <w:rPr>
          <w:rFonts w:ascii="Consolas" w:hAnsi="Consolas" w:cs="Consolas"/>
          <w:sz w:val="28"/>
          <w:szCs w:val="28"/>
          <w:vertAlign w:val="subscript"/>
        </w:rPr>
        <w:t>1</w:t>
      </w:r>
      <w:r w:rsidRPr="00C34E6D">
        <w:rPr>
          <w:rFonts w:ascii="Consolas" w:hAnsi="Consolas" w:cs="Consolas"/>
          <w:sz w:val="28"/>
          <w:szCs w:val="28"/>
        </w:rPr>
        <w:t>(x</w:t>
      </w:r>
      <w:proofErr w:type="gramStart"/>
      <w:r w:rsidRPr="00C34E6D">
        <w:rPr>
          <w:rFonts w:ascii="Consolas" w:hAnsi="Consolas" w:cs="Consolas"/>
          <w:sz w:val="28"/>
          <w:szCs w:val="28"/>
        </w:rPr>
        <w:t>),f</w:t>
      </w:r>
      <w:proofErr w:type="gramEnd"/>
      <w:r w:rsidRPr="00C34E6D">
        <w:rPr>
          <w:rFonts w:ascii="Consolas" w:hAnsi="Consolas" w:cs="Consolas"/>
          <w:sz w:val="28"/>
          <w:szCs w:val="28"/>
          <w:vertAlign w:val="subscript"/>
        </w:rPr>
        <w:t>2</w:t>
      </w:r>
      <w:r w:rsidRPr="00C34E6D">
        <w:rPr>
          <w:rFonts w:ascii="Consolas" w:hAnsi="Consolas" w:cs="Consolas"/>
          <w:sz w:val="28"/>
          <w:szCs w:val="28"/>
        </w:rPr>
        <w:t>(x),f</w:t>
      </w:r>
      <w:r w:rsidRPr="00C34E6D">
        <w:rPr>
          <w:rFonts w:ascii="Consolas" w:hAnsi="Consolas" w:cs="Consolas"/>
          <w:sz w:val="28"/>
          <w:szCs w:val="28"/>
          <w:vertAlign w:val="subscript"/>
        </w:rPr>
        <w:t>3</w:t>
      </w:r>
      <w:r w:rsidRPr="00C34E6D">
        <w:rPr>
          <w:rFonts w:ascii="Consolas" w:hAnsi="Consolas" w:cs="Consolas"/>
          <w:sz w:val="28"/>
          <w:szCs w:val="28"/>
        </w:rPr>
        <w:t>(x),f</w:t>
      </w:r>
      <w:r w:rsidRPr="00C34E6D">
        <w:rPr>
          <w:rFonts w:ascii="Consolas" w:hAnsi="Consolas" w:cs="Consolas"/>
          <w:sz w:val="28"/>
          <w:szCs w:val="28"/>
          <w:vertAlign w:val="subscript"/>
        </w:rPr>
        <w:t>4</w:t>
      </w:r>
      <w:r w:rsidRPr="00C34E6D">
        <w:rPr>
          <w:rFonts w:ascii="Consolas" w:hAnsi="Consolas" w:cs="Consolas"/>
          <w:sz w:val="28"/>
          <w:szCs w:val="28"/>
        </w:rPr>
        <w:t>(x)}; определить его степень r.</w:t>
      </w:r>
    </w:p>
    <w:p w:rsidR="00C34E6D" w:rsidRPr="008447F7" w:rsidRDefault="008447F7" w:rsidP="00C34E6D">
      <w:pPr>
        <w:pStyle w:val="Default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0718D7">
        <w:rPr>
          <w:i/>
          <w:iCs/>
          <w:sz w:val="28"/>
          <w:szCs w:val="28"/>
          <w:lang w:val="en-US"/>
        </w:rPr>
        <w:t>g(</w:t>
      </w:r>
      <w:proofErr w:type="gramEnd"/>
      <w:r w:rsidRPr="000718D7">
        <w:rPr>
          <w:i/>
          <w:iCs/>
          <w:sz w:val="28"/>
          <w:szCs w:val="28"/>
          <w:lang w:val="en-US"/>
        </w:rPr>
        <w:t>x) = x8+ x7 + x6 + x4 +1 = (</w:t>
      </w:r>
      <w:r w:rsidRPr="000718D7">
        <w:rPr>
          <w:sz w:val="28"/>
          <w:szCs w:val="28"/>
          <w:lang w:val="en-US"/>
        </w:rPr>
        <w:t>x4+x+1</w:t>
      </w:r>
      <w:r w:rsidRPr="000718D7">
        <w:rPr>
          <w:i/>
          <w:iCs/>
          <w:sz w:val="28"/>
          <w:szCs w:val="28"/>
          <w:lang w:val="en-US"/>
        </w:rPr>
        <w:t>)(</w:t>
      </w:r>
      <w:r w:rsidRPr="000718D7">
        <w:rPr>
          <w:sz w:val="28"/>
          <w:szCs w:val="28"/>
          <w:lang w:val="en-US"/>
        </w:rPr>
        <w:t>x4+x3+x2+x+1</w:t>
      </w:r>
      <w:r w:rsidRPr="000718D7">
        <w:rPr>
          <w:i/>
          <w:iCs/>
          <w:sz w:val="28"/>
          <w:szCs w:val="28"/>
          <w:lang w:val="en-US"/>
        </w:rPr>
        <w:t>)</w:t>
      </w:r>
      <w:r w:rsidR="00C34E6D" w:rsidRPr="008447F7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C34E6D" w:rsidRPr="00C34E6D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lastRenderedPageBreak/>
        <w:t xml:space="preserve">7. Так как n=15, то длина информационного слова k=n-r. </w:t>
      </w:r>
    </w:p>
    <w:p w:rsidR="008447F7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C34E6D">
        <w:rPr>
          <w:rFonts w:ascii="Consolas" w:hAnsi="Consolas" w:cs="Consolas"/>
          <w:sz w:val="28"/>
          <w:szCs w:val="28"/>
        </w:rPr>
        <w:t>8. Взять произвольное ненулевое информационное слово длиной k. Получить кодовое слово длины n по формуле циклического кодирования.</w:t>
      </w:r>
    </w:p>
    <w:p w:rsidR="008447F7" w:rsidRPr="000C2CEB" w:rsidRDefault="008447F7" w:rsidP="008447F7">
      <w:r w:rsidRPr="000C2CEB">
        <w:t>(</w:t>
      </w:r>
      <w:proofErr w:type="gramStart"/>
      <w:r w:rsidRPr="000C2CEB">
        <w:rPr>
          <w:lang w:val="en-US"/>
        </w:rPr>
        <w:t>x</w:t>
      </w:r>
      <w:proofErr w:type="gramEnd"/>
      <w:r w:rsidRPr="000C2CEB">
        <w:t>)=</w:t>
      </w:r>
      <w:r w:rsidR="000C2CEB" w:rsidRPr="000C2CEB">
        <w:rPr>
          <w:iCs/>
        </w:rPr>
        <w:t xml:space="preserve"> </w:t>
      </w:r>
      <w:r w:rsidR="000C2CEB" w:rsidRPr="000C2CEB">
        <w:rPr>
          <w:iCs/>
        </w:rPr>
        <w:t>1010101</w:t>
      </w:r>
    </w:p>
    <w:p w:rsidR="008447F7" w:rsidRPr="000C2CEB" w:rsidRDefault="008447F7" w:rsidP="008447F7">
      <w:r w:rsidRPr="000C2CEB">
        <w:t>Длина сообщения:7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iCs/>
        </w:rPr>
      </w:pPr>
      <w:r w:rsidRPr="000C2CEB">
        <w:rPr>
          <w:iCs/>
        </w:rPr>
        <w:t>Кодирование: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iCs/>
        </w:rPr>
      </w:pPr>
      <w:r w:rsidRPr="000C2CEB">
        <w:rPr>
          <w:iCs/>
        </w:rPr>
        <w:t>Информационное слово i = 101</w:t>
      </w:r>
      <w:r w:rsidR="000C2CEB" w:rsidRPr="000C2CEB">
        <w:rPr>
          <w:iCs/>
        </w:rPr>
        <w:t>01</w:t>
      </w:r>
      <w:r w:rsidRPr="000C2CEB">
        <w:rPr>
          <w:iCs/>
        </w:rPr>
        <w:t>01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iCs/>
          <w:vertAlign w:val="superscript"/>
        </w:rPr>
      </w:pPr>
      <w:r w:rsidRPr="000C2CEB">
        <w:rPr>
          <w:iCs/>
        </w:rPr>
        <w:t>Информационный многочлен i(x) = 1+</w:t>
      </w:r>
      <w:r w:rsidRPr="000C2CEB">
        <w:rPr>
          <w:iCs/>
          <w:lang w:val="en-US"/>
        </w:rPr>
        <w:t>x</w:t>
      </w:r>
      <w:r w:rsidR="000C2CEB" w:rsidRPr="000C2CEB">
        <w:rPr>
          <w:iCs/>
          <w:vertAlign w:val="superscript"/>
        </w:rPr>
        <w:t>2</w:t>
      </w:r>
      <w:r w:rsidRPr="000C2CEB">
        <w:rPr>
          <w:iCs/>
        </w:rPr>
        <w:t>+</w:t>
      </w:r>
      <w:r w:rsidRPr="000C2CEB">
        <w:rPr>
          <w:iCs/>
          <w:lang w:val="en-US"/>
        </w:rPr>
        <w:t>x</w:t>
      </w:r>
      <w:r w:rsidR="000C2CEB" w:rsidRPr="000C2CEB">
        <w:rPr>
          <w:iCs/>
          <w:vertAlign w:val="superscript"/>
        </w:rPr>
        <w:t>4</w:t>
      </w:r>
      <w:r w:rsidRPr="000C2CEB">
        <w:rPr>
          <w:iCs/>
        </w:rPr>
        <w:t>+</w:t>
      </w:r>
      <w:r w:rsidRPr="000C2CEB">
        <w:rPr>
          <w:iCs/>
          <w:lang w:val="en-US"/>
        </w:rPr>
        <w:t>x</w:t>
      </w:r>
      <w:r w:rsidR="000C2CEB" w:rsidRPr="000C2CEB">
        <w:rPr>
          <w:iCs/>
          <w:vertAlign w:val="superscript"/>
        </w:rPr>
        <w:t>6</w:t>
      </w:r>
    </w:p>
    <w:p w:rsidR="008447F7" w:rsidRPr="000C2CEB" w:rsidRDefault="000C2CEB" w:rsidP="008447F7">
      <w:pPr>
        <w:autoSpaceDE w:val="0"/>
        <w:autoSpaceDN w:val="0"/>
        <w:adjustRightInd w:val="0"/>
        <w:spacing w:line="240" w:lineRule="auto"/>
        <w:rPr>
          <w:iCs/>
          <w:lang w:val="en-US"/>
        </w:rPr>
      </w:pPr>
      <w:proofErr w:type="spellStart"/>
      <w:proofErr w:type="gramStart"/>
      <w:r w:rsidRPr="000C2CEB">
        <w:rPr>
          <w:iCs/>
          <w:lang w:val="en-US"/>
        </w:rPr>
        <w:t>x</w:t>
      </w:r>
      <w:r w:rsidRPr="000C2CEB">
        <w:rPr>
          <w:iCs/>
          <w:vertAlign w:val="superscript"/>
          <w:lang w:val="en-US"/>
        </w:rPr>
        <w:t>r</w:t>
      </w:r>
      <w:proofErr w:type="spellEnd"/>
      <w:proofErr w:type="gramEnd"/>
      <w:r w:rsidR="008447F7" w:rsidRPr="000C2CEB">
        <w:rPr>
          <w:iCs/>
          <w:lang w:val="en-US"/>
        </w:rPr>
        <w:t xml:space="preserve"> * </w:t>
      </w:r>
      <w:proofErr w:type="spellStart"/>
      <w:r w:rsidR="008447F7" w:rsidRPr="000C2CEB">
        <w:rPr>
          <w:iCs/>
          <w:lang w:val="en-US"/>
        </w:rPr>
        <w:t>i</w:t>
      </w:r>
      <w:proofErr w:type="spellEnd"/>
      <w:r w:rsidR="008447F7" w:rsidRPr="000C2CEB">
        <w:rPr>
          <w:iCs/>
          <w:lang w:val="en-US"/>
        </w:rPr>
        <w:t>(x) = x^8 * (</w:t>
      </w:r>
      <w:r w:rsidRPr="000C2CEB">
        <w:rPr>
          <w:iCs/>
          <w:lang w:val="en-US"/>
        </w:rPr>
        <w:t>1+x</w:t>
      </w:r>
      <w:r w:rsidRPr="000C2CEB">
        <w:rPr>
          <w:iCs/>
          <w:vertAlign w:val="superscript"/>
          <w:lang w:val="en-US"/>
        </w:rPr>
        <w:t>2</w:t>
      </w:r>
      <w:r w:rsidRPr="000C2CEB">
        <w:rPr>
          <w:iCs/>
          <w:lang w:val="en-US"/>
        </w:rPr>
        <w:t>+x</w:t>
      </w:r>
      <w:r w:rsidRPr="000C2CEB">
        <w:rPr>
          <w:iCs/>
          <w:vertAlign w:val="superscript"/>
          <w:lang w:val="en-US"/>
        </w:rPr>
        <w:t>4</w:t>
      </w:r>
      <w:r w:rsidRPr="000C2CEB">
        <w:rPr>
          <w:iCs/>
          <w:lang w:val="en-US"/>
        </w:rPr>
        <w:t>+x</w:t>
      </w:r>
      <w:r w:rsidRPr="000C2CEB">
        <w:rPr>
          <w:iCs/>
          <w:vertAlign w:val="superscript"/>
          <w:lang w:val="en-US"/>
        </w:rPr>
        <w:t>6</w:t>
      </w:r>
      <w:r>
        <w:rPr>
          <w:iCs/>
          <w:lang w:val="en-US"/>
        </w:rPr>
        <w:t>) = x</w:t>
      </w:r>
      <w:r w:rsidR="008447F7" w:rsidRPr="000C2CEB">
        <w:rPr>
          <w:iCs/>
          <w:lang w:val="en-US"/>
        </w:rPr>
        <w:t>8</w:t>
      </w:r>
      <w:r>
        <w:rPr>
          <w:iCs/>
          <w:lang w:val="en-US"/>
        </w:rPr>
        <w:t xml:space="preserve"> </w:t>
      </w:r>
      <w:r>
        <w:rPr>
          <w:iCs/>
          <w:lang w:val="en-US"/>
        </w:rPr>
        <w:t>+ x</w:t>
      </w:r>
      <w:r w:rsidRPr="000C2CEB">
        <w:rPr>
          <w:iCs/>
          <w:vertAlign w:val="superscript"/>
          <w:lang w:val="en-US"/>
        </w:rPr>
        <w:t>10</w:t>
      </w:r>
      <w:r>
        <w:rPr>
          <w:iCs/>
          <w:lang w:val="en-US"/>
        </w:rPr>
        <w:t xml:space="preserve"> </w:t>
      </w:r>
      <w:r>
        <w:rPr>
          <w:iCs/>
          <w:lang w:val="en-US"/>
        </w:rPr>
        <w:t>+ x</w:t>
      </w:r>
      <w:r w:rsidRPr="000C2CEB">
        <w:rPr>
          <w:iCs/>
          <w:vertAlign w:val="superscript"/>
          <w:lang w:val="en-US"/>
        </w:rPr>
        <w:t>12</w:t>
      </w:r>
      <w:r w:rsidRPr="000C2CEB">
        <w:rPr>
          <w:iCs/>
          <w:lang w:val="en-US"/>
        </w:rPr>
        <w:t xml:space="preserve"> </w:t>
      </w:r>
      <w:r>
        <w:rPr>
          <w:iCs/>
          <w:lang w:val="en-US"/>
        </w:rPr>
        <w:t>+</w:t>
      </w:r>
      <w:r>
        <w:rPr>
          <w:iCs/>
          <w:lang w:val="en-US"/>
        </w:rPr>
        <w:t xml:space="preserve"> </w:t>
      </w:r>
      <w:r>
        <w:rPr>
          <w:iCs/>
          <w:lang w:val="en-US"/>
        </w:rPr>
        <w:t>x</w:t>
      </w:r>
      <w:r w:rsidRPr="000C2CEB">
        <w:rPr>
          <w:iCs/>
          <w:vertAlign w:val="superscript"/>
          <w:lang w:val="en-US"/>
        </w:rPr>
        <w:t>14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iCs/>
        </w:rPr>
      </w:pPr>
      <w:r w:rsidRPr="000C2CEB">
        <w:rPr>
          <w:iCs/>
        </w:rPr>
        <w:t xml:space="preserve">Остаток от деления </w:t>
      </w:r>
      <w:proofErr w:type="spellStart"/>
      <w:r w:rsidRPr="000C2CEB">
        <w:rPr>
          <w:iCs/>
        </w:rPr>
        <w:t>Res</w:t>
      </w:r>
      <w:proofErr w:type="spellEnd"/>
      <w:r w:rsidRPr="000C2CEB">
        <w:rPr>
          <w:iCs/>
        </w:rPr>
        <w:t xml:space="preserve">(x) = </w:t>
      </w:r>
      <w:r w:rsidR="000C2CEB" w:rsidRPr="000C2CEB">
        <w:rPr>
          <w:iCs/>
        </w:rPr>
        <w:t xml:space="preserve">1 + </w:t>
      </w:r>
      <w:r w:rsidR="000C2CEB">
        <w:rPr>
          <w:iCs/>
        </w:rPr>
        <w:t>x</w:t>
      </w:r>
      <w:r w:rsidRPr="000C2CEB">
        <w:rPr>
          <w:iCs/>
        </w:rPr>
        <w:t xml:space="preserve"> +</w:t>
      </w:r>
      <w:r w:rsidRPr="000C2CEB">
        <w:rPr>
          <w:iCs/>
          <w:lang w:val="en-US"/>
        </w:rPr>
        <w:t>x</w:t>
      </w:r>
      <w:r w:rsidR="000C2CEB" w:rsidRPr="000C2CEB">
        <w:rPr>
          <w:iCs/>
          <w:vertAlign w:val="superscript"/>
        </w:rPr>
        <w:t>2</w:t>
      </w:r>
      <w:r w:rsidRPr="000C2CEB">
        <w:rPr>
          <w:iCs/>
        </w:rPr>
        <w:t>+</w:t>
      </w:r>
      <w:r w:rsidR="000C2CEB">
        <w:rPr>
          <w:iCs/>
        </w:rPr>
        <w:t xml:space="preserve"> x</w:t>
      </w:r>
      <w:r w:rsidR="000C2CEB" w:rsidRPr="000C2CEB">
        <w:rPr>
          <w:iCs/>
          <w:vertAlign w:val="superscript"/>
        </w:rPr>
        <w:t>5</w:t>
      </w:r>
      <w:r w:rsidR="000C2CEB">
        <w:rPr>
          <w:iCs/>
        </w:rPr>
        <w:t xml:space="preserve"> + x</w:t>
      </w:r>
      <w:r w:rsidR="000C2CEB" w:rsidRPr="000C2CEB">
        <w:rPr>
          <w:iCs/>
          <w:vertAlign w:val="superscript"/>
        </w:rPr>
        <w:t>7</w:t>
      </w:r>
    </w:p>
    <w:p w:rsidR="008447F7" w:rsidRPr="000C2CEB" w:rsidRDefault="000C2CEB" w:rsidP="008447F7">
      <w:pPr>
        <w:autoSpaceDE w:val="0"/>
        <w:autoSpaceDN w:val="0"/>
        <w:adjustRightInd w:val="0"/>
        <w:spacing w:line="240" w:lineRule="auto"/>
        <w:rPr>
          <w:iCs/>
        </w:rPr>
      </w:pPr>
      <w:r>
        <w:rPr>
          <w:iCs/>
        </w:rPr>
        <w:t>Кодовое слово c = 111001011010101</w:t>
      </w:r>
    </w:p>
    <w:p w:rsidR="00C34E6D" w:rsidRPr="000C2CEB" w:rsidRDefault="008447F7" w:rsidP="008447F7">
      <w:pPr>
        <w:autoSpaceDE w:val="0"/>
        <w:autoSpaceDN w:val="0"/>
        <w:adjustRightInd w:val="0"/>
        <w:spacing w:line="240" w:lineRule="auto"/>
        <w:rPr>
          <w:iCs/>
        </w:rPr>
      </w:pPr>
      <w:r w:rsidRPr="000C2CEB">
        <w:rPr>
          <w:iCs/>
        </w:rPr>
        <w:t>Кодов</w:t>
      </w:r>
      <w:r w:rsidR="000C2CEB">
        <w:rPr>
          <w:iCs/>
        </w:rPr>
        <w:t>ый многочлен c(x) = x</w:t>
      </w:r>
      <w:r w:rsidR="000C2CEB" w:rsidRPr="000C2CEB">
        <w:rPr>
          <w:iCs/>
          <w:vertAlign w:val="superscript"/>
        </w:rPr>
        <w:t>14</w:t>
      </w:r>
      <w:r w:rsidR="000C2CEB">
        <w:rPr>
          <w:iCs/>
        </w:rPr>
        <w:t xml:space="preserve"> + x</w:t>
      </w:r>
      <w:r w:rsidR="000C2CEB">
        <w:rPr>
          <w:iCs/>
          <w:vertAlign w:val="superscript"/>
        </w:rPr>
        <w:t>12</w:t>
      </w:r>
      <w:r w:rsidRPr="000C2CEB">
        <w:rPr>
          <w:iCs/>
        </w:rPr>
        <w:t xml:space="preserve"> + </w:t>
      </w:r>
      <w:r w:rsidR="000C2CEB">
        <w:rPr>
          <w:iCs/>
        </w:rPr>
        <w:t>x</w:t>
      </w:r>
      <w:proofErr w:type="gramStart"/>
      <w:r w:rsidR="000C2CEB" w:rsidRPr="000C2CEB">
        <w:rPr>
          <w:iCs/>
          <w:vertAlign w:val="superscript"/>
        </w:rPr>
        <w:t>10</w:t>
      </w:r>
      <w:r w:rsidR="000C2CEB">
        <w:rPr>
          <w:iCs/>
        </w:rPr>
        <w:t xml:space="preserve">  +</w:t>
      </w:r>
      <w:proofErr w:type="gramEnd"/>
      <w:r w:rsidR="000C2CEB">
        <w:rPr>
          <w:iCs/>
        </w:rPr>
        <w:t xml:space="preserve"> x</w:t>
      </w:r>
      <w:r w:rsidR="000C2CEB" w:rsidRPr="000C2CEB">
        <w:rPr>
          <w:iCs/>
          <w:vertAlign w:val="superscript"/>
        </w:rPr>
        <w:t>8</w:t>
      </w:r>
      <w:r w:rsidR="000C2CEB">
        <w:rPr>
          <w:iCs/>
        </w:rPr>
        <w:t xml:space="preserve"> + x</w:t>
      </w:r>
      <w:r w:rsidR="000C2CEB" w:rsidRPr="000C2CEB">
        <w:rPr>
          <w:iCs/>
          <w:vertAlign w:val="superscript"/>
        </w:rPr>
        <w:t>7</w:t>
      </w:r>
      <w:r w:rsidRPr="000C2CEB">
        <w:rPr>
          <w:iCs/>
        </w:rPr>
        <w:t xml:space="preserve"> +</w:t>
      </w:r>
      <w:r w:rsidRPr="000C2CEB">
        <w:rPr>
          <w:iCs/>
          <w:lang w:val="en-US"/>
        </w:rPr>
        <w:t>x</w:t>
      </w:r>
      <w:r w:rsidR="000C2CEB" w:rsidRPr="000C2CEB">
        <w:rPr>
          <w:iCs/>
          <w:vertAlign w:val="superscript"/>
        </w:rPr>
        <w:t>5</w:t>
      </w:r>
      <w:r w:rsidR="000C2CEB">
        <w:rPr>
          <w:iCs/>
        </w:rPr>
        <w:t>+ x</w:t>
      </w:r>
      <w:r w:rsidR="000C2CEB" w:rsidRPr="000C2CEB">
        <w:rPr>
          <w:iCs/>
          <w:vertAlign w:val="superscript"/>
        </w:rPr>
        <w:t>2</w:t>
      </w:r>
      <w:r w:rsidR="000C2CEB">
        <w:rPr>
          <w:iCs/>
        </w:rPr>
        <w:t xml:space="preserve"> + x+</w:t>
      </w:r>
      <w:r w:rsidR="000C2CEB" w:rsidRPr="000C2CEB">
        <w:rPr>
          <w:iCs/>
        </w:rPr>
        <w:t>1</w:t>
      </w:r>
      <w:r w:rsidR="00C34E6D" w:rsidRPr="000C2CEB">
        <w:rPr>
          <w:rFonts w:ascii="Consolas" w:hAnsi="Consolas" w:cs="Consolas"/>
        </w:rPr>
        <w:t xml:space="preserve"> </w:t>
      </w:r>
    </w:p>
    <w:p w:rsidR="008447F7" w:rsidRPr="000C2CEB" w:rsidRDefault="00C34E6D" w:rsidP="00C34E6D">
      <w:pPr>
        <w:pStyle w:val="Default"/>
        <w:rPr>
          <w:rFonts w:ascii="Consolas" w:hAnsi="Consolas" w:cs="Consolas"/>
          <w:sz w:val="28"/>
          <w:szCs w:val="28"/>
        </w:rPr>
      </w:pPr>
      <w:r w:rsidRPr="000C2CEB">
        <w:rPr>
          <w:rFonts w:ascii="Consolas" w:hAnsi="Consolas" w:cs="Consolas"/>
          <w:sz w:val="28"/>
          <w:szCs w:val="28"/>
        </w:rPr>
        <w:t xml:space="preserve">9. Внести в кодовое слово 2 произвольные ошибки (инвертировать любые 2 бита слова). Вычислить синдром. Локализовать ошибку и исправить </w:t>
      </w:r>
      <w:proofErr w:type="spellStart"/>
      <w:r w:rsidRPr="000C2CEB">
        <w:rPr>
          <w:rFonts w:ascii="Consolas" w:hAnsi="Consolas" w:cs="Consolas"/>
          <w:sz w:val="28"/>
          <w:szCs w:val="28"/>
        </w:rPr>
        <w:t>еѐ</w:t>
      </w:r>
      <w:proofErr w:type="spellEnd"/>
      <w:r w:rsidRPr="000C2CEB">
        <w:rPr>
          <w:rFonts w:ascii="Consolas" w:hAnsi="Consolas" w:cs="Consolas"/>
          <w:sz w:val="28"/>
          <w:szCs w:val="28"/>
        </w:rPr>
        <w:t>. Получить информационное слово. Убедиться в идентичности полученного информационного и изначального слов.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 xml:space="preserve">Внесем 2 </w:t>
      </w:r>
      <w:proofErr w:type="gramStart"/>
      <w:r w:rsidRPr="000C2CEB">
        <w:t>ошибки :</w:t>
      </w:r>
      <w:proofErr w:type="gramEnd"/>
      <w:r w:rsidRPr="000C2CEB">
        <w:t xml:space="preserve"> в 3 и 8 бит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 xml:space="preserve">Кодовое слово с ошибками y = </w:t>
      </w:r>
      <w:r w:rsidR="000C2CEB" w:rsidRPr="000C2CEB">
        <w:t>111101010010101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>Декодирование: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 xml:space="preserve">Принятое слово y = </w:t>
      </w:r>
      <w:r w:rsidR="000C2CEB">
        <w:t>111101010010101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 xml:space="preserve">Принятый многочлен y(x) = </w:t>
      </w:r>
      <w:r w:rsidR="000C2CEB">
        <w:rPr>
          <w:iCs/>
        </w:rPr>
        <w:t>x</w:t>
      </w:r>
      <w:r w:rsidR="000C2CEB" w:rsidRPr="000C2CEB">
        <w:rPr>
          <w:iCs/>
          <w:vertAlign w:val="superscript"/>
        </w:rPr>
        <w:t>14</w:t>
      </w:r>
      <w:r w:rsidR="000C2CEB">
        <w:rPr>
          <w:iCs/>
        </w:rPr>
        <w:t xml:space="preserve"> + x</w:t>
      </w:r>
      <w:r w:rsidR="000C2CEB">
        <w:rPr>
          <w:iCs/>
          <w:vertAlign w:val="superscript"/>
        </w:rPr>
        <w:t>12</w:t>
      </w:r>
      <w:r w:rsidR="000C2CEB" w:rsidRPr="000C2CEB">
        <w:rPr>
          <w:iCs/>
        </w:rPr>
        <w:t xml:space="preserve"> + </w:t>
      </w:r>
      <w:r w:rsidR="000C2CEB">
        <w:rPr>
          <w:iCs/>
        </w:rPr>
        <w:t>x</w:t>
      </w:r>
      <w:r w:rsidR="000C2CEB" w:rsidRPr="000C2CEB">
        <w:rPr>
          <w:iCs/>
          <w:vertAlign w:val="superscript"/>
        </w:rPr>
        <w:t>10</w:t>
      </w:r>
      <w:r w:rsidR="000C2CEB">
        <w:rPr>
          <w:iCs/>
        </w:rPr>
        <w:t xml:space="preserve"> + x</w:t>
      </w:r>
      <w:r w:rsidR="000C2CEB" w:rsidRPr="000C2CEB">
        <w:rPr>
          <w:iCs/>
          <w:vertAlign w:val="superscript"/>
        </w:rPr>
        <w:t>7</w:t>
      </w:r>
      <w:r w:rsidR="000C2CEB" w:rsidRPr="000C2CEB">
        <w:rPr>
          <w:iCs/>
        </w:rPr>
        <w:t xml:space="preserve"> +</w:t>
      </w:r>
      <w:r w:rsidR="000C2CEB" w:rsidRPr="000C2CEB">
        <w:rPr>
          <w:iCs/>
          <w:lang w:val="en-US"/>
        </w:rPr>
        <w:t>x</w:t>
      </w:r>
      <w:r w:rsidR="000C2CEB" w:rsidRPr="000C2CEB">
        <w:rPr>
          <w:iCs/>
          <w:vertAlign w:val="superscript"/>
        </w:rPr>
        <w:t>5</w:t>
      </w:r>
      <w:r w:rsidR="000C2CEB" w:rsidRPr="000C2CEB">
        <w:rPr>
          <w:iCs/>
          <w:vertAlign w:val="superscript"/>
        </w:rPr>
        <w:t xml:space="preserve"> </w:t>
      </w:r>
      <w:r w:rsidR="000C2CEB">
        <w:rPr>
          <w:iCs/>
        </w:rPr>
        <w:t>+</w:t>
      </w:r>
      <w:r w:rsidR="000C2CEB" w:rsidRPr="000C2CEB">
        <w:rPr>
          <w:iCs/>
        </w:rPr>
        <w:t xml:space="preserve"> </w:t>
      </w:r>
      <w:r w:rsidR="000C2CEB">
        <w:rPr>
          <w:iCs/>
          <w:lang w:val="en-US"/>
        </w:rPr>
        <w:t>x</w:t>
      </w:r>
      <w:r w:rsidR="000C2CEB" w:rsidRPr="000C2CEB">
        <w:rPr>
          <w:iCs/>
          <w:vertAlign w:val="superscript"/>
        </w:rPr>
        <w:t>3</w:t>
      </w:r>
      <w:r w:rsidR="000C2CEB" w:rsidRPr="000C2CEB">
        <w:rPr>
          <w:iCs/>
        </w:rPr>
        <w:t xml:space="preserve"> +</w:t>
      </w:r>
      <w:r w:rsidR="000C2CEB">
        <w:rPr>
          <w:iCs/>
        </w:rPr>
        <w:t xml:space="preserve"> x</w:t>
      </w:r>
      <w:r w:rsidR="000C2CEB" w:rsidRPr="000C2CEB">
        <w:rPr>
          <w:iCs/>
          <w:vertAlign w:val="superscript"/>
        </w:rPr>
        <w:t>2</w:t>
      </w:r>
      <w:r w:rsidR="000C2CEB">
        <w:rPr>
          <w:iCs/>
        </w:rPr>
        <w:t xml:space="preserve"> + x+</w:t>
      </w:r>
      <w:r w:rsidR="000C2CEB" w:rsidRPr="000C2CEB">
        <w:rPr>
          <w:iCs/>
        </w:rPr>
        <w:t>1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0C2CEB">
        <w:rPr>
          <w:lang w:val="en-US"/>
        </w:rPr>
        <w:t xml:space="preserve">S1 = </w:t>
      </w:r>
      <w:proofErr w:type="gramStart"/>
      <w:r w:rsidRPr="000C2CEB">
        <w:rPr>
          <w:lang w:val="en-US"/>
        </w:rPr>
        <w:t>y(</w:t>
      </w:r>
      <w:proofErr w:type="gramEnd"/>
      <w:r w:rsidRPr="000C2CEB">
        <w:rPr>
          <w:lang w:val="en-US"/>
        </w:rPr>
        <w:t>E) = e</w:t>
      </w:r>
      <w:r w:rsidRPr="000C2CEB">
        <w:rPr>
          <w:vertAlign w:val="superscript"/>
          <w:lang w:val="en-US"/>
        </w:rPr>
        <w:t>2</w:t>
      </w:r>
      <w:r w:rsidRPr="000C2CEB">
        <w:rPr>
          <w:lang w:val="en-US"/>
        </w:rPr>
        <w:t xml:space="preserve"> + e</w:t>
      </w:r>
      <w:r w:rsidRPr="000C2CEB">
        <w:rPr>
          <w:vertAlign w:val="superscript"/>
          <w:lang w:val="en-US"/>
        </w:rPr>
        <w:t>1</w:t>
      </w:r>
      <w:r w:rsidRPr="000C2CEB">
        <w:rPr>
          <w:lang w:val="en-US"/>
        </w:rPr>
        <w:t xml:space="preserve"> </w:t>
      </w:r>
    </w:p>
    <w:p w:rsidR="008447F7" w:rsidRPr="000C2CEB" w:rsidRDefault="000C2CEB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 xml:space="preserve">S3 = 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E</w:t>
      </w:r>
      <w:r w:rsidR="008447F7" w:rsidRPr="000C2CEB">
        <w:rPr>
          <w:vertAlign w:val="superscript"/>
          <w:lang w:val="en-US"/>
        </w:rPr>
        <w:t>3</w:t>
      </w:r>
      <w:r w:rsidR="008447F7" w:rsidRPr="000C2CEB">
        <w:rPr>
          <w:lang w:val="en-US"/>
        </w:rPr>
        <w:t>) = 0</w:t>
      </w:r>
    </w:p>
    <w:p w:rsidR="008447F7" w:rsidRPr="000C2CEB" w:rsidRDefault="000C2CEB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>S1</w:t>
      </w:r>
      <w:r w:rsidR="008447F7" w:rsidRPr="000C2CEB">
        <w:rPr>
          <w:vertAlign w:val="superscript"/>
          <w:lang w:val="en-US"/>
        </w:rPr>
        <w:t>3</w:t>
      </w:r>
      <w:r w:rsidR="008447F7" w:rsidRPr="000C2CEB">
        <w:rPr>
          <w:lang w:val="en-US"/>
        </w:rPr>
        <w:t xml:space="preserve">   = e</w:t>
      </w:r>
      <w:r w:rsidR="008447F7" w:rsidRPr="000C2CEB">
        <w:rPr>
          <w:vertAlign w:val="superscript"/>
          <w:lang w:val="en-US"/>
        </w:rPr>
        <w:t>2</w:t>
      </w:r>
      <w:r w:rsidR="008447F7" w:rsidRPr="000C2CEB">
        <w:rPr>
          <w:lang w:val="en-US"/>
        </w:rPr>
        <w:t>+1</w:t>
      </w:r>
    </w:p>
    <w:p w:rsidR="008447F7" w:rsidRPr="000C2CEB" w:rsidRDefault="000C2CEB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t>S1</w:t>
      </w:r>
      <w:r w:rsidR="008447F7" w:rsidRPr="000C2CEB">
        <w:rPr>
          <w:vertAlign w:val="superscript"/>
          <w:lang w:val="en-US"/>
        </w:rPr>
        <w:t>(</w:t>
      </w:r>
      <w:proofErr w:type="gramEnd"/>
      <w:r w:rsidR="008447F7" w:rsidRPr="000C2CEB">
        <w:rPr>
          <w:vertAlign w:val="superscript"/>
          <w:lang w:val="en-US"/>
        </w:rPr>
        <w:t>-1)</w:t>
      </w:r>
      <w:r w:rsidR="008447F7" w:rsidRPr="000C2CEB">
        <w:rPr>
          <w:lang w:val="en-US"/>
        </w:rPr>
        <w:t xml:space="preserve"> = (e</w:t>
      </w:r>
      <w:r w:rsidR="008447F7" w:rsidRPr="000C2CEB">
        <w:rPr>
          <w:vertAlign w:val="superscript"/>
          <w:lang w:val="en-US"/>
        </w:rPr>
        <w:t>2</w:t>
      </w:r>
      <w:r>
        <w:rPr>
          <w:lang w:val="en-US"/>
        </w:rPr>
        <w:t>+1)</w:t>
      </w:r>
      <w:r w:rsidR="008447F7" w:rsidRPr="000C2CEB">
        <w:rPr>
          <w:vertAlign w:val="superscript"/>
          <w:lang w:val="en-US"/>
        </w:rPr>
        <w:t>(-1)</w:t>
      </w:r>
      <w:r w:rsidR="008447F7" w:rsidRPr="000C2CEB">
        <w:rPr>
          <w:lang w:val="en-US"/>
        </w:rPr>
        <w:t xml:space="preserve"> = (e</w:t>
      </w:r>
      <w:r w:rsidR="008447F7" w:rsidRPr="000C2CEB">
        <w:rPr>
          <w:vertAlign w:val="superscript"/>
          <w:lang w:val="en-US"/>
        </w:rPr>
        <w:t>13</w:t>
      </w:r>
      <w:r>
        <w:rPr>
          <w:lang w:val="en-US"/>
        </w:rPr>
        <w:t>)</w:t>
      </w:r>
      <w:r w:rsidR="008447F7" w:rsidRPr="000C2CEB">
        <w:rPr>
          <w:vertAlign w:val="superscript"/>
          <w:lang w:val="en-US"/>
        </w:rPr>
        <w:t>(-1)</w:t>
      </w:r>
      <w:r w:rsidR="008447F7" w:rsidRPr="000C2CEB">
        <w:rPr>
          <w:lang w:val="en-US"/>
        </w:rPr>
        <w:t xml:space="preserve"> = e</w:t>
      </w:r>
      <w:r w:rsidR="008447F7" w:rsidRPr="000C2CEB">
        <w:rPr>
          <w:vertAlign w:val="superscript"/>
          <w:lang w:val="en-US"/>
        </w:rPr>
        <w:t>2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0C2CEB">
        <w:rPr>
          <w:lang w:val="en-US"/>
        </w:rPr>
        <w:t>f</w:t>
      </w:r>
      <w:proofErr w:type="gramEnd"/>
      <w:r w:rsidRPr="000C2CEB">
        <w:rPr>
          <w:lang w:val="en-US"/>
        </w:rPr>
        <w:t>: X^2 + (e2 + e1 ) * X + e4 + e2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>Корни уравнения: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proofErr w:type="gramStart"/>
      <w:r w:rsidRPr="000C2CEB">
        <w:rPr>
          <w:lang w:val="en-US"/>
        </w:rPr>
        <w:t>f</w:t>
      </w:r>
      <w:r w:rsidRPr="000C2CEB">
        <w:t>(</w:t>
      </w:r>
      <w:proofErr w:type="gramEnd"/>
      <w:r w:rsidRPr="000C2CEB">
        <w:rPr>
          <w:lang w:val="en-US"/>
        </w:rPr>
        <w:t>e</w:t>
      </w:r>
      <w:r w:rsidR="009C6E45">
        <w:t>0)</w:t>
      </w:r>
      <w:r w:rsidRPr="000C2CEB">
        <w:t xml:space="preserve"> = </w:t>
      </w:r>
      <w:r w:rsidRPr="000C2CEB">
        <w:rPr>
          <w:lang w:val="en-US"/>
        </w:rPr>
        <w:t>e</w:t>
      </w:r>
      <w:r w:rsidRPr="000C2CEB">
        <w:t xml:space="preserve">4 + </w:t>
      </w:r>
      <w:r w:rsidRPr="000C2CEB">
        <w:rPr>
          <w:lang w:val="en-US"/>
        </w:rPr>
        <w:t>e</w:t>
      </w:r>
      <w:r w:rsidRPr="000C2CEB">
        <w:t xml:space="preserve">1 +1 = </w:t>
      </w:r>
      <w:r w:rsidRPr="000C2CEB">
        <w:rPr>
          <w:lang w:val="en-US"/>
        </w:rPr>
        <w:t>e</w:t>
      </w:r>
      <w:r w:rsidRPr="000C2CEB">
        <w:t>3+</w:t>
      </w:r>
      <w:r w:rsidRPr="000C2CEB">
        <w:rPr>
          <w:lang w:val="en-US"/>
        </w:rPr>
        <w:t>e</w:t>
      </w:r>
      <w:r w:rsidRPr="000C2CEB">
        <w:t>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e1)</w:t>
      </w:r>
      <w:r w:rsidR="008447F7" w:rsidRPr="000C2CEB">
        <w:rPr>
          <w:lang w:val="en-US"/>
        </w:rPr>
        <w:t xml:space="preserve"> = e4 + e3 + e2  = e2+1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e2) </w:t>
      </w:r>
      <w:r w:rsidR="008447F7" w:rsidRPr="000C2CEB">
        <w:rPr>
          <w:lang w:val="en-US"/>
        </w:rPr>
        <w:t>= e4+e3+e2= e2+1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proofErr w:type="gramStart"/>
      <w:r w:rsidRPr="000C2CEB">
        <w:rPr>
          <w:lang w:val="en-US"/>
        </w:rPr>
        <w:t>f</w:t>
      </w:r>
      <w:r w:rsidRPr="000C2CEB">
        <w:t>(</w:t>
      </w:r>
      <w:proofErr w:type="gramEnd"/>
      <w:r w:rsidRPr="000C2CEB">
        <w:rPr>
          <w:lang w:val="en-US"/>
        </w:rPr>
        <w:t>e</w:t>
      </w:r>
      <w:r w:rsidR="009C6E45">
        <w:t xml:space="preserve">3) </w:t>
      </w:r>
      <w:r w:rsidRPr="000C2CEB">
        <w:t xml:space="preserve">= </w:t>
      </w:r>
      <w:r w:rsidRPr="000C2CEB">
        <w:rPr>
          <w:lang w:val="en-US"/>
        </w:rPr>
        <w:t>e</w:t>
      </w:r>
      <w:r w:rsidRPr="000C2CEB">
        <w:t>6+</w:t>
      </w:r>
      <w:r w:rsidRPr="000C2CEB">
        <w:rPr>
          <w:lang w:val="en-US"/>
        </w:rPr>
        <w:t>e</w:t>
      </w:r>
      <w:r w:rsidRPr="000C2CEB">
        <w:t>5+</w:t>
      </w:r>
      <w:r w:rsidRPr="000C2CEB">
        <w:rPr>
          <w:lang w:val="en-US"/>
        </w:rPr>
        <w:t>e</w:t>
      </w:r>
      <w:r w:rsidRPr="000C2CEB">
        <w:t>2 = 0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>Ошибка в 3 бите.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proofErr w:type="gramStart"/>
      <w:r w:rsidRPr="000C2CEB">
        <w:t>f</w:t>
      </w:r>
      <w:proofErr w:type="gramEnd"/>
      <w:r w:rsidRPr="000C2CEB">
        <w:t>(e4</w:t>
      </w:r>
      <w:r w:rsidR="009C6E45">
        <w:t xml:space="preserve">) </w:t>
      </w:r>
      <w:r w:rsidRPr="000C2CEB">
        <w:t>= e6 + e5 + e1 + 1 = e2 +</w:t>
      </w:r>
      <w:r w:rsidRPr="000C2CEB">
        <w:rPr>
          <w:lang w:val="en-US"/>
        </w:rPr>
        <w:t>e</w:t>
      </w:r>
      <w:r w:rsidRPr="000C2CEB">
        <w:t>1+ 1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</w:pPr>
      <w:proofErr w:type="gramStart"/>
      <w:r>
        <w:t>f</w:t>
      </w:r>
      <w:proofErr w:type="gramEnd"/>
      <w:r>
        <w:t>(e5)</w:t>
      </w:r>
      <w:r w:rsidR="008447F7" w:rsidRPr="000C2CEB">
        <w:t xml:space="preserve"> = e6 + e5 + e3 + e1+1 = e3 +</w:t>
      </w:r>
      <w:r w:rsidR="008447F7" w:rsidRPr="000C2CEB">
        <w:rPr>
          <w:lang w:val="en-US"/>
        </w:rPr>
        <w:t>e</w:t>
      </w:r>
      <w:r w:rsidR="008447F7" w:rsidRPr="000C2CEB">
        <w:t>2+ e1+1</w:t>
      </w:r>
    </w:p>
    <w:p w:rsidR="008447F7" w:rsidRPr="009C6E45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0C2CEB">
        <w:rPr>
          <w:lang w:val="en-US"/>
        </w:rPr>
        <w:t>f</w:t>
      </w:r>
      <w:r w:rsidRPr="009C6E45">
        <w:rPr>
          <w:lang w:val="en-US"/>
        </w:rPr>
        <w:t>(</w:t>
      </w:r>
      <w:proofErr w:type="gramEnd"/>
      <w:r w:rsidRPr="000C2CEB">
        <w:rPr>
          <w:lang w:val="en-US"/>
        </w:rPr>
        <w:t>e</w:t>
      </w:r>
      <w:r w:rsidRPr="009C6E45">
        <w:rPr>
          <w:lang w:val="en-US"/>
        </w:rPr>
        <w:t>6</w:t>
      </w:r>
      <w:r w:rsidR="009C6E45" w:rsidRPr="009C6E45">
        <w:rPr>
          <w:lang w:val="en-US"/>
        </w:rPr>
        <w:t xml:space="preserve">) </w:t>
      </w:r>
      <w:r w:rsidRPr="009C6E45">
        <w:rPr>
          <w:lang w:val="en-US"/>
        </w:rPr>
        <w:t xml:space="preserve">= </w:t>
      </w:r>
      <w:r w:rsidRPr="000C2CEB">
        <w:rPr>
          <w:lang w:val="en-US"/>
        </w:rPr>
        <w:t>e</w:t>
      </w:r>
      <w:r w:rsidRPr="009C6E45">
        <w:rPr>
          <w:lang w:val="en-US"/>
        </w:rPr>
        <w:t>6 +</w:t>
      </w:r>
      <w:r w:rsidRPr="000C2CEB">
        <w:rPr>
          <w:lang w:val="en-US"/>
        </w:rPr>
        <w:t>e</w:t>
      </w:r>
      <w:r w:rsidRPr="009C6E45">
        <w:rPr>
          <w:lang w:val="en-US"/>
        </w:rPr>
        <w:t xml:space="preserve">5+ </w:t>
      </w:r>
      <w:r w:rsidRPr="000C2CEB">
        <w:rPr>
          <w:lang w:val="en-US"/>
        </w:rPr>
        <w:t>e</w:t>
      </w:r>
      <w:r w:rsidRPr="009C6E45">
        <w:rPr>
          <w:lang w:val="en-US"/>
        </w:rPr>
        <w:t xml:space="preserve">1 + 1  = </w:t>
      </w:r>
      <w:r w:rsidRPr="000C2CEB">
        <w:rPr>
          <w:lang w:val="en-US"/>
        </w:rPr>
        <w:t>e</w:t>
      </w:r>
      <w:r w:rsidRPr="009C6E45">
        <w:rPr>
          <w:lang w:val="en-US"/>
        </w:rPr>
        <w:t>2+</w:t>
      </w:r>
      <w:r w:rsidRPr="000C2CEB">
        <w:rPr>
          <w:lang w:val="en-US"/>
        </w:rPr>
        <w:t>e</w:t>
      </w:r>
      <w:r w:rsidRPr="009C6E45">
        <w:rPr>
          <w:lang w:val="en-US"/>
        </w:rPr>
        <w:t>1+1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e7)</w:t>
      </w:r>
      <w:r w:rsidR="008447F7" w:rsidRPr="000C2CEB">
        <w:rPr>
          <w:lang w:val="en-US"/>
        </w:rPr>
        <w:t xml:space="preserve"> = e4+e1+1 = e3+e1</w:t>
      </w:r>
    </w:p>
    <w:p w:rsidR="008447F7" w:rsidRPr="009C6E45" w:rsidRDefault="008447F7" w:rsidP="008447F7">
      <w:pPr>
        <w:autoSpaceDE w:val="0"/>
        <w:autoSpaceDN w:val="0"/>
        <w:adjustRightInd w:val="0"/>
        <w:spacing w:line="240" w:lineRule="auto"/>
      </w:pPr>
      <w:proofErr w:type="gramStart"/>
      <w:r w:rsidRPr="009C6E45">
        <w:rPr>
          <w:lang w:val="en-US"/>
        </w:rPr>
        <w:t>f</w:t>
      </w:r>
      <w:r w:rsidRPr="009C6E45">
        <w:t>(</w:t>
      </w:r>
      <w:proofErr w:type="gramEnd"/>
      <w:r w:rsidRPr="009C6E45">
        <w:rPr>
          <w:lang w:val="en-US"/>
        </w:rPr>
        <w:t>e</w:t>
      </w:r>
      <w:r w:rsidRPr="009C6E45">
        <w:t xml:space="preserve">8) = </w:t>
      </w:r>
      <w:r w:rsidRPr="009C6E45">
        <w:rPr>
          <w:lang w:val="en-US"/>
        </w:rPr>
        <w:t>e</w:t>
      </w:r>
      <w:r w:rsidRPr="009C6E45">
        <w:t>6+</w:t>
      </w:r>
      <w:r w:rsidRPr="009C6E45">
        <w:rPr>
          <w:lang w:val="en-US"/>
        </w:rPr>
        <w:t>e</w:t>
      </w:r>
      <w:r w:rsidRPr="009C6E45">
        <w:t>5+</w:t>
      </w:r>
      <w:r w:rsidRPr="009C6E45">
        <w:rPr>
          <w:lang w:val="en-US"/>
        </w:rPr>
        <w:t>e</w:t>
      </w:r>
      <w:r w:rsidRPr="009C6E45">
        <w:t>2 = 0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>Ошибка в 8 бите.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0C2CEB">
        <w:rPr>
          <w:lang w:val="en-US"/>
        </w:rPr>
        <w:t>f(</w:t>
      </w:r>
      <w:proofErr w:type="gramEnd"/>
      <w:r w:rsidRPr="000C2CEB">
        <w:rPr>
          <w:lang w:val="en-US"/>
        </w:rPr>
        <w:t>e</w:t>
      </w:r>
      <w:r w:rsidR="009C6E45">
        <w:rPr>
          <w:lang w:val="en-US"/>
        </w:rPr>
        <w:t>9)</w:t>
      </w:r>
      <w:r w:rsidRPr="000C2CEB">
        <w:rPr>
          <w:lang w:val="en-US"/>
        </w:rPr>
        <w:t xml:space="preserve"> = e4 + e3+e1+1 = e1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f(</w:t>
      </w:r>
      <w:proofErr w:type="gramEnd"/>
      <w:r>
        <w:rPr>
          <w:lang w:val="en-US"/>
        </w:rPr>
        <w:t>e10)</w:t>
      </w:r>
      <w:r w:rsidR="008447F7" w:rsidRPr="000C2CEB">
        <w:rPr>
          <w:lang w:val="en-US"/>
        </w:rPr>
        <w:t xml:space="preserve"> = e6 + e5 + e3 + e2 = e3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0C2CEB">
        <w:rPr>
          <w:lang w:val="en-US"/>
        </w:rPr>
        <w:t>f(</w:t>
      </w:r>
      <w:proofErr w:type="gramEnd"/>
      <w:r w:rsidRPr="000C2CEB">
        <w:rPr>
          <w:lang w:val="en-US"/>
        </w:rPr>
        <w:t>e11</w:t>
      </w:r>
      <w:r w:rsidR="009C6E45">
        <w:rPr>
          <w:lang w:val="en-US"/>
        </w:rPr>
        <w:t>)</w:t>
      </w:r>
      <w:r w:rsidRPr="000C2CEB">
        <w:rPr>
          <w:lang w:val="en-US"/>
        </w:rPr>
        <w:t xml:space="preserve"> = e6 + e5+e3+e1+1 = e3+e2+e1+1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e12)</w:t>
      </w:r>
      <w:r w:rsidR="008447F7" w:rsidRPr="000C2CEB">
        <w:rPr>
          <w:lang w:val="en-US"/>
        </w:rPr>
        <w:t xml:space="preserve">= e4 + e3 + e1 + 1 = e1 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e13)</w:t>
      </w:r>
      <w:r w:rsidR="008447F7" w:rsidRPr="000C2CEB">
        <w:rPr>
          <w:lang w:val="en-US"/>
        </w:rPr>
        <w:t xml:space="preserve"> = e4 + e2  = e3 + e2  + 1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e14)</w:t>
      </w:r>
      <w:r w:rsidR="008447F7" w:rsidRPr="000C2CEB">
        <w:rPr>
          <w:lang w:val="en-US"/>
        </w:rPr>
        <w:t>= e6 + e5 + e3 + e2 = e3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>Исправленное кодовое слово: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proofErr w:type="gramStart"/>
      <w:r w:rsidRPr="000C2CEB">
        <w:t>c</w:t>
      </w:r>
      <w:proofErr w:type="gramEnd"/>
      <w:r w:rsidRPr="000C2CEB">
        <w:t>(x) = x^14  + x^1</w:t>
      </w:r>
      <w:r w:rsidR="009C6E45" w:rsidRPr="009C6E45">
        <w:t>2</w:t>
      </w:r>
      <w:r w:rsidRPr="000C2CEB">
        <w:t xml:space="preserve"> + x^10  + x^8 + x^</w:t>
      </w:r>
      <w:r w:rsidR="009C6E45" w:rsidRPr="009C6E45">
        <w:t>7</w:t>
      </w:r>
      <w:r w:rsidRPr="000C2CEB">
        <w:t xml:space="preserve"> + </w:t>
      </w:r>
      <w:r w:rsidRPr="000C2CEB">
        <w:rPr>
          <w:lang w:val="en-US"/>
        </w:rPr>
        <w:t>x</w:t>
      </w:r>
      <w:r w:rsidRPr="000C2CEB">
        <w:t>^5+x^</w:t>
      </w:r>
      <w:r w:rsidR="009C6E45" w:rsidRPr="009C6E45">
        <w:t>2</w:t>
      </w:r>
      <w:r w:rsidR="009C6E45">
        <w:t xml:space="preserve"> + x +</w:t>
      </w:r>
      <w:r w:rsidR="009C6E45" w:rsidRPr="009C6E45">
        <w:t xml:space="preserve"> </w:t>
      </w:r>
      <w:r w:rsidR="009C6E45">
        <w:t>1</w:t>
      </w:r>
    </w:p>
    <w:p w:rsidR="008447F7" w:rsidRPr="000C2CEB" w:rsidRDefault="009C6E45" w:rsidP="008447F7">
      <w:pPr>
        <w:autoSpaceDE w:val="0"/>
        <w:autoSpaceDN w:val="0"/>
        <w:adjustRightInd w:val="0"/>
        <w:spacing w:line="240" w:lineRule="auto"/>
      </w:pPr>
      <w:proofErr w:type="gramStart"/>
      <w:r>
        <w:t>c</w:t>
      </w:r>
      <w:proofErr w:type="gramEnd"/>
      <w:r>
        <w:t xml:space="preserve"> = 111001011010101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</w:pPr>
      <w:r w:rsidRPr="000C2CEB">
        <w:t>Информационное слово i = 1</w:t>
      </w:r>
      <w:r w:rsidR="009C6E45">
        <w:t>010101</w:t>
      </w:r>
    </w:p>
    <w:p w:rsidR="008447F7" w:rsidRPr="000C2CEB" w:rsidRDefault="008447F7" w:rsidP="008447F7">
      <w:pPr>
        <w:autoSpaceDE w:val="0"/>
        <w:autoSpaceDN w:val="0"/>
        <w:adjustRightInd w:val="0"/>
        <w:spacing w:line="240" w:lineRule="auto"/>
        <w:rPr>
          <w:iCs/>
        </w:rPr>
      </w:pPr>
      <w:r w:rsidRPr="000C2CEB">
        <w:t>Информационный многочлен i(x) = x^6 + x^</w:t>
      </w:r>
      <w:r w:rsidR="009C6E45" w:rsidRPr="009C6E45">
        <w:t>4</w:t>
      </w:r>
      <w:r w:rsidRPr="000C2CEB">
        <w:t xml:space="preserve"> + x^</w:t>
      </w:r>
      <w:proofErr w:type="gramStart"/>
      <w:r w:rsidRPr="000C2CEB">
        <w:t>2  +</w:t>
      </w:r>
      <w:proofErr w:type="gramEnd"/>
      <w:r w:rsidRPr="000C2CEB">
        <w:t xml:space="preserve"> 1</w:t>
      </w:r>
    </w:p>
    <w:p w:rsidR="000C2CEB" w:rsidRPr="009C6E45" w:rsidRDefault="009C6E45" w:rsidP="009C6E45">
      <w:pPr>
        <w:pStyle w:val="Default"/>
        <w:rPr>
          <w:rFonts w:ascii="Consolas" w:hAnsi="Consolas" w:cs="Consolas"/>
          <w:sz w:val="28"/>
          <w:szCs w:val="28"/>
        </w:rPr>
      </w:pPr>
      <w:bookmarkStart w:id="1" w:name="_GoBack"/>
      <w:r w:rsidRPr="009C6E45">
        <w:rPr>
          <w:rFonts w:ascii="Consolas" w:hAnsi="Consolas" w:cs="Consolas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9244786"/>
            <wp:effectExtent l="0" t="0" r="3175" b="0"/>
            <wp:docPr id="5" name="Рисунок 5" descr="C:\Users\RedDrako\Documents\Bandicam\bandicam 2020-06-24 15-56-56-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24 15-56-56-84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4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E6D" w:rsidRPr="00C34E6D">
        <w:rPr>
          <w:rFonts w:ascii="Consolas" w:hAnsi="Consolas" w:cs="Consolas"/>
          <w:sz w:val="28"/>
          <w:szCs w:val="28"/>
        </w:rPr>
        <w:t xml:space="preserve"> </w:t>
      </w:r>
      <w:r w:rsidR="000C2CEB">
        <w:rPr>
          <w:rFonts w:ascii="Consolas" w:hAnsi="Consolas"/>
        </w:rPr>
        <w:br w:type="page"/>
      </w:r>
    </w:p>
    <w:bookmarkEnd w:id="1"/>
    <w:p w:rsidR="000C2CEB" w:rsidRPr="00481F8F" w:rsidRDefault="000C2CEB" w:rsidP="000C2CEB">
      <w:pPr>
        <w:jc w:val="center"/>
        <w:rPr>
          <w:b/>
        </w:rPr>
      </w:pPr>
      <w:r w:rsidRPr="003B3C7E">
        <w:rPr>
          <w:b/>
        </w:rPr>
        <w:lastRenderedPageBreak/>
        <w:t>Вопросы к защите</w:t>
      </w:r>
    </w:p>
    <w:p w:rsidR="000C2CEB" w:rsidRDefault="000C2CEB" w:rsidP="000C2CEB">
      <w:pPr>
        <w:rPr>
          <w:i/>
          <w:iCs/>
        </w:rPr>
      </w:pPr>
      <w:r>
        <w:rPr>
          <w:i/>
          <w:iCs/>
        </w:rPr>
        <w:t>1. Представление элементов поля GF(2</w:t>
      </w:r>
      <w:r>
        <w:rPr>
          <w:i/>
          <w:iCs/>
          <w:vertAlign w:val="superscript"/>
        </w:rPr>
        <w:t>n</w:t>
      </w:r>
      <w:r>
        <w:rPr>
          <w:i/>
          <w:iCs/>
        </w:rPr>
        <w:t>); GF(2</w:t>
      </w:r>
      <w:r>
        <w:rPr>
          <w:i/>
          <w:iCs/>
          <w:vertAlign w:val="superscript"/>
        </w:rPr>
        <w:t>4</w:t>
      </w:r>
      <w:r>
        <w:rPr>
          <w:i/>
          <w:iCs/>
        </w:rPr>
        <w:t>).</w:t>
      </w:r>
    </w:p>
    <w:p w:rsidR="000C2CEB" w:rsidRDefault="000C2CEB" w:rsidP="000C2CEB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практике широко используются циклические коды с компонентами из расширенных полей Галуа GF(2</w:t>
      </w:r>
      <w:r>
        <w:rPr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</w:rPr>
        <w:t xml:space="preserve">). Такими кодами являются коды </w:t>
      </w:r>
      <w:proofErr w:type="spellStart"/>
      <w:r>
        <w:rPr>
          <w:sz w:val="24"/>
          <w:szCs w:val="24"/>
        </w:rPr>
        <w:t>Боуза-Чоудхури-Хоквингема</w:t>
      </w:r>
      <w:proofErr w:type="spellEnd"/>
      <w:r>
        <w:rPr>
          <w:sz w:val="24"/>
          <w:szCs w:val="24"/>
        </w:rPr>
        <w:t xml:space="preserve"> (БЧХ). </w:t>
      </w:r>
      <w:r>
        <w:rPr>
          <w:color w:val="000000"/>
          <w:sz w:val="24"/>
          <w:szCs w:val="24"/>
        </w:rPr>
        <w:t>Проводя аналогию с полем GF(p), можно сказать, что роль эле</w:t>
      </w:r>
      <w:r>
        <w:rPr>
          <w:color w:val="000000"/>
          <w:sz w:val="24"/>
          <w:szCs w:val="24"/>
        </w:rPr>
        <w:softHyphen/>
        <w:t>ментов GF(p) в поле</w:t>
      </w:r>
      <w:r>
        <w:rPr>
          <w:sz w:val="24"/>
          <w:szCs w:val="24"/>
        </w:rPr>
        <w:t xml:space="preserve"> GF(2</w:t>
      </w:r>
      <w:r>
        <w:rPr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</w:rPr>
        <w:t>)</w:t>
      </w:r>
      <w:r>
        <w:rPr>
          <w:noProof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играют двоичные слова или многочле</w:t>
      </w:r>
      <w:r>
        <w:rPr>
          <w:color w:val="000000"/>
          <w:sz w:val="24"/>
          <w:szCs w:val="24"/>
        </w:rPr>
        <w:softHyphen/>
        <w:t xml:space="preserve">ны степени, меньшей 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>, а роль простого числа р - неприводимый многочлен степени 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>.</w:t>
      </w:r>
    </w:p>
    <w:p w:rsidR="000C2CEB" w:rsidRDefault="000C2CEB" w:rsidP="000C2CEB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shd w:val="clear" w:color="auto" w:fill="F9F9F7"/>
        </w:rPr>
      </w:pPr>
      <w:r>
        <w:rPr>
          <w:color w:val="000000"/>
          <w:sz w:val="24"/>
          <w:szCs w:val="24"/>
        </w:rPr>
        <w:t>Для реализации операций в поле</w:t>
      </w:r>
      <w:r>
        <w:rPr>
          <w:sz w:val="24"/>
          <w:szCs w:val="24"/>
        </w:rPr>
        <w:t xml:space="preserve"> GF(2</w:t>
      </w:r>
      <w:r>
        <w:rPr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</w:rPr>
        <w:t>)</w:t>
      </w:r>
      <w:r>
        <w:rPr>
          <w:noProof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 качестве неприводимого многочлена степени </w:t>
      </w:r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> удобнее выбирать примитивный много</w:t>
      </w:r>
      <w:r>
        <w:rPr>
          <w:color w:val="000000"/>
          <w:sz w:val="24"/>
          <w:szCs w:val="24"/>
        </w:rPr>
        <w:softHyphen/>
        <w:t xml:space="preserve">член. </w:t>
      </w:r>
      <w:r>
        <w:rPr>
          <w:color w:val="000000"/>
          <w:sz w:val="24"/>
          <w:szCs w:val="24"/>
          <w:shd w:val="clear" w:color="auto" w:fill="F9F9F7"/>
        </w:rPr>
        <w:t>Для каждого поля Галуа существуют примитивные многочлены всех степеней.</w:t>
      </w:r>
    </w:p>
    <w:p w:rsidR="000C2CEB" w:rsidRDefault="000C2CEB" w:rsidP="000C2CEB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24"/>
          <w:szCs w:val="24"/>
          <w:shd w:val="clear" w:color="auto" w:fill="F9F9F7"/>
        </w:rPr>
      </w:pPr>
    </w:p>
    <w:p w:rsidR="000C2CEB" w:rsidRPr="0058719C" w:rsidRDefault="000C2CEB" w:rsidP="000C2CEB">
      <w:pPr>
        <w:autoSpaceDE w:val="0"/>
        <w:autoSpaceDN w:val="0"/>
        <w:adjustRightInd w:val="0"/>
        <w:spacing w:line="240" w:lineRule="auto"/>
        <w:jc w:val="center"/>
        <w:rPr>
          <w:color w:val="000000"/>
          <w:sz w:val="24"/>
          <w:szCs w:val="24"/>
          <w:shd w:val="clear" w:color="auto" w:fill="F9F9F7"/>
        </w:rPr>
      </w:pPr>
      <w:r>
        <w:rPr>
          <w:color w:val="000000"/>
          <w:sz w:val="24"/>
          <w:szCs w:val="24"/>
          <w:shd w:val="clear" w:color="auto" w:fill="F9F9F7"/>
        </w:rPr>
        <w:t>Представление поля GF(2</w:t>
      </w:r>
      <w:r>
        <w:rPr>
          <w:color w:val="000000"/>
          <w:sz w:val="24"/>
          <w:szCs w:val="24"/>
          <w:shd w:val="clear" w:color="auto" w:fill="F9F9F7"/>
          <w:vertAlign w:val="superscript"/>
        </w:rPr>
        <w:t>4</w:t>
      </w:r>
      <w:r>
        <w:rPr>
          <w:color w:val="000000"/>
          <w:sz w:val="24"/>
          <w:szCs w:val="24"/>
          <w:shd w:val="clear" w:color="auto" w:fill="F9F9F7"/>
        </w:rPr>
        <w:t>)</w:t>
      </w:r>
      <w:r w:rsidRPr="0058719C">
        <w:rPr>
          <w:color w:val="000000"/>
          <w:sz w:val="24"/>
          <w:szCs w:val="24"/>
          <w:shd w:val="clear" w:color="auto" w:fill="F9F9F7"/>
        </w:rPr>
        <w:t>:</w:t>
      </w:r>
    </w:p>
    <w:p w:rsidR="000C2CEB" w:rsidRPr="0058719C" w:rsidRDefault="000C2CEB" w:rsidP="000C2CEB">
      <w:pPr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</w:p>
    <w:p w:rsidR="000C2CEB" w:rsidRDefault="000C2CEB" w:rsidP="000C2CEB">
      <w:pPr>
        <w:jc w:val="center"/>
      </w:pPr>
      <w:r>
        <w:rPr>
          <w:noProof/>
        </w:rPr>
        <w:drawing>
          <wp:inline distT="0" distB="0" distL="0" distR="0" wp14:anchorId="3109D5AF" wp14:editId="61575671">
            <wp:extent cx="2289810" cy="3228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EB" w:rsidRDefault="000C2CEB" w:rsidP="000C2CEB">
      <w:pPr>
        <w:rPr>
          <w:i/>
          <w:iCs/>
        </w:rPr>
      </w:pPr>
      <w:r>
        <w:rPr>
          <w:i/>
          <w:iCs/>
        </w:rPr>
        <w:t xml:space="preserve">2. Определение примитивного многочлена степени n (степени 4). </w:t>
      </w:r>
    </w:p>
    <w:p w:rsidR="000C2CEB" w:rsidRDefault="000C2CEB" w:rsidP="000C2CEB">
      <w:pPr>
        <w:rPr>
          <w:color w:val="000000"/>
          <w:sz w:val="24"/>
          <w:szCs w:val="24"/>
          <w:shd w:val="clear" w:color="auto" w:fill="F9F9F7"/>
        </w:rPr>
      </w:pPr>
      <w:r>
        <w:rPr>
          <w:color w:val="000000"/>
          <w:sz w:val="24"/>
          <w:szCs w:val="24"/>
          <w:shd w:val="clear" w:color="auto" w:fill="F9F9F7"/>
        </w:rPr>
        <w:t>Примитивным многочленом р(Х) над GF(2) называется непри</w:t>
      </w:r>
      <w:r>
        <w:rPr>
          <w:color w:val="000000"/>
          <w:sz w:val="24"/>
          <w:szCs w:val="24"/>
          <w:shd w:val="clear" w:color="auto" w:fill="F9F9F7"/>
        </w:rPr>
        <w:softHyphen/>
        <w:t xml:space="preserve">водимый многочлен степени </w:t>
      </w:r>
      <w:r>
        <w:rPr>
          <w:color w:val="000000"/>
          <w:sz w:val="24"/>
          <w:szCs w:val="24"/>
          <w:shd w:val="clear" w:color="auto" w:fill="F9F9F7"/>
          <w:lang w:val="en-US"/>
        </w:rPr>
        <w:t>n</w:t>
      </w:r>
      <w:r>
        <w:rPr>
          <w:color w:val="000000"/>
          <w:sz w:val="24"/>
          <w:szCs w:val="24"/>
          <w:shd w:val="clear" w:color="auto" w:fill="F9F9F7"/>
        </w:rPr>
        <w:t>, такой, что в поле</w:t>
      </w:r>
      <w:r>
        <w:rPr>
          <w:sz w:val="24"/>
          <w:szCs w:val="24"/>
        </w:rPr>
        <w:t xml:space="preserve"> GF(2</w:t>
      </w:r>
      <w:r>
        <w:rPr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</w:rPr>
        <w:t>)</w:t>
      </w:r>
      <w:r>
        <w:rPr>
          <w:color w:val="000000"/>
          <w:sz w:val="24"/>
          <w:szCs w:val="24"/>
          <w:shd w:val="clear" w:color="auto" w:fill="F9F9F7"/>
        </w:rPr>
        <w:t>, построен</w:t>
      </w:r>
      <w:r>
        <w:rPr>
          <w:color w:val="000000"/>
          <w:sz w:val="24"/>
          <w:szCs w:val="24"/>
          <w:shd w:val="clear" w:color="auto" w:fill="F9F9F7"/>
        </w:rPr>
        <w:softHyphen/>
        <w:t xml:space="preserve">ного по модулю р(Х), элемент поля X является примитивным. </w:t>
      </w:r>
      <w:r>
        <w:rPr>
          <w:sz w:val="24"/>
          <w:szCs w:val="24"/>
        </w:rPr>
        <w:t>В качестве примера приведем поле Галуа GF(2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), для построения которого был выбран примитивный многочлен четвертой степени Х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+ X + 1.</w:t>
      </w:r>
    </w:p>
    <w:p w:rsidR="000C2CEB" w:rsidRDefault="000C2CEB" w:rsidP="000C2CEB">
      <w:pPr>
        <w:rPr>
          <w:i/>
          <w:iCs/>
        </w:rPr>
      </w:pPr>
      <w:r>
        <w:rPr>
          <w:i/>
          <w:iCs/>
        </w:rPr>
        <w:t xml:space="preserve">3. Разложение многочлена степени 2m - 1 на неприводимые множители. </w:t>
      </w:r>
    </w:p>
    <w:p w:rsidR="000C2CEB" w:rsidRDefault="000C2CEB" w:rsidP="000C2CEB">
      <w:pPr>
        <w:rPr>
          <w:i/>
          <w:iCs/>
        </w:rPr>
      </w:pPr>
      <w:r>
        <w:rPr>
          <w:noProof/>
        </w:rPr>
        <w:drawing>
          <wp:inline distT="0" distB="0" distL="0" distR="0" wp14:anchorId="6E9C0BE8" wp14:editId="7381C1D5">
            <wp:extent cx="5947410" cy="13277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EB" w:rsidRDefault="000C2CEB" w:rsidP="000C2CEB">
      <w:pPr>
        <w:rPr>
          <w:i/>
          <w:iCs/>
        </w:rPr>
      </w:pPr>
    </w:p>
    <w:p w:rsidR="000C2CEB" w:rsidRDefault="000C2CEB" w:rsidP="000C2CEB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3F600A3" wp14:editId="1F835B96">
            <wp:extent cx="5947410" cy="1184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EB" w:rsidRDefault="000C2CEB" w:rsidP="000C2CEB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D5D5253" wp14:editId="502C02E8">
            <wp:extent cx="5947410" cy="3164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:rsidR="000C2CEB" w:rsidRDefault="000C2CEB" w:rsidP="000C2CEB">
      <w:pPr>
        <w:rPr>
          <w:i/>
          <w:iCs/>
        </w:rPr>
      </w:pPr>
      <w:r>
        <w:rPr>
          <w:i/>
          <w:iCs/>
        </w:rPr>
        <w:t xml:space="preserve">4. Построение порождающего многочлена кода с корректирующей способностью t. </w:t>
      </w:r>
    </w:p>
    <w:p w:rsidR="000C2CEB" w:rsidRDefault="000C2CEB" w:rsidP="000C2CEB">
      <w:r>
        <w:t>Схема построения БЧХ-кода:</w:t>
      </w:r>
    </w:p>
    <w:p w:rsidR="000C2CEB" w:rsidRDefault="000C2CEB" w:rsidP="000C2CEB">
      <w:pPr>
        <w:rPr>
          <w:i/>
          <w:iCs/>
        </w:rPr>
      </w:pPr>
      <w:r>
        <w:rPr>
          <w:noProof/>
        </w:rPr>
        <w:drawing>
          <wp:inline distT="0" distB="0" distL="0" distR="0" wp14:anchorId="4378666F" wp14:editId="7CFE763B">
            <wp:extent cx="6098540" cy="2154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EB" w:rsidRDefault="000C2CEB" w:rsidP="000C2CEB">
      <w:pPr>
        <w:rPr>
          <w:i/>
          <w:iCs/>
        </w:rPr>
      </w:pPr>
      <w:r>
        <w:rPr>
          <w:noProof/>
        </w:rPr>
        <w:drawing>
          <wp:inline distT="0" distB="0" distL="0" distR="0" wp14:anchorId="490AA155" wp14:editId="37DC02EF">
            <wp:extent cx="5947410" cy="946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EB" w:rsidRDefault="000C2CEB" w:rsidP="000C2CEB">
      <w:r>
        <w:rPr>
          <w:noProof/>
        </w:rPr>
        <w:lastRenderedPageBreak/>
        <w:drawing>
          <wp:inline distT="0" distB="0" distL="0" distR="0" wp14:anchorId="0E69687D" wp14:editId="7CDA38D5">
            <wp:extent cx="5947410" cy="1550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CEB" w:rsidRDefault="000C2CEB" w:rsidP="000C2CEB">
      <w:r>
        <w:t xml:space="preserve">На основе поля </w:t>
      </w:r>
      <w:r>
        <w:rPr>
          <w:sz w:val="24"/>
          <w:szCs w:val="24"/>
        </w:rPr>
        <w:t>GF(2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) также можно построить коды с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= 3, 4, 5, 6, 7.</w:t>
      </w:r>
    </w:p>
    <w:p w:rsidR="000C2CEB" w:rsidRPr="0058719C" w:rsidRDefault="000C2CEB" w:rsidP="000C2CEB">
      <w:pPr>
        <w:jc w:val="center"/>
      </w:pPr>
      <w:r w:rsidRPr="0058719C">
        <w:t>5.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8"/>
          <w:szCs w:val="28"/>
        </w:rPr>
      </w:pPr>
      <w:r w:rsidRPr="00DF71F9">
        <w:rPr>
          <w:b/>
          <w:color w:val="222222"/>
          <w:sz w:val="28"/>
          <w:szCs w:val="28"/>
        </w:rPr>
        <w:t>1. Определим количество контрольных </w:t>
      </w:r>
      <w:r w:rsidRPr="00DF71F9">
        <w:rPr>
          <w:b/>
          <w:iCs/>
          <w:color w:val="222222"/>
          <w:sz w:val="28"/>
          <w:szCs w:val="28"/>
        </w:rPr>
        <w:t>m </w:t>
      </w:r>
      <w:r w:rsidRPr="00DF71F9">
        <w:rPr>
          <w:b/>
          <w:color w:val="222222"/>
          <w:sz w:val="28"/>
          <w:szCs w:val="28"/>
        </w:rPr>
        <w:t>и информационных разрядов </w:t>
      </w:r>
      <w:r w:rsidRPr="00DF71F9">
        <w:rPr>
          <w:b/>
          <w:iCs/>
          <w:color w:val="222222"/>
          <w:sz w:val="28"/>
          <w:szCs w:val="28"/>
        </w:rPr>
        <w:t>k: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i/>
          <w:color w:val="222222"/>
          <w:sz w:val="28"/>
          <w:szCs w:val="28"/>
        </w:rPr>
      </w:pPr>
      <w:proofErr w:type="gramStart"/>
      <w:r w:rsidRPr="00DF71F9">
        <w:rPr>
          <w:i/>
          <w:iCs/>
          <w:color w:val="222222"/>
          <w:sz w:val="28"/>
          <w:szCs w:val="28"/>
        </w:rPr>
        <w:t>m</w:t>
      </w:r>
      <w:proofErr w:type="gramEnd"/>
      <w:r w:rsidRPr="00DF71F9">
        <w:rPr>
          <w:i/>
          <w:iCs/>
          <w:color w:val="222222"/>
          <w:sz w:val="28"/>
          <w:szCs w:val="28"/>
        </w:rPr>
        <w:t> = h*S .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color w:val="222222"/>
          <w:sz w:val="28"/>
          <w:szCs w:val="28"/>
        </w:rPr>
        <w:t>Параметр </w:t>
      </w:r>
      <w:r w:rsidRPr="00DF71F9">
        <w:rPr>
          <w:iCs/>
          <w:color w:val="222222"/>
          <w:sz w:val="28"/>
          <w:szCs w:val="28"/>
        </w:rPr>
        <w:t>h определяется</w:t>
      </w:r>
      <w:r w:rsidRPr="00DF71F9">
        <w:rPr>
          <w:color w:val="222222"/>
          <w:sz w:val="28"/>
          <w:szCs w:val="28"/>
        </w:rPr>
        <w:t xml:space="preserve"> из формулы </w:t>
      </w:r>
      <w:r w:rsidRPr="00DF71F9">
        <w:rPr>
          <w:i/>
          <w:iCs/>
          <w:color w:val="222222"/>
          <w:sz w:val="28"/>
          <w:szCs w:val="28"/>
          <w:lang w:val="en-US"/>
        </w:rPr>
        <w:t>n</w:t>
      </w:r>
      <w:r w:rsidRPr="00DF71F9">
        <w:rPr>
          <w:i/>
          <w:iCs/>
          <w:color w:val="222222"/>
          <w:sz w:val="28"/>
          <w:szCs w:val="28"/>
        </w:rPr>
        <w:t xml:space="preserve"> = 2</w:t>
      </w:r>
      <w:r w:rsidRPr="00DF71F9">
        <w:rPr>
          <w:i/>
          <w:iCs/>
          <w:color w:val="222222"/>
          <w:sz w:val="28"/>
          <w:szCs w:val="28"/>
          <w:vertAlign w:val="superscript"/>
          <w:lang w:val="en-US"/>
        </w:rPr>
        <w:t>h</w:t>
      </w:r>
      <w:r w:rsidRPr="00DF71F9">
        <w:rPr>
          <w:i/>
          <w:iCs/>
          <w:color w:val="222222"/>
          <w:sz w:val="28"/>
          <w:szCs w:val="28"/>
        </w:rPr>
        <w:t xml:space="preserve">-1, </w:t>
      </w:r>
      <w:r w:rsidRPr="00DF71F9">
        <w:rPr>
          <w:i/>
          <w:iCs/>
          <w:color w:val="222222"/>
          <w:sz w:val="28"/>
          <w:szCs w:val="28"/>
          <w:lang w:val="en-US"/>
        </w:rPr>
        <w:t>h</w:t>
      </w:r>
      <w:r w:rsidRPr="00DF71F9">
        <w:rPr>
          <w:i/>
          <w:iCs/>
          <w:color w:val="222222"/>
          <w:sz w:val="28"/>
          <w:szCs w:val="28"/>
        </w:rPr>
        <w:t xml:space="preserve"> = </w:t>
      </w:r>
      <w:r w:rsidRPr="00DF71F9">
        <w:rPr>
          <w:i/>
          <w:iCs/>
          <w:color w:val="222222"/>
          <w:sz w:val="28"/>
          <w:szCs w:val="28"/>
          <w:lang w:val="en-US"/>
        </w:rPr>
        <w:t>log</w:t>
      </w:r>
      <w:r w:rsidRPr="00DF71F9">
        <w:rPr>
          <w:i/>
          <w:iCs/>
          <w:color w:val="222222"/>
          <w:sz w:val="28"/>
          <w:szCs w:val="28"/>
          <w:vertAlign w:val="subscript"/>
        </w:rPr>
        <w:t>2</w:t>
      </w:r>
      <w:r w:rsidRPr="00DF71F9">
        <w:rPr>
          <w:i/>
          <w:iCs/>
          <w:color w:val="222222"/>
          <w:sz w:val="28"/>
          <w:szCs w:val="28"/>
        </w:rPr>
        <w:t>(</w:t>
      </w:r>
      <w:r w:rsidRPr="00DF71F9">
        <w:rPr>
          <w:i/>
          <w:iCs/>
          <w:color w:val="222222"/>
          <w:sz w:val="28"/>
          <w:szCs w:val="28"/>
          <w:lang w:val="en-US"/>
        </w:rPr>
        <w:t>n</w:t>
      </w:r>
      <w:r w:rsidRPr="00DF71F9">
        <w:rPr>
          <w:i/>
          <w:iCs/>
          <w:color w:val="222222"/>
          <w:sz w:val="28"/>
          <w:szCs w:val="28"/>
        </w:rPr>
        <w:t>+1)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i/>
          <w:color w:val="222222"/>
          <w:sz w:val="28"/>
          <w:szCs w:val="28"/>
        </w:rPr>
      </w:pPr>
      <w:r w:rsidRPr="00DF71F9">
        <w:rPr>
          <w:i/>
          <w:iCs/>
          <w:color w:val="222222"/>
          <w:sz w:val="28"/>
          <w:szCs w:val="28"/>
          <w:lang w:val="en-US"/>
        </w:rPr>
        <w:t>k</w:t>
      </w:r>
      <w:r w:rsidRPr="00DF71F9">
        <w:rPr>
          <w:i/>
          <w:iCs/>
          <w:color w:val="222222"/>
          <w:sz w:val="28"/>
          <w:szCs w:val="28"/>
        </w:rPr>
        <w:t xml:space="preserve"> = </w:t>
      </w:r>
      <w:r w:rsidRPr="00DF71F9">
        <w:rPr>
          <w:i/>
          <w:iCs/>
          <w:color w:val="222222"/>
          <w:sz w:val="28"/>
          <w:szCs w:val="28"/>
          <w:lang w:val="en-US"/>
        </w:rPr>
        <w:t>n</w:t>
      </w:r>
      <w:r w:rsidRPr="00DF71F9">
        <w:rPr>
          <w:i/>
          <w:iCs/>
          <w:color w:val="222222"/>
          <w:sz w:val="28"/>
          <w:szCs w:val="28"/>
        </w:rPr>
        <w:t>-</w:t>
      </w:r>
      <w:r w:rsidRPr="00DF71F9">
        <w:rPr>
          <w:i/>
          <w:iCs/>
          <w:color w:val="222222"/>
          <w:sz w:val="28"/>
          <w:szCs w:val="28"/>
          <w:lang w:val="en-US"/>
        </w:rPr>
        <w:t>m</w:t>
      </w:r>
    </w:p>
    <w:p w:rsidR="000C2CEB" w:rsidRPr="00DF71F9" w:rsidRDefault="000C2CEB" w:rsidP="000C2CEB"/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8"/>
          <w:szCs w:val="28"/>
        </w:rPr>
      </w:pPr>
      <w:r w:rsidRPr="00DF71F9">
        <w:rPr>
          <w:b/>
          <w:sz w:val="28"/>
          <w:szCs w:val="28"/>
        </w:rPr>
        <w:t>2.</w:t>
      </w:r>
      <w:r w:rsidRPr="00DF71F9">
        <w:rPr>
          <w:b/>
          <w:color w:val="222222"/>
          <w:sz w:val="28"/>
          <w:szCs w:val="28"/>
        </w:rPr>
        <w:t xml:space="preserve"> Определим параметры образующего полинома: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color w:val="222222"/>
          <w:sz w:val="28"/>
          <w:szCs w:val="28"/>
        </w:rPr>
        <w:t>- количество минимальных многочленов, входящих в образующий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i/>
          <w:iCs/>
          <w:color w:val="222222"/>
          <w:sz w:val="28"/>
          <w:szCs w:val="28"/>
        </w:rPr>
        <w:t>L = S = 2;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color w:val="222222"/>
          <w:sz w:val="28"/>
          <w:szCs w:val="28"/>
        </w:rPr>
        <w:t>- порядок старшего (все минимальные - нечетные) минимального многочлена </w:t>
      </w:r>
      <w:r w:rsidRPr="00DF71F9">
        <w:rPr>
          <w:i/>
          <w:iCs/>
          <w:color w:val="222222"/>
          <w:sz w:val="28"/>
          <w:szCs w:val="28"/>
        </w:rPr>
        <w:t>r = 2S-1;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i/>
          <w:iCs/>
          <w:color w:val="222222"/>
          <w:sz w:val="28"/>
          <w:szCs w:val="28"/>
        </w:rPr>
      </w:pPr>
      <w:r w:rsidRPr="00DF71F9">
        <w:rPr>
          <w:color w:val="222222"/>
          <w:sz w:val="28"/>
          <w:szCs w:val="28"/>
        </w:rPr>
        <w:t xml:space="preserve">- степень образующего многочлена </w:t>
      </w:r>
      <w:r w:rsidRPr="00DF71F9">
        <w:rPr>
          <w:i/>
          <w:iCs/>
          <w:color w:val="222222"/>
          <w:sz w:val="28"/>
          <w:szCs w:val="28"/>
        </w:rPr>
        <w:t>b = m = 8.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222222"/>
          <w:sz w:val="28"/>
          <w:szCs w:val="28"/>
        </w:rPr>
      </w:pPr>
      <w:r w:rsidRPr="00DF71F9">
        <w:rPr>
          <w:b/>
          <w:color w:val="222222"/>
          <w:sz w:val="28"/>
          <w:szCs w:val="28"/>
        </w:rPr>
        <w:t>3. Выбор образующего многочлена.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color w:val="222222"/>
          <w:sz w:val="28"/>
          <w:szCs w:val="28"/>
        </w:rPr>
        <w:t>Из таблицы для минимальных многочленов для кодов БЧХ выбираем два минимальных многочлена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i/>
          <w:iCs/>
          <w:color w:val="222222"/>
          <w:sz w:val="28"/>
          <w:szCs w:val="28"/>
        </w:rPr>
        <w:t>M</w:t>
      </w:r>
      <w:r w:rsidRPr="00DF71F9">
        <w:rPr>
          <w:i/>
          <w:iCs/>
          <w:color w:val="222222"/>
          <w:sz w:val="28"/>
          <w:szCs w:val="28"/>
          <w:vertAlign w:val="subscript"/>
        </w:rPr>
        <w:t>1</w:t>
      </w:r>
      <w:r w:rsidRPr="00DF71F9">
        <w:rPr>
          <w:i/>
          <w:iCs/>
          <w:color w:val="222222"/>
          <w:sz w:val="28"/>
          <w:szCs w:val="28"/>
        </w:rPr>
        <w:t>(x)</w:t>
      </w:r>
      <w:r w:rsidRPr="00DF71F9">
        <w:rPr>
          <w:color w:val="222222"/>
          <w:sz w:val="28"/>
          <w:szCs w:val="28"/>
        </w:rPr>
        <w:t> </w:t>
      </w:r>
      <w:r w:rsidRPr="00DF71F9">
        <w:rPr>
          <w:i/>
          <w:color w:val="222222"/>
          <w:sz w:val="28"/>
          <w:szCs w:val="28"/>
        </w:rPr>
        <w:t>и</w:t>
      </w:r>
      <w:r w:rsidRPr="00DF71F9">
        <w:rPr>
          <w:color w:val="222222"/>
          <w:sz w:val="28"/>
          <w:szCs w:val="28"/>
        </w:rPr>
        <w:t xml:space="preserve"> </w:t>
      </w:r>
      <w:r w:rsidRPr="00DF71F9">
        <w:rPr>
          <w:i/>
          <w:iCs/>
          <w:color w:val="222222"/>
          <w:sz w:val="28"/>
          <w:szCs w:val="28"/>
        </w:rPr>
        <w:t>M</w:t>
      </w:r>
      <w:r w:rsidRPr="00DF71F9">
        <w:rPr>
          <w:i/>
          <w:iCs/>
          <w:color w:val="222222"/>
          <w:sz w:val="28"/>
          <w:szCs w:val="28"/>
          <w:vertAlign w:val="subscript"/>
        </w:rPr>
        <w:t>2</w:t>
      </w:r>
      <w:r w:rsidRPr="00DF71F9">
        <w:rPr>
          <w:i/>
          <w:iCs/>
          <w:color w:val="222222"/>
          <w:sz w:val="28"/>
          <w:szCs w:val="28"/>
        </w:rPr>
        <w:t>(x)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i/>
          <w:color w:val="222222"/>
          <w:sz w:val="28"/>
          <w:szCs w:val="28"/>
        </w:rPr>
        <w:t>При этом</w:t>
      </w:r>
      <w:r w:rsidRPr="00DF71F9">
        <w:rPr>
          <w:color w:val="222222"/>
          <w:sz w:val="28"/>
          <w:szCs w:val="28"/>
        </w:rPr>
        <w:t xml:space="preserve"> </w:t>
      </w:r>
      <w:r w:rsidRPr="00DF71F9">
        <w:rPr>
          <w:i/>
          <w:iCs/>
          <w:color w:val="222222"/>
          <w:sz w:val="28"/>
          <w:szCs w:val="28"/>
          <w:lang w:val="en-US"/>
        </w:rPr>
        <w:t>P</w:t>
      </w:r>
      <w:r w:rsidRPr="00DF71F9">
        <w:rPr>
          <w:i/>
          <w:iCs/>
          <w:color w:val="222222"/>
          <w:sz w:val="28"/>
          <w:szCs w:val="28"/>
        </w:rPr>
        <w:t>(</w:t>
      </w:r>
      <w:r w:rsidRPr="00DF71F9">
        <w:rPr>
          <w:i/>
          <w:iCs/>
          <w:color w:val="222222"/>
          <w:sz w:val="28"/>
          <w:szCs w:val="28"/>
          <w:lang w:val="en-US"/>
        </w:rPr>
        <w:t>x</w:t>
      </w:r>
      <w:r w:rsidRPr="00DF71F9">
        <w:rPr>
          <w:i/>
          <w:iCs/>
          <w:color w:val="222222"/>
          <w:sz w:val="28"/>
          <w:szCs w:val="28"/>
        </w:rPr>
        <w:t>) =</w:t>
      </w:r>
      <w:r w:rsidRPr="00DF71F9">
        <w:rPr>
          <w:i/>
          <w:iCs/>
          <w:color w:val="222222"/>
          <w:sz w:val="28"/>
          <w:szCs w:val="28"/>
          <w:lang w:val="en-US"/>
        </w:rPr>
        <w:t>M</w:t>
      </w:r>
      <w:r w:rsidRPr="00DF71F9">
        <w:rPr>
          <w:i/>
          <w:iCs/>
          <w:color w:val="222222"/>
          <w:sz w:val="28"/>
          <w:szCs w:val="28"/>
          <w:vertAlign w:val="subscript"/>
        </w:rPr>
        <w:t>1</w:t>
      </w:r>
      <w:r w:rsidRPr="00DF71F9">
        <w:rPr>
          <w:i/>
          <w:iCs/>
          <w:color w:val="222222"/>
          <w:sz w:val="28"/>
          <w:szCs w:val="28"/>
        </w:rPr>
        <w:t>(</w:t>
      </w:r>
      <w:r w:rsidRPr="00DF71F9">
        <w:rPr>
          <w:i/>
          <w:iCs/>
          <w:color w:val="222222"/>
          <w:sz w:val="28"/>
          <w:szCs w:val="28"/>
          <w:lang w:val="en-US"/>
        </w:rPr>
        <w:t>x</w:t>
      </w:r>
      <w:r w:rsidRPr="00DF71F9">
        <w:rPr>
          <w:i/>
          <w:iCs/>
          <w:color w:val="222222"/>
          <w:sz w:val="28"/>
          <w:szCs w:val="28"/>
        </w:rPr>
        <w:t>)×</w:t>
      </w:r>
      <w:r w:rsidRPr="00DF71F9">
        <w:rPr>
          <w:i/>
          <w:iCs/>
          <w:color w:val="222222"/>
          <w:sz w:val="28"/>
          <w:szCs w:val="28"/>
          <w:lang w:val="en-US"/>
        </w:rPr>
        <w:t>M</w:t>
      </w:r>
      <w:r w:rsidRPr="00DF71F9">
        <w:rPr>
          <w:i/>
          <w:iCs/>
          <w:color w:val="222222"/>
          <w:sz w:val="28"/>
          <w:szCs w:val="28"/>
          <w:vertAlign w:val="subscript"/>
        </w:rPr>
        <w:t>2</w:t>
      </w:r>
      <w:r w:rsidRPr="00DF71F9">
        <w:rPr>
          <w:i/>
          <w:iCs/>
          <w:color w:val="222222"/>
          <w:sz w:val="28"/>
          <w:szCs w:val="28"/>
        </w:rPr>
        <w:t>(</w:t>
      </w:r>
      <w:r w:rsidRPr="00DF71F9">
        <w:rPr>
          <w:i/>
          <w:iCs/>
          <w:color w:val="222222"/>
          <w:sz w:val="28"/>
          <w:szCs w:val="28"/>
          <w:lang w:val="en-US"/>
        </w:rPr>
        <w:t>x</w:t>
      </w:r>
      <w:r w:rsidRPr="00DF71F9">
        <w:rPr>
          <w:i/>
          <w:iCs/>
          <w:color w:val="222222"/>
          <w:sz w:val="28"/>
          <w:szCs w:val="28"/>
        </w:rPr>
        <w:t>)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0C2CEB" w:rsidRPr="00DF71F9" w:rsidRDefault="000C2CEB" w:rsidP="000C2CEB">
      <w:pPr>
        <w:shd w:val="clear" w:color="auto" w:fill="FFFFFF"/>
        <w:spacing w:line="240" w:lineRule="auto"/>
        <w:rPr>
          <w:b/>
          <w:color w:val="222222"/>
        </w:rPr>
      </w:pPr>
      <w:r w:rsidRPr="00DF71F9">
        <w:rPr>
          <w:color w:val="222222"/>
        </w:rPr>
        <w:t>4</w:t>
      </w:r>
      <w:r w:rsidRPr="00DF71F9">
        <w:rPr>
          <w:b/>
          <w:color w:val="222222"/>
        </w:rPr>
        <w:t>. Строим образующую матрицу.</w:t>
      </w:r>
    </w:p>
    <w:p w:rsidR="000C2CEB" w:rsidRPr="00DF71F9" w:rsidRDefault="000C2CEB" w:rsidP="000C2CEB">
      <w:pPr>
        <w:shd w:val="clear" w:color="auto" w:fill="FFFFFF"/>
        <w:spacing w:line="240" w:lineRule="auto"/>
        <w:rPr>
          <w:color w:val="222222"/>
        </w:rPr>
      </w:pPr>
      <w:r w:rsidRPr="00DF71F9">
        <w:rPr>
          <w:color w:val="222222"/>
        </w:rPr>
        <w:t xml:space="preserve"> Записываем первую строку образующей матрицы, которая состоит из образующего полинома с предшествующими нулями, при этом общая длина кодовой комбинации равна </w:t>
      </w:r>
      <w:r w:rsidRPr="00DF71F9">
        <w:rPr>
          <w:i/>
          <w:iCs/>
          <w:color w:val="222222"/>
        </w:rPr>
        <w:t>n</w:t>
      </w:r>
      <w:r w:rsidRPr="00DF71F9">
        <w:rPr>
          <w:color w:val="222222"/>
        </w:rPr>
        <w:t xml:space="preserve">. Остальные строки матрицы получаем в результате k-кратного циклического сдвига справа налево первой строки матрицы. Строки образующей матрицы представляют собой </w:t>
      </w:r>
      <w:r w:rsidRPr="00DF71F9">
        <w:rPr>
          <w:color w:val="222222"/>
          <w:lang w:val="en-US"/>
        </w:rPr>
        <w:t>k</w:t>
      </w:r>
      <w:r w:rsidRPr="00DF71F9">
        <w:rPr>
          <w:color w:val="222222"/>
        </w:rPr>
        <w:t xml:space="preserve"> кодовых комбинаций кода БЧХ, а остальные могут быть получены путем суммирования по модулю 2 всевозможных сочетаний строк матрицы.</w:t>
      </w:r>
    </w:p>
    <w:p w:rsidR="000C2CEB" w:rsidRPr="00DF71F9" w:rsidRDefault="000C2CEB" w:rsidP="000C2CEB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DF71F9">
        <w:rPr>
          <w:i/>
          <w:iCs/>
          <w:color w:val="222222"/>
          <w:sz w:val="28"/>
          <w:szCs w:val="28"/>
        </w:rPr>
        <w:t xml:space="preserve"> </w:t>
      </w:r>
    </w:p>
    <w:p w:rsidR="000C2CEB" w:rsidRPr="00DF71F9" w:rsidRDefault="000C2CEB" w:rsidP="000C2CEB">
      <w:pPr>
        <w:jc w:val="center"/>
      </w:pPr>
      <w:r w:rsidRPr="00DF71F9">
        <w:t>6.</w:t>
      </w:r>
    </w:p>
    <w:p w:rsidR="000C2CEB" w:rsidRPr="0058719C" w:rsidRDefault="000C2CEB" w:rsidP="000C2CEB">
      <w:r w:rsidRPr="00DF71F9">
        <w:t xml:space="preserve">1) Вычисляем </w:t>
      </w:r>
      <w:r w:rsidRPr="00DF71F9">
        <w:rPr>
          <w:lang w:val="en-US"/>
        </w:rPr>
        <w:t>y</w:t>
      </w:r>
      <w:r w:rsidRPr="00DF71F9">
        <w:t>(</w:t>
      </w:r>
      <w:r w:rsidRPr="00DF71F9">
        <w:rPr>
          <w:lang w:val="en-US"/>
        </w:rPr>
        <w:t>e</w:t>
      </w:r>
      <w:r w:rsidRPr="00DF71F9">
        <w:t xml:space="preserve">) это компонент синдрома </w:t>
      </w:r>
      <w:r w:rsidRPr="00DF71F9">
        <w:rPr>
          <w:lang w:val="en-US"/>
        </w:rPr>
        <w:t>S</w:t>
      </w:r>
      <w:r w:rsidRPr="00DF71F9">
        <w:t xml:space="preserve">1, </w:t>
      </w:r>
      <w:r w:rsidRPr="00DF71F9">
        <w:rPr>
          <w:lang w:val="en-US"/>
        </w:rPr>
        <w:t>S</w:t>
      </w:r>
      <w:r w:rsidRPr="00DF71F9">
        <w:t>3=</w:t>
      </w:r>
      <w:r w:rsidRPr="00DF71F9">
        <w:rPr>
          <w:lang w:val="en-US"/>
        </w:rPr>
        <w:t>y</w:t>
      </w:r>
      <w:r w:rsidRPr="00DF71F9">
        <w:t>(</w:t>
      </w:r>
      <w:r w:rsidRPr="00DF71F9">
        <w:rPr>
          <w:lang w:val="en-US"/>
        </w:rPr>
        <w:t>e</w:t>
      </w:r>
      <w:r w:rsidRPr="00DF71F9">
        <w:t>^3)</w:t>
      </w:r>
    </w:p>
    <w:p w:rsidR="000C2CEB" w:rsidRPr="0058719C" w:rsidRDefault="000C2CEB" w:rsidP="000C2CEB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DF71F9">
        <w:t>2)</w:t>
      </w:r>
      <w:r w:rsidRPr="00DF71F9">
        <w:rPr>
          <w:rFonts w:eastAsia="TimesNewRoman"/>
        </w:rPr>
        <w:t xml:space="preserve"> Найдем локаторы ошибок </w:t>
      </w:r>
      <w:r w:rsidRPr="00DF71F9">
        <w:rPr>
          <w:rFonts w:eastAsia="TimesNewRoman,Italic"/>
          <w:i/>
          <w:iCs/>
        </w:rPr>
        <w:t>х</w:t>
      </w:r>
      <w:r w:rsidRPr="00DF71F9">
        <w:rPr>
          <w:rFonts w:eastAsia="TimesNewRoman"/>
          <w:i/>
          <w:iCs/>
        </w:rPr>
        <w:t xml:space="preserve">1, </w:t>
      </w:r>
      <w:r w:rsidRPr="00DF71F9">
        <w:rPr>
          <w:rFonts w:eastAsia="TimesNewRoman,Italic"/>
          <w:i/>
          <w:iCs/>
        </w:rPr>
        <w:t>х</w:t>
      </w:r>
      <w:r w:rsidRPr="00DF71F9">
        <w:rPr>
          <w:rFonts w:eastAsia="TimesNewRoman"/>
          <w:i/>
          <w:iCs/>
        </w:rPr>
        <w:t>2</w:t>
      </w:r>
      <w:r w:rsidRPr="00DF71F9">
        <w:rPr>
          <w:rFonts w:eastAsia="TimesNewRoman"/>
        </w:rPr>
        <w:t xml:space="preserve">как корни уравнения </w:t>
      </w:r>
      <w:r w:rsidRPr="00DF71F9">
        <w:rPr>
          <w:rFonts w:eastAsia="TimesNewRoman"/>
          <w:lang w:val="en-US"/>
        </w:rPr>
        <w:t>x</w:t>
      </w:r>
      <w:r w:rsidRPr="00DF71F9">
        <w:rPr>
          <w:rFonts w:eastAsia="TimesNewRoman"/>
        </w:rPr>
        <w:t xml:space="preserve">^2 – </w:t>
      </w:r>
      <w:r w:rsidRPr="00DF71F9">
        <w:rPr>
          <w:rFonts w:eastAsia="TimesNewRoman"/>
          <w:lang w:val="en-US"/>
        </w:rPr>
        <w:t>S</w:t>
      </w:r>
      <w:r w:rsidRPr="00DF71F9">
        <w:rPr>
          <w:rFonts w:eastAsia="TimesNewRoman"/>
        </w:rPr>
        <w:t>1*</w:t>
      </w:r>
      <w:r w:rsidRPr="00DF71F9">
        <w:rPr>
          <w:rFonts w:eastAsia="TimesNewRoman"/>
          <w:lang w:val="en-US"/>
        </w:rPr>
        <w:t>x</w:t>
      </w:r>
      <w:r w:rsidRPr="00DF71F9">
        <w:rPr>
          <w:rFonts w:eastAsia="TimesNewRoman"/>
        </w:rPr>
        <w:t>+</w:t>
      </w:r>
    </w:p>
    <w:p w:rsidR="000C2CEB" w:rsidRPr="0058719C" w:rsidRDefault="000C2CEB" w:rsidP="000C2CEB">
      <w:pPr>
        <w:autoSpaceDE w:val="0"/>
        <w:autoSpaceDN w:val="0"/>
        <w:adjustRightInd w:val="0"/>
        <w:spacing w:line="240" w:lineRule="auto"/>
        <w:rPr>
          <w:rFonts w:eastAsia="TimesNewRoman"/>
        </w:rPr>
      </w:pPr>
      <w:r w:rsidRPr="0058719C">
        <w:rPr>
          <w:rFonts w:eastAsia="TimesNewRoman"/>
        </w:rPr>
        <w:t>+</w:t>
      </w:r>
      <w:r w:rsidRPr="00DF71F9">
        <w:rPr>
          <w:rFonts w:eastAsia="TimesNewRoman"/>
        </w:rPr>
        <w:t xml:space="preserve"> (</w:t>
      </w:r>
      <w:r w:rsidRPr="00DF71F9">
        <w:rPr>
          <w:rFonts w:eastAsia="TimesNewRoman"/>
          <w:lang w:val="en-US"/>
        </w:rPr>
        <w:t>s</w:t>
      </w:r>
      <w:r w:rsidRPr="00DF71F9">
        <w:rPr>
          <w:rFonts w:eastAsia="TimesNewRoman"/>
        </w:rPr>
        <w:t>1^3-</w:t>
      </w:r>
      <w:r w:rsidRPr="00DF71F9">
        <w:rPr>
          <w:rFonts w:eastAsia="TimesNewRoman"/>
          <w:lang w:val="en-US"/>
        </w:rPr>
        <w:t>s</w:t>
      </w:r>
      <w:proofErr w:type="gramStart"/>
      <w:r w:rsidRPr="00DF71F9">
        <w:rPr>
          <w:rFonts w:eastAsia="TimesNewRoman"/>
        </w:rPr>
        <w:t>3)/</w:t>
      </w:r>
      <w:proofErr w:type="gramEnd"/>
      <w:r w:rsidRPr="00DF71F9">
        <w:rPr>
          <w:rFonts w:eastAsia="TimesNewRoman"/>
          <w:lang w:val="en-US"/>
        </w:rPr>
        <w:t>s</w:t>
      </w:r>
      <w:r w:rsidRPr="00DF71F9">
        <w:rPr>
          <w:rFonts w:eastAsia="TimesNewRoman"/>
        </w:rPr>
        <w:t xml:space="preserve">1 </w:t>
      </w:r>
      <w:r w:rsidRPr="0058719C">
        <w:rPr>
          <w:rFonts w:eastAsia="TimesNewRoman"/>
        </w:rPr>
        <w:t xml:space="preserve"> = 0</w:t>
      </w:r>
    </w:p>
    <w:p w:rsidR="00C34E6D" w:rsidRPr="00B16E0D" w:rsidRDefault="000C2CEB" w:rsidP="000C2CEB">
      <w:pPr>
        <w:spacing w:line="259" w:lineRule="auto"/>
        <w:jc w:val="left"/>
        <w:rPr>
          <w:rFonts w:ascii="Consolas" w:hAnsi="Consolas"/>
        </w:rPr>
      </w:pPr>
      <w:r w:rsidRPr="00DF71F9">
        <w:rPr>
          <w:rFonts w:eastAsia="TimesNewRoman"/>
        </w:rPr>
        <w:t>3) Инвертируем полученные биты и получаем кодовое слово.</w:t>
      </w:r>
    </w:p>
    <w:sectPr w:rsidR="00C34E6D" w:rsidRPr="00B1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0C2CEB"/>
    <w:rsid w:val="004B06BA"/>
    <w:rsid w:val="00604450"/>
    <w:rsid w:val="00634EF7"/>
    <w:rsid w:val="007B2D92"/>
    <w:rsid w:val="008447F7"/>
    <w:rsid w:val="00861634"/>
    <w:rsid w:val="0090018B"/>
    <w:rsid w:val="00986A68"/>
    <w:rsid w:val="009C6E45"/>
    <w:rsid w:val="009E46AD"/>
    <w:rsid w:val="00A30F36"/>
    <w:rsid w:val="00AA416B"/>
    <w:rsid w:val="00B16E0D"/>
    <w:rsid w:val="00C16D73"/>
    <w:rsid w:val="00C34E6D"/>
    <w:rsid w:val="00CB04F7"/>
    <w:rsid w:val="00EC71DB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34E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0C2CEB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18</cp:revision>
  <cp:lastPrinted>2020-02-10T08:18:00Z</cp:lastPrinted>
  <dcterms:created xsi:type="dcterms:W3CDTF">2019-02-14T22:53:00Z</dcterms:created>
  <dcterms:modified xsi:type="dcterms:W3CDTF">2020-06-24T12:58:00Z</dcterms:modified>
</cp:coreProperties>
</file>