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Итоги 4 недели курса “Основы анализа и визуализации данных в Power BI”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395788" cy="332239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32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МЕРА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Вычисляется когда вы используете ее в вижуале, когда вижуал рендерится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Значения вычисляются с учетом всех влияющих фильтров в отчете (filter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context). Перерасчет происходит при любом изменении фильтров в отчете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Не сохраняется в модели и не влияют на ее размер, только в кэше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Используются в визуализации в качестве отображаемого значения (Value).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КОЛОНКА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Вычисляется для каждой строки сразу после того как вы прописали формулу и нажали “Enter”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Значения вычисляются для каждой строки в таблице (row context). Перерасчет происходит при обновлении источников данных и при изменении влияющих элементов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Сохраняется в модель данных, занимает место на диске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Преимущественно используются в визуализациях в качестве категорий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(строки, столбцы, фильтры/слайсеры)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Когда использовать Measure(Меру)?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Когда хотим отобразить результат вычислений таким образом, чтобы он менялся в зависимости от выбранных фильтров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Для всех вычислений!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Когда использовать Calculated Column (Вычисляемый столбец)?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Когда результат мы хотим видеть в качестве фильтра (slicer visual), колонки или строки в табличном вижуале (as opposed to the values area/а не в виде значений)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Когда результат вычислений строго привязан к текущей строке (For example, Price * Quantity cannot work on an average or on a sum of the two columns.)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Создать новые категории для числовых или текстовых значений (For example, a range of ages of customers, such as 0–18, 18–25, and so on.)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Calculated Table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Создание целой таблицы посредством формул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Зачастую можно реализовать с помощью Power Query, не обязательно в DAX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Занимает память, хранится в модели данных</w:t>
        <w:br w:type="textWrapping"/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 Functions: FILTER и ALL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Возвращают целую таблицу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Результат часто используется в других функциях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Могут быть скомбинированы для более сложных вычислений</w:t>
        <w:br w:type="textWrapping"/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Добавляет условие фильтрации к таблице (WHERE)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Сокращает кол-во строк в исходной таблице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«кусочек» исходной таблицы, этот кусочек затем можно использовать в X-функции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Исходной таблицей может быть FILTER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6838" cy="22444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244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 – дЭрзкая функция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ВСЕ строки таблицы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Игнорирует все фильтры (дэрзкая)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всю исходную таблицы, ее также затем можно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в X-функции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Можно использовать для колонки ALL (Customers[CustomerName])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результат будет содержать таблицу из одной колонки всех уникальных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значений исходной колонки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 &amp; ALL вместе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FILTER ( ALL ( Table ), Condition 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Фильтрует всю исходную таблицу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Игнорирует фильтры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Source 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смена источников данных или пути к источникам данных - урок 4.3 00:00.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TODAY()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4.4 00:20</w:t>
        <w:br w:type="textWrapping"/>
        <w:t xml:space="preserve">Создание колонки при помощи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(группировка по категориям) - урок 4.4 03:03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колонки с помощью функционала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NewGroup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(группировка по категориям) - урок 4.4 06:34</w:t>
        <w:br w:type="textWrapping"/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4.4 11:10</w:t>
        <w:br w:type="textWrapping"/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4.4 19:40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неактивной связи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4.5 02:30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USERELATIONSHIP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4.5 05:50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DIVIDE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4.5 10:35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DIVIDE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деление и возвращает альтернативный результат или выражение BLANK() при делении на 0.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DIVIDE(&lt;numerator&gt;, &lt;denominator&gt; [,&lt;alternateresult&gt;])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numerator - делимое число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denominator</w:t>
        <w:tab/>
        <w:t xml:space="preserve"> - делитель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alternateresult (необязательно) - значение, возвращаемое когда деление на ноль приводит к ошибке. Если не указано, значение по умолчанию является выражением BLANK()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https://docs.microsoft.com/ru-ru/dax/divide-function-dax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таблицы мер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4.5 13:50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Разбор вкладки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Filters и 3 уровня фильтров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4.6 00:05 : 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фильтры уровня визуализации - Filters on This Visual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фильтры уровня страницы - Filters on This Page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фильтры уровня отчета - Filters on All Pages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Контекст Фильтра VS Контекст Строки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4.6 00:45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FILTER+ALL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4.7 00:40 (для расчета накопительных продаж).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LOOKUPVALUE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4.8 03:10</w:t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LOOKUPVALUE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значение для строки, удовлетворяющей всем критериям, указанным в одном или нескольких условиях поиска.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https://docs.microsoft.com/ru-ru/dax/lookupvalue-function-dax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* Если между таблицами результатов и поиска существует связь, в большинстве случаев использование функции RELATED вместо LOOKUPVALUE является более эффективным и обеспечивает лучшую производительность.</w:t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4.8 06:55</w:t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RELATED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связанное значение из другой таблицы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RELATED(&lt;column&gt;)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 - Столбец, содержащий значения, которые необходимо получить.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https://docs.microsoft.com/ru-ru/dax/related-function-dax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*Функция требует RELATED наличия связи между текущей таблицей и таблицей со связанными данными. Необходимо указать столбец, содержащий нужные данные, после чего функция будет использовать существующую связь "многие к одному" для получения значений из указанного столбца в связанной таблице. Если связь не существует, ее необходимо создать.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Ручной ввод данных (Enter Data) - урок 4.8 12:40</w:t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SELECTEDVALUE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4.8 20:15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SELECTEDVALUE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значение, если контекст для columnName был отфильтрован только по одному отдельному значению. В противном случае возвращает alternateResult.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SELECTEDVALUE(&lt;columnName&gt;[, &lt;alternateResult&gt;])</w:t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columnName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существующего столбца с использованием стандартного синтаксиса DAX. Этот параметр не может быть выражением.</w:t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alternateResult (Необязательно)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Значение, возвращаемое, если контекст для columnName был отфильтрован по нулю или более чем по одному отдельному значению. Если не указано, значение по умолчанию является выражением BLANK().</w:t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https://docs.microsoft.com/ru-ru/dax/selectedvalue-function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2157413" cy="37484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3748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microsoft.com/ru-ru/dax/selectedvalue-function" TargetMode="External"/><Relationship Id="rId10" Type="http://schemas.openxmlformats.org/officeDocument/2006/relationships/hyperlink" Target="https://docs.microsoft.com/ru-ru/dax/related-function-dax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microsoft.com/ru-ru/dax/lookupvalue-function-dax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docs.microsoft.com/ru-ru/dax/divide-function-dax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