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75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04/09/2015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08/09/2015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(4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/>
      </w:r>
      <w:r w:rsidR="0010155E">
        <w:t> De um </w:t>
      </w:r>
      <w:r w:rsidR="00762E57">
        <w:t xml:space="preserve"> </w:t>
      </w:r>
      <w:proofErr w:type="spellStart"/>
      <w:r w:rsidR="0010155E">
        <w:t>lado</w:t>
      </w:r>
      <w:proofErr w:type="spellEnd"/>
      <w:r w:rsidR="0010155E">
        <w:t xml:space="preserve">, </w:t>
      </w:r>
      <w:proofErr w:type="spellStart"/>
      <w:r w:rsidR="0010155E">
        <w:t>doravante</w:t>
      </w:r>
      <w:proofErr w:type="spellEnd"/>
      <w:r w:rsidR="0010155E">
        <w:t xml:space="preserve"> </w:t>
      </w:r>
      <w:proofErr w:type="spellStart"/>
      <w:r w:rsidR="0010155E">
        <w:t>denominado</w:t>
      </w:r>
      <w:proofErr w:type="spellEnd"/>
      <w:r w:rsidR="0010155E">
        <w:t xml:space="preserve">(a) </w:t>
      </w:r>
      <w:proofErr w:type="spellStart"/>
      <w:r w:rsidR="0010155E">
        <w:t>simplesmente</w:t>
      </w:r>
      <w:proofErr w:type="spellEnd"/>
      <w:r w:rsidR="0010155E">
        <w:t xml:space="preserve"> de </w:t>
      </w:r>
      <w:r w:rsidR="0010155E">
        <w:rPr>
          <w:b/>
        </w:rPr>
        <w:t xml:space="preserve">"LOCADOR(A)",  PWA TJIOE KOK TJIN</w:t>
      </w:r>
      <w:proofErr w:type="spellStart"/>
      <w:r w:rsidR="0010155E">
        <w:rPr>
          <w:b/>
        </w:rPr>
        <w:t/>
      </w:r>
      <w:proofErr w:type="spellEnd"/>
      <w:r w:rsidR="0010155E">
        <w:rPr>
          <w:b/>
        </w:rPr>
        <w:t xml:space="preserve"/>
      </w:r>
      <w:r w:rsidR="0010155E">
        <w:t xml:space="preserve">, </w:t>
      </w:r>
      <w:r w:rsidR="003B5F1D" w:rsidRPr="00200789">
        <w:rPr>
          <w:b/>
        </w:rPr>
        <w:t xml:space="preserve">brasileiro(a)</w:t>
      </w:r>
      <w:proofErr w:type="spellStart"/>
      <w:r w:rsidR="003B5F1D" w:rsidRPr="00200789">
        <w:rPr>
          <w:b/>
        </w:rPr>
        <w:t/>
      </w:r>
      <w:proofErr w:type="spellEnd"/>
      <w:r w:rsidR="003B5F1D" w:rsidRPr="00200789">
        <w:rPr>
          <w:b/>
        </w:rPr>
        <w:t xml:space="preserve"/>
      </w:r>
      <w:r w:rsidR="00FF6798" w:rsidRPr="00200789">
        <w:t>,</w:t>
      </w:r>
      <w:r w:rsidR="00FF6798">
        <w:t xml:space="preserve"> </w:t>
      </w:r>
      <w:r w:rsidR="003B5F1D" w:rsidRPr="00200789">
        <w:rPr>
          <w:b/>
        </w:rPr>
        <w:t xml:space="preserve">casado(a)</w:t>
      </w:r>
      <w:proofErr w:type="spellStart"/>
      <w:r w:rsidR="003B5F1D" w:rsidRPr="00200789">
        <w:rPr>
          <w:b/>
        </w:rPr>
        <w:t/>
      </w:r>
      <w:proofErr w:type="spellEnd"/>
      <w:r w:rsidR="003B5F1D" w:rsidRPr="00200789">
        <w:rPr>
          <w:b/>
        </w:rPr>
        <w:t xml:space="preserve"/>
      </w:r>
      <w:r w:rsidR="00FF6798">
        <w:t xml:space="preserve">, </w:t>
      </w:r>
      <w:proofErr w:type="spellStart"/>
      <w:r w:rsidR="00FF6798">
        <w:t>portador</w:t>
      </w:r>
      <w:proofErr w:type="spellEnd"/>
      <w:r w:rsidR="00FF6798">
        <w:t xml:space="preserve">(a) da </w:t>
      </w:r>
      <w:proofErr w:type="spellStart"/>
      <w:r w:rsidR="00FF6798">
        <w:t>Cédula</w:t>
      </w:r>
      <w:proofErr w:type="spellEnd"/>
      <w:r w:rsidR="00FF6798">
        <w:t xml:space="preserve"> de </w:t>
      </w:r>
      <w:proofErr w:type="spellStart"/>
      <w:r w:rsidR="00FF6798">
        <w:t>Identidade</w:t>
      </w:r>
      <w:proofErr w:type="spellEnd"/>
      <w:r w:rsidR="00FF6798">
        <w:t xml:space="preserve"> RG nº </w:t>
      </w:r>
      <w:r w:rsidR="00FF6798" w:rsidRPr="00200789">
        <w:rPr>
          <w:b/>
        </w:rPr>
        <w:t xml:space="preserve">725423 - SSP/SP</w:t>
      </w:r>
      <w:proofErr w:type="spellStart"/>
      <w:r w:rsidR="00FF6798" w:rsidRPr="00200789">
        <w:rPr>
          <w:b/>
        </w:rPr>
        <w:t/>
      </w:r>
      <w:proofErr w:type="spellEnd"/>
      <w:r w:rsidR="00FF6798" w:rsidRPr="00200789">
        <w:rPr>
          <w:b/>
        </w:rPr>
        <w:t xml:space="preserve"/>
      </w:r>
      <w:r w:rsidR="00FF6798">
        <w:t xml:space="preserve">, </w:t>
      </w:r>
      <w:proofErr w:type="spellStart"/>
      <w:r w:rsidR="0010155E">
        <w:t>inscrito</w:t>
      </w:r>
      <w:proofErr w:type="spellEnd"/>
      <w:r w:rsidR="0010155E">
        <w:t xml:space="preserve">(a) no </w:t>
      </w:r>
      <w:r w:rsidR="0010155E">
        <w:rPr>
          <w:b/>
        </w:rPr>
        <w:t xml:space="preserve">CPF</w:t>
      </w:r>
      <w:proofErr w:type="spellStart"/>
      <w:r w:rsidR="0010155E">
        <w:rPr>
          <w:b/>
        </w:rPr>
        <w:t/>
      </w:r>
      <w:proofErr w:type="spellEnd"/>
      <w:r w:rsidR="0010155E">
        <w:rPr>
          <w:b/>
        </w:rPr>
        <w:t xml:space="preserve"/>
      </w:r>
      <w:r w:rsidR="0010155E">
        <w:t xml:space="preserve"> </w:t>
      </w:r>
      <w:r w:rsidR="0010155E">
        <w:rPr>
          <w:b/>
        </w:rPr>
        <w:t xml:space="preserve">022.679.098-39</w:t>
      </w:r>
      <w:proofErr w:type="spellStart"/>
      <w:r w:rsidR="0010155E">
        <w:rPr>
          <w:b/>
        </w:rPr>
        <w:t/>
      </w:r>
      <w:proofErr w:type="spellEnd"/>
      <w:r w:rsidR="0010155E">
        <w:rPr>
          <w:b/>
        </w:rPr>
        <w:t xml:space="preserve"/>
      </w:r>
      <w:r w:rsidR="0010155E">
        <w:t xml:space="preserve">, </w:t>
      </w:r>
      <w:proofErr w:type="spellStart"/>
      <w:r w:rsidR="00FF6798">
        <w:t>domiciliado</w:t>
      </w:r>
      <w:proofErr w:type="spellEnd"/>
      <w:r w:rsidR="00FF6798">
        <w:t xml:space="preserve"> a</w:t>
      </w:r>
      <w:r w:rsidR="0010155E">
        <w:t xml:space="preserve"> </w:t>
      </w:r>
      <w:r w:rsidR="0010155E" w:rsidRPr="000326C6">
        <w:rPr>
          <w:b/>
        </w:rPr>
        <w:t xml:space="preserve">Av. Hélio Borenstein, nº 388</w:t>
      </w:r>
      <w:proofErr w:type="spellStart"/>
      <w:r w:rsidR="0010155E" w:rsidRPr="000326C6">
        <w:rPr>
          <w:b/>
        </w:rPr>
        <w:t/>
      </w:r>
      <w:proofErr w:type="spellEnd"/>
      <w:r w:rsidR="0010155E" w:rsidRPr="000326C6">
        <w:rPr>
          <w:b/>
        </w:rPr>
        <w:t xml:space="preserve"/>
      </w:r>
      <w:r w:rsidR="0010155E" w:rsidRPr="000326C6">
        <w:t>,</w:t>
      </w:r>
      <w:r w:rsidR="0010155E" w:rsidRPr="000326C6">
        <w:rPr>
          <w:b/>
        </w:rPr>
        <w:t xml:space="preserve"> </w:t>
      </w:r>
      <w:r w:rsidR="0010155E">
        <w:t xml:space="preserve">CEP </w:t>
      </w:r>
      <w:r w:rsidR="0010155E" w:rsidRPr="00200789">
        <w:rPr>
          <w:b/>
          <w:color w:val="auto"/>
        </w:rPr>
        <w:t xml:space="preserve">87902-30</w:t>
      </w:r>
      <w:proofErr w:type="spellStart"/>
      <w:r w:rsidR="0010155E" w:rsidRPr="00200789">
        <w:rPr>
          <w:b/>
          <w:color w:val="auto"/>
        </w:rPr>
        <w:t/>
      </w:r>
      <w:proofErr w:type="spellEnd"/>
      <w:r w:rsidR="0010155E" w:rsidRPr="00200789">
        <w:rPr>
          <w:b/>
          <w:color w:val="auto"/>
        </w:rPr>
        <w:t xml:space="preserve"/>
      </w:r>
      <w:r w:rsidR="0010155E" w:rsidRPr="00200789">
        <w:rPr>
          <w:b/>
        </w:rPr>
        <w:t xml:space="preserve"> – Vila Oliveira</w:t>
      </w:r>
      <w:proofErr w:type="spellStart"/>
      <w:r w:rsidR="0010155E" w:rsidRPr="00200789">
        <w:rPr>
          <w:b/>
        </w:rPr>
        <w:t/>
      </w:r>
      <w:proofErr w:type="spellEnd"/>
      <w:r w:rsidR="0010155E" w:rsidRPr="00200789">
        <w:rPr>
          <w:b/>
        </w:rPr>
        <w:t xml:space="preserve"> – Mogi das Cruzes</w:t>
      </w:r>
      <w:proofErr w:type="spellStart"/>
      <w:r w:rsidR="0010155E" w:rsidRPr="00200789">
        <w:rPr>
          <w:b/>
        </w:rPr>
        <w:t/>
      </w:r>
      <w:proofErr w:type="spellEnd"/>
      <w:r w:rsidR="0010155E" w:rsidRPr="00200789">
        <w:rPr>
          <w:b/>
        </w:rPr>
        <w:t xml:space="preserve"> – SP</w:t>
      </w:r>
      <w:proofErr w:type="spellStart"/>
      <w:r w:rsidR="0010155E" w:rsidRPr="00200789">
        <w:rPr>
          <w:b/>
        </w:rPr>
        <w:t/>
      </w:r>
      <w:proofErr w:type="spellEnd"/>
      <w:r w:rsidR="0010155E" w:rsidRPr="00200789">
        <w:rPr>
          <w:b/>
        </w:rPr>
        <w:t xml:space="preserve"/>
      </w:r>
      <w:r w:rsidR="0010155E">
        <w:t>; e,</w:t>
      </w:r>
      <w:r w:rsidR="0010155E" w:rsidRPr="00561E8E">
        <w:t xml:space="preserve"> </w:t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4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(QUATRO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4 de Setembro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8 de Setembro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R$ 3.000,00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(TR�S MIL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BRADESCO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2870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Poupança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10734-4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RONY TJIOE CHUNG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CPF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364.509.678-70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2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DUAS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R$ 1.550,00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QUINHENTOS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12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B80BC0" w:rsidRPr="00B80BC0">
        <w:rPr>
          <w:b/>
        </w:rPr>
        <w:t xml:space="preserve">2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R$ 1.550,00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QUINHENTOS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27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12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75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4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QUATRO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04/09/2015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08/09/2015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4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QUATRO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04/09/2015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08/09/2015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75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04/09/2015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08/09/2015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12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