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DD9" w:rsidRPr="007665E5" w:rsidRDefault="00CC27A0" w:rsidP="00CC27A0">
      <w:pPr>
        <w:spacing w:after="0" w:line="259" w:lineRule="auto"/>
        <w:ind w:left="0" w:right="4" w:firstLine="0"/>
        <w:jc w:val="center"/>
        <w:rPr>
          <w:szCs w:val="24"/>
        </w:rPr>
      </w:pPr>
      <w:r w:rsidRPr="007665E5">
        <w:rPr>
          <w:i/>
          <w:szCs w:val="24"/>
        </w:rPr>
        <w:t xml:space="preserve">Curriculum Vitae  </w:t>
      </w:r>
    </w:p>
    <w:p w:rsidR="00FA0DD9" w:rsidRDefault="00CC27A0">
      <w:pPr>
        <w:spacing w:after="0" w:line="259" w:lineRule="auto"/>
        <w:ind w:left="0" w:firstLine="0"/>
        <w:jc w:val="center"/>
        <w:rPr>
          <w:b/>
          <w:szCs w:val="24"/>
        </w:rPr>
      </w:pPr>
      <w:r w:rsidRPr="007665E5">
        <w:rPr>
          <w:b/>
          <w:szCs w:val="24"/>
        </w:rPr>
        <w:t xml:space="preserve">CHANTAL M. EDWARDS </w:t>
      </w:r>
    </w:p>
    <w:p w:rsidR="00FA0DD9" w:rsidRPr="007665E5" w:rsidRDefault="00CC27A0">
      <w:pPr>
        <w:spacing w:after="0" w:line="259" w:lineRule="auto"/>
        <w:jc w:val="center"/>
        <w:rPr>
          <w:szCs w:val="24"/>
        </w:rPr>
      </w:pPr>
      <w:r w:rsidRPr="007665E5">
        <w:rPr>
          <w:szCs w:val="24"/>
        </w:rPr>
        <w:t xml:space="preserve">#183 Eastern Main Road, Arouca </w:t>
      </w:r>
    </w:p>
    <w:p w:rsidR="00FA0DD9" w:rsidRPr="007665E5" w:rsidRDefault="00CC27A0">
      <w:pPr>
        <w:spacing w:after="0" w:line="259" w:lineRule="auto"/>
        <w:ind w:right="2"/>
        <w:jc w:val="center"/>
        <w:rPr>
          <w:szCs w:val="24"/>
        </w:rPr>
      </w:pPr>
      <w:r w:rsidRPr="007665E5">
        <w:rPr>
          <w:szCs w:val="24"/>
        </w:rPr>
        <w:t xml:space="preserve">Home: 1(868)646-9254   Cell: </w:t>
      </w:r>
      <w:r w:rsidR="00C200B8">
        <w:rPr>
          <w:szCs w:val="24"/>
        </w:rPr>
        <w:t>304-9000</w:t>
      </w:r>
      <w:r w:rsidRPr="007665E5">
        <w:rPr>
          <w:szCs w:val="24"/>
        </w:rPr>
        <w:t xml:space="preserve">   Email: </w:t>
      </w:r>
      <w:r w:rsidRPr="007665E5">
        <w:rPr>
          <w:szCs w:val="24"/>
          <w:u w:val="single" w:color="000000"/>
        </w:rPr>
        <w:t>edwards.chantal@gmail.com</w:t>
      </w:r>
      <w:r w:rsidRPr="007665E5">
        <w:rPr>
          <w:szCs w:val="24"/>
        </w:rPr>
        <w:t xml:space="preserve"> </w:t>
      </w:r>
    </w:p>
    <w:p w:rsidR="00FA0DD9" w:rsidRPr="007665E5" w:rsidRDefault="00CC27A0">
      <w:pPr>
        <w:spacing w:after="0" w:line="259" w:lineRule="auto"/>
        <w:ind w:left="-150" w:right="1099" w:firstLine="0"/>
        <w:jc w:val="center"/>
        <w:rPr>
          <w:szCs w:val="24"/>
        </w:rPr>
      </w:pPr>
      <w:r w:rsidRPr="007665E5">
        <w:rPr>
          <w:rFonts w:ascii="Calibri" w:eastAsia="Calibri" w:hAnsi="Calibri" w:cs="Calibri"/>
          <w:noProof/>
          <w:szCs w:val="24"/>
          <w:lang w:val="en-US" w:eastAsia="en-US"/>
        </w:rPr>
        <mc:AlternateContent>
          <mc:Choice Requires="wpg">
            <w:drawing>
              <wp:inline distT="0" distB="0" distL="0" distR="0" wp14:anchorId="429EE41A" wp14:editId="64A181AD">
                <wp:extent cx="6086475" cy="636"/>
                <wp:effectExtent l="0" t="0" r="0" b="0"/>
                <wp:docPr id="2812" name="Group 2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6475" cy="636"/>
                          <a:chOff x="0" y="0"/>
                          <a:chExt cx="6086475" cy="636"/>
                        </a:xfrm>
                      </wpg:grpSpPr>
                      <wps:wsp>
                        <wps:cNvPr id="291" name="Shape 291"/>
                        <wps:cNvSpPr/>
                        <wps:spPr>
                          <a:xfrm>
                            <a:off x="0" y="0"/>
                            <a:ext cx="6086475" cy="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6475" h="636">
                                <a:moveTo>
                                  <a:pt x="0" y="0"/>
                                </a:moveTo>
                                <a:lnTo>
                                  <a:pt x="6086475" y="63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67381A" id="Group 2812" o:spid="_x0000_s1026" style="width:479.25pt;height:.05pt;mso-position-horizontal-relative:char;mso-position-vertical-relative:line" coordsize="6086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">
                <v:shape id="Shape 291" o:spid="_x0000_s1027" style="position:absolute;width:60864;height:6;visibility:visible;mso-wrap-style:square;v-text-anchor:top" coordsize="6086475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" path="m,l6086475,636e" filled="f">
                  <v:path arrowok="t" textboxrect="0,0,6086475,636"/>
                </v:shape>
                <w10:anchorlock/>
              </v:group>
            </w:pict>
          </mc:Fallback>
        </mc:AlternateContent>
      </w:r>
      <w:r w:rsidRPr="007665E5">
        <w:rPr>
          <w:szCs w:val="24"/>
        </w:rPr>
        <w:t xml:space="preserve"> </w:t>
      </w:r>
    </w:p>
    <w:p w:rsidR="00FA0DD9" w:rsidRPr="007665E5" w:rsidRDefault="00CC27A0">
      <w:pPr>
        <w:spacing w:after="224"/>
        <w:ind w:left="2431" w:right="0" w:hanging="2340"/>
        <w:rPr>
          <w:szCs w:val="24"/>
        </w:rPr>
      </w:pPr>
      <w:r w:rsidRPr="007665E5">
        <w:rPr>
          <w:b/>
          <w:szCs w:val="24"/>
        </w:rPr>
        <w:t>Objective</w:t>
      </w:r>
      <w:r w:rsidRPr="007665E5">
        <w:rPr>
          <w:szCs w:val="24"/>
        </w:rPr>
        <w:t xml:space="preserve">:  Full-time sales position within an organization with the opportunity to use proven skills to assist in the administration of overall customer related satisfaction including effective after sales support. </w:t>
      </w:r>
    </w:p>
    <w:p w:rsidR="00FA0DD9" w:rsidRPr="007665E5" w:rsidRDefault="00CC27A0">
      <w:pPr>
        <w:tabs>
          <w:tab w:val="center" w:pos="4539"/>
        </w:tabs>
        <w:ind w:left="0" w:right="0" w:firstLine="0"/>
        <w:jc w:val="left"/>
        <w:rPr>
          <w:szCs w:val="24"/>
        </w:rPr>
      </w:pPr>
      <w:r w:rsidRPr="007665E5">
        <w:rPr>
          <w:b/>
          <w:szCs w:val="24"/>
        </w:rPr>
        <w:t xml:space="preserve">People: </w:t>
      </w:r>
      <w:r w:rsidRPr="007665E5">
        <w:rPr>
          <w:b/>
          <w:szCs w:val="24"/>
        </w:rPr>
        <w:tab/>
        <w:t xml:space="preserve">    </w:t>
      </w:r>
      <w:r w:rsidRPr="007665E5">
        <w:rPr>
          <w:rFonts w:ascii="Arial Rounded MT" w:eastAsia="Arial Rounded MT" w:hAnsi="Arial Rounded MT" w:cs="Arial Rounded MT"/>
          <w:b/>
          <w:szCs w:val="24"/>
        </w:rPr>
        <w:t>•</w:t>
      </w:r>
      <w:r w:rsidRPr="007665E5">
        <w:rPr>
          <w:b/>
          <w:szCs w:val="24"/>
        </w:rPr>
        <w:t xml:space="preserve">   </w:t>
      </w:r>
      <w:r w:rsidRPr="007665E5">
        <w:rPr>
          <w:szCs w:val="24"/>
        </w:rPr>
        <w:t xml:space="preserve">Training and supervising data entry clerk. </w:t>
      </w:r>
    </w:p>
    <w:p w:rsidR="00FA0DD9" w:rsidRPr="007665E5" w:rsidRDefault="00CC27A0" w:rsidP="007665E5">
      <w:pPr>
        <w:ind w:right="0"/>
        <w:rPr>
          <w:szCs w:val="24"/>
        </w:rPr>
      </w:pPr>
      <w:r w:rsidRPr="007665E5">
        <w:rPr>
          <w:b/>
          <w:szCs w:val="24"/>
        </w:rPr>
        <w:t>Skills</w:t>
      </w:r>
      <w:r w:rsidRPr="007665E5">
        <w:rPr>
          <w:rFonts w:ascii="Arial" w:eastAsia="Arial" w:hAnsi="Arial" w:cs="Arial"/>
          <w:b/>
          <w:szCs w:val="24"/>
        </w:rPr>
        <w:t xml:space="preserve">                         </w:t>
      </w:r>
      <w:r w:rsidR="007665E5">
        <w:rPr>
          <w:rFonts w:ascii="Arial" w:eastAsia="Arial" w:hAnsi="Arial" w:cs="Arial"/>
          <w:b/>
          <w:szCs w:val="24"/>
        </w:rPr>
        <w:t xml:space="preserve">     </w:t>
      </w:r>
      <w:r w:rsidRPr="007665E5">
        <w:rPr>
          <w:rFonts w:ascii="Arial Rounded MT" w:eastAsia="Arial Rounded MT" w:hAnsi="Arial Rounded MT" w:cs="Arial Rounded MT"/>
          <w:b/>
          <w:szCs w:val="24"/>
        </w:rPr>
        <w:t xml:space="preserve">•    </w:t>
      </w:r>
      <w:r w:rsidRPr="007665E5">
        <w:rPr>
          <w:szCs w:val="24"/>
        </w:rPr>
        <w:t>Wo</w:t>
      </w:r>
      <w:r w:rsidR="00EB4540">
        <w:rPr>
          <w:szCs w:val="24"/>
        </w:rPr>
        <w:t>rked closely with management, customers and</w:t>
      </w:r>
      <w:r w:rsidRPr="007665E5">
        <w:rPr>
          <w:szCs w:val="24"/>
        </w:rPr>
        <w:t xml:space="preserve"> software consultants. </w:t>
      </w:r>
    </w:p>
    <w:p w:rsidR="00FA0DD9" w:rsidRPr="007665E5" w:rsidRDefault="00CC27A0" w:rsidP="004353B9">
      <w:pPr>
        <w:numPr>
          <w:ilvl w:val="0"/>
          <w:numId w:val="1"/>
        </w:numPr>
        <w:ind w:left="777" w:right="0" w:firstLine="1743"/>
        <w:rPr>
          <w:szCs w:val="24"/>
        </w:rPr>
      </w:pPr>
      <w:r w:rsidRPr="007665E5">
        <w:rPr>
          <w:szCs w:val="24"/>
        </w:rPr>
        <w:t xml:space="preserve">Member of employee activities committee. </w:t>
      </w:r>
    </w:p>
    <w:p w:rsidR="00FA0DD9" w:rsidRPr="007665E5" w:rsidRDefault="00CC27A0">
      <w:pPr>
        <w:spacing w:after="10" w:line="249" w:lineRule="auto"/>
        <w:ind w:left="101" w:right="0"/>
        <w:jc w:val="left"/>
        <w:rPr>
          <w:szCs w:val="24"/>
        </w:rPr>
      </w:pPr>
      <w:r w:rsidRPr="007665E5">
        <w:rPr>
          <w:b/>
          <w:szCs w:val="24"/>
        </w:rPr>
        <w:t xml:space="preserve">Communication  </w:t>
      </w:r>
    </w:p>
    <w:p w:rsidR="00FA0DD9" w:rsidRPr="007665E5" w:rsidRDefault="00CC27A0" w:rsidP="00CC27A0">
      <w:pPr>
        <w:tabs>
          <w:tab w:val="center" w:pos="4963"/>
        </w:tabs>
        <w:ind w:right="0"/>
        <w:jc w:val="left"/>
        <w:rPr>
          <w:szCs w:val="24"/>
        </w:rPr>
      </w:pPr>
      <w:r w:rsidRPr="007665E5">
        <w:rPr>
          <w:b/>
          <w:szCs w:val="24"/>
        </w:rPr>
        <w:t xml:space="preserve">  Skills: </w:t>
      </w:r>
      <w:r w:rsidRPr="007665E5">
        <w:rPr>
          <w:b/>
          <w:szCs w:val="24"/>
        </w:rPr>
        <w:tab/>
        <w:t xml:space="preserve">     </w:t>
      </w:r>
      <w:r w:rsidRPr="007665E5">
        <w:rPr>
          <w:rFonts w:ascii="Arial Rounded MT" w:eastAsia="Arial Rounded MT" w:hAnsi="Arial Rounded MT" w:cs="Arial Rounded MT"/>
          <w:b/>
          <w:szCs w:val="24"/>
        </w:rPr>
        <w:t xml:space="preserve">•   </w:t>
      </w:r>
      <w:r w:rsidRPr="007665E5">
        <w:rPr>
          <w:szCs w:val="24"/>
        </w:rPr>
        <w:t>Creating and issuing progress reports to managers.</w:t>
      </w:r>
      <w:r w:rsidRPr="007665E5">
        <w:rPr>
          <w:rFonts w:ascii="Arial Rounded MT" w:eastAsia="Arial Rounded MT" w:hAnsi="Arial Rounded MT" w:cs="Arial Rounded MT"/>
          <w:b/>
          <w:szCs w:val="24"/>
        </w:rPr>
        <w:t xml:space="preserve"> </w:t>
      </w:r>
    </w:p>
    <w:p w:rsidR="00FA0DD9" w:rsidRPr="007665E5" w:rsidRDefault="00CC27A0" w:rsidP="00CC27A0">
      <w:pPr>
        <w:numPr>
          <w:ilvl w:val="1"/>
          <w:numId w:val="5"/>
        </w:numPr>
        <w:ind w:left="2835" w:right="0" w:hanging="283"/>
        <w:rPr>
          <w:szCs w:val="24"/>
        </w:rPr>
      </w:pPr>
      <w:r w:rsidRPr="007665E5">
        <w:rPr>
          <w:szCs w:val="24"/>
        </w:rPr>
        <w:t xml:space="preserve">Advertisement bookings and issuing confirmatory orders. </w:t>
      </w:r>
    </w:p>
    <w:p w:rsidR="00FA0DD9" w:rsidRDefault="00CC27A0" w:rsidP="00CC27A0">
      <w:pPr>
        <w:numPr>
          <w:ilvl w:val="1"/>
          <w:numId w:val="5"/>
        </w:numPr>
        <w:ind w:left="2835" w:right="0" w:hanging="283"/>
        <w:rPr>
          <w:szCs w:val="24"/>
        </w:rPr>
      </w:pPr>
      <w:r w:rsidRPr="007665E5">
        <w:rPr>
          <w:szCs w:val="24"/>
        </w:rPr>
        <w:t xml:space="preserve">Personalized training sessions with staff on software use. </w:t>
      </w:r>
    </w:p>
    <w:p w:rsidR="00A444D5" w:rsidRPr="007665E5" w:rsidRDefault="00A444D5" w:rsidP="00CC27A0">
      <w:pPr>
        <w:numPr>
          <w:ilvl w:val="1"/>
          <w:numId w:val="5"/>
        </w:numPr>
        <w:ind w:left="2835" w:right="0" w:hanging="283"/>
        <w:rPr>
          <w:szCs w:val="24"/>
        </w:rPr>
      </w:pPr>
      <w:r>
        <w:rPr>
          <w:szCs w:val="24"/>
        </w:rPr>
        <w:t>Developing and issuing marketing campaigns</w:t>
      </w:r>
    </w:p>
    <w:p w:rsidR="00FA0DD9" w:rsidRPr="007665E5" w:rsidRDefault="00FA0DD9" w:rsidP="000806F4">
      <w:pPr>
        <w:ind w:left="0" w:right="0" w:firstLine="0"/>
        <w:rPr>
          <w:szCs w:val="24"/>
        </w:rPr>
      </w:pPr>
    </w:p>
    <w:p w:rsidR="00FA0DD9" w:rsidRPr="007665E5" w:rsidRDefault="00CC27A0">
      <w:pPr>
        <w:spacing w:after="10" w:line="249" w:lineRule="auto"/>
        <w:ind w:left="-5" w:right="0"/>
        <w:jc w:val="left"/>
        <w:rPr>
          <w:szCs w:val="24"/>
        </w:rPr>
      </w:pPr>
      <w:r w:rsidRPr="007665E5">
        <w:rPr>
          <w:b/>
          <w:szCs w:val="24"/>
        </w:rPr>
        <w:t xml:space="preserve">Informal Experience:    </w:t>
      </w:r>
    </w:p>
    <w:p w:rsidR="00550093" w:rsidRPr="007665E5" w:rsidRDefault="00CC27A0" w:rsidP="00550093">
      <w:pPr>
        <w:numPr>
          <w:ilvl w:val="0"/>
          <w:numId w:val="2"/>
        </w:numPr>
        <w:spacing w:after="190" w:line="240" w:lineRule="auto"/>
        <w:ind w:right="0" w:hanging="360"/>
        <w:rPr>
          <w:szCs w:val="24"/>
        </w:rPr>
      </w:pPr>
      <w:r w:rsidRPr="007665E5">
        <w:rPr>
          <w:szCs w:val="24"/>
        </w:rPr>
        <w:t>Performing freelance duties as a Reporter/ Writing/ Editor (junior)/ Photographer/ Copy Reader for youth focused magazines within Trinidad and Tobago. (2007-2010).</w:t>
      </w:r>
      <w:r w:rsidRPr="007665E5">
        <w:rPr>
          <w:b/>
          <w:szCs w:val="24"/>
        </w:rPr>
        <w:t xml:space="preserve"> </w:t>
      </w:r>
    </w:p>
    <w:p w:rsidR="00FA0DD9" w:rsidRPr="007665E5" w:rsidRDefault="00CC27A0" w:rsidP="00550093">
      <w:pPr>
        <w:spacing w:after="190" w:line="240" w:lineRule="auto"/>
        <w:ind w:right="0"/>
        <w:rPr>
          <w:szCs w:val="24"/>
        </w:rPr>
      </w:pPr>
      <w:r w:rsidRPr="007665E5">
        <w:rPr>
          <w:b/>
          <w:szCs w:val="24"/>
          <w:u w:val="single" w:color="000000"/>
        </w:rPr>
        <w:t>Employment:</w:t>
      </w:r>
      <w:r w:rsidRPr="007665E5">
        <w:rPr>
          <w:b/>
          <w:szCs w:val="24"/>
        </w:rPr>
        <w:t xml:space="preserve">       </w:t>
      </w:r>
    </w:p>
    <w:p w:rsidR="00550093" w:rsidRPr="007665E5" w:rsidRDefault="00550093">
      <w:pPr>
        <w:tabs>
          <w:tab w:val="center" w:pos="3628"/>
        </w:tabs>
        <w:spacing w:after="10" w:line="249" w:lineRule="auto"/>
        <w:ind w:left="-15" w:right="0" w:firstLine="0"/>
        <w:jc w:val="left"/>
        <w:rPr>
          <w:b/>
          <w:szCs w:val="24"/>
        </w:rPr>
      </w:pPr>
      <w:r w:rsidRPr="007665E5">
        <w:rPr>
          <w:szCs w:val="24"/>
        </w:rPr>
        <w:t xml:space="preserve">03/2016-present            </w:t>
      </w:r>
      <w:r w:rsidRPr="007665E5">
        <w:rPr>
          <w:b/>
          <w:szCs w:val="24"/>
        </w:rPr>
        <w:t>WinStep Consulting Services</w:t>
      </w:r>
    </w:p>
    <w:p w:rsidR="00550093" w:rsidRPr="007665E5" w:rsidRDefault="00550093">
      <w:pPr>
        <w:tabs>
          <w:tab w:val="center" w:pos="3628"/>
        </w:tabs>
        <w:spacing w:after="10" w:line="249" w:lineRule="auto"/>
        <w:ind w:left="-15" w:right="0" w:firstLine="0"/>
        <w:jc w:val="left"/>
        <w:rPr>
          <w:b/>
          <w:i/>
          <w:szCs w:val="24"/>
        </w:rPr>
      </w:pPr>
      <w:r w:rsidRPr="007665E5">
        <w:rPr>
          <w:b/>
          <w:szCs w:val="24"/>
        </w:rPr>
        <w:t xml:space="preserve">                                       </w:t>
      </w:r>
      <w:r w:rsidR="00E66519">
        <w:rPr>
          <w:b/>
          <w:szCs w:val="24"/>
        </w:rPr>
        <w:t xml:space="preserve">Licensing Specialist </w:t>
      </w:r>
      <w:r w:rsidR="00E66519" w:rsidRPr="00E66519">
        <w:rPr>
          <w:i/>
          <w:szCs w:val="24"/>
        </w:rPr>
        <w:t>leading to</w:t>
      </w:r>
      <w:r w:rsidR="00E66519">
        <w:rPr>
          <w:b/>
          <w:szCs w:val="24"/>
        </w:rPr>
        <w:t xml:space="preserve"> </w:t>
      </w:r>
      <w:r w:rsidR="00B34562">
        <w:rPr>
          <w:b/>
          <w:i/>
          <w:szCs w:val="24"/>
        </w:rPr>
        <w:t>Business Development Manager</w:t>
      </w:r>
      <w:r w:rsidR="00CC27A0" w:rsidRPr="007665E5">
        <w:rPr>
          <w:b/>
          <w:i/>
          <w:szCs w:val="24"/>
        </w:rPr>
        <w:t xml:space="preserve"> </w:t>
      </w:r>
      <w:bookmarkStart w:id="0" w:name="_GoBack"/>
      <w:bookmarkEnd w:id="0"/>
    </w:p>
    <w:p w:rsidR="00550093" w:rsidRPr="007665E5" w:rsidRDefault="00550093" w:rsidP="00550093">
      <w:pPr>
        <w:pStyle w:val="ListParagraph"/>
        <w:numPr>
          <w:ilvl w:val="0"/>
          <w:numId w:val="7"/>
        </w:numPr>
        <w:spacing w:after="10" w:line="249" w:lineRule="auto"/>
        <w:ind w:left="2970" w:right="0" w:hanging="450"/>
        <w:jc w:val="left"/>
        <w:rPr>
          <w:szCs w:val="24"/>
        </w:rPr>
      </w:pPr>
      <w:r w:rsidRPr="007665E5">
        <w:rPr>
          <w:szCs w:val="24"/>
        </w:rPr>
        <w:t>Cold calling customers to arrange planning meetings</w:t>
      </w:r>
    </w:p>
    <w:p w:rsidR="00550093" w:rsidRPr="007665E5" w:rsidRDefault="00550093" w:rsidP="00550093">
      <w:pPr>
        <w:pStyle w:val="ListParagraph"/>
        <w:numPr>
          <w:ilvl w:val="0"/>
          <w:numId w:val="7"/>
        </w:numPr>
        <w:spacing w:after="10" w:line="249" w:lineRule="auto"/>
        <w:ind w:left="2970" w:right="0" w:hanging="450"/>
        <w:jc w:val="left"/>
        <w:rPr>
          <w:szCs w:val="24"/>
        </w:rPr>
      </w:pPr>
      <w:r w:rsidRPr="007665E5">
        <w:rPr>
          <w:szCs w:val="24"/>
        </w:rPr>
        <w:t>Supplier price negotiation and providing quotations to customers</w:t>
      </w:r>
    </w:p>
    <w:p w:rsidR="007665E5" w:rsidRPr="007665E5" w:rsidRDefault="007665E5" w:rsidP="00550093">
      <w:pPr>
        <w:pStyle w:val="ListParagraph"/>
        <w:numPr>
          <w:ilvl w:val="0"/>
          <w:numId w:val="7"/>
        </w:numPr>
        <w:spacing w:after="10" w:line="249" w:lineRule="auto"/>
        <w:ind w:left="2970" w:right="0" w:hanging="450"/>
        <w:jc w:val="left"/>
        <w:rPr>
          <w:szCs w:val="24"/>
        </w:rPr>
      </w:pPr>
      <w:r w:rsidRPr="007665E5">
        <w:rPr>
          <w:szCs w:val="24"/>
        </w:rPr>
        <w:t>Marketing via social media and Email campaigns</w:t>
      </w:r>
    </w:p>
    <w:p w:rsidR="00550093" w:rsidRPr="007665E5" w:rsidRDefault="00550093">
      <w:pPr>
        <w:tabs>
          <w:tab w:val="center" w:pos="3628"/>
        </w:tabs>
        <w:spacing w:after="10" w:line="249" w:lineRule="auto"/>
        <w:ind w:left="-15" w:right="0" w:firstLine="0"/>
        <w:jc w:val="left"/>
        <w:rPr>
          <w:b/>
          <w:i/>
          <w:szCs w:val="24"/>
        </w:rPr>
      </w:pPr>
      <w:r w:rsidRPr="007665E5">
        <w:rPr>
          <w:b/>
          <w:i/>
          <w:szCs w:val="24"/>
        </w:rPr>
        <w:t xml:space="preserve">        </w:t>
      </w:r>
    </w:p>
    <w:p w:rsidR="00FA0DD9" w:rsidRPr="007665E5" w:rsidRDefault="00CC27A0">
      <w:pPr>
        <w:tabs>
          <w:tab w:val="center" w:pos="3628"/>
        </w:tabs>
        <w:spacing w:after="10" w:line="249" w:lineRule="auto"/>
        <w:ind w:left="-15" w:right="0" w:firstLine="0"/>
        <w:jc w:val="left"/>
        <w:rPr>
          <w:szCs w:val="24"/>
        </w:rPr>
      </w:pPr>
      <w:r w:rsidRPr="007665E5">
        <w:rPr>
          <w:szCs w:val="24"/>
        </w:rPr>
        <w:t xml:space="preserve">2012-02/2016  </w:t>
      </w:r>
      <w:r w:rsidRPr="007665E5">
        <w:rPr>
          <w:szCs w:val="24"/>
        </w:rPr>
        <w:tab/>
        <w:t xml:space="preserve"> </w:t>
      </w:r>
      <w:r w:rsidRPr="007665E5">
        <w:rPr>
          <w:b/>
          <w:szCs w:val="24"/>
        </w:rPr>
        <w:t xml:space="preserve">Infotech Caribbean Limited </w:t>
      </w:r>
      <w:r w:rsidRPr="007665E5">
        <w:rPr>
          <w:szCs w:val="24"/>
        </w:rPr>
        <w:t xml:space="preserve"> </w:t>
      </w:r>
    </w:p>
    <w:p w:rsidR="00FA0DD9" w:rsidRPr="007665E5" w:rsidRDefault="00CC27A0">
      <w:pPr>
        <w:spacing w:after="1" w:line="259" w:lineRule="auto"/>
        <w:ind w:left="2170" w:right="0"/>
        <w:jc w:val="left"/>
        <w:rPr>
          <w:szCs w:val="24"/>
        </w:rPr>
      </w:pPr>
      <w:r w:rsidRPr="007665E5">
        <w:rPr>
          <w:b/>
          <w:i/>
          <w:szCs w:val="24"/>
        </w:rPr>
        <w:t xml:space="preserve">Account Executive – Inside Sales </w:t>
      </w:r>
      <w:r w:rsidRPr="007665E5">
        <w:rPr>
          <w:i/>
          <w:szCs w:val="24"/>
        </w:rPr>
        <w:t xml:space="preserve">leading to </w:t>
      </w:r>
      <w:r w:rsidRPr="007665E5">
        <w:rPr>
          <w:b/>
          <w:i/>
          <w:szCs w:val="24"/>
        </w:rPr>
        <w:t>Business Development Executive</w:t>
      </w:r>
      <w:r w:rsidR="00EB4540">
        <w:rPr>
          <w:b/>
          <w:i/>
          <w:szCs w:val="24"/>
        </w:rPr>
        <w:t xml:space="preserve"> </w:t>
      </w:r>
      <w:r w:rsidR="00EB4540">
        <w:rPr>
          <w:szCs w:val="24"/>
        </w:rPr>
        <w:t>(Microsoft Dynamics team lead)</w:t>
      </w:r>
    </w:p>
    <w:p w:rsidR="00FA0DD9" w:rsidRPr="007665E5" w:rsidRDefault="00CC27A0">
      <w:pPr>
        <w:numPr>
          <w:ilvl w:val="0"/>
          <w:numId w:val="2"/>
        </w:numPr>
        <w:ind w:right="0" w:hanging="360"/>
        <w:rPr>
          <w:szCs w:val="24"/>
        </w:rPr>
      </w:pPr>
      <w:r w:rsidRPr="007665E5">
        <w:rPr>
          <w:szCs w:val="24"/>
        </w:rPr>
        <w:t>Tracking customer</w:t>
      </w:r>
      <w:r w:rsidR="00EB4540">
        <w:rPr>
          <w:szCs w:val="24"/>
        </w:rPr>
        <w:t xml:space="preserve"> Dynamics</w:t>
      </w:r>
      <w:r w:rsidRPr="007665E5">
        <w:rPr>
          <w:szCs w:val="24"/>
        </w:rPr>
        <w:t xml:space="preserve"> renewals and timely order placing </w:t>
      </w:r>
    </w:p>
    <w:p w:rsidR="00FA0DD9" w:rsidRPr="007665E5" w:rsidRDefault="00CC27A0">
      <w:pPr>
        <w:numPr>
          <w:ilvl w:val="0"/>
          <w:numId w:val="2"/>
        </w:numPr>
        <w:ind w:right="0" w:hanging="360"/>
        <w:rPr>
          <w:szCs w:val="24"/>
        </w:rPr>
      </w:pPr>
      <w:r w:rsidRPr="007665E5">
        <w:rPr>
          <w:szCs w:val="24"/>
        </w:rPr>
        <w:t xml:space="preserve">Responding to licensing RFQ’s from potential customers </w:t>
      </w:r>
    </w:p>
    <w:p w:rsidR="00FA0DD9" w:rsidRPr="007665E5" w:rsidRDefault="00CC27A0">
      <w:pPr>
        <w:numPr>
          <w:ilvl w:val="0"/>
          <w:numId w:val="2"/>
        </w:numPr>
        <w:ind w:right="0" w:hanging="360"/>
        <w:rPr>
          <w:szCs w:val="24"/>
        </w:rPr>
      </w:pPr>
      <w:r w:rsidRPr="007665E5">
        <w:rPr>
          <w:szCs w:val="24"/>
        </w:rPr>
        <w:t xml:space="preserve">Gathering pricing from distributers and issuing promotional Email Campaigns </w:t>
      </w:r>
    </w:p>
    <w:p w:rsidR="00FA0DD9" w:rsidRPr="007665E5" w:rsidRDefault="00CC27A0">
      <w:pPr>
        <w:numPr>
          <w:ilvl w:val="0"/>
          <w:numId w:val="2"/>
        </w:numPr>
        <w:ind w:right="0" w:hanging="360"/>
        <w:rPr>
          <w:szCs w:val="24"/>
        </w:rPr>
      </w:pPr>
      <w:r w:rsidRPr="007665E5">
        <w:rPr>
          <w:szCs w:val="24"/>
        </w:rPr>
        <w:t xml:space="preserve">Updating CRM database and Partner Visibility Portals </w:t>
      </w:r>
    </w:p>
    <w:p w:rsidR="00FA0DD9" w:rsidRPr="007665E5" w:rsidRDefault="00EB4540">
      <w:pPr>
        <w:numPr>
          <w:ilvl w:val="0"/>
          <w:numId w:val="2"/>
        </w:numPr>
        <w:ind w:right="0" w:hanging="360"/>
        <w:rPr>
          <w:szCs w:val="24"/>
        </w:rPr>
      </w:pPr>
      <w:r>
        <w:rPr>
          <w:szCs w:val="24"/>
        </w:rPr>
        <w:t xml:space="preserve">Recommending </w:t>
      </w:r>
      <w:r w:rsidR="00CC27A0" w:rsidRPr="007665E5">
        <w:rPr>
          <w:szCs w:val="24"/>
        </w:rPr>
        <w:t xml:space="preserve">software solutions and services to clients </w:t>
      </w:r>
    </w:p>
    <w:p w:rsidR="00FA0DD9" w:rsidRPr="007665E5" w:rsidRDefault="00CC27A0">
      <w:pPr>
        <w:numPr>
          <w:ilvl w:val="0"/>
          <w:numId w:val="2"/>
        </w:numPr>
        <w:ind w:right="0" w:hanging="360"/>
        <w:rPr>
          <w:szCs w:val="24"/>
        </w:rPr>
      </w:pPr>
      <w:r w:rsidRPr="007665E5">
        <w:rPr>
          <w:szCs w:val="24"/>
        </w:rPr>
        <w:t xml:space="preserve">Addressing customer queries via telephone and email </w:t>
      </w:r>
    </w:p>
    <w:p w:rsidR="00FA0DD9" w:rsidRPr="007665E5" w:rsidRDefault="00CC27A0">
      <w:pPr>
        <w:numPr>
          <w:ilvl w:val="0"/>
          <w:numId w:val="2"/>
        </w:numPr>
        <w:ind w:right="0" w:hanging="360"/>
        <w:rPr>
          <w:szCs w:val="24"/>
        </w:rPr>
      </w:pPr>
      <w:r w:rsidRPr="007665E5">
        <w:rPr>
          <w:szCs w:val="24"/>
        </w:rPr>
        <w:t xml:space="preserve">Issuing Invoices and managing receipt of payment from clients </w:t>
      </w:r>
    </w:p>
    <w:p w:rsidR="00FA0DD9" w:rsidRPr="007665E5" w:rsidRDefault="00CC27A0">
      <w:pPr>
        <w:numPr>
          <w:ilvl w:val="0"/>
          <w:numId w:val="2"/>
        </w:numPr>
        <w:ind w:right="0" w:hanging="360"/>
        <w:rPr>
          <w:szCs w:val="24"/>
        </w:rPr>
      </w:pPr>
      <w:r w:rsidRPr="007665E5">
        <w:rPr>
          <w:szCs w:val="24"/>
        </w:rPr>
        <w:t xml:space="preserve">Generating Cost Analysis of each sale to maintain Manufacturer Suggested Retail Pricing at the least whilst working with suppliers for pricing. </w:t>
      </w:r>
    </w:p>
    <w:p w:rsidR="00FA0DD9" w:rsidRPr="007665E5" w:rsidRDefault="00CC27A0">
      <w:pPr>
        <w:numPr>
          <w:ilvl w:val="0"/>
          <w:numId w:val="2"/>
        </w:numPr>
        <w:ind w:right="0" w:hanging="360"/>
        <w:rPr>
          <w:szCs w:val="24"/>
        </w:rPr>
      </w:pPr>
      <w:r w:rsidRPr="007665E5">
        <w:rPr>
          <w:szCs w:val="24"/>
        </w:rPr>
        <w:t xml:space="preserve">Reviewing product Gross Margins to avoid the occurrence of losses in sales transactions and achieve acceptable Profit levels for the organization  </w:t>
      </w:r>
    </w:p>
    <w:p w:rsidR="00FA0DD9" w:rsidRPr="007665E5" w:rsidRDefault="00CC27A0">
      <w:pPr>
        <w:spacing w:after="0" w:line="259" w:lineRule="auto"/>
        <w:ind w:left="2521" w:right="0" w:firstLine="0"/>
        <w:jc w:val="left"/>
        <w:rPr>
          <w:szCs w:val="24"/>
        </w:rPr>
      </w:pPr>
      <w:r w:rsidRPr="007665E5">
        <w:rPr>
          <w:szCs w:val="24"/>
        </w:rPr>
        <w:t xml:space="preserve"> </w:t>
      </w:r>
    </w:p>
    <w:p w:rsidR="00FA0DD9" w:rsidRPr="007665E5" w:rsidRDefault="00CC27A0">
      <w:pPr>
        <w:tabs>
          <w:tab w:val="center" w:pos="1440"/>
          <w:tab w:val="center" w:pos="4929"/>
        </w:tabs>
        <w:spacing w:after="10" w:line="249" w:lineRule="auto"/>
        <w:ind w:left="-15" w:right="0" w:firstLine="0"/>
        <w:jc w:val="left"/>
        <w:rPr>
          <w:szCs w:val="24"/>
        </w:rPr>
      </w:pPr>
      <w:r w:rsidRPr="007665E5">
        <w:rPr>
          <w:szCs w:val="24"/>
        </w:rPr>
        <w:t xml:space="preserve">2011-2012 </w:t>
      </w:r>
      <w:r w:rsidRPr="007665E5">
        <w:rPr>
          <w:szCs w:val="24"/>
        </w:rPr>
        <w:tab/>
        <w:t xml:space="preserve"> </w:t>
      </w:r>
      <w:r w:rsidRPr="007665E5">
        <w:rPr>
          <w:szCs w:val="24"/>
        </w:rPr>
        <w:tab/>
      </w:r>
      <w:r w:rsidRPr="007665E5">
        <w:rPr>
          <w:b/>
          <w:szCs w:val="24"/>
        </w:rPr>
        <w:t xml:space="preserve">Telecommunications Services of Trinidad and Tobago </w:t>
      </w:r>
    </w:p>
    <w:p w:rsidR="00FA0DD9" w:rsidRPr="007665E5" w:rsidRDefault="00CC27A0">
      <w:pPr>
        <w:tabs>
          <w:tab w:val="center" w:pos="720"/>
          <w:tab w:val="center" w:pos="1440"/>
          <w:tab w:val="center" w:pos="3045"/>
          <w:tab w:val="center" w:pos="4321"/>
          <w:tab w:val="center" w:pos="5041"/>
          <w:tab w:val="center" w:pos="5761"/>
          <w:tab w:val="center" w:pos="6481"/>
          <w:tab w:val="center" w:pos="7201"/>
          <w:tab w:val="right" w:pos="10534"/>
        </w:tabs>
        <w:spacing w:after="1" w:line="259" w:lineRule="auto"/>
        <w:ind w:left="-15" w:right="0" w:firstLine="0"/>
        <w:jc w:val="left"/>
        <w:rPr>
          <w:szCs w:val="24"/>
        </w:rPr>
      </w:pPr>
      <w:r w:rsidRPr="007665E5">
        <w:rPr>
          <w:b/>
          <w:szCs w:val="24"/>
        </w:rPr>
        <w:t xml:space="preserve"> </w:t>
      </w:r>
      <w:r w:rsidRPr="007665E5">
        <w:rPr>
          <w:b/>
          <w:szCs w:val="24"/>
        </w:rPr>
        <w:tab/>
        <w:t xml:space="preserve"> </w:t>
      </w:r>
      <w:r w:rsidRPr="007665E5">
        <w:rPr>
          <w:b/>
          <w:szCs w:val="24"/>
        </w:rPr>
        <w:tab/>
        <w:t xml:space="preserve"> </w:t>
      </w:r>
      <w:r w:rsidRPr="007665E5">
        <w:rPr>
          <w:b/>
          <w:szCs w:val="24"/>
        </w:rPr>
        <w:tab/>
      </w:r>
      <w:r w:rsidRPr="007665E5">
        <w:rPr>
          <w:b/>
          <w:i/>
          <w:szCs w:val="24"/>
        </w:rPr>
        <w:t xml:space="preserve">Assignment Clerk  </w:t>
      </w:r>
      <w:r w:rsidRPr="007665E5">
        <w:rPr>
          <w:b/>
          <w:i/>
          <w:szCs w:val="24"/>
        </w:rPr>
        <w:tab/>
        <w:t xml:space="preserve"> </w:t>
      </w:r>
      <w:r w:rsidRPr="007665E5">
        <w:rPr>
          <w:b/>
          <w:i/>
          <w:szCs w:val="24"/>
        </w:rPr>
        <w:tab/>
        <w:t xml:space="preserve"> </w:t>
      </w:r>
      <w:r w:rsidRPr="007665E5">
        <w:rPr>
          <w:b/>
          <w:i/>
          <w:szCs w:val="24"/>
        </w:rPr>
        <w:tab/>
        <w:t xml:space="preserve"> </w:t>
      </w:r>
      <w:r w:rsidRPr="007665E5">
        <w:rPr>
          <w:b/>
          <w:i/>
          <w:szCs w:val="24"/>
        </w:rPr>
        <w:tab/>
        <w:t xml:space="preserve"> </w:t>
      </w:r>
      <w:r w:rsidRPr="007665E5">
        <w:rPr>
          <w:b/>
          <w:i/>
          <w:szCs w:val="24"/>
        </w:rPr>
        <w:tab/>
        <w:t xml:space="preserve"> </w:t>
      </w:r>
      <w:r w:rsidRPr="007665E5">
        <w:rPr>
          <w:b/>
          <w:i/>
          <w:szCs w:val="24"/>
        </w:rPr>
        <w:tab/>
      </w:r>
    </w:p>
    <w:p w:rsidR="00FA0DD9" w:rsidRPr="007665E5" w:rsidRDefault="00CC27A0">
      <w:pPr>
        <w:spacing w:after="12" w:line="259" w:lineRule="auto"/>
        <w:ind w:left="0" w:right="0" w:firstLine="0"/>
        <w:jc w:val="left"/>
        <w:rPr>
          <w:szCs w:val="24"/>
        </w:rPr>
      </w:pPr>
      <w:r w:rsidRPr="007665E5">
        <w:rPr>
          <w:b/>
          <w:i/>
          <w:szCs w:val="24"/>
        </w:rPr>
        <w:t xml:space="preserve"> </w:t>
      </w:r>
      <w:r w:rsidRPr="007665E5">
        <w:rPr>
          <w:b/>
          <w:i/>
          <w:szCs w:val="24"/>
        </w:rPr>
        <w:tab/>
        <w:t xml:space="preserve"> </w:t>
      </w:r>
      <w:r w:rsidRPr="007665E5">
        <w:rPr>
          <w:b/>
          <w:i/>
          <w:szCs w:val="24"/>
        </w:rPr>
        <w:tab/>
        <w:t xml:space="preserve"> </w:t>
      </w:r>
      <w:r w:rsidRPr="007665E5">
        <w:rPr>
          <w:b/>
          <w:i/>
          <w:szCs w:val="24"/>
        </w:rPr>
        <w:tab/>
        <w:t xml:space="preserve"> </w:t>
      </w:r>
      <w:r w:rsidRPr="007665E5">
        <w:rPr>
          <w:b/>
          <w:i/>
          <w:szCs w:val="24"/>
        </w:rPr>
        <w:tab/>
        <w:t xml:space="preserve"> </w:t>
      </w:r>
      <w:r w:rsidRPr="007665E5">
        <w:rPr>
          <w:b/>
          <w:i/>
          <w:szCs w:val="24"/>
        </w:rPr>
        <w:tab/>
        <w:t xml:space="preserve"> </w:t>
      </w:r>
      <w:r w:rsidRPr="007665E5">
        <w:rPr>
          <w:b/>
          <w:i/>
          <w:szCs w:val="24"/>
        </w:rPr>
        <w:tab/>
        <w:t xml:space="preserve"> </w:t>
      </w:r>
      <w:r w:rsidRPr="007665E5">
        <w:rPr>
          <w:b/>
          <w:i/>
          <w:szCs w:val="24"/>
        </w:rPr>
        <w:tab/>
        <w:t xml:space="preserve"> </w:t>
      </w:r>
    </w:p>
    <w:p w:rsidR="00FA0DD9" w:rsidRPr="007665E5" w:rsidRDefault="00CC27A0">
      <w:pPr>
        <w:numPr>
          <w:ilvl w:val="0"/>
          <w:numId w:val="2"/>
        </w:numPr>
        <w:ind w:right="0" w:hanging="360"/>
        <w:rPr>
          <w:szCs w:val="24"/>
        </w:rPr>
      </w:pPr>
      <w:r w:rsidRPr="007665E5">
        <w:rPr>
          <w:szCs w:val="24"/>
        </w:rPr>
        <w:t xml:space="preserve">Verified subscribers’ line status and liaised with subscribers and field personnel to ensure installations were successful </w:t>
      </w:r>
    </w:p>
    <w:p w:rsidR="00FA0DD9" w:rsidRPr="007665E5" w:rsidRDefault="00CC27A0">
      <w:pPr>
        <w:numPr>
          <w:ilvl w:val="0"/>
          <w:numId w:val="2"/>
        </w:numPr>
        <w:ind w:right="0" w:hanging="360"/>
        <w:rPr>
          <w:szCs w:val="24"/>
        </w:rPr>
      </w:pPr>
      <w:r w:rsidRPr="007665E5">
        <w:rPr>
          <w:szCs w:val="24"/>
        </w:rPr>
        <w:t xml:space="preserve">Confirmed Internet Usage and conducted Broadband password resets. </w:t>
      </w:r>
    </w:p>
    <w:p w:rsidR="00FA0DD9" w:rsidRPr="007665E5" w:rsidRDefault="00CC27A0">
      <w:pPr>
        <w:numPr>
          <w:ilvl w:val="0"/>
          <w:numId w:val="2"/>
        </w:numPr>
        <w:ind w:right="0" w:hanging="360"/>
        <w:rPr>
          <w:szCs w:val="24"/>
        </w:rPr>
      </w:pPr>
      <w:r w:rsidRPr="007665E5">
        <w:rPr>
          <w:szCs w:val="24"/>
        </w:rPr>
        <w:t xml:space="preserve">Maintained log of HSIA and IPTV installation activities within unit. </w:t>
      </w:r>
    </w:p>
    <w:p w:rsidR="00FA0DD9" w:rsidRPr="007665E5" w:rsidRDefault="00CC27A0">
      <w:pPr>
        <w:numPr>
          <w:ilvl w:val="0"/>
          <w:numId w:val="2"/>
        </w:numPr>
        <w:ind w:right="0" w:hanging="360"/>
        <w:rPr>
          <w:szCs w:val="24"/>
        </w:rPr>
      </w:pPr>
      <w:r w:rsidRPr="007665E5">
        <w:rPr>
          <w:szCs w:val="24"/>
        </w:rPr>
        <w:lastRenderedPageBreak/>
        <w:t xml:space="preserve">Compiled and submitted completed service orders to supervisor for contractor payment allocation  </w:t>
      </w:r>
    </w:p>
    <w:p w:rsidR="00FA0DD9" w:rsidRPr="007665E5" w:rsidRDefault="00CC27A0">
      <w:pPr>
        <w:numPr>
          <w:ilvl w:val="0"/>
          <w:numId w:val="2"/>
        </w:numPr>
        <w:ind w:right="0" w:hanging="360"/>
        <w:rPr>
          <w:szCs w:val="24"/>
        </w:rPr>
      </w:pPr>
      <w:r w:rsidRPr="007665E5">
        <w:rPr>
          <w:szCs w:val="24"/>
        </w:rPr>
        <w:t xml:space="preserve">Compiled and issued daily and weekly progress reports of installations. </w:t>
      </w:r>
    </w:p>
    <w:p w:rsidR="00FA0DD9" w:rsidRPr="007665E5" w:rsidRDefault="00CC27A0">
      <w:pPr>
        <w:spacing w:after="0" w:line="259" w:lineRule="auto"/>
        <w:ind w:left="2972" w:right="0" w:firstLine="0"/>
        <w:jc w:val="left"/>
        <w:rPr>
          <w:szCs w:val="24"/>
        </w:rPr>
      </w:pPr>
      <w:r w:rsidRPr="007665E5">
        <w:rPr>
          <w:b/>
          <w:i/>
          <w:szCs w:val="24"/>
        </w:rPr>
        <w:t xml:space="preserve"> </w:t>
      </w:r>
    </w:p>
    <w:p w:rsidR="00FA0DD9" w:rsidRPr="007665E5" w:rsidRDefault="00CC27A0">
      <w:pPr>
        <w:spacing w:after="1" w:line="259" w:lineRule="auto"/>
        <w:ind w:left="2170" w:right="0"/>
        <w:jc w:val="left"/>
        <w:rPr>
          <w:szCs w:val="24"/>
        </w:rPr>
      </w:pPr>
      <w:r w:rsidRPr="007665E5">
        <w:rPr>
          <w:b/>
          <w:i/>
          <w:szCs w:val="24"/>
        </w:rPr>
        <w:t>Blink Broadband Sales Representative</w:t>
      </w:r>
      <w:r w:rsidRPr="007665E5">
        <w:rPr>
          <w:szCs w:val="24"/>
        </w:rPr>
        <w:t xml:space="preserve"> </w:t>
      </w:r>
    </w:p>
    <w:p w:rsidR="00FA0DD9" w:rsidRPr="007665E5" w:rsidRDefault="00CC27A0">
      <w:pPr>
        <w:numPr>
          <w:ilvl w:val="0"/>
          <w:numId w:val="2"/>
        </w:numPr>
        <w:ind w:right="0" w:hanging="360"/>
        <w:rPr>
          <w:szCs w:val="24"/>
        </w:rPr>
      </w:pPr>
      <w:r w:rsidRPr="007665E5">
        <w:rPr>
          <w:szCs w:val="24"/>
        </w:rPr>
        <w:t xml:space="preserve">Attended to customers queries – in store </w:t>
      </w:r>
    </w:p>
    <w:p w:rsidR="00FA0DD9" w:rsidRPr="007665E5" w:rsidRDefault="00CC27A0">
      <w:pPr>
        <w:numPr>
          <w:ilvl w:val="0"/>
          <w:numId w:val="2"/>
        </w:numPr>
        <w:ind w:right="0" w:hanging="360"/>
        <w:rPr>
          <w:szCs w:val="24"/>
        </w:rPr>
      </w:pPr>
      <w:r w:rsidRPr="007665E5">
        <w:rPr>
          <w:szCs w:val="24"/>
        </w:rPr>
        <w:t xml:space="preserve">Troubleshoot modems and Logged all sales in Database </w:t>
      </w:r>
    </w:p>
    <w:p w:rsidR="00FA0DD9" w:rsidRPr="007665E5" w:rsidRDefault="00CC27A0">
      <w:pPr>
        <w:numPr>
          <w:ilvl w:val="0"/>
          <w:numId w:val="2"/>
        </w:numPr>
        <w:ind w:right="0" w:hanging="360"/>
        <w:rPr>
          <w:szCs w:val="24"/>
        </w:rPr>
      </w:pPr>
      <w:r w:rsidRPr="007665E5">
        <w:rPr>
          <w:szCs w:val="24"/>
        </w:rPr>
        <w:t xml:space="preserve">Offered and Sold customers Blink Broadband Service </w:t>
      </w:r>
    </w:p>
    <w:p w:rsidR="00FA0DD9" w:rsidRPr="007665E5" w:rsidRDefault="00CC27A0">
      <w:pPr>
        <w:numPr>
          <w:ilvl w:val="0"/>
          <w:numId w:val="2"/>
        </w:numPr>
        <w:ind w:right="0" w:hanging="360"/>
        <w:rPr>
          <w:szCs w:val="24"/>
        </w:rPr>
      </w:pPr>
      <w:r w:rsidRPr="007665E5">
        <w:rPr>
          <w:szCs w:val="24"/>
        </w:rPr>
        <w:t xml:space="preserve">Updated customer account information </w:t>
      </w:r>
    </w:p>
    <w:p w:rsidR="00FA0DD9" w:rsidRPr="007665E5" w:rsidRDefault="00CC27A0">
      <w:pPr>
        <w:numPr>
          <w:ilvl w:val="0"/>
          <w:numId w:val="2"/>
        </w:numPr>
        <w:ind w:right="0" w:hanging="360"/>
        <w:rPr>
          <w:szCs w:val="24"/>
        </w:rPr>
      </w:pPr>
      <w:r w:rsidRPr="007665E5">
        <w:rPr>
          <w:szCs w:val="24"/>
        </w:rPr>
        <w:t xml:space="preserve">Compiled and Issued daily and weekly reports </w:t>
      </w:r>
    </w:p>
    <w:p w:rsidR="00FA0DD9" w:rsidRPr="007665E5" w:rsidRDefault="00CC27A0">
      <w:pPr>
        <w:spacing w:after="0" w:line="259" w:lineRule="auto"/>
        <w:ind w:left="0" w:right="0" w:firstLine="0"/>
        <w:jc w:val="left"/>
        <w:rPr>
          <w:szCs w:val="24"/>
        </w:rPr>
      </w:pPr>
      <w:r w:rsidRPr="007665E5">
        <w:rPr>
          <w:szCs w:val="24"/>
        </w:rPr>
        <w:t xml:space="preserve"> </w:t>
      </w:r>
    </w:p>
    <w:p w:rsidR="00FA0DD9" w:rsidRPr="007665E5" w:rsidRDefault="00CC27A0">
      <w:pPr>
        <w:spacing w:after="10" w:line="249" w:lineRule="auto"/>
        <w:ind w:left="-5" w:right="0"/>
        <w:jc w:val="left"/>
        <w:rPr>
          <w:szCs w:val="24"/>
        </w:rPr>
      </w:pPr>
      <w:r w:rsidRPr="007665E5">
        <w:rPr>
          <w:szCs w:val="24"/>
        </w:rPr>
        <w:t xml:space="preserve">2010-2010       </w:t>
      </w:r>
      <w:r w:rsidRPr="007665E5">
        <w:rPr>
          <w:b/>
          <w:szCs w:val="24"/>
        </w:rPr>
        <w:t xml:space="preserve">The Office Authority – Print Division formerly Caribbean Paper Products Ltd </w:t>
      </w:r>
    </w:p>
    <w:p w:rsidR="00FA0DD9" w:rsidRPr="007665E5" w:rsidRDefault="00CC27A0">
      <w:pPr>
        <w:tabs>
          <w:tab w:val="center" w:pos="720"/>
          <w:tab w:val="center" w:pos="1440"/>
          <w:tab w:val="center" w:pos="3090"/>
          <w:tab w:val="center" w:pos="4321"/>
          <w:tab w:val="center" w:pos="5041"/>
          <w:tab w:val="center" w:pos="5761"/>
          <w:tab w:val="center" w:pos="6481"/>
          <w:tab w:val="center" w:pos="7201"/>
          <w:tab w:val="right" w:pos="10534"/>
        </w:tabs>
        <w:spacing w:after="1" w:line="259" w:lineRule="auto"/>
        <w:ind w:left="-15" w:right="0" w:firstLine="0"/>
        <w:jc w:val="left"/>
        <w:rPr>
          <w:szCs w:val="24"/>
        </w:rPr>
      </w:pPr>
      <w:r w:rsidRPr="007665E5">
        <w:rPr>
          <w:b/>
          <w:szCs w:val="24"/>
        </w:rPr>
        <w:t xml:space="preserve"> </w:t>
      </w:r>
      <w:r w:rsidRPr="007665E5">
        <w:rPr>
          <w:b/>
          <w:szCs w:val="24"/>
        </w:rPr>
        <w:tab/>
        <w:t xml:space="preserve"> </w:t>
      </w:r>
      <w:r w:rsidRPr="007665E5">
        <w:rPr>
          <w:b/>
          <w:szCs w:val="24"/>
        </w:rPr>
        <w:tab/>
        <w:t xml:space="preserve"> </w:t>
      </w:r>
      <w:r w:rsidRPr="007665E5">
        <w:rPr>
          <w:b/>
          <w:szCs w:val="24"/>
        </w:rPr>
        <w:tab/>
      </w:r>
      <w:r w:rsidRPr="007665E5">
        <w:rPr>
          <w:b/>
          <w:i/>
          <w:szCs w:val="24"/>
        </w:rPr>
        <w:t xml:space="preserve">Account Executive  </w:t>
      </w:r>
      <w:r w:rsidRPr="007665E5">
        <w:rPr>
          <w:b/>
          <w:i/>
          <w:szCs w:val="24"/>
        </w:rPr>
        <w:tab/>
        <w:t xml:space="preserve"> </w:t>
      </w:r>
      <w:r w:rsidRPr="007665E5">
        <w:rPr>
          <w:b/>
          <w:i/>
          <w:szCs w:val="24"/>
        </w:rPr>
        <w:tab/>
        <w:t xml:space="preserve"> </w:t>
      </w:r>
      <w:r w:rsidRPr="007665E5">
        <w:rPr>
          <w:b/>
          <w:i/>
          <w:szCs w:val="24"/>
        </w:rPr>
        <w:tab/>
        <w:t xml:space="preserve"> </w:t>
      </w:r>
      <w:r w:rsidRPr="007665E5">
        <w:rPr>
          <w:b/>
          <w:i/>
          <w:szCs w:val="24"/>
        </w:rPr>
        <w:tab/>
        <w:t xml:space="preserve"> </w:t>
      </w:r>
      <w:r w:rsidR="00550093" w:rsidRPr="007665E5">
        <w:rPr>
          <w:b/>
          <w:i/>
          <w:szCs w:val="24"/>
        </w:rPr>
        <w:tab/>
        <w:t xml:space="preserve">       </w:t>
      </w:r>
      <w:r w:rsidR="00550093" w:rsidRPr="007665E5">
        <w:rPr>
          <w:b/>
          <w:i/>
          <w:szCs w:val="24"/>
        </w:rPr>
        <w:tab/>
        <w:t xml:space="preserve"> </w:t>
      </w:r>
      <w:r w:rsidRPr="007665E5">
        <w:rPr>
          <w:b/>
          <w:i/>
          <w:szCs w:val="24"/>
        </w:rPr>
        <w:t xml:space="preserve"> </w:t>
      </w:r>
    </w:p>
    <w:p w:rsidR="00FA0DD9" w:rsidRPr="007665E5" w:rsidRDefault="00CC27A0">
      <w:pPr>
        <w:numPr>
          <w:ilvl w:val="0"/>
          <w:numId w:val="2"/>
        </w:numPr>
        <w:ind w:right="0" w:hanging="360"/>
        <w:rPr>
          <w:szCs w:val="24"/>
        </w:rPr>
      </w:pPr>
      <w:r w:rsidRPr="007665E5">
        <w:rPr>
          <w:szCs w:val="24"/>
        </w:rPr>
        <w:t xml:space="preserve">Scheduled and attended customer meetings </w:t>
      </w:r>
    </w:p>
    <w:p w:rsidR="00FA0DD9" w:rsidRPr="007665E5" w:rsidRDefault="00CC27A0">
      <w:pPr>
        <w:numPr>
          <w:ilvl w:val="0"/>
          <w:numId w:val="2"/>
        </w:numPr>
        <w:ind w:right="0" w:hanging="360"/>
        <w:rPr>
          <w:szCs w:val="24"/>
        </w:rPr>
      </w:pPr>
      <w:r w:rsidRPr="007665E5">
        <w:rPr>
          <w:szCs w:val="24"/>
        </w:rPr>
        <w:t xml:space="preserve">Updated Database with customer information </w:t>
      </w:r>
    </w:p>
    <w:p w:rsidR="00FA0DD9" w:rsidRPr="007665E5" w:rsidRDefault="00CC27A0">
      <w:pPr>
        <w:numPr>
          <w:ilvl w:val="0"/>
          <w:numId w:val="2"/>
        </w:numPr>
        <w:ind w:right="0" w:hanging="360"/>
        <w:rPr>
          <w:szCs w:val="24"/>
        </w:rPr>
      </w:pPr>
      <w:r w:rsidRPr="007665E5">
        <w:rPr>
          <w:szCs w:val="24"/>
        </w:rPr>
        <w:t xml:space="preserve">Generated and provided customers with quotations </w:t>
      </w:r>
    </w:p>
    <w:p w:rsidR="00FA0DD9" w:rsidRPr="007665E5" w:rsidRDefault="00CC27A0">
      <w:pPr>
        <w:numPr>
          <w:ilvl w:val="0"/>
          <w:numId w:val="2"/>
        </w:numPr>
        <w:ind w:right="0" w:hanging="360"/>
        <w:rPr>
          <w:szCs w:val="24"/>
        </w:rPr>
      </w:pPr>
      <w:r w:rsidRPr="007665E5">
        <w:rPr>
          <w:szCs w:val="24"/>
        </w:rPr>
        <w:t xml:space="preserve">Followed up with customers for collection of payment </w:t>
      </w:r>
    </w:p>
    <w:p w:rsidR="00FA0DD9" w:rsidRPr="007665E5" w:rsidRDefault="00CC27A0">
      <w:pPr>
        <w:numPr>
          <w:ilvl w:val="0"/>
          <w:numId w:val="2"/>
        </w:numPr>
        <w:ind w:right="0" w:hanging="360"/>
        <w:rPr>
          <w:szCs w:val="24"/>
        </w:rPr>
      </w:pPr>
      <w:r w:rsidRPr="007665E5">
        <w:rPr>
          <w:szCs w:val="24"/>
        </w:rPr>
        <w:t xml:space="preserve">Called customers for lead generation – Cold calls </w:t>
      </w:r>
    </w:p>
    <w:p w:rsidR="00FA0DD9" w:rsidRPr="007665E5" w:rsidRDefault="00CC27A0">
      <w:pPr>
        <w:numPr>
          <w:ilvl w:val="0"/>
          <w:numId w:val="2"/>
        </w:numPr>
        <w:ind w:right="0" w:hanging="360"/>
        <w:rPr>
          <w:szCs w:val="24"/>
        </w:rPr>
      </w:pPr>
      <w:r w:rsidRPr="007665E5">
        <w:rPr>
          <w:szCs w:val="24"/>
        </w:rPr>
        <w:t xml:space="preserve">Developed proposals </w:t>
      </w:r>
    </w:p>
    <w:p w:rsidR="00FA0DD9" w:rsidRPr="007665E5" w:rsidRDefault="00CC27A0">
      <w:pPr>
        <w:spacing w:after="0" w:line="259" w:lineRule="auto"/>
        <w:ind w:left="2972" w:right="0" w:firstLine="0"/>
        <w:jc w:val="left"/>
        <w:rPr>
          <w:szCs w:val="24"/>
        </w:rPr>
      </w:pPr>
      <w:r w:rsidRPr="007665E5">
        <w:rPr>
          <w:szCs w:val="24"/>
        </w:rPr>
        <w:t xml:space="preserve"> </w:t>
      </w:r>
    </w:p>
    <w:p w:rsidR="00FA0DD9" w:rsidRPr="007665E5" w:rsidRDefault="00CC27A0">
      <w:pPr>
        <w:spacing w:after="10" w:line="249" w:lineRule="auto"/>
        <w:ind w:left="-5" w:right="0"/>
        <w:jc w:val="left"/>
        <w:rPr>
          <w:szCs w:val="24"/>
        </w:rPr>
      </w:pPr>
      <w:r w:rsidRPr="007665E5">
        <w:rPr>
          <w:szCs w:val="24"/>
        </w:rPr>
        <w:t>2006-2008</w:t>
      </w:r>
      <w:r w:rsidRPr="007665E5">
        <w:rPr>
          <w:b/>
          <w:szCs w:val="24"/>
        </w:rPr>
        <w:t xml:space="preserve">        Lonsdale Saatchi &amp; Saatchi Advertising Limited</w:t>
      </w:r>
      <w:r w:rsidRPr="007665E5">
        <w:rPr>
          <w:szCs w:val="24"/>
        </w:rPr>
        <w:t xml:space="preserve"> </w:t>
      </w:r>
    </w:p>
    <w:p w:rsidR="00CC27A0" w:rsidRPr="007665E5" w:rsidRDefault="00CC27A0">
      <w:pPr>
        <w:spacing w:after="1" w:line="259" w:lineRule="auto"/>
        <w:ind w:left="2597" w:right="368" w:hanging="2612"/>
        <w:jc w:val="left"/>
        <w:rPr>
          <w:rFonts w:ascii="Arial" w:eastAsia="Arial" w:hAnsi="Arial" w:cs="Arial"/>
          <w:szCs w:val="24"/>
        </w:rPr>
      </w:pPr>
      <w:r w:rsidRPr="007665E5">
        <w:rPr>
          <w:i/>
          <w:szCs w:val="24"/>
        </w:rPr>
        <w:t xml:space="preserve">                                           </w:t>
      </w:r>
      <w:r w:rsidRPr="007665E5">
        <w:rPr>
          <w:szCs w:val="24"/>
        </w:rPr>
        <w:t xml:space="preserve"> </w:t>
      </w:r>
      <w:r w:rsidRPr="007665E5">
        <w:rPr>
          <w:b/>
          <w:i/>
          <w:szCs w:val="24"/>
        </w:rPr>
        <w:t>System Support Officer</w:t>
      </w:r>
      <w:r w:rsidRPr="007665E5">
        <w:rPr>
          <w:szCs w:val="24"/>
        </w:rPr>
        <w:t xml:space="preserve"> leading to </w:t>
      </w:r>
      <w:r w:rsidRPr="007665E5">
        <w:rPr>
          <w:b/>
          <w:i/>
          <w:szCs w:val="24"/>
        </w:rPr>
        <w:t xml:space="preserve">Database Manager/ Media Coordinator  </w:t>
      </w:r>
      <w:r w:rsidRPr="007665E5">
        <w:rPr>
          <w:rFonts w:ascii="Arial" w:eastAsia="Arial" w:hAnsi="Arial" w:cs="Arial"/>
          <w:szCs w:val="24"/>
        </w:rPr>
        <w:t xml:space="preserve"> </w:t>
      </w:r>
    </w:p>
    <w:p w:rsidR="00FA0DD9" w:rsidRPr="007665E5" w:rsidRDefault="00CC27A0">
      <w:pPr>
        <w:numPr>
          <w:ilvl w:val="0"/>
          <w:numId w:val="2"/>
        </w:numPr>
        <w:ind w:right="0" w:hanging="360"/>
        <w:rPr>
          <w:szCs w:val="24"/>
        </w:rPr>
      </w:pPr>
      <w:r w:rsidRPr="007665E5">
        <w:rPr>
          <w:szCs w:val="24"/>
        </w:rPr>
        <w:t xml:space="preserve">Ensured that accurate rates are entered in a timely fashion. </w:t>
      </w:r>
    </w:p>
    <w:p w:rsidR="00FA0DD9" w:rsidRPr="007665E5" w:rsidRDefault="00CC27A0">
      <w:pPr>
        <w:numPr>
          <w:ilvl w:val="0"/>
          <w:numId w:val="2"/>
        </w:numPr>
        <w:ind w:right="0" w:hanging="360"/>
        <w:rPr>
          <w:szCs w:val="24"/>
        </w:rPr>
      </w:pPr>
      <w:r w:rsidRPr="007665E5">
        <w:rPr>
          <w:szCs w:val="24"/>
        </w:rPr>
        <w:t xml:space="preserve">Used allocated spend to distribute advertising for clients. </w:t>
      </w:r>
    </w:p>
    <w:p w:rsidR="00FA0DD9" w:rsidRPr="007665E5" w:rsidRDefault="00CC27A0">
      <w:pPr>
        <w:numPr>
          <w:ilvl w:val="0"/>
          <w:numId w:val="2"/>
        </w:numPr>
        <w:ind w:right="0" w:hanging="360"/>
        <w:rPr>
          <w:szCs w:val="24"/>
        </w:rPr>
      </w:pPr>
      <w:r w:rsidRPr="007665E5">
        <w:rPr>
          <w:szCs w:val="24"/>
        </w:rPr>
        <w:t xml:space="preserve">Planned Media schedules using Excel or Silent Partner. </w:t>
      </w:r>
    </w:p>
    <w:p w:rsidR="00FA0DD9" w:rsidRPr="007665E5" w:rsidRDefault="00CC27A0">
      <w:pPr>
        <w:numPr>
          <w:ilvl w:val="0"/>
          <w:numId w:val="2"/>
        </w:numPr>
        <w:spacing w:after="0" w:line="259" w:lineRule="auto"/>
        <w:ind w:right="0" w:hanging="360"/>
        <w:rPr>
          <w:szCs w:val="24"/>
        </w:rPr>
      </w:pPr>
      <w:r w:rsidRPr="007665E5">
        <w:rPr>
          <w:szCs w:val="24"/>
        </w:rPr>
        <w:t xml:space="preserve">Booked advertising via the telephone and email. </w:t>
      </w:r>
    </w:p>
    <w:p w:rsidR="00FA0DD9" w:rsidRPr="007665E5" w:rsidRDefault="00CC27A0">
      <w:pPr>
        <w:numPr>
          <w:ilvl w:val="0"/>
          <w:numId w:val="2"/>
        </w:numPr>
        <w:ind w:right="0" w:hanging="360"/>
        <w:rPr>
          <w:szCs w:val="24"/>
        </w:rPr>
      </w:pPr>
      <w:r w:rsidRPr="007665E5">
        <w:rPr>
          <w:szCs w:val="24"/>
        </w:rPr>
        <w:t xml:space="preserve">Followed up on advertisement receipt with media houses. </w:t>
      </w:r>
    </w:p>
    <w:p w:rsidR="00FA0DD9" w:rsidRPr="007665E5" w:rsidRDefault="00CC27A0">
      <w:pPr>
        <w:numPr>
          <w:ilvl w:val="0"/>
          <w:numId w:val="2"/>
        </w:numPr>
        <w:spacing w:after="0" w:line="259" w:lineRule="auto"/>
        <w:ind w:right="0" w:hanging="360"/>
        <w:rPr>
          <w:szCs w:val="24"/>
        </w:rPr>
      </w:pPr>
      <w:r w:rsidRPr="007665E5">
        <w:rPr>
          <w:szCs w:val="24"/>
        </w:rPr>
        <w:t xml:space="preserve">Media Account Invoicing and Adjustments. </w:t>
      </w:r>
    </w:p>
    <w:p w:rsidR="00CC27A0" w:rsidRPr="007665E5" w:rsidRDefault="00CC27A0">
      <w:pPr>
        <w:numPr>
          <w:ilvl w:val="0"/>
          <w:numId w:val="2"/>
        </w:numPr>
        <w:ind w:right="0" w:hanging="360"/>
        <w:rPr>
          <w:szCs w:val="24"/>
        </w:rPr>
      </w:pPr>
      <w:r w:rsidRPr="007665E5">
        <w:rPr>
          <w:szCs w:val="24"/>
        </w:rPr>
        <w:t xml:space="preserve">Troubleshoot Software glitches.(Silent Partner &amp; Windows XP) </w:t>
      </w:r>
    </w:p>
    <w:p w:rsidR="00CC27A0" w:rsidRPr="007665E5" w:rsidRDefault="00CC27A0">
      <w:pPr>
        <w:numPr>
          <w:ilvl w:val="0"/>
          <w:numId w:val="2"/>
        </w:numPr>
        <w:ind w:right="0" w:hanging="360"/>
        <w:rPr>
          <w:szCs w:val="24"/>
        </w:rPr>
      </w:pPr>
      <w:r w:rsidRPr="007665E5">
        <w:rPr>
          <w:szCs w:val="24"/>
        </w:rPr>
        <w:t xml:space="preserve">Assisted the C.E.O in the absence of his personal assistant. </w:t>
      </w:r>
    </w:p>
    <w:p w:rsidR="001F6B14" w:rsidRDefault="00CC27A0" w:rsidP="001F6B14">
      <w:pPr>
        <w:ind w:left="0" w:right="0" w:firstLine="0"/>
        <w:rPr>
          <w:szCs w:val="24"/>
        </w:rPr>
      </w:pPr>
      <w:r w:rsidRPr="007665E5">
        <w:rPr>
          <w:b/>
          <w:szCs w:val="24"/>
          <w:u w:val="single" w:color="000000"/>
        </w:rPr>
        <w:t>Education:</w:t>
      </w:r>
      <w:r w:rsidRPr="007665E5">
        <w:rPr>
          <w:b/>
          <w:szCs w:val="24"/>
        </w:rPr>
        <w:t xml:space="preserve">        </w:t>
      </w:r>
    </w:p>
    <w:p w:rsidR="00FA0DD9" w:rsidRPr="007665E5" w:rsidRDefault="00CC27A0" w:rsidP="00550093">
      <w:pPr>
        <w:spacing w:line="240" w:lineRule="auto"/>
        <w:ind w:right="0"/>
        <w:contextualSpacing/>
        <w:rPr>
          <w:szCs w:val="24"/>
        </w:rPr>
      </w:pPr>
      <w:r w:rsidRPr="007665E5">
        <w:rPr>
          <w:szCs w:val="24"/>
        </w:rPr>
        <w:t xml:space="preserve">present  </w:t>
      </w:r>
      <w:r w:rsidR="000E7048">
        <w:rPr>
          <w:szCs w:val="24"/>
        </w:rPr>
        <w:t xml:space="preserve">         </w:t>
      </w:r>
      <w:r w:rsidRPr="007665E5">
        <w:rPr>
          <w:szCs w:val="24"/>
        </w:rPr>
        <w:t xml:space="preserve">    </w:t>
      </w:r>
      <w:r w:rsidRPr="007665E5">
        <w:rPr>
          <w:b/>
          <w:szCs w:val="24"/>
        </w:rPr>
        <w:t>UWI School of Business:</w:t>
      </w:r>
      <w:r w:rsidRPr="007665E5">
        <w:rPr>
          <w:szCs w:val="24"/>
        </w:rPr>
        <w:t xml:space="preserve"> Associate Degree in Management (ADM) </w:t>
      </w:r>
    </w:p>
    <w:p w:rsidR="000E7048" w:rsidRDefault="00CC27A0" w:rsidP="000E7048">
      <w:pPr>
        <w:spacing w:after="0" w:line="240" w:lineRule="auto"/>
        <w:ind w:left="0" w:right="0" w:firstLine="0"/>
        <w:contextualSpacing/>
        <w:jc w:val="left"/>
        <w:rPr>
          <w:szCs w:val="24"/>
        </w:rPr>
      </w:pPr>
      <w:r w:rsidRPr="007665E5">
        <w:rPr>
          <w:szCs w:val="24"/>
        </w:rPr>
        <w:t xml:space="preserve">  </w:t>
      </w:r>
    </w:p>
    <w:p w:rsidR="00FA0DD9" w:rsidRPr="007665E5" w:rsidRDefault="00CC27A0" w:rsidP="000E7048">
      <w:pPr>
        <w:spacing w:after="0" w:line="240" w:lineRule="auto"/>
        <w:ind w:left="0" w:right="0" w:firstLine="0"/>
        <w:contextualSpacing/>
        <w:jc w:val="left"/>
        <w:rPr>
          <w:szCs w:val="24"/>
        </w:rPr>
      </w:pPr>
      <w:r w:rsidRPr="007665E5">
        <w:rPr>
          <w:szCs w:val="24"/>
        </w:rPr>
        <w:t>2009</w:t>
      </w:r>
      <w:r w:rsidR="000E7048">
        <w:rPr>
          <w:szCs w:val="24"/>
        </w:rPr>
        <w:t xml:space="preserve">          </w:t>
      </w:r>
      <w:r w:rsidRPr="007665E5">
        <w:rPr>
          <w:szCs w:val="24"/>
        </w:rPr>
        <w:t xml:space="preserve">         </w:t>
      </w:r>
      <w:r w:rsidRPr="007665E5">
        <w:rPr>
          <w:b/>
          <w:szCs w:val="24"/>
        </w:rPr>
        <w:t xml:space="preserve">University of the West Indies: </w:t>
      </w:r>
      <w:r w:rsidRPr="007665E5">
        <w:rPr>
          <w:szCs w:val="24"/>
        </w:rPr>
        <w:t xml:space="preserve"> Certificate in Public Administration </w:t>
      </w:r>
    </w:p>
    <w:p w:rsidR="00FA0DD9" w:rsidRPr="007665E5" w:rsidRDefault="00CC27A0" w:rsidP="00550093">
      <w:pPr>
        <w:spacing w:after="0" w:line="240" w:lineRule="auto"/>
        <w:ind w:left="0" w:right="0" w:firstLine="0"/>
        <w:contextualSpacing/>
        <w:jc w:val="left"/>
        <w:rPr>
          <w:szCs w:val="24"/>
        </w:rPr>
      </w:pPr>
      <w:r w:rsidRPr="007665E5">
        <w:rPr>
          <w:szCs w:val="24"/>
        </w:rPr>
        <w:t xml:space="preserve"> </w:t>
      </w:r>
      <w:r w:rsidRPr="007665E5">
        <w:rPr>
          <w:szCs w:val="24"/>
        </w:rPr>
        <w:tab/>
        <w:t xml:space="preserve"> </w:t>
      </w:r>
    </w:p>
    <w:p w:rsidR="00FA0DD9" w:rsidRPr="007665E5" w:rsidRDefault="000E7048" w:rsidP="00550093">
      <w:pPr>
        <w:tabs>
          <w:tab w:val="center" w:pos="5669"/>
          <w:tab w:val="center" w:pos="10082"/>
        </w:tabs>
        <w:spacing w:after="10" w:line="240" w:lineRule="auto"/>
        <w:ind w:left="-15" w:right="0" w:firstLine="0"/>
        <w:contextualSpacing/>
        <w:jc w:val="left"/>
        <w:rPr>
          <w:szCs w:val="24"/>
        </w:rPr>
      </w:pPr>
      <w:r>
        <w:rPr>
          <w:szCs w:val="24"/>
        </w:rPr>
        <w:t xml:space="preserve">2008 </w:t>
      </w:r>
      <w:r>
        <w:rPr>
          <w:szCs w:val="24"/>
        </w:rPr>
        <w:tab/>
      </w:r>
      <w:r w:rsidR="00CC27A0" w:rsidRPr="007665E5">
        <w:rPr>
          <w:b/>
          <w:szCs w:val="24"/>
        </w:rPr>
        <w:t>Centre for Language Learning (University of the West Indies) –</w:t>
      </w:r>
      <w:r w:rsidR="00CC27A0" w:rsidRPr="007665E5">
        <w:rPr>
          <w:szCs w:val="24"/>
        </w:rPr>
        <w:t xml:space="preserve"> Spanish</w:t>
      </w:r>
      <w:r w:rsidR="00CC27A0" w:rsidRPr="007665E5">
        <w:rPr>
          <w:b/>
          <w:szCs w:val="24"/>
        </w:rPr>
        <w:t xml:space="preserve"> </w:t>
      </w:r>
      <w:r w:rsidR="00CC27A0" w:rsidRPr="007665E5">
        <w:rPr>
          <w:szCs w:val="24"/>
        </w:rPr>
        <w:t xml:space="preserve">(1b, 2a) </w:t>
      </w:r>
      <w:r w:rsidR="00CC27A0" w:rsidRPr="007665E5">
        <w:rPr>
          <w:szCs w:val="24"/>
        </w:rPr>
        <w:tab/>
        <w:t xml:space="preserve"> </w:t>
      </w:r>
    </w:p>
    <w:p w:rsidR="00FA0DD9" w:rsidRPr="007665E5" w:rsidRDefault="00CC27A0" w:rsidP="00550093">
      <w:pPr>
        <w:spacing w:after="0" w:line="240" w:lineRule="auto"/>
        <w:ind w:left="0" w:right="0" w:firstLine="0"/>
        <w:contextualSpacing/>
        <w:jc w:val="left"/>
        <w:rPr>
          <w:szCs w:val="24"/>
        </w:rPr>
      </w:pPr>
      <w:r w:rsidRPr="007665E5">
        <w:rPr>
          <w:szCs w:val="24"/>
        </w:rPr>
        <w:t xml:space="preserve"> </w:t>
      </w:r>
    </w:p>
    <w:p w:rsidR="00FA0DD9" w:rsidRPr="007665E5" w:rsidRDefault="00CC27A0" w:rsidP="00550093">
      <w:pPr>
        <w:tabs>
          <w:tab w:val="center" w:pos="5822"/>
        </w:tabs>
        <w:spacing w:after="10" w:line="240" w:lineRule="auto"/>
        <w:ind w:left="-15" w:right="0" w:firstLine="0"/>
        <w:contextualSpacing/>
        <w:jc w:val="left"/>
        <w:rPr>
          <w:szCs w:val="24"/>
        </w:rPr>
      </w:pPr>
      <w:r w:rsidRPr="007665E5">
        <w:rPr>
          <w:szCs w:val="24"/>
        </w:rPr>
        <w:t xml:space="preserve">2007 </w:t>
      </w:r>
      <w:r w:rsidRPr="007665E5">
        <w:rPr>
          <w:szCs w:val="24"/>
        </w:rPr>
        <w:tab/>
      </w:r>
      <w:r w:rsidRPr="007665E5">
        <w:rPr>
          <w:b/>
          <w:szCs w:val="24"/>
        </w:rPr>
        <w:t xml:space="preserve">   College of Science, Technology and Applied Arts of Trinidad and Tobago</w:t>
      </w:r>
      <w:r w:rsidRPr="007665E5">
        <w:rPr>
          <w:szCs w:val="24"/>
        </w:rPr>
        <w:t xml:space="preserve"> -15 credits </w:t>
      </w:r>
    </w:p>
    <w:p w:rsidR="00FA0DD9" w:rsidRPr="007665E5" w:rsidRDefault="00CC27A0" w:rsidP="00550093">
      <w:pPr>
        <w:spacing w:after="48" w:line="240" w:lineRule="auto"/>
        <w:ind w:left="0" w:right="0" w:firstLine="0"/>
        <w:contextualSpacing/>
        <w:jc w:val="left"/>
        <w:rPr>
          <w:szCs w:val="24"/>
        </w:rPr>
      </w:pPr>
      <w:r w:rsidRPr="007665E5">
        <w:rPr>
          <w:rFonts w:ascii="Arial" w:eastAsia="Arial" w:hAnsi="Arial" w:cs="Arial"/>
          <w:szCs w:val="24"/>
        </w:rPr>
        <w:t xml:space="preserve"> </w:t>
      </w:r>
    </w:p>
    <w:p w:rsidR="00FA0DD9" w:rsidRPr="007665E5" w:rsidRDefault="000E7048" w:rsidP="00550093">
      <w:pPr>
        <w:tabs>
          <w:tab w:val="center" w:pos="4314"/>
        </w:tabs>
        <w:spacing w:after="10" w:line="240" w:lineRule="auto"/>
        <w:ind w:left="-15" w:right="0" w:firstLine="0"/>
        <w:contextualSpacing/>
        <w:jc w:val="left"/>
        <w:rPr>
          <w:szCs w:val="24"/>
        </w:rPr>
      </w:pPr>
      <w:r>
        <w:rPr>
          <w:szCs w:val="24"/>
        </w:rPr>
        <w:t xml:space="preserve">2007 </w:t>
      </w:r>
      <w:r>
        <w:rPr>
          <w:szCs w:val="24"/>
        </w:rPr>
        <w:tab/>
        <w:t xml:space="preserve"> </w:t>
      </w:r>
      <w:r w:rsidR="00CC27A0" w:rsidRPr="007665E5">
        <w:rPr>
          <w:b/>
          <w:szCs w:val="24"/>
        </w:rPr>
        <w:t>School of Travel and Language</w:t>
      </w:r>
      <w:r w:rsidR="00CC27A0" w:rsidRPr="007665E5">
        <w:rPr>
          <w:szCs w:val="24"/>
        </w:rPr>
        <w:t xml:space="preserve">: </w:t>
      </w:r>
      <w:r w:rsidR="00CC27A0" w:rsidRPr="007665E5">
        <w:rPr>
          <w:i/>
          <w:szCs w:val="24"/>
        </w:rPr>
        <w:t xml:space="preserve">Microsoft Office 2000 </w:t>
      </w:r>
    </w:p>
    <w:p w:rsidR="00FA0DD9" w:rsidRPr="007665E5" w:rsidRDefault="00CC27A0" w:rsidP="00550093">
      <w:pPr>
        <w:spacing w:after="0" w:line="240" w:lineRule="auto"/>
        <w:ind w:left="0" w:right="0" w:firstLine="0"/>
        <w:contextualSpacing/>
        <w:jc w:val="left"/>
        <w:rPr>
          <w:szCs w:val="24"/>
        </w:rPr>
      </w:pPr>
      <w:r w:rsidRPr="007665E5">
        <w:rPr>
          <w:i/>
          <w:szCs w:val="24"/>
        </w:rPr>
        <w:t xml:space="preserve"> </w:t>
      </w:r>
      <w:r w:rsidRPr="007665E5">
        <w:rPr>
          <w:i/>
          <w:szCs w:val="24"/>
        </w:rPr>
        <w:tab/>
        <w:t xml:space="preserve">     </w:t>
      </w:r>
      <w:r w:rsidRPr="007665E5">
        <w:rPr>
          <w:szCs w:val="24"/>
        </w:rPr>
        <w:t xml:space="preserve"> </w:t>
      </w:r>
    </w:p>
    <w:p w:rsidR="00FA0DD9" w:rsidRPr="007665E5" w:rsidRDefault="00CC27A0" w:rsidP="00550093">
      <w:pPr>
        <w:spacing w:after="10" w:line="240" w:lineRule="auto"/>
        <w:ind w:left="-5" w:right="3139"/>
        <w:contextualSpacing/>
        <w:jc w:val="left"/>
        <w:rPr>
          <w:szCs w:val="24"/>
        </w:rPr>
      </w:pPr>
      <w:r w:rsidRPr="007665E5">
        <w:rPr>
          <w:szCs w:val="24"/>
        </w:rPr>
        <w:t xml:space="preserve">2004                </w:t>
      </w:r>
      <w:r w:rsidR="00550093" w:rsidRPr="007665E5">
        <w:rPr>
          <w:szCs w:val="24"/>
        </w:rPr>
        <w:t xml:space="preserve">   </w:t>
      </w:r>
      <w:r w:rsidRPr="007665E5">
        <w:rPr>
          <w:b/>
          <w:szCs w:val="24"/>
        </w:rPr>
        <w:t xml:space="preserve">Zenith Educational Institute: </w:t>
      </w:r>
      <w:r w:rsidRPr="007665E5">
        <w:rPr>
          <w:i/>
          <w:szCs w:val="24"/>
        </w:rPr>
        <w:t>Elementary Typing</w:t>
      </w:r>
      <w:r w:rsidRPr="007665E5">
        <w:rPr>
          <w:szCs w:val="24"/>
        </w:rPr>
        <w:t xml:space="preserve"> -</w:t>
      </w:r>
      <w:r w:rsidRPr="007665E5">
        <w:rPr>
          <w:i/>
          <w:szCs w:val="24"/>
        </w:rPr>
        <w:t xml:space="preserve">25wpm </w:t>
      </w:r>
      <w:r w:rsidRPr="007665E5">
        <w:rPr>
          <w:szCs w:val="24"/>
        </w:rPr>
        <w:t xml:space="preserve"> </w:t>
      </w:r>
      <w:r w:rsidRPr="007665E5">
        <w:rPr>
          <w:szCs w:val="24"/>
        </w:rPr>
        <w:tab/>
        <w:t xml:space="preserve">                  </w:t>
      </w:r>
    </w:p>
    <w:p w:rsidR="00FA0DD9" w:rsidRPr="007665E5" w:rsidRDefault="000E7048" w:rsidP="00550093">
      <w:pPr>
        <w:spacing w:after="10" w:line="240" w:lineRule="auto"/>
        <w:ind w:left="-5" w:right="0"/>
        <w:jc w:val="left"/>
        <w:rPr>
          <w:szCs w:val="24"/>
        </w:rPr>
      </w:pPr>
      <w:r>
        <w:rPr>
          <w:szCs w:val="24"/>
        </w:rPr>
        <w:t xml:space="preserve">2000         </w:t>
      </w:r>
      <w:r w:rsidR="00CC27A0" w:rsidRPr="007665E5">
        <w:rPr>
          <w:szCs w:val="24"/>
        </w:rPr>
        <w:t xml:space="preserve">          </w:t>
      </w:r>
      <w:r w:rsidR="00CC27A0" w:rsidRPr="007665E5">
        <w:rPr>
          <w:b/>
          <w:szCs w:val="24"/>
        </w:rPr>
        <w:t xml:space="preserve">St. Augustine Senior Comprehensive School: </w:t>
      </w:r>
      <w:r w:rsidR="00CC27A0" w:rsidRPr="007665E5">
        <w:rPr>
          <w:i/>
          <w:szCs w:val="24"/>
        </w:rPr>
        <w:t>CXC –general proficiency 1999-2000</w:t>
      </w:r>
      <w:r w:rsidR="00CC27A0" w:rsidRPr="007665E5">
        <w:rPr>
          <w:szCs w:val="24"/>
        </w:rPr>
        <w:t xml:space="preserve"> </w:t>
      </w:r>
    </w:p>
    <w:p w:rsidR="00FA0DD9" w:rsidRPr="007665E5" w:rsidRDefault="00CC27A0" w:rsidP="00550093">
      <w:pPr>
        <w:tabs>
          <w:tab w:val="center" w:pos="1912"/>
          <w:tab w:val="center" w:pos="5377"/>
          <w:tab w:val="center" w:pos="6481"/>
          <w:tab w:val="center" w:pos="7201"/>
        </w:tabs>
        <w:spacing w:after="0" w:line="240" w:lineRule="auto"/>
        <w:ind w:left="0" w:right="0" w:firstLine="0"/>
        <w:jc w:val="left"/>
        <w:rPr>
          <w:szCs w:val="24"/>
        </w:rPr>
      </w:pPr>
      <w:r w:rsidRPr="007665E5">
        <w:rPr>
          <w:szCs w:val="24"/>
        </w:rPr>
        <w:t xml:space="preserve"> </w:t>
      </w:r>
      <w:r w:rsidRPr="007665E5">
        <w:rPr>
          <w:szCs w:val="24"/>
        </w:rPr>
        <w:tab/>
        <w:t xml:space="preserve">    </w:t>
      </w:r>
      <w:r w:rsidRPr="007665E5">
        <w:rPr>
          <w:i/>
          <w:szCs w:val="24"/>
        </w:rPr>
        <w:t xml:space="preserve">Subject                                   </w:t>
      </w:r>
      <w:r w:rsidRPr="007665E5">
        <w:rPr>
          <w:i/>
          <w:szCs w:val="24"/>
        </w:rPr>
        <w:tab/>
        <w:t xml:space="preserve"> Grade</w:t>
      </w:r>
      <w:r w:rsidRPr="007665E5">
        <w:rPr>
          <w:szCs w:val="24"/>
        </w:rPr>
        <w:t xml:space="preserve">  </w:t>
      </w:r>
      <w:r w:rsidRPr="007665E5">
        <w:rPr>
          <w:szCs w:val="24"/>
        </w:rPr>
        <w:tab/>
        <w:t xml:space="preserve"> </w:t>
      </w:r>
      <w:r w:rsidRPr="007665E5">
        <w:rPr>
          <w:szCs w:val="24"/>
        </w:rPr>
        <w:tab/>
        <w:t xml:space="preserve"> </w:t>
      </w:r>
    </w:p>
    <w:p w:rsidR="00FA0DD9" w:rsidRPr="007665E5" w:rsidRDefault="00CC27A0" w:rsidP="00550093">
      <w:pPr>
        <w:tabs>
          <w:tab w:val="center" w:pos="2519"/>
          <w:tab w:val="center" w:pos="4681"/>
          <w:tab w:val="center" w:pos="5984"/>
        </w:tabs>
        <w:spacing w:line="240" w:lineRule="auto"/>
        <w:ind w:left="0" w:right="0" w:firstLine="0"/>
        <w:jc w:val="left"/>
        <w:rPr>
          <w:szCs w:val="24"/>
        </w:rPr>
      </w:pPr>
      <w:r w:rsidRPr="007665E5">
        <w:rPr>
          <w:szCs w:val="24"/>
        </w:rPr>
        <w:t xml:space="preserve"> </w:t>
      </w:r>
      <w:r w:rsidRPr="007665E5">
        <w:rPr>
          <w:szCs w:val="24"/>
        </w:rPr>
        <w:tab/>
        <w:t xml:space="preserve"> English Language  </w:t>
      </w:r>
      <w:r w:rsidRPr="007665E5">
        <w:rPr>
          <w:szCs w:val="24"/>
        </w:rPr>
        <w:tab/>
        <w:t xml:space="preserve"> </w:t>
      </w:r>
      <w:r w:rsidRPr="007665E5">
        <w:rPr>
          <w:szCs w:val="24"/>
        </w:rPr>
        <w:tab/>
        <w:t xml:space="preserve">  1 (Distinction) </w:t>
      </w:r>
    </w:p>
    <w:p w:rsidR="00FA0DD9" w:rsidRPr="007665E5" w:rsidRDefault="00CC27A0" w:rsidP="00550093">
      <w:pPr>
        <w:tabs>
          <w:tab w:val="center" w:pos="2269"/>
          <w:tab w:val="center" w:pos="4681"/>
          <w:tab w:val="center" w:pos="5341"/>
        </w:tabs>
        <w:spacing w:line="240" w:lineRule="auto"/>
        <w:ind w:left="0" w:right="0" w:firstLine="0"/>
        <w:jc w:val="left"/>
        <w:rPr>
          <w:szCs w:val="24"/>
        </w:rPr>
      </w:pPr>
      <w:r w:rsidRPr="007665E5">
        <w:rPr>
          <w:szCs w:val="24"/>
        </w:rPr>
        <w:t xml:space="preserve"> </w:t>
      </w:r>
      <w:r w:rsidRPr="007665E5">
        <w:rPr>
          <w:szCs w:val="24"/>
        </w:rPr>
        <w:tab/>
        <w:t xml:space="preserve"> Mathematics  </w:t>
      </w:r>
      <w:r w:rsidRPr="007665E5">
        <w:rPr>
          <w:szCs w:val="24"/>
        </w:rPr>
        <w:tab/>
        <w:t xml:space="preserve"> </w:t>
      </w:r>
      <w:r w:rsidRPr="007665E5">
        <w:rPr>
          <w:szCs w:val="24"/>
        </w:rPr>
        <w:tab/>
        <w:t xml:space="preserve">  3 </w:t>
      </w:r>
    </w:p>
    <w:p w:rsidR="00FA0DD9" w:rsidRPr="007665E5" w:rsidRDefault="00CC27A0" w:rsidP="00550093">
      <w:pPr>
        <w:tabs>
          <w:tab w:val="center" w:pos="2038"/>
          <w:tab w:val="center" w:pos="4681"/>
          <w:tab w:val="center" w:pos="5341"/>
        </w:tabs>
        <w:spacing w:line="240" w:lineRule="auto"/>
        <w:ind w:left="0" w:right="0" w:firstLine="0"/>
        <w:jc w:val="left"/>
        <w:rPr>
          <w:szCs w:val="24"/>
        </w:rPr>
      </w:pPr>
      <w:r w:rsidRPr="007665E5">
        <w:rPr>
          <w:szCs w:val="24"/>
        </w:rPr>
        <w:t xml:space="preserve"> </w:t>
      </w:r>
      <w:r w:rsidRPr="007665E5">
        <w:rPr>
          <w:szCs w:val="24"/>
        </w:rPr>
        <w:tab/>
        <w:t xml:space="preserve"> Biology </w:t>
      </w:r>
      <w:r w:rsidRPr="007665E5">
        <w:rPr>
          <w:szCs w:val="24"/>
        </w:rPr>
        <w:tab/>
        <w:t xml:space="preserve"> </w:t>
      </w:r>
      <w:r w:rsidRPr="007665E5">
        <w:rPr>
          <w:szCs w:val="24"/>
        </w:rPr>
        <w:tab/>
        <w:t xml:space="preserve">  2 </w:t>
      </w:r>
    </w:p>
    <w:p w:rsidR="00FA0DD9" w:rsidRPr="007665E5" w:rsidRDefault="00CC27A0" w:rsidP="00550093">
      <w:pPr>
        <w:tabs>
          <w:tab w:val="center" w:pos="2333"/>
          <w:tab w:val="center" w:pos="4681"/>
          <w:tab w:val="center" w:pos="5341"/>
        </w:tabs>
        <w:spacing w:line="240" w:lineRule="auto"/>
        <w:ind w:left="0" w:right="0" w:firstLine="0"/>
        <w:jc w:val="left"/>
        <w:rPr>
          <w:szCs w:val="24"/>
        </w:rPr>
      </w:pPr>
      <w:r w:rsidRPr="007665E5">
        <w:rPr>
          <w:szCs w:val="24"/>
        </w:rPr>
        <w:t xml:space="preserve"> </w:t>
      </w:r>
      <w:r w:rsidRPr="007665E5">
        <w:rPr>
          <w:szCs w:val="24"/>
        </w:rPr>
        <w:tab/>
        <w:t xml:space="preserve"> Social Studies </w:t>
      </w:r>
      <w:r w:rsidRPr="007665E5">
        <w:rPr>
          <w:szCs w:val="24"/>
        </w:rPr>
        <w:tab/>
        <w:t xml:space="preserve"> </w:t>
      </w:r>
      <w:r w:rsidRPr="007665E5">
        <w:rPr>
          <w:szCs w:val="24"/>
        </w:rPr>
        <w:tab/>
        <w:t xml:space="preserve">  2 </w:t>
      </w:r>
    </w:p>
    <w:p w:rsidR="00FA0DD9" w:rsidRPr="007665E5" w:rsidRDefault="00CC27A0" w:rsidP="00550093">
      <w:pPr>
        <w:tabs>
          <w:tab w:val="center" w:pos="2609"/>
          <w:tab w:val="center" w:pos="4681"/>
          <w:tab w:val="center" w:pos="6116"/>
        </w:tabs>
        <w:spacing w:line="240" w:lineRule="auto"/>
        <w:ind w:left="0" w:right="0" w:firstLine="0"/>
        <w:jc w:val="left"/>
        <w:rPr>
          <w:szCs w:val="24"/>
        </w:rPr>
      </w:pPr>
      <w:r w:rsidRPr="007665E5">
        <w:rPr>
          <w:szCs w:val="24"/>
        </w:rPr>
        <w:t xml:space="preserve"> </w:t>
      </w:r>
      <w:r w:rsidRPr="007665E5">
        <w:rPr>
          <w:szCs w:val="24"/>
        </w:rPr>
        <w:tab/>
        <w:t xml:space="preserve">Agricultural Science </w:t>
      </w:r>
      <w:r w:rsidRPr="007665E5">
        <w:rPr>
          <w:szCs w:val="24"/>
        </w:rPr>
        <w:tab/>
        <w:t xml:space="preserve"> </w:t>
      </w:r>
      <w:r w:rsidRPr="007665E5">
        <w:rPr>
          <w:szCs w:val="24"/>
        </w:rPr>
        <w:tab/>
        <w:t xml:space="preserve">   2 (Double Award)  </w:t>
      </w:r>
    </w:p>
    <w:p w:rsidR="00FA0DD9" w:rsidRPr="007665E5" w:rsidRDefault="007665E5">
      <w:pPr>
        <w:spacing w:after="0" w:line="259" w:lineRule="auto"/>
        <w:ind w:left="0" w:right="0" w:firstLine="0"/>
        <w:jc w:val="left"/>
        <w:rPr>
          <w:szCs w:val="24"/>
        </w:rPr>
      </w:pPr>
      <w:r>
        <w:rPr>
          <w:szCs w:val="24"/>
        </w:rPr>
        <w:t xml:space="preserve"> </w:t>
      </w:r>
    </w:p>
    <w:p w:rsidR="00FA0DD9" w:rsidRPr="007665E5" w:rsidRDefault="007665E5">
      <w:pPr>
        <w:spacing w:after="0" w:line="259" w:lineRule="auto"/>
        <w:ind w:left="0" w:right="0" w:firstLine="0"/>
        <w:jc w:val="left"/>
        <w:rPr>
          <w:szCs w:val="24"/>
        </w:rPr>
      </w:pPr>
      <w:r>
        <w:rPr>
          <w:rFonts w:ascii="Arial" w:eastAsia="Arial" w:hAnsi="Arial" w:cs="Arial"/>
          <w:szCs w:val="24"/>
        </w:rPr>
        <w:t xml:space="preserve">* </w:t>
      </w:r>
      <w:r w:rsidR="00CC27A0" w:rsidRPr="007665E5">
        <w:rPr>
          <w:rFonts w:ascii="Arial" w:eastAsia="Arial" w:hAnsi="Arial" w:cs="Arial"/>
          <w:szCs w:val="24"/>
        </w:rPr>
        <w:t xml:space="preserve">References will be made available on request. </w:t>
      </w:r>
    </w:p>
    <w:sectPr w:rsidR="00FA0DD9" w:rsidRPr="007665E5" w:rsidSect="007665E5">
      <w:pgSz w:w="12240" w:h="15840"/>
      <w:pgMar w:top="273" w:right="266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8473F"/>
    <w:multiLevelType w:val="hybridMultilevel"/>
    <w:tmpl w:val="099635A4"/>
    <w:lvl w:ilvl="0" w:tplc="2C090005">
      <w:start w:val="1"/>
      <w:numFmt w:val="bullet"/>
      <w:lvlText w:val=""/>
      <w:lvlJc w:val="left"/>
      <w:pPr>
        <w:ind w:left="821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2233276F"/>
    <w:multiLevelType w:val="hybridMultilevel"/>
    <w:tmpl w:val="0A10583E"/>
    <w:lvl w:ilvl="0" w:tplc="DE8AE77A">
      <w:start w:val="1"/>
      <w:numFmt w:val="bullet"/>
      <w:lvlText w:val="•"/>
      <w:lvlJc w:val="left"/>
      <w:pPr>
        <w:ind w:left="1134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8AE77A">
      <w:start w:val="1"/>
      <w:numFmt w:val="bullet"/>
      <w:lvlText w:val="•"/>
      <w:lvlJc w:val="left"/>
      <w:pPr>
        <w:ind w:left="3573"/>
      </w:pPr>
      <w:rPr>
        <w:rFonts w:ascii="Arial Rounded MT" w:eastAsia="Arial Rounded MT" w:hAnsi="Arial Rounded MT" w:cs="Arial Rounded MT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FE503C">
      <w:start w:val="1"/>
      <w:numFmt w:val="bullet"/>
      <w:lvlText w:val="▪"/>
      <w:lvlJc w:val="left"/>
      <w:pPr>
        <w:ind w:left="4293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8E6FD2">
      <w:start w:val="1"/>
      <w:numFmt w:val="bullet"/>
      <w:lvlText w:val="•"/>
      <w:lvlJc w:val="left"/>
      <w:pPr>
        <w:ind w:left="5013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34BB18">
      <w:start w:val="1"/>
      <w:numFmt w:val="bullet"/>
      <w:lvlText w:val="o"/>
      <w:lvlJc w:val="left"/>
      <w:pPr>
        <w:ind w:left="5733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9E5F3C">
      <w:start w:val="1"/>
      <w:numFmt w:val="bullet"/>
      <w:lvlText w:val="▪"/>
      <w:lvlJc w:val="left"/>
      <w:pPr>
        <w:ind w:left="6453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F215DC">
      <w:start w:val="1"/>
      <w:numFmt w:val="bullet"/>
      <w:lvlText w:val="•"/>
      <w:lvlJc w:val="left"/>
      <w:pPr>
        <w:ind w:left="7173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12CD34">
      <w:start w:val="1"/>
      <w:numFmt w:val="bullet"/>
      <w:lvlText w:val="o"/>
      <w:lvlJc w:val="left"/>
      <w:pPr>
        <w:ind w:left="7893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088182">
      <w:start w:val="1"/>
      <w:numFmt w:val="bullet"/>
      <w:lvlText w:val="▪"/>
      <w:lvlJc w:val="left"/>
      <w:pPr>
        <w:ind w:left="8613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D43674"/>
    <w:multiLevelType w:val="hybridMultilevel"/>
    <w:tmpl w:val="68E201F4"/>
    <w:lvl w:ilvl="0" w:tplc="0409000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10" w:hanging="360"/>
      </w:pPr>
      <w:rPr>
        <w:rFonts w:ascii="Wingdings" w:hAnsi="Wingdings" w:hint="default"/>
      </w:rPr>
    </w:lvl>
  </w:abstractNum>
  <w:abstractNum w:abstractNumId="3" w15:restartNumberingAfterBreak="0">
    <w:nsid w:val="36644D23"/>
    <w:multiLevelType w:val="hybridMultilevel"/>
    <w:tmpl w:val="BFB4ECF8"/>
    <w:lvl w:ilvl="0" w:tplc="DE8AE77A">
      <w:start w:val="1"/>
      <w:numFmt w:val="bullet"/>
      <w:lvlText w:val="•"/>
      <w:lvlJc w:val="left"/>
      <w:pPr>
        <w:ind w:left="705" w:hanging="360"/>
      </w:pPr>
      <w:rPr>
        <w:rFonts w:ascii="Arial Rounded MT" w:eastAsia="Arial Rounded MT" w:hAnsi="Arial Rounded MT" w:cs="Arial Rounded MT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51655F71"/>
    <w:multiLevelType w:val="hybridMultilevel"/>
    <w:tmpl w:val="85581ACA"/>
    <w:lvl w:ilvl="0" w:tplc="DE8AE77A">
      <w:start w:val="1"/>
      <w:numFmt w:val="bullet"/>
      <w:lvlText w:val="•"/>
      <w:lvlJc w:val="left"/>
      <w:pPr>
        <w:ind w:left="1134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090005">
      <w:start w:val="1"/>
      <w:numFmt w:val="bullet"/>
      <w:lvlText w:val=""/>
      <w:lvlJc w:val="left"/>
      <w:pPr>
        <w:ind w:left="3573"/>
      </w:pPr>
      <w:rPr>
        <w:rFonts w:ascii="Wingdings" w:hAnsi="Wingdings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FE503C">
      <w:start w:val="1"/>
      <w:numFmt w:val="bullet"/>
      <w:lvlText w:val="▪"/>
      <w:lvlJc w:val="left"/>
      <w:pPr>
        <w:ind w:left="4293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8E6FD2">
      <w:start w:val="1"/>
      <w:numFmt w:val="bullet"/>
      <w:lvlText w:val="•"/>
      <w:lvlJc w:val="left"/>
      <w:pPr>
        <w:ind w:left="5013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34BB18">
      <w:start w:val="1"/>
      <w:numFmt w:val="bullet"/>
      <w:lvlText w:val="o"/>
      <w:lvlJc w:val="left"/>
      <w:pPr>
        <w:ind w:left="5733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9E5F3C">
      <w:start w:val="1"/>
      <w:numFmt w:val="bullet"/>
      <w:lvlText w:val="▪"/>
      <w:lvlJc w:val="left"/>
      <w:pPr>
        <w:ind w:left="6453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F215DC">
      <w:start w:val="1"/>
      <w:numFmt w:val="bullet"/>
      <w:lvlText w:val="•"/>
      <w:lvlJc w:val="left"/>
      <w:pPr>
        <w:ind w:left="7173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12CD34">
      <w:start w:val="1"/>
      <w:numFmt w:val="bullet"/>
      <w:lvlText w:val="o"/>
      <w:lvlJc w:val="left"/>
      <w:pPr>
        <w:ind w:left="7893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088182">
      <w:start w:val="1"/>
      <w:numFmt w:val="bullet"/>
      <w:lvlText w:val="▪"/>
      <w:lvlJc w:val="left"/>
      <w:pPr>
        <w:ind w:left="8613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353935"/>
    <w:multiLevelType w:val="hybridMultilevel"/>
    <w:tmpl w:val="E2F68650"/>
    <w:lvl w:ilvl="0" w:tplc="3A761A48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563ADE">
      <w:start w:val="1"/>
      <w:numFmt w:val="bullet"/>
      <w:lvlText w:val="o"/>
      <w:lvlJc w:val="left"/>
      <w:pPr>
        <w:ind w:left="3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901184">
      <w:start w:val="1"/>
      <w:numFmt w:val="bullet"/>
      <w:lvlText w:val="▪"/>
      <w:lvlJc w:val="left"/>
      <w:pPr>
        <w:ind w:left="4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303A5C">
      <w:start w:val="1"/>
      <w:numFmt w:val="bullet"/>
      <w:lvlText w:val="•"/>
      <w:lvlJc w:val="left"/>
      <w:pPr>
        <w:ind w:left="5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EA98CC">
      <w:start w:val="1"/>
      <w:numFmt w:val="bullet"/>
      <w:lvlText w:val="o"/>
      <w:lvlJc w:val="left"/>
      <w:pPr>
        <w:ind w:left="5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44D746">
      <w:start w:val="1"/>
      <w:numFmt w:val="bullet"/>
      <w:lvlText w:val="▪"/>
      <w:lvlJc w:val="left"/>
      <w:pPr>
        <w:ind w:left="6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18B684">
      <w:start w:val="1"/>
      <w:numFmt w:val="bullet"/>
      <w:lvlText w:val="•"/>
      <w:lvlJc w:val="left"/>
      <w:pPr>
        <w:ind w:left="7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30D010">
      <w:start w:val="1"/>
      <w:numFmt w:val="bullet"/>
      <w:lvlText w:val="o"/>
      <w:lvlJc w:val="left"/>
      <w:pPr>
        <w:ind w:left="7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9ABCEA">
      <w:start w:val="1"/>
      <w:numFmt w:val="bullet"/>
      <w:lvlText w:val="▪"/>
      <w:lvlJc w:val="left"/>
      <w:pPr>
        <w:ind w:left="8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0966CAD"/>
    <w:multiLevelType w:val="hybridMultilevel"/>
    <w:tmpl w:val="FF169126"/>
    <w:lvl w:ilvl="0" w:tplc="DE8AE77A">
      <w:start w:val="1"/>
      <w:numFmt w:val="bullet"/>
      <w:lvlText w:val="•"/>
      <w:lvlJc w:val="left"/>
      <w:pPr>
        <w:ind w:left="1020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DC84F8">
      <w:start w:val="1"/>
      <w:numFmt w:val="bullet"/>
      <w:lvlText w:val="o"/>
      <w:lvlJc w:val="left"/>
      <w:pPr>
        <w:ind w:left="3459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FE503C">
      <w:start w:val="1"/>
      <w:numFmt w:val="bullet"/>
      <w:lvlText w:val="▪"/>
      <w:lvlJc w:val="left"/>
      <w:pPr>
        <w:ind w:left="4179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8E6FD2">
      <w:start w:val="1"/>
      <w:numFmt w:val="bullet"/>
      <w:lvlText w:val="•"/>
      <w:lvlJc w:val="left"/>
      <w:pPr>
        <w:ind w:left="4899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34BB18">
      <w:start w:val="1"/>
      <w:numFmt w:val="bullet"/>
      <w:lvlText w:val="o"/>
      <w:lvlJc w:val="left"/>
      <w:pPr>
        <w:ind w:left="5619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9E5F3C">
      <w:start w:val="1"/>
      <w:numFmt w:val="bullet"/>
      <w:lvlText w:val="▪"/>
      <w:lvlJc w:val="left"/>
      <w:pPr>
        <w:ind w:left="6339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F215DC">
      <w:start w:val="1"/>
      <w:numFmt w:val="bullet"/>
      <w:lvlText w:val="•"/>
      <w:lvlJc w:val="left"/>
      <w:pPr>
        <w:ind w:left="7059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12CD34">
      <w:start w:val="1"/>
      <w:numFmt w:val="bullet"/>
      <w:lvlText w:val="o"/>
      <w:lvlJc w:val="left"/>
      <w:pPr>
        <w:ind w:left="7779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088182">
      <w:start w:val="1"/>
      <w:numFmt w:val="bullet"/>
      <w:lvlText w:val="▪"/>
      <w:lvlJc w:val="left"/>
      <w:pPr>
        <w:ind w:left="8499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DD9"/>
    <w:rsid w:val="000806F4"/>
    <w:rsid w:val="000C2072"/>
    <w:rsid w:val="000E7048"/>
    <w:rsid w:val="001F6B14"/>
    <w:rsid w:val="004353B9"/>
    <w:rsid w:val="00550093"/>
    <w:rsid w:val="007665E5"/>
    <w:rsid w:val="00A444D5"/>
    <w:rsid w:val="00B34562"/>
    <w:rsid w:val="00C200B8"/>
    <w:rsid w:val="00CC27A0"/>
    <w:rsid w:val="00D92A6E"/>
    <w:rsid w:val="00DE61A1"/>
    <w:rsid w:val="00E66519"/>
    <w:rsid w:val="00EB4540"/>
    <w:rsid w:val="00FA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13E7D"/>
  <w15:docId w15:val="{20221D76-2B7F-429C-BD1F-398DFC87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" w:line="248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Chantal</dc:creator>
  <cp:lastModifiedBy>CEdwards</cp:lastModifiedBy>
  <cp:revision>4</cp:revision>
  <dcterms:created xsi:type="dcterms:W3CDTF">2017-09-22T13:30:00Z</dcterms:created>
  <dcterms:modified xsi:type="dcterms:W3CDTF">2018-01-30T07:15:00Z</dcterms:modified>
</cp:coreProperties>
</file>