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73FDE7" w14:textId="0C36831D" w:rsidR="00B125BD" w:rsidRDefault="00B125BD" w:rsidP="003514CB">
      <w:pPr>
        <w:pStyle w:val="Heading1"/>
        <w:spacing w:after="160"/>
      </w:pPr>
      <w:r>
        <w:t>Exit Ticket</w:t>
      </w:r>
      <w:r w:rsidR="00C47BAC">
        <w:t xml:space="preserve"> - Answer Key</w:t>
      </w:r>
    </w:p>
    <w:p w14:paraId="188858DA" w14:textId="77777777" w:rsidR="005E17B5" w:rsidRDefault="005E17B5" w:rsidP="005E17B5">
      <w:pPr>
        <w:pStyle w:val="Heading2"/>
        <w:pBdr>
          <w:bottom w:val="single" w:sz="6" w:space="1" w:color="auto"/>
        </w:pBdr>
        <w:spacing w:after="160"/>
        <w:rPr>
          <w:shd w:val="clear" w:color="auto" w:fill="FFFFFF"/>
        </w:rPr>
      </w:pPr>
      <w:r w:rsidRPr="005F5393">
        <w:rPr>
          <w:shd w:val="clear" w:color="auto" w:fill="FFFFFF"/>
        </w:rPr>
        <w:t>Lesson </w:t>
      </w:r>
      <w:r>
        <w:rPr>
          <w:shd w:val="clear" w:color="auto" w:fill="FFFFFF"/>
        </w:rPr>
        <w:t>7.04</w:t>
      </w:r>
      <w:r w:rsidRPr="005F5393">
        <w:rPr>
          <w:shd w:val="clear" w:color="auto" w:fill="FFFFFF"/>
        </w:rPr>
        <w:t xml:space="preserve">: </w:t>
      </w:r>
      <w:r>
        <w:t>Explicit Teaching | Part I</w:t>
      </w:r>
    </w:p>
    <w:p w14:paraId="29EE9F1C" w14:textId="77777777" w:rsidR="00B125BD" w:rsidRPr="00BE15C7" w:rsidRDefault="00B125BD" w:rsidP="003514CB">
      <w:pPr>
        <w:rPr>
          <w:rStyle w:val="eop"/>
          <w:rFonts w:cstheme="minorHAnsi"/>
          <w:color w:val="000000"/>
          <w:shd w:val="clear" w:color="auto" w:fill="FFFFFF"/>
        </w:rPr>
      </w:pPr>
      <w:r w:rsidRPr="00BE15C7">
        <w:rPr>
          <w:rStyle w:val="eop"/>
          <w:rFonts w:cstheme="minorHAnsi"/>
          <w:color w:val="000000"/>
          <w:shd w:val="clear" w:color="auto" w:fill="FFFFFF"/>
        </w:rPr>
        <w:t>Name:</w:t>
      </w:r>
    </w:p>
    <w:p w14:paraId="52384D56" w14:textId="62E803B3" w:rsidR="00B125BD" w:rsidRPr="00BE15C7" w:rsidRDefault="00B125BD" w:rsidP="003514CB">
      <w:pPr>
        <w:rPr>
          <w:rStyle w:val="eop"/>
          <w:rFonts w:cstheme="minorHAnsi"/>
          <w:color w:val="000000"/>
          <w:shd w:val="clear" w:color="auto" w:fill="FFFFFF"/>
        </w:rPr>
      </w:pPr>
      <w:r w:rsidRPr="00BE15C7">
        <w:rPr>
          <w:rStyle w:val="eop"/>
          <w:rFonts w:cstheme="minorHAnsi"/>
          <w:color w:val="000000"/>
          <w:shd w:val="clear" w:color="auto" w:fill="FFFFFF"/>
        </w:rPr>
        <w:t>Date:</w:t>
      </w:r>
    </w:p>
    <w:p w14:paraId="12C61540" w14:textId="77777777" w:rsidR="00033AB6" w:rsidRDefault="00033AB6" w:rsidP="003514CB">
      <w:pPr>
        <w:rPr>
          <w:rStyle w:val="eop"/>
          <w:rFonts w:ascii="Open Sans" w:hAnsi="Open Sans" w:cs="Open Sans"/>
          <w:color w:val="000000"/>
          <w:sz w:val="20"/>
          <w:szCs w:val="20"/>
          <w:shd w:val="clear" w:color="auto" w:fill="FFFFFF"/>
        </w:rPr>
      </w:pPr>
    </w:p>
    <w:p w14:paraId="3546A4B0" w14:textId="23E71922" w:rsidR="00033AB6" w:rsidRPr="00B456C4" w:rsidRDefault="00033AB6" w:rsidP="00042DE9">
      <w:pPr>
        <w:pStyle w:val="ListParagraph"/>
        <w:numPr>
          <w:ilvl w:val="0"/>
          <w:numId w:val="30"/>
        </w:numPr>
        <w:rPr>
          <w:rFonts w:cstheme="minorHAnsi"/>
          <w:color w:val="000000"/>
          <w:shd w:val="clear" w:color="auto" w:fill="FFFFFF"/>
        </w:rPr>
      </w:pPr>
      <w:r w:rsidRPr="00B456C4">
        <w:rPr>
          <w:rFonts w:cstheme="minorHAnsi"/>
          <w:color w:val="000000"/>
          <w:shd w:val="clear" w:color="auto" w:fill="FFFFFF"/>
        </w:rPr>
        <w:t xml:space="preserve"> What is explicit teaching?  How does it help students to learn more effectively?</w:t>
      </w:r>
    </w:p>
    <w:p w14:paraId="5C849D3C" w14:textId="29CA9F73" w:rsidR="00033AB6" w:rsidRDefault="00A220CD" w:rsidP="00033AB6">
      <w:pPr>
        <w:ind w:left="360"/>
        <w:rPr>
          <w:rFonts w:cstheme="minorHAnsi"/>
          <w:i/>
          <w:iCs/>
          <w:color w:val="008000"/>
        </w:rPr>
      </w:pPr>
      <w:r w:rsidRPr="00B456C4">
        <w:rPr>
          <w:rFonts w:cstheme="minorHAnsi"/>
          <w:i/>
          <w:iCs/>
          <w:color w:val="008000"/>
        </w:rPr>
        <w:t xml:space="preserve">When something is explicitly taught, a teacher guides students through the learning process, step by step, with clear explanations, procedures, and success criteria. </w:t>
      </w:r>
      <w:r w:rsidR="008071CF" w:rsidRPr="00B456C4">
        <w:rPr>
          <w:rFonts w:cstheme="minorHAnsi"/>
          <w:i/>
          <w:iCs/>
          <w:color w:val="008000"/>
        </w:rPr>
        <w:t>Students would have a clear example of what they are supposed to do, and explanation of why it is important and how to do it successfully.  They could replicate the example.</w:t>
      </w:r>
    </w:p>
    <w:p w14:paraId="4834FC40" w14:textId="77777777" w:rsidR="00B456C4" w:rsidRPr="00B456C4" w:rsidRDefault="00B456C4" w:rsidP="00033AB6">
      <w:pPr>
        <w:ind w:left="360"/>
        <w:rPr>
          <w:rFonts w:cstheme="minorHAnsi"/>
          <w:i/>
          <w:iCs/>
          <w:color w:val="008000"/>
          <w:shd w:val="clear" w:color="auto" w:fill="FFFFFF"/>
        </w:rPr>
      </w:pPr>
    </w:p>
    <w:p w14:paraId="612E860E" w14:textId="35C5C7ED" w:rsidR="00033AB6" w:rsidRPr="00B456C4" w:rsidRDefault="00033AB6" w:rsidP="00042DE9">
      <w:pPr>
        <w:pStyle w:val="ListParagraph"/>
        <w:numPr>
          <w:ilvl w:val="0"/>
          <w:numId w:val="30"/>
        </w:numPr>
        <w:rPr>
          <w:rFonts w:cstheme="minorHAnsi"/>
          <w:color w:val="000000"/>
          <w:shd w:val="clear" w:color="auto" w:fill="FFFFFF"/>
        </w:rPr>
      </w:pPr>
      <w:r w:rsidRPr="00B456C4">
        <w:rPr>
          <w:rFonts w:cstheme="minorHAnsi"/>
          <w:color w:val="000000"/>
          <w:shd w:val="clear" w:color="auto" w:fill="FFFFFF"/>
        </w:rPr>
        <w:t xml:space="preserve"> </w:t>
      </w:r>
      <w:r w:rsidR="00790F9B" w:rsidRPr="00B456C4">
        <w:rPr>
          <w:rFonts w:cstheme="minorHAnsi"/>
          <w:color w:val="000000"/>
          <w:shd w:val="clear" w:color="auto" w:fill="FFFFFF"/>
        </w:rPr>
        <w:t xml:space="preserve">Below </w:t>
      </w:r>
      <w:r w:rsidR="00B21227" w:rsidRPr="00B456C4">
        <w:rPr>
          <w:rFonts w:cstheme="minorHAnsi"/>
          <w:color w:val="000000"/>
          <w:shd w:val="clear" w:color="auto" w:fill="FFFFFF"/>
        </w:rPr>
        <w:t xml:space="preserve">is a script for modeling how to </w:t>
      </w:r>
      <w:r w:rsidR="0063693B" w:rsidRPr="00B456C4">
        <w:rPr>
          <w:rFonts w:cstheme="minorHAnsi"/>
          <w:color w:val="000000"/>
          <w:shd w:val="clear" w:color="auto" w:fill="FFFFFF"/>
        </w:rPr>
        <w:t>generate and organize data.</w:t>
      </w:r>
      <w:r w:rsidR="009F64A7" w:rsidRPr="00B456C4">
        <w:rPr>
          <w:rFonts w:cstheme="minorHAnsi"/>
          <w:color w:val="000000"/>
          <w:shd w:val="clear" w:color="auto" w:fill="FFFFFF"/>
        </w:rPr>
        <w:t xml:space="preserve">  Analyze the script and provide evidence of where you found the key modeling practices demonstrated in this example.</w:t>
      </w:r>
    </w:p>
    <w:p w14:paraId="163E16FF" w14:textId="4E5E4E64" w:rsidR="004675EA" w:rsidRPr="00B456C4" w:rsidRDefault="004675EA" w:rsidP="00B21227">
      <w:pPr>
        <w:ind w:left="360"/>
        <w:rPr>
          <w:rFonts w:cstheme="minorHAnsi"/>
          <w:color w:val="000000"/>
          <w:shd w:val="clear" w:color="auto" w:fill="FFFFFF"/>
        </w:rPr>
      </w:pPr>
      <w:r w:rsidRPr="00B456C4">
        <w:rPr>
          <w:rFonts w:cstheme="minorHAnsi"/>
          <w:noProof/>
          <w:color w:val="000000"/>
          <w:shd w:val="clear" w:color="auto" w:fill="FFFFFF"/>
        </w:rPr>
        <w:drawing>
          <wp:inline distT="0" distB="0" distL="0" distR="0" wp14:anchorId="12F2335D" wp14:editId="6D692BF2">
            <wp:extent cx="5476875" cy="2571674"/>
            <wp:effectExtent l="0" t="0" r="0" b="635"/>
            <wp:docPr id="2" name="Picture 2" descr="A sample script for modeling how to generate and organize data. Pt. 1 of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ample script for modeling how to generate and organize data. Pt. 1 of 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18383" cy="2591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07467" w14:textId="6A141B2E" w:rsidR="00CF1A51" w:rsidRPr="00B456C4" w:rsidRDefault="00CF1A51" w:rsidP="004675EA">
      <w:pPr>
        <w:rPr>
          <w:rFonts w:cstheme="minorHAnsi"/>
          <w:color w:val="000000"/>
          <w:shd w:val="clear" w:color="auto" w:fill="FFFFFF"/>
        </w:rPr>
      </w:pPr>
      <w:r w:rsidRPr="00B456C4">
        <w:rPr>
          <w:rFonts w:cstheme="minorHAnsi"/>
          <w:noProof/>
          <w:color w:val="000000"/>
          <w:shd w:val="clear" w:color="auto" w:fill="FFFFFF"/>
        </w:rPr>
        <w:lastRenderedPageBreak/>
        <w:drawing>
          <wp:inline distT="0" distB="0" distL="0" distR="0" wp14:anchorId="2063B0C5" wp14:editId="64AD8605">
            <wp:extent cx="5895975" cy="3296329"/>
            <wp:effectExtent l="0" t="0" r="0" b="0"/>
            <wp:docPr id="7" name="Picture 7" descr="A sample script for modeling how to generate and organize data. Pt. 2 of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 sample script for modeling how to generate and organize data. Pt. 2 of 2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09512" cy="3303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01F59" w14:textId="77777777" w:rsidR="00B21227" w:rsidRPr="00B456C4" w:rsidRDefault="00B21227" w:rsidP="004675EA">
      <w:pPr>
        <w:rPr>
          <w:rFonts w:cstheme="minorHAnsi"/>
          <w:color w:val="000000"/>
          <w:shd w:val="clear" w:color="auto" w:fill="FFFFFF"/>
        </w:rPr>
      </w:pPr>
    </w:p>
    <w:p w14:paraId="5BE53C09" w14:textId="77777777" w:rsidR="00B21227" w:rsidRPr="00B456C4" w:rsidRDefault="00B21227" w:rsidP="004675EA">
      <w:pPr>
        <w:rPr>
          <w:rFonts w:cstheme="minorHAnsi"/>
          <w:color w:val="000000"/>
          <w:shd w:val="clear" w:color="auto" w:fill="FFFFFF"/>
        </w:rPr>
      </w:pPr>
    </w:p>
    <w:tbl>
      <w:tblPr>
        <w:tblStyle w:val="TableGrid"/>
        <w:tblW w:w="0" w:type="auto"/>
        <w:tblInd w:w="355" w:type="dxa"/>
        <w:tblLook w:val="04A0" w:firstRow="1" w:lastRow="0" w:firstColumn="1" w:lastColumn="0" w:noHBand="0" w:noVBand="1"/>
      </w:tblPr>
      <w:tblGrid>
        <w:gridCol w:w="2520"/>
        <w:gridCol w:w="6475"/>
      </w:tblGrid>
      <w:tr w:rsidR="00A220CD" w:rsidRPr="00B456C4" w14:paraId="1B3848AD" w14:textId="77777777" w:rsidTr="00BE15C7">
        <w:tc>
          <w:tcPr>
            <w:tcW w:w="2520" w:type="dxa"/>
            <w:shd w:val="clear" w:color="auto" w:fill="auto"/>
          </w:tcPr>
          <w:p w14:paraId="70091198" w14:textId="77777777" w:rsidR="00A220CD" w:rsidRPr="00B456C4" w:rsidRDefault="00A220CD" w:rsidP="00E475CB">
            <w:pPr>
              <w:pStyle w:val="Heading1"/>
              <w:spacing w:after="160"/>
              <w:jc w:val="center"/>
              <w:rPr>
                <w:rFonts w:asciiTheme="minorHAnsi" w:hAnsiTheme="minorHAnsi" w:cstheme="minorHAnsi"/>
                <w:b/>
                <w:bCs w:val="0"/>
                <w:sz w:val="22"/>
                <w:szCs w:val="22"/>
              </w:rPr>
            </w:pPr>
            <w:r w:rsidRPr="00B456C4">
              <w:rPr>
                <w:rFonts w:asciiTheme="minorHAnsi" w:hAnsiTheme="minorHAnsi" w:cstheme="minorHAnsi"/>
                <w:b/>
                <w:bCs w:val="0"/>
                <w:sz w:val="22"/>
                <w:szCs w:val="22"/>
              </w:rPr>
              <w:t>Key Modeling Practices</w:t>
            </w:r>
          </w:p>
        </w:tc>
        <w:tc>
          <w:tcPr>
            <w:tcW w:w="6475" w:type="dxa"/>
            <w:shd w:val="clear" w:color="auto" w:fill="auto"/>
          </w:tcPr>
          <w:p w14:paraId="26F4DFBE" w14:textId="210AF5DA" w:rsidR="00A220CD" w:rsidRPr="00B456C4" w:rsidRDefault="00066342" w:rsidP="00E475CB">
            <w:pPr>
              <w:pStyle w:val="Heading1"/>
              <w:spacing w:after="160"/>
              <w:jc w:val="center"/>
              <w:rPr>
                <w:rFonts w:asciiTheme="minorHAnsi" w:hAnsiTheme="minorHAnsi" w:cstheme="minorHAnsi"/>
                <w:b/>
                <w:bCs w:val="0"/>
                <w:sz w:val="22"/>
                <w:szCs w:val="22"/>
              </w:rPr>
            </w:pPr>
            <w:r w:rsidRPr="00B456C4">
              <w:rPr>
                <w:rFonts w:asciiTheme="minorHAnsi" w:hAnsiTheme="minorHAnsi" w:cstheme="minorHAnsi"/>
                <w:b/>
                <w:bCs w:val="0"/>
                <w:sz w:val="22"/>
                <w:szCs w:val="22"/>
              </w:rPr>
              <w:t>Evidence</w:t>
            </w:r>
          </w:p>
        </w:tc>
      </w:tr>
      <w:tr w:rsidR="00A220CD" w:rsidRPr="00B456C4" w14:paraId="3E0B6D3B" w14:textId="77777777" w:rsidTr="00BE15C7">
        <w:tc>
          <w:tcPr>
            <w:tcW w:w="2520" w:type="dxa"/>
            <w:shd w:val="clear" w:color="auto" w:fill="auto"/>
          </w:tcPr>
          <w:p w14:paraId="5948E7B8" w14:textId="77777777" w:rsidR="00A220CD" w:rsidRPr="00B456C4" w:rsidRDefault="00A220CD" w:rsidP="00E475CB">
            <w:pPr>
              <w:pStyle w:val="Heading1"/>
              <w:spacing w:after="160"/>
              <w:rPr>
                <w:rFonts w:asciiTheme="minorHAnsi" w:hAnsiTheme="minorHAnsi" w:cstheme="minorHAnsi"/>
                <w:sz w:val="22"/>
                <w:szCs w:val="22"/>
              </w:rPr>
            </w:pPr>
            <w:r w:rsidRPr="00B456C4">
              <w:rPr>
                <w:rFonts w:asciiTheme="minorHAnsi" w:hAnsiTheme="minorHAnsi" w:cstheme="minorHAnsi"/>
                <w:sz w:val="22"/>
                <w:szCs w:val="22"/>
              </w:rPr>
              <w:t>Small, Learnable Steps</w:t>
            </w:r>
          </w:p>
        </w:tc>
        <w:tc>
          <w:tcPr>
            <w:tcW w:w="6475" w:type="dxa"/>
            <w:shd w:val="clear" w:color="auto" w:fill="auto"/>
          </w:tcPr>
          <w:p w14:paraId="5CEE53A3" w14:textId="1E8E9DD8" w:rsidR="00A220CD" w:rsidRPr="00B456C4" w:rsidRDefault="003A1344" w:rsidP="00E475CB">
            <w:pPr>
              <w:pStyle w:val="Heading1"/>
              <w:spacing w:after="160"/>
              <w:rPr>
                <w:rFonts w:asciiTheme="minorHAnsi" w:hAnsiTheme="minorHAnsi" w:cstheme="minorHAnsi"/>
                <w:i/>
                <w:iCs/>
                <w:color w:val="008000"/>
                <w:sz w:val="22"/>
                <w:szCs w:val="22"/>
              </w:rPr>
            </w:pPr>
            <w:r w:rsidRPr="00B456C4">
              <w:rPr>
                <w:rFonts w:asciiTheme="minorHAnsi" w:hAnsiTheme="minorHAnsi" w:cstheme="minorHAnsi"/>
                <w:i/>
                <w:iCs/>
                <w:color w:val="008000"/>
                <w:sz w:val="22"/>
                <w:szCs w:val="22"/>
              </w:rPr>
              <w:t>The teacher starts first with generating data by creating a list of students and their favorite colors.  Then they move to how they might be able to organize and make sense of the data by collecting it in a chart with tally marks.</w:t>
            </w:r>
          </w:p>
        </w:tc>
      </w:tr>
      <w:tr w:rsidR="00A220CD" w:rsidRPr="00B456C4" w14:paraId="33A3DFA5" w14:textId="77777777" w:rsidTr="00BE15C7">
        <w:tc>
          <w:tcPr>
            <w:tcW w:w="2520" w:type="dxa"/>
            <w:shd w:val="clear" w:color="auto" w:fill="auto"/>
          </w:tcPr>
          <w:p w14:paraId="576A422E" w14:textId="77777777" w:rsidR="00A220CD" w:rsidRPr="00B456C4" w:rsidRDefault="00A220CD" w:rsidP="00E475CB">
            <w:pPr>
              <w:pStyle w:val="Heading1"/>
              <w:spacing w:after="160"/>
              <w:rPr>
                <w:rFonts w:asciiTheme="minorHAnsi" w:hAnsiTheme="minorHAnsi" w:cstheme="minorHAnsi"/>
                <w:sz w:val="22"/>
                <w:szCs w:val="22"/>
              </w:rPr>
            </w:pPr>
            <w:r w:rsidRPr="00B456C4">
              <w:rPr>
                <w:rFonts w:asciiTheme="minorHAnsi" w:hAnsiTheme="minorHAnsi" w:cstheme="minorHAnsi"/>
                <w:sz w:val="22"/>
                <w:szCs w:val="22"/>
              </w:rPr>
              <w:t>Visual Demonstration</w:t>
            </w:r>
          </w:p>
        </w:tc>
        <w:tc>
          <w:tcPr>
            <w:tcW w:w="6475" w:type="dxa"/>
            <w:shd w:val="clear" w:color="auto" w:fill="auto"/>
          </w:tcPr>
          <w:p w14:paraId="2279BF12" w14:textId="33A1CD03" w:rsidR="00A220CD" w:rsidRPr="00B456C4" w:rsidRDefault="003A1344" w:rsidP="00E475CB">
            <w:pPr>
              <w:pStyle w:val="Heading1"/>
              <w:spacing w:after="160"/>
              <w:rPr>
                <w:rFonts w:asciiTheme="minorHAnsi" w:hAnsiTheme="minorHAnsi" w:cstheme="minorHAnsi"/>
                <w:i/>
                <w:iCs/>
                <w:color w:val="008000"/>
                <w:sz w:val="22"/>
                <w:szCs w:val="22"/>
              </w:rPr>
            </w:pPr>
            <w:r w:rsidRPr="00B456C4">
              <w:rPr>
                <w:rFonts w:asciiTheme="minorHAnsi" w:hAnsiTheme="minorHAnsi" w:cstheme="minorHAnsi"/>
                <w:i/>
                <w:iCs/>
                <w:color w:val="008000"/>
                <w:sz w:val="22"/>
                <w:szCs w:val="22"/>
              </w:rPr>
              <w:t xml:space="preserve">The teacher demonstrated visually the process of making tally </w:t>
            </w:r>
            <w:r w:rsidR="007B20A4" w:rsidRPr="00B456C4">
              <w:rPr>
                <w:rFonts w:asciiTheme="minorHAnsi" w:hAnsiTheme="minorHAnsi" w:cstheme="minorHAnsi"/>
                <w:i/>
                <w:iCs/>
                <w:color w:val="008000"/>
                <w:sz w:val="22"/>
                <w:szCs w:val="22"/>
              </w:rPr>
              <w:t>charts and</w:t>
            </w:r>
            <w:r w:rsidR="001F57D7" w:rsidRPr="00B456C4">
              <w:rPr>
                <w:rFonts w:asciiTheme="minorHAnsi" w:hAnsiTheme="minorHAnsi" w:cstheme="minorHAnsi"/>
                <w:i/>
                <w:iCs/>
                <w:color w:val="008000"/>
                <w:sz w:val="22"/>
                <w:szCs w:val="22"/>
              </w:rPr>
              <w:t xml:space="preserve"> representing the numbers in each category by making </w:t>
            </w:r>
            <w:r w:rsidR="007B20A4" w:rsidRPr="00B456C4">
              <w:rPr>
                <w:rFonts w:asciiTheme="minorHAnsi" w:hAnsiTheme="minorHAnsi" w:cstheme="minorHAnsi"/>
                <w:i/>
                <w:iCs/>
                <w:color w:val="008000"/>
                <w:sz w:val="22"/>
                <w:szCs w:val="22"/>
              </w:rPr>
              <w:t>slashes</w:t>
            </w:r>
            <w:r w:rsidR="001F57D7" w:rsidRPr="00B456C4">
              <w:rPr>
                <w:rFonts w:asciiTheme="minorHAnsi" w:hAnsiTheme="minorHAnsi" w:cstheme="minorHAnsi"/>
                <w:i/>
                <w:iCs/>
                <w:color w:val="008000"/>
                <w:sz w:val="22"/>
                <w:szCs w:val="22"/>
              </w:rPr>
              <w:t xml:space="preserve">.  </w:t>
            </w:r>
            <w:r w:rsidR="007B20A4" w:rsidRPr="00B456C4">
              <w:rPr>
                <w:rFonts w:asciiTheme="minorHAnsi" w:hAnsiTheme="minorHAnsi" w:cstheme="minorHAnsi"/>
                <w:i/>
                <w:iCs/>
                <w:color w:val="008000"/>
                <w:sz w:val="22"/>
                <w:szCs w:val="22"/>
              </w:rPr>
              <w:t>Also,</w:t>
            </w:r>
            <w:r w:rsidR="001F57D7" w:rsidRPr="00B456C4">
              <w:rPr>
                <w:rFonts w:asciiTheme="minorHAnsi" w:hAnsiTheme="minorHAnsi" w:cstheme="minorHAnsi"/>
                <w:i/>
                <w:iCs/>
                <w:color w:val="008000"/>
                <w:sz w:val="22"/>
                <w:szCs w:val="22"/>
              </w:rPr>
              <w:t xml:space="preserve"> how to group the tally marks bundles of 5.</w:t>
            </w:r>
          </w:p>
        </w:tc>
      </w:tr>
      <w:tr w:rsidR="00A220CD" w:rsidRPr="00B456C4" w14:paraId="0FBDE5EB" w14:textId="77777777" w:rsidTr="00BE15C7">
        <w:tc>
          <w:tcPr>
            <w:tcW w:w="2520" w:type="dxa"/>
            <w:shd w:val="clear" w:color="auto" w:fill="auto"/>
          </w:tcPr>
          <w:p w14:paraId="30C78912" w14:textId="77777777" w:rsidR="00A220CD" w:rsidRPr="00B456C4" w:rsidRDefault="00A220CD" w:rsidP="00E475CB">
            <w:pPr>
              <w:pStyle w:val="Heading1"/>
              <w:spacing w:after="160"/>
              <w:rPr>
                <w:rFonts w:asciiTheme="minorHAnsi" w:hAnsiTheme="minorHAnsi" w:cstheme="minorHAnsi"/>
                <w:sz w:val="22"/>
                <w:szCs w:val="22"/>
              </w:rPr>
            </w:pPr>
            <w:r w:rsidRPr="00B456C4">
              <w:rPr>
                <w:rFonts w:asciiTheme="minorHAnsi" w:hAnsiTheme="minorHAnsi" w:cstheme="minorHAnsi"/>
                <w:sz w:val="22"/>
                <w:szCs w:val="22"/>
              </w:rPr>
              <w:t>Verbal Explanation</w:t>
            </w:r>
          </w:p>
        </w:tc>
        <w:tc>
          <w:tcPr>
            <w:tcW w:w="6475" w:type="dxa"/>
            <w:shd w:val="clear" w:color="auto" w:fill="auto"/>
          </w:tcPr>
          <w:p w14:paraId="71E23FFE" w14:textId="28B1D7C6" w:rsidR="00A220CD" w:rsidRPr="00B456C4" w:rsidRDefault="002302B0" w:rsidP="00E475CB">
            <w:pPr>
              <w:pStyle w:val="Heading1"/>
              <w:spacing w:after="160"/>
              <w:rPr>
                <w:rFonts w:asciiTheme="minorHAnsi" w:hAnsiTheme="minorHAnsi" w:cstheme="minorHAnsi"/>
                <w:i/>
                <w:iCs/>
                <w:color w:val="008000"/>
                <w:sz w:val="22"/>
                <w:szCs w:val="22"/>
              </w:rPr>
            </w:pPr>
            <w:r w:rsidRPr="00B456C4">
              <w:rPr>
                <w:rFonts w:asciiTheme="minorHAnsi" w:hAnsiTheme="minorHAnsi" w:cstheme="minorHAnsi"/>
                <w:i/>
                <w:iCs/>
                <w:color w:val="008000"/>
                <w:sz w:val="22"/>
                <w:szCs w:val="22"/>
              </w:rPr>
              <w:t>The teacher explained each step.  “Each tally like the one I drew has a value of one student.  Count with me”</w:t>
            </w:r>
          </w:p>
        </w:tc>
      </w:tr>
      <w:tr w:rsidR="00A220CD" w:rsidRPr="00B456C4" w14:paraId="78406C10" w14:textId="77777777" w:rsidTr="00BE15C7">
        <w:tc>
          <w:tcPr>
            <w:tcW w:w="2520" w:type="dxa"/>
            <w:shd w:val="clear" w:color="auto" w:fill="auto"/>
          </w:tcPr>
          <w:p w14:paraId="032A188E" w14:textId="77777777" w:rsidR="00A220CD" w:rsidRPr="00B456C4" w:rsidRDefault="00A220CD" w:rsidP="00E475CB">
            <w:pPr>
              <w:pStyle w:val="Heading1"/>
              <w:spacing w:after="160"/>
              <w:rPr>
                <w:rFonts w:asciiTheme="minorHAnsi" w:hAnsiTheme="minorHAnsi" w:cstheme="minorHAnsi"/>
                <w:sz w:val="22"/>
                <w:szCs w:val="22"/>
              </w:rPr>
            </w:pPr>
            <w:r w:rsidRPr="00B456C4">
              <w:rPr>
                <w:rFonts w:asciiTheme="minorHAnsi" w:hAnsiTheme="minorHAnsi" w:cstheme="minorHAnsi"/>
                <w:sz w:val="22"/>
                <w:szCs w:val="22"/>
              </w:rPr>
              <w:t>Connect the Steps</w:t>
            </w:r>
          </w:p>
        </w:tc>
        <w:tc>
          <w:tcPr>
            <w:tcW w:w="6475" w:type="dxa"/>
            <w:shd w:val="clear" w:color="auto" w:fill="auto"/>
          </w:tcPr>
          <w:p w14:paraId="00FCAB33" w14:textId="027CE647" w:rsidR="00A220CD" w:rsidRPr="00B456C4" w:rsidRDefault="003D2E14" w:rsidP="00E475CB">
            <w:pPr>
              <w:pStyle w:val="Heading1"/>
              <w:spacing w:after="160"/>
              <w:rPr>
                <w:rFonts w:asciiTheme="minorHAnsi" w:hAnsiTheme="minorHAnsi" w:cstheme="minorHAnsi"/>
                <w:i/>
                <w:iCs/>
                <w:color w:val="008000"/>
                <w:sz w:val="22"/>
                <w:szCs w:val="22"/>
              </w:rPr>
            </w:pPr>
            <w:r w:rsidRPr="00B456C4">
              <w:rPr>
                <w:rFonts w:asciiTheme="minorHAnsi" w:hAnsiTheme="minorHAnsi" w:cstheme="minorHAnsi"/>
                <w:i/>
                <w:iCs/>
                <w:color w:val="008000"/>
                <w:sz w:val="22"/>
                <w:szCs w:val="22"/>
              </w:rPr>
              <w:t>Makes connection with prior vocabulary and moves from intro to tally marks to how to draw them to represent data.  There is a purpose for each action that is explained.</w:t>
            </w:r>
          </w:p>
        </w:tc>
      </w:tr>
      <w:tr w:rsidR="00A220CD" w:rsidRPr="00B456C4" w14:paraId="0289D8A5" w14:textId="77777777" w:rsidTr="00BE15C7">
        <w:tc>
          <w:tcPr>
            <w:tcW w:w="2520" w:type="dxa"/>
            <w:shd w:val="clear" w:color="auto" w:fill="auto"/>
          </w:tcPr>
          <w:p w14:paraId="5A7E9CEA" w14:textId="77777777" w:rsidR="00A220CD" w:rsidRPr="00B456C4" w:rsidRDefault="00A220CD" w:rsidP="00E475CB">
            <w:pPr>
              <w:pStyle w:val="Heading1"/>
              <w:spacing w:after="160"/>
              <w:rPr>
                <w:rFonts w:asciiTheme="minorHAnsi" w:hAnsiTheme="minorHAnsi" w:cstheme="minorHAnsi"/>
                <w:sz w:val="22"/>
                <w:szCs w:val="22"/>
              </w:rPr>
            </w:pPr>
            <w:r w:rsidRPr="00B456C4">
              <w:rPr>
                <w:rFonts w:asciiTheme="minorHAnsi" w:hAnsiTheme="minorHAnsi" w:cstheme="minorHAnsi"/>
                <w:sz w:val="22"/>
                <w:szCs w:val="22"/>
              </w:rPr>
              <w:t>Check for Understanding</w:t>
            </w:r>
          </w:p>
        </w:tc>
        <w:tc>
          <w:tcPr>
            <w:tcW w:w="6475" w:type="dxa"/>
            <w:shd w:val="clear" w:color="auto" w:fill="auto"/>
          </w:tcPr>
          <w:p w14:paraId="46569473" w14:textId="7CACABF4" w:rsidR="00A220CD" w:rsidRPr="00B456C4" w:rsidRDefault="005F13A4" w:rsidP="00E475CB">
            <w:pPr>
              <w:pStyle w:val="Heading1"/>
              <w:spacing w:after="160"/>
              <w:rPr>
                <w:rFonts w:asciiTheme="minorHAnsi" w:hAnsiTheme="minorHAnsi" w:cstheme="minorHAnsi"/>
                <w:i/>
                <w:iCs/>
                <w:color w:val="008000"/>
                <w:sz w:val="22"/>
                <w:szCs w:val="22"/>
              </w:rPr>
            </w:pPr>
            <w:r w:rsidRPr="00B456C4">
              <w:rPr>
                <w:rFonts w:asciiTheme="minorHAnsi" w:hAnsiTheme="minorHAnsi" w:cstheme="minorHAnsi"/>
                <w:i/>
                <w:iCs/>
                <w:color w:val="008000"/>
                <w:sz w:val="22"/>
                <w:szCs w:val="22"/>
              </w:rPr>
              <w:t>The teacher checks for understanding with questioning (</w:t>
            </w:r>
            <w:r w:rsidR="00FF726D" w:rsidRPr="00B456C4">
              <w:rPr>
                <w:rFonts w:asciiTheme="minorHAnsi" w:hAnsiTheme="minorHAnsi" w:cstheme="minorHAnsi"/>
                <w:i/>
                <w:iCs/>
                <w:color w:val="008000"/>
                <w:sz w:val="22"/>
                <w:szCs w:val="22"/>
              </w:rPr>
              <w:t>How can we keep track of our data in an organized way?</w:t>
            </w:r>
            <w:r w:rsidR="00B456C4">
              <w:rPr>
                <w:rFonts w:asciiTheme="minorHAnsi" w:hAnsiTheme="minorHAnsi" w:cstheme="minorHAnsi"/>
                <w:i/>
                <w:iCs/>
                <w:color w:val="008000"/>
                <w:sz w:val="22"/>
                <w:szCs w:val="22"/>
              </w:rPr>
              <w:t xml:space="preserve"> </w:t>
            </w:r>
            <w:r w:rsidR="00FF726D" w:rsidRPr="00B456C4">
              <w:rPr>
                <w:rFonts w:asciiTheme="minorHAnsi" w:hAnsiTheme="minorHAnsi" w:cstheme="minorHAnsi"/>
                <w:i/>
                <w:iCs/>
                <w:color w:val="008000"/>
                <w:sz w:val="22"/>
                <w:szCs w:val="22"/>
              </w:rPr>
              <w:t>How</w:t>
            </w:r>
            <w:r w:rsidR="007252FA" w:rsidRPr="00B456C4">
              <w:rPr>
                <w:rFonts w:asciiTheme="minorHAnsi" w:hAnsiTheme="minorHAnsi" w:cstheme="minorHAnsi"/>
                <w:i/>
                <w:iCs/>
                <w:color w:val="008000"/>
                <w:sz w:val="22"/>
                <w:szCs w:val="22"/>
              </w:rPr>
              <w:t xml:space="preserve"> might writing each 5</w:t>
            </w:r>
            <w:r w:rsidR="007252FA" w:rsidRPr="00B456C4">
              <w:rPr>
                <w:rFonts w:asciiTheme="minorHAnsi" w:hAnsiTheme="minorHAnsi" w:cstheme="minorHAnsi"/>
                <w:i/>
                <w:iCs/>
                <w:color w:val="008000"/>
                <w:sz w:val="22"/>
                <w:szCs w:val="22"/>
                <w:vertAlign w:val="superscript"/>
              </w:rPr>
              <w:t>th</w:t>
            </w:r>
            <w:r w:rsidR="007252FA" w:rsidRPr="00B456C4">
              <w:rPr>
                <w:rFonts w:asciiTheme="minorHAnsi" w:hAnsiTheme="minorHAnsi" w:cstheme="minorHAnsi"/>
                <w:i/>
                <w:iCs/>
                <w:color w:val="008000"/>
                <w:sz w:val="22"/>
                <w:szCs w:val="22"/>
              </w:rPr>
              <w:t xml:space="preserve"> tally mark with a slash help you count your data easily?)</w:t>
            </w:r>
          </w:p>
        </w:tc>
      </w:tr>
    </w:tbl>
    <w:p w14:paraId="72C40EA3" w14:textId="5B07DF3F" w:rsidR="00B125BD" w:rsidRPr="00A220CD" w:rsidRDefault="00B125BD" w:rsidP="00C7674D">
      <w:pPr>
        <w:ind w:left="360"/>
        <w:rPr>
          <w:rFonts w:ascii="Open Sans" w:hAnsi="Open Sans" w:cs="Open Sans"/>
          <w:color w:val="000000"/>
          <w:sz w:val="20"/>
          <w:szCs w:val="20"/>
          <w:shd w:val="clear" w:color="auto" w:fill="FFFFFF"/>
        </w:rPr>
      </w:pPr>
    </w:p>
    <w:sectPr w:rsidR="00B125BD" w:rsidRPr="00A220CD">
      <w:headerReference w:type="default" r:id="rId14"/>
      <w:footerReference w:type="defaul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454" wne:kcmSecondary="0054">
      <wne:acd wne:acdName="acd0"/>
    </wne:keymap>
  </wne:keymaps>
  <wne:toolbars>
    <wne:acdManifest>
      <wne:acdEntry wne:acdName="acd0"/>
    </wne:acdManifest>
  </wne:toolbars>
  <wne:acds>
    <wne:acd wne:argValue="AgBUAGEAYgBsAGUAIAB0AGUAeAB0AA==" wne:acdName="acd0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2330D4" w14:textId="77777777" w:rsidR="00990C19" w:rsidRDefault="00990C19" w:rsidP="004C62A0">
      <w:pPr>
        <w:spacing w:after="0" w:line="240" w:lineRule="auto"/>
      </w:pPr>
      <w:r>
        <w:separator/>
      </w:r>
    </w:p>
  </w:endnote>
  <w:endnote w:type="continuationSeparator" w:id="0">
    <w:p w14:paraId="64B34D84" w14:textId="77777777" w:rsidR="00990C19" w:rsidRDefault="00990C19" w:rsidP="004C62A0">
      <w:pPr>
        <w:spacing w:after="0" w:line="240" w:lineRule="auto"/>
      </w:pPr>
      <w:r>
        <w:continuationSeparator/>
      </w:r>
    </w:p>
  </w:endnote>
  <w:endnote w:type="continuationNotice" w:id="1">
    <w:p w14:paraId="3574826A" w14:textId="77777777" w:rsidR="00990C19" w:rsidRDefault="00990C19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02C3FA" w14:textId="560CCF16" w:rsidR="00D96D8A" w:rsidRPr="00B456C4" w:rsidRDefault="00B456C4" w:rsidP="00B456C4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>
        <w:rPr>
          <w:rStyle w:val="Hyperlink"/>
          <w:rFonts w:cstheme="minorHAnsi"/>
          <w:color w:val="0070C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401B8D" w14:textId="77777777" w:rsidR="00990C19" w:rsidRDefault="00990C19" w:rsidP="004C62A0">
      <w:pPr>
        <w:spacing w:after="0" w:line="240" w:lineRule="auto"/>
      </w:pPr>
      <w:r>
        <w:separator/>
      </w:r>
    </w:p>
  </w:footnote>
  <w:footnote w:type="continuationSeparator" w:id="0">
    <w:p w14:paraId="5A911B17" w14:textId="77777777" w:rsidR="00990C19" w:rsidRDefault="00990C19" w:rsidP="004C62A0">
      <w:pPr>
        <w:spacing w:after="0" w:line="240" w:lineRule="auto"/>
      </w:pPr>
      <w:r>
        <w:continuationSeparator/>
      </w:r>
    </w:p>
  </w:footnote>
  <w:footnote w:type="continuationNotice" w:id="1">
    <w:p w14:paraId="416C4D90" w14:textId="77777777" w:rsidR="00990C19" w:rsidRDefault="00990C19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C7B0C3" w14:textId="44CE2FB3" w:rsidR="004C62A0" w:rsidRPr="00F0380C" w:rsidRDefault="00F0380C" w:rsidP="00F0380C">
    <w:pPr>
      <w:pStyle w:val="Header"/>
      <w:spacing w:after="120"/>
    </w:pPr>
    <w:r>
      <w:rPr>
        <w:noProof/>
      </w:rPr>
      <w:drawing>
        <wp:inline distT="0" distB="0" distL="0" distR="0" wp14:anchorId="17AC5C5D" wp14:editId="4A601388">
          <wp:extent cx="790575" cy="408464"/>
          <wp:effectExtent l="0" t="0" r="0" b="0"/>
          <wp:docPr id="36" name="Picture 36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05006" cy="4159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2722F3"/>
    <w:multiLevelType w:val="hybridMultilevel"/>
    <w:tmpl w:val="B3F694FA"/>
    <w:lvl w:ilvl="0" w:tplc="5C082B4E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51637A"/>
    <w:multiLevelType w:val="hybridMultilevel"/>
    <w:tmpl w:val="F29043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B37181"/>
    <w:multiLevelType w:val="hybridMultilevel"/>
    <w:tmpl w:val="517201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E067CF"/>
    <w:multiLevelType w:val="hybridMultilevel"/>
    <w:tmpl w:val="2D86C894"/>
    <w:lvl w:ilvl="0" w:tplc="88ACD710">
      <w:start w:val="1"/>
      <w:numFmt w:val="bullet"/>
      <w:pStyle w:val="Tabletextbullet"/>
      <w:lvlText w:val="•"/>
      <w:lvlJc w:val="left"/>
      <w:pPr>
        <w:ind w:left="432" w:hanging="288"/>
      </w:pPr>
      <w:rPr>
        <w:rFonts w:ascii="Calibri" w:hAnsi="Calibr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D331CC"/>
    <w:multiLevelType w:val="hybridMultilevel"/>
    <w:tmpl w:val="27C043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540675"/>
    <w:multiLevelType w:val="hybridMultilevel"/>
    <w:tmpl w:val="84B23496"/>
    <w:lvl w:ilvl="0" w:tplc="0409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6" w15:restartNumberingAfterBreak="0">
    <w:nsid w:val="226E2112"/>
    <w:multiLevelType w:val="hybridMultilevel"/>
    <w:tmpl w:val="D6A0423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95A202E"/>
    <w:multiLevelType w:val="hybridMultilevel"/>
    <w:tmpl w:val="0E9CCCCA"/>
    <w:lvl w:ilvl="0" w:tplc="0A34AEC2">
      <w:start w:val="1"/>
      <w:numFmt w:val="upperLetter"/>
      <w:pStyle w:val="ListAlphaparens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F4A7716"/>
    <w:multiLevelType w:val="hybridMultilevel"/>
    <w:tmpl w:val="5E24FD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0B26766"/>
    <w:multiLevelType w:val="hybridMultilevel"/>
    <w:tmpl w:val="B3F694FA"/>
    <w:lvl w:ilvl="0" w:tplc="5C082B4E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6866B9A"/>
    <w:multiLevelType w:val="hybridMultilevel"/>
    <w:tmpl w:val="1F5087B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6C9035A"/>
    <w:multiLevelType w:val="hybridMultilevel"/>
    <w:tmpl w:val="1C983E9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CEA1BEA"/>
    <w:multiLevelType w:val="hybridMultilevel"/>
    <w:tmpl w:val="2F6CC2A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3E8A6FD1"/>
    <w:multiLevelType w:val="hybridMultilevel"/>
    <w:tmpl w:val="9CD4F00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3FCF1695"/>
    <w:multiLevelType w:val="hybridMultilevel"/>
    <w:tmpl w:val="7220D8C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428248FC"/>
    <w:multiLevelType w:val="hybridMultilevel"/>
    <w:tmpl w:val="382A126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56162B0"/>
    <w:multiLevelType w:val="hybridMultilevel"/>
    <w:tmpl w:val="6B5067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71E10FA"/>
    <w:multiLevelType w:val="hybridMultilevel"/>
    <w:tmpl w:val="517201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D3E0FE4"/>
    <w:multiLevelType w:val="hybridMultilevel"/>
    <w:tmpl w:val="EF7895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DFD1D06"/>
    <w:multiLevelType w:val="hybridMultilevel"/>
    <w:tmpl w:val="9A2C243E"/>
    <w:lvl w:ilvl="0" w:tplc="5BD4461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EAB3823"/>
    <w:multiLevelType w:val="hybridMultilevel"/>
    <w:tmpl w:val="6FAED79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57924A89"/>
    <w:multiLevelType w:val="hybridMultilevel"/>
    <w:tmpl w:val="A11ACD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6C86642"/>
    <w:multiLevelType w:val="hybridMultilevel"/>
    <w:tmpl w:val="E378F9E8"/>
    <w:lvl w:ilvl="0" w:tplc="29DAF9F6">
      <w:start w:val="2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8A97B8E"/>
    <w:multiLevelType w:val="hybridMultilevel"/>
    <w:tmpl w:val="A94EC0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AB60C5E"/>
    <w:multiLevelType w:val="hybridMultilevel"/>
    <w:tmpl w:val="FF982B9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703A2809"/>
    <w:multiLevelType w:val="hybridMultilevel"/>
    <w:tmpl w:val="168664F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73BB0D67"/>
    <w:multiLevelType w:val="hybridMultilevel"/>
    <w:tmpl w:val="1BA015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3C81368"/>
    <w:multiLevelType w:val="hybridMultilevel"/>
    <w:tmpl w:val="43E2AB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4D85849"/>
    <w:multiLevelType w:val="hybridMultilevel"/>
    <w:tmpl w:val="71FE9C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4EE1EE8"/>
    <w:multiLevelType w:val="hybridMultilevel"/>
    <w:tmpl w:val="EAE4E06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77177261"/>
    <w:multiLevelType w:val="hybridMultilevel"/>
    <w:tmpl w:val="A3DE2E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E3F0CDF"/>
    <w:multiLevelType w:val="hybridMultilevel"/>
    <w:tmpl w:val="5288B62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24826620">
    <w:abstractNumId w:val="3"/>
  </w:num>
  <w:num w:numId="2" w16cid:durableId="1065882896">
    <w:abstractNumId w:val="7"/>
  </w:num>
  <w:num w:numId="3" w16cid:durableId="137190613">
    <w:abstractNumId w:val="5"/>
  </w:num>
  <w:num w:numId="4" w16cid:durableId="1171023509">
    <w:abstractNumId w:val="28"/>
  </w:num>
  <w:num w:numId="5" w16cid:durableId="308364114">
    <w:abstractNumId w:val="18"/>
  </w:num>
  <w:num w:numId="6" w16cid:durableId="475028780">
    <w:abstractNumId w:val="17"/>
  </w:num>
  <w:num w:numId="7" w16cid:durableId="881208622">
    <w:abstractNumId w:val="2"/>
  </w:num>
  <w:num w:numId="8" w16cid:durableId="1860463410">
    <w:abstractNumId w:val="9"/>
  </w:num>
  <w:num w:numId="9" w16cid:durableId="1591039220">
    <w:abstractNumId w:val="0"/>
  </w:num>
  <w:num w:numId="10" w16cid:durableId="1512456151">
    <w:abstractNumId w:val="22"/>
  </w:num>
  <w:num w:numId="11" w16cid:durableId="253444613">
    <w:abstractNumId w:val="12"/>
  </w:num>
  <w:num w:numId="12" w16cid:durableId="1559854878">
    <w:abstractNumId w:val="13"/>
  </w:num>
  <w:num w:numId="13" w16cid:durableId="308824041">
    <w:abstractNumId w:val="20"/>
  </w:num>
  <w:num w:numId="14" w16cid:durableId="2120292623">
    <w:abstractNumId w:val="15"/>
  </w:num>
  <w:num w:numId="15" w16cid:durableId="1307054198">
    <w:abstractNumId w:val="11"/>
  </w:num>
  <w:num w:numId="16" w16cid:durableId="2010056770">
    <w:abstractNumId w:val="29"/>
  </w:num>
  <w:num w:numId="17" w16cid:durableId="669872638">
    <w:abstractNumId w:val="24"/>
  </w:num>
  <w:num w:numId="18" w16cid:durableId="1827626369">
    <w:abstractNumId w:val="14"/>
  </w:num>
  <w:num w:numId="19" w16cid:durableId="1547911837">
    <w:abstractNumId w:val="10"/>
  </w:num>
  <w:num w:numId="20" w16cid:durableId="141386960">
    <w:abstractNumId w:val="31"/>
  </w:num>
  <w:num w:numId="21" w16cid:durableId="321739571">
    <w:abstractNumId w:val="6"/>
  </w:num>
  <w:num w:numId="22" w16cid:durableId="615988339">
    <w:abstractNumId w:val="25"/>
  </w:num>
  <w:num w:numId="23" w16cid:durableId="966660220">
    <w:abstractNumId w:val="27"/>
  </w:num>
  <w:num w:numId="24" w16cid:durableId="1662537826">
    <w:abstractNumId w:val="16"/>
  </w:num>
  <w:num w:numId="25" w16cid:durableId="1903368122">
    <w:abstractNumId w:val="23"/>
  </w:num>
  <w:num w:numId="26" w16cid:durableId="1080642558">
    <w:abstractNumId w:val="4"/>
  </w:num>
  <w:num w:numId="27" w16cid:durableId="1423527987">
    <w:abstractNumId w:val="1"/>
  </w:num>
  <w:num w:numId="28" w16cid:durableId="1558856625">
    <w:abstractNumId w:val="30"/>
  </w:num>
  <w:num w:numId="29" w16cid:durableId="1975021115">
    <w:abstractNumId w:val="21"/>
  </w:num>
  <w:num w:numId="30" w16cid:durableId="470101614">
    <w:abstractNumId w:val="26"/>
  </w:num>
  <w:num w:numId="31" w16cid:durableId="1515459092">
    <w:abstractNumId w:val="19"/>
  </w:num>
  <w:num w:numId="32" w16cid:durableId="649946477">
    <w:abstractNumId w:val="8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attachedTemplate r:id="rId1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F88"/>
    <w:rsid w:val="00000FF2"/>
    <w:rsid w:val="0000192E"/>
    <w:rsid w:val="00003ED6"/>
    <w:rsid w:val="00011E61"/>
    <w:rsid w:val="000133B3"/>
    <w:rsid w:val="000136A5"/>
    <w:rsid w:val="000158D8"/>
    <w:rsid w:val="00015EA8"/>
    <w:rsid w:val="000174FC"/>
    <w:rsid w:val="0001757A"/>
    <w:rsid w:val="00020A92"/>
    <w:rsid w:val="00020BDE"/>
    <w:rsid w:val="000229D7"/>
    <w:rsid w:val="00025BD7"/>
    <w:rsid w:val="00025E27"/>
    <w:rsid w:val="000271E2"/>
    <w:rsid w:val="00027602"/>
    <w:rsid w:val="000279DF"/>
    <w:rsid w:val="000301C6"/>
    <w:rsid w:val="00033AB6"/>
    <w:rsid w:val="00041002"/>
    <w:rsid w:val="0004206A"/>
    <w:rsid w:val="0004215D"/>
    <w:rsid w:val="00042A32"/>
    <w:rsid w:val="00042DE9"/>
    <w:rsid w:val="0004463E"/>
    <w:rsid w:val="00047496"/>
    <w:rsid w:val="00052CDE"/>
    <w:rsid w:val="00056D87"/>
    <w:rsid w:val="0006004B"/>
    <w:rsid w:val="000607C0"/>
    <w:rsid w:val="00061EA3"/>
    <w:rsid w:val="00062631"/>
    <w:rsid w:val="000637A6"/>
    <w:rsid w:val="0006380B"/>
    <w:rsid w:val="00064F5A"/>
    <w:rsid w:val="00066342"/>
    <w:rsid w:val="00070022"/>
    <w:rsid w:val="00070C1E"/>
    <w:rsid w:val="00076191"/>
    <w:rsid w:val="00080842"/>
    <w:rsid w:val="00080A97"/>
    <w:rsid w:val="00082554"/>
    <w:rsid w:val="000877E8"/>
    <w:rsid w:val="0008781E"/>
    <w:rsid w:val="00087C6A"/>
    <w:rsid w:val="00087F0D"/>
    <w:rsid w:val="000917F1"/>
    <w:rsid w:val="00097D52"/>
    <w:rsid w:val="00097EAA"/>
    <w:rsid w:val="000A0D14"/>
    <w:rsid w:val="000A3608"/>
    <w:rsid w:val="000A5247"/>
    <w:rsid w:val="000A5534"/>
    <w:rsid w:val="000A6BA4"/>
    <w:rsid w:val="000A70DF"/>
    <w:rsid w:val="000B1C97"/>
    <w:rsid w:val="000B2A8D"/>
    <w:rsid w:val="000B319B"/>
    <w:rsid w:val="000B3848"/>
    <w:rsid w:val="000B3B11"/>
    <w:rsid w:val="000B5088"/>
    <w:rsid w:val="000B5C9F"/>
    <w:rsid w:val="000B6757"/>
    <w:rsid w:val="000C0380"/>
    <w:rsid w:val="000C3037"/>
    <w:rsid w:val="000C4763"/>
    <w:rsid w:val="000C66B6"/>
    <w:rsid w:val="000D0A3B"/>
    <w:rsid w:val="000D148B"/>
    <w:rsid w:val="000D2877"/>
    <w:rsid w:val="000D291C"/>
    <w:rsid w:val="000D344E"/>
    <w:rsid w:val="000D6739"/>
    <w:rsid w:val="000E1CA6"/>
    <w:rsid w:val="000E3631"/>
    <w:rsid w:val="000E6642"/>
    <w:rsid w:val="000E6CBD"/>
    <w:rsid w:val="000F0241"/>
    <w:rsid w:val="000F1007"/>
    <w:rsid w:val="000F2E0A"/>
    <w:rsid w:val="000F6CFD"/>
    <w:rsid w:val="000F6D4B"/>
    <w:rsid w:val="000F7B0A"/>
    <w:rsid w:val="0010275F"/>
    <w:rsid w:val="00102D1B"/>
    <w:rsid w:val="0010418B"/>
    <w:rsid w:val="001054CA"/>
    <w:rsid w:val="00105B67"/>
    <w:rsid w:val="001107C2"/>
    <w:rsid w:val="00111937"/>
    <w:rsid w:val="00111CC6"/>
    <w:rsid w:val="0011265A"/>
    <w:rsid w:val="00121103"/>
    <w:rsid w:val="00121B66"/>
    <w:rsid w:val="00123D22"/>
    <w:rsid w:val="00124584"/>
    <w:rsid w:val="00124F90"/>
    <w:rsid w:val="0012574F"/>
    <w:rsid w:val="00131003"/>
    <w:rsid w:val="00131696"/>
    <w:rsid w:val="001323E2"/>
    <w:rsid w:val="001328C3"/>
    <w:rsid w:val="00133A28"/>
    <w:rsid w:val="00135960"/>
    <w:rsid w:val="00137728"/>
    <w:rsid w:val="001449A3"/>
    <w:rsid w:val="00144F5B"/>
    <w:rsid w:val="00145537"/>
    <w:rsid w:val="00145EA2"/>
    <w:rsid w:val="00150811"/>
    <w:rsid w:val="00150B44"/>
    <w:rsid w:val="00151573"/>
    <w:rsid w:val="00161BCD"/>
    <w:rsid w:val="00161CA4"/>
    <w:rsid w:val="001625D8"/>
    <w:rsid w:val="00162E9C"/>
    <w:rsid w:val="001639FF"/>
    <w:rsid w:val="0016500B"/>
    <w:rsid w:val="0016518D"/>
    <w:rsid w:val="00166CE0"/>
    <w:rsid w:val="00167350"/>
    <w:rsid w:val="0017001C"/>
    <w:rsid w:val="0017075E"/>
    <w:rsid w:val="001724A1"/>
    <w:rsid w:val="00172582"/>
    <w:rsid w:val="00174340"/>
    <w:rsid w:val="00174372"/>
    <w:rsid w:val="001743CF"/>
    <w:rsid w:val="00176A90"/>
    <w:rsid w:val="0017723D"/>
    <w:rsid w:val="00180C33"/>
    <w:rsid w:val="00182A2F"/>
    <w:rsid w:val="00182A62"/>
    <w:rsid w:val="001838F1"/>
    <w:rsid w:val="00183955"/>
    <w:rsid w:val="001849B6"/>
    <w:rsid w:val="00185ABB"/>
    <w:rsid w:val="00191589"/>
    <w:rsid w:val="0019444C"/>
    <w:rsid w:val="001960CD"/>
    <w:rsid w:val="00197504"/>
    <w:rsid w:val="001A0449"/>
    <w:rsid w:val="001A4CF4"/>
    <w:rsid w:val="001A7ECA"/>
    <w:rsid w:val="001B193C"/>
    <w:rsid w:val="001B2BBB"/>
    <w:rsid w:val="001B3F2B"/>
    <w:rsid w:val="001B47A9"/>
    <w:rsid w:val="001B4DFB"/>
    <w:rsid w:val="001B5294"/>
    <w:rsid w:val="001B7467"/>
    <w:rsid w:val="001C0441"/>
    <w:rsid w:val="001C0565"/>
    <w:rsid w:val="001C11F8"/>
    <w:rsid w:val="001C4192"/>
    <w:rsid w:val="001D1B77"/>
    <w:rsid w:val="001D1CAC"/>
    <w:rsid w:val="001D21BD"/>
    <w:rsid w:val="001D471F"/>
    <w:rsid w:val="001D4E64"/>
    <w:rsid w:val="001D511A"/>
    <w:rsid w:val="001D539E"/>
    <w:rsid w:val="001D594C"/>
    <w:rsid w:val="001D608C"/>
    <w:rsid w:val="001D7490"/>
    <w:rsid w:val="001D7806"/>
    <w:rsid w:val="001E1B9C"/>
    <w:rsid w:val="001E1ECA"/>
    <w:rsid w:val="001E1F34"/>
    <w:rsid w:val="001E20D6"/>
    <w:rsid w:val="001E233E"/>
    <w:rsid w:val="001F04C0"/>
    <w:rsid w:val="001F0FCE"/>
    <w:rsid w:val="001F3CE2"/>
    <w:rsid w:val="001F57D7"/>
    <w:rsid w:val="002028B5"/>
    <w:rsid w:val="0020509E"/>
    <w:rsid w:val="00205490"/>
    <w:rsid w:val="0020573E"/>
    <w:rsid w:val="00205E12"/>
    <w:rsid w:val="00206035"/>
    <w:rsid w:val="002113EC"/>
    <w:rsid w:val="002133F4"/>
    <w:rsid w:val="00213B34"/>
    <w:rsid w:val="00213BFD"/>
    <w:rsid w:val="00215244"/>
    <w:rsid w:val="002158BF"/>
    <w:rsid w:val="002209E3"/>
    <w:rsid w:val="00220BD1"/>
    <w:rsid w:val="00222FB7"/>
    <w:rsid w:val="0022383E"/>
    <w:rsid w:val="00224925"/>
    <w:rsid w:val="0022534E"/>
    <w:rsid w:val="00225771"/>
    <w:rsid w:val="00225C03"/>
    <w:rsid w:val="0022606A"/>
    <w:rsid w:val="0022637A"/>
    <w:rsid w:val="002302B0"/>
    <w:rsid w:val="002314C1"/>
    <w:rsid w:val="002316F8"/>
    <w:rsid w:val="00235D00"/>
    <w:rsid w:val="00235E51"/>
    <w:rsid w:val="0023673B"/>
    <w:rsid w:val="0023723D"/>
    <w:rsid w:val="00237E66"/>
    <w:rsid w:val="00237EEE"/>
    <w:rsid w:val="00241CB1"/>
    <w:rsid w:val="00242296"/>
    <w:rsid w:val="002439EF"/>
    <w:rsid w:val="00244B0E"/>
    <w:rsid w:val="0024645F"/>
    <w:rsid w:val="002467ED"/>
    <w:rsid w:val="00246C66"/>
    <w:rsid w:val="00250941"/>
    <w:rsid w:val="00250B95"/>
    <w:rsid w:val="00251F45"/>
    <w:rsid w:val="00256705"/>
    <w:rsid w:val="00256A01"/>
    <w:rsid w:val="0026414C"/>
    <w:rsid w:val="00265E1A"/>
    <w:rsid w:val="00266BCD"/>
    <w:rsid w:val="002670C1"/>
    <w:rsid w:val="00270074"/>
    <w:rsid w:val="002706DC"/>
    <w:rsid w:val="00271F00"/>
    <w:rsid w:val="00272C6E"/>
    <w:rsid w:val="002743A9"/>
    <w:rsid w:val="00275EC2"/>
    <w:rsid w:val="00276B2F"/>
    <w:rsid w:val="00276D10"/>
    <w:rsid w:val="00282177"/>
    <w:rsid w:val="00282B25"/>
    <w:rsid w:val="00284680"/>
    <w:rsid w:val="002872DD"/>
    <w:rsid w:val="002913A3"/>
    <w:rsid w:val="00291430"/>
    <w:rsid w:val="002918EF"/>
    <w:rsid w:val="00293953"/>
    <w:rsid w:val="002958C8"/>
    <w:rsid w:val="00295EE5"/>
    <w:rsid w:val="002A157E"/>
    <w:rsid w:val="002A1BD6"/>
    <w:rsid w:val="002A2D88"/>
    <w:rsid w:val="002A5281"/>
    <w:rsid w:val="002A66FF"/>
    <w:rsid w:val="002A678B"/>
    <w:rsid w:val="002B3081"/>
    <w:rsid w:val="002B5A55"/>
    <w:rsid w:val="002B639A"/>
    <w:rsid w:val="002B6CB5"/>
    <w:rsid w:val="002B7D38"/>
    <w:rsid w:val="002C0290"/>
    <w:rsid w:val="002C08D1"/>
    <w:rsid w:val="002C0F69"/>
    <w:rsid w:val="002C2825"/>
    <w:rsid w:val="002C2B7C"/>
    <w:rsid w:val="002C68B2"/>
    <w:rsid w:val="002D2D9A"/>
    <w:rsid w:val="002D433A"/>
    <w:rsid w:val="002D55BE"/>
    <w:rsid w:val="002D7BD5"/>
    <w:rsid w:val="002E0579"/>
    <w:rsid w:val="002E185D"/>
    <w:rsid w:val="002E2853"/>
    <w:rsid w:val="002E502E"/>
    <w:rsid w:val="002E579B"/>
    <w:rsid w:val="002E58E1"/>
    <w:rsid w:val="002E6F1C"/>
    <w:rsid w:val="002E7F96"/>
    <w:rsid w:val="002F18F6"/>
    <w:rsid w:val="003024A8"/>
    <w:rsid w:val="00302D49"/>
    <w:rsid w:val="00302F36"/>
    <w:rsid w:val="00303F6F"/>
    <w:rsid w:val="0030416B"/>
    <w:rsid w:val="00305830"/>
    <w:rsid w:val="00306C16"/>
    <w:rsid w:val="00310274"/>
    <w:rsid w:val="003108E8"/>
    <w:rsid w:val="00310F1A"/>
    <w:rsid w:val="0031131B"/>
    <w:rsid w:val="00314DFA"/>
    <w:rsid w:val="00323E80"/>
    <w:rsid w:val="0032534F"/>
    <w:rsid w:val="0032795E"/>
    <w:rsid w:val="00330D9D"/>
    <w:rsid w:val="00334122"/>
    <w:rsid w:val="003353E1"/>
    <w:rsid w:val="00335BC9"/>
    <w:rsid w:val="00340F20"/>
    <w:rsid w:val="00341525"/>
    <w:rsid w:val="00341579"/>
    <w:rsid w:val="00341D2F"/>
    <w:rsid w:val="00341F28"/>
    <w:rsid w:val="00342012"/>
    <w:rsid w:val="003447C7"/>
    <w:rsid w:val="00344846"/>
    <w:rsid w:val="00344C18"/>
    <w:rsid w:val="00345480"/>
    <w:rsid w:val="003472BD"/>
    <w:rsid w:val="003475F7"/>
    <w:rsid w:val="00347FEA"/>
    <w:rsid w:val="00350A27"/>
    <w:rsid w:val="003514CB"/>
    <w:rsid w:val="00351AD7"/>
    <w:rsid w:val="00353488"/>
    <w:rsid w:val="003543B2"/>
    <w:rsid w:val="00356558"/>
    <w:rsid w:val="00356660"/>
    <w:rsid w:val="00356C61"/>
    <w:rsid w:val="00357D43"/>
    <w:rsid w:val="00361752"/>
    <w:rsid w:val="0036379C"/>
    <w:rsid w:val="00364694"/>
    <w:rsid w:val="00367254"/>
    <w:rsid w:val="003703CB"/>
    <w:rsid w:val="00370686"/>
    <w:rsid w:val="0037122D"/>
    <w:rsid w:val="00371CAC"/>
    <w:rsid w:val="00371F3C"/>
    <w:rsid w:val="0037258B"/>
    <w:rsid w:val="00372A13"/>
    <w:rsid w:val="00372ECE"/>
    <w:rsid w:val="003733E4"/>
    <w:rsid w:val="003760AE"/>
    <w:rsid w:val="00382041"/>
    <w:rsid w:val="00382114"/>
    <w:rsid w:val="003849ED"/>
    <w:rsid w:val="00390F9D"/>
    <w:rsid w:val="003924EB"/>
    <w:rsid w:val="00394453"/>
    <w:rsid w:val="00396ADE"/>
    <w:rsid w:val="003978B0"/>
    <w:rsid w:val="003A0455"/>
    <w:rsid w:val="003A097F"/>
    <w:rsid w:val="003A1344"/>
    <w:rsid w:val="003A1EAA"/>
    <w:rsid w:val="003A50C3"/>
    <w:rsid w:val="003A5741"/>
    <w:rsid w:val="003A6A15"/>
    <w:rsid w:val="003B19F8"/>
    <w:rsid w:val="003B3309"/>
    <w:rsid w:val="003B6763"/>
    <w:rsid w:val="003B7AAB"/>
    <w:rsid w:val="003C2B87"/>
    <w:rsid w:val="003C34D2"/>
    <w:rsid w:val="003C3DAC"/>
    <w:rsid w:val="003C53E5"/>
    <w:rsid w:val="003C63C0"/>
    <w:rsid w:val="003C7A74"/>
    <w:rsid w:val="003C7CFB"/>
    <w:rsid w:val="003D02CA"/>
    <w:rsid w:val="003D0313"/>
    <w:rsid w:val="003D1A9D"/>
    <w:rsid w:val="003D2E14"/>
    <w:rsid w:val="003D3572"/>
    <w:rsid w:val="003D5240"/>
    <w:rsid w:val="003D57F9"/>
    <w:rsid w:val="003D6934"/>
    <w:rsid w:val="003E17DB"/>
    <w:rsid w:val="003E3346"/>
    <w:rsid w:val="003E5909"/>
    <w:rsid w:val="003E650D"/>
    <w:rsid w:val="003E6C16"/>
    <w:rsid w:val="003F2718"/>
    <w:rsid w:val="003F3C99"/>
    <w:rsid w:val="003F5A7D"/>
    <w:rsid w:val="003F5AD3"/>
    <w:rsid w:val="003F7197"/>
    <w:rsid w:val="003F7330"/>
    <w:rsid w:val="003F74A3"/>
    <w:rsid w:val="004022FF"/>
    <w:rsid w:val="00402EFE"/>
    <w:rsid w:val="0040319B"/>
    <w:rsid w:val="00403786"/>
    <w:rsid w:val="00403D3E"/>
    <w:rsid w:val="004043FE"/>
    <w:rsid w:val="004045D3"/>
    <w:rsid w:val="004049AB"/>
    <w:rsid w:val="00405535"/>
    <w:rsid w:val="004079B1"/>
    <w:rsid w:val="00411AD9"/>
    <w:rsid w:val="00413E82"/>
    <w:rsid w:val="00413F8E"/>
    <w:rsid w:val="0041594F"/>
    <w:rsid w:val="004165F6"/>
    <w:rsid w:val="00417F98"/>
    <w:rsid w:val="0042156A"/>
    <w:rsid w:val="00422BBA"/>
    <w:rsid w:val="004234B7"/>
    <w:rsid w:val="00423F9E"/>
    <w:rsid w:val="0042580A"/>
    <w:rsid w:val="00425B5E"/>
    <w:rsid w:val="00426F81"/>
    <w:rsid w:val="00427C5A"/>
    <w:rsid w:val="004306C9"/>
    <w:rsid w:val="00434AF1"/>
    <w:rsid w:val="00434F2A"/>
    <w:rsid w:val="00435D9B"/>
    <w:rsid w:val="0043631E"/>
    <w:rsid w:val="00436548"/>
    <w:rsid w:val="00436C96"/>
    <w:rsid w:val="00437F51"/>
    <w:rsid w:val="00441AC0"/>
    <w:rsid w:val="00442B2A"/>
    <w:rsid w:val="00443E01"/>
    <w:rsid w:val="00447D20"/>
    <w:rsid w:val="00447FE6"/>
    <w:rsid w:val="00450BF7"/>
    <w:rsid w:val="00450FE6"/>
    <w:rsid w:val="004545BA"/>
    <w:rsid w:val="00454C30"/>
    <w:rsid w:val="00455846"/>
    <w:rsid w:val="00456ACE"/>
    <w:rsid w:val="004608E4"/>
    <w:rsid w:val="00463676"/>
    <w:rsid w:val="004636CF"/>
    <w:rsid w:val="0046460C"/>
    <w:rsid w:val="00466ABF"/>
    <w:rsid w:val="00467352"/>
    <w:rsid w:val="004675EA"/>
    <w:rsid w:val="00467678"/>
    <w:rsid w:val="00467B99"/>
    <w:rsid w:val="00473CC6"/>
    <w:rsid w:val="00474A33"/>
    <w:rsid w:val="00480463"/>
    <w:rsid w:val="004828CC"/>
    <w:rsid w:val="004868C7"/>
    <w:rsid w:val="00487C55"/>
    <w:rsid w:val="00490658"/>
    <w:rsid w:val="004913C2"/>
    <w:rsid w:val="00493E8B"/>
    <w:rsid w:val="004A1DD6"/>
    <w:rsid w:val="004A4E43"/>
    <w:rsid w:val="004A60F4"/>
    <w:rsid w:val="004A6FD4"/>
    <w:rsid w:val="004B0223"/>
    <w:rsid w:val="004B0AAC"/>
    <w:rsid w:val="004B4A73"/>
    <w:rsid w:val="004C100F"/>
    <w:rsid w:val="004C3D80"/>
    <w:rsid w:val="004C5F44"/>
    <w:rsid w:val="004C62A0"/>
    <w:rsid w:val="004C63F6"/>
    <w:rsid w:val="004C79EF"/>
    <w:rsid w:val="004D3BBA"/>
    <w:rsid w:val="004D6E86"/>
    <w:rsid w:val="004D7ED5"/>
    <w:rsid w:val="004E2B4B"/>
    <w:rsid w:val="004E4645"/>
    <w:rsid w:val="004E796E"/>
    <w:rsid w:val="004F0F83"/>
    <w:rsid w:val="004F1FB1"/>
    <w:rsid w:val="004F4FA8"/>
    <w:rsid w:val="004F55DE"/>
    <w:rsid w:val="004F5691"/>
    <w:rsid w:val="00500534"/>
    <w:rsid w:val="00500A85"/>
    <w:rsid w:val="005063B6"/>
    <w:rsid w:val="005063E3"/>
    <w:rsid w:val="00506C50"/>
    <w:rsid w:val="00507DE9"/>
    <w:rsid w:val="0052023F"/>
    <w:rsid w:val="00521011"/>
    <w:rsid w:val="0052197B"/>
    <w:rsid w:val="00522337"/>
    <w:rsid w:val="00523BDD"/>
    <w:rsid w:val="005262BE"/>
    <w:rsid w:val="005266C1"/>
    <w:rsid w:val="005274CD"/>
    <w:rsid w:val="0052794F"/>
    <w:rsid w:val="00532475"/>
    <w:rsid w:val="00532D67"/>
    <w:rsid w:val="00537175"/>
    <w:rsid w:val="00545A1B"/>
    <w:rsid w:val="00551096"/>
    <w:rsid w:val="0055120E"/>
    <w:rsid w:val="0055287C"/>
    <w:rsid w:val="00552C50"/>
    <w:rsid w:val="0055320D"/>
    <w:rsid w:val="00553487"/>
    <w:rsid w:val="00554B85"/>
    <w:rsid w:val="00555F58"/>
    <w:rsid w:val="00560143"/>
    <w:rsid w:val="005603BA"/>
    <w:rsid w:val="00560CA9"/>
    <w:rsid w:val="00563D8F"/>
    <w:rsid w:val="0056404E"/>
    <w:rsid w:val="005652DC"/>
    <w:rsid w:val="0056739B"/>
    <w:rsid w:val="00567A33"/>
    <w:rsid w:val="005726D9"/>
    <w:rsid w:val="0057276E"/>
    <w:rsid w:val="00575E2D"/>
    <w:rsid w:val="00576363"/>
    <w:rsid w:val="00580445"/>
    <w:rsid w:val="00581586"/>
    <w:rsid w:val="00581FFF"/>
    <w:rsid w:val="00583134"/>
    <w:rsid w:val="00584C49"/>
    <w:rsid w:val="00585937"/>
    <w:rsid w:val="0058621E"/>
    <w:rsid w:val="005906C4"/>
    <w:rsid w:val="00590FEF"/>
    <w:rsid w:val="00594888"/>
    <w:rsid w:val="00595DC0"/>
    <w:rsid w:val="00596EF7"/>
    <w:rsid w:val="005974D0"/>
    <w:rsid w:val="005A0300"/>
    <w:rsid w:val="005A1E11"/>
    <w:rsid w:val="005A491F"/>
    <w:rsid w:val="005A5079"/>
    <w:rsid w:val="005A66C5"/>
    <w:rsid w:val="005A7028"/>
    <w:rsid w:val="005B0527"/>
    <w:rsid w:val="005B05D3"/>
    <w:rsid w:val="005B7153"/>
    <w:rsid w:val="005C04A4"/>
    <w:rsid w:val="005C3E1F"/>
    <w:rsid w:val="005C4D38"/>
    <w:rsid w:val="005C5DB7"/>
    <w:rsid w:val="005C68B4"/>
    <w:rsid w:val="005D0957"/>
    <w:rsid w:val="005D1961"/>
    <w:rsid w:val="005D19FF"/>
    <w:rsid w:val="005D5BD2"/>
    <w:rsid w:val="005D5F4D"/>
    <w:rsid w:val="005D7748"/>
    <w:rsid w:val="005E096A"/>
    <w:rsid w:val="005E14B2"/>
    <w:rsid w:val="005E17B5"/>
    <w:rsid w:val="005E613D"/>
    <w:rsid w:val="005E6172"/>
    <w:rsid w:val="005F02C0"/>
    <w:rsid w:val="005F0E27"/>
    <w:rsid w:val="005F0E7A"/>
    <w:rsid w:val="005F13A4"/>
    <w:rsid w:val="005F5393"/>
    <w:rsid w:val="005F584C"/>
    <w:rsid w:val="00600DC4"/>
    <w:rsid w:val="0060246A"/>
    <w:rsid w:val="00602524"/>
    <w:rsid w:val="00602ABE"/>
    <w:rsid w:val="006063F6"/>
    <w:rsid w:val="00606E9D"/>
    <w:rsid w:val="006104DC"/>
    <w:rsid w:val="00610A27"/>
    <w:rsid w:val="00611655"/>
    <w:rsid w:val="006138A1"/>
    <w:rsid w:val="00616B4F"/>
    <w:rsid w:val="00617A10"/>
    <w:rsid w:val="006220EB"/>
    <w:rsid w:val="00626ABE"/>
    <w:rsid w:val="00627663"/>
    <w:rsid w:val="00630C42"/>
    <w:rsid w:val="00631387"/>
    <w:rsid w:val="00635A0F"/>
    <w:rsid w:val="0063693B"/>
    <w:rsid w:val="00636D74"/>
    <w:rsid w:val="006426C2"/>
    <w:rsid w:val="00645A37"/>
    <w:rsid w:val="00646858"/>
    <w:rsid w:val="0064703A"/>
    <w:rsid w:val="0065012A"/>
    <w:rsid w:val="00652F88"/>
    <w:rsid w:val="0065540D"/>
    <w:rsid w:val="006554D9"/>
    <w:rsid w:val="00655A1D"/>
    <w:rsid w:val="006613D7"/>
    <w:rsid w:val="00662335"/>
    <w:rsid w:val="00662607"/>
    <w:rsid w:val="00663143"/>
    <w:rsid w:val="00664BCD"/>
    <w:rsid w:val="006679B2"/>
    <w:rsid w:val="00667B91"/>
    <w:rsid w:val="00672F55"/>
    <w:rsid w:val="00674484"/>
    <w:rsid w:val="00674574"/>
    <w:rsid w:val="0067468A"/>
    <w:rsid w:val="00680E70"/>
    <w:rsid w:val="00687150"/>
    <w:rsid w:val="006873AA"/>
    <w:rsid w:val="0069086C"/>
    <w:rsid w:val="00692EC9"/>
    <w:rsid w:val="00695397"/>
    <w:rsid w:val="006966B8"/>
    <w:rsid w:val="006A12C2"/>
    <w:rsid w:val="006A14A8"/>
    <w:rsid w:val="006A3493"/>
    <w:rsid w:val="006A5B54"/>
    <w:rsid w:val="006B4841"/>
    <w:rsid w:val="006B48D6"/>
    <w:rsid w:val="006B48EB"/>
    <w:rsid w:val="006B500E"/>
    <w:rsid w:val="006B536C"/>
    <w:rsid w:val="006B5DAF"/>
    <w:rsid w:val="006C0D9D"/>
    <w:rsid w:val="006C0E4F"/>
    <w:rsid w:val="006C2496"/>
    <w:rsid w:val="006C4522"/>
    <w:rsid w:val="006C4C38"/>
    <w:rsid w:val="006C610E"/>
    <w:rsid w:val="006C6965"/>
    <w:rsid w:val="006C7BA9"/>
    <w:rsid w:val="006C7F53"/>
    <w:rsid w:val="006D0E8D"/>
    <w:rsid w:val="006D39CD"/>
    <w:rsid w:val="006D4EC7"/>
    <w:rsid w:val="006D5527"/>
    <w:rsid w:val="006D58B3"/>
    <w:rsid w:val="006D59F5"/>
    <w:rsid w:val="006D61C3"/>
    <w:rsid w:val="006D656F"/>
    <w:rsid w:val="006D7FAB"/>
    <w:rsid w:val="006E0546"/>
    <w:rsid w:val="006E0676"/>
    <w:rsid w:val="006E0D0B"/>
    <w:rsid w:val="006E0E6A"/>
    <w:rsid w:val="006E1BD3"/>
    <w:rsid w:val="006E40FF"/>
    <w:rsid w:val="006E4DDE"/>
    <w:rsid w:val="006E5EAB"/>
    <w:rsid w:val="006E771E"/>
    <w:rsid w:val="006E7DC3"/>
    <w:rsid w:val="006F2312"/>
    <w:rsid w:val="006F51A6"/>
    <w:rsid w:val="006F5438"/>
    <w:rsid w:val="006F5484"/>
    <w:rsid w:val="006F76E0"/>
    <w:rsid w:val="00700097"/>
    <w:rsid w:val="00701618"/>
    <w:rsid w:val="00702A52"/>
    <w:rsid w:val="007036F0"/>
    <w:rsid w:val="00704081"/>
    <w:rsid w:val="00704FF7"/>
    <w:rsid w:val="007053AA"/>
    <w:rsid w:val="0070699D"/>
    <w:rsid w:val="00707549"/>
    <w:rsid w:val="00707C3E"/>
    <w:rsid w:val="007100EF"/>
    <w:rsid w:val="007106A7"/>
    <w:rsid w:val="007113B9"/>
    <w:rsid w:val="00714EEC"/>
    <w:rsid w:val="00715BF1"/>
    <w:rsid w:val="00715FA5"/>
    <w:rsid w:val="007169C3"/>
    <w:rsid w:val="00720297"/>
    <w:rsid w:val="00720A49"/>
    <w:rsid w:val="00721166"/>
    <w:rsid w:val="00722E53"/>
    <w:rsid w:val="00723156"/>
    <w:rsid w:val="007249A2"/>
    <w:rsid w:val="00724FAD"/>
    <w:rsid w:val="007252FA"/>
    <w:rsid w:val="007259B6"/>
    <w:rsid w:val="00726FDF"/>
    <w:rsid w:val="0072758E"/>
    <w:rsid w:val="00731A8C"/>
    <w:rsid w:val="007320D1"/>
    <w:rsid w:val="00732652"/>
    <w:rsid w:val="00733B06"/>
    <w:rsid w:val="007347B5"/>
    <w:rsid w:val="0074143F"/>
    <w:rsid w:val="0074192C"/>
    <w:rsid w:val="00743861"/>
    <w:rsid w:val="00745F6F"/>
    <w:rsid w:val="00746E56"/>
    <w:rsid w:val="00746ECC"/>
    <w:rsid w:val="00752250"/>
    <w:rsid w:val="00752640"/>
    <w:rsid w:val="00752F00"/>
    <w:rsid w:val="00752F1F"/>
    <w:rsid w:val="00756D72"/>
    <w:rsid w:val="00756F58"/>
    <w:rsid w:val="00760CBA"/>
    <w:rsid w:val="00764A1E"/>
    <w:rsid w:val="0076649C"/>
    <w:rsid w:val="007708D5"/>
    <w:rsid w:val="00771F56"/>
    <w:rsid w:val="00772A19"/>
    <w:rsid w:val="0077426E"/>
    <w:rsid w:val="00774C2C"/>
    <w:rsid w:val="00774D94"/>
    <w:rsid w:val="007810B3"/>
    <w:rsid w:val="00784019"/>
    <w:rsid w:val="00787495"/>
    <w:rsid w:val="0078750A"/>
    <w:rsid w:val="00787CCB"/>
    <w:rsid w:val="007905FB"/>
    <w:rsid w:val="00790715"/>
    <w:rsid w:val="00790F9B"/>
    <w:rsid w:val="00791C51"/>
    <w:rsid w:val="00792300"/>
    <w:rsid w:val="00793FC2"/>
    <w:rsid w:val="0079789D"/>
    <w:rsid w:val="00797CD9"/>
    <w:rsid w:val="007A0951"/>
    <w:rsid w:val="007A0E38"/>
    <w:rsid w:val="007A499E"/>
    <w:rsid w:val="007A502E"/>
    <w:rsid w:val="007A5F93"/>
    <w:rsid w:val="007A6550"/>
    <w:rsid w:val="007B0121"/>
    <w:rsid w:val="007B0E07"/>
    <w:rsid w:val="007B1EE4"/>
    <w:rsid w:val="007B1F0B"/>
    <w:rsid w:val="007B20A4"/>
    <w:rsid w:val="007B36D7"/>
    <w:rsid w:val="007B4C57"/>
    <w:rsid w:val="007B4D73"/>
    <w:rsid w:val="007B668D"/>
    <w:rsid w:val="007C1AC9"/>
    <w:rsid w:val="007C28B2"/>
    <w:rsid w:val="007C546D"/>
    <w:rsid w:val="007D02E9"/>
    <w:rsid w:val="007D2E0E"/>
    <w:rsid w:val="007D2E44"/>
    <w:rsid w:val="007D4D9C"/>
    <w:rsid w:val="007D4DDF"/>
    <w:rsid w:val="007D5856"/>
    <w:rsid w:val="007D6340"/>
    <w:rsid w:val="007D6474"/>
    <w:rsid w:val="007D6486"/>
    <w:rsid w:val="007D68CF"/>
    <w:rsid w:val="007D6F10"/>
    <w:rsid w:val="007E0660"/>
    <w:rsid w:val="007E0C62"/>
    <w:rsid w:val="007E11B2"/>
    <w:rsid w:val="007E3F44"/>
    <w:rsid w:val="007E5AC2"/>
    <w:rsid w:val="007E66D3"/>
    <w:rsid w:val="007E77AA"/>
    <w:rsid w:val="007F0E3C"/>
    <w:rsid w:val="007F1521"/>
    <w:rsid w:val="007F2BC2"/>
    <w:rsid w:val="007F3718"/>
    <w:rsid w:val="007F3A88"/>
    <w:rsid w:val="007F3E62"/>
    <w:rsid w:val="007F48D3"/>
    <w:rsid w:val="00800ECF"/>
    <w:rsid w:val="00802464"/>
    <w:rsid w:val="00802A78"/>
    <w:rsid w:val="00803B6C"/>
    <w:rsid w:val="008071CF"/>
    <w:rsid w:val="008103D1"/>
    <w:rsid w:val="00810E80"/>
    <w:rsid w:val="008115E0"/>
    <w:rsid w:val="00811E9C"/>
    <w:rsid w:val="00813424"/>
    <w:rsid w:val="0081447C"/>
    <w:rsid w:val="00814ECD"/>
    <w:rsid w:val="00817582"/>
    <w:rsid w:val="00817A7D"/>
    <w:rsid w:val="008218DE"/>
    <w:rsid w:val="00824158"/>
    <w:rsid w:val="00824534"/>
    <w:rsid w:val="00824B99"/>
    <w:rsid w:val="00824D57"/>
    <w:rsid w:val="00831EF1"/>
    <w:rsid w:val="00832368"/>
    <w:rsid w:val="0083488D"/>
    <w:rsid w:val="008348B3"/>
    <w:rsid w:val="00835544"/>
    <w:rsid w:val="0083749C"/>
    <w:rsid w:val="00837AA9"/>
    <w:rsid w:val="00840D6D"/>
    <w:rsid w:val="00840EDF"/>
    <w:rsid w:val="00844341"/>
    <w:rsid w:val="00845856"/>
    <w:rsid w:val="00845AE2"/>
    <w:rsid w:val="0084787B"/>
    <w:rsid w:val="00847B3F"/>
    <w:rsid w:val="00851692"/>
    <w:rsid w:val="00851F00"/>
    <w:rsid w:val="0085227F"/>
    <w:rsid w:val="008575C0"/>
    <w:rsid w:val="00860A50"/>
    <w:rsid w:val="0086131F"/>
    <w:rsid w:val="0086142A"/>
    <w:rsid w:val="008620C1"/>
    <w:rsid w:val="00865272"/>
    <w:rsid w:val="00872088"/>
    <w:rsid w:val="00873C4D"/>
    <w:rsid w:val="0087407C"/>
    <w:rsid w:val="00875211"/>
    <w:rsid w:val="0088068F"/>
    <w:rsid w:val="008819D2"/>
    <w:rsid w:val="00881FBD"/>
    <w:rsid w:val="008832AA"/>
    <w:rsid w:val="00884521"/>
    <w:rsid w:val="00884EB1"/>
    <w:rsid w:val="00884F68"/>
    <w:rsid w:val="00885D96"/>
    <w:rsid w:val="008939E5"/>
    <w:rsid w:val="008A1D42"/>
    <w:rsid w:val="008A2E3A"/>
    <w:rsid w:val="008A31B5"/>
    <w:rsid w:val="008A3302"/>
    <w:rsid w:val="008A3F4E"/>
    <w:rsid w:val="008A6A34"/>
    <w:rsid w:val="008A6B39"/>
    <w:rsid w:val="008B07DE"/>
    <w:rsid w:val="008B099F"/>
    <w:rsid w:val="008B19AE"/>
    <w:rsid w:val="008B2B2E"/>
    <w:rsid w:val="008B434B"/>
    <w:rsid w:val="008B5241"/>
    <w:rsid w:val="008B6158"/>
    <w:rsid w:val="008B71A0"/>
    <w:rsid w:val="008B7D68"/>
    <w:rsid w:val="008C19E4"/>
    <w:rsid w:val="008C3A04"/>
    <w:rsid w:val="008C4300"/>
    <w:rsid w:val="008C66AE"/>
    <w:rsid w:val="008C6A83"/>
    <w:rsid w:val="008D0FF6"/>
    <w:rsid w:val="008D5C3F"/>
    <w:rsid w:val="008E067E"/>
    <w:rsid w:val="008E1AFF"/>
    <w:rsid w:val="008E3252"/>
    <w:rsid w:val="008E4873"/>
    <w:rsid w:val="008E553B"/>
    <w:rsid w:val="008E6008"/>
    <w:rsid w:val="008F049C"/>
    <w:rsid w:val="008F3027"/>
    <w:rsid w:val="008F3E0D"/>
    <w:rsid w:val="008F4F21"/>
    <w:rsid w:val="008F58E1"/>
    <w:rsid w:val="008F5D3C"/>
    <w:rsid w:val="009013DE"/>
    <w:rsid w:val="009036C0"/>
    <w:rsid w:val="0091172F"/>
    <w:rsid w:val="00913121"/>
    <w:rsid w:val="00917A14"/>
    <w:rsid w:val="00917D85"/>
    <w:rsid w:val="00920747"/>
    <w:rsid w:val="009221F5"/>
    <w:rsid w:val="009226F1"/>
    <w:rsid w:val="00923A6F"/>
    <w:rsid w:val="009249B0"/>
    <w:rsid w:val="009252F1"/>
    <w:rsid w:val="00925DCC"/>
    <w:rsid w:val="00927A56"/>
    <w:rsid w:val="0093114E"/>
    <w:rsid w:val="00932116"/>
    <w:rsid w:val="0093242D"/>
    <w:rsid w:val="009375A2"/>
    <w:rsid w:val="0094042F"/>
    <w:rsid w:val="009411D6"/>
    <w:rsid w:val="00941AC3"/>
    <w:rsid w:val="00944C02"/>
    <w:rsid w:val="009451C5"/>
    <w:rsid w:val="009461E7"/>
    <w:rsid w:val="009517AF"/>
    <w:rsid w:val="0095192D"/>
    <w:rsid w:val="0095251B"/>
    <w:rsid w:val="00953BF9"/>
    <w:rsid w:val="00955521"/>
    <w:rsid w:val="00957208"/>
    <w:rsid w:val="00960CC7"/>
    <w:rsid w:val="00961FD3"/>
    <w:rsid w:val="00963751"/>
    <w:rsid w:val="009703F5"/>
    <w:rsid w:val="0097044A"/>
    <w:rsid w:val="0097267D"/>
    <w:rsid w:val="009755DF"/>
    <w:rsid w:val="00975AE2"/>
    <w:rsid w:val="00975EC8"/>
    <w:rsid w:val="00980C54"/>
    <w:rsid w:val="00980D12"/>
    <w:rsid w:val="00980F09"/>
    <w:rsid w:val="00980FF3"/>
    <w:rsid w:val="009811E9"/>
    <w:rsid w:val="00981F5D"/>
    <w:rsid w:val="009828C6"/>
    <w:rsid w:val="00983084"/>
    <w:rsid w:val="009838A0"/>
    <w:rsid w:val="009842E2"/>
    <w:rsid w:val="009858D2"/>
    <w:rsid w:val="00985A3C"/>
    <w:rsid w:val="009872E9"/>
    <w:rsid w:val="00990C19"/>
    <w:rsid w:val="00990F56"/>
    <w:rsid w:val="00991D8B"/>
    <w:rsid w:val="00995151"/>
    <w:rsid w:val="00995675"/>
    <w:rsid w:val="0099599C"/>
    <w:rsid w:val="00996278"/>
    <w:rsid w:val="009A0CF4"/>
    <w:rsid w:val="009A1771"/>
    <w:rsid w:val="009A2D1D"/>
    <w:rsid w:val="009B0A2A"/>
    <w:rsid w:val="009B1E7E"/>
    <w:rsid w:val="009B3206"/>
    <w:rsid w:val="009B34E3"/>
    <w:rsid w:val="009B3833"/>
    <w:rsid w:val="009B47A8"/>
    <w:rsid w:val="009B6889"/>
    <w:rsid w:val="009B711F"/>
    <w:rsid w:val="009B7B28"/>
    <w:rsid w:val="009C07A5"/>
    <w:rsid w:val="009C0E2B"/>
    <w:rsid w:val="009C5416"/>
    <w:rsid w:val="009C561B"/>
    <w:rsid w:val="009C6D2D"/>
    <w:rsid w:val="009D0A06"/>
    <w:rsid w:val="009D0DD8"/>
    <w:rsid w:val="009D0F65"/>
    <w:rsid w:val="009D2F8F"/>
    <w:rsid w:val="009D319E"/>
    <w:rsid w:val="009D3595"/>
    <w:rsid w:val="009D6CD2"/>
    <w:rsid w:val="009D7A7F"/>
    <w:rsid w:val="009E36C7"/>
    <w:rsid w:val="009E4364"/>
    <w:rsid w:val="009E7A6F"/>
    <w:rsid w:val="009F01D7"/>
    <w:rsid w:val="009F0796"/>
    <w:rsid w:val="009F16D3"/>
    <w:rsid w:val="009F36FC"/>
    <w:rsid w:val="009F4119"/>
    <w:rsid w:val="009F4DFE"/>
    <w:rsid w:val="009F54F2"/>
    <w:rsid w:val="009F5AB8"/>
    <w:rsid w:val="009F64A7"/>
    <w:rsid w:val="009F70FC"/>
    <w:rsid w:val="009F7533"/>
    <w:rsid w:val="009F7B8F"/>
    <w:rsid w:val="00A02EC7"/>
    <w:rsid w:val="00A03EA0"/>
    <w:rsid w:val="00A0624D"/>
    <w:rsid w:val="00A06413"/>
    <w:rsid w:val="00A11D16"/>
    <w:rsid w:val="00A13B88"/>
    <w:rsid w:val="00A15AC0"/>
    <w:rsid w:val="00A21169"/>
    <w:rsid w:val="00A220CD"/>
    <w:rsid w:val="00A233D6"/>
    <w:rsid w:val="00A2418B"/>
    <w:rsid w:val="00A267B3"/>
    <w:rsid w:val="00A324D9"/>
    <w:rsid w:val="00A41DF7"/>
    <w:rsid w:val="00A42645"/>
    <w:rsid w:val="00A4431B"/>
    <w:rsid w:val="00A44EF6"/>
    <w:rsid w:val="00A46E8E"/>
    <w:rsid w:val="00A52230"/>
    <w:rsid w:val="00A60388"/>
    <w:rsid w:val="00A61E04"/>
    <w:rsid w:val="00A62308"/>
    <w:rsid w:val="00A6589D"/>
    <w:rsid w:val="00A658F6"/>
    <w:rsid w:val="00A7214C"/>
    <w:rsid w:val="00A72A7F"/>
    <w:rsid w:val="00A74D93"/>
    <w:rsid w:val="00A74DA2"/>
    <w:rsid w:val="00A82790"/>
    <w:rsid w:val="00A829E7"/>
    <w:rsid w:val="00A82F00"/>
    <w:rsid w:val="00A83D2C"/>
    <w:rsid w:val="00A85644"/>
    <w:rsid w:val="00A864BE"/>
    <w:rsid w:val="00A875C8"/>
    <w:rsid w:val="00A92A26"/>
    <w:rsid w:val="00A92DD6"/>
    <w:rsid w:val="00A950B7"/>
    <w:rsid w:val="00A969C1"/>
    <w:rsid w:val="00A96B69"/>
    <w:rsid w:val="00A96E9C"/>
    <w:rsid w:val="00A9714E"/>
    <w:rsid w:val="00A97332"/>
    <w:rsid w:val="00AA01EE"/>
    <w:rsid w:val="00AA13A9"/>
    <w:rsid w:val="00AA209C"/>
    <w:rsid w:val="00AA2737"/>
    <w:rsid w:val="00AA4BA3"/>
    <w:rsid w:val="00AA4BB0"/>
    <w:rsid w:val="00AA5B7D"/>
    <w:rsid w:val="00AA5EE6"/>
    <w:rsid w:val="00AA6748"/>
    <w:rsid w:val="00AB1851"/>
    <w:rsid w:val="00AB2550"/>
    <w:rsid w:val="00AB4C94"/>
    <w:rsid w:val="00AB6A77"/>
    <w:rsid w:val="00AC1578"/>
    <w:rsid w:val="00AC21DF"/>
    <w:rsid w:val="00AC2B47"/>
    <w:rsid w:val="00AC5742"/>
    <w:rsid w:val="00AC66C0"/>
    <w:rsid w:val="00AC66E5"/>
    <w:rsid w:val="00AC69DF"/>
    <w:rsid w:val="00AD077D"/>
    <w:rsid w:val="00AD30CF"/>
    <w:rsid w:val="00AD5706"/>
    <w:rsid w:val="00AD5E6D"/>
    <w:rsid w:val="00AD772E"/>
    <w:rsid w:val="00AD7CA8"/>
    <w:rsid w:val="00AD7EA6"/>
    <w:rsid w:val="00AE01B0"/>
    <w:rsid w:val="00AE0699"/>
    <w:rsid w:val="00AE18F2"/>
    <w:rsid w:val="00AE2792"/>
    <w:rsid w:val="00AE3E85"/>
    <w:rsid w:val="00AE4B9A"/>
    <w:rsid w:val="00AF0B52"/>
    <w:rsid w:val="00AF110D"/>
    <w:rsid w:val="00AF2E70"/>
    <w:rsid w:val="00AF3E04"/>
    <w:rsid w:val="00AF70D6"/>
    <w:rsid w:val="00AF7312"/>
    <w:rsid w:val="00B00A27"/>
    <w:rsid w:val="00B01700"/>
    <w:rsid w:val="00B0201C"/>
    <w:rsid w:val="00B02AEA"/>
    <w:rsid w:val="00B03D83"/>
    <w:rsid w:val="00B047B7"/>
    <w:rsid w:val="00B057A4"/>
    <w:rsid w:val="00B06110"/>
    <w:rsid w:val="00B07E1F"/>
    <w:rsid w:val="00B110EE"/>
    <w:rsid w:val="00B125BD"/>
    <w:rsid w:val="00B13509"/>
    <w:rsid w:val="00B13769"/>
    <w:rsid w:val="00B140EF"/>
    <w:rsid w:val="00B150A4"/>
    <w:rsid w:val="00B15846"/>
    <w:rsid w:val="00B16F93"/>
    <w:rsid w:val="00B17FC1"/>
    <w:rsid w:val="00B2040F"/>
    <w:rsid w:val="00B20684"/>
    <w:rsid w:val="00B21227"/>
    <w:rsid w:val="00B21C3C"/>
    <w:rsid w:val="00B22598"/>
    <w:rsid w:val="00B227A4"/>
    <w:rsid w:val="00B2448F"/>
    <w:rsid w:val="00B245BB"/>
    <w:rsid w:val="00B25708"/>
    <w:rsid w:val="00B30971"/>
    <w:rsid w:val="00B33846"/>
    <w:rsid w:val="00B373DD"/>
    <w:rsid w:val="00B40290"/>
    <w:rsid w:val="00B418CC"/>
    <w:rsid w:val="00B41A04"/>
    <w:rsid w:val="00B41F65"/>
    <w:rsid w:val="00B423AE"/>
    <w:rsid w:val="00B44B0A"/>
    <w:rsid w:val="00B455AF"/>
    <w:rsid w:val="00B456C4"/>
    <w:rsid w:val="00B46613"/>
    <w:rsid w:val="00B50571"/>
    <w:rsid w:val="00B546C7"/>
    <w:rsid w:val="00B56C55"/>
    <w:rsid w:val="00B607A1"/>
    <w:rsid w:val="00B617F5"/>
    <w:rsid w:val="00B62A84"/>
    <w:rsid w:val="00B64753"/>
    <w:rsid w:val="00B65D1E"/>
    <w:rsid w:val="00B66256"/>
    <w:rsid w:val="00B66B83"/>
    <w:rsid w:val="00B670FD"/>
    <w:rsid w:val="00B6730A"/>
    <w:rsid w:val="00B67391"/>
    <w:rsid w:val="00B71254"/>
    <w:rsid w:val="00B71C17"/>
    <w:rsid w:val="00B71C3E"/>
    <w:rsid w:val="00B71D94"/>
    <w:rsid w:val="00B72568"/>
    <w:rsid w:val="00B744A3"/>
    <w:rsid w:val="00B75005"/>
    <w:rsid w:val="00B76AD5"/>
    <w:rsid w:val="00B76DF1"/>
    <w:rsid w:val="00B76FAE"/>
    <w:rsid w:val="00B80052"/>
    <w:rsid w:val="00B81EAC"/>
    <w:rsid w:val="00B8254C"/>
    <w:rsid w:val="00B85112"/>
    <w:rsid w:val="00B8525B"/>
    <w:rsid w:val="00B85D2E"/>
    <w:rsid w:val="00B87D01"/>
    <w:rsid w:val="00B9073F"/>
    <w:rsid w:val="00B91716"/>
    <w:rsid w:val="00B9177E"/>
    <w:rsid w:val="00B928BD"/>
    <w:rsid w:val="00B95279"/>
    <w:rsid w:val="00B957A9"/>
    <w:rsid w:val="00B95BD3"/>
    <w:rsid w:val="00B97731"/>
    <w:rsid w:val="00BA1046"/>
    <w:rsid w:val="00BA3A0F"/>
    <w:rsid w:val="00BA44AB"/>
    <w:rsid w:val="00BA5CD4"/>
    <w:rsid w:val="00BA63B2"/>
    <w:rsid w:val="00BA7BF8"/>
    <w:rsid w:val="00BB082E"/>
    <w:rsid w:val="00BB1A8D"/>
    <w:rsid w:val="00BB1B0B"/>
    <w:rsid w:val="00BB4227"/>
    <w:rsid w:val="00BB5211"/>
    <w:rsid w:val="00BB5ECA"/>
    <w:rsid w:val="00BC350D"/>
    <w:rsid w:val="00BC70FF"/>
    <w:rsid w:val="00BC7C72"/>
    <w:rsid w:val="00BD17D4"/>
    <w:rsid w:val="00BD3491"/>
    <w:rsid w:val="00BD3846"/>
    <w:rsid w:val="00BD38DD"/>
    <w:rsid w:val="00BE15C7"/>
    <w:rsid w:val="00BE3CD8"/>
    <w:rsid w:val="00BE4773"/>
    <w:rsid w:val="00BE5829"/>
    <w:rsid w:val="00BE5FCB"/>
    <w:rsid w:val="00BF2249"/>
    <w:rsid w:val="00BF7308"/>
    <w:rsid w:val="00C027CB"/>
    <w:rsid w:val="00C03274"/>
    <w:rsid w:val="00C0369A"/>
    <w:rsid w:val="00C059DA"/>
    <w:rsid w:val="00C06493"/>
    <w:rsid w:val="00C0721A"/>
    <w:rsid w:val="00C106B8"/>
    <w:rsid w:val="00C13B40"/>
    <w:rsid w:val="00C13CFB"/>
    <w:rsid w:val="00C1440E"/>
    <w:rsid w:val="00C1470C"/>
    <w:rsid w:val="00C14E73"/>
    <w:rsid w:val="00C16B8D"/>
    <w:rsid w:val="00C16E6C"/>
    <w:rsid w:val="00C17F9B"/>
    <w:rsid w:val="00C247A2"/>
    <w:rsid w:val="00C261ED"/>
    <w:rsid w:val="00C271F8"/>
    <w:rsid w:val="00C31ABF"/>
    <w:rsid w:val="00C408B8"/>
    <w:rsid w:val="00C417F9"/>
    <w:rsid w:val="00C41FF8"/>
    <w:rsid w:val="00C45323"/>
    <w:rsid w:val="00C454CD"/>
    <w:rsid w:val="00C459CA"/>
    <w:rsid w:val="00C45A4A"/>
    <w:rsid w:val="00C47BAC"/>
    <w:rsid w:val="00C535AE"/>
    <w:rsid w:val="00C54FAC"/>
    <w:rsid w:val="00C56FAB"/>
    <w:rsid w:val="00C57329"/>
    <w:rsid w:val="00C62B9F"/>
    <w:rsid w:val="00C62DEB"/>
    <w:rsid w:val="00C64A91"/>
    <w:rsid w:val="00C65F56"/>
    <w:rsid w:val="00C66080"/>
    <w:rsid w:val="00C7075B"/>
    <w:rsid w:val="00C710A4"/>
    <w:rsid w:val="00C73552"/>
    <w:rsid w:val="00C73C2C"/>
    <w:rsid w:val="00C743D2"/>
    <w:rsid w:val="00C749A1"/>
    <w:rsid w:val="00C75C23"/>
    <w:rsid w:val="00C76490"/>
    <w:rsid w:val="00C7674D"/>
    <w:rsid w:val="00C77E54"/>
    <w:rsid w:val="00C80AED"/>
    <w:rsid w:val="00C81EFE"/>
    <w:rsid w:val="00C81FAB"/>
    <w:rsid w:val="00C82C63"/>
    <w:rsid w:val="00C83FEA"/>
    <w:rsid w:val="00C86A1A"/>
    <w:rsid w:val="00C87908"/>
    <w:rsid w:val="00C9218B"/>
    <w:rsid w:val="00C945B3"/>
    <w:rsid w:val="00C94D90"/>
    <w:rsid w:val="00C95E2C"/>
    <w:rsid w:val="00C9670A"/>
    <w:rsid w:val="00C97EFE"/>
    <w:rsid w:val="00CA2AF0"/>
    <w:rsid w:val="00CA2BDD"/>
    <w:rsid w:val="00CA468A"/>
    <w:rsid w:val="00CA7B4B"/>
    <w:rsid w:val="00CB2EA3"/>
    <w:rsid w:val="00CB3D3D"/>
    <w:rsid w:val="00CC0946"/>
    <w:rsid w:val="00CC2FA3"/>
    <w:rsid w:val="00CC3EFC"/>
    <w:rsid w:val="00CC48DD"/>
    <w:rsid w:val="00CC599C"/>
    <w:rsid w:val="00CC6FD4"/>
    <w:rsid w:val="00CD1B8C"/>
    <w:rsid w:val="00CD33E9"/>
    <w:rsid w:val="00CD381F"/>
    <w:rsid w:val="00CD4371"/>
    <w:rsid w:val="00CE17D8"/>
    <w:rsid w:val="00CE19E6"/>
    <w:rsid w:val="00CE43A8"/>
    <w:rsid w:val="00CF1A51"/>
    <w:rsid w:val="00CF2445"/>
    <w:rsid w:val="00CF5C81"/>
    <w:rsid w:val="00CF5F9F"/>
    <w:rsid w:val="00CF6C81"/>
    <w:rsid w:val="00D00AFC"/>
    <w:rsid w:val="00D00C5A"/>
    <w:rsid w:val="00D01CA1"/>
    <w:rsid w:val="00D02016"/>
    <w:rsid w:val="00D069C1"/>
    <w:rsid w:val="00D10E6B"/>
    <w:rsid w:val="00D13FC4"/>
    <w:rsid w:val="00D14F4E"/>
    <w:rsid w:val="00D16A96"/>
    <w:rsid w:val="00D17E92"/>
    <w:rsid w:val="00D20345"/>
    <w:rsid w:val="00D20D0B"/>
    <w:rsid w:val="00D268F5"/>
    <w:rsid w:val="00D31B0E"/>
    <w:rsid w:val="00D33CA1"/>
    <w:rsid w:val="00D35048"/>
    <w:rsid w:val="00D3680A"/>
    <w:rsid w:val="00D40E9D"/>
    <w:rsid w:val="00D41AF7"/>
    <w:rsid w:val="00D423F3"/>
    <w:rsid w:val="00D425DF"/>
    <w:rsid w:val="00D428F2"/>
    <w:rsid w:val="00D449E9"/>
    <w:rsid w:val="00D46A99"/>
    <w:rsid w:val="00D4789E"/>
    <w:rsid w:val="00D50070"/>
    <w:rsid w:val="00D56381"/>
    <w:rsid w:val="00D5671A"/>
    <w:rsid w:val="00D567D0"/>
    <w:rsid w:val="00D56920"/>
    <w:rsid w:val="00D56A5B"/>
    <w:rsid w:val="00D60BCC"/>
    <w:rsid w:val="00D64486"/>
    <w:rsid w:val="00D65AEE"/>
    <w:rsid w:val="00D66F2A"/>
    <w:rsid w:val="00D72BFC"/>
    <w:rsid w:val="00D746C7"/>
    <w:rsid w:val="00D771D8"/>
    <w:rsid w:val="00D81025"/>
    <w:rsid w:val="00D81C98"/>
    <w:rsid w:val="00D822C2"/>
    <w:rsid w:val="00D86E4E"/>
    <w:rsid w:val="00D8700E"/>
    <w:rsid w:val="00D874DF"/>
    <w:rsid w:val="00D90258"/>
    <w:rsid w:val="00D91AD9"/>
    <w:rsid w:val="00D9546F"/>
    <w:rsid w:val="00D96A53"/>
    <w:rsid w:val="00D96D8A"/>
    <w:rsid w:val="00DA2590"/>
    <w:rsid w:val="00DA3197"/>
    <w:rsid w:val="00DA36F1"/>
    <w:rsid w:val="00DA5D7E"/>
    <w:rsid w:val="00DA6AE7"/>
    <w:rsid w:val="00DA79F8"/>
    <w:rsid w:val="00DB30C5"/>
    <w:rsid w:val="00DB397F"/>
    <w:rsid w:val="00DB54CD"/>
    <w:rsid w:val="00DB5B77"/>
    <w:rsid w:val="00DB7FD2"/>
    <w:rsid w:val="00DC0AF0"/>
    <w:rsid w:val="00DC0C6C"/>
    <w:rsid w:val="00DC228F"/>
    <w:rsid w:val="00DC4A1B"/>
    <w:rsid w:val="00DC4CCD"/>
    <w:rsid w:val="00DC5090"/>
    <w:rsid w:val="00DC5358"/>
    <w:rsid w:val="00DC5680"/>
    <w:rsid w:val="00DC5C91"/>
    <w:rsid w:val="00DC5E3E"/>
    <w:rsid w:val="00DC657D"/>
    <w:rsid w:val="00DC73C1"/>
    <w:rsid w:val="00DD0E25"/>
    <w:rsid w:val="00DD0E43"/>
    <w:rsid w:val="00DD1F61"/>
    <w:rsid w:val="00DD37C0"/>
    <w:rsid w:val="00DD3D30"/>
    <w:rsid w:val="00DD4339"/>
    <w:rsid w:val="00DD5CAF"/>
    <w:rsid w:val="00DD5E9E"/>
    <w:rsid w:val="00DD674D"/>
    <w:rsid w:val="00DE115C"/>
    <w:rsid w:val="00DE24D5"/>
    <w:rsid w:val="00DE59D6"/>
    <w:rsid w:val="00DE6539"/>
    <w:rsid w:val="00DE6AD2"/>
    <w:rsid w:val="00DE702F"/>
    <w:rsid w:val="00DF2105"/>
    <w:rsid w:val="00DF335E"/>
    <w:rsid w:val="00DF5083"/>
    <w:rsid w:val="00DF63A6"/>
    <w:rsid w:val="00E00E91"/>
    <w:rsid w:val="00E05CFB"/>
    <w:rsid w:val="00E07585"/>
    <w:rsid w:val="00E076AD"/>
    <w:rsid w:val="00E0780D"/>
    <w:rsid w:val="00E11940"/>
    <w:rsid w:val="00E12A55"/>
    <w:rsid w:val="00E15B05"/>
    <w:rsid w:val="00E17B59"/>
    <w:rsid w:val="00E220EB"/>
    <w:rsid w:val="00E22490"/>
    <w:rsid w:val="00E22B3E"/>
    <w:rsid w:val="00E22BAA"/>
    <w:rsid w:val="00E27AAB"/>
    <w:rsid w:val="00E326FB"/>
    <w:rsid w:val="00E35480"/>
    <w:rsid w:val="00E361C5"/>
    <w:rsid w:val="00E37A83"/>
    <w:rsid w:val="00E37C2B"/>
    <w:rsid w:val="00E43D56"/>
    <w:rsid w:val="00E47CDD"/>
    <w:rsid w:val="00E525F2"/>
    <w:rsid w:val="00E552FA"/>
    <w:rsid w:val="00E55940"/>
    <w:rsid w:val="00E57C87"/>
    <w:rsid w:val="00E57F31"/>
    <w:rsid w:val="00E6080F"/>
    <w:rsid w:val="00E60FB3"/>
    <w:rsid w:val="00E62812"/>
    <w:rsid w:val="00E6508F"/>
    <w:rsid w:val="00E65BDA"/>
    <w:rsid w:val="00E72987"/>
    <w:rsid w:val="00E73B64"/>
    <w:rsid w:val="00E74151"/>
    <w:rsid w:val="00E74E5A"/>
    <w:rsid w:val="00E778B1"/>
    <w:rsid w:val="00E77CBF"/>
    <w:rsid w:val="00E8083A"/>
    <w:rsid w:val="00E8125A"/>
    <w:rsid w:val="00E81C73"/>
    <w:rsid w:val="00E845E5"/>
    <w:rsid w:val="00E85D4F"/>
    <w:rsid w:val="00E87FCF"/>
    <w:rsid w:val="00E93006"/>
    <w:rsid w:val="00E95891"/>
    <w:rsid w:val="00E973AE"/>
    <w:rsid w:val="00E9767C"/>
    <w:rsid w:val="00E97715"/>
    <w:rsid w:val="00EA1929"/>
    <w:rsid w:val="00EA3B36"/>
    <w:rsid w:val="00EA5C42"/>
    <w:rsid w:val="00EB08FD"/>
    <w:rsid w:val="00EB1403"/>
    <w:rsid w:val="00EB19F4"/>
    <w:rsid w:val="00EB366F"/>
    <w:rsid w:val="00EB3712"/>
    <w:rsid w:val="00EB55BE"/>
    <w:rsid w:val="00EB6A77"/>
    <w:rsid w:val="00EC0566"/>
    <w:rsid w:val="00EC0B79"/>
    <w:rsid w:val="00EC1911"/>
    <w:rsid w:val="00EC2A00"/>
    <w:rsid w:val="00EC2BF6"/>
    <w:rsid w:val="00EC3592"/>
    <w:rsid w:val="00EC3848"/>
    <w:rsid w:val="00EC4867"/>
    <w:rsid w:val="00EC50DA"/>
    <w:rsid w:val="00EC62CE"/>
    <w:rsid w:val="00EC6410"/>
    <w:rsid w:val="00ED0313"/>
    <w:rsid w:val="00ED0375"/>
    <w:rsid w:val="00ED1A88"/>
    <w:rsid w:val="00ED22FA"/>
    <w:rsid w:val="00ED291D"/>
    <w:rsid w:val="00ED53E2"/>
    <w:rsid w:val="00ED5A95"/>
    <w:rsid w:val="00ED6F87"/>
    <w:rsid w:val="00EE0128"/>
    <w:rsid w:val="00EE2A56"/>
    <w:rsid w:val="00EE38E0"/>
    <w:rsid w:val="00EE503B"/>
    <w:rsid w:val="00EE55AA"/>
    <w:rsid w:val="00EE5F12"/>
    <w:rsid w:val="00EF15BD"/>
    <w:rsid w:val="00EF48B6"/>
    <w:rsid w:val="00EF498B"/>
    <w:rsid w:val="00EF6005"/>
    <w:rsid w:val="00EF61E0"/>
    <w:rsid w:val="00EF72F5"/>
    <w:rsid w:val="00F00ECE"/>
    <w:rsid w:val="00F02843"/>
    <w:rsid w:val="00F0380C"/>
    <w:rsid w:val="00F04393"/>
    <w:rsid w:val="00F1386C"/>
    <w:rsid w:val="00F20F09"/>
    <w:rsid w:val="00F21B25"/>
    <w:rsid w:val="00F222CC"/>
    <w:rsid w:val="00F26A08"/>
    <w:rsid w:val="00F26A17"/>
    <w:rsid w:val="00F2767D"/>
    <w:rsid w:val="00F32762"/>
    <w:rsid w:val="00F32CB7"/>
    <w:rsid w:val="00F33B09"/>
    <w:rsid w:val="00F341D5"/>
    <w:rsid w:val="00F349FC"/>
    <w:rsid w:val="00F351F3"/>
    <w:rsid w:val="00F35BC0"/>
    <w:rsid w:val="00F35BC5"/>
    <w:rsid w:val="00F36888"/>
    <w:rsid w:val="00F37DAA"/>
    <w:rsid w:val="00F410A4"/>
    <w:rsid w:val="00F434FA"/>
    <w:rsid w:val="00F44682"/>
    <w:rsid w:val="00F448F3"/>
    <w:rsid w:val="00F462B5"/>
    <w:rsid w:val="00F478D3"/>
    <w:rsid w:val="00F54218"/>
    <w:rsid w:val="00F55C79"/>
    <w:rsid w:val="00F560E7"/>
    <w:rsid w:val="00F60BCD"/>
    <w:rsid w:val="00F61453"/>
    <w:rsid w:val="00F625E3"/>
    <w:rsid w:val="00F65422"/>
    <w:rsid w:val="00F662E4"/>
    <w:rsid w:val="00F66D15"/>
    <w:rsid w:val="00F71665"/>
    <w:rsid w:val="00F730F8"/>
    <w:rsid w:val="00F73D3C"/>
    <w:rsid w:val="00F7731C"/>
    <w:rsid w:val="00F773E3"/>
    <w:rsid w:val="00F813C9"/>
    <w:rsid w:val="00F81473"/>
    <w:rsid w:val="00F819DE"/>
    <w:rsid w:val="00F826BF"/>
    <w:rsid w:val="00F82BD2"/>
    <w:rsid w:val="00F84E18"/>
    <w:rsid w:val="00F85E75"/>
    <w:rsid w:val="00F87711"/>
    <w:rsid w:val="00F90556"/>
    <w:rsid w:val="00F93F8B"/>
    <w:rsid w:val="00F95F21"/>
    <w:rsid w:val="00F96142"/>
    <w:rsid w:val="00F96F47"/>
    <w:rsid w:val="00FA157A"/>
    <w:rsid w:val="00FA2095"/>
    <w:rsid w:val="00FA7812"/>
    <w:rsid w:val="00FB0C66"/>
    <w:rsid w:val="00FB1127"/>
    <w:rsid w:val="00FB1307"/>
    <w:rsid w:val="00FB20FE"/>
    <w:rsid w:val="00FB3170"/>
    <w:rsid w:val="00FB31ED"/>
    <w:rsid w:val="00FB3519"/>
    <w:rsid w:val="00FC09C1"/>
    <w:rsid w:val="00FC1BE5"/>
    <w:rsid w:val="00FC2969"/>
    <w:rsid w:val="00FC2B3B"/>
    <w:rsid w:val="00FC5843"/>
    <w:rsid w:val="00FD1525"/>
    <w:rsid w:val="00FD1782"/>
    <w:rsid w:val="00FD4820"/>
    <w:rsid w:val="00FD521C"/>
    <w:rsid w:val="00FD5E69"/>
    <w:rsid w:val="00FD69B7"/>
    <w:rsid w:val="00FE0572"/>
    <w:rsid w:val="00FE38EB"/>
    <w:rsid w:val="00FF3DE3"/>
    <w:rsid w:val="00FF4045"/>
    <w:rsid w:val="00FF504B"/>
    <w:rsid w:val="00FF6BED"/>
    <w:rsid w:val="00FF726D"/>
    <w:rsid w:val="00FF7EC0"/>
    <w:rsid w:val="01C32EA4"/>
    <w:rsid w:val="15A7C5C7"/>
    <w:rsid w:val="182DD7FE"/>
    <w:rsid w:val="1E269D1D"/>
    <w:rsid w:val="292029F5"/>
    <w:rsid w:val="33AA27AF"/>
    <w:rsid w:val="340951D2"/>
    <w:rsid w:val="343D0257"/>
    <w:rsid w:val="374D026C"/>
    <w:rsid w:val="3D34BE8A"/>
    <w:rsid w:val="40CEAC7D"/>
    <w:rsid w:val="635CC82D"/>
    <w:rsid w:val="6BB80EF8"/>
    <w:rsid w:val="6D3578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5A6472"/>
  <w15:chartTrackingRefBased/>
  <w15:docId w15:val="{995E9492-6401-41EF-A024-8A3746A3A7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1CB1"/>
  </w:style>
  <w:style w:type="paragraph" w:styleId="Heading1">
    <w:name w:val="heading 1"/>
    <w:basedOn w:val="Normal"/>
    <w:next w:val="Normal"/>
    <w:link w:val="Heading1Char"/>
    <w:uiPriority w:val="9"/>
    <w:qFormat/>
    <w:rsid w:val="002D2D9A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D2D9A"/>
    <w:pPr>
      <w:spacing w:after="0"/>
      <w:outlineLvl w:val="1"/>
    </w:pPr>
    <w:rPr>
      <w:rFonts w:cs="Open Sans"/>
      <w:b/>
      <w:bCs/>
      <w:sz w:val="24"/>
      <w:szCs w:val="2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A157A"/>
    <w:pPr>
      <w:keepNext/>
      <w:keepLines/>
      <w:spacing w:before="40" w:after="0"/>
      <w:outlineLvl w:val="2"/>
    </w:pPr>
    <w:rPr>
      <w:rFonts w:eastAsiaTheme="majorEastAsia" w:cstheme="majorBidi"/>
      <w:b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F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paragraph" w:styleId="NormalWeb">
    <w:name w:val="Normal (Web)"/>
    <w:basedOn w:val="Normal"/>
    <w:uiPriority w:val="99"/>
    <w:semiHidden/>
    <w:unhideWhenUsed/>
    <w:rsid w:val="00652F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8620C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620C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620C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620C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620C1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C6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62A0"/>
  </w:style>
  <w:style w:type="paragraph" w:styleId="Footer">
    <w:name w:val="footer"/>
    <w:basedOn w:val="Normal"/>
    <w:link w:val="FooterChar"/>
    <w:uiPriority w:val="99"/>
    <w:unhideWhenUsed/>
    <w:rsid w:val="004C6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62A0"/>
  </w:style>
  <w:style w:type="paragraph" w:styleId="ListParagraph">
    <w:name w:val="List Paragraph"/>
    <w:basedOn w:val="Normal"/>
    <w:uiPriority w:val="34"/>
    <w:qFormat/>
    <w:rsid w:val="006D4EC7"/>
    <w:pPr>
      <w:ind w:left="720"/>
      <w:contextualSpacing/>
    </w:pPr>
  </w:style>
  <w:style w:type="paragraph" w:customStyle="1" w:styleId="StyleLatinOpenSansAsianTimesNewRoman10ptBoldBlac">
    <w:name w:val="Style (Latin) Open Sans (Asian) Times New Roman 10 pt Bold Blac..."/>
    <w:basedOn w:val="Normal"/>
    <w:rsid w:val="00F478D3"/>
    <w:pPr>
      <w:spacing w:line="240" w:lineRule="auto"/>
      <w:jc w:val="center"/>
    </w:pPr>
    <w:rPr>
      <w:rFonts w:eastAsia="Times New Roman" w:cs="Times New Roman"/>
      <w:bCs/>
      <w:szCs w:val="20"/>
    </w:rPr>
  </w:style>
  <w:style w:type="character" w:styleId="Strong">
    <w:name w:val="Strong"/>
    <w:basedOn w:val="DefaultParagraphFont"/>
    <w:uiPriority w:val="22"/>
    <w:qFormat/>
    <w:rsid w:val="00AA2737"/>
    <w:rPr>
      <w:b/>
      <w:bCs/>
    </w:rPr>
  </w:style>
  <w:style w:type="character" w:styleId="Hyperlink">
    <w:name w:val="Hyperlink"/>
    <w:basedOn w:val="DefaultParagraphFont"/>
    <w:uiPriority w:val="99"/>
    <w:unhideWhenUsed/>
    <w:rsid w:val="00B227A4"/>
    <w:rPr>
      <w:color w:val="0D6CB9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2D2D9A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2D2D9A"/>
    <w:rPr>
      <w:rFonts w:cs="Open Sans"/>
      <w:b/>
      <w:bCs/>
      <w:sz w:val="24"/>
      <w:szCs w:val="20"/>
    </w:rPr>
  </w:style>
  <w:style w:type="paragraph" w:customStyle="1" w:styleId="Tabletextsmall">
    <w:name w:val="Table text small"/>
    <w:basedOn w:val="Normal"/>
    <w:qFormat/>
    <w:rsid w:val="00DB7FD2"/>
    <w:pPr>
      <w:spacing w:after="80" w:line="240" w:lineRule="auto"/>
      <w:jc w:val="center"/>
    </w:pPr>
    <w:rPr>
      <w:rFonts w:cs="Open Sans"/>
      <w:sz w:val="20"/>
      <w:szCs w:val="20"/>
    </w:rPr>
  </w:style>
  <w:style w:type="paragraph" w:customStyle="1" w:styleId="Tabletext">
    <w:name w:val="Table text"/>
    <w:basedOn w:val="Normal"/>
    <w:qFormat/>
    <w:rsid w:val="00A72A7F"/>
    <w:pPr>
      <w:spacing w:before="120" w:after="120" w:line="240" w:lineRule="auto"/>
    </w:pPr>
  </w:style>
  <w:style w:type="paragraph" w:customStyle="1" w:styleId="Tabletextbullet">
    <w:name w:val="Table text bullet"/>
    <w:basedOn w:val="Tabletext"/>
    <w:qFormat/>
    <w:rsid w:val="00A72A7F"/>
    <w:pPr>
      <w:numPr>
        <w:numId w:val="1"/>
      </w:numPr>
      <w:contextualSpacing/>
    </w:pPr>
  </w:style>
  <w:style w:type="paragraph" w:customStyle="1" w:styleId="ListAlphaparens">
    <w:name w:val="List Alpha parens"/>
    <w:basedOn w:val="Tabletext"/>
    <w:qFormat/>
    <w:rsid w:val="00DB54CD"/>
    <w:pPr>
      <w:numPr>
        <w:numId w:val="2"/>
      </w:numPr>
      <w:contextualSpacing/>
    </w:pPr>
  </w:style>
  <w:style w:type="character" w:customStyle="1" w:styleId="normaltextrun">
    <w:name w:val="normaltextrun"/>
    <w:basedOn w:val="DefaultParagraphFont"/>
    <w:rsid w:val="00B125BD"/>
  </w:style>
  <w:style w:type="character" w:customStyle="1" w:styleId="eop">
    <w:name w:val="eop"/>
    <w:basedOn w:val="DefaultParagraphFont"/>
    <w:rsid w:val="00B125BD"/>
  </w:style>
  <w:style w:type="character" w:customStyle="1" w:styleId="Heading3Char">
    <w:name w:val="Heading 3 Char"/>
    <w:basedOn w:val="DefaultParagraphFont"/>
    <w:link w:val="Heading3"/>
    <w:uiPriority w:val="9"/>
    <w:rsid w:val="00FA157A"/>
    <w:rPr>
      <w:rFonts w:eastAsiaTheme="majorEastAsia" w:cstheme="majorBidi"/>
      <w:b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8B2B2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771D8"/>
    <w:rPr>
      <w:color w:val="954F72" w:themeColor="followedHyperlink"/>
      <w:u w:val="single"/>
    </w:rPr>
  </w:style>
  <w:style w:type="paragraph" w:styleId="Revision">
    <w:name w:val="Revision"/>
    <w:hidden/>
    <w:uiPriority w:val="99"/>
    <w:semiHidden/>
    <w:rsid w:val="00756F5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03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3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4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4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63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016642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</w:div>
        <w:div w:id="1522280630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31" w:color="E2E8F0"/>
            <w:right w:val="single" w:sz="2" w:space="0" w:color="E2E8F0"/>
          </w:divBdr>
        </w:div>
      </w:divsChild>
    </w:div>
    <w:div w:id="67373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0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99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1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7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7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0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3" Type="http://schemas.openxmlformats.org/officeDocument/2006/relationships/customXml" Target="../customXml/item2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theme" Target="theme/theme1.xml"/><Relationship Id="rId2" Type="http://schemas.openxmlformats.org/officeDocument/2006/relationships/customXml" Target="../customXml/item1.xml"/><Relationship Id="rId16" Type="http://schemas.openxmlformats.org/officeDocument/2006/relationships/fontTable" Target="fontTable.xml"/><Relationship Id="rId1" Type="http://schemas.microsoft.com/office/2006/relationships/keyMapCustomizations" Target="customizations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4.xml"/><Relationship Id="rId15" Type="http://schemas.openxmlformats.org/officeDocument/2006/relationships/footer" Target="footer1.xml"/><Relationship Id="rId10" Type="http://schemas.openxmlformats.org/officeDocument/2006/relationships/footnotes" Target="footnotes.xml"/><Relationship Id="rId4" Type="http://schemas.openxmlformats.org/officeDocument/2006/relationships/customXml" Target="../customXml/item3.xml"/><Relationship Id="rId9" Type="http://schemas.openxmlformats.org/officeDocument/2006/relationships/webSettings" Target="webSettings.xml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hoeper\AppData\Roaming\Microsoft\Templates\TEA_Working_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DDE9FF7DD783645B0356953406FF300" ma:contentTypeVersion="6" ma:contentTypeDescription="Create a new document." ma:contentTypeScope="" ma:versionID="f16f7da2cf8f99bb591d34f7747e33d9">
  <xsd:schema xmlns:xsd="http://www.w3.org/2001/XMLSchema" xmlns:xs="http://www.w3.org/2001/XMLSchema" xmlns:p="http://schemas.microsoft.com/office/2006/metadata/properties" xmlns:ns2="17ad0721-24bc-4efd-a663-50a5116860f0" xmlns:ns3="e71b4a6e-04aa-446a-86bc-01960ca68683" targetNamespace="http://schemas.microsoft.com/office/2006/metadata/properties" ma:root="true" ma:fieldsID="7af433c700bfd2d3b11b7d789770e8b5" ns2:_="" ns3:_="">
    <xsd:import namespace="17ad0721-24bc-4efd-a663-50a5116860f0"/>
    <xsd:import namespace="e71b4a6e-04aa-446a-86bc-01960ca6868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ad0721-24bc-4efd-a663-50a5116860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1b4a6e-04aa-446a-86bc-01960ca68683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6F25EE-3B0E-48ED-902E-7D82E41379A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BDEFD3ED-B950-42F4-978C-F5A7310ADDC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61F0C0D-24EB-46F5-BA92-ED8F789D627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7ad0721-24bc-4efd-a663-50a5116860f0"/>
    <ds:schemaRef ds:uri="e71b4a6e-04aa-446a-86bc-01960ca6868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0AF9704E-0F33-4D6E-B4A0-BA930759D8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TEA_Working_Template</Template>
  <TotalTime>65</TotalTime>
  <Pages>2</Pages>
  <Words>257</Words>
  <Characters>1467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7.04: Explicit Teaching | Part I</vt:lpstr>
    </vt:vector>
  </TitlesOfParts>
  <Company/>
  <LinksUpToDate>false</LinksUpToDate>
  <CharactersWithSpaces>1721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7.04: Explicit Teaching | Part I</dc:title>
  <dc:subject>Lesson 7.04: Explicit Teaching | Part I</dc:subject>
  <dc:creator>Texas Education Agency</dc:creator>
  <cp:keywords/>
  <dc:description/>
  <cp:lastModifiedBy>White (she/her), Whitney</cp:lastModifiedBy>
  <cp:revision>16</cp:revision>
  <dcterms:created xsi:type="dcterms:W3CDTF">2022-02-18T18:04:00Z</dcterms:created>
  <dcterms:modified xsi:type="dcterms:W3CDTF">2023-08-30T03:05:00Z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0x0101001DDE9FF7DD783645B0356953406FF300</vt:lpwstr>
  </property>
</Properties>
</file>