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3D7E528A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91541B">
        <w:t>2</w:t>
      </w:r>
      <w:r w:rsidR="00677709">
        <w:t>:</w:t>
      </w:r>
      <w:r w:rsidR="0091541B">
        <w:t xml:space="preserve"> The Professional Educator</w:t>
      </w:r>
      <w:r w:rsidR="004446FA">
        <w:t xml:space="preserve"> </w:t>
      </w:r>
    </w:p>
    <w:p w14:paraId="4ED2FB9F" w14:textId="38DEBECD" w:rsidR="007B668D" w:rsidRDefault="00B40728" w:rsidP="00A72A7F">
      <w:pPr>
        <w:pStyle w:val="Heading2"/>
        <w:spacing w:after="360"/>
      </w:pPr>
      <w:r w:rsidRPr="009722B4">
        <w:t xml:space="preserve">Lesson </w:t>
      </w:r>
      <w:r w:rsidR="0091541B">
        <w:t>2.07</w:t>
      </w:r>
      <w:r w:rsidR="000C1AB3">
        <w:t xml:space="preserve">: </w:t>
      </w:r>
      <w:r w:rsidR="0091541B">
        <w:t>Demonstrating Professional Communication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0D54FF">
        <w:trPr>
          <w:trHeight w:val="420"/>
        </w:trPr>
        <w:tc>
          <w:tcPr>
            <w:tcW w:w="1537" w:type="pct"/>
          </w:tcPr>
          <w:p w14:paraId="7B6BB488" w14:textId="62F2BAB8" w:rsidR="00A969C1" w:rsidRPr="00F96125" w:rsidRDefault="00A969C1" w:rsidP="00D268F5">
            <w:pPr>
              <w:pStyle w:val="Tabletext"/>
            </w:pPr>
            <w:r w:rsidRPr="00F96125">
              <w:t>Warm-Up (</w:t>
            </w:r>
            <w:r w:rsidR="00776739">
              <w:t>5</w:t>
            </w:r>
            <w:r w:rsidR="00D60CA1" w:rsidRPr="00F96125">
              <w:t xml:space="preserve"> </w:t>
            </w:r>
            <w:r w:rsidRPr="00F96125">
              <w:t>mins)</w:t>
            </w:r>
            <w:r w:rsidR="00B057A4" w:rsidRPr="00F96125">
              <w:t xml:space="preserve"> </w:t>
            </w:r>
          </w:p>
          <w:p w14:paraId="5B00FE88" w14:textId="239EC76B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 w:rsidRPr="00F96125">
              <w:t>Bellringer</w:t>
            </w:r>
          </w:p>
          <w:p w14:paraId="1F81188F" w14:textId="74396447" w:rsidR="00601463" w:rsidRPr="00F96125" w:rsidRDefault="00601463" w:rsidP="00184F98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14:paraId="0D3F1410" w14:textId="45E2786D" w:rsidR="00341AE7" w:rsidRPr="00F96125" w:rsidRDefault="00C942AC" w:rsidP="00341AE7">
            <w:pPr>
              <w:pStyle w:val="Tabletext"/>
            </w:pPr>
            <w:r w:rsidRPr="00F96125">
              <w:t>Instruction</w:t>
            </w:r>
            <w:r w:rsidR="00341AE7" w:rsidRPr="00F96125">
              <w:t xml:space="preserve"> </w:t>
            </w:r>
            <w:r w:rsidR="00C947A3" w:rsidRPr="00F96125">
              <w:t>(</w:t>
            </w:r>
            <w:r w:rsidR="0091541B">
              <w:t>10</w:t>
            </w:r>
            <w:r w:rsidR="00AF279B" w:rsidRPr="00F96125">
              <w:t xml:space="preserve"> </w:t>
            </w:r>
            <w:r w:rsidR="00341AE7" w:rsidRPr="00F96125">
              <w:t>mins)</w:t>
            </w:r>
          </w:p>
          <w:p w14:paraId="1E7AFF28" w14:textId="77BB90BD" w:rsidR="005B726E" w:rsidRPr="00F96125" w:rsidRDefault="00227284" w:rsidP="0091541B">
            <w:pPr>
              <w:pStyle w:val="Tabletextbullet"/>
            </w:pPr>
            <w:r>
              <w:t>Peer Feedback on Introduction</w:t>
            </w:r>
            <w:r w:rsidR="00BC5DCD">
              <w:t xml:space="preserve"> Speech</w:t>
            </w:r>
          </w:p>
        </w:tc>
        <w:tc>
          <w:tcPr>
            <w:tcW w:w="1730" w:type="pct"/>
          </w:tcPr>
          <w:p w14:paraId="6F9B66EA" w14:textId="522057C1" w:rsidR="00A969C1" w:rsidRPr="00F96125" w:rsidRDefault="00C942AC" w:rsidP="008A3F4E">
            <w:pPr>
              <w:pStyle w:val="Tabletext"/>
            </w:pPr>
            <w:r w:rsidRPr="00F96125">
              <w:t>Application (</w:t>
            </w:r>
            <w:r w:rsidR="00227284">
              <w:t>30</w:t>
            </w:r>
            <w:r w:rsidRPr="00F96125">
              <w:t xml:space="preserve"> mins)</w:t>
            </w:r>
          </w:p>
          <w:p w14:paraId="31BCA64A" w14:textId="1E73774D" w:rsidR="00546452" w:rsidRDefault="00CE4645" w:rsidP="00A72A7F">
            <w:pPr>
              <w:pStyle w:val="Tabletextbullet"/>
            </w:pPr>
            <w:r>
              <w:t>Introduction Speech Presentations (20 mins)</w:t>
            </w:r>
          </w:p>
          <w:p w14:paraId="5D3D7B59" w14:textId="31D41F2C" w:rsidR="00BC173C" w:rsidRPr="00F96125" w:rsidRDefault="00C942AC" w:rsidP="00A72A7F">
            <w:pPr>
              <w:pStyle w:val="Tabletextbullet"/>
            </w:pPr>
            <w:r w:rsidRPr="00F96125">
              <w:t>Debrief (5 min</w:t>
            </w:r>
            <w:r w:rsidR="0037640E" w:rsidRPr="00F96125">
              <w:t>s</w:t>
            </w:r>
            <w:r w:rsidRPr="00F96125">
              <w:t>)</w:t>
            </w:r>
          </w:p>
          <w:p w14:paraId="1B8734F9" w14:textId="0CE96AA2" w:rsidR="00BC173C" w:rsidRPr="00F96125" w:rsidRDefault="00BC173C" w:rsidP="00A72A7F">
            <w:pPr>
              <w:pStyle w:val="Tabletextbullet"/>
            </w:pPr>
            <w:r w:rsidRPr="00F96125">
              <w:t>Exit Ticket</w:t>
            </w:r>
            <w:r w:rsidR="003412C9" w:rsidRPr="00F96125">
              <w:t xml:space="preserve"> (5 min</w:t>
            </w:r>
            <w:r w:rsidR="0037640E" w:rsidRPr="00F96125">
              <w:t>s</w:t>
            </w:r>
            <w:r w:rsidR="003412C9" w:rsidRPr="00F96125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A26167" w:rsidRPr="00447D20" w14:paraId="2EC513B2" w14:textId="77777777" w:rsidTr="006C6F65">
        <w:trPr>
          <w:trHeight w:val="420"/>
        </w:trPr>
        <w:tc>
          <w:tcPr>
            <w:tcW w:w="1525" w:type="dxa"/>
          </w:tcPr>
          <w:p w14:paraId="5E03856C" w14:textId="2B805576" w:rsidR="00A26167" w:rsidRPr="00A72A7F" w:rsidRDefault="00A26167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48227220" w14:textId="4E793ED8" w:rsidR="00A26167" w:rsidRPr="00447D20" w:rsidRDefault="00265359" w:rsidP="00F80806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1</w:t>
            </w:r>
            <w:r w:rsidR="00A26167">
              <w:br/>
            </w:r>
          </w:p>
        </w:tc>
        <w:tc>
          <w:tcPr>
            <w:tcW w:w="7381" w:type="dxa"/>
            <w:gridSpan w:val="2"/>
          </w:tcPr>
          <w:p w14:paraId="7F6CD6CA" w14:textId="77777777" w:rsidR="00D52011" w:rsidRDefault="00D52011" w:rsidP="00D52011">
            <w:pPr>
              <w:pStyle w:val="ListAlphaparens"/>
              <w:numPr>
                <w:ilvl w:val="0"/>
                <w:numId w:val="0"/>
              </w:numPr>
            </w:pPr>
            <w:r w:rsidRPr="006A36FF">
              <w:t>The student demonstrates professional standards/employability skills as required by teaching and training profession business and industry. The student is expected to:</w:t>
            </w:r>
          </w:p>
          <w:p w14:paraId="2CFC58F5" w14:textId="04561511" w:rsidR="00D266D3" w:rsidRDefault="00D266D3" w:rsidP="008D23D0">
            <w:pPr>
              <w:pStyle w:val="ListAlphaparens"/>
              <w:numPr>
                <w:ilvl w:val="0"/>
                <w:numId w:val="4"/>
              </w:numPr>
            </w:pPr>
            <w:r>
              <w:t>practice various forms of communication such as verbal and non-verbal communication used in educational and career settings;</w:t>
            </w:r>
          </w:p>
          <w:p w14:paraId="605E1D1B" w14:textId="5177CB7B" w:rsidR="00D266D3" w:rsidRDefault="00D266D3" w:rsidP="008D23D0">
            <w:pPr>
              <w:pStyle w:val="ListAlphaparens"/>
              <w:numPr>
                <w:ilvl w:val="0"/>
                <w:numId w:val="5"/>
              </w:numPr>
            </w:pPr>
            <w:r>
              <w:t>apply decision making skills;</w:t>
            </w:r>
          </w:p>
          <w:p w14:paraId="6C81130F" w14:textId="2EDFF34B" w:rsidR="00344AF9" w:rsidRPr="003D0313" w:rsidRDefault="00D266D3" w:rsidP="008D23D0">
            <w:pPr>
              <w:pStyle w:val="ListAlphaparens"/>
              <w:numPr>
                <w:ilvl w:val="0"/>
                <w:numId w:val="6"/>
              </w:numPr>
            </w:pPr>
            <w:r>
              <w:t>demonstrate professionalism.</w:t>
            </w:r>
          </w:p>
        </w:tc>
      </w:tr>
      <w:tr w:rsidR="00224925" w:rsidRPr="00447D20" w14:paraId="265F69C0" w14:textId="77777777" w:rsidTr="741C5ED6">
        <w:trPr>
          <w:trHeight w:val="42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5E1A9E68" w14:textId="69A41178" w:rsidR="00347A4C" w:rsidRPr="008966DD" w:rsidRDefault="00347A4C" w:rsidP="00347A4C">
            <w:pPr>
              <w:pStyle w:val="Tabletextbullet"/>
            </w:pPr>
            <w:r>
              <w:t>Portfolio work/presentation day</w:t>
            </w:r>
          </w:p>
          <w:p w14:paraId="09D0B293" w14:textId="3FB85DED" w:rsidR="00694484" w:rsidRPr="008966DD" w:rsidRDefault="00347A4C" w:rsidP="008966DD">
            <w:pPr>
              <w:pStyle w:val="Tabletextbullet"/>
            </w:pPr>
            <w:r>
              <w:t>Reflect on the role and examples of professionalism of educators</w:t>
            </w:r>
          </w:p>
        </w:tc>
      </w:tr>
      <w:tr w:rsidR="00224925" w:rsidRPr="00D00C5A" w14:paraId="24AD592D" w14:textId="77777777" w:rsidTr="741C5ED6">
        <w:trPr>
          <w:trHeight w:val="42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F4C16E" w14:textId="04EDD7A8" w:rsidR="007978E5" w:rsidRPr="005E6172" w:rsidRDefault="00511F77" w:rsidP="00067C3B">
            <w:pPr>
              <w:pStyle w:val="Tabletext"/>
            </w:pPr>
            <w:r>
              <w:t xml:space="preserve">This </w:t>
            </w:r>
            <w:r w:rsidR="00D77812">
              <w:t>is the cu</w:t>
            </w:r>
            <w:r w:rsidR="00C42FD0">
              <w:t xml:space="preserve">lminating lesson for the Unit 2 subunit on Professionalism. Students will </w:t>
            </w:r>
            <w:r w:rsidR="0058699C">
              <w:t xml:space="preserve">present their “first day of school” introduction speech as they reflect on professionalism in the teaching profession. Students will be expected to </w:t>
            </w:r>
            <w:r w:rsidR="00684E84">
              <w:t>exhibit professionalism during their presentation in how they communicate, how they conduct their behavior, and how they dress.</w:t>
            </w:r>
            <w:r w:rsidR="00671DA1">
              <w:t xml:space="preserve"> </w:t>
            </w:r>
            <w:r>
              <w:t xml:space="preserve"> </w:t>
            </w:r>
          </w:p>
        </w:tc>
      </w:tr>
      <w:tr w:rsidR="00224925" w:rsidRPr="00447D20" w14:paraId="62447C42" w14:textId="77777777" w:rsidTr="00012DB0">
        <w:trPr>
          <w:cantSplit w:val="0"/>
          <w:trHeight w:val="42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476FA9E7" w14:textId="288225AC" w:rsidR="00511F77" w:rsidRPr="0022518B" w:rsidRDefault="00511F77" w:rsidP="00511F77">
            <w:pPr>
              <w:rPr>
                <w:rFonts w:eastAsia="Times New Roman" w:cstheme="minorHAnsi"/>
                <w:color w:val="000000"/>
              </w:rPr>
            </w:pPr>
            <w:r w:rsidRPr="0022518B">
              <w:rPr>
                <w:rFonts w:eastAsia="Times New Roman" w:cstheme="minorHAnsi"/>
                <w:color w:val="000000"/>
              </w:rPr>
              <w:t>What does professionalism mean to</w:t>
            </w:r>
            <w:r>
              <w:rPr>
                <w:rFonts w:eastAsia="Times New Roman" w:cstheme="minorHAnsi"/>
                <w:color w:val="000000"/>
              </w:rPr>
              <w:t xml:space="preserve"> you as a future </w:t>
            </w:r>
            <w:r w:rsidRPr="0022518B">
              <w:rPr>
                <w:rFonts w:eastAsia="Times New Roman" w:cstheme="minorHAnsi"/>
                <w:color w:val="000000"/>
              </w:rPr>
              <w:t>educator? What does it look like</w:t>
            </w:r>
            <w:r>
              <w:rPr>
                <w:rFonts w:eastAsia="Times New Roman" w:cstheme="minorHAnsi"/>
                <w:color w:val="000000"/>
              </w:rPr>
              <w:t>?</w:t>
            </w:r>
          </w:p>
          <w:p w14:paraId="21D5D138" w14:textId="77777777" w:rsidR="00511F77" w:rsidRPr="0022518B" w:rsidRDefault="00511F77" w:rsidP="00511F77">
            <w:pPr>
              <w:rPr>
                <w:rFonts w:eastAsia="Times New Roman" w:cstheme="minorHAnsi"/>
                <w:color w:val="000000"/>
              </w:rPr>
            </w:pPr>
            <w:r w:rsidRPr="0022518B">
              <w:rPr>
                <w:rFonts w:eastAsia="Times New Roman" w:cstheme="minorHAnsi"/>
                <w:color w:val="000000"/>
              </w:rPr>
              <w:t>What are three specific skills that you can work on individually to develop your professionalism as a future educator?</w:t>
            </w:r>
          </w:p>
          <w:p w14:paraId="05A6923A" w14:textId="1F006641" w:rsidR="00B373C8" w:rsidRPr="00D856C4" w:rsidRDefault="00B373C8" w:rsidP="741C5ED6">
            <w:pPr>
              <w:pStyle w:val="Tabletext"/>
            </w:pPr>
            <w:r w:rsidRPr="741C5ED6">
              <w:rPr>
                <w:i/>
                <w:iCs/>
              </w:rPr>
              <w:t>See Exit Ticket Answer Key for exemplar response</w:t>
            </w:r>
            <w:r w:rsidR="0031342F" w:rsidRPr="741C5ED6">
              <w:rPr>
                <w:i/>
                <w:iCs/>
              </w:rPr>
              <w:t>s</w:t>
            </w:r>
            <w:r w:rsidRPr="741C5ED6">
              <w:rPr>
                <w:i/>
                <w:iCs/>
              </w:rPr>
              <w:t>.</w:t>
            </w:r>
          </w:p>
        </w:tc>
      </w:tr>
      <w:tr w:rsidR="001E5208" w:rsidRPr="00602ABE" w14:paraId="7DCEAEA0" w14:textId="77777777" w:rsidTr="741C5ED6">
        <w:trPr>
          <w:trHeight w:val="420"/>
        </w:trPr>
        <w:tc>
          <w:tcPr>
            <w:tcW w:w="1525" w:type="dxa"/>
          </w:tcPr>
          <w:p w14:paraId="4D7BC820" w14:textId="5D955384" w:rsidR="001E5208" w:rsidRPr="00A72A7F" w:rsidRDefault="001E5208" w:rsidP="00DF6196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6F883446" w:rsidR="001E5208" w:rsidRPr="000C1AB3" w:rsidRDefault="001E5208" w:rsidP="00DF6196">
            <w:pPr>
              <w:pStyle w:val="Tabletext"/>
            </w:pPr>
          </w:p>
        </w:tc>
        <w:tc>
          <w:tcPr>
            <w:tcW w:w="6121" w:type="dxa"/>
          </w:tcPr>
          <w:p w14:paraId="01E308A1" w14:textId="7B57BA04" w:rsidR="001E5208" w:rsidRPr="000C1AB3" w:rsidRDefault="001E5208" w:rsidP="00DF6196">
            <w:pPr>
              <w:pStyle w:val="Tabletext"/>
            </w:pPr>
          </w:p>
        </w:tc>
      </w:tr>
    </w:tbl>
    <w:p w14:paraId="1B26D53A" w14:textId="473C11A4" w:rsidR="002D03E9" w:rsidRDefault="002D03E9" w:rsidP="00DB54CD"/>
    <w:p w14:paraId="667D988B" w14:textId="77777777" w:rsidR="002D03E9" w:rsidRDefault="002D03E9">
      <w:r>
        <w:br w:type="page"/>
      </w:r>
    </w:p>
    <w:p w14:paraId="184C6E9C" w14:textId="77777777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23C53F7C" w14:textId="77777777" w:rsidTr="006577E3">
        <w:trPr>
          <w:trHeight w:val="420"/>
          <w:tblHeader/>
        </w:trPr>
        <w:tc>
          <w:tcPr>
            <w:tcW w:w="2250" w:type="dxa"/>
            <w:tcBorders>
              <w:bottom w:val="single" w:sz="4" w:space="0" w:color="auto"/>
            </w:tcBorders>
            <w:hideMark/>
          </w:tcPr>
          <w:p w14:paraId="6AAD4B24" w14:textId="1F7A704F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152881F7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4E0EAB0F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955B6A" w:rsidRPr="00447D20" w14:paraId="0D32C945" w14:textId="77777777" w:rsidTr="179BD63E">
        <w:trPr>
          <w:cantSplit w:val="0"/>
          <w:trHeight w:val="420"/>
        </w:trPr>
        <w:tc>
          <w:tcPr>
            <w:tcW w:w="2250" w:type="dxa"/>
          </w:tcPr>
          <w:p w14:paraId="3B096FE9" w14:textId="7B13874E" w:rsidR="00955B6A" w:rsidRDefault="00817511" w:rsidP="00485163">
            <w:pPr>
              <w:pStyle w:val="Tabletext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40930A66" w14:textId="77777777" w:rsidR="004265C2" w:rsidRDefault="00955B6A" w:rsidP="001E5208">
            <w:pPr>
              <w:pStyle w:val="Tabletext"/>
            </w:pPr>
            <w:r w:rsidRPr="00301690">
              <w:rPr>
                <w:b/>
                <w:bCs/>
              </w:rPr>
              <w:t>Bell</w:t>
            </w:r>
            <w:r w:rsidR="00413E11">
              <w:rPr>
                <w:b/>
                <w:bCs/>
              </w:rPr>
              <w:t>r</w:t>
            </w:r>
            <w:r w:rsidR="00301690" w:rsidRPr="00301690">
              <w:rPr>
                <w:b/>
                <w:bCs/>
              </w:rPr>
              <w:t>inger:</w:t>
            </w:r>
            <w:r w:rsidR="00BE60FB">
              <w:t xml:space="preserve"> </w:t>
            </w:r>
          </w:p>
          <w:p w14:paraId="39337596" w14:textId="77777777" w:rsidR="00D001D7" w:rsidRPr="002F5700" w:rsidRDefault="00CA5427" w:rsidP="001E5208">
            <w:pPr>
              <w:spacing w:before="120" w:after="120"/>
              <w:rPr>
                <w:i/>
                <w:iCs/>
              </w:rPr>
            </w:pPr>
            <w:r w:rsidRPr="002F5700">
              <w:rPr>
                <w:i/>
                <w:iCs/>
              </w:rPr>
              <w:t>“Being a professional is doing the things you love to do on the days you don’t feel like doing them.” -Julius Erving, American Basketball Player</w:t>
            </w:r>
          </w:p>
          <w:p w14:paraId="276176F4" w14:textId="6FA82B30" w:rsidR="002F5700" w:rsidRDefault="002F5700" w:rsidP="001E5208">
            <w:pPr>
              <w:spacing w:before="120" w:after="120"/>
            </w:pPr>
            <w:r>
              <w:t>What is an example of a time you did not feel like doing something you enjoyed, but did so anyway because it was the right thing?</w:t>
            </w:r>
          </w:p>
          <w:p w14:paraId="741723D8" w14:textId="032B083B" w:rsidR="002F5700" w:rsidRPr="00BE60FB" w:rsidRDefault="002F5700" w:rsidP="001E5208">
            <w:pPr>
              <w:spacing w:before="120" w:after="120"/>
            </w:pPr>
            <w:r>
              <w:t>How does this quote relate to the teaching profession?</w:t>
            </w:r>
          </w:p>
        </w:tc>
        <w:tc>
          <w:tcPr>
            <w:tcW w:w="1578" w:type="dxa"/>
          </w:tcPr>
          <w:p w14:paraId="36C70C61" w14:textId="40E2AE0F" w:rsidR="00955B6A" w:rsidRDefault="000D5EFC" w:rsidP="00485163">
            <w:pPr>
              <w:pStyle w:val="Tabletext"/>
              <w:jc w:val="center"/>
            </w:pPr>
            <w:r>
              <w:t>Student Guide</w:t>
            </w:r>
          </w:p>
        </w:tc>
      </w:tr>
      <w:tr w:rsidR="00C45C17" w:rsidRPr="00447D20" w14:paraId="5A920DAA" w14:textId="77777777" w:rsidTr="179BD63E">
        <w:trPr>
          <w:cantSplit w:val="0"/>
          <w:trHeight w:val="420"/>
        </w:trPr>
        <w:tc>
          <w:tcPr>
            <w:tcW w:w="2250" w:type="dxa"/>
          </w:tcPr>
          <w:p w14:paraId="02A630E3" w14:textId="58B3B086" w:rsidR="00C45C17" w:rsidRDefault="009F111A" w:rsidP="00B125BD">
            <w:pPr>
              <w:pStyle w:val="Tabletext"/>
              <w:jc w:val="center"/>
            </w:pPr>
            <w:r>
              <w:t>10</w:t>
            </w:r>
            <w:r w:rsidR="00C45C17">
              <w:t xml:space="preserve"> mins</w:t>
            </w:r>
          </w:p>
        </w:tc>
        <w:tc>
          <w:tcPr>
            <w:tcW w:w="5528" w:type="dxa"/>
          </w:tcPr>
          <w:p w14:paraId="45555317" w14:textId="0D7A81EF" w:rsidR="00C45C17" w:rsidRDefault="00BC5DCD" w:rsidP="0019436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Peer Feedback on Introduction Speech</w:t>
            </w:r>
          </w:p>
          <w:p w14:paraId="46AA52BA" w14:textId="20235BE2" w:rsidR="00CC3B83" w:rsidRDefault="0051397D" w:rsidP="00724277">
            <w:pPr>
              <w:pStyle w:val="Tabletext"/>
              <w:spacing w:before="0" w:after="0"/>
            </w:pPr>
            <w:r>
              <w:t xml:space="preserve">T: Before we begin our speeches today, I am going to give you </w:t>
            </w:r>
            <w:r w:rsidR="00FD74CF">
              <w:t xml:space="preserve">ten </w:t>
            </w:r>
            <w:r>
              <w:t xml:space="preserve">minutes to practice with a partner and receive feedback from them. </w:t>
            </w:r>
            <w:r w:rsidR="00AC7593">
              <w:t xml:space="preserve">You will deliver your speech just as you would for the class. </w:t>
            </w:r>
            <w:r w:rsidR="00397BF7">
              <w:t xml:space="preserve">In the Student Guide, your partner will document </w:t>
            </w:r>
            <w:r w:rsidR="00556E89">
              <w:t xml:space="preserve">warm and cool </w:t>
            </w:r>
            <w:r w:rsidR="00397BF7">
              <w:t>feedback</w:t>
            </w:r>
            <w:r w:rsidR="009F111A">
              <w:t xml:space="preserve"> based on the rubric in the Student Guide, </w:t>
            </w:r>
            <w:r w:rsidR="00556E89">
              <w:t>which they will share with you. Once you have completed your speech and received feedback, you will switch roles with your partner.</w:t>
            </w:r>
          </w:p>
          <w:p w14:paraId="0960242D" w14:textId="77777777" w:rsidR="00084A15" w:rsidRDefault="00084A15" w:rsidP="00724277">
            <w:pPr>
              <w:pStyle w:val="Tabletext"/>
              <w:spacing w:before="0" w:after="0"/>
            </w:pPr>
          </w:p>
          <w:p w14:paraId="0AE30838" w14:textId="70EF52B9" w:rsidR="00C33817" w:rsidRDefault="00C33817" w:rsidP="00724277">
            <w:pPr>
              <w:pStyle w:val="Tabletext"/>
              <w:spacing w:before="0" w:after="0"/>
            </w:pPr>
            <w:r>
              <w:t>T: Please turn to your presentation rubric in your student guide.</w:t>
            </w:r>
            <w:r w:rsidR="002448E6">
              <w:t xml:space="preserve"> This is the criteria for which you will be </w:t>
            </w:r>
            <w:r w:rsidR="009414B3">
              <w:t xml:space="preserve">graded, and with which your partner will give you feedback. </w:t>
            </w:r>
          </w:p>
          <w:p w14:paraId="0CAA0904" w14:textId="77777777" w:rsidR="00CC02C2" w:rsidRDefault="00CC02C2" w:rsidP="00724277">
            <w:pPr>
              <w:pStyle w:val="Tabletext"/>
              <w:spacing w:before="0" w:after="0"/>
            </w:pPr>
          </w:p>
          <w:p w14:paraId="17C6DC68" w14:textId="31DC0967" w:rsidR="00CC02C2" w:rsidRDefault="00CC02C2" w:rsidP="00724277">
            <w:pPr>
              <w:pStyle w:val="Tabletext"/>
              <w:spacing w:before="0" w:after="0"/>
            </w:pPr>
            <w:r>
              <w:t xml:space="preserve">T: Someone read the first rubric category for </w:t>
            </w:r>
            <w:r w:rsidR="0095177C">
              <w:t>us</w:t>
            </w:r>
            <w:r>
              <w:t xml:space="preserve">. </w:t>
            </w:r>
          </w:p>
          <w:p w14:paraId="520B0C8B" w14:textId="77777777" w:rsidR="00CC02C2" w:rsidRPr="00594B26" w:rsidRDefault="00CC02C2" w:rsidP="00CC02C2">
            <w:pPr>
              <w:rPr>
                <w:rFonts w:ascii="Calibri" w:eastAsia="Calibri" w:hAnsi="Calibri" w:cs="Calibri"/>
              </w:rPr>
            </w:pPr>
            <w:r>
              <w:br/>
              <w:t xml:space="preserve">S: </w:t>
            </w:r>
            <w:r w:rsidRPr="00594B26">
              <w:rPr>
                <w:rFonts w:ascii="Calibri" w:eastAsia="Calibri" w:hAnsi="Calibri" w:cs="Calibri"/>
              </w:rPr>
              <w:t>Creating a warm &amp; welcoming environment</w:t>
            </w:r>
          </w:p>
          <w:p w14:paraId="2C197CD6" w14:textId="0CED03E5" w:rsidR="00CC02C2" w:rsidRDefault="00CC02C2" w:rsidP="00724277">
            <w:pPr>
              <w:pStyle w:val="Tabletext"/>
              <w:spacing w:before="0" w:after="0"/>
            </w:pPr>
          </w:p>
          <w:p w14:paraId="3820ADEB" w14:textId="1E13CFAB" w:rsidR="00CC02C2" w:rsidRDefault="00CC02C2" w:rsidP="00724277">
            <w:pPr>
              <w:pStyle w:val="Tabletext"/>
              <w:spacing w:before="0" w:after="0"/>
            </w:pPr>
            <w:r>
              <w:t xml:space="preserve">T: Right, so we want to make sure our message delivery, tone, facial expressions, and </w:t>
            </w:r>
            <w:r w:rsidR="0095177C">
              <w:t>words make students feel welcome, safe, and eager to learn.</w:t>
            </w:r>
          </w:p>
          <w:p w14:paraId="58A83766" w14:textId="77777777" w:rsidR="0095177C" w:rsidRDefault="0095177C" w:rsidP="00724277">
            <w:pPr>
              <w:pStyle w:val="Tabletext"/>
              <w:spacing w:before="0" w:after="0"/>
            </w:pPr>
          </w:p>
          <w:p w14:paraId="763036B9" w14:textId="1DB1DA93" w:rsidR="0095177C" w:rsidRDefault="0095177C" w:rsidP="00724277">
            <w:pPr>
              <w:pStyle w:val="Tabletext"/>
              <w:spacing w:before="0" w:after="0"/>
            </w:pPr>
            <w:r>
              <w:t>T: Someone else read the second rubric category.</w:t>
            </w:r>
          </w:p>
          <w:p w14:paraId="4B1439EF" w14:textId="77777777" w:rsidR="0095177C" w:rsidRDefault="0095177C" w:rsidP="00724277">
            <w:pPr>
              <w:pStyle w:val="Tabletext"/>
              <w:spacing w:before="0" w:after="0"/>
            </w:pPr>
          </w:p>
          <w:p w14:paraId="49744C4C" w14:textId="77777777" w:rsidR="0095177C" w:rsidRPr="00594B26" w:rsidRDefault="0095177C" w:rsidP="0095177C">
            <w:pPr>
              <w:rPr>
                <w:rFonts w:ascii="Calibri" w:eastAsia="Calibri" w:hAnsi="Calibri" w:cs="Calibri"/>
              </w:rPr>
            </w:pPr>
            <w:r>
              <w:t xml:space="preserve">S: </w:t>
            </w:r>
            <w:r w:rsidRPr="00594B26">
              <w:rPr>
                <w:rFonts w:ascii="Calibri" w:eastAsia="Calibri" w:hAnsi="Calibri" w:cs="Calibri"/>
              </w:rPr>
              <w:t>Share expectations for the class</w:t>
            </w:r>
          </w:p>
          <w:p w14:paraId="1B792047" w14:textId="0D9FEA89" w:rsidR="0095177C" w:rsidRDefault="0095177C" w:rsidP="00724277">
            <w:pPr>
              <w:pStyle w:val="Tabletext"/>
              <w:spacing w:before="0" w:after="0"/>
            </w:pPr>
          </w:p>
          <w:p w14:paraId="09EEC115" w14:textId="6FF56B11" w:rsidR="0095177C" w:rsidRDefault="0095177C" w:rsidP="00724277">
            <w:pPr>
              <w:pStyle w:val="Tabletext"/>
              <w:spacing w:before="0" w:after="0"/>
            </w:pPr>
            <w:r>
              <w:t xml:space="preserve">T: We need to make sure students clearly know what our expectations are from them, as well as what they can expect from </w:t>
            </w:r>
            <w:r w:rsidR="009E0F2A">
              <w:t>the class.</w:t>
            </w:r>
          </w:p>
          <w:p w14:paraId="2A590413" w14:textId="77777777" w:rsidR="009E0F2A" w:rsidRDefault="009E0F2A" w:rsidP="00724277">
            <w:pPr>
              <w:pStyle w:val="Tabletext"/>
              <w:spacing w:before="0" w:after="0"/>
            </w:pPr>
          </w:p>
          <w:p w14:paraId="35891692" w14:textId="54899770" w:rsidR="009E0F2A" w:rsidRDefault="009E0F2A" w:rsidP="00724277">
            <w:pPr>
              <w:pStyle w:val="Tabletext"/>
              <w:spacing w:before="0" w:after="0"/>
            </w:pPr>
            <w:r>
              <w:t>T: Someone read the third rubric category.</w:t>
            </w:r>
          </w:p>
          <w:p w14:paraId="786AED1A" w14:textId="77777777" w:rsidR="009E0F2A" w:rsidRDefault="009E0F2A" w:rsidP="00724277">
            <w:pPr>
              <w:pStyle w:val="Tabletext"/>
              <w:spacing w:before="0" w:after="0"/>
            </w:pPr>
          </w:p>
          <w:p w14:paraId="42A13323" w14:textId="066B789F" w:rsidR="009E0F2A" w:rsidRDefault="000735ED" w:rsidP="00724277">
            <w:pPr>
              <w:pStyle w:val="Tabletext"/>
              <w:spacing w:before="0" w:after="0"/>
            </w:pPr>
            <w:r>
              <w:t xml:space="preserve">S: Share information about yourself as a teacher. </w:t>
            </w:r>
          </w:p>
          <w:p w14:paraId="4B0853BB" w14:textId="77777777" w:rsidR="000735ED" w:rsidRDefault="000735ED" w:rsidP="00724277">
            <w:pPr>
              <w:pStyle w:val="Tabletext"/>
              <w:spacing w:before="0" w:after="0"/>
            </w:pPr>
          </w:p>
          <w:p w14:paraId="07D6559F" w14:textId="56F579F6" w:rsidR="000735ED" w:rsidRDefault="000735ED" w:rsidP="00724277">
            <w:pPr>
              <w:pStyle w:val="Tabletext"/>
              <w:spacing w:before="0" w:after="0"/>
            </w:pPr>
            <w:r>
              <w:t>T: Your students are eager to know about their teacher. Feel free to share information about you as a teacher that is appropriate. This is the start of the relationship you’re building with your students.</w:t>
            </w:r>
          </w:p>
          <w:p w14:paraId="296FD01D" w14:textId="77777777" w:rsidR="000735ED" w:rsidRDefault="000735ED" w:rsidP="00724277">
            <w:pPr>
              <w:pStyle w:val="Tabletext"/>
              <w:spacing w:before="0" w:after="0"/>
            </w:pPr>
          </w:p>
          <w:p w14:paraId="3DF66A0A" w14:textId="492489EE" w:rsidR="000735ED" w:rsidRDefault="000735ED" w:rsidP="00724277">
            <w:pPr>
              <w:pStyle w:val="Tabletext"/>
              <w:spacing w:before="0" w:after="0"/>
            </w:pPr>
            <w:r>
              <w:t>T: What is the last criteria for this activity?</w:t>
            </w:r>
          </w:p>
          <w:p w14:paraId="4CF6E2B7" w14:textId="77777777" w:rsidR="000735ED" w:rsidRDefault="000735ED" w:rsidP="00724277">
            <w:pPr>
              <w:pStyle w:val="Tabletext"/>
              <w:spacing w:before="0" w:after="0"/>
            </w:pPr>
          </w:p>
          <w:p w14:paraId="4220CEDC" w14:textId="1AD87177" w:rsidR="000735ED" w:rsidRDefault="000735ED" w:rsidP="00724277">
            <w:pPr>
              <w:pStyle w:val="Tabletext"/>
              <w:spacing w:before="0" w:after="0"/>
            </w:pPr>
            <w:r>
              <w:t xml:space="preserve">S: Professional dress and behavior. </w:t>
            </w:r>
          </w:p>
          <w:p w14:paraId="2E28B745" w14:textId="77777777" w:rsidR="000735ED" w:rsidRDefault="000735ED" w:rsidP="00724277">
            <w:pPr>
              <w:pStyle w:val="Tabletext"/>
              <w:spacing w:before="0" w:after="0"/>
            </w:pPr>
          </w:p>
          <w:p w14:paraId="36875AB8" w14:textId="26A9F230" w:rsidR="000735ED" w:rsidRDefault="000735ED" w:rsidP="00724277">
            <w:pPr>
              <w:pStyle w:val="Tabletext"/>
              <w:spacing w:before="0" w:after="0"/>
            </w:pPr>
            <w:r>
              <w:t xml:space="preserve">T: Correct, so that means you are following our class protocol by not being out of compliance with </w:t>
            </w:r>
            <w:r w:rsidR="00FB7DF8">
              <w:t>dress code</w:t>
            </w:r>
            <w:r>
              <w:t xml:space="preserve"> and you are composing yourself as a professional when giving your introduction speech.</w:t>
            </w:r>
          </w:p>
          <w:p w14:paraId="03A6E323" w14:textId="77777777" w:rsidR="000735ED" w:rsidRDefault="000735ED" w:rsidP="00724277">
            <w:pPr>
              <w:pStyle w:val="Tabletext"/>
              <w:spacing w:before="0" w:after="0"/>
            </w:pPr>
          </w:p>
          <w:p w14:paraId="0BED856C" w14:textId="17DCB395" w:rsidR="000735ED" w:rsidRDefault="000735ED" w:rsidP="00724277">
            <w:pPr>
              <w:pStyle w:val="Tabletext"/>
              <w:spacing w:before="0" w:after="0"/>
            </w:pPr>
            <w:r>
              <w:t>T: Are there any questions before we rehearse?</w:t>
            </w:r>
          </w:p>
          <w:p w14:paraId="63E9D263" w14:textId="77777777" w:rsidR="000735ED" w:rsidRDefault="000735ED" w:rsidP="00724277">
            <w:pPr>
              <w:pStyle w:val="Tabletext"/>
              <w:spacing w:before="0" w:after="0"/>
            </w:pPr>
          </w:p>
          <w:p w14:paraId="52669367" w14:textId="2DA72254" w:rsidR="000735ED" w:rsidRDefault="000735ED" w:rsidP="00724277">
            <w:pPr>
              <w:pStyle w:val="Tabletext"/>
              <w:spacing w:before="0" w:after="0"/>
            </w:pPr>
            <w:r>
              <w:t>S: (Ask questions, if any.)</w:t>
            </w:r>
          </w:p>
          <w:p w14:paraId="3A625710" w14:textId="77777777" w:rsidR="00C33817" w:rsidRDefault="00C33817" w:rsidP="00724277">
            <w:pPr>
              <w:pStyle w:val="Tabletext"/>
              <w:spacing w:before="0" w:after="0"/>
            </w:pPr>
          </w:p>
          <w:p w14:paraId="6D80E4B1" w14:textId="58BAD196" w:rsidR="002E2CCB" w:rsidRDefault="00FD74CF" w:rsidP="00724277">
            <w:pPr>
              <w:pStyle w:val="Tabletext"/>
              <w:spacing w:before="0" w:after="0"/>
            </w:pPr>
            <w:r>
              <w:t xml:space="preserve">T: (Use your classroom routines to assign </w:t>
            </w:r>
            <w:r w:rsidR="00393306">
              <w:t>partners.)</w:t>
            </w:r>
          </w:p>
          <w:p w14:paraId="6478584B" w14:textId="77777777" w:rsidR="002E2CCB" w:rsidRDefault="002E2CCB" w:rsidP="00724277">
            <w:pPr>
              <w:pStyle w:val="Tabletext"/>
              <w:spacing w:before="0" w:after="0"/>
            </w:pPr>
          </w:p>
          <w:p w14:paraId="3CAE2D09" w14:textId="07E5A5EC" w:rsidR="00A07A1A" w:rsidRPr="00657EB9" w:rsidRDefault="00393306" w:rsidP="00393306">
            <w:pPr>
              <w:pStyle w:val="Tabletext"/>
              <w:spacing w:before="0" w:after="0"/>
            </w:pPr>
            <w:r>
              <w:t>S: (Practice their introduction speech/provide feedback.)</w:t>
            </w:r>
          </w:p>
        </w:tc>
        <w:tc>
          <w:tcPr>
            <w:tcW w:w="1578" w:type="dxa"/>
          </w:tcPr>
          <w:p w14:paraId="0F9BFCA5" w14:textId="77777777" w:rsidR="00C45C17" w:rsidRDefault="0095419A" w:rsidP="00B125BD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0102916F" w14:textId="2C45F18E" w:rsidR="00F96125" w:rsidRDefault="00F96125" w:rsidP="00B125BD">
            <w:pPr>
              <w:pStyle w:val="Tabletext"/>
              <w:jc w:val="center"/>
            </w:pPr>
          </w:p>
        </w:tc>
      </w:tr>
      <w:tr w:rsidR="00B125BD" w:rsidRPr="00447D20" w14:paraId="028CE406" w14:textId="77777777" w:rsidTr="008F6BDC">
        <w:trPr>
          <w:cantSplit w:val="0"/>
          <w:trHeight w:val="476"/>
        </w:trPr>
        <w:tc>
          <w:tcPr>
            <w:tcW w:w="2250" w:type="dxa"/>
          </w:tcPr>
          <w:p w14:paraId="3737C0F3" w14:textId="4A5544CF" w:rsidR="00B125BD" w:rsidRDefault="009F111A" w:rsidP="00B125BD">
            <w:pPr>
              <w:pStyle w:val="Tabletext"/>
              <w:jc w:val="center"/>
            </w:pPr>
            <w:r>
              <w:t>20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4C444856" w14:textId="740168E1" w:rsidR="00DC3BFC" w:rsidRDefault="00393306" w:rsidP="00DC3BFC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Introduction Speech Presentations</w:t>
            </w:r>
          </w:p>
          <w:p w14:paraId="70F20730" w14:textId="767FFEB5" w:rsidR="00AF1556" w:rsidRPr="009F111A" w:rsidRDefault="00393306" w:rsidP="009F111A">
            <w:pPr>
              <w:pStyle w:val="Tabletext"/>
              <w:spacing w:before="0" w:after="0"/>
            </w:pPr>
            <w:r>
              <w:t xml:space="preserve">S: (Individually, give their First Day of School Introduction Speech to the class. Students in the audience will </w:t>
            </w:r>
            <w:r w:rsidR="009F111A">
              <w:t>provide warm and cool feedback based on the rubric in the Student Guide.)</w:t>
            </w:r>
            <w:r>
              <w:t xml:space="preserve"> </w:t>
            </w:r>
          </w:p>
        </w:tc>
        <w:tc>
          <w:tcPr>
            <w:tcW w:w="1578" w:type="dxa"/>
          </w:tcPr>
          <w:p w14:paraId="3167A34F" w14:textId="77777777" w:rsidR="00B125BD" w:rsidRDefault="00D75B01" w:rsidP="00B125BD">
            <w:pPr>
              <w:pStyle w:val="Tabletext"/>
              <w:jc w:val="center"/>
            </w:pPr>
            <w:r>
              <w:t>Student Guide</w:t>
            </w:r>
          </w:p>
          <w:p w14:paraId="100A9F45" w14:textId="24B6490F" w:rsidR="00B614CF" w:rsidRPr="00205E12" w:rsidRDefault="00B614CF" w:rsidP="00DB60B4">
            <w:pPr>
              <w:pStyle w:val="Tabletext"/>
            </w:pPr>
          </w:p>
        </w:tc>
      </w:tr>
      <w:tr w:rsidR="00A668B9" w:rsidRPr="00447D20" w14:paraId="2C3F241F" w14:textId="77777777" w:rsidTr="179BD63E">
        <w:trPr>
          <w:cantSplit w:val="0"/>
          <w:trHeight w:val="420"/>
        </w:trPr>
        <w:tc>
          <w:tcPr>
            <w:tcW w:w="2250" w:type="dxa"/>
          </w:tcPr>
          <w:p w14:paraId="126248AC" w14:textId="01BA3C70" w:rsidR="00A668B9" w:rsidRDefault="0007486C" w:rsidP="00B125BD">
            <w:pPr>
              <w:pStyle w:val="Tabletext"/>
              <w:jc w:val="center"/>
            </w:pPr>
            <w:r>
              <w:t>5</w:t>
            </w:r>
            <w:r w:rsidR="00A668B9">
              <w:t xml:space="preserve"> mins</w:t>
            </w:r>
          </w:p>
        </w:tc>
        <w:tc>
          <w:tcPr>
            <w:tcW w:w="5528" w:type="dxa"/>
          </w:tcPr>
          <w:p w14:paraId="0BBB6B3B" w14:textId="77777777" w:rsidR="00DC3BFC" w:rsidRDefault="008F6BDC" w:rsidP="00DC3BFC">
            <w:pPr>
              <w:pStyle w:val="Tabletext"/>
            </w:pPr>
            <w:r>
              <w:rPr>
                <w:b/>
                <w:bCs/>
              </w:rPr>
              <w:t>Debrief</w:t>
            </w:r>
            <w:r w:rsidR="00CD6EA9">
              <w:t xml:space="preserve"> </w:t>
            </w:r>
          </w:p>
          <w:p w14:paraId="35D4C0AE" w14:textId="7C8EAD97" w:rsidR="00B1421B" w:rsidRDefault="00B1421B" w:rsidP="00DC3BFC">
            <w:pPr>
              <w:pStyle w:val="Tabletext"/>
            </w:pPr>
            <w:r>
              <w:t xml:space="preserve">T: Why is it important for a teacher to start the first day of school with </w:t>
            </w:r>
            <w:r w:rsidR="00BE3CD0">
              <w:t>an introductory speech like the ones we modeled today?</w:t>
            </w:r>
          </w:p>
          <w:p w14:paraId="4D685536" w14:textId="0A6CFC53" w:rsidR="00BE3CD0" w:rsidRDefault="00BE3CD0" w:rsidP="00DC3BFC">
            <w:pPr>
              <w:pStyle w:val="Tabletext"/>
            </w:pPr>
            <w:r>
              <w:t xml:space="preserve">S: Answers will vary, but may include: To help the students get to know the teacher, to establish classroom </w:t>
            </w:r>
            <w:r w:rsidR="00D25801">
              <w:t>expectations</w:t>
            </w:r>
            <w:r>
              <w:t xml:space="preserve">/rules, to clarify learning targets/objectives, to create </w:t>
            </w:r>
            <w:r w:rsidR="00D25801">
              <w:t>a welcoming learning environment, etc.</w:t>
            </w:r>
          </w:p>
          <w:p w14:paraId="300D6531" w14:textId="157A482E" w:rsidR="00DC3BFC" w:rsidRDefault="00DC3BFC" w:rsidP="00DC3BFC">
            <w:pPr>
              <w:pStyle w:val="Tabletext"/>
              <w:contextualSpacing/>
            </w:pPr>
            <w:r>
              <w:t xml:space="preserve">T: </w:t>
            </w:r>
            <w:r w:rsidR="009F111A">
              <w:t xml:space="preserve">How </w:t>
            </w:r>
            <w:r w:rsidR="00CD3006">
              <w:t>a teacher</w:t>
            </w:r>
            <w:r w:rsidR="009F111A">
              <w:t xml:space="preserve"> communicate</w:t>
            </w:r>
            <w:r w:rsidR="00CD3006">
              <w:t>s</w:t>
            </w:r>
            <w:r w:rsidR="009F111A">
              <w:t xml:space="preserve"> </w:t>
            </w:r>
            <w:r w:rsidR="00CD3006">
              <w:t>with</w:t>
            </w:r>
            <w:r w:rsidR="009F111A">
              <w:t xml:space="preserve"> </w:t>
            </w:r>
            <w:r w:rsidR="00CD3006">
              <w:t>their</w:t>
            </w:r>
            <w:r w:rsidR="009F111A">
              <w:t xml:space="preserve"> students, colleagues, administrators, and parents is an incredibly important part of the </w:t>
            </w:r>
            <w:r w:rsidR="00CD3006">
              <w:t xml:space="preserve">teaching profession. Why is it important to have clear, </w:t>
            </w:r>
            <w:r w:rsidR="00BE1643">
              <w:t>professional communication?</w:t>
            </w:r>
          </w:p>
          <w:p w14:paraId="0CEFC978" w14:textId="77777777" w:rsidR="00DC3BFC" w:rsidRDefault="00DC3BFC" w:rsidP="00DC3BFC">
            <w:pPr>
              <w:pStyle w:val="Tabletext"/>
              <w:contextualSpacing/>
            </w:pPr>
          </w:p>
          <w:p w14:paraId="6610AAB4" w14:textId="331A4819" w:rsidR="00DC3BFC" w:rsidRDefault="00DC3BFC" w:rsidP="00DC3BFC">
            <w:pPr>
              <w:pStyle w:val="Tabletext"/>
              <w:contextualSpacing/>
            </w:pPr>
            <w:r>
              <w:t>S:</w:t>
            </w:r>
            <w:r w:rsidR="00BE1643">
              <w:t xml:space="preserve"> </w:t>
            </w:r>
            <w:r w:rsidR="00BF5A66">
              <w:t xml:space="preserve">Answers will vary, but may </w:t>
            </w:r>
            <w:r w:rsidR="00D25801">
              <w:t>include:</w:t>
            </w:r>
            <w:r w:rsidR="00BF5A66">
              <w:t xml:space="preserve"> </w:t>
            </w:r>
            <w:r w:rsidR="00D25801">
              <w:t>to</w:t>
            </w:r>
            <w:r w:rsidR="00BE1643">
              <w:t xml:space="preserve"> prevent</w:t>
            </w:r>
            <w:r w:rsidR="00D25801">
              <w:t xml:space="preserve"> or </w:t>
            </w:r>
            <w:r w:rsidR="00444685">
              <w:t xml:space="preserve">disengage conflict, increase confidence in the teacher, help </w:t>
            </w:r>
            <w:r w:rsidR="00444685">
              <w:lastRenderedPageBreak/>
              <w:t xml:space="preserve">students and parents to feel supported in the learning environment, </w:t>
            </w:r>
            <w:r w:rsidR="00BF5A66">
              <w:t>establish routines and procedures, etc.</w:t>
            </w:r>
          </w:p>
          <w:p w14:paraId="28719861" w14:textId="77777777" w:rsidR="00DC3BFC" w:rsidRDefault="00DC3BFC" w:rsidP="00DC3BFC">
            <w:pPr>
              <w:pStyle w:val="Tabletext"/>
              <w:contextualSpacing/>
            </w:pPr>
          </w:p>
          <w:p w14:paraId="28EF84AD" w14:textId="0E7EC76D" w:rsidR="00DC3BFC" w:rsidRDefault="00BF5A66" w:rsidP="00DC3BFC">
            <w:pPr>
              <w:pStyle w:val="Tabletext"/>
              <w:contextualSpacing/>
            </w:pPr>
            <w:r>
              <w:t xml:space="preserve">T: What questions do you still have about </w:t>
            </w:r>
            <w:r w:rsidR="00B1421B">
              <w:t>professional communication?</w:t>
            </w:r>
          </w:p>
          <w:p w14:paraId="53C1617F" w14:textId="77777777" w:rsidR="00DC3BFC" w:rsidRDefault="00DC3BFC" w:rsidP="00DC3BFC">
            <w:pPr>
              <w:pStyle w:val="Tabletext"/>
              <w:contextualSpacing/>
            </w:pPr>
          </w:p>
          <w:p w14:paraId="5F8AAACD" w14:textId="0A4A4867" w:rsidR="00D42EA8" w:rsidRPr="00257BD8" w:rsidRDefault="00DC3BFC" w:rsidP="00DC3BFC">
            <w:pPr>
              <w:pStyle w:val="Tabletext"/>
            </w:pPr>
            <w:r>
              <w:t>S: ({Write actions that students need to take.})</w:t>
            </w:r>
          </w:p>
        </w:tc>
        <w:tc>
          <w:tcPr>
            <w:tcW w:w="1578" w:type="dxa"/>
          </w:tcPr>
          <w:p w14:paraId="37256C44" w14:textId="77777777" w:rsidR="00A668B9" w:rsidRDefault="00B36269" w:rsidP="003A1E76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65C75CC7" w14:textId="4A94B174" w:rsidR="00B36269" w:rsidRDefault="00B36269" w:rsidP="003A1E76">
            <w:pPr>
              <w:pStyle w:val="Tabletext"/>
              <w:jc w:val="center"/>
            </w:pPr>
          </w:p>
        </w:tc>
      </w:tr>
      <w:tr w:rsidR="00B125BD" w:rsidRPr="00447D20" w14:paraId="047CC7AC" w14:textId="77777777" w:rsidTr="179BD63E">
        <w:trPr>
          <w:trHeight w:val="420"/>
        </w:trPr>
        <w:tc>
          <w:tcPr>
            <w:tcW w:w="2250" w:type="dxa"/>
          </w:tcPr>
          <w:p w14:paraId="2BC0BE01" w14:textId="306AC6B1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1C45E3F6" w14:textId="4055323F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Ticket.)</w:t>
            </w:r>
          </w:p>
        </w:tc>
        <w:tc>
          <w:tcPr>
            <w:tcW w:w="1578" w:type="dxa"/>
          </w:tcPr>
          <w:p w14:paraId="404725AA" w14:textId="6FAE2172" w:rsidR="00B125BD" w:rsidRPr="00205E12" w:rsidRDefault="00511F77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728560D5" w14:textId="01E0BCF9" w:rsidR="00B059F3" w:rsidRDefault="00B059F3" w:rsidP="00D20D0B"/>
    <w:p w14:paraId="36C728CB" w14:textId="77777777" w:rsidR="003C711C" w:rsidRDefault="003C711C" w:rsidP="00CA355E">
      <w:pPr>
        <w:pStyle w:val="Tabletext"/>
        <w:rPr>
          <w:i/>
          <w:iCs/>
          <w:color w:val="008000"/>
        </w:rPr>
      </w:pPr>
    </w:p>
    <w:p w14:paraId="48D4A71B" w14:textId="77777777" w:rsidR="003C711C" w:rsidRDefault="003C711C" w:rsidP="00CA355E">
      <w:pPr>
        <w:pStyle w:val="Tabletext"/>
        <w:rPr>
          <w:i/>
          <w:iCs/>
          <w:color w:val="008000"/>
        </w:rPr>
      </w:pPr>
    </w:p>
    <w:p w14:paraId="3D575280" w14:textId="77777777" w:rsidR="003C711C" w:rsidRDefault="003C711C" w:rsidP="00CA355E">
      <w:pPr>
        <w:pStyle w:val="Tabletext"/>
      </w:pPr>
    </w:p>
    <w:p w14:paraId="2269387C" w14:textId="5336C02C" w:rsidR="00B717F5" w:rsidRDefault="00B717F5">
      <w:pPr>
        <w:rPr>
          <w:rFonts w:asciiTheme="majorHAnsi" w:hAnsiTheme="majorHAnsi" w:cs="Open Sans"/>
          <w:bCs/>
          <w:sz w:val="28"/>
          <w:szCs w:val="20"/>
        </w:rPr>
      </w:pPr>
    </w:p>
    <w:sectPr w:rsidR="00B717F5" w:rsidSect="00DC0C6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21070" w14:textId="77777777" w:rsidR="00542CBF" w:rsidRDefault="00542CBF" w:rsidP="004C62A0">
      <w:pPr>
        <w:spacing w:after="0" w:line="240" w:lineRule="auto"/>
      </w:pPr>
      <w:r>
        <w:separator/>
      </w:r>
    </w:p>
  </w:endnote>
  <w:endnote w:type="continuationSeparator" w:id="0">
    <w:p w14:paraId="311F8745" w14:textId="77777777" w:rsidR="00542CBF" w:rsidRDefault="00542CBF" w:rsidP="004C62A0">
      <w:pPr>
        <w:spacing w:after="0" w:line="240" w:lineRule="auto"/>
      </w:pPr>
      <w:r>
        <w:continuationSeparator/>
      </w:r>
    </w:p>
  </w:endnote>
  <w:endnote w:type="continuationNotice" w:id="1">
    <w:p w14:paraId="73A6D648" w14:textId="77777777" w:rsidR="00542CBF" w:rsidRDefault="00542C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A0A65" w14:textId="77777777" w:rsidR="00137B7A" w:rsidRDefault="00137B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E1DFCDA" w:rsidR="00485163" w:rsidRPr="00137B7A" w:rsidRDefault="00137B7A" w:rsidP="00137B7A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89011" w14:textId="77777777" w:rsidR="00137B7A" w:rsidRDefault="00137B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82132" w14:textId="77777777" w:rsidR="00542CBF" w:rsidRDefault="00542CBF" w:rsidP="004C62A0">
      <w:pPr>
        <w:spacing w:after="0" w:line="240" w:lineRule="auto"/>
      </w:pPr>
      <w:r>
        <w:separator/>
      </w:r>
    </w:p>
  </w:footnote>
  <w:footnote w:type="continuationSeparator" w:id="0">
    <w:p w14:paraId="6E621B6B" w14:textId="77777777" w:rsidR="00542CBF" w:rsidRDefault="00542CBF" w:rsidP="004C62A0">
      <w:pPr>
        <w:spacing w:after="0" w:line="240" w:lineRule="auto"/>
      </w:pPr>
      <w:r>
        <w:continuationSeparator/>
      </w:r>
    </w:p>
  </w:footnote>
  <w:footnote w:type="continuationNotice" w:id="1">
    <w:p w14:paraId="7E646B33" w14:textId="77777777" w:rsidR="00542CBF" w:rsidRDefault="00542C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BBA1F" w14:textId="77777777" w:rsidR="00137B7A" w:rsidRDefault="00137B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0E4E8" w14:textId="77777777" w:rsidR="00137B7A" w:rsidRDefault="00137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73BEA"/>
    <w:multiLevelType w:val="hybridMultilevel"/>
    <w:tmpl w:val="971EC9A2"/>
    <w:lvl w:ilvl="0" w:tplc="CC12599E">
      <w:start w:val="9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343E4"/>
    <w:multiLevelType w:val="hybridMultilevel"/>
    <w:tmpl w:val="A6826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9A071F"/>
    <w:multiLevelType w:val="hybridMultilevel"/>
    <w:tmpl w:val="09D0DB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5828F2"/>
    <w:multiLevelType w:val="hybridMultilevel"/>
    <w:tmpl w:val="CD143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D31816"/>
    <w:multiLevelType w:val="hybridMultilevel"/>
    <w:tmpl w:val="77766668"/>
    <w:lvl w:ilvl="0" w:tplc="529EFBD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FD297A"/>
    <w:multiLevelType w:val="hybridMultilevel"/>
    <w:tmpl w:val="3684CB20"/>
    <w:lvl w:ilvl="0" w:tplc="53CAC4C4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782108">
    <w:abstractNumId w:val="0"/>
  </w:num>
  <w:num w:numId="2" w16cid:durableId="1354310187">
    <w:abstractNumId w:val="2"/>
  </w:num>
  <w:num w:numId="3" w16cid:durableId="1448162131">
    <w:abstractNumId w:val="1"/>
  </w:num>
  <w:num w:numId="4" w16cid:durableId="964430762">
    <w:abstractNumId w:val="8"/>
  </w:num>
  <w:num w:numId="5" w16cid:durableId="1299334191">
    <w:abstractNumId w:val="7"/>
  </w:num>
  <w:num w:numId="6" w16cid:durableId="1347638460">
    <w:abstractNumId w:val="3"/>
  </w:num>
  <w:num w:numId="7" w16cid:durableId="784539070">
    <w:abstractNumId w:val="6"/>
  </w:num>
  <w:num w:numId="8" w16cid:durableId="220018027">
    <w:abstractNumId w:val="4"/>
  </w:num>
  <w:num w:numId="9" w16cid:durableId="1063874326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65AE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3B"/>
    <w:rsid w:val="00070022"/>
    <w:rsid w:val="00070A64"/>
    <w:rsid w:val="000735ED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7D52"/>
    <w:rsid w:val="00097EAA"/>
    <w:rsid w:val="000A0251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E45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63E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1C02"/>
    <w:rsid w:val="00102C15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4C0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B7A"/>
    <w:rsid w:val="00137DFB"/>
    <w:rsid w:val="0014010A"/>
    <w:rsid w:val="00140C96"/>
    <w:rsid w:val="001411AA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447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DC2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441D"/>
    <w:rsid w:val="00224925"/>
    <w:rsid w:val="0022518B"/>
    <w:rsid w:val="00225C03"/>
    <w:rsid w:val="0022637A"/>
    <w:rsid w:val="002264A5"/>
    <w:rsid w:val="002266AF"/>
    <w:rsid w:val="00227284"/>
    <w:rsid w:val="00230643"/>
    <w:rsid w:val="00231459"/>
    <w:rsid w:val="002314C1"/>
    <w:rsid w:val="002321A5"/>
    <w:rsid w:val="002348D5"/>
    <w:rsid w:val="00235E51"/>
    <w:rsid w:val="002361D1"/>
    <w:rsid w:val="002362B5"/>
    <w:rsid w:val="00236467"/>
    <w:rsid w:val="0023685E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8E6"/>
    <w:rsid w:val="00245E55"/>
    <w:rsid w:val="0024645F"/>
    <w:rsid w:val="002467ED"/>
    <w:rsid w:val="00246C66"/>
    <w:rsid w:val="00250B95"/>
    <w:rsid w:val="00251162"/>
    <w:rsid w:val="002523BC"/>
    <w:rsid w:val="00255974"/>
    <w:rsid w:val="00257BD8"/>
    <w:rsid w:val="00260FE8"/>
    <w:rsid w:val="00263A24"/>
    <w:rsid w:val="00265359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B25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E1"/>
    <w:rsid w:val="002B0512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4395"/>
    <w:rsid w:val="002C447C"/>
    <w:rsid w:val="002C53FA"/>
    <w:rsid w:val="002C55EB"/>
    <w:rsid w:val="002C6939"/>
    <w:rsid w:val="002D03E9"/>
    <w:rsid w:val="002D1394"/>
    <w:rsid w:val="002D2D9A"/>
    <w:rsid w:val="002D30FF"/>
    <w:rsid w:val="002D32C3"/>
    <w:rsid w:val="002D395F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CCB"/>
    <w:rsid w:val="002E2F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686"/>
    <w:rsid w:val="002F5700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A4C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201"/>
    <w:rsid w:val="00370686"/>
    <w:rsid w:val="00371A8A"/>
    <w:rsid w:val="0037483D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306"/>
    <w:rsid w:val="00395210"/>
    <w:rsid w:val="003978B0"/>
    <w:rsid w:val="00397BF7"/>
    <w:rsid w:val="003A097F"/>
    <w:rsid w:val="003A1DF9"/>
    <w:rsid w:val="003A1E76"/>
    <w:rsid w:val="003B2408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4BA3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7E5"/>
    <w:rsid w:val="00441AC0"/>
    <w:rsid w:val="00444685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4B02"/>
    <w:rsid w:val="004D6E86"/>
    <w:rsid w:val="004D7588"/>
    <w:rsid w:val="004E24DE"/>
    <w:rsid w:val="004E287B"/>
    <w:rsid w:val="004E3182"/>
    <w:rsid w:val="004E74BC"/>
    <w:rsid w:val="004F0003"/>
    <w:rsid w:val="004F0540"/>
    <w:rsid w:val="004F0F83"/>
    <w:rsid w:val="004F1EAB"/>
    <w:rsid w:val="004F1FB1"/>
    <w:rsid w:val="004F2C97"/>
    <w:rsid w:val="004F52E7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1F77"/>
    <w:rsid w:val="00512EB0"/>
    <w:rsid w:val="00512EF8"/>
    <w:rsid w:val="0051397D"/>
    <w:rsid w:val="00513D00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CBF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E89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99C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54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7E3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1DA1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E8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257F"/>
    <w:rsid w:val="006B4F94"/>
    <w:rsid w:val="006B500E"/>
    <w:rsid w:val="006B59B5"/>
    <w:rsid w:val="006B77DE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5747"/>
    <w:rsid w:val="006E7DC3"/>
    <w:rsid w:val="006F26C8"/>
    <w:rsid w:val="006F3C76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3D0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541B"/>
    <w:rsid w:val="00916B25"/>
    <w:rsid w:val="00917A14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4B3"/>
    <w:rsid w:val="00941F96"/>
    <w:rsid w:val="00944C02"/>
    <w:rsid w:val="00945CA6"/>
    <w:rsid w:val="009461E7"/>
    <w:rsid w:val="00947F7F"/>
    <w:rsid w:val="0095036B"/>
    <w:rsid w:val="00950917"/>
    <w:rsid w:val="0095177C"/>
    <w:rsid w:val="0095192D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0F2A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111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1B48"/>
    <w:rsid w:val="00A9239D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28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593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2FE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25BD"/>
    <w:rsid w:val="00B12D8E"/>
    <w:rsid w:val="00B13509"/>
    <w:rsid w:val="00B13769"/>
    <w:rsid w:val="00B1421B"/>
    <w:rsid w:val="00B14ABE"/>
    <w:rsid w:val="00B14B24"/>
    <w:rsid w:val="00B150A4"/>
    <w:rsid w:val="00B15845"/>
    <w:rsid w:val="00B15C91"/>
    <w:rsid w:val="00B16F93"/>
    <w:rsid w:val="00B17C8C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E64"/>
    <w:rsid w:val="00B65E39"/>
    <w:rsid w:val="00B66E4A"/>
    <w:rsid w:val="00B67625"/>
    <w:rsid w:val="00B716B2"/>
    <w:rsid w:val="00B717F5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5DCD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1643"/>
    <w:rsid w:val="00BE3CD0"/>
    <w:rsid w:val="00BE3E8A"/>
    <w:rsid w:val="00BE5467"/>
    <w:rsid w:val="00BE5FCB"/>
    <w:rsid w:val="00BE60FB"/>
    <w:rsid w:val="00BE7885"/>
    <w:rsid w:val="00BF07EC"/>
    <w:rsid w:val="00BF498C"/>
    <w:rsid w:val="00BF4D8A"/>
    <w:rsid w:val="00BF5A66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0A33"/>
    <w:rsid w:val="00C21D50"/>
    <w:rsid w:val="00C228ED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3817"/>
    <w:rsid w:val="00C34680"/>
    <w:rsid w:val="00C352FD"/>
    <w:rsid w:val="00C36A83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2FD0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1FFA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427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2C2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3006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645"/>
    <w:rsid w:val="00CE495D"/>
    <w:rsid w:val="00CE4E64"/>
    <w:rsid w:val="00CE68CE"/>
    <w:rsid w:val="00CF1A43"/>
    <w:rsid w:val="00CF2445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801"/>
    <w:rsid w:val="00D259FD"/>
    <w:rsid w:val="00D25D2F"/>
    <w:rsid w:val="00D266D3"/>
    <w:rsid w:val="00D2688C"/>
    <w:rsid w:val="00D268F5"/>
    <w:rsid w:val="00D27DC2"/>
    <w:rsid w:val="00D31424"/>
    <w:rsid w:val="00D33CA1"/>
    <w:rsid w:val="00D40E9D"/>
    <w:rsid w:val="00D41AF7"/>
    <w:rsid w:val="00D4243D"/>
    <w:rsid w:val="00D425DF"/>
    <w:rsid w:val="00D42EA8"/>
    <w:rsid w:val="00D4366B"/>
    <w:rsid w:val="00D43BD9"/>
    <w:rsid w:val="00D45F7E"/>
    <w:rsid w:val="00D4737F"/>
    <w:rsid w:val="00D500FE"/>
    <w:rsid w:val="00D50ACE"/>
    <w:rsid w:val="00D51AD6"/>
    <w:rsid w:val="00D52011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1C1C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77812"/>
    <w:rsid w:val="00D8071C"/>
    <w:rsid w:val="00D81C98"/>
    <w:rsid w:val="00D822C2"/>
    <w:rsid w:val="00D84A5A"/>
    <w:rsid w:val="00D84C2A"/>
    <w:rsid w:val="00D856C4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32FE"/>
    <w:rsid w:val="00E33CA2"/>
    <w:rsid w:val="00E3548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CEF"/>
    <w:rsid w:val="00F1386C"/>
    <w:rsid w:val="00F13EAE"/>
    <w:rsid w:val="00F14311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8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D74CF"/>
    <w:rsid w:val="00FE0789"/>
    <w:rsid w:val="00FE38EB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B2F15A61-CBA5-49A1-ADB5-DE5D4E82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customStyle="1" w:styleId="SUBPARAGRAPHA">
    <w:name w:val="*SUBPARAGRAPH (A)"/>
    <w:link w:val="SUBPARAGRAPHAChar"/>
    <w:rsid w:val="00D52011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D52011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1154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C:\Users\mhoeper\AppData\Roaming\Microsoft\Templates\TEA_Working_Template.dotx</Template>
  <TotalTime>4</TotalTime>
  <Pages>4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2.07: Demonstrating Professional Communication</vt:lpstr>
    </vt:vector>
  </TitlesOfParts>
  <Company/>
  <LinksUpToDate>false</LinksUpToDate>
  <CharactersWithSpaces>5065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2.07: Demonstrating Professional Communication</dc:title>
  <dc:subject>Lesson 2.07: Demonstrating Professional Communication</dc:subject>
  <dc:creator>Texas Education Agency</dc:creator>
  <cp:keywords/>
  <dc:description/>
  <cp:lastModifiedBy>Kailey Rose Rea</cp:lastModifiedBy>
  <cp:revision>8</cp:revision>
  <dcterms:created xsi:type="dcterms:W3CDTF">2022-07-31T04:38:00Z</dcterms:created>
  <dcterms:modified xsi:type="dcterms:W3CDTF">2023-08-18T01:06:00Z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