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CFAA9" w14:textId="57A5B863" w:rsidR="00F820C5" w:rsidRDefault="00F820C5" w:rsidP="00F820C5">
      <w:pPr>
        <w:pStyle w:val="Heading1"/>
        <w:spacing w:after="160"/>
      </w:pPr>
      <w:r>
        <w:t xml:space="preserve">Field-Based Experience: </w:t>
      </w:r>
      <w:r w:rsidR="00051FCD">
        <w:t>Practicum</w:t>
      </w:r>
      <w:r>
        <w:t xml:space="preserve"> Teacher</w:t>
      </w:r>
    </w:p>
    <w:p w14:paraId="4259096D" w14:textId="399A1810" w:rsidR="00F820C5" w:rsidRDefault="00F820C5" w:rsidP="00F820C5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Types of Assessments</w:t>
      </w:r>
    </w:p>
    <w:p w14:paraId="6CCB60F4" w14:textId="77777777" w:rsidR="00F820C5" w:rsidRPr="005F5393" w:rsidRDefault="00F820C5" w:rsidP="00F820C5">
      <w:r w:rsidRPr="005F5393">
        <w:t xml:space="preserve">Name: </w:t>
      </w:r>
    </w:p>
    <w:p w14:paraId="51535FFC" w14:textId="77777777" w:rsidR="00F820C5" w:rsidRDefault="00F820C5" w:rsidP="00F820C5">
      <w:r w:rsidRPr="005F5393">
        <w:t xml:space="preserve">Date: </w:t>
      </w:r>
    </w:p>
    <w:p w14:paraId="06961D65" w14:textId="77777777" w:rsidR="00F820C5" w:rsidRPr="00292A26" w:rsidRDefault="00F820C5" w:rsidP="00F820C5">
      <w:pPr>
        <w:rPr>
          <w:b/>
          <w:bCs/>
        </w:rPr>
      </w:pPr>
      <w:r>
        <w:rPr>
          <w:b/>
          <w:bCs/>
        </w:rPr>
        <w:t>Objectives:</w:t>
      </w:r>
    </w:p>
    <w:p w14:paraId="47F24CCF" w14:textId="232934D7" w:rsidR="00F820C5" w:rsidRDefault="00F820C5" w:rsidP="00F820C5">
      <w:pPr>
        <w:pStyle w:val="Tabletextbullet"/>
      </w:pPr>
      <w:r>
        <w:t xml:space="preserve">Define assessment including formative assessment and summative </w:t>
      </w:r>
      <w:r w:rsidR="00C80831">
        <w:t>assessment.</w:t>
      </w:r>
    </w:p>
    <w:p w14:paraId="357985FB" w14:textId="3F614FA6" w:rsidR="00F820C5" w:rsidRDefault="00F820C5" w:rsidP="00F820C5">
      <w:pPr>
        <w:pStyle w:val="Tabletextbullet"/>
      </w:pPr>
      <w:r>
        <w:t xml:space="preserve">Compare/contrast formative and summative </w:t>
      </w:r>
      <w:r w:rsidR="00C80831">
        <w:t>assessments.</w:t>
      </w:r>
      <w:r>
        <w:t xml:space="preserve"> </w:t>
      </w:r>
    </w:p>
    <w:p w14:paraId="1215AD6D" w14:textId="16B3F1AD" w:rsidR="00F820C5" w:rsidRPr="00074E47" w:rsidRDefault="002A29FF" w:rsidP="00F820C5">
      <w:pPr>
        <w:pStyle w:val="Tabletextbullet"/>
      </w:pPr>
      <w:r>
        <w:t xml:space="preserve">Observe and reflect on assessment practices in the </w:t>
      </w:r>
      <w:r w:rsidR="00C80831">
        <w:t>field.</w:t>
      </w:r>
    </w:p>
    <w:p w14:paraId="64AAEDC3" w14:textId="4BB4783A" w:rsidR="00F820C5" w:rsidRPr="00BB461E" w:rsidRDefault="00F820C5" w:rsidP="00F820C5">
      <w:pPr>
        <w:rPr>
          <w:b/>
          <w:bCs/>
        </w:rPr>
      </w:pPr>
      <w:r>
        <w:rPr>
          <w:b/>
          <w:bCs/>
        </w:rPr>
        <w:t>Purpose</w:t>
      </w:r>
      <w:r w:rsidRPr="008966A1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The purpose of this tool is </w:t>
      </w:r>
      <w:r w:rsidR="007D57A5">
        <w:t>for</w:t>
      </w:r>
      <w:r>
        <w:t xml:space="preserve"> students to observe how formative and summative assessments are used to diagnose and evaluate student learning.</w:t>
      </w:r>
    </w:p>
    <w:p w14:paraId="0C703067" w14:textId="7649B159" w:rsidR="00F820C5" w:rsidRDefault="00F820C5" w:rsidP="00F820C5">
      <w:r w:rsidRPr="00BB461E">
        <w:rPr>
          <w:b/>
          <w:bCs/>
        </w:rPr>
        <w:t>Summary:</w:t>
      </w:r>
      <w:r>
        <w:rPr>
          <w:b/>
          <w:bCs/>
        </w:rPr>
        <w:t xml:space="preserve"> </w:t>
      </w:r>
      <w:r>
        <w:t>The tool provides a section for students to record their observations about assessments during a classroom lesson, sectioned by formative and summative rows</w:t>
      </w:r>
      <w:r w:rsidR="00C80831">
        <w:t xml:space="preserve">. </w:t>
      </w:r>
      <w:r>
        <w:t>It also provides conversations starters for students to use with their field site campus teacher</w:t>
      </w:r>
      <w:r w:rsidR="00C80831">
        <w:t xml:space="preserve">. </w:t>
      </w:r>
      <w:r>
        <w:t>Lastly, students are asked to reflect upon their beliefs about the relationship between formative and summative assessments.</w:t>
      </w:r>
    </w:p>
    <w:p w14:paraId="46FD9BBC" w14:textId="18FC9F53" w:rsidR="00F820C5" w:rsidRPr="00E227DA" w:rsidRDefault="00F820C5" w:rsidP="00F820C5">
      <w:pPr>
        <w:rPr>
          <w:b/>
          <w:bCs/>
        </w:rPr>
      </w:pPr>
      <w:r w:rsidRPr="68EE8A3F">
        <w:rPr>
          <w:b/>
          <w:bCs/>
        </w:rPr>
        <w:t xml:space="preserve">Connections to </w:t>
      </w:r>
      <w:r w:rsidR="5C1AF9B0" w:rsidRPr="68EE8A3F">
        <w:rPr>
          <w:b/>
          <w:bCs/>
        </w:rPr>
        <w:t>Instructional Practices</w:t>
      </w:r>
      <w:r w:rsidR="00B160C8">
        <w:rPr>
          <w:b/>
          <w:bCs/>
        </w:rPr>
        <w:t>:</w:t>
      </w:r>
    </w:p>
    <w:p w14:paraId="0A4C5D9B" w14:textId="56A15E47" w:rsidR="00F820C5" w:rsidRPr="0058214B" w:rsidRDefault="00C80831" w:rsidP="0058214B">
      <w:pPr>
        <w:rPr>
          <w:b/>
          <w:bCs/>
        </w:rPr>
      </w:pPr>
      <w:hyperlink r:id="rId10" w:history="1">
        <w:r w:rsidR="00F820C5" w:rsidRPr="00FB27AD">
          <w:rPr>
            <w:rStyle w:val="Hyperlink"/>
          </w:rPr>
          <w:t>Lesson 5.</w:t>
        </w:r>
        <w:r w:rsidR="00413488">
          <w:rPr>
            <w:rStyle w:val="Hyperlink"/>
          </w:rPr>
          <w:t>0</w:t>
        </w:r>
        <w:r w:rsidR="00F820C5" w:rsidRPr="00FB27AD">
          <w:rPr>
            <w:rStyle w:val="Hyperlink"/>
          </w:rPr>
          <w:t>1: Defining Assessment</w:t>
        </w:r>
        <w:r w:rsidR="00413488">
          <w:rPr>
            <w:rStyle w:val="Hyperlink"/>
          </w:rPr>
          <w:t xml:space="preserve"> | </w:t>
        </w:r>
        <w:r w:rsidR="00F820C5" w:rsidRPr="00FB27AD">
          <w:rPr>
            <w:rStyle w:val="Hyperlink"/>
          </w:rPr>
          <w:t>Formative and Summative</w:t>
        </w:r>
      </w:hyperlink>
    </w:p>
    <w:p w14:paraId="6FCD7639" w14:textId="77777777" w:rsidR="0058214B" w:rsidRPr="00E4381E" w:rsidRDefault="0058214B" w:rsidP="0058214B">
      <w:pPr>
        <w:rPr>
          <w:b/>
          <w:bCs/>
        </w:rPr>
      </w:pPr>
      <w:r>
        <w:rPr>
          <w:b/>
          <w:bCs/>
        </w:rPr>
        <w:t>Connected Instructional Practice TEKS:</w:t>
      </w:r>
    </w:p>
    <w:p w14:paraId="383D67C9" w14:textId="77777777" w:rsidR="0058214B" w:rsidRPr="00AC4B9C" w:rsidRDefault="0058214B" w:rsidP="0058214B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Standard 3: </w:t>
      </w:r>
      <w:r>
        <w:t>The student explores the teaching and training profession. The student is expected to: (B) summarize and apply acquired pedagogical knowledge and skills needed by teaching and training professionals.</w:t>
      </w:r>
    </w:p>
    <w:p w14:paraId="3136BC75" w14:textId="77777777" w:rsidR="0058214B" w:rsidRPr="00CD549C" w:rsidRDefault="0058214B" w:rsidP="0058214B">
      <w:pPr>
        <w:pStyle w:val="ListParagraph"/>
        <w:numPr>
          <w:ilvl w:val="0"/>
          <w:numId w:val="7"/>
        </w:numPr>
        <w:rPr>
          <w:b/>
          <w:bCs/>
        </w:rPr>
      </w:pPr>
      <w:r w:rsidRPr="00CD549C">
        <w:rPr>
          <w:b/>
          <w:bCs/>
        </w:rPr>
        <w:t>Standard 8:</w:t>
      </w:r>
      <w:r>
        <w:t xml:space="preserve"> The student assesses teaching and learning. The student is expected to: (A) describe the role of assessment as part of the learning process; (C) analyze the assessment process; and (D) use appropriate assessment strategies in an instructional setting.</w:t>
      </w:r>
    </w:p>
    <w:p w14:paraId="1BE89D1D" w14:textId="77777777" w:rsidR="0058214B" w:rsidRPr="005A01ED" w:rsidRDefault="0058214B" w:rsidP="0058214B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45E01563" w14:textId="77777777" w:rsidR="0058214B" w:rsidRPr="00DE0767" w:rsidRDefault="0058214B" w:rsidP="0058214B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uses effective instruction. The student is expected to: (A) apply principles and theories that impact instructional planning.</w:t>
      </w:r>
    </w:p>
    <w:p w14:paraId="40A1451E" w14:textId="77777777" w:rsidR="0058214B" w:rsidRDefault="0058214B" w:rsidP="0058214B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2657B0DD" w14:textId="77777777" w:rsidR="00F820C5" w:rsidRDefault="00F820C5" w:rsidP="00421D49">
      <w:pPr>
        <w:pStyle w:val="Heading1"/>
        <w:spacing w:after="160"/>
      </w:pPr>
    </w:p>
    <w:p w14:paraId="282B6142" w14:textId="77777777" w:rsidR="004310C9" w:rsidRDefault="004310C9" w:rsidP="00421D49">
      <w:pPr>
        <w:pStyle w:val="Heading1"/>
        <w:spacing w:after="160"/>
      </w:pPr>
    </w:p>
    <w:p w14:paraId="46F12B65" w14:textId="77777777" w:rsidR="00396763" w:rsidRPr="00396763" w:rsidRDefault="00396763" w:rsidP="00396763"/>
    <w:p w14:paraId="4DD64164" w14:textId="77777777" w:rsidR="00C80831" w:rsidRDefault="00C80831" w:rsidP="00421D49">
      <w:pPr>
        <w:pStyle w:val="Heading1"/>
        <w:spacing w:after="160"/>
      </w:pPr>
    </w:p>
    <w:p w14:paraId="619719DE" w14:textId="77777777" w:rsidR="00C80831" w:rsidRDefault="00C80831" w:rsidP="00421D49">
      <w:pPr>
        <w:pStyle w:val="Heading1"/>
        <w:spacing w:after="160"/>
      </w:pPr>
    </w:p>
    <w:p w14:paraId="06711036" w14:textId="2F977CAF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39568127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</w:t>
      </w:r>
      <w:r w:rsidR="0048734C">
        <w:rPr>
          <w:shd w:val="clear" w:color="auto" w:fill="FFFFFF"/>
        </w:rPr>
        <w:t xml:space="preserve">: </w:t>
      </w:r>
      <w:r w:rsidR="00D33E2A">
        <w:rPr>
          <w:shd w:val="clear" w:color="auto" w:fill="FFFFFF"/>
        </w:rPr>
        <w:t xml:space="preserve">Types of </w:t>
      </w:r>
      <w:r w:rsidR="00AE66A5">
        <w:rPr>
          <w:shd w:val="clear" w:color="auto" w:fill="FFFFFF"/>
        </w:rPr>
        <w:t>Assessment</w:t>
      </w:r>
      <w:r w:rsidR="007A6C04">
        <w:rPr>
          <w:shd w:val="clear" w:color="auto" w:fill="FFFFFF"/>
        </w:rPr>
        <w:t xml:space="preserve"> 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3C836012" w:rsid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091B075A" w14:textId="636EFDC1" w:rsidR="00074E47" w:rsidRDefault="00074E47" w:rsidP="00074E47">
      <w:pPr>
        <w:pStyle w:val="Tabletextbullet"/>
      </w:pPr>
      <w:r>
        <w:t xml:space="preserve">Define assessment including formative assessment and summative </w:t>
      </w:r>
      <w:r w:rsidR="00C80831">
        <w:t>assessment.</w:t>
      </w:r>
    </w:p>
    <w:p w14:paraId="6CF5C98E" w14:textId="604E43ED" w:rsidR="00074E47" w:rsidRDefault="00074E47" w:rsidP="00074E47">
      <w:pPr>
        <w:pStyle w:val="Tabletextbullet"/>
      </w:pPr>
      <w:r>
        <w:t xml:space="preserve">Compare/contrast formative and summative </w:t>
      </w:r>
      <w:r w:rsidR="00C80831">
        <w:t>assessments.</w:t>
      </w:r>
      <w:r>
        <w:t xml:space="preserve"> </w:t>
      </w:r>
    </w:p>
    <w:p w14:paraId="17095B5F" w14:textId="35365D84" w:rsidR="00D9202E" w:rsidRPr="00074E47" w:rsidRDefault="00C950E3" w:rsidP="00C950E3">
      <w:pPr>
        <w:pStyle w:val="Tabletextbullet"/>
      </w:pPr>
      <w:r>
        <w:t xml:space="preserve">Observe and reflect on assessment practices in the </w:t>
      </w:r>
      <w:r w:rsidR="00C80831">
        <w:t>field.</w:t>
      </w:r>
    </w:p>
    <w:p w14:paraId="356B2525" w14:textId="05436E72" w:rsidR="007A09BE" w:rsidRPr="00A535CE" w:rsidRDefault="008454A5" w:rsidP="00292A26"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 w:rsidR="00C1277F">
        <w:t>Record your observations during a lesson for how the teacher conducts formative and/or summative assessments.</w:t>
      </w:r>
    </w:p>
    <w:tbl>
      <w:tblPr>
        <w:tblStyle w:val="TableGrid"/>
        <w:tblW w:w="9270" w:type="dxa"/>
        <w:tblLook w:val="04A0" w:firstRow="1" w:lastRow="0" w:firstColumn="1" w:lastColumn="0" w:noHBand="0" w:noVBand="1"/>
      </w:tblPr>
      <w:tblGrid>
        <w:gridCol w:w="2445"/>
        <w:gridCol w:w="3315"/>
        <w:gridCol w:w="3510"/>
      </w:tblGrid>
      <w:tr w:rsidR="00EE33E4" w14:paraId="7DA1BF01" w14:textId="45167B85" w:rsidTr="00605C65">
        <w:trPr>
          <w:trHeight w:val="300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6000DE9" w14:textId="15400B3A" w:rsidR="00EE33E4" w:rsidRDefault="00EE33E4" w:rsidP="007A09BE">
            <w:pPr>
              <w:jc w:val="center"/>
            </w:pPr>
            <w:r w:rsidRPr="68EE8A3F">
              <w:rPr>
                <w:i/>
                <w:iCs/>
              </w:rPr>
              <w:t>Formative Assessment</w:t>
            </w:r>
            <w:r>
              <w:t>: used to determine student progress during learning and inform next instructional steps diagnostic</w:t>
            </w:r>
          </w:p>
        </w:tc>
        <w:tc>
          <w:tcPr>
            <w:tcW w:w="3315" w:type="dxa"/>
            <w:shd w:val="clear" w:color="auto" w:fill="F2F2F2" w:themeFill="background1" w:themeFillShade="F2"/>
            <w:vAlign w:val="center"/>
          </w:tcPr>
          <w:p w14:paraId="38B94557" w14:textId="24FE8178" w:rsidR="00EE33E4" w:rsidRDefault="00EE33E4" w:rsidP="00FE531F">
            <w:pPr>
              <w:jc w:val="center"/>
            </w:pPr>
          </w:p>
          <w:p w14:paraId="5E65ACC4" w14:textId="3C65CB24" w:rsidR="00EE33E4" w:rsidRDefault="00EE33E4" w:rsidP="00FE531F">
            <w:pPr>
              <w:jc w:val="center"/>
            </w:pPr>
            <w:r>
              <w:t>What type of formative assessment did you observe?</w:t>
            </w:r>
          </w:p>
        </w:tc>
        <w:tc>
          <w:tcPr>
            <w:tcW w:w="3510" w:type="dxa"/>
            <w:shd w:val="clear" w:color="auto" w:fill="F2F2F2" w:themeFill="background1" w:themeFillShade="F2"/>
            <w:vAlign w:val="center"/>
          </w:tcPr>
          <w:p w14:paraId="179C68F2" w14:textId="55028CB9" w:rsidR="00EE33E4" w:rsidRDefault="00EE33E4" w:rsidP="00FE531F">
            <w:pPr>
              <w:jc w:val="center"/>
            </w:pPr>
            <w:r>
              <w:t>What did the teacher learn from the assessment?</w:t>
            </w:r>
          </w:p>
        </w:tc>
      </w:tr>
      <w:tr w:rsidR="00EE33E4" w14:paraId="4B309197" w14:textId="77777777" w:rsidTr="004559E6">
        <w:trPr>
          <w:trHeight w:val="300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9F437B" w14:textId="4CAA68AC" w:rsidR="00EE33E4" w:rsidRPr="00360950" w:rsidRDefault="00EE33E4" w:rsidP="00FE531F">
            <w:pPr>
              <w:jc w:val="center"/>
              <w:rPr>
                <w:b/>
                <w:bCs/>
              </w:rPr>
            </w:pPr>
            <w:r w:rsidRPr="00360950">
              <w:rPr>
                <w:b/>
                <w:bCs/>
              </w:rPr>
              <w:t>Example</w:t>
            </w:r>
          </w:p>
        </w:tc>
        <w:tc>
          <w:tcPr>
            <w:tcW w:w="3315" w:type="dxa"/>
            <w:shd w:val="clear" w:color="auto" w:fill="F2F2F2" w:themeFill="background1" w:themeFillShade="F2"/>
          </w:tcPr>
          <w:p w14:paraId="3FECB0E8" w14:textId="5047EDB0" w:rsidR="00EE33E4" w:rsidDel="00567BF6" w:rsidRDefault="00EE33E4" w:rsidP="00360950">
            <w:r>
              <w:t>The students individually answered fraction division problems using a whiteboard, then held up their answers after 30 seconds.</w:t>
            </w:r>
          </w:p>
        </w:tc>
        <w:tc>
          <w:tcPr>
            <w:tcW w:w="3510" w:type="dxa"/>
            <w:shd w:val="clear" w:color="auto" w:fill="F2F2F2" w:themeFill="background1" w:themeFillShade="F2"/>
          </w:tcPr>
          <w:p w14:paraId="764B8B6B" w14:textId="37C52B19" w:rsidR="00EE33E4" w:rsidRDefault="00EE33E4" w:rsidP="00360950">
            <w:r>
              <w:t>The teacher learned if students could use the standard algorithm to solve fraction division problems fluently.</w:t>
            </w:r>
          </w:p>
        </w:tc>
      </w:tr>
      <w:tr w:rsidR="00A45C83" w14:paraId="361FA38A" w14:textId="77777777" w:rsidTr="004559E6">
        <w:trPr>
          <w:trHeight w:val="300"/>
        </w:trPr>
        <w:tc>
          <w:tcPr>
            <w:tcW w:w="244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8515FE4" w14:textId="77777777" w:rsidR="00A45C83" w:rsidRDefault="00A45C83" w:rsidP="007A09BE">
            <w:pPr>
              <w:jc w:val="center"/>
              <w:rPr>
                <w:b/>
                <w:bCs/>
              </w:rPr>
            </w:pPr>
          </w:p>
          <w:p w14:paraId="3C048A0B" w14:textId="77777777" w:rsidR="00A45C83" w:rsidRDefault="00A45C83" w:rsidP="007A09BE">
            <w:pPr>
              <w:jc w:val="center"/>
              <w:rPr>
                <w:b/>
                <w:bCs/>
              </w:rPr>
            </w:pPr>
          </w:p>
          <w:p w14:paraId="255759DC" w14:textId="77777777" w:rsidR="00A45C83" w:rsidRDefault="00A45C83" w:rsidP="007A09BE">
            <w:pPr>
              <w:jc w:val="center"/>
              <w:rPr>
                <w:b/>
                <w:bCs/>
              </w:rPr>
            </w:pPr>
          </w:p>
          <w:p w14:paraId="644DFD4A" w14:textId="77777777" w:rsidR="00A45C83" w:rsidRDefault="00A45C83" w:rsidP="007A09BE">
            <w:pPr>
              <w:jc w:val="center"/>
              <w:rPr>
                <w:b/>
                <w:bCs/>
              </w:rPr>
            </w:pPr>
          </w:p>
          <w:p w14:paraId="7C96565D" w14:textId="1D6FC7BA" w:rsidR="00A45C83" w:rsidRPr="00A45C83" w:rsidRDefault="00A45C83" w:rsidP="007A09BE">
            <w:pPr>
              <w:jc w:val="center"/>
              <w:rPr>
                <w:b/>
                <w:bCs/>
              </w:rPr>
            </w:pPr>
          </w:p>
        </w:tc>
        <w:tc>
          <w:tcPr>
            <w:tcW w:w="3315" w:type="dxa"/>
            <w:shd w:val="clear" w:color="auto" w:fill="FFFFFF" w:themeFill="background1"/>
          </w:tcPr>
          <w:p w14:paraId="6901ACC4" w14:textId="77777777" w:rsidR="00A45C83" w:rsidRDefault="00A45C83" w:rsidP="00EE33E4"/>
          <w:p w14:paraId="4629137B" w14:textId="77777777" w:rsidR="004559E6" w:rsidRDefault="004559E6" w:rsidP="00EE33E4"/>
          <w:p w14:paraId="2DAF07AF" w14:textId="77777777" w:rsidR="004559E6" w:rsidRDefault="004559E6" w:rsidP="00EE33E4"/>
          <w:p w14:paraId="113FE225" w14:textId="77777777" w:rsidR="004559E6" w:rsidRDefault="004559E6" w:rsidP="00EE33E4"/>
          <w:p w14:paraId="7A125503" w14:textId="77777777" w:rsidR="004559E6" w:rsidRDefault="004559E6" w:rsidP="00EE33E4"/>
          <w:p w14:paraId="2E7C3375" w14:textId="5AD35FE2" w:rsidR="004559E6" w:rsidRDefault="004559E6" w:rsidP="00EE33E4"/>
        </w:tc>
        <w:tc>
          <w:tcPr>
            <w:tcW w:w="3510" w:type="dxa"/>
            <w:shd w:val="clear" w:color="auto" w:fill="FFFFFF" w:themeFill="background1"/>
          </w:tcPr>
          <w:p w14:paraId="6DCEEB24" w14:textId="77777777" w:rsidR="00A45C83" w:rsidRDefault="00A45C83" w:rsidP="00A45C83"/>
        </w:tc>
      </w:tr>
      <w:tr w:rsidR="00EE33E4" w14:paraId="4FE6D7CB" w14:textId="7422EC41" w:rsidTr="004559E6">
        <w:trPr>
          <w:trHeight w:val="300"/>
        </w:trPr>
        <w:tc>
          <w:tcPr>
            <w:tcW w:w="2445" w:type="dxa"/>
            <w:shd w:val="clear" w:color="auto" w:fill="FFFFFF" w:themeFill="background1"/>
            <w:vAlign w:val="center"/>
          </w:tcPr>
          <w:p w14:paraId="0E32BF06" w14:textId="0782C9BD" w:rsidR="00EE33E4" w:rsidRDefault="00EE33E4" w:rsidP="001E56EF">
            <w:pPr>
              <w:jc w:val="center"/>
            </w:pPr>
          </w:p>
        </w:tc>
        <w:tc>
          <w:tcPr>
            <w:tcW w:w="3315" w:type="dxa"/>
            <w:shd w:val="clear" w:color="auto" w:fill="FFFFFF" w:themeFill="background1"/>
          </w:tcPr>
          <w:p w14:paraId="1680C5F5" w14:textId="77777777" w:rsidR="00EE33E4" w:rsidRDefault="00EE33E4" w:rsidP="00292A26"/>
          <w:p w14:paraId="097FCDAE" w14:textId="77777777" w:rsidR="00EE33E4" w:rsidRDefault="00EE33E4" w:rsidP="00292A26"/>
          <w:p w14:paraId="612EBF8D" w14:textId="77777777" w:rsidR="00EE33E4" w:rsidRDefault="00EE33E4" w:rsidP="00292A26"/>
          <w:p w14:paraId="52FEA1E1" w14:textId="77777777" w:rsidR="00EE33E4" w:rsidRDefault="00EE33E4" w:rsidP="00292A26"/>
          <w:p w14:paraId="79F94FA3" w14:textId="77777777" w:rsidR="00EE33E4" w:rsidRDefault="00EE33E4" w:rsidP="00292A26"/>
          <w:p w14:paraId="127FE7A8" w14:textId="07023008" w:rsidR="00EE33E4" w:rsidRDefault="00EE33E4" w:rsidP="00292A26"/>
        </w:tc>
        <w:tc>
          <w:tcPr>
            <w:tcW w:w="3510" w:type="dxa"/>
            <w:shd w:val="clear" w:color="auto" w:fill="FFFFFF" w:themeFill="background1"/>
          </w:tcPr>
          <w:p w14:paraId="05946184" w14:textId="77777777" w:rsidR="00EE33E4" w:rsidRDefault="00EE33E4" w:rsidP="00292A26"/>
        </w:tc>
      </w:tr>
      <w:tr w:rsidR="0004500D" w14:paraId="67A641A9" w14:textId="77777777" w:rsidTr="004559E6">
        <w:trPr>
          <w:trHeight w:val="300"/>
        </w:trPr>
        <w:tc>
          <w:tcPr>
            <w:tcW w:w="2445" w:type="dxa"/>
            <w:shd w:val="clear" w:color="auto" w:fill="FFFFFF" w:themeFill="background1"/>
            <w:vAlign w:val="center"/>
          </w:tcPr>
          <w:p w14:paraId="534FDE06" w14:textId="77777777" w:rsidR="0004500D" w:rsidRDefault="0004500D" w:rsidP="001E56EF">
            <w:pPr>
              <w:jc w:val="center"/>
            </w:pPr>
          </w:p>
        </w:tc>
        <w:tc>
          <w:tcPr>
            <w:tcW w:w="3315" w:type="dxa"/>
            <w:shd w:val="clear" w:color="auto" w:fill="FFFFFF" w:themeFill="background1"/>
          </w:tcPr>
          <w:p w14:paraId="45A5FDBD" w14:textId="77777777" w:rsidR="0004500D" w:rsidRDefault="0004500D" w:rsidP="00292A26"/>
          <w:p w14:paraId="13DC1F9F" w14:textId="77777777" w:rsidR="0004500D" w:rsidRDefault="0004500D" w:rsidP="00292A26"/>
          <w:p w14:paraId="23216989" w14:textId="77777777" w:rsidR="0004500D" w:rsidRDefault="0004500D" w:rsidP="00292A26"/>
          <w:p w14:paraId="7EB8FF61" w14:textId="77777777" w:rsidR="0004500D" w:rsidRDefault="0004500D" w:rsidP="00292A26"/>
          <w:p w14:paraId="5DA48C0E" w14:textId="77777777" w:rsidR="0004500D" w:rsidRDefault="0004500D" w:rsidP="00292A26"/>
          <w:p w14:paraId="3A056E56" w14:textId="0C9DEF5F" w:rsidR="0004500D" w:rsidRDefault="0004500D" w:rsidP="00292A26"/>
        </w:tc>
        <w:tc>
          <w:tcPr>
            <w:tcW w:w="3510" w:type="dxa"/>
            <w:shd w:val="clear" w:color="auto" w:fill="FFFFFF" w:themeFill="background1"/>
          </w:tcPr>
          <w:p w14:paraId="7D66B121" w14:textId="77777777" w:rsidR="0004500D" w:rsidRDefault="0004500D" w:rsidP="00292A26"/>
        </w:tc>
      </w:tr>
      <w:tr w:rsidR="00EE33E4" w14:paraId="6C357580" w14:textId="3B8E8274" w:rsidTr="00B8369D">
        <w:trPr>
          <w:trHeight w:val="300"/>
        </w:trPr>
        <w:tc>
          <w:tcPr>
            <w:tcW w:w="2445" w:type="dxa"/>
            <w:shd w:val="clear" w:color="auto" w:fill="F2F2F2" w:themeFill="background1" w:themeFillShade="F2"/>
            <w:vAlign w:val="center"/>
          </w:tcPr>
          <w:p w14:paraId="7D19A17B" w14:textId="141378BA" w:rsidR="00EE33E4" w:rsidRDefault="00EE33E4" w:rsidP="001E56EF">
            <w:pPr>
              <w:jc w:val="center"/>
            </w:pPr>
            <w:r w:rsidRPr="002B62EF">
              <w:rPr>
                <w:i/>
                <w:iCs/>
              </w:rPr>
              <w:t>Summative Assessment</w:t>
            </w:r>
            <w:r>
              <w:t xml:space="preserve">: used at the end of a learning sequence to determine to what </w:t>
            </w:r>
            <w:r>
              <w:lastRenderedPageBreak/>
              <w:t>extent students met the learning objectives; evaluative</w:t>
            </w:r>
          </w:p>
        </w:tc>
        <w:tc>
          <w:tcPr>
            <w:tcW w:w="3315" w:type="dxa"/>
          </w:tcPr>
          <w:p w14:paraId="6246DA1E" w14:textId="02C55E88" w:rsidR="00EE33E4" w:rsidRDefault="00A45C83" w:rsidP="00292A26">
            <w:r>
              <w:lastRenderedPageBreak/>
              <w:t xml:space="preserve">Observe a summative assessment </w:t>
            </w:r>
            <w:r w:rsidR="00457FBE">
              <w:rPr>
                <w:b/>
                <w:bCs/>
              </w:rPr>
              <w:t xml:space="preserve">OR </w:t>
            </w:r>
            <w:r w:rsidR="00457FBE">
              <w:t>review the results of a recent summative assessment.</w:t>
            </w:r>
          </w:p>
          <w:p w14:paraId="26ACDD56" w14:textId="0F4F65D1" w:rsidR="00EE33E4" w:rsidRDefault="00A45C83" w:rsidP="00292A26">
            <w:r>
              <w:lastRenderedPageBreak/>
              <w:t>What type of summative assessment did you observe?</w:t>
            </w:r>
          </w:p>
          <w:p w14:paraId="45884EE0" w14:textId="77777777" w:rsidR="00EE33E4" w:rsidRDefault="00EE33E4" w:rsidP="00292A26"/>
          <w:p w14:paraId="228C4129" w14:textId="77777777" w:rsidR="00EE33E4" w:rsidRDefault="00EE33E4" w:rsidP="00292A26"/>
          <w:p w14:paraId="6C192166" w14:textId="77777777" w:rsidR="00EE33E4" w:rsidRDefault="00EE33E4" w:rsidP="00292A26"/>
          <w:p w14:paraId="3311A650" w14:textId="77777777" w:rsidR="00EE33E4" w:rsidRDefault="00EE33E4" w:rsidP="00292A26"/>
          <w:p w14:paraId="197750BA" w14:textId="77777777" w:rsidR="00EE33E4" w:rsidRDefault="00EE33E4" w:rsidP="00A45C83"/>
          <w:p w14:paraId="461C1559" w14:textId="77777777" w:rsidR="00EE33E4" w:rsidRDefault="00EE33E4" w:rsidP="00292A26"/>
          <w:p w14:paraId="475E8C83" w14:textId="77777777" w:rsidR="00EE33E4" w:rsidRDefault="00EE33E4" w:rsidP="00292A26"/>
          <w:p w14:paraId="76C0C58C" w14:textId="77777777" w:rsidR="0004500D" w:rsidRDefault="0004500D" w:rsidP="00292A26"/>
          <w:p w14:paraId="0BBCF041" w14:textId="77777777" w:rsidR="0004500D" w:rsidRDefault="0004500D" w:rsidP="00292A26"/>
          <w:p w14:paraId="0D434CFC" w14:textId="77777777" w:rsidR="0004500D" w:rsidRDefault="0004500D" w:rsidP="00292A26"/>
          <w:p w14:paraId="48F0E87A" w14:textId="77777777" w:rsidR="0004500D" w:rsidRDefault="0004500D" w:rsidP="00292A26"/>
          <w:p w14:paraId="1395BF32" w14:textId="77777777" w:rsidR="00EE33E4" w:rsidRDefault="00EE33E4" w:rsidP="00292A26"/>
          <w:p w14:paraId="6C17E83E" w14:textId="11415CE7" w:rsidR="00EE33E4" w:rsidRDefault="00EE33E4" w:rsidP="00292A26"/>
        </w:tc>
        <w:tc>
          <w:tcPr>
            <w:tcW w:w="3510" w:type="dxa"/>
          </w:tcPr>
          <w:p w14:paraId="1AC82F14" w14:textId="222FDEF6" w:rsidR="00EE33E4" w:rsidRDefault="00A45C83" w:rsidP="00292A26">
            <w:r>
              <w:lastRenderedPageBreak/>
              <w:t>What did the teacher learn from the assessment?</w:t>
            </w:r>
          </w:p>
        </w:tc>
      </w:tr>
    </w:tbl>
    <w:p w14:paraId="31B2E8D7" w14:textId="77777777" w:rsidR="00A45C83" w:rsidRDefault="00A45C83" w:rsidP="007477B9">
      <w:pPr>
        <w:rPr>
          <w:sz w:val="28"/>
          <w:szCs w:val="28"/>
        </w:rPr>
      </w:pPr>
    </w:p>
    <w:p w14:paraId="2755D697" w14:textId="77777777" w:rsidR="00A45C83" w:rsidRDefault="00A45C83" w:rsidP="007477B9">
      <w:pPr>
        <w:rPr>
          <w:sz w:val="28"/>
          <w:szCs w:val="28"/>
        </w:rPr>
      </w:pPr>
    </w:p>
    <w:p w14:paraId="4F2F7DCC" w14:textId="77777777" w:rsidR="0004500D" w:rsidRDefault="0004500D" w:rsidP="007477B9">
      <w:pPr>
        <w:rPr>
          <w:sz w:val="28"/>
          <w:szCs w:val="28"/>
        </w:rPr>
      </w:pPr>
    </w:p>
    <w:p w14:paraId="68FE305F" w14:textId="77777777" w:rsidR="0004500D" w:rsidRDefault="0004500D" w:rsidP="007477B9">
      <w:pPr>
        <w:rPr>
          <w:sz w:val="28"/>
          <w:szCs w:val="28"/>
        </w:rPr>
      </w:pPr>
    </w:p>
    <w:p w14:paraId="65DC5277" w14:textId="77777777" w:rsidR="0004500D" w:rsidRDefault="0004500D" w:rsidP="007477B9">
      <w:pPr>
        <w:rPr>
          <w:sz w:val="28"/>
          <w:szCs w:val="28"/>
        </w:rPr>
      </w:pPr>
    </w:p>
    <w:p w14:paraId="54C96CCB" w14:textId="77777777" w:rsidR="0004500D" w:rsidRDefault="0004500D" w:rsidP="007477B9">
      <w:pPr>
        <w:rPr>
          <w:sz w:val="28"/>
          <w:szCs w:val="28"/>
        </w:rPr>
      </w:pPr>
    </w:p>
    <w:p w14:paraId="44DDBC6B" w14:textId="77777777" w:rsidR="0004500D" w:rsidRDefault="0004500D" w:rsidP="007477B9">
      <w:pPr>
        <w:rPr>
          <w:sz w:val="28"/>
          <w:szCs w:val="28"/>
        </w:rPr>
      </w:pPr>
    </w:p>
    <w:p w14:paraId="470E59B0" w14:textId="77777777" w:rsidR="0004500D" w:rsidRDefault="0004500D" w:rsidP="007477B9">
      <w:pPr>
        <w:rPr>
          <w:sz w:val="28"/>
          <w:szCs w:val="28"/>
        </w:rPr>
      </w:pPr>
    </w:p>
    <w:p w14:paraId="131B8281" w14:textId="77777777" w:rsidR="0004500D" w:rsidRDefault="0004500D" w:rsidP="007477B9">
      <w:pPr>
        <w:rPr>
          <w:sz w:val="28"/>
          <w:szCs w:val="28"/>
        </w:rPr>
      </w:pPr>
    </w:p>
    <w:p w14:paraId="04F2D01C" w14:textId="77777777" w:rsidR="0004500D" w:rsidRDefault="0004500D" w:rsidP="007477B9">
      <w:pPr>
        <w:rPr>
          <w:sz w:val="28"/>
          <w:szCs w:val="28"/>
        </w:rPr>
      </w:pPr>
    </w:p>
    <w:p w14:paraId="46B60769" w14:textId="77777777" w:rsidR="0004500D" w:rsidRDefault="0004500D" w:rsidP="007477B9">
      <w:pPr>
        <w:rPr>
          <w:sz w:val="28"/>
          <w:szCs w:val="28"/>
        </w:rPr>
      </w:pPr>
    </w:p>
    <w:p w14:paraId="538FB7CE" w14:textId="77777777" w:rsidR="0004500D" w:rsidRDefault="0004500D" w:rsidP="007477B9">
      <w:pPr>
        <w:rPr>
          <w:sz w:val="28"/>
          <w:szCs w:val="28"/>
        </w:rPr>
      </w:pPr>
    </w:p>
    <w:p w14:paraId="37137C78" w14:textId="77777777" w:rsidR="0004500D" w:rsidRDefault="0004500D" w:rsidP="007477B9">
      <w:pPr>
        <w:rPr>
          <w:sz w:val="28"/>
          <w:szCs w:val="28"/>
        </w:rPr>
      </w:pPr>
    </w:p>
    <w:p w14:paraId="2AB9542D" w14:textId="77777777" w:rsidR="0004500D" w:rsidRDefault="0004500D" w:rsidP="007477B9">
      <w:pPr>
        <w:rPr>
          <w:sz w:val="28"/>
          <w:szCs w:val="28"/>
        </w:rPr>
      </w:pPr>
    </w:p>
    <w:p w14:paraId="2968DD31" w14:textId="77777777" w:rsidR="00C80831" w:rsidRDefault="00C80831" w:rsidP="007477B9">
      <w:pPr>
        <w:rPr>
          <w:sz w:val="28"/>
          <w:szCs w:val="28"/>
        </w:rPr>
      </w:pPr>
    </w:p>
    <w:p w14:paraId="421D38CD" w14:textId="77777777" w:rsidR="00C80831" w:rsidRDefault="00C80831" w:rsidP="007477B9">
      <w:pPr>
        <w:rPr>
          <w:sz w:val="28"/>
          <w:szCs w:val="28"/>
        </w:rPr>
      </w:pPr>
    </w:p>
    <w:p w14:paraId="3679FE5F" w14:textId="77777777" w:rsidR="00C80831" w:rsidRDefault="00C80831" w:rsidP="007477B9">
      <w:pPr>
        <w:rPr>
          <w:sz w:val="28"/>
          <w:szCs w:val="28"/>
        </w:rPr>
      </w:pPr>
    </w:p>
    <w:p w14:paraId="39D18FE2" w14:textId="7618F4F3" w:rsidR="002424C1" w:rsidRPr="00621C4A" w:rsidRDefault="002424C1" w:rsidP="007477B9">
      <w:pPr>
        <w:rPr>
          <w:sz w:val="28"/>
          <w:szCs w:val="28"/>
        </w:rPr>
      </w:pPr>
      <w:r w:rsidRPr="00621C4A">
        <w:rPr>
          <w:sz w:val="28"/>
          <w:szCs w:val="28"/>
        </w:rPr>
        <w:lastRenderedPageBreak/>
        <w:t>Field-Based Experience: Student</w:t>
      </w:r>
    </w:p>
    <w:p w14:paraId="378990F1" w14:textId="0F0D4F58" w:rsidR="002424C1" w:rsidRDefault="002424C1" w:rsidP="002424C1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571715">
        <w:rPr>
          <w:shd w:val="clear" w:color="auto" w:fill="FFFFFF"/>
        </w:rPr>
        <w:t>Types of Assessment</w:t>
      </w:r>
    </w:p>
    <w:p w14:paraId="338A3E1A" w14:textId="77777777" w:rsidR="002424C1" w:rsidRPr="005F5393" w:rsidRDefault="002424C1" w:rsidP="002424C1">
      <w:r w:rsidRPr="005F5393">
        <w:t xml:space="preserve">Name: </w:t>
      </w:r>
    </w:p>
    <w:p w14:paraId="597D2909" w14:textId="77777777" w:rsidR="002424C1" w:rsidRDefault="002424C1" w:rsidP="002424C1">
      <w:r w:rsidRPr="005F5393">
        <w:t xml:space="preserve">Date: </w:t>
      </w:r>
    </w:p>
    <w:p w14:paraId="319C23F3" w14:textId="77777777" w:rsidR="002424C1" w:rsidRPr="00072E0A" w:rsidRDefault="002424C1" w:rsidP="002424C1">
      <w:pPr>
        <w:rPr>
          <w:b/>
          <w:bCs/>
        </w:rPr>
      </w:pPr>
      <w:r>
        <w:rPr>
          <w:b/>
          <w:bCs/>
        </w:rPr>
        <w:t>Objectives:</w:t>
      </w:r>
    </w:p>
    <w:p w14:paraId="0378EA2D" w14:textId="15BAD924" w:rsidR="009125B8" w:rsidRDefault="009125B8" w:rsidP="009125B8">
      <w:pPr>
        <w:pStyle w:val="Tabletextbullet"/>
      </w:pPr>
      <w:r>
        <w:t xml:space="preserve">Define assessment including formative assessment and summative </w:t>
      </w:r>
      <w:r w:rsidR="00C80831">
        <w:t>assessment.</w:t>
      </w:r>
    </w:p>
    <w:p w14:paraId="50BC6E6E" w14:textId="10AECA35" w:rsidR="009125B8" w:rsidRDefault="009125B8" w:rsidP="009125B8">
      <w:pPr>
        <w:pStyle w:val="Tabletextbullet"/>
      </w:pPr>
      <w:r>
        <w:t xml:space="preserve">Compare/contrast formative and summative </w:t>
      </w:r>
      <w:r w:rsidR="00C80831">
        <w:t>assessments.</w:t>
      </w:r>
      <w:r>
        <w:t xml:space="preserve"> </w:t>
      </w:r>
    </w:p>
    <w:p w14:paraId="67E540A2" w14:textId="3C10A5CD" w:rsidR="009125B8" w:rsidRPr="00074E47" w:rsidRDefault="00C950E3" w:rsidP="00C950E3">
      <w:pPr>
        <w:pStyle w:val="Tabletextbullet"/>
      </w:pPr>
      <w:r>
        <w:t xml:space="preserve">Observe and reflect on assessment practices in the </w:t>
      </w:r>
      <w:r w:rsidR="00C80831">
        <w:t>field.</w:t>
      </w:r>
    </w:p>
    <w:p w14:paraId="793D142E" w14:textId="77777777" w:rsidR="002424C1" w:rsidRDefault="002424C1" w:rsidP="002424C1">
      <w:pPr>
        <w:pStyle w:val="Tabletext"/>
      </w:pPr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2F31" w14:paraId="1F0D55B2" w14:textId="77777777" w:rsidTr="68EE8A3F">
        <w:tc>
          <w:tcPr>
            <w:tcW w:w="9350" w:type="dxa"/>
            <w:gridSpan w:val="2"/>
            <w:shd w:val="clear" w:color="auto" w:fill="E7E6E6" w:themeFill="background2"/>
          </w:tcPr>
          <w:p w14:paraId="1D389734" w14:textId="77777777" w:rsidR="008F2F31" w:rsidRDefault="008F2F31" w:rsidP="008E269D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8F2F31" w14:paraId="4B502543" w14:textId="77777777" w:rsidTr="68EE8A3F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D9D6328" w14:textId="1E325031" w:rsidR="008F2F31" w:rsidRDefault="1743BABD" w:rsidP="008E269D">
            <w:pPr>
              <w:jc w:val="center"/>
            </w:pPr>
            <w:r>
              <w:t xml:space="preserve">How </w:t>
            </w:r>
            <w:r w:rsidR="15475A48">
              <w:t xml:space="preserve">did </w:t>
            </w:r>
            <w:r>
              <w:t xml:space="preserve">the formative assessment(s) you observe inform </w:t>
            </w:r>
            <w:r w:rsidR="3D4528C7">
              <w:t>the</w:t>
            </w:r>
            <w:r w:rsidR="00223EF8">
              <w:t xml:space="preserve"> </w:t>
            </w:r>
            <w:r>
              <w:t>next instructional steps?</w:t>
            </w:r>
          </w:p>
        </w:tc>
        <w:tc>
          <w:tcPr>
            <w:tcW w:w="4675" w:type="dxa"/>
          </w:tcPr>
          <w:p w14:paraId="79F1D908" w14:textId="77777777" w:rsidR="008F2F31" w:rsidRDefault="008F2F31" w:rsidP="008E269D"/>
          <w:p w14:paraId="4E201080" w14:textId="77777777" w:rsidR="008F2F31" w:rsidRDefault="008F2F31" w:rsidP="008E269D"/>
          <w:p w14:paraId="3F25DD6F" w14:textId="77777777" w:rsidR="008F2F31" w:rsidRDefault="008F2F31" w:rsidP="008E269D"/>
          <w:p w14:paraId="2AACCA7C" w14:textId="77777777" w:rsidR="008F2F31" w:rsidRDefault="008F2F31" w:rsidP="008E269D"/>
          <w:p w14:paraId="41E0C4BF" w14:textId="77777777" w:rsidR="008F2F31" w:rsidRDefault="008F2F31" w:rsidP="008E269D"/>
          <w:p w14:paraId="66E8BB16" w14:textId="77777777" w:rsidR="008F2F31" w:rsidRDefault="008F2F31" w:rsidP="008E269D"/>
          <w:p w14:paraId="095E23D2" w14:textId="77777777" w:rsidR="008F2F31" w:rsidRDefault="008F2F31" w:rsidP="008E269D"/>
          <w:p w14:paraId="44BCB127" w14:textId="77777777" w:rsidR="003643F7" w:rsidRDefault="003643F7" w:rsidP="008E269D"/>
          <w:p w14:paraId="0D84FC7D" w14:textId="77777777" w:rsidR="003643F7" w:rsidRDefault="003643F7" w:rsidP="008E269D"/>
          <w:p w14:paraId="6ED9AE57" w14:textId="77777777" w:rsidR="003643F7" w:rsidRDefault="003643F7" w:rsidP="008E269D"/>
          <w:p w14:paraId="7B90E72F" w14:textId="77777777" w:rsidR="008F2F31" w:rsidRDefault="008F2F31" w:rsidP="008E269D"/>
          <w:p w14:paraId="37EFE6B9" w14:textId="77777777" w:rsidR="003643F7" w:rsidRDefault="003643F7" w:rsidP="008E269D"/>
          <w:p w14:paraId="3604CB8A" w14:textId="77777777" w:rsidR="003643F7" w:rsidRDefault="003643F7" w:rsidP="008E269D"/>
          <w:p w14:paraId="0101E340" w14:textId="77777777" w:rsidR="008F2F31" w:rsidRDefault="008F2F31" w:rsidP="008E269D"/>
          <w:p w14:paraId="4077B464" w14:textId="77777777" w:rsidR="008F2F31" w:rsidRDefault="008F2F31" w:rsidP="008E269D"/>
        </w:tc>
      </w:tr>
      <w:tr w:rsidR="008F2F31" w14:paraId="7639EAF7" w14:textId="77777777" w:rsidTr="68EE8A3F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5BF06E8" w14:textId="1264DDFD" w:rsidR="008F2F31" w:rsidRDefault="008F2F31" w:rsidP="003A28B6">
            <w:pPr>
              <w:jc w:val="center"/>
            </w:pPr>
          </w:p>
          <w:p w14:paraId="5CB264D6" w14:textId="2F1FDD36" w:rsidR="002C1EE0" w:rsidRDefault="002C1EE0" w:rsidP="003A28B6">
            <w:pPr>
              <w:jc w:val="center"/>
            </w:pPr>
            <w:r>
              <w:t>What do the results from the most recent summative assessment tell you about what students understood about the last learning segment</w:t>
            </w:r>
            <w:r w:rsidR="00C80831">
              <w:t xml:space="preserve">? </w:t>
            </w:r>
            <w:r w:rsidR="00195833">
              <w:t>What did students understand? What did they struggle with?</w:t>
            </w:r>
          </w:p>
        </w:tc>
        <w:tc>
          <w:tcPr>
            <w:tcW w:w="4675" w:type="dxa"/>
          </w:tcPr>
          <w:p w14:paraId="42D35C5B" w14:textId="77777777" w:rsidR="008F2F31" w:rsidRDefault="008F2F31" w:rsidP="008E269D"/>
          <w:p w14:paraId="418AD724" w14:textId="77777777" w:rsidR="008F2F31" w:rsidRDefault="008F2F31" w:rsidP="008E269D"/>
          <w:p w14:paraId="066C4FE1" w14:textId="77777777" w:rsidR="008F2F31" w:rsidRDefault="008F2F31" w:rsidP="008E269D"/>
          <w:p w14:paraId="04412F60" w14:textId="77777777" w:rsidR="008F2F31" w:rsidRDefault="008F2F31" w:rsidP="008E269D"/>
          <w:p w14:paraId="53C33809" w14:textId="77777777" w:rsidR="008F2F31" w:rsidRDefault="008F2F31" w:rsidP="008E269D"/>
          <w:p w14:paraId="03499A06" w14:textId="77777777" w:rsidR="008F2F31" w:rsidRDefault="008F2F31" w:rsidP="008E269D"/>
          <w:p w14:paraId="622B7060" w14:textId="77777777" w:rsidR="003643F7" w:rsidRDefault="003643F7" w:rsidP="008E269D"/>
          <w:p w14:paraId="582F3A16" w14:textId="77777777" w:rsidR="003643F7" w:rsidRDefault="003643F7" w:rsidP="008E269D"/>
          <w:p w14:paraId="39A6891C" w14:textId="77777777" w:rsidR="008F2F31" w:rsidRDefault="008F2F31" w:rsidP="008E269D"/>
          <w:p w14:paraId="44E6C21A" w14:textId="77777777" w:rsidR="008F2F31" w:rsidRDefault="008F2F31" w:rsidP="008E269D"/>
          <w:p w14:paraId="6B9A1A89" w14:textId="77777777" w:rsidR="003643F7" w:rsidRDefault="003643F7" w:rsidP="008E269D"/>
          <w:p w14:paraId="180AB23D" w14:textId="77777777" w:rsidR="003643F7" w:rsidRDefault="003643F7" w:rsidP="008E269D"/>
          <w:p w14:paraId="63B14280" w14:textId="77777777" w:rsidR="008F2F31" w:rsidRDefault="008F2F31" w:rsidP="008E269D"/>
          <w:p w14:paraId="22510749" w14:textId="77777777" w:rsidR="008F2F31" w:rsidRDefault="008F2F31" w:rsidP="008E269D"/>
          <w:p w14:paraId="19914CBF" w14:textId="77777777" w:rsidR="008F2F31" w:rsidRDefault="008F2F31" w:rsidP="008E269D"/>
        </w:tc>
      </w:tr>
    </w:tbl>
    <w:p w14:paraId="4FFCCBF4" w14:textId="77777777" w:rsidR="00C80831" w:rsidRDefault="00C80831" w:rsidP="00DF61A9">
      <w:pPr>
        <w:rPr>
          <w:sz w:val="28"/>
          <w:szCs w:val="28"/>
        </w:rPr>
      </w:pPr>
    </w:p>
    <w:p w14:paraId="3998C93F" w14:textId="77777777" w:rsidR="00C80831" w:rsidRDefault="00C80831" w:rsidP="00DF61A9">
      <w:pPr>
        <w:rPr>
          <w:sz w:val="28"/>
          <w:szCs w:val="28"/>
        </w:rPr>
      </w:pPr>
    </w:p>
    <w:p w14:paraId="5C7EA71D" w14:textId="30294069" w:rsidR="00DF61A9" w:rsidRPr="00621C4A" w:rsidRDefault="00DF61A9" w:rsidP="00DF61A9">
      <w:pPr>
        <w:rPr>
          <w:sz w:val="28"/>
          <w:szCs w:val="28"/>
        </w:rPr>
      </w:pPr>
      <w:r w:rsidRPr="00621C4A">
        <w:rPr>
          <w:sz w:val="28"/>
          <w:szCs w:val="28"/>
        </w:rPr>
        <w:lastRenderedPageBreak/>
        <w:t>Field-Based Experience: Student</w:t>
      </w:r>
    </w:p>
    <w:p w14:paraId="01DDEB17" w14:textId="60A16939" w:rsidR="00DF61A9" w:rsidRDefault="00DF61A9" w:rsidP="00DF61A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 xml:space="preserve">Tool Name: </w:t>
      </w:r>
      <w:r w:rsidR="00571715">
        <w:rPr>
          <w:shd w:val="clear" w:color="auto" w:fill="FFFFFF"/>
        </w:rPr>
        <w:t>Types of Assessment</w:t>
      </w:r>
    </w:p>
    <w:p w14:paraId="399085E2" w14:textId="77777777" w:rsidR="00DF61A9" w:rsidRPr="005F5393" w:rsidRDefault="00DF61A9" w:rsidP="00DF61A9">
      <w:r w:rsidRPr="005F5393">
        <w:t xml:space="preserve">Name: </w:t>
      </w:r>
    </w:p>
    <w:p w14:paraId="786CEF3D" w14:textId="77777777" w:rsidR="00DF61A9" w:rsidRDefault="00DF61A9" w:rsidP="00DF61A9">
      <w:r w:rsidRPr="005F5393">
        <w:t xml:space="preserve">Date: </w:t>
      </w:r>
    </w:p>
    <w:p w14:paraId="0622FA97" w14:textId="77777777" w:rsidR="00DF61A9" w:rsidRPr="00072E0A" w:rsidRDefault="00DF61A9" w:rsidP="00DF61A9">
      <w:pPr>
        <w:rPr>
          <w:b/>
          <w:bCs/>
        </w:rPr>
      </w:pPr>
      <w:r>
        <w:rPr>
          <w:b/>
          <w:bCs/>
        </w:rPr>
        <w:t>Objectives:</w:t>
      </w:r>
    </w:p>
    <w:p w14:paraId="06F4170D" w14:textId="3401CF1C" w:rsidR="00DF61A9" w:rsidRDefault="00DF61A9" w:rsidP="00DF61A9">
      <w:pPr>
        <w:pStyle w:val="Tabletextbullet"/>
      </w:pPr>
      <w:r>
        <w:t xml:space="preserve">Define assessment including formative assessment and summative </w:t>
      </w:r>
      <w:r w:rsidR="00C80831">
        <w:t>assessment.</w:t>
      </w:r>
    </w:p>
    <w:p w14:paraId="5D24F6EF" w14:textId="519FC2C2" w:rsidR="00DF61A9" w:rsidRDefault="00DF61A9" w:rsidP="00DF61A9">
      <w:pPr>
        <w:pStyle w:val="Tabletextbullet"/>
      </w:pPr>
      <w:r>
        <w:t xml:space="preserve">Compare/contrast formative and summative </w:t>
      </w:r>
      <w:r w:rsidR="00C80831">
        <w:t>assessments.</w:t>
      </w:r>
      <w:r>
        <w:t xml:space="preserve"> </w:t>
      </w:r>
    </w:p>
    <w:p w14:paraId="6E2204EA" w14:textId="73A8BEA8" w:rsidR="00DF61A9" w:rsidRPr="00074E47" w:rsidRDefault="00C950E3" w:rsidP="00C950E3">
      <w:pPr>
        <w:pStyle w:val="Tabletextbullet"/>
      </w:pPr>
      <w:r>
        <w:t xml:space="preserve">Observe and reflect on assessment practices in the </w:t>
      </w:r>
      <w:r w:rsidR="00C80831">
        <w:t>field.</w:t>
      </w:r>
    </w:p>
    <w:p w14:paraId="59535955" w14:textId="77777777" w:rsidR="00220FCA" w:rsidRDefault="00DF61A9" w:rsidP="00DF61A9">
      <w:pPr>
        <w:pStyle w:val="Tabletext"/>
        <w:rPr>
          <w:b/>
          <w:bCs/>
        </w:rPr>
      </w:pPr>
      <w:r>
        <w:rPr>
          <w:b/>
          <w:bCs/>
        </w:rPr>
        <w:t>Reflect:</w:t>
      </w:r>
      <w:r w:rsidR="009954E6">
        <w:rPr>
          <w:b/>
          <w:bCs/>
        </w:rPr>
        <w:t xml:space="preserve">  </w:t>
      </w:r>
      <w:r w:rsidR="009954E6" w:rsidRPr="007F0732">
        <w:t xml:space="preserve">Use the questions in the table to help you reflect on the use of </w:t>
      </w:r>
      <w:r w:rsidR="009954E6">
        <w:t>assessments</w:t>
      </w:r>
      <w:r w:rsidR="009954E6" w:rsidRPr="007F0732">
        <w:t>.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23FA" w14:paraId="2DEC4B22" w14:textId="77777777" w:rsidTr="008E269D">
        <w:tc>
          <w:tcPr>
            <w:tcW w:w="4675" w:type="dxa"/>
            <w:shd w:val="clear" w:color="auto" w:fill="E7E6E6" w:themeFill="background2"/>
            <w:vAlign w:val="center"/>
          </w:tcPr>
          <w:p w14:paraId="400A880E" w14:textId="77777777" w:rsidR="007D23FA" w:rsidRPr="00E232DA" w:rsidRDefault="007D23FA" w:rsidP="008E269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6F1258F9" w14:textId="77777777" w:rsidR="007D23FA" w:rsidRDefault="007D23FA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7D23FA" w14:paraId="43FD62C1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D0B28CC" w14:textId="75414C2B" w:rsidR="007D23FA" w:rsidRDefault="00195833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 xml:space="preserve">Based on what you observed, how do teachers use formative assessments to </w:t>
            </w:r>
            <w:r w:rsidR="00AB5F0B">
              <w:t>help students learn?</w:t>
            </w:r>
          </w:p>
        </w:tc>
        <w:tc>
          <w:tcPr>
            <w:tcW w:w="4675" w:type="dxa"/>
          </w:tcPr>
          <w:p w14:paraId="102904F6" w14:textId="77777777" w:rsidR="007D23FA" w:rsidRDefault="007D23FA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0B00598" w14:textId="77777777" w:rsidR="007D23FA" w:rsidRDefault="007D23FA" w:rsidP="008E269D">
            <w:pPr>
              <w:rPr>
                <w:rStyle w:val="cf01"/>
                <w:rFonts w:cstheme="minorHAnsi"/>
              </w:rPr>
            </w:pPr>
          </w:p>
          <w:p w14:paraId="4BD362D9" w14:textId="77777777" w:rsidR="007D23FA" w:rsidRDefault="007D23FA" w:rsidP="008E269D">
            <w:pPr>
              <w:rPr>
                <w:rStyle w:val="cf01"/>
                <w:rFonts w:cstheme="minorHAnsi"/>
              </w:rPr>
            </w:pPr>
          </w:p>
          <w:p w14:paraId="0783F561" w14:textId="77777777" w:rsidR="007D23FA" w:rsidRDefault="007D23FA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C6935D8" w14:textId="77777777" w:rsidR="007D23FA" w:rsidRDefault="007D23FA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2923733" w14:textId="77777777" w:rsidR="00571715" w:rsidRDefault="00571715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55B0F03" w14:textId="77777777" w:rsidR="00571715" w:rsidRDefault="00571715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032A7F7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D939969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158C8EB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6983749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871A278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F3F2A49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B4394BC" w14:textId="77777777" w:rsidR="007D23FA" w:rsidRDefault="007D23FA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AADAE1E" w14:textId="77777777" w:rsidR="007D23FA" w:rsidRDefault="007D23FA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D23FA" w14:paraId="250C2330" w14:textId="77777777" w:rsidTr="008E269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AEDBC1E" w14:textId="61BFEA31" w:rsidR="00AB5F0B" w:rsidRDefault="00AB5F0B" w:rsidP="00AB5F0B">
            <w:r>
              <w:t xml:space="preserve">Based on what you observed and discussed, </w:t>
            </w:r>
            <w:r w:rsidR="008951DC">
              <w:t>how do teachers use the results of a summative assessment to help students learn?</w:t>
            </w:r>
          </w:p>
          <w:p w14:paraId="27D617C8" w14:textId="77777777" w:rsidR="008951DC" w:rsidRDefault="008951DC" w:rsidP="008B77C1"/>
          <w:p w14:paraId="6AC2663E" w14:textId="0E7FCAF4" w:rsidR="007D23FA" w:rsidRDefault="007D23FA" w:rsidP="008E269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3ED95A73" w14:textId="77777777" w:rsidR="007D23FA" w:rsidRDefault="007D23FA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36FC645" w14:textId="77777777" w:rsidR="007D23FA" w:rsidRDefault="007D23FA" w:rsidP="008E269D">
            <w:pPr>
              <w:rPr>
                <w:rStyle w:val="cf01"/>
                <w:rFonts w:cstheme="minorHAnsi"/>
              </w:rPr>
            </w:pPr>
          </w:p>
          <w:p w14:paraId="02E67BE7" w14:textId="77777777" w:rsidR="007D23FA" w:rsidRDefault="007D23FA" w:rsidP="008E269D">
            <w:pPr>
              <w:rPr>
                <w:rStyle w:val="cf01"/>
                <w:rFonts w:cstheme="minorHAnsi"/>
              </w:rPr>
            </w:pPr>
          </w:p>
          <w:p w14:paraId="5F2BEE09" w14:textId="77777777" w:rsidR="007D23FA" w:rsidRDefault="007D23FA" w:rsidP="008E269D">
            <w:pPr>
              <w:rPr>
                <w:rStyle w:val="cf01"/>
                <w:rFonts w:cstheme="minorHAnsi"/>
              </w:rPr>
            </w:pPr>
          </w:p>
          <w:p w14:paraId="3357B40D" w14:textId="77777777" w:rsidR="007D23FA" w:rsidRDefault="007D23FA" w:rsidP="008E269D">
            <w:pPr>
              <w:rPr>
                <w:rStyle w:val="cf01"/>
                <w:rFonts w:cstheme="minorHAnsi"/>
              </w:rPr>
            </w:pPr>
          </w:p>
          <w:p w14:paraId="6A03253C" w14:textId="77777777" w:rsidR="00571715" w:rsidRDefault="00571715" w:rsidP="008E269D">
            <w:pPr>
              <w:rPr>
                <w:rStyle w:val="cf01"/>
                <w:rFonts w:cstheme="minorHAnsi"/>
              </w:rPr>
            </w:pPr>
          </w:p>
          <w:p w14:paraId="60A8A0A0" w14:textId="77777777" w:rsidR="00571715" w:rsidRDefault="00571715" w:rsidP="008E269D">
            <w:pPr>
              <w:rPr>
                <w:rStyle w:val="cf01"/>
                <w:rFonts w:cstheme="minorHAnsi"/>
              </w:rPr>
            </w:pPr>
          </w:p>
          <w:p w14:paraId="46A32CF7" w14:textId="77777777" w:rsidR="007D23FA" w:rsidRDefault="007D23FA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0FE9FA7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C23EDC9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783A7BD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2C67DA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DB4BD3B" w14:textId="77777777" w:rsidR="00B369D4" w:rsidRDefault="00B369D4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8F44780" w14:textId="77777777" w:rsidR="00571715" w:rsidRDefault="00571715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D00DC30" w14:textId="77777777" w:rsidR="007D23FA" w:rsidRDefault="007D23FA" w:rsidP="008E269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2523C5A" w14:textId="36A36FD4" w:rsidR="002F66CB" w:rsidRDefault="002F66CB" w:rsidP="00571715">
      <w:pPr>
        <w:pStyle w:val="Tabletext"/>
      </w:pPr>
    </w:p>
    <w:sectPr w:rsidR="002F66C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126F4" w14:textId="77777777" w:rsidR="00CB6BF2" w:rsidRDefault="00CB6BF2" w:rsidP="00421D49">
      <w:pPr>
        <w:spacing w:after="0" w:line="240" w:lineRule="auto"/>
      </w:pPr>
      <w:r>
        <w:separator/>
      </w:r>
    </w:p>
  </w:endnote>
  <w:endnote w:type="continuationSeparator" w:id="0">
    <w:p w14:paraId="18939CAF" w14:textId="77777777" w:rsidR="00CB6BF2" w:rsidRDefault="00CB6BF2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2B9B0" w14:textId="071E5096" w:rsidR="00D50DFA" w:rsidRPr="00BD4FAD" w:rsidRDefault="00BD4FAD" w:rsidP="00BD4FAD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7386C" w14:textId="77777777" w:rsidR="00CB6BF2" w:rsidRDefault="00CB6BF2" w:rsidP="00421D49">
      <w:pPr>
        <w:spacing w:after="0" w:line="240" w:lineRule="auto"/>
      </w:pPr>
      <w:r>
        <w:separator/>
      </w:r>
    </w:p>
  </w:footnote>
  <w:footnote w:type="continuationSeparator" w:id="0">
    <w:p w14:paraId="035490A2" w14:textId="77777777" w:rsidR="00CB6BF2" w:rsidRDefault="00CB6BF2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6E04847C" w:rsidR="00421D49" w:rsidRDefault="00D50DFA" w:rsidP="00D50DFA">
    <w:pPr>
      <w:pStyle w:val="Header"/>
      <w:spacing w:after="120"/>
    </w:pPr>
    <w:r>
      <w:rPr>
        <w:noProof/>
      </w:rPr>
      <w:drawing>
        <wp:inline distT="0" distB="0" distL="0" distR="0" wp14:anchorId="26D18D14" wp14:editId="501E057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6644D"/>
    <w:multiLevelType w:val="hybridMultilevel"/>
    <w:tmpl w:val="3FD89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D40F5"/>
    <w:multiLevelType w:val="hybridMultilevel"/>
    <w:tmpl w:val="EAD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24428"/>
    <w:multiLevelType w:val="hybridMultilevel"/>
    <w:tmpl w:val="78EA0F60"/>
    <w:lvl w:ilvl="0" w:tplc="27D45A6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72091">
    <w:abstractNumId w:val="0"/>
  </w:num>
  <w:num w:numId="2" w16cid:durableId="347292543">
    <w:abstractNumId w:val="5"/>
  </w:num>
  <w:num w:numId="3" w16cid:durableId="1612665503">
    <w:abstractNumId w:val="1"/>
  </w:num>
  <w:num w:numId="4" w16cid:durableId="1283728832">
    <w:abstractNumId w:val="6"/>
  </w:num>
  <w:num w:numId="5" w16cid:durableId="42533557">
    <w:abstractNumId w:val="4"/>
  </w:num>
  <w:num w:numId="6" w16cid:durableId="873882358">
    <w:abstractNumId w:val="3"/>
  </w:num>
  <w:num w:numId="7" w16cid:durableId="65036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328CC"/>
    <w:rsid w:val="0004500D"/>
    <w:rsid w:val="00051FCD"/>
    <w:rsid w:val="0006636F"/>
    <w:rsid w:val="00074E47"/>
    <w:rsid w:val="0009728B"/>
    <w:rsid w:val="000C352E"/>
    <w:rsid w:val="000D125E"/>
    <w:rsid w:val="00104170"/>
    <w:rsid w:val="00106440"/>
    <w:rsid w:val="00114DA7"/>
    <w:rsid w:val="001524FF"/>
    <w:rsid w:val="00164214"/>
    <w:rsid w:val="001772E3"/>
    <w:rsid w:val="00195833"/>
    <w:rsid w:val="001C1FB0"/>
    <w:rsid w:val="001E56EF"/>
    <w:rsid w:val="00220FCA"/>
    <w:rsid w:val="00223EF8"/>
    <w:rsid w:val="002424C1"/>
    <w:rsid w:val="00287016"/>
    <w:rsid w:val="002922B8"/>
    <w:rsid w:val="00292A26"/>
    <w:rsid w:val="002A29FF"/>
    <w:rsid w:val="002B28E6"/>
    <w:rsid w:val="002B5AAA"/>
    <w:rsid w:val="002B62EF"/>
    <w:rsid w:val="002C1EE0"/>
    <w:rsid w:val="002E2507"/>
    <w:rsid w:val="002F66CB"/>
    <w:rsid w:val="00305460"/>
    <w:rsid w:val="0031252F"/>
    <w:rsid w:val="00360950"/>
    <w:rsid w:val="003643F7"/>
    <w:rsid w:val="0038344F"/>
    <w:rsid w:val="003850A6"/>
    <w:rsid w:val="00393D06"/>
    <w:rsid w:val="00396763"/>
    <w:rsid w:val="003A28B6"/>
    <w:rsid w:val="003D08B6"/>
    <w:rsid w:val="00413488"/>
    <w:rsid w:val="004218C4"/>
    <w:rsid w:val="00421D49"/>
    <w:rsid w:val="004310C9"/>
    <w:rsid w:val="0045271A"/>
    <w:rsid w:val="0045501F"/>
    <w:rsid w:val="004559E6"/>
    <w:rsid w:val="00457FBE"/>
    <w:rsid w:val="00477F02"/>
    <w:rsid w:val="00480ADB"/>
    <w:rsid w:val="0048734C"/>
    <w:rsid w:val="00494A7A"/>
    <w:rsid w:val="00520798"/>
    <w:rsid w:val="00524010"/>
    <w:rsid w:val="00532BFD"/>
    <w:rsid w:val="005346DD"/>
    <w:rsid w:val="00567BF6"/>
    <w:rsid w:val="00571715"/>
    <w:rsid w:val="0057337E"/>
    <w:rsid w:val="0058214B"/>
    <w:rsid w:val="00593997"/>
    <w:rsid w:val="005C0C58"/>
    <w:rsid w:val="005E70C2"/>
    <w:rsid w:val="00605C65"/>
    <w:rsid w:val="00613A2C"/>
    <w:rsid w:val="00621C4A"/>
    <w:rsid w:val="00623FC8"/>
    <w:rsid w:val="00650AA0"/>
    <w:rsid w:val="006558AE"/>
    <w:rsid w:val="00675384"/>
    <w:rsid w:val="006C4613"/>
    <w:rsid w:val="00731A38"/>
    <w:rsid w:val="007477B9"/>
    <w:rsid w:val="007529B5"/>
    <w:rsid w:val="007735A0"/>
    <w:rsid w:val="0079724D"/>
    <w:rsid w:val="007A09BE"/>
    <w:rsid w:val="007A6C04"/>
    <w:rsid w:val="007D23FA"/>
    <w:rsid w:val="007D57A5"/>
    <w:rsid w:val="007D774C"/>
    <w:rsid w:val="007F2158"/>
    <w:rsid w:val="0084121E"/>
    <w:rsid w:val="008454A5"/>
    <w:rsid w:val="008662DD"/>
    <w:rsid w:val="00873DEA"/>
    <w:rsid w:val="00881056"/>
    <w:rsid w:val="008951DC"/>
    <w:rsid w:val="008966A1"/>
    <w:rsid w:val="008B77C1"/>
    <w:rsid w:val="008C100D"/>
    <w:rsid w:val="008D07A9"/>
    <w:rsid w:val="008F2F31"/>
    <w:rsid w:val="00912228"/>
    <w:rsid w:val="009125B8"/>
    <w:rsid w:val="009142CE"/>
    <w:rsid w:val="00932E42"/>
    <w:rsid w:val="009954E6"/>
    <w:rsid w:val="009959C3"/>
    <w:rsid w:val="009D7712"/>
    <w:rsid w:val="009E3F82"/>
    <w:rsid w:val="009F3910"/>
    <w:rsid w:val="00A06EC6"/>
    <w:rsid w:val="00A45C83"/>
    <w:rsid w:val="00A4618B"/>
    <w:rsid w:val="00A535CE"/>
    <w:rsid w:val="00A81317"/>
    <w:rsid w:val="00AB5F0B"/>
    <w:rsid w:val="00AE66A5"/>
    <w:rsid w:val="00AF79E7"/>
    <w:rsid w:val="00B160C8"/>
    <w:rsid w:val="00B33C53"/>
    <w:rsid w:val="00B369D4"/>
    <w:rsid w:val="00B8369D"/>
    <w:rsid w:val="00BB461E"/>
    <w:rsid w:val="00BD4FAD"/>
    <w:rsid w:val="00BF7A18"/>
    <w:rsid w:val="00C1277F"/>
    <w:rsid w:val="00C541B5"/>
    <w:rsid w:val="00C775E7"/>
    <w:rsid w:val="00C80831"/>
    <w:rsid w:val="00C87018"/>
    <w:rsid w:val="00C950E3"/>
    <w:rsid w:val="00CB6BF2"/>
    <w:rsid w:val="00CC2394"/>
    <w:rsid w:val="00CC24A0"/>
    <w:rsid w:val="00CD3B1A"/>
    <w:rsid w:val="00D17AF1"/>
    <w:rsid w:val="00D33E2A"/>
    <w:rsid w:val="00D458DA"/>
    <w:rsid w:val="00D50DFA"/>
    <w:rsid w:val="00D9202E"/>
    <w:rsid w:val="00DA5B42"/>
    <w:rsid w:val="00DB54FA"/>
    <w:rsid w:val="00DF5F03"/>
    <w:rsid w:val="00DF61A9"/>
    <w:rsid w:val="00E227DA"/>
    <w:rsid w:val="00E54052"/>
    <w:rsid w:val="00E7578B"/>
    <w:rsid w:val="00E7BA9B"/>
    <w:rsid w:val="00E90836"/>
    <w:rsid w:val="00EE33E4"/>
    <w:rsid w:val="00F14DAA"/>
    <w:rsid w:val="00F61F19"/>
    <w:rsid w:val="00F820C5"/>
    <w:rsid w:val="00F845BD"/>
    <w:rsid w:val="00F97224"/>
    <w:rsid w:val="00FB27AD"/>
    <w:rsid w:val="00FC08E5"/>
    <w:rsid w:val="00FC2990"/>
    <w:rsid w:val="00FC2BEA"/>
    <w:rsid w:val="00FE0B30"/>
    <w:rsid w:val="00FE531F"/>
    <w:rsid w:val="02C6183C"/>
    <w:rsid w:val="03635A1E"/>
    <w:rsid w:val="15475A48"/>
    <w:rsid w:val="1743BABD"/>
    <w:rsid w:val="23125292"/>
    <w:rsid w:val="2D393CF2"/>
    <w:rsid w:val="2EFB79BB"/>
    <w:rsid w:val="38757A46"/>
    <w:rsid w:val="3D4528C7"/>
    <w:rsid w:val="4678028F"/>
    <w:rsid w:val="4E20D9A3"/>
    <w:rsid w:val="54712847"/>
    <w:rsid w:val="57EEEEE8"/>
    <w:rsid w:val="5C1AF9B0"/>
    <w:rsid w:val="617CA8D1"/>
    <w:rsid w:val="63DF3EA3"/>
    <w:rsid w:val="64B44993"/>
    <w:rsid w:val="68EE8A3F"/>
    <w:rsid w:val="79D09514"/>
    <w:rsid w:val="7CFCC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bullet">
    <w:name w:val="Table text bullet"/>
    <w:basedOn w:val="Normal"/>
    <w:qFormat/>
    <w:rsid w:val="00074E47"/>
    <w:pPr>
      <w:numPr>
        <w:numId w:val="3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FB27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7AD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2424C1"/>
    <w:pPr>
      <w:spacing w:before="120" w:after="12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567BF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F7D49D-1CEE-451D-89EE-BC56AE2AB6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C51FADE-8F40-4AAF-8A2F-244A0850FF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550D5-20C3-4D49-A149-EBCCB3985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40</cp:revision>
  <dcterms:created xsi:type="dcterms:W3CDTF">2022-12-16T18:06:00Z</dcterms:created>
  <dcterms:modified xsi:type="dcterms:W3CDTF">2023-08-18T19:54:00Z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