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1d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  <w:r>
        <w:rPr>
          <w:rFonts w:hint="default" w:eastAsia="MS Mincho"/>
          <w:lang w:val="en-GB" w:eastAsia="ja-JP"/>
        </w:rPr>
        <w:t>2d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</w:pPr>
      <w:r>
        <w:t>角色表情整备</w:t>
      </w:r>
      <w:r>
        <w:rPr>
          <w:rFonts w:hint="default"/>
          <w:lang w:val="en-GB"/>
        </w:rPr>
        <w:t xml:space="preserve">   0.5d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这个牵扯到最麻烦的数值设置问题</w:t>
      </w:r>
    </w:p>
    <w:p>
      <w:pPr>
        <w:numPr>
          <w:ilvl w:val="0"/>
          <w:numId w:val="1"/>
        </w:numPr>
        <w:rPr>
          <w:rFonts w:hint="eastAsia" w:eastAsiaTheme="minorEastAsia"/>
          <w:lang w:val="en-US" w:eastAsia="zh-CN"/>
        </w:rPr>
      </w:pPr>
      <w:r>
        <w:t>全身变色特效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  <w:r>
        <w:rPr>
          <w:rFonts w:hint="default"/>
          <w:lang w:val="en-GB"/>
        </w:rPr>
        <w:t xml:space="preserve">  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</w:t>
      </w:r>
    </w:p>
    <w:p>
      <w:pPr>
        <w:numPr>
          <w:ilvl w:val="0"/>
          <w:numId w:val="1"/>
        </w:numPr>
      </w:pPr>
      <w:r>
        <w:t>boss模式（无限气，补充气、一角三血）</w:t>
      </w:r>
      <w:r>
        <w:rPr>
          <w:rFonts w:hint="default"/>
          <w:lang w:val="en-GB"/>
        </w:rPr>
        <w:t>1d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1"/>
        </w:numPr>
      </w:pPr>
      <w:r>
        <w:t>技能编辑器选择技能下拉菜单中，当前角色的被动技能高亮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UI美术进一步整备</w:t>
      </w:r>
      <w:r>
        <w:rPr>
          <w:rFonts w:hint="default"/>
          <w:lang w:val="en-GB" w:eastAsia="zh-CN"/>
        </w:rPr>
        <w:t xml:space="preserve"> 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2d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各种充当敌人的角色与资源安排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游戏程序开头画面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4d 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技能平衡 4d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技能图标制作与适配 5d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AI进一步优化问题（防止无限对波等）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技能编辑模式下的复位按钮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技能编辑模式下那个确认按钮，如果能靠颜色反应当前编辑是否合法，会方便很多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FFE8A6A"/>
    <w:rsid w:val="6BBE4404"/>
    <w:rsid w:val="6D9B342F"/>
    <w:rsid w:val="77CF2953"/>
    <w:rsid w:val="77F98176"/>
    <w:rsid w:val="7A6F6702"/>
    <w:rsid w:val="7DFDF913"/>
    <w:rsid w:val="7E3EC627"/>
    <w:rsid w:val="7F5F3E61"/>
    <w:rsid w:val="7F7F376F"/>
    <w:rsid w:val="7FEEC27C"/>
    <w:rsid w:val="B7BE4C52"/>
    <w:rsid w:val="B9BB8B3E"/>
    <w:rsid w:val="BEFFBDD7"/>
    <w:rsid w:val="BFABFF7E"/>
    <w:rsid w:val="BFB8082C"/>
    <w:rsid w:val="D6FFBAEB"/>
    <w:rsid w:val="D9BFF8EE"/>
    <w:rsid w:val="DBF63B6A"/>
    <w:rsid w:val="DFFFA4CE"/>
    <w:rsid w:val="EF6D67C9"/>
    <w:rsid w:val="EFF7B31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Office_2.5.0.4070_F1E327BC-269C-435d-A152-05C5408002CA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2019-05-18T08:02:00Z</dcterms:created>
  <dc:creator>Data</dc:creator>
  <cp:lastModifiedBy>hakutaisei</cp:lastModifiedBy>
  <dcterms:modified xsi:type="dcterms:W3CDTF">2020-08-08T20:51:24Z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2052-2.5.0.4070</vt:lpwstr>
  </property>
</Properties>
</file>