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 xml:space="preserve">Базовые компоненты </w:t>
      </w:r>
      <w:proofErr w:type="gramStart"/>
      <w:r w:rsidR="00D0018F">
        <w:rPr>
          <w:rFonts w:ascii="Times New Roman" w:hAnsi="Times New Roman" w:cs="Times New Roman"/>
          <w:sz w:val="28"/>
          <w:szCs w:val="28"/>
        </w:rPr>
        <w:t>интернет-технологий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4F04BC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4F04BC" w:rsidRPr="004F04BC">
        <w:rPr>
          <w:rFonts w:ascii="Times New Roman" w:hAnsi="Times New Roman" w:cs="Times New Roman"/>
          <w:sz w:val="28"/>
          <w:szCs w:val="28"/>
        </w:rPr>
        <w:t>6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Студент группы </w:t>
                            </w:r>
                            <w:r w:rsidR="009C14E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9C14E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Богданов Д.А.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CB0E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Студент группы </w:t>
                      </w:r>
                      <w:r w:rsidR="009C14E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9C14E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Богданов Д.А.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CB0E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4F04BC" w:rsidRPr="004F04BC" w:rsidRDefault="004F04BC" w:rsidP="004F04BC">
      <w:p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Часть 1. Разработать программу, использующую делегаты.</w:t>
      </w:r>
    </w:p>
    <w:p w:rsidR="004F04BC" w:rsidRP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F04BC">
        <w:rPr>
          <w:rFonts w:ascii="Times New Roman" w:hAnsi="Times New Roman"/>
          <w:sz w:val="28"/>
          <w:szCs w:val="28"/>
          <w:lang w:val="en-US"/>
        </w:rPr>
        <w:t>C</w:t>
      </w:r>
      <w:r w:rsidRPr="004F04BC">
        <w:rPr>
          <w:rFonts w:ascii="Times New Roman" w:hAnsi="Times New Roman"/>
          <w:sz w:val="28"/>
          <w:szCs w:val="28"/>
        </w:rPr>
        <w:t>#.</w:t>
      </w:r>
    </w:p>
    <w:p w:rsidR="004F04BC" w:rsidRP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4F04BC" w:rsidRP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4F04BC" w:rsidRP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proofErr w:type="gramStart"/>
      <w:r w:rsidRPr="004F04BC"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</w:t>
      </w:r>
      <w:proofErr w:type="gramEnd"/>
      <w:r w:rsidRPr="004F04BC">
        <w:rPr>
          <w:rFonts w:ascii="Times New Roman" w:hAnsi="Times New Roman"/>
          <w:sz w:val="28"/>
          <w:szCs w:val="28"/>
        </w:rPr>
        <w:t xml:space="preserve"> Осуществите вызов метода, передавая в качестве параметра-делегата:</w:t>
      </w:r>
    </w:p>
    <w:p w:rsidR="004F04BC" w:rsidRPr="004F04BC" w:rsidRDefault="004F04BC" w:rsidP="004F04BC">
      <w:pPr>
        <w:numPr>
          <w:ilvl w:val="1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4F04BC" w:rsidRPr="004F04BC" w:rsidRDefault="004F04BC" w:rsidP="004F04BC">
      <w:pPr>
        <w:numPr>
          <w:ilvl w:val="1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лямбда-выражение.</w:t>
      </w:r>
    </w:p>
    <w:p w:rsidR="004F04BC" w:rsidRDefault="004F04BC" w:rsidP="004F04BC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 w:rsidRPr="004F04BC">
        <w:rPr>
          <w:rFonts w:ascii="Times New Roman" w:hAnsi="Times New Roman"/>
          <w:sz w:val="28"/>
          <w:szCs w:val="28"/>
        </w:rPr>
        <w:t>Func</w:t>
      </w:r>
      <w:proofErr w:type="spellEnd"/>
      <w:r w:rsidRPr="004F04BC">
        <w:rPr>
          <w:rFonts w:ascii="Times New Roman" w:hAnsi="Times New Roman"/>
          <w:sz w:val="28"/>
          <w:szCs w:val="28"/>
        </w:rPr>
        <w:t xml:space="preserve">&lt; &gt; или </w:t>
      </w:r>
      <w:proofErr w:type="spellStart"/>
      <w:r w:rsidRPr="004F04BC">
        <w:rPr>
          <w:rFonts w:ascii="Times New Roman" w:hAnsi="Times New Roman"/>
          <w:sz w:val="28"/>
          <w:szCs w:val="28"/>
        </w:rPr>
        <w:t>Action</w:t>
      </w:r>
      <w:proofErr w:type="spellEnd"/>
      <w:r w:rsidRPr="004F04BC"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:rsidR="004F04BC" w:rsidRPr="004F04BC" w:rsidRDefault="004F04BC" w:rsidP="004F04BC">
      <w:pPr>
        <w:jc w:val="both"/>
        <w:rPr>
          <w:rFonts w:ascii="Times New Roman" w:hAnsi="Times New Roman"/>
          <w:sz w:val="28"/>
          <w:szCs w:val="28"/>
        </w:rPr>
      </w:pPr>
      <w:r w:rsidRPr="004F04BC">
        <w:rPr>
          <w:rFonts w:ascii="Times New Roman" w:hAnsi="Times New Roman"/>
          <w:sz w:val="28"/>
          <w:szCs w:val="28"/>
        </w:rPr>
        <w:t>Часть 2. Разработать программу, реализующую работу с рефлексией.</w:t>
      </w:r>
    </w:p>
    <w:p w:rsidR="004F04BC" w:rsidRPr="009753C4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33B33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9753C4"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4F04BC" w:rsidRDefault="004F04BC" w:rsidP="004F04BC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4F04BC" w:rsidRPr="004F04BC" w:rsidRDefault="004F04BC" w:rsidP="004F04BC">
      <w:pPr>
        <w:rPr>
          <w:rFonts w:ascii="Times New Roman" w:hAnsi="Times New Roman"/>
          <w:sz w:val="28"/>
          <w:szCs w:val="28"/>
        </w:rPr>
      </w:pPr>
    </w:p>
    <w:p w:rsidR="00D0018F" w:rsidRDefault="001074BA" w:rsidP="001074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  <w:r w:rsidR="00D0018F">
        <w:rPr>
          <w:rFonts w:ascii="Times New Roman" w:hAnsi="Times New Roman"/>
          <w:sz w:val="28"/>
          <w:szCs w:val="28"/>
        </w:rPr>
        <w:br w:type="page"/>
      </w:r>
    </w:p>
    <w:p w:rsidR="00870AAB" w:rsidRPr="000C1483" w:rsidRDefault="000C1483">
      <w:pPr>
        <w:rPr>
          <w:rFonts w:ascii="Times New Roman" w:hAnsi="Times New Roman"/>
          <w:b/>
          <w:sz w:val="28"/>
          <w:szCs w:val="28"/>
        </w:rPr>
      </w:pPr>
      <w:r w:rsidRPr="000C1483">
        <w:rPr>
          <w:rFonts w:ascii="Times New Roman" w:hAnsi="Times New Roman"/>
          <w:b/>
          <w:sz w:val="28"/>
          <w:szCs w:val="28"/>
        </w:rPr>
        <w:lastRenderedPageBreak/>
        <w:t>Часть 1.</w:t>
      </w:r>
    </w:p>
    <w:p w:rsidR="00C059B5" w:rsidRPr="000C1483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</w:t>
      </w:r>
      <w:proofErr w:type="gramStart"/>
      <w:r>
        <w:rPr>
          <w:rFonts w:ascii="Times New Roman" w:hAnsi="Times New Roman"/>
          <w:sz w:val="28"/>
          <w:szCs w:val="28"/>
        </w:rPr>
        <w:t>кст</w:t>
      </w:r>
      <w:r w:rsidRPr="000C14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</w:t>
      </w:r>
      <w:proofErr w:type="gramEnd"/>
      <w:r>
        <w:rPr>
          <w:rFonts w:ascii="Times New Roman" w:hAnsi="Times New Roman"/>
          <w:sz w:val="28"/>
          <w:szCs w:val="28"/>
        </w:rPr>
        <w:t>ограммы</w:t>
      </w:r>
      <w:r w:rsidRPr="000C1483">
        <w:rPr>
          <w:rFonts w:ascii="Times New Roman" w:hAnsi="Times New Roman"/>
          <w:sz w:val="28"/>
          <w:szCs w:val="28"/>
        </w:rPr>
        <w:t>:</w:t>
      </w:r>
    </w:p>
    <w:p w:rsidR="00D24B4E" w:rsidRPr="000C1483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C1483" w:rsidRDefault="001074BA" w:rsidP="000C1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 w:rsidR="000C1483">
        <w:rPr>
          <w:rFonts w:ascii="Times New Roman" w:hAnsi="Times New Roman"/>
          <w:sz w:val="28"/>
          <w:szCs w:val="28"/>
          <w:lang w:val="en-US"/>
        </w:rPr>
        <w:t>Program</w:t>
      </w:r>
      <w:r w:rsidRPr="000C1483">
        <w:rPr>
          <w:rFonts w:ascii="Times New Roman" w:hAnsi="Times New Roman"/>
          <w:sz w:val="28"/>
          <w:szCs w:val="28"/>
        </w:rPr>
        <w:t>: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Delegates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Calc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+ p2 - p3;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MinusMinus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p1 - p2 - p3;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PlusDivide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 + p2) / p3;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c(p1, p2, p3);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CalcFuncMethod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&gt; f)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f(p1, p2, p3);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7, i2 = 3;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i3 = 4;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"Вызовы методов, принимающих обыкновенный делегат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MinusMinus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PlusDivide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i1, i2, i3, 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=&gt;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(x * y) / z;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0C1483" w:rsidRPr="009C14E8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Вызовы</w:t>
      </w:r>
      <w:r w:rsidRPr="009C1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методов</w:t>
      </w:r>
      <w:r w:rsidRPr="009C14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принимающих</w:t>
      </w:r>
      <w:r w:rsidRPr="009C1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обобщенный</w:t>
      </w:r>
      <w:r w:rsidRPr="009C1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делегат</w:t>
      </w:r>
      <w:r w:rsidRPr="009C1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9C1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Func</w:t>
      </w:r>
      <w:proofErr w:type="spellEnd"/>
      <w:r w:rsidRPr="009C14E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CalcFuncMethod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CalcFuncMethod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MinusMinus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CalcFuncMethod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i1, i2, i3,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PlusDivide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CalcFuncMethod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i1, i2, i3, 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=&gt;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(x * y) / z;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14E8" w:rsidRDefault="009C14E8" w:rsidP="009C14E8">
      <w:pPr>
        <w:rPr>
          <w:rFonts w:ascii="Times New Roman" w:hAnsi="Times New Roman" w:cs="Times New Roman"/>
          <w:sz w:val="28"/>
          <w:szCs w:val="28"/>
        </w:rPr>
      </w:pPr>
    </w:p>
    <w:p w:rsidR="009C14E8" w:rsidRDefault="009C14E8" w:rsidP="00C059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1483" w:rsidRPr="009C14E8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9C14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Circle: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Reflection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0;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PropAttr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Diameter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Radius; }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PropAttr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Circumference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Diameter *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* Radius *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{Radius}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.\n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окружности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{Circumference}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.\n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{Area}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r;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483" w:rsidRPr="00CB0ECF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0C14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PropAttr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Reflection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PropAttr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Attribute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PropAttr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s;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1483" w:rsidRPr="00CB0ECF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1483" w:rsidRPr="00CB0ECF" w:rsidRDefault="000C1483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CB0E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Reflection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2.4);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9C14E8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Рефлексия</w:t>
      </w:r>
      <w:r w:rsidRPr="009C14E8">
        <w:rPr>
          <w:rFonts w:ascii="Consolas" w:hAnsi="Consolas" w:cs="Consolas"/>
          <w:color w:val="A31515"/>
          <w:sz w:val="19"/>
          <w:szCs w:val="19"/>
          <w:lang w:val="en-US"/>
        </w:rPr>
        <w:t>.\n\n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9C1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9C1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типе</w:t>
      </w:r>
      <w:r w:rsidRPr="009C14E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9C14E8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14E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Пространство</w:t>
      </w:r>
      <w:r w:rsidRPr="009C1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имён</w:t>
      </w:r>
      <w:r w:rsidRPr="009C14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>t.Namespace</w:t>
      </w:r>
      <w:proofErr w:type="spellEnd"/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C14E8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C14E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>t.FullName</w:t>
      </w:r>
      <w:proofErr w:type="spellEnd"/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C14E8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Сборка</w:t>
      </w:r>
      <w:r w:rsidRPr="009C14E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>t.AssemblyQualifiedName</w:t>
      </w:r>
      <w:proofErr w:type="spellEnd"/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C14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C1483" w:rsidRPr="009C14E8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C14E8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t.GetFields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атрибутами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x.GetCustomAttributes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PropAttr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).Length &gt; 0) {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PropAttr.Description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= 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ToString</w:t>
      </w:r>
      <w:proofErr w:type="spell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{method}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помощью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рефлексии</w:t>
      </w:r>
      <w:r w:rsidRPr="000C14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(method,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System.Reflection.BindingFlags.InvokeMethod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14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0C1483" w:rsidRP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1483" w:rsidRDefault="000C1483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4E8" w:rsidRDefault="009C14E8" w:rsidP="000C1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9C14E8" w:rsidRDefault="009C14E8">
      <w:pPr>
        <w:rPr>
          <w:rFonts w:ascii="Times New Roman" w:hAnsi="Times New Roman" w:cs="Times New Roman"/>
          <w:sz w:val="28"/>
          <w:szCs w:val="28"/>
        </w:rPr>
      </w:pPr>
    </w:p>
    <w:p w:rsidR="009C14E8" w:rsidRDefault="009C1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:rsidR="009C14E8" w:rsidRDefault="009C14E8">
      <w:pPr>
        <w:rPr>
          <w:rFonts w:ascii="Times New Roman" w:hAnsi="Times New Roman" w:cs="Times New Roman"/>
          <w:sz w:val="28"/>
          <w:szCs w:val="28"/>
        </w:rPr>
      </w:pPr>
      <w:r w:rsidRPr="000C14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B64695" wp14:editId="7ABEA315">
            <wp:extent cx="3154680" cy="1722120"/>
            <wp:effectExtent l="0" t="0" r="7620" b="0"/>
            <wp:docPr id="4" name="Рисунок 4" descr="D:\Универ\Шарп\BKITSharpRepo\Reflection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\Шарп\BKITSharpRepo\Reflection\Class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4E8" w:rsidRDefault="009C14E8">
      <w:pPr>
        <w:rPr>
          <w:rFonts w:ascii="Times New Roman" w:hAnsi="Times New Roman" w:cs="Times New Roman"/>
          <w:sz w:val="28"/>
          <w:szCs w:val="28"/>
        </w:rPr>
      </w:pPr>
    </w:p>
    <w:p w:rsidR="009C14E8" w:rsidRDefault="009C14E8">
      <w:pPr>
        <w:rPr>
          <w:rFonts w:ascii="Times New Roman" w:hAnsi="Times New Roman" w:cs="Times New Roman"/>
          <w:sz w:val="28"/>
          <w:szCs w:val="28"/>
        </w:rPr>
      </w:pPr>
    </w:p>
    <w:p w:rsidR="009C14E8" w:rsidRDefault="009C14E8">
      <w:pPr>
        <w:rPr>
          <w:rFonts w:ascii="Times New Roman" w:hAnsi="Times New Roman" w:cs="Times New Roman"/>
          <w:sz w:val="28"/>
          <w:szCs w:val="28"/>
        </w:rPr>
      </w:pPr>
    </w:p>
    <w:p w:rsidR="000C1483" w:rsidRDefault="000C1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14E8" w:rsidRPr="009C14E8" w:rsidRDefault="009C14E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C14E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Экранные формы:</w:t>
      </w:r>
    </w:p>
    <w:p w:rsidR="009C14E8" w:rsidRDefault="009C14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0F82FA" wp14:editId="4E208C02">
            <wp:extent cx="5791200" cy="2314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E8" w:rsidRDefault="009C14E8">
      <w:pPr>
        <w:rPr>
          <w:rFonts w:ascii="Times New Roman" w:hAnsi="Times New Roman" w:cs="Times New Roman"/>
          <w:sz w:val="28"/>
          <w:szCs w:val="28"/>
        </w:rPr>
      </w:pPr>
    </w:p>
    <w:p w:rsidR="000C1483" w:rsidRPr="000C1483" w:rsidRDefault="000C1483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BAEA9E" wp14:editId="301D578B">
            <wp:extent cx="5414276" cy="4770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041" cy="477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483" w:rsidRPr="000C1483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1483"/>
    <w:rsid w:val="000C7D5F"/>
    <w:rsid w:val="001074BA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D3F8D"/>
    <w:rsid w:val="004F04BC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C14E8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B0ECF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3071B57-26DE-4A67-A2E1-7F24DDF94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Krivtsov</dc:creator>
  <cp:lastModifiedBy>USER</cp:lastModifiedBy>
  <cp:revision>2</cp:revision>
  <dcterms:created xsi:type="dcterms:W3CDTF">2018-12-23T13:39:00Z</dcterms:created>
  <dcterms:modified xsi:type="dcterms:W3CDTF">2018-12-23T13:39:00Z</dcterms:modified>
</cp:coreProperties>
</file>