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8"/>
        </w:rPr>
      </w:pPr>
      <w:r>
        <w:rPr>
          <w:sz w:val="28"/>
        </w:rPr>
        <w:t>Pitanja za ispit otvorenog tipa</w:t>
      </w:r>
    </w:p>
    <w:p>
      <w:pPr>
        <w:pStyle w:val="ListParagraph"/>
        <w:numPr>
          <w:ilvl w:val="0"/>
          <w:numId w:val="1"/>
        </w:numPr>
        <w:rPr/>
      </w:pPr>
      <w:r>
        <w:rPr/>
        <w:t>Aktivni napadi</w:t>
      </w:r>
    </w:p>
    <w:p>
      <w:pPr>
        <w:pStyle w:val="ListParagraph"/>
        <w:numPr>
          <w:ilvl w:val="0"/>
          <w:numId w:val="1"/>
        </w:numPr>
        <w:rPr/>
      </w:pPr>
      <w:r>
        <w:rPr/>
        <w:t>Pasivni napadi</w:t>
      </w:r>
    </w:p>
    <w:p>
      <w:pPr>
        <w:pStyle w:val="ListParagraph"/>
        <w:numPr>
          <w:ilvl w:val="0"/>
          <w:numId w:val="1"/>
        </w:numPr>
        <w:rPr/>
      </w:pPr>
      <w:r>
        <w:rPr/>
        <w:t>Osnovne faze napada</w:t>
      </w:r>
    </w:p>
    <w:p>
      <w:pPr>
        <w:pStyle w:val="ListParagraph"/>
        <w:numPr>
          <w:ilvl w:val="0"/>
          <w:numId w:val="1"/>
        </w:numPr>
        <w:rPr/>
      </w:pPr>
      <w:r>
        <w:rPr/>
        <w:t>Najčešće primenjivane vrste napada i pretnji</w:t>
      </w:r>
    </w:p>
    <w:p>
      <w:pPr>
        <w:pStyle w:val="ListParagraph"/>
        <w:numPr>
          <w:ilvl w:val="0"/>
          <w:numId w:val="1"/>
        </w:numPr>
        <w:rPr/>
      </w:pPr>
      <w:r>
        <w:rPr/>
        <w:t>Upravljanje rizikom</w:t>
      </w:r>
    </w:p>
    <w:p>
      <w:pPr>
        <w:pStyle w:val="ListParagraph"/>
        <w:numPr>
          <w:ilvl w:val="0"/>
          <w:numId w:val="1"/>
        </w:numPr>
        <w:rPr>
          <w:highlight w:val="none"/>
          <w:shd w:fill="81D41A" w:val="clear"/>
        </w:rPr>
      </w:pPr>
      <w:r>
        <w:rPr>
          <w:shd w:fill="81D41A" w:val="clear"/>
        </w:rPr>
        <w:t>Osnovne vrste ranjivosti</w:t>
      </w:r>
    </w:p>
    <w:p>
      <w:pPr>
        <w:pStyle w:val="ListParagraph"/>
        <w:numPr>
          <w:ilvl w:val="0"/>
          <w:numId w:val="1"/>
        </w:numPr>
        <w:rPr/>
      </w:pPr>
      <w:r>
        <w:rPr/>
        <w:t>Procedure nakon incidenta (Incident Response – IR)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Model bezbednosti </w:t>
      </w:r>
    </w:p>
    <w:p>
      <w:pPr>
        <w:pStyle w:val="ListParagraph"/>
        <w:numPr>
          <w:ilvl w:val="0"/>
          <w:numId w:val="1"/>
        </w:numPr>
        <w:rPr>
          <w:highlight w:val="none"/>
          <w:shd w:fill="81D41A" w:val="clear"/>
        </w:rPr>
      </w:pPr>
      <w:r>
        <w:rPr>
          <w:shd w:fill="81D41A" w:val="clear"/>
        </w:rPr>
        <w:t xml:space="preserve">BLP model </w:t>
      </w:r>
    </w:p>
    <w:p>
      <w:pPr>
        <w:pStyle w:val="ListParagraph"/>
        <w:numPr>
          <w:ilvl w:val="0"/>
          <w:numId w:val="1"/>
        </w:numPr>
        <w:rPr/>
      </w:pPr>
      <w:r>
        <w:rPr/>
        <w:t>BIBA model</w:t>
      </w:r>
    </w:p>
    <w:p>
      <w:pPr>
        <w:pStyle w:val="ListParagraph"/>
        <w:numPr>
          <w:ilvl w:val="0"/>
          <w:numId w:val="1"/>
        </w:numPr>
        <w:rPr/>
      </w:pPr>
      <w:r>
        <w:rPr/>
        <w:t>Clark Wilson model</w:t>
      </w:r>
    </w:p>
    <w:p>
      <w:pPr>
        <w:pStyle w:val="ListParagraph"/>
        <w:numPr>
          <w:ilvl w:val="0"/>
          <w:numId w:val="1"/>
        </w:numPr>
        <w:rPr/>
      </w:pPr>
      <w:r>
        <w:rPr/>
        <w:t>Sigurnosne arhitekture</w:t>
      </w:r>
      <w:r>
        <w:rPr>
          <w:lang w:val="sr-Latn-RS"/>
        </w:rPr>
        <w:t>, oznake i režimi</w:t>
      </w:r>
    </w:p>
    <w:p>
      <w:pPr>
        <w:pStyle w:val="ListParagraph"/>
        <w:numPr>
          <w:ilvl w:val="0"/>
          <w:numId w:val="1"/>
        </w:numPr>
        <w:rPr/>
      </w:pPr>
      <w:r>
        <w:rPr/>
        <w:t>Ranjivosti u sistemskoj sigurnosnoj arhitekturi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Sertifikacija i akreditacija </w:t>
      </w:r>
    </w:p>
    <w:p>
      <w:pPr>
        <w:pStyle w:val="ListParagraph"/>
        <w:numPr>
          <w:ilvl w:val="0"/>
          <w:numId w:val="1"/>
        </w:numPr>
        <w:rPr>
          <w:highlight w:val="none"/>
          <w:shd w:fill="81D41A" w:val="clear"/>
        </w:rPr>
      </w:pPr>
      <w:r>
        <w:rPr>
          <w:shd w:fill="81D41A" w:val="clear"/>
        </w:rPr>
        <w:t>Diffle-Hellman algoritam</w:t>
      </w:r>
    </w:p>
    <w:p>
      <w:pPr>
        <w:pStyle w:val="ListParagraph"/>
        <w:numPr>
          <w:ilvl w:val="0"/>
          <w:numId w:val="1"/>
        </w:numPr>
        <w:rPr>
          <w:highlight w:val="none"/>
          <w:shd w:fill="81D41A" w:val="clear"/>
        </w:rPr>
      </w:pPr>
      <w:r>
        <w:rPr>
          <w:shd w:fill="81D41A" w:val="clear"/>
        </w:rPr>
        <w:t>AES algoritam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RSA algoritam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Kriptografija javnim kljucevima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Simetricni kriptografski sistemi </w:t>
      </w:r>
    </w:p>
    <w:p>
      <w:pPr>
        <w:pStyle w:val="ListParagraph"/>
        <w:numPr>
          <w:ilvl w:val="0"/>
          <w:numId w:val="1"/>
        </w:numPr>
        <w:rPr>
          <w:highlight w:val="none"/>
          <w:shd w:fill="81D41A" w:val="clear"/>
        </w:rPr>
      </w:pPr>
      <w:r>
        <w:rPr>
          <w:shd w:fill="81D41A" w:val="clear"/>
        </w:rPr>
        <w:t xml:space="preserve">Kriptoanaliza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Kriptosistem </w:t>
      </w:r>
    </w:p>
    <w:p>
      <w:pPr>
        <w:pStyle w:val="ListParagraph"/>
        <w:numPr>
          <w:ilvl w:val="0"/>
          <w:numId w:val="1"/>
        </w:numPr>
        <w:rPr>
          <w:highlight w:val="none"/>
          <w:shd w:fill="81D41A" w:val="clear"/>
        </w:rPr>
      </w:pPr>
      <w:r>
        <w:rPr>
          <w:shd w:fill="81D41A" w:val="clear"/>
        </w:rPr>
        <w:t>Digitalni potpis</w:t>
      </w:r>
    </w:p>
    <w:p>
      <w:pPr>
        <w:pStyle w:val="ListParagraph"/>
        <w:numPr>
          <w:ilvl w:val="0"/>
          <w:numId w:val="1"/>
        </w:numPr>
        <w:rPr/>
      </w:pPr>
      <w:r>
        <w:rPr>
          <w:shd w:fill="81D41A" w:val="clear"/>
        </w:rPr>
        <w:t>Hash funkcije</w:t>
      </w:r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>
          <w:shd w:fill="81D41A" w:val="clear"/>
        </w:rPr>
        <w:t>Digitalna koverta i digitalni potpis email dokumenata</w:t>
      </w:r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Standard za digitalni potpis </w:t>
      </w:r>
    </w:p>
    <w:p>
      <w:pPr>
        <w:pStyle w:val="ListParagraph"/>
        <w:numPr>
          <w:ilvl w:val="0"/>
          <w:numId w:val="1"/>
        </w:numPr>
        <w:rPr>
          <w:highlight w:val="none"/>
          <w:shd w:fill="81D41A" w:val="clear"/>
        </w:rPr>
      </w:pPr>
      <w:r>
        <w:rPr>
          <w:shd w:fill="81D41A" w:val="clear"/>
        </w:rPr>
        <w:t xml:space="preserve">Provera verodojstojnosti poruke </w:t>
      </w:r>
    </w:p>
    <w:p>
      <w:pPr>
        <w:pStyle w:val="ListParagraph"/>
        <w:numPr>
          <w:ilvl w:val="0"/>
          <w:numId w:val="1"/>
        </w:numPr>
        <w:rPr/>
      </w:pPr>
      <w:r>
        <w:rPr/>
        <w:t>Kod za autentifikaciju poruke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Sertifikaciono telo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Detekcija upada </w:t>
      </w:r>
    </w:p>
    <w:p>
      <w:pPr>
        <w:pStyle w:val="ListParagraph"/>
        <w:numPr>
          <w:ilvl w:val="0"/>
          <w:numId w:val="1"/>
        </w:numPr>
        <w:rPr/>
      </w:pPr>
      <w:r>
        <w:rPr>
          <w:shd w:fill="81D41A" w:val="clear"/>
        </w:rPr>
        <w:t>IDS zasnovan na hostu</w:t>
      </w:r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>
          <w:shd w:fill="81D41A" w:val="clear"/>
        </w:rPr>
        <w:t>IDS baziran na mreži</w:t>
      </w:r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Tehnike detekcije upada </w:t>
      </w:r>
    </w:p>
    <w:p>
      <w:pPr>
        <w:pStyle w:val="ListParagraph"/>
        <w:numPr>
          <w:ilvl w:val="0"/>
          <w:numId w:val="1"/>
        </w:numPr>
        <w:rPr>
          <w:highlight w:val="none"/>
          <w:shd w:fill="81D41A" w:val="clear"/>
        </w:rPr>
      </w:pPr>
      <w:r>
        <w:rPr>
          <w:shd w:fill="81D41A" w:val="clear"/>
        </w:rPr>
        <w:t xml:space="preserve">Honeypots – lažni mamci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SNORT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OSI model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Bezbednosni servisi i menanizmi </w:t>
      </w:r>
    </w:p>
    <w:p>
      <w:pPr>
        <w:pStyle w:val="ListParagraph"/>
        <w:numPr>
          <w:ilvl w:val="0"/>
          <w:numId w:val="1"/>
        </w:numPr>
        <w:rPr/>
      </w:pPr>
      <w:r>
        <w:rPr>
          <w:shd w:fill="81D41A" w:val="clear"/>
        </w:rPr>
        <w:t>IPSec protokol</w:t>
      </w:r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Upravljanje kljucevima </w:t>
      </w:r>
    </w:p>
    <w:p>
      <w:pPr>
        <w:pStyle w:val="ListParagraph"/>
        <w:numPr>
          <w:ilvl w:val="0"/>
          <w:numId w:val="1"/>
        </w:numPr>
        <w:rPr>
          <w:highlight w:val="none"/>
          <w:shd w:fill="81D41A" w:val="clear"/>
        </w:rPr>
      </w:pPr>
      <w:r>
        <w:rPr>
          <w:shd w:fill="81D41A" w:val="clear"/>
        </w:rPr>
        <w:t xml:space="preserve">Authentication Header (AH)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Encapsulating Security Payload (ESP)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Web bezbednost i application layer security </w:t>
      </w:r>
    </w:p>
    <w:p>
      <w:pPr>
        <w:pStyle w:val="ListParagraph"/>
        <w:numPr>
          <w:ilvl w:val="0"/>
          <w:numId w:val="1"/>
        </w:numPr>
        <w:rPr/>
      </w:pPr>
      <w:r>
        <w:rPr>
          <w:shd w:fill="81D41A" w:val="clear"/>
        </w:rPr>
        <w:t>Bezbednost transportnog sloja</w:t>
      </w:r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>
          <w:shd w:fill="81D41A" w:val="clear"/>
        </w:rPr>
        <w:t>Autentifikacija i autorizacija</w:t>
      </w:r>
      <w:r>
        <w:rPr/>
        <w:t xml:space="preserve"> </w:t>
      </w:r>
    </w:p>
    <w:p>
      <w:pPr>
        <w:pStyle w:val="ListParagraph"/>
        <w:numPr>
          <w:ilvl w:val="0"/>
          <w:numId w:val="1"/>
        </w:numPr>
        <w:rPr>
          <w:highlight w:val="none"/>
          <w:shd w:fill="81D41A" w:val="clear"/>
        </w:rPr>
      </w:pPr>
      <w:r>
        <w:rPr>
          <w:shd w:fill="81D41A" w:val="clear"/>
        </w:rPr>
        <w:t xml:space="preserve">SSL protokol </w:t>
      </w:r>
    </w:p>
    <w:p>
      <w:pPr>
        <w:pStyle w:val="ListParagraph"/>
        <w:numPr>
          <w:ilvl w:val="0"/>
          <w:numId w:val="1"/>
        </w:numPr>
        <w:rPr/>
      </w:pPr>
      <w:r>
        <w:rPr>
          <w:shd w:fill="81D41A" w:val="clear"/>
        </w:rPr>
        <w:t>Kerberos protokol</w:t>
      </w:r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Bezbedni sistem elektronske pošte 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CA"/>
        </w:rPr>
        <w:t>Mre</w:t>
      </w:r>
      <w:r>
        <w:rPr>
          <w:lang w:val="sr-Latn-RS"/>
        </w:rPr>
        <w:t>ž</w:t>
      </w:r>
      <w:r>
        <w:rPr>
          <w:lang w:val="en-CA"/>
        </w:rPr>
        <w:t xml:space="preserve">ni zaštitni zid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Filtriranje paketa 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CA"/>
        </w:rPr>
        <w:t xml:space="preserve">Dinamičko ispitivanje paketa 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CA"/>
        </w:rPr>
        <w:t>Mrežni prolazi na sloju konekcija</w:t>
      </w:r>
    </w:p>
    <w:p>
      <w:pPr>
        <w:pStyle w:val="ListParagraph"/>
        <w:numPr>
          <w:ilvl w:val="0"/>
          <w:numId w:val="1"/>
        </w:numPr>
        <w:rPr/>
      </w:pPr>
      <w:r>
        <w:rPr>
          <w:shd w:fill="81D41A" w:val="clear"/>
          <w:lang w:val="en-CA"/>
        </w:rPr>
        <w:t>Lokacije zaštitnih zidova</w:t>
      </w:r>
      <w:r>
        <w:rPr>
          <w:lang w:val="en-CA"/>
        </w:rPr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>Konfiguracija zaštitnog zida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Zastitni zid zasnovan na hostu 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CA"/>
        </w:rPr>
        <w:t>Virtualna privatna mreža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CA"/>
        </w:rPr>
        <w:t xml:space="preserve">Distribuirani zaštitni zidovi 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CA"/>
        </w:rPr>
        <w:t xml:space="preserve">Bezbednost lokalnih bezicnih mreza i standardi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Sigurnosni propusti u IEEE802.11 i zahtevi i pretnje 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CA"/>
        </w:rPr>
        <w:t xml:space="preserve">Gubitak poverljivosti, integriteta i raspoloživosti 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CA"/>
        </w:rPr>
        <w:t xml:space="preserve">Protokol IEEE802.11i 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Bezbednost mobilnih mreza i ličnih bezicnih mreža 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CA"/>
        </w:rPr>
        <w:t xml:space="preserve">Bezbedni sadržaj </w:t>
      </w:r>
    </w:p>
    <w:p>
      <w:pPr>
        <w:pStyle w:val="ListParagraph"/>
        <w:numPr>
          <w:ilvl w:val="0"/>
          <w:numId w:val="1"/>
        </w:numPr>
        <w:rPr>
          <w:highlight w:val="none"/>
          <w:shd w:fill="81D41A" w:val="clear"/>
        </w:rPr>
      </w:pPr>
      <w:r>
        <w:rPr>
          <w:shd w:fill="81D41A" w:val="clear"/>
          <w:lang w:val="en-CA"/>
        </w:rPr>
        <w:t>Linux modeli bezbednosti</w:t>
      </w:r>
    </w:p>
    <w:p>
      <w:pPr>
        <w:pStyle w:val="ListParagraph"/>
        <w:numPr>
          <w:ilvl w:val="0"/>
          <w:numId w:val="1"/>
        </w:numPr>
        <w:rPr/>
      </w:pPr>
      <w:r>
        <w:rPr/>
        <w:t>Bezbednost sistema datoteka</w:t>
      </w:r>
    </w:p>
    <w:p>
      <w:pPr>
        <w:pStyle w:val="ListParagraph"/>
        <w:numPr>
          <w:ilvl w:val="0"/>
          <w:numId w:val="1"/>
        </w:numPr>
        <w:rPr>
          <w:highlight w:val="none"/>
          <w:shd w:fill="81D41A" w:val="clear"/>
        </w:rPr>
      </w:pPr>
      <w:r>
        <w:rPr>
          <w:shd w:fill="81D41A" w:val="clear"/>
          <w:lang w:val="en-CA"/>
        </w:rPr>
        <w:t>Linux/UNIX dozvole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CA"/>
        </w:rPr>
        <w:t xml:space="preserve">Linux ranjivosti </w:t>
      </w:r>
    </w:p>
    <w:p>
      <w:pPr>
        <w:pStyle w:val="ListParagraph"/>
        <w:numPr>
          <w:ilvl w:val="0"/>
          <w:numId w:val="1"/>
        </w:numPr>
        <w:rPr/>
      </w:pPr>
      <w:r>
        <w:rPr/>
        <w:t>Ojačanje Linux sistema</w:t>
      </w:r>
    </w:p>
    <w:p>
      <w:pPr>
        <w:pStyle w:val="ListParagraph"/>
        <w:numPr>
          <w:ilvl w:val="0"/>
          <w:numId w:val="1"/>
        </w:numPr>
        <w:rPr/>
      </w:pPr>
      <w:r>
        <w:rPr/>
        <w:t>SELinux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CA"/>
        </w:rPr>
        <w:t xml:space="preserve">MS Windows bezbednosna arhitektura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Ojačanje Windows sistema 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CA"/>
        </w:rPr>
        <w:t xml:space="preserve">Odbrana naloga 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CA"/>
        </w:rPr>
        <w:t xml:space="preserve">Security descriptor 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CA"/>
        </w:rPr>
        <w:t xml:space="preserve">Odbrana mreže 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CA"/>
        </w:rPr>
        <w:t xml:space="preserve">Windows ranjivosti </w:t>
      </w:r>
    </w:p>
    <w:p>
      <w:pPr>
        <w:pStyle w:val="ListParagraph"/>
        <w:numPr>
          <w:ilvl w:val="0"/>
          <w:numId w:val="1"/>
        </w:numPr>
        <w:rPr/>
      </w:pPr>
      <w:r>
        <w:rPr>
          <w:shd w:fill="81D41A" w:val="clear"/>
        </w:rPr>
        <w:t>Lokalni domen naloga</w:t>
      </w:r>
      <w:r>
        <w:rPr/>
        <w:t xml:space="preserve"> </w:t>
      </w:r>
    </w:p>
    <w:p>
      <w:pPr>
        <w:pStyle w:val="ListParagraph"/>
        <w:numPr>
          <w:ilvl w:val="0"/>
          <w:numId w:val="1"/>
        </w:numPr>
        <w:rPr>
          <w:highlight w:val="none"/>
          <w:shd w:fill="81D41A" w:val="clear"/>
        </w:rPr>
      </w:pPr>
      <w:r>
        <w:rPr>
          <w:shd w:fill="81D41A" w:val="clear"/>
        </w:rPr>
        <w:t xml:space="preserve">Windows privilegije 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CA"/>
        </w:rPr>
        <w:t>Niske privilegije usluge naloga, smanjenje privilegija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rPr>
          <w:highlight w:val="none"/>
          <w:shd w:fill="81D41A" w:val="clear"/>
        </w:rPr>
      </w:pPr>
      <w:r>
        <w:rPr>
          <w:shd w:fill="81D41A" w:val="clear"/>
          <w:lang w:val="en-CA"/>
        </w:rPr>
        <w:t>Bezbednost elektronskog poslovanja</w:t>
      </w:r>
    </w:p>
    <w:p>
      <w:pPr>
        <w:pStyle w:val="ListParagraph"/>
        <w:numPr>
          <w:ilvl w:val="0"/>
          <w:numId w:val="1"/>
        </w:numPr>
        <w:rPr>
          <w:highlight w:val="none"/>
          <w:shd w:fill="81D41A" w:val="clear"/>
        </w:rPr>
      </w:pPr>
      <w:r>
        <w:rPr>
          <w:shd w:fill="81D41A" w:val="clear"/>
          <w:lang w:val="en-CA"/>
        </w:rPr>
        <w:t>Proces placanja i transakcije placanja</w:t>
      </w:r>
    </w:p>
    <w:p>
      <w:pPr>
        <w:pStyle w:val="ListParagraph"/>
        <w:numPr>
          <w:ilvl w:val="0"/>
          <w:numId w:val="1"/>
        </w:numPr>
        <w:rPr>
          <w:highlight w:val="none"/>
          <w:shd w:fill="81D41A" w:val="clear"/>
        </w:rPr>
      </w:pPr>
      <w:r>
        <w:rPr>
          <w:shd w:fill="81D41A" w:val="clear"/>
        </w:rPr>
        <w:t>Bezbednost elektronskih sistema placanja</w:t>
      </w:r>
    </w:p>
    <w:p>
      <w:pPr>
        <w:pStyle w:val="ListParagraph"/>
        <w:numPr>
          <w:ilvl w:val="0"/>
          <w:numId w:val="1"/>
        </w:numPr>
        <w:rPr>
          <w:highlight w:val="none"/>
          <w:shd w:fill="81D41A" w:val="clear"/>
        </w:rPr>
      </w:pPr>
      <w:r>
        <w:rPr>
          <w:shd w:fill="81D41A" w:val="clear"/>
          <w:lang w:val="en-CA"/>
        </w:rPr>
        <w:t>Bezbednost mobilne trgovine i digitalnog novca</w:t>
      </w:r>
    </w:p>
    <w:p>
      <w:pPr>
        <w:pStyle w:val="ListParagraph"/>
        <w:spacing w:before="0" w:after="200"/>
        <w:ind w:left="720" w:hanging="0"/>
        <w:contextualSpacing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c9165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LibreOffice/7.5.9.2$Linux_X86_64 LibreOffice_project/50$Build-2</Application>
  <AppVersion>15.0000</AppVersion>
  <Pages>3</Pages>
  <Words>341</Words>
  <Characters>2123</Characters>
  <CharactersWithSpaces>2358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2020-01-24T08:51:00Z</dcterms:created>
  <dc:creator>Igor Franc</dc:creator>
  <dc:description/>
  <dc:language>en-US</dc:language>
  <cp:lastModifiedBy/>
  <dcterms:modified xsi:type="dcterms:W3CDTF">2024-01-15T19:16:57Z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