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66B2" w14:textId="53B2319B" w:rsidR="00B37B0E" w:rsidRDefault="005F10EE" w:rsidP="005F10EE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E002DE" wp14:editId="242EF9FD">
            <wp:simplePos x="0" y="0"/>
            <wp:positionH relativeFrom="column">
              <wp:posOffset>3919855</wp:posOffset>
            </wp:positionH>
            <wp:positionV relativeFrom="paragraph">
              <wp:posOffset>0</wp:posOffset>
            </wp:positionV>
            <wp:extent cx="2053590" cy="581660"/>
            <wp:effectExtent l="0" t="0" r="3810" b="8890"/>
            <wp:wrapSquare wrapText="bothSides"/>
            <wp:docPr id="18034116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11687" name="Obraz 18034116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553">
        <w:rPr>
          <w:noProof/>
        </w:rPr>
        <w:drawing>
          <wp:anchor distT="0" distB="0" distL="114300" distR="114300" simplePos="0" relativeHeight="251659264" behindDoc="0" locked="0" layoutInCell="1" allowOverlap="1" wp14:anchorId="0F30097C" wp14:editId="68C39ABB">
            <wp:simplePos x="0" y="0"/>
            <wp:positionH relativeFrom="column">
              <wp:posOffset>43180</wp:posOffset>
            </wp:positionH>
            <wp:positionV relativeFrom="paragraph">
              <wp:posOffset>0</wp:posOffset>
            </wp:positionV>
            <wp:extent cx="2038350" cy="992505"/>
            <wp:effectExtent l="0" t="0" r="0" b="0"/>
            <wp:wrapSquare wrapText="bothSides"/>
            <wp:docPr id="151208292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82924" name="Obraz 15120829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71886" w14:textId="56D3E954" w:rsidR="002B5553" w:rsidRDefault="002B5553" w:rsidP="002B5553">
      <w:pPr>
        <w:jc w:val="center"/>
      </w:pPr>
    </w:p>
    <w:p w14:paraId="29B098A5" w14:textId="77777777" w:rsidR="005F10EE" w:rsidRDefault="005F10EE" w:rsidP="002B5553">
      <w:pPr>
        <w:jc w:val="center"/>
      </w:pPr>
    </w:p>
    <w:p w14:paraId="4ACD51CC" w14:textId="77777777" w:rsidR="005F10EE" w:rsidRDefault="005F10EE" w:rsidP="002B5553">
      <w:pPr>
        <w:jc w:val="center"/>
      </w:pPr>
    </w:p>
    <w:p w14:paraId="2D6456B9" w14:textId="77777777" w:rsidR="005F10EE" w:rsidRDefault="005F10EE" w:rsidP="002B5553">
      <w:pPr>
        <w:jc w:val="center"/>
      </w:pPr>
    </w:p>
    <w:p w14:paraId="5E060098" w14:textId="01F410CD" w:rsidR="002B5553" w:rsidRDefault="002B5553" w:rsidP="002B5553">
      <w:pPr>
        <w:jc w:val="center"/>
        <w:rPr>
          <w:b/>
          <w:bCs/>
          <w:sz w:val="28"/>
          <w:szCs w:val="28"/>
        </w:rPr>
      </w:pPr>
      <w:r w:rsidRPr="002B5553">
        <w:rPr>
          <w:b/>
          <w:bCs/>
          <w:sz w:val="28"/>
          <w:szCs w:val="28"/>
        </w:rPr>
        <w:t>DOKUMENTACJA POWYKONAWCZA</w:t>
      </w:r>
    </w:p>
    <w:p w14:paraId="6C5233F5" w14:textId="678E8B4A" w:rsidR="002B5553" w:rsidRDefault="002B5553" w:rsidP="002B5553">
      <w:pPr>
        <w:rPr>
          <w:sz w:val="24"/>
          <w:szCs w:val="24"/>
        </w:rPr>
      </w:pPr>
    </w:p>
    <w:p w14:paraId="269647F8" w14:textId="5844D6A2" w:rsidR="002B5553" w:rsidRDefault="002B5553" w:rsidP="005F10E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OBIEKT:</w:t>
      </w:r>
    </w:p>
    <w:p w14:paraId="28F94609" w14:textId="26859F9B" w:rsidR="002B5553" w:rsidRDefault="005F10EE" w:rsidP="005F10EE">
      <w:pPr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APARTAMENTY WIDOK</w:t>
      </w:r>
    </w:p>
    <w:p w14:paraId="0C8560A6" w14:textId="77777777" w:rsidR="002B5553" w:rsidRDefault="002B5553" w:rsidP="005F10EE">
      <w:pPr>
        <w:contextualSpacing/>
        <w:jc w:val="center"/>
        <w:rPr>
          <w:b/>
          <w:bCs/>
          <w:sz w:val="24"/>
          <w:szCs w:val="24"/>
        </w:rPr>
      </w:pPr>
    </w:p>
    <w:p w14:paraId="78DC8A15" w14:textId="67CF0DFC" w:rsidR="002B5553" w:rsidRDefault="002B5553" w:rsidP="005F10EE">
      <w:pPr>
        <w:contextualSpacing/>
        <w:jc w:val="center"/>
        <w:rPr>
          <w:sz w:val="24"/>
          <w:szCs w:val="24"/>
        </w:rPr>
      </w:pPr>
      <w:r w:rsidRPr="002B5553">
        <w:rPr>
          <w:sz w:val="24"/>
          <w:szCs w:val="24"/>
        </w:rPr>
        <w:t>ADRES:</w:t>
      </w:r>
    </w:p>
    <w:p w14:paraId="116FA035" w14:textId="6D710543" w:rsidR="002B5553" w:rsidRDefault="002B5553" w:rsidP="005F10EE">
      <w:pPr>
        <w:contextualSpacing/>
        <w:jc w:val="center"/>
        <w:rPr>
          <w:b/>
          <w:bCs/>
          <w:sz w:val="24"/>
          <w:szCs w:val="24"/>
        </w:rPr>
      </w:pPr>
      <w:r w:rsidRPr="002B5553">
        <w:rPr>
          <w:b/>
          <w:bCs/>
          <w:sz w:val="24"/>
          <w:szCs w:val="24"/>
        </w:rPr>
        <w:t xml:space="preserve">Skierniewice ul. Armii Krajowej, dz. nr ew. </w:t>
      </w:r>
      <w:r w:rsidRPr="002B5553">
        <w:rPr>
          <w:b/>
          <w:bCs/>
          <w:sz w:val="24"/>
          <w:szCs w:val="24"/>
        </w:rPr>
        <w:t>568/2 i 569/1</w:t>
      </w:r>
    </w:p>
    <w:p w14:paraId="76C93C7B" w14:textId="77777777" w:rsidR="002B5553" w:rsidRDefault="002B5553" w:rsidP="002B5553">
      <w:pPr>
        <w:contextualSpacing/>
        <w:rPr>
          <w:b/>
          <w:bCs/>
          <w:sz w:val="24"/>
          <w:szCs w:val="24"/>
        </w:rPr>
      </w:pPr>
    </w:p>
    <w:p w14:paraId="3A4AFC00" w14:textId="293B581C" w:rsidR="002B5553" w:rsidRDefault="002B5553" w:rsidP="005F10EE">
      <w:pPr>
        <w:contextualSpacing/>
        <w:jc w:val="center"/>
        <w:rPr>
          <w:sz w:val="24"/>
          <w:szCs w:val="24"/>
        </w:rPr>
      </w:pPr>
      <w:r w:rsidRPr="002B5553">
        <w:rPr>
          <w:sz w:val="24"/>
          <w:szCs w:val="24"/>
        </w:rPr>
        <w:t>INWESTOR:</w:t>
      </w:r>
    </w:p>
    <w:p w14:paraId="428C2FE3" w14:textId="64B004E8" w:rsidR="002B5553" w:rsidRDefault="002B5553" w:rsidP="005F10EE">
      <w:pPr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JHM DEVELOPMENT S. A.</w:t>
      </w:r>
    </w:p>
    <w:p w14:paraId="0D7864DD" w14:textId="2CE1CDC9" w:rsidR="002B5553" w:rsidRDefault="002B5553" w:rsidP="005F10E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ul. Unii Europejskiej 18 A</w:t>
      </w:r>
    </w:p>
    <w:p w14:paraId="479A75FE" w14:textId="77777777" w:rsidR="005F10EE" w:rsidRDefault="005F10EE" w:rsidP="005F10E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96-100 Skierniewice</w:t>
      </w:r>
    </w:p>
    <w:p w14:paraId="7F7F5311" w14:textId="77777777" w:rsidR="002B5553" w:rsidRDefault="002B5553" w:rsidP="005F10EE">
      <w:pPr>
        <w:contextualSpacing/>
        <w:jc w:val="center"/>
        <w:rPr>
          <w:sz w:val="24"/>
          <w:szCs w:val="24"/>
        </w:rPr>
      </w:pPr>
    </w:p>
    <w:p w14:paraId="43DA23D0" w14:textId="3E086E53" w:rsidR="002B5553" w:rsidRDefault="002B5553" w:rsidP="005F10E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JEDNOSTKA PROJEKTOWA:</w:t>
      </w:r>
    </w:p>
    <w:p w14:paraId="33380E84" w14:textId="3B735661" w:rsidR="002B5553" w:rsidRPr="002B5553" w:rsidRDefault="002B5553" w:rsidP="005F10EE">
      <w:pPr>
        <w:contextualSpacing/>
        <w:jc w:val="center"/>
        <w:rPr>
          <w:b/>
          <w:bCs/>
          <w:sz w:val="24"/>
          <w:szCs w:val="24"/>
        </w:rPr>
      </w:pPr>
      <w:proofErr w:type="spellStart"/>
      <w:r w:rsidRPr="002B5553">
        <w:rPr>
          <w:b/>
          <w:bCs/>
          <w:sz w:val="24"/>
          <w:szCs w:val="24"/>
        </w:rPr>
        <w:t>AiG</w:t>
      </w:r>
      <w:proofErr w:type="spellEnd"/>
      <w:r w:rsidRPr="002B5553">
        <w:rPr>
          <w:b/>
          <w:bCs/>
          <w:sz w:val="24"/>
          <w:szCs w:val="24"/>
        </w:rPr>
        <w:t xml:space="preserve"> ARCHITEKCI S. C.</w:t>
      </w:r>
    </w:p>
    <w:p w14:paraId="0DD6D495" w14:textId="2D856403" w:rsidR="002B5553" w:rsidRDefault="002B5553" w:rsidP="005F10EE">
      <w:pPr>
        <w:contextualSpacing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Modła</w:t>
      </w:r>
      <w:proofErr w:type="spellEnd"/>
      <w:r>
        <w:rPr>
          <w:sz w:val="24"/>
          <w:szCs w:val="24"/>
        </w:rPr>
        <w:t>-Kolonia 5D</w:t>
      </w:r>
    </w:p>
    <w:p w14:paraId="392A440D" w14:textId="4FB93736" w:rsidR="005F10EE" w:rsidRDefault="005F10EE" w:rsidP="005F10E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62-571 Stare Miasto</w:t>
      </w:r>
    </w:p>
    <w:p w14:paraId="3B3EAEC2" w14:textId="77777777" w:rsidR="002B5553" w:rsidRDefault="002B5553" w:rsidP="005F10EE">
      <w:pPr>
        <w:contextualSpacing/>
        <w:jc w:val="center"/>
        <w:rPr>
          <w:sz w:val="24"/>
          <w:szCs w:val="24"/>
        </w:rPr>
      </w:pPr>
    </w:p>
    <w:p w14:paraId="4BEEF2CB" w14:textId="0F87E0EC" w:rsidR="002B5553" w:rsidRDefault="002B5553" w:rsidP="005F10E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GENERALNY WYKONAWCA:</w:t>
      </w:r>
    </w:p>
    <w:p w14:paraId="4396AD0D" w14:textId="72956C5E" w:rsidR="002B5553" w:rsidRDefault="002B5553" w:rsidP="005F10EE">
      <w:pPr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MIRBUD S. A.</w:t>
      </w:r>
    </w:p>
    <w:p w14:paraId="74BD9F84" w14:textId="2DF849FE" w:rsidR="005F10EE" w:rsidRPr="005F10EE" w:rsidRDefault="005F10EE" w:rsidP="005F10E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ul. Unii Europejskiej 18</w:t>
      </w:r>
    </w:p>
    <w:p w14:paraId="555A1768" w14:textId="6ACC6A17" w:rsidR="002B5553" w:rsidRDefault="002B5553" w:rsidP="005F10E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96-100 Skierniewice</w:t>
      </w:r>
    </w:p>
    <w:p w14:paraId="68C17F36" w14:textId="77777777" w:rsidR="005F10EE" w:rsidRDefault="005F10EE" w:rsidP="005F10EE">
      <w:pPr>
        <w:contextualSpacing/>
        <w:jc w:val="center"/>
        <w:rPr>
          <w:sz w:val="24"/>
          <w:szCs w:val="24"/>
        </w:rPr>
      </w:pPr>
    </w:p>
    <w:p w14:paraId="6E8500BE" w14:textId="77777777" w:rsidR="005F10EE" w:rsidRDefault="005F10EE" w:rsidP="005F10EE">
      <w:pPr>
        <w:contextualSpacing/>
        <w:jc w:val="center"/>
        <w:rPr>
          <w:sz w:val="24"/>
          <w:szCs w:val="24"/>
        </w:rPr>
      </w:pPr>
    </w:p>
    <w:p w14:paraId="1852DA34" w14:textId="0B3CF2C7" w:rsidR="005F10EE" w:rsidRDefault="005F10EE" w:rsidP="005F10EE">
      <w:pPr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Egz. 1 – oryginał</w:t>
      </w:r>
    </w:p>
    <w:p w14:paraId="4FAB2E1C" w14:textId="77777777" w:rsidR="005F10EE" w:rsidRDefault="005F10EE" w:rsidP="005F10EE">
      <w:pPr>
        <w:contextualSpacing/>
        <w:jc w:val="center"/>
        <w:rPr>
          <w:b/>
          <w:bCs/>
          <w:sz w:val="24"/>
          <w:szCs w:val="24"/>
        </w:rPr>
      </w:pPr>
    </w:p>
    <w:p w14:paraId="224DDCE6" w14:textId="526F47B3" w:rsidR="005F10EE" w:rsidRDefault="005F10EE" w:rsidP="005F10EE">
      <w:pPr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Sieci zewnętrzne – przebudowa sieci</w:t>
      </w:r>
    </w:p>
    <w:p w14:paraId="3943F4AD" w14:textId="77777777" w:rsidR="005F10EE" w:rsidRDefault="005F10EE" w:rsidP="005F10EE">
      <w:pPr>
        <w:contextualSpacing/>
        <w:jc w:val="center"/>
        <w:rPr>
          <w:b/>
          <w:bCs/>
          <w:sz w:val="24"/>
          <w:szCs w:val="24"/>
        </w:rPr>
      </w:pPr>
    </w:p>
    <w:p w14:paraId="375F0082" w14:textId="096777BD" w:rsidR="005F10EE" w:rsidRDefault="005F10EE" w:rsidP="005F10EE">
      <w:pPr>
        <w:contextualSpacing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Branża: </w:t>
      </w:r>
      <w:r w:rsidRPr="005F10EE">
        <w:rPr>
          <w:sz w:val="24"/>
          <w:szCs w:val="24"/>
        </w:rPr>
        <w:t>Sieci zewnętrzne</w:t>
      </w:r>
    </w:p>
    <w:p w14:paraId="64E0CD79" w14:textId="77777777" w:rsidR="005F10EE" w:rsidRDefault="005F10EE" w:rsidP="005F10EE">
      <w:pPr>
        <w:contextualSpacing/>
        <w:jc w:val="center"/>
        <w:rPr>
          <w:b/>
          <w:bCs/>
          <w:sz w:val="24"/>
          <w:szCs w:val="24"/>
        </w:rPr>
      </w:pPr>
    </w:p>
    <w:p w14:paraId="1F2B1F6C" w14:textId="29C945F9" w:rsidR="005F10EE" w:rsidRPr="005F10EE" w:rsidRDefault="005F10EE" w:rsidP="005F10EE">
      <w:pPr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Tom: </w:t>
      </w:r>
      <w:r w:rsidRPr="005F10EE">
        <w:rPr>
          <w:sz w:val="24"/>
          <w:szCs w:val="24"/>
        </w:rPr>
        <w:t>1</w:t>
      </w:r>
    </w:p>
    <w:sectPr w:rsidR="005F10EE" w:rsidRPr="005F1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53"/>
    <w:rsid w:val="002B5553"/>
    <w:rsid w:val="005F10EE"/>
    <w:rsid w:val="00B3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8B22"/>
  <w15:chartTrackingRefBased/>
  <w15:docId w15:val="{3496379A-7D8A-4C9D-B38D-1B7C1AB8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Skiba</dc:creator>
  <cp:keywords/>
  <dc:description/>
  <cp:lastModifiedBy>Michał Skiba</cp:lastModifiedBy>
  <cp:revision>1</cp:revision>
  <dcterms:created xsi:type="dcterms:W3CDTF">2023-11-29T08:42:00Z</dcterms:created>
  <dcterms:modified xsi:type="dcterms:W3CDTF">2023-11-29T08:57:00Z</dcterms:modified>
</cp:coreProperties>
</file>