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47A9D" w14:textId="64A08FFB" w:rsidR="00206AD7" w:rsidRPr="00655375" w:rsidRDefault="00655375">
      <w:pPr>
        <w:rPr>
          <w:rFonts w:cstheme="minorHAnsi"/>
          <w:sz w:val="24"/>
          <w:szCs w:val="24"/>
        </w:rPr>
      </w:pPr>
      <w:r w:rsidRPr="00655375">
        <w:rPr>
          <w:rFonts w:cstheme="minorHAnsi"/>
          <w:sz w:val="24"/>
          <w:szCs w:val="24"/>
        </w:rPr>
        <w:t>Bolt Lite Container Instructions</w:t>
      </w:r>
    </w:p>
    <w:p w14:paraId="7EC06DD7" w14:textId="3D0951A1" w:rsidR="00655375" w:rsidRPr="00FD4785" w:rsidRDefault="00655375" w:rsidP="0065537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D4785">
        <w:rPr>
          <w:rFonts w:cstheme="minorHAnsi"/>
          <w:b/>
          <w:sz w:val="24"/>
          <w:szCs w:val="24"/>
        </w:rPr>
        <w:t xml:space="preserve">docker pull </w:t>
      </w:r>
      <w:proofErr w:type="spellStart"/>
      <w:r w:rsidRPr="00FD4785">
        <w:rPr>
          <w:rFonts w:cstheme="minorHAnsi"/>
          <w:b/>
          <w:sz w:val="24"/>
          <w:szCs w:val="24"/>
        </w:rPr>
        <w:t>boltiq</w:t>
      </w:r>
      <w:proofErr w:type="spellEnd"/>
      <w:r w:rsidRPr="00FD4785">
        <w:rPr>
          <w:rFonts w:cstheme="minorHAnsi"/>
          <w:b/>
          <w:sz w:val="24"/>
          <w:szCs w:val="24"/>
        </w:rPr>
        <w:t>/</w:t>
      </w:r>
      <w:proofErr w:type="spellStart"/>
      <w:proofErr w:type="gramStart"/>
      <w:r w:rsidRPr="00FD4785">
        <w:rPr>
          <w:rFonts w:cstheme="minorHAnsi"/>
          <w:b/>
          <w:sz w:val="24"/>
          <w:szCs w:val="24"/>
        </w:rPr>
        <w:t>boltlite</w:t>
      </w:r>
      <w:r w:rsidR="00FD4785">
        <w:rPr>
          <w:rFonts w:cstheme="minorHAnsi"/>
          <w:b/>
          <w:sz w:val="24"/>
          <w:szCs w:val="24"/>
        </w:rPr>
        <w:t>:latest</w:t>
      </w:r>
      <w:proofErr w:type="spellEnd"/>
      <w:proofErr w:type="gramEnd"/>
    </w:p>
    <w:p w14:paraId="7F07261A" w14:textId="77777777" w:rsidR="00655375" w:rsidRPr="00655375" w:rsidRDefault="00655375" w:rsidP="0065537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55555"/>
        </w:rPr>
      </w:pPr>
      <w:r w:rsidRPr="00655375">
        <w:rPr>
          <w:rFonts w:asciiTheme="minorHAnsi" w:hAnsiTheme="minorHAnsi" w:cstheme="minorHAnsi"/>
          <w:color w:val="555555"/>
        </w:rPr>
        <w:t xml:space="preserve">docker run --name </w:t>
      </w:r>
      <w:proofErr w:type="spellStart"/>
      <w:r w:rsidRPr="00655375">
        <w:rPr>
          <w:rFonts w:asciiTheme="minorHAnsi" w:hAnsiTheme="minorHAnsi" w:cstheme="minorHAnsi"/>
          <w:color w:val="555555"/>
        </w:rPr>
        <w:t>boltlite</w:t>
      </w:r>
      <w:proofErr w:type="spellEnd"/>
      <w:r w:rsidRPr="00655375">
        <w:rPr>
          <w:rFonts w:asciiTheme="minorHAnsi" w:hAnsiTheme="minorHAnsi" w:cstheme="minorHAnsi"/>
          <w:color w:val="555555"/>
        </w:rPr>
        <w:t xml:space="preserve"> -v </w:t>
      </w:r>
      <w:r w:rsidRPr="00FD4785">
        <w:rPr>
          <w:rFonts w:asciiTheme="minorHAnsi" w:hAnsiTheme="minorHAnsi" w:cstheme="minorHAnsi"/>
          <w:b/>
          <w:color w:val="555555"/>
        </w:rPr>
        <w:t>/home/bolt/code</w:t>
      </w:r>
      <w:r w:rsidRPr="00655375">
        <w:rPr>
          <w:rFonts w:asciiTheme="minorHAnsi" w:hAnsiTheme="minorHAnsi" w:cstheme="minorHAnsi"/>
          <w:color w:val="555555"/>
        </w:rPr>
        <w:t>:/</w:t>
      </w:r>
      <w:proofErr w:type="spellStart"/>
      <w:r w:rsidRPr="00655375">
        <w:rPr>
          <w:rFonts w:asciiTheme="minorHAnsi" w:hAnsiTheme="minorHAnsi" w:cstheme="minorHAnsi"/>
          <w:color w:val="555555"/>
        </w:rPr>
        <w:t>src</w:t>
      </w:r>
      <w:proofErr w:type="spellEnd"/>
      <w:r w:rsidRPr="00655375">
        <w:rPr>
          <w:rFonts w:asciiTheme="minorHAnsi" w:hAnsiTheme="minorHAnsi" w:cstheme="minorHAnsi"/>
          <w:color w:val="555555"/>
        </w:rPr>
        <w:t xml:space="preserve"> -p 5901:5901 </w:t>
      </w:r>
      <w:proofErr w:type="spellStart"/>
      <w:r w:rsidRPr="00655375">
        <w:rPr>
          <w:rFonts w:asciiTheme="minorHAnsi" w:hAnsiTheme="minorHAnsi" w:cstheme="minorHAnsi"/>
          <w:color w:val="555555"/>
        </w:rPr>
        <w:t>boltiq</w:t>
      </w:r>
      <w:proofErr w:type="spellEnd"/>
      <w:r w:rsidRPr="00655375">
        <w:rPr>
          <w:rFonts w:asciiTheme="minorHAnsi" w:hAnsiTheme="minorHAnsi" w:cstheme="minorHAnsi"/>
          <w:color w:val="555555"/>
        </w:rPr>
        <w:t>/</w:t>
      </w:r>
      <w:proofErr w:type="spellStart"/>
      <w:proofErr w:type="gramStart"/>
      <w:r w:rsidRPr="00655375">
        <w:rPr>
          <w:rFonts w:asciiTheme="minorHAnsi" w:hAnsiTheme="minorHAnsi" w:cstheme="minorHAnsi"/>
          <w:color w:val="555555"/>
        </w:rPr>
        <w:t>boltlite:latest</w:t>
      </w:r>
      <w:proofErr w:type="spellEnd"/>
      <w:proofErr w:type="gramEnd"/>
    </w:p>
    <w:p w14:paraId="504DA0FD" w14:textId="2EBA688F" w:rsidR="00655375" w:rsidRPr="00655375" w:rsidRDefault="00655375" w:rsidP="0065537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55555"/>
        </w:rPr>
      </w:pPr>
      <w:r w:rsidRPr="00655375">
        <w:rPr>
          <w:rFonts w:asciiTheme="minorHAnsi" w:hAnsiTheme="minorHAnsi" w:cstheme="minorHAnsi"/>
          <w:color w:val="555555"/>
        </w:rPr>
        <w:t xml:space="preserve">edit the location </w:t>
      </w:r>
      <w:r w:rsidRPr="00FD4785">
        <w:rPr>
          <w:rFonts w:asciiTheme="minorHAnsi" w:hAnsiTheme="minorHAnsi" w:cstheme="minorHAnsi"/>
          <w:b/>
          <w:color w:val="555555"/>
        </w:rPr>
        <w:t>"/home/bolt/code/"</w:t>
      </w:r>
      <w:r w:rsidRPr="00655375">
        <w:rPr>
          <w:rFonts w:asciiTheme="minorHAnsi" w:hAnsiTheme="minorHAnsi" w:cstheme="minorHAnsi"/>
          <w:color w:val="555555"/>
        </w:rPr>
        <w:t xml:space="preserve"> to a known local location or create the provided directory path</w:t>
      </w:r>
    </w:p>
    <w:p w14:paraId="4D25F954" w14:textId="5EF2E8BF" w:rsidR="00655375" w:rsidRPr="00655375" w:rsidRDefault="00655375" w:rsidP="0065537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55555"/>
        </w:rPr>
      </w:pPr>
      <w:r w:rsidRPr="00655375">
        <w:rPr>
          <w:rFonts w:asciiTheme="minorHAnsi" w:hAnsiTheme="minorHAnsi" w:cstheme="minorHAnsi"/>
          <w:color w:val="555555"/>
        </w:rPr>
        <w:t>VNC into the container using your docker IP and port 5901</w:t>
      </w:r>
    </w:p>
    <w:p w14:paraId="27D7C8B8" w14:textId="7030AA08" w:rsidR="00655375" w:rsidRPr="00655375" w:rsidRDefault="00655375" w:rsidP="0065537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55555"/>
        </w:rPr>
      </w:pPr>
      <w:proofErr w:type="spellStart"/>
      <w:r w:rsidRPr="00655375">
        <w:rPr>
          <w:rFonts w:asciiTheme="minorHAnsi" w:hAnsiTheme="minorHAnsi" w:cstheme="minorHAnsi"/>
          <w:color w:val="555555"/>
        </w:rPr>
        <w:t>Goto</w:t>
      </w:r>
      <w:proofErr w:type="spellEnd"/>
      <w:r w:rsidRPr="00655375">
        <w:rPr>
          <w:rFonts w:asciiTheme="minorHAnsi" w:hAnsiTheme="minorHAnsi" w:cstheme="minorHAnsi"/>
          <w:color w:val="555555"/>
        </w:rPr>
        <w:t xml:space="preserve"> your local volume location</w:t>
      </w:r>
      <w:r w:rsidR="00FD4785">
        <w:rPr>
          <w:rFonts w:asciiTheme="minorHAnsi" w:hAnsiTheme="minorHAnsi" w:cstheme="minorHAnsi"/>
          <w:color w:val="555555"/>
        </w:rPr>
        <w:t xml:space="preserve"> /home/bolt/code</w:t>
      </w:r>
    </w:p>
    <w:p w14:paraId="3A865751" w14:textId="251E04E7" w:rsidR="00655375" w:rsidRPr="00FD4785" w:rsidRDefault="00655375" w:rsidP="0065537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55555"/>
        </w:rPr>
      </w:pPr>
      <w:r w:rsidRPr="00FD4785">
        <w:rPr>
          <w:rFonts w:asciiTheme="minorHAnsi" w:hAnsiTheme="minorHAnsi" w:cstheme="minorHAnsi"/>
          <w:color w:val="555555"/>
        </w:rPr>
        <w:t xml:space="preserve">Git Clone </w:t>
      </w:r>
      <w:hyperlink r:id="rId5" w:history="1">
        <w:r w:rsidRPr="00FD4785">
          <w:rPr>
            <w:rStyle w:val="Hyperlink"/>
            <w:rFonts w:asciiTheme="minorHAnsi" w:hAnsiTheme="minorHAnsi" w:cstheme="minorHAnsi"/>
          </w:rPr>
          <w:t>https://github.com/boltio/boltlite.git</w:t>
        </w:r>
      </w:hyperlink>
      <w:r w:rsidR="00FD4785" w:rsidRPr="00FD4785">
        <w:rPr>
          <w:rFonts w:asciiTheme="minorHAnsi" w:hAnsiTheme="minorHAnsi" w:cstheme="minorHAnsi"/>
        </w:rPr>
        <w:t xml:space="preserve"> </w:t>
      </w:r>
      <w:proofErr w:type="gramStart"/>
      <w:r w:rsidR="00FD4785" w:rsidRPr="00FD4785">
        <w:rPr>
          <w:rFonts w:asciiTheme="minorHAnsi" w:hAnsiTheme="minorHAnsi" w:cstheme="minorHAnsi"/>
        </w:rPr>
        <w:t>( you</w:t>
      </w:r>
      <w:proofErr w:type="gramEnd"/>
      <w:r w:rsidR="00FD4785" w:rsidRPr="00FD4785">
        <w:rPr>
          <w:rFonts w:asciiTheme="minorHAnsi" w:hAnsiTheme="minorHAnsi" w:cstheme="minorHAnsi"/>
        </w:rPr>
        <w:t xml:space="preserve"> </w:t>
      </w:r>
      <w:r w:rsidR="00FD4785">
        <w:rPr>
          <w:rFonts w:asciiTheme="minorHAnsi" w:hAnsiTheme="minorHAnsi" w:cstheme="minorHAnsi"/>
        </w:rPr>
        <w:t>can also download ZIP and unzip contents your local volume location.</w:t>
      </w:r>
    </w:p>
    <w:p w14:paraId="0BAEDBE0" w14:textId="624DAE6C" w:rsidR="00FD4785" w:rsidRPr="00FD4785" w:rsidRDefault="00FD4785" w:rsidP="00FD4785">
      <w:pPr>
        <w:pStyle w:val="NormalWeb"/>
        <w:shd w:val="clear" w:color="auto" w:fill="FFFFFF"/>
        <w:rPr>
          <w:rFonts w:asciiTheme="minorHAnsi" w:hAnsiTheme="minorHAnsi" w:cstheme="minorHAnsi"/>
          <w:color w:val="555555"/>
        </w:rPr>
      </w:pPr>
      <w:r>
        <w:rPr>
          <w:rFonts w:asciiTheme="minorHAnsi" w:hAnsiTheme="minorHAnsi" w:cstheme="minorHAnsi"/>
          <w:noProof/>
          <w:color w:val="555555"/>
        </w:rPr>
        <w:drawing>
          <wp:inline distT="0" distB="0" distL="0" distR="0" wp14:anchorId="78162C3A" wp14:editId="227E4C9C">
            <wp:extent cx="3444240" cy="1905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5919" w14:textId="20CB66E0" w:rsidR="00655375" w:rsidRPr="00655375" w:rsidRDefault="00655375" w:rsidP="00655375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55555"/>
        </w:rPr>
      </w:pPr>
      <w:r w:rsidRPr="00655375">
        <w:rPr>
          <w:rFonts w:asciiTheme="minorHAnsi" w:hAnsiTheme="minorHAnsi" w:cstheme="minorHAnsi"/>
          <w:color w:val="555555"/>
        </w:rPr>
        <w:t>Verify you have a bolt folder and a JAR file like this:</w:t>
      </w:r>
    </w:p>
    <w:p w14:paraId="36366117" w14:textId="321B0BDA" w:rsidR="00655375" w:rsidRDefault="00655375" w:rsidP="00655375">
      <w:pPr>
        <w:pStyle w:val="NormalWeb"/>
        <w:shd w:val="clear" w:color="auto" w:fill="FFFFFF"/>
        <w:ind w:left="720"/>
        <w:rPr>
          <w:rFonts w:cs="Arial"/>
          <w:color w:val="555555"/>
        </w:rPr>
      </w:pPr>
      <w:r>
        <w:rPr>
          <w:noProof/>
        </w:rPr>
        <w:drawing>
          <wp:inline distT="0" distB="0" distL="0" distR="0" wp14:anchorId="52A28143" wp14:editId="62829877">
            <wp:extent cx="5943600" cy="1109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994F" w14:textId="44DAE92D" w:rsidR="00655375" w:rsidRDefault="00655375"/>
    <w:p w14:paraId="1D303F23" w14:textId="4E4F1670" w:rsidR="00655375" w:rsidRDefault="00655375" w:rsidP="00655375">
      <w:pPr>
        <w:pStyle w:val="ListParagraph"/>
        <w:numPr>
          <w:ilvl w:val="0"/>
          <w:numId w:val="1"/>
        </w:numPr>
      </w:pPr>
      <w:r>
        <w:t xml:space="preserve">Open VNC and launch </w:t>
      </w:r>
      <w:proofErr w:type="spellStart"/>
      <w:r>
        <w:t>Intellij</w:t>
      </w:r>
      <w:proofErr w:type="spellEnd"/>
      <w:r>
        <w:t xml:space="preserve"> </w:t>
      </w:r>
      <w:proofErr w:type="gramStart"/>
      <w:r>
        <w:t>( The</w:t>
      </w:r>
      <w:proofErr w:type="gramEnd"/>
      <w:r>
        <w:t xml:space="preserve"> default VNC password is password)</w:t>
      </w:r>
    </w:p>
    <w:p w14:paraId="06E9E181" w14:textId="315111A5" w:rsidR="00655375" w:rsidRDefault="00655375" w:rsidP="00655375">
      <w:pPr>
        <w:pStyle w:val="ListParagraph"/>
        <w:numPr>
          <w:ilvl w:val="0"/>
          <w:numId w:val="1"/>
        </w:numPr>
      </w:pPr>
      <w:r>
        <w:t>The Bolt project will be loaded and indexed.</w:t>
      </w:r>
    </w:p>
    <w:p w14:paraId="0E1EC1FC" w14:textId="4B1CA0E7" w:rsidR="00655375" w:rsidRDefault="00655375" w:rsidP="00655375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Boltiq</w:t>
      </w:r>
      <w:proofErr w:type="spellEnd"/>
      <w:r>
        <w:t xml:space="preserve"> spec and run it to verify working installation</w:t>
      </w:r>
    </w:p>
    <w:p w14:paraId="24558C12" w14:textId="59295673" w:rsidR="00655375" w:rsidRDefault="00655375" w:rsidP="00655375">
      <w:r>
        <w:rPr>
          <w:noProof/>
        </w:rPr>
        <w:drawing>
          <wp:inline distT="0" distB="0" distL="0" distR="0" wp14:anchorId="245F9E45" wp14:editId="0BB10F78">
            <wp:extent cx="5935980" cy="1661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653A" w14:textId="77777777" w:rsidR="00FD4785" w:rsidRDefault="00FD4785" w:rsidP="00655375"/>
    <w:p w14:paraId="37EB9E08" w14:textId="48959C60" w:rsidR="00655375" w:rsidRDefault="00655375" w:rsidP="00655375">
      <w:pPr>
        <w:pStyle w:val="ListParagraph"/>
        <w:numPr>
          <w:ilvl w:val="0"/>
          <w:numId w:val="1"/>
        </w:numPr>
      </w:pPr>
      <w:r>
        <w:lastRenderedPageBreak/>
        <w:t>Chrome Browser should open and run the SPEC</w:t>
      </w:r>
    </w:p>
    <w:p w14:paraId="2E9CFA06" w14:textId="3A4128E9" w:rsidR="00655375" w:rsidRDefault="00655375" w:rsidP="00655375">
      <w:r>
        <w:rPr>
          <w:noProof/>
        </w:rPr>
        <w:drawing>
          <wp:inline distT="0" distB="0" distL="0" distR="0" wp14:anchorId="5A26DF35" wp14:editId="37D67B33">
            <wp:extent cx="594360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D2F8" w14:textId="77777777" w:rsidR="00655375" w:rsidRDefault="00655375" w:rsidP="00655375">
      <w:pPr>
        <w:pStyle w:val="ListParagraph"/>
      </w:pPr>
    </w:p>
    <w:p w14:paraId="4BA641F3" w14:textId="06FDF862" w:rsidR="00655375" w:rsidRDefault="00FD4785" w:rsidP="00FD4785">
      <w:pPr>
        <w:pStyle w:val="ListParagraph"/>
        <w:numPr>
          <w:ilvl w:val="0"/>
          <w:numId w:val="1"/>
        </w:numPr>
      </w:pPr>
      <w:r>
        <w:t>Your Bolt environ</w:t>
      </w:r>
      <w:bookmarkStart w:id="0" w:name="_GoBack"/>
      <w:bookmarkEnd w:id="0"/>
      <w:r>
        <w:t>ment is set up and ready for you to use !!</w:t>
      </w:r>
    </w:p>
    <w:sectPr w:rsidR="0065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781A"/>
    <w:multiLevelType w:val="hybridMultilevel"/>
    <w:tmpl w:val="6C00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75"/>
    <w:rsid w:val="00206AD7"/>
    <w:rsid w:val="00655375"/>
    <w:rsid w:val="00FD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E22E"/>
  <w15:chartTrackingRefBased/>
  <w15:docId w15:val="{DD960AFD-6843-4421-AC8A-2A3701C1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5375"/>
    <w:pPr>
      <w:spacing w:after="0" w:line="240" w:lineRule="auto"/>
    </w:pPr>
    <w:rPr>
      <w:rFonts w:ascii="inherit" w:eastAsia="Times New Roman" w:hAnsi="inherit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5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3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1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3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26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3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31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oltio/boltlit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FA5500F02D84E82E451C24A317366" ma:contentTypeVersion="7" ma:contentTypeDescription="Create a new document." ma:contentTypeScope="" ma:versionID="309eb91cde778e5ed24fc31b0b9552aa">
  <xsd:schema xmlns:xsd="http://www.w3.org/2001/XMLSchema" xmlns:xs="http://www.w3.org/2001/XMLSchema" xmlns:p="http://schemas.microsoft.com/office/2006/metadata/properties" xmlns:ns2="89d13485-36f7-4ab9-8688-f6018a35e400" xmlns:ns3="968e1dbb-e014-4223-87b8-6f8cf9e22c5c" targetNamespace="http://schemas.microsoft.com/office/2006/metadata/properties" ma:root="true" ma:fieldsID="0f0d4e0de28d70f397c22662ed0b1f82" ns2:_="" ns3:_="">
    <xsd:import namespace="89d13485-36f7-4ab9-8688-f6018a35e400"/>
    <xsd:import namespace="968e1dbb-e014-4223-87b8-6f8cf9e22c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13485-36f7-4ab9-8688-f6018a35e4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e1dbb-e014-4223-87b8-6f8cf9e22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DB3B48-6ED6-4C0B-A08B-BE7824B50928}"/>
</file>

<file path=customXml/itemProps2.xml><?xml version="1.0" encoding="utf-8"?>
<ds:datastoreItem xmlns:ds="http://schemas.openxmlformats.org/officeDocument/2006/customXml" ds:itemID="{C3D1D6D2-C315-4B21-A61D-652B7EE3F6EB}"/>
</file>

<file path=customXml/itemProps3.xml><?xml version="1.0" encoding="utf-8"?>
<ds:datastoreItem xmlns:ds="http://schemas.openxmlformats.org/officeDocument/2006/customXml" ds:itemID="{5462C0EC-0742-4F42-B9E8-72B9E2B0F0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Burton</dc:creator>
  <cp:keywords/>
  <dc:description/>
  <cp:lastModifiedBy>Richard Burton</cp:lastModifiedBy>
  <cp:revision>1</cp:revision>
  <dcterms:created xsi:type="dcterms:W3CDTF">2018-03-06T18:00:00Z</dcterms:created>
  <dcterms:modified xsi:type="dcterms:W3CDTF">2018-03-06T18:17:00Z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0x0101009D5FA5500F02D84E82E451C24A317366</vt:lpwstr>
  </property>
</Properties>
</file>