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handout:</w:t>
      </w:r>
      <w:r>
        <w:t xml:space="preserve"> </w:t>
      </w:r>
      <w:r>
        <w:t xml:space="preserve">Monte</w:t>
      </w:r>
      <w:r>
        <w:t xml:space="preserve"> </w:t>
      </w:r>
      <w:r>
        <w:t xml:space="preserve">Carlo</w:t>
      </w:r>
      <w:r>
        <w:t xml:space="preserve"> </w:t>
      </w:r>
      <w:r>
        <w:t xml:space="preserve">Method</w:t>
      </w:r>
      <w:r>
        <w:t xml:space="preserve"> </w:t>
      </w:r>
      <w:r>
        <w:t xml:space="preserve">and</w:t>
      </w:r>
      <w:r>
        <w:t xml:space="preserve"> </w:t>
      </w:r>
      <w:r>
        <w:t xml:space="preserve">Application</w:t>
      </w:r>
    </w:p>
    <w:p>
      <w:pPr>
        <w:pStyle w:val="Heading2"/>
      </w:pPr>
      <w:bookmarkStart w:id="20" w:name="methodology"/>
      <w:r>
        <w:t xml:space="preserve">Methodology</w:t>
      </w:r>
      <w:bookmarkEnd w:id="20"/>
    </w:p>
    <w:p>
      <w:pPr>
        <w:pStyle w:val="Heading3"/>
      </w:pPr>
      <w:bookmarkStart w:id="21" w:name="motivation"/>
      <w:r>
        <w:t xml:space="preserve">1. Motivation</w:t>
      </w:r>
      <w:bookmarkEnd w:id="21"/>
    </w:p>
    <w:p>
      <w:pPr>
        <w:pStyle w:val="Compact"/>
      </w:pPr>
      <w:r>
        <w:t xml:space="preserve">In practice, we may meet some hard integrations which is really hard to solve. For example, in one of my working papers, we have this integrand with the domain</w:t>
      </w:r>
      <w:r>
        <w:t xml:space="preserve"> </w:t>
      </w:r>
      <m:oMath>
        <m:r>
          <m:t>0</m:t>
        </m:r>
        <m:r>
          <m:t>&lt;</m:t>
        </m:r>
        <m:r>
          <m:t>u</m:t>
        </m:r>
        <m:r>
          <m:t>&lt;</m:t>
        </m:r>
        <m:r>
          <m:t>1</m:t>
        </m:r>
        <m:r>
          <m:t>,</m:t>
        </m:r>
        <m:r>
          <m:t>0</m:t>
        </m:r>
        <m:r>
          <m:t>&lt;</m:t>
        </m:r>
        <m:r>
          <m:t>v</m:t>
        </m:r>
        <m:r>
          <m:t>&lt;</m:t>
        </m:r>
        <m:r>
          <m:t>1</m:t>
        </m:r>
      </m:oMath>
    </w:p>
    <w:p>
      <w:pPr>
        <w:pStyle w:val="Compact"/>
      </w:pPr>
      <m:oMathPara>
        <m:oMathParaPr>
          <m:jc m:val="center"/>
        </m:oMathParaPr>
        <m:oMath>
          <m:r>
            <m:t>C</m:t>
          </m:r>
          <m:r>
            <m:t>A</m:t>
          </m:r>
          <m:r>
            <m:t>R</m:t>
          </m:r>
          <m:r>
            <m:t>L</m:t>
          </m:r>
          <m:r>
            <m:t>=</m:t>
          </m:r>
          <m:r>
            <m:t>(</m:t>
          </m:r>
          <m:r>
            <m:t>1</m:t>
          </m:r>
          <m:r>
            <m:t>−</m:t>
          </m:r>
          <m:r>
            <m:t>Φ</m:t>
          </m:r>
          <m:r>
            <m:t>(</m:t>
          </m:r>
          <m:f>
            <m:fPr>
              <m:type m:val="bar"/>
            </m:fPr>
            <m:num>
              <m:sSup>
                <m:e>
                  <m:r>
                    <m:t>Φ</m:t>
                  </m:r>
                </m:e>
                <m:sup>
                  <m:r>
                    <m:t>−</m:t>
                  </m:r>
                  <m:r>
                    <m:t>1</m:t>
                  </m:r>
                </m:sup>
              </m:sSup>
              <m:r>
                <m:t>(</m:t>
              </m:r>
              <m:r>
                <m:t>u</m:t>
              </m:r>
              <m:r>
                <m:t>)</m:t>
              </m:r>
            </m:num>
            <m:den>
              <m:rad>
                <m:radPr>
                  <m:degHide m:val="1"/>
                </m:radPr>
                <m:deg/>
                <m:e>
                  <m:r>
                    <m:t>k</m:t>
                  </m:r>
                </m:e>
              </m:rad>
            </m:den>
          </m:f>
          <m:r>
            <m:t>+</m:t>
          </m:r>
          <m:f>
            <m:fPr>
              <m:type m:val="bar"/>
            </m:fPr>
            <m:num>
              <m:r>
                <m:t>c</m:t>
              </m:r>
            </m:num>
            <m:den>
              <m:sSub>
                <m:e>
                  <m:r>
                    <m:t>c</m:t>
                  </m:r>
                </m:e>
                <m:sub>
                  <m:r>
                    <m:t>4</m:t>
                  </m:r>
                </m:sub>
              </m:sSub>
            </m:den>
          </m:f>
          <m:rad>
            <m:radPr>
              <m:degHide m:val="1"/>
            </m:radPr>
            <m:deg/>
            <m:e>
              <m:f>
                <m:fPr>
                  <m:type m:val="bar"/>
                </m:fPr>
                <m:num>
                  <m:sSubSup>
                    <m:e>
                      <m:r>
                        <m:t>F</m:t>
                      </m:r>
                    </m:e>
                    <m:sub>
                      <m:sSubSup>
                        <m:e>
                          <m:r>
                            <m:t>χ</m:t>
                          </m:r>
                        </m:e>
                        <m:sub>
                          <m:r>
                            <m:t>k</m:t>
                          </m:r>
                          <m:r>
                            <m:t>−</m:t>
                          </m:r>
                          <m:r>
                            <m:t>1</m:t>
                          </m:r>
                        </m:sub>
                        <m:sup>
                          <m:r>
                            <m:t>2</m:t>
                          </m:r>
                        </m:sup>
                      </m:sSubSup>
                      <m:r>
                        <m:t>(</m:t>
                      </m:r>
                      <m:r>
                        <m:t>v</m:t>
                      </m:r>
                      <m:r>
                        <m:t>)</m:t>
                      </m:r>
                    </m:sub>
                    <m:sup>
                      <m:r>
                        <m:t>−</m:t>
                      </m:r>
                      <m:r>
                        <m:t>1</m:t>
                      </m:r>
                    </m:sup>
                  </m:sSubSup>
                </m:num>
                <m:den>
                  <m:r>
                    <m:t>k</m:t>
                  </m:r>
                  <m:r>
                    <m:t>−</m:t>
                  </m:r>
                  <m:r>
                    <m:t>1</m:t>
                  </m:r>
                </m:den>
              </m:f>
            </m:e>
          </m:rad>
          <m:r>
            <m:t>)</m:t>
          </m:r>
          <m:r>
            <m:t>+</m:t>
          </m:r>
          <m:r>
            <m:t>Φ</m:t>
          </m:r>
          <m:r>
            <m:t>(</m:t>
          </m:r>
          <m:f>
            <m:fPr>
              <m:type m:val="bar"/>
            </m:fPr>
            <m:num>
              <m:sSup>
                <m:e>
                  <m:r>
                    <m:t>Φ</m:t>
                  </m:r>
                </m:e>
                <m:sup>
                  <m:r>
                    <m:t>−</m:t>
                  </m:r>
                  <m:r>
                    <m:t>1</m:t>
                  </m:r>
                </m:sup>
              </m:sSup>
              <m:r>
                <m:t>(</m:t>
              </m:r>
              <m:r>
                <m:t>u</m:t>
              </m:r>
              <m:r>
                <m:t>)</m:t>
              </m:r>
            </m:num>
            <m:den>
              <m:rad>
                <m:radPr>
                  <m:degHide m:val="1"/>
                </m:radPr>
                <m:deg/>
                <m:e>
                  <m:r>
                    <m:t>k</m:t>
                  </m:r>
                </m:e>
              </m:rad>
            </m:den>
          </m:f>
          <m:r>
            <m:t>−</m:t>
          </m:r>
          <m:f>
            <m:fPr>
              <m:type m:val="bar"/>
            </m:fPr>
            <m:num>
              <m:r>
                <m:t>c</m:t>
              </m:r>
            </m:num>
            <m:den>
              <m:sSub>
                <m:e>
                  <m:r>
                    <m:t>c</m:t>
                  </m:r>
                </m:e>
                <m:sub>
                  <m:r>
                    <m:t>4</m:t>
                  </m:r>
                </m:sub>
              </m:sSub>
            </m:den>
          </m:f>
          <m:rad>
            <m:radPr>
              <m:degHide m:val="1"/>
            </m:radPr>
            <m:deg/>
            <m:e>
              <m:f>
                <m:fPr>
                  <m:type m:val="bar"/>
                </m:fPr>
                <m:num>
                  <m:sSubSup>
                    <m:e>
                      <m:r>
                        <m:t>F</m:t>
                      </m:r>
                    </m:e>
                    <m:sub>
                      <m:sSubSup>
                        <m:e>
                          <m:r>
                            <m:t>χ</m:t>
                          </m:r>
                        </m:e>
                        <m:sub>
                          <m:r>
                            <m:t>k</m:t>
                          </m:r>
                          <m:r>
                            <m:t>−</m:t>
                          </m:r>
                          <m:r>
                            <m:t>1</m:t>
                          </m:r>
                        </m:sub>
                        <m:sup>
                          <m:r>
                            <m:t>2</m:t>
                          </m:r>
                        </m:sup>
                      </m:sSubSup>
                      <m:r>
                        <m:t>(</m:t>
                      </m:r>
                      <m:r>
                        <m:t>v</m:t>
                      </m:r>
                      <m:r>
                        <m:t>)</m:t>
                      </m:r>
                    </m:sub>
                    <m:sup>
                      <m:r>
                        <m:t>−</m:t>
                      </m:r>
                      <m:r>
                        <m:t>1</m:t>
                      </m:r>
                    </m:sup>
                  </m:sSubSup>
                </m:num>
                <m:den>
                  <m:r>
                    <m:t>k</m:t>
                  </m:r>
                  <m:r>
                    <m:t>−</m:t>
                  </m:r>
                  <m:r>
                    <m:t>1</m:t>
                  </m:r>
                </m:den>
              </m:f>
            </m:e>
          </m:rad>
          <m:r>
            <m:t>)</m:t>
          </m:r>
          <m:sSup>
            <m:e>
              <m:r>
                <m:t>)</m:t>
              </m:r>
            </m:e>
            <m:sup>
              <m:r>
                <m:t>−</m:t>
              </m:r>
              <m:r>
                <m:t>1</m:t>
              </m:r>
            </m:sup>
          </m:sSup>
        </m:oMath>
      </m:oMathPara>
    </w:p>
    <w:p>
      <w:pPr>
        <w:pStyle w:val="Compact"/>
      </w:pPr>
      <w:r>
        <w:t xml:space="preserve">where</w:t>
      </w:r>
      <w:r>
        <w:t xml:space="preserve"> </w:t>
      </w:r>
      <m:oMath>
        <m:r>
          <m:t>k</m:t>
        </m:r>
      </m:oMath>
      <w:r>
        <w:t xml:space="preserve">,</w:t>
      </w:r>
      <w:r>
        <w:t xml:space="preserve"> </w:t>
      </w:r>
      <m:oMath>
        <m:r>
          <m:t>c</m:t>
        </m:r>
      </m:oMath>
      <w:r>
        <w:t xml:space="preserve"> </w:t>
      </w:r>
      <w:r>
        <w:t xml:space="preserve">and</w:t>
      </w:r>
      <w:r>
        <w:t xml:space="preserve"> </w:t>
      </w:r>
      <m:oMath>
        <m:sSub>
          <m:e>
            <m:r>
              <m:t>c</m:t>
            </m:r>
          </m:e>
          <m:sub>
            <m:r>
              <m:t>4</m:t>
            </m:r>
          </m:sub>
        </m:sSub>
      </m:oMath>
      <w:r>
        <w:t xml:space="preserve"> </w:t>
      </w:r>
      <w:r>
        <w:t xml:space="preserve">are constants.</w:t>
      </w:r>
      <w:r>
        <w:t xml:space="preserve"> </w:t>
      </w:r>
      <m:oMath>
        <m:r>
          <m:t>Φ</m:t>
        </m:r>
      </m:oMath>
      <w:r>
        <w:t xml:space="preserve"> </w:t>
      </w:r>
      <w:r>
        <w:t xml:space="preserve">is the c.d.f. of the standard normal distribution.</w:t>
      </w:r>
      <w:r>
        <w:t xml:space="preserve"> </w:t>
      </w:r>
      <m:oMath>
        <m:sSup>
          <m:e>
            <m:r>
              <m:t>Φ</m:t>
            </m:r>
          </m:e>
          <m:sup>
            <m:r>
              <m:t>−</m:t>
            </m:r>
            <m:r>
              <m:t>1</m:t>
            </m:r>
          </m:sup>
        </m:sSup>
      </m:oMath>
      <w:r>
        <w:t xml:space="preserve"> </w:t>
      </w:r>
      <w:r>
        <w:t xml:space="preserve">is the quantile function the standard normal distribution.</w:t>
      </w:r>
      <w:r>
        <w:t xml:space="preserve"> </w:t>
      </w:r>
      <m:oMath>
        <m:sSubSup>
          <m:e>
            <m:r>
              <m:t>F</m:t>
            </m:r>
          </m:e>
          <m:sub>
            <m:sSubSup>
              <m:e>
                <m:r>
                  <m:t>χ</m:t>
                </m:r>
              </m:e>
              <m:sub>
                <m:r>
                  <m:t>k</m:t>
                </m:r>
                <m:r>
                  <m:t>−</m:t>
                </m:r>
                <m:r>
                  <m:t>1</m:t>
                </m:r>
              </m:sub>
              <m:sup>
                <m:r>
                  <m:t>2</m:t>
                </m:r>
              </m:sup>
            </m:sSubSup>
          </m:sub>
          <m:sup>
            <m:r>
              <m:t>−</m:t>
            </m:r>
            <m:r>
              <m:t>1</m:t>
            </m:r>
          </m:sup>
        </m:sSubSup>
      </m:oMath>
      <w:r>
        <w:t xml:space="preserve"> </w:t>
      </w:r>
      <w:r>
        <w:t xml:space="preserve">is the quantile function of</w:t>
      </w:r>
      <w:r>
        <w:t xml:space="preserve"> </w:t>
      </w:r>
      <m:oMath>
        <m:sSup>
          <m:e>
            <m:r>
              <m:t>χ</m:t>
            </m:r>
          </m:e>
          <m:sup>
            <m:r>
              <m:t>2</m:t>
            </m:r>
          </m:sup>
        </m:sSup>
      </m:oMath>
      <w:r>
        <w:t xml:space="preserve"> </w:t>
      </w:r>
      <w:r>
        <w:t xml:space="preserve">with</w:t>
      </w:r>
      <w:r>
        <w:t xml:space="preserve"> </w:t>
      </w:r>
      <m:oMath>
        <m:r>
          <m:t>k</m:t>
        </m:r>
        <m:r>
          <m:t>−</m:t>
        </m:r>
        <m:r>
          <m:t>1</m:t>
        </m:r>
      </m:oMath>
      <w:r>
        <w:t xml:space="preserve"> </w:t>
      </w:r>
      <w:r>
        <w:t xml:space="preserve">degrees of freedom.</w:t>
      </w:r>
    </w:p>
    <w:p>
      <w:pPr>
        <w:pStyle w:val="BodyText"/>
      </w:pPr>
      <w:r>
        <w:t xml:space="preserve">The analytical solution probably is desperate, but we can use other methods to obtain the numerical solution. This handout will show a way to solve integrations numerically.</w:t>
      </w:r>
    </w:p>
    <w:p>
      <w:pPr>
        <w:pStyle w:val="Heading3"/>
      </w:pPr>
      <w:bookmarkStart w:id="22" w:name="example.-y-x-where-x-sim-n0-1.-find-out-ey"/>
      <w:r>
        <w:t xml:space="preserve">2. Example.</w:t>
      </w:r>
      <w:r>
        <w:t xml:space="preserve"> </w:t>
      </w:r>
      <m:oMath>
        <m:r>
          <m:t>Y</m:t>
        </m:r>
        <m:r>
          <m:t>=</m:t>
        </m:r>
        <m:r>
          <m:t>|</m:t>
        </m:r>
        <m:r>
          <m:t>X</m:t>
        </m:r>
        <m:r>
          <m:t>|</m:t>
        </m:r>
      </m:oMath>
      <w:r>
        <w:t xml:space="preserve"> </w:t>
      </w:r>
      <w:r>
        <w:t xml:space="preserve">where</w:t>
      </w:r>
      <w:r>
        <w:t xml:space="preserve"> </w:t>
      </w:r>
      <m:oMath>
        <m:r>
          <m:t>X</m:t>
        </m:r>
        <m:r>
          <m:t>∼</m:t>
        </m:r>
        <m:r>
          <m:t>N</m:t>
        </m:r>
        <m:r>
          <m:t>(</m:t>
        </m:r>
        <m:r>
          <m:t>0</m:t>
        </m:r>
        <m:r>
          <m:t>,</m:t>
        </m:r>
        <m:r>
          <m:t>1</m:t>
        </m:r>
        <m:r>
          <m:t>)</m:t>
        </m:r>
      </m:oMath>
      <w:r>
        <w:t xml:space="preserve">. Find out</w:t>
      </w:r>
      <w:r>
        <w:t xml:space="preserve"> </w:t>
      </w:r>
      <m:oMath>
        <m:r>
          <m:t>E</m:t>
        </m:r>
        <m:r>
          <m:t>(</m:t>
        </m:r>
        <m:r>
          <m:t>Y</m:t>
        </m:r>
        <m:r>
          <m:t>)</m:t>
        </m:r>
      </m:oMath>
      <w:bookmarkEnd w:id="22"/>
    </w:p>
    <w:p>
      <w:pPr>
        <w:pStyle w:val="Heading4"/>
      </w:pPr>
      <w:bookmarkStart w:id="23" w:name="a-method-1-direct-integration-by-hand"/>
      <w:r>
        <w:t xml:space="preserve">(a) Method 1: Direct Integration (By hand)</w:t>
      </w:r>
      <w:bookmarkEnd w:id="23"/>
    </w:p>
    <w:p>
      <w:pPr>
        <w:pStyle w:val="FirstParagraph"/>
      </w:pPr>
      <w:r>
        <w:t xml:space="preserve">As we know, the p.d.f. of</w:t>
      </w:r>
      <w:r>
        <w:t xml:space="preserve"> </w:t>
      </w:r>
      <m:oMath>
        <m:r>
          <m:t>Y</m:t>
        </m:r>
      </m:oMath>
    </w:p>
    <w:p>
      <w:pPr>
        <w:pStyle w:val="BodyText"/>
      </w:pPr>
      <m:oMathPara>
        <m:oMathParaPr>
          <m:jc m:val="center"/>
        </m:oMathParaPr>
        <m:oMath>
          <m:sSub>
            <m:e>
              <m:r>
                <m:t>f</m:t>
              </m:r>
            </m:e>
            <m:sub>
              <m:r>
                <m:t>Y</m:t>
              </m:r>
            </m:sub>
          </m:sSub>
          <m:r>
            <m:t>(</m:t>
          </m:r>
          <m:r>
            <m:t>y</m:t>
          </m:r>
          <m:r>
            <m:t>)</m:t>
          </m:r>
          <m:r>
            <m:t>=</m:t>
          </m:r>
          <m:r>
            <m:t>2</m:t>
          </m:r>
          <m:r>
            <m:t>ϕ</m:t>
          </m:r>
          <m:r>
            <m:t>(</m:t>
          </m:r>
          <m:r>
            <m:t>y</m:t>
          </m:r>
          <m:r>
            <m:t>)</m:t>
          </m:r>
          <m:r>
            <m:t>,</m:t>
          </m:r>
          <m:r>
            <m:t>y</m:t>
          </m:r>
          <m:r>
            <m:t>≥</m:t>
          </m:r>
          <m:r>
            <m:t>0</m:t>
          </m:r>
        </m:oMath>
      </m:oMathPara>
    </w:p>
    <w:p>
      <w:pPr>
        <w:pStyle w:val="FirstParagraph"/>
      </w:pPr>
      <w:r>
        <w:t xml:space="preserve">where</w:t>
      </w:r>
      <w:r>
        <w:t xml:space="preserve"> </w:t>
      </w:r>
      <m:oMath>
        <m:r>
          <m:t>ϕ</m:t>
        </m:r>
      </m:oMath>
      <w:r>
        <w:t xml:space="preserve"> </w:t>
      </w:r>
      <w:r>
        <w:t xml:space="preserve">is the p.d.f. of the standard normal distribution. The expectation</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Y</m:t>
                </m:r>
                <m:r>
                  <m:t>)</m:t>
                </m:r>
              </m:e>
              <m:e>
                <m:r>
                  <m:t>=</m:t>
                </m:r>
                <m:nary>
                  <m:naryPr>
                    <m:chr m:val="∫"/>
                    <m:limLoc m:val="subSup"/>
                    <m:subHide m:val="0"/>
                    <m:supHide m:val="0"/>
                  </m:naryPr>
                  <m:sub>
                    <m:r>
                      <m:t>0</m:t>
                    </m:r>
                  </m:sub>
                  <m:sup>
                    <m:r>
                      <m:t>∞</m:t>
                    </m:r>
                  </m:sup>
                  <m:e>
                    <m:r>
                      <m:t>2</m:t>
                    </m:r>
                  </m:e>
                </m:nary>
                <m:r>
                  <m:t>y</m:t>
                </m:r>
                <m:r>
                  <m:t>ϕ</m:t>
                </m:r>
                <m:r>
                  <m:t>(</m:t>
                </m:r>
                <m:r>
                  <m:t>y</m:t>
                </m:r>
                <m:r>
                  <m:t>)</m:t>
                </m:r>
                <m:r>
                  <m:t>d</m:t>
                </m:r>
                <m:r>
                  <m:t>y</m:t>
                </m:r>
              </m:e>
            </m:mr>
            <m:mr>
              <m:e/>
              <m:e>
                <m:r>
                  <m:t>=</m:t>
                </m:r>
                <m:f>
                  <m:fPr>
                    <m:type m:val="bar"/>
                  </m:fPr>
                  <m:num>
                    <m:r>
                      <m:t>1</m:t>
                    </m:r>
                  </m:num>
                  <m:den>
                    <m:rad>
                      <m:radPr>
                        <m:degHide m:val="1"/>
                      </m:radPr>
                      <m:deg/>
                      <m:e>
                        <m:r>
                          <m:t>2</m:t>
                        </m:r>
                        <m:r>
                          <m:t>π</m:t>
                        </m:r>
                      </m:e>
                    </m:rad>
                  </m:den>
                </m:f>
                <m:nary>
                  <m:naryPr>
                    <m:chr m:val="∫"/>
                    <m:limLoc m:val="subSup"/>
                    <m:subHide m:val="0"/>
                    <m:supHide m:val="0"/>
                  </m:naryPr>
                  <m:sub>
                    <m:r>
                      <m:t>0</m:t>
                    </m:r>
                  </m:sub>
                  <m:sup>
                    <m:r>
                      <m:t>∞</m:t>
                    </m:r>
                  </m:sup>
                  <m:e>
                    <m:r>
                      <m:t>2</m:t>
                    </m:r>
                  </m:e>
                </m:nary>
                <m:r>
                  <m:t>y</m:t>
                </m:r>
                <m:sSup>
                  <m:e>
                    <m:r>
                      <m:t>e</m:t>
                    </m:r>
                  </m:e>
                  <m:sup>
                    <m:r>
                      <m:t>−</m:t>
                    </m:r>
                    <m:f>
                      <m:fPr>
                        <m:type m:val="bar"/>
                      </m:fPr>
                      <m:num>
                        <m:r>
                          <m:t>1</m:t>
                        </m:r>
                      </m:num>
                      <m:den>
                        <m:r>
                          <m:t>2</m:t>
                        </m:r>
                      </m:den>
                    </m:f>
                    <m:sSup>
                      <m:e>
                        <m:r>
                          <m:t>y</m:t>
                        </m:r>
                      </m:e>
                      <m:sup>
                        <m:r>
                          <m:t>2</m:t>
                        </m:r>
                      </m:sup>
                    </m:sSup>
                  </m:sup>
                </m:sSup>
                <m:r>
                  <m:t>d</m:t>
                </m:r>
                <m:r>
                  <m:t>y</m:t>
                </m:r>
              </m:e>
            </m:mr>
            <m:mr>
              <m:e/>
              <m:e>
                <m:r>
                  <m:t>=</m:t>
                </m:r>
                <m:f>
                  <m:fPr>
                    <m:type m:val="bar"/>
                  </m:fPr>
                  <m:num>
                    <m:r>
                      <m:t>2</m:t>
                    </m:r>
                  </m:num>
                  <m:den>
                    <m:rad>
                      <m:radPr>
                        <m:degHide m:val="1"/>
                      </m:radPr>
                      <m:deg/>
                      <m:e>
                        <m:r>
                          <m:t>2</m:t>
                        </m:r>
                        <m:r>
                          <m:t>π</m:t>
                        </m:r>
                      </m:e>
                    </m:rad>
                  </m:den>
                </m:f>
                <m:nary>
                  <m:naryPr>
                    <m:chr m:val="∫"/>
                    <m:limLoc m:val="subSup"/>
                    <m:subHide m:val="0"/>
                    <m:supHide m:val="0"/>
                  </m:naryPr>
                  <m:sub>
                    <m:r>
                      <m:t>0</m:t>
                    </m:r>
                  </m:sub>
                  <m:sup>
                    <m:r>
                      <m:t>∞</m:t>
                    </m:r>
                  </m:sup>
                  <m:e>
                    <m:f>
                      <m:fPr>
                        <m:type m:val="bar"/>
                      </m:fPr>
                      <m:num>
                        <m:r>
                          <m:t>1</m:t>
                        </m:r>
                      </m:num>
                      <m:den>
                        <m:r>
                          <m:t>2</m:t>
                        </m:r>
                      </m:den>
                    </m:f>
                  </m:e>
                </m:nary>
                <m:sSup>
                  <m:e>
                    <m:r>
                      <m:t>e</m:t>
                    </m:r>
                  </m:e>
                  <m:sup>
                    <m:r>
                      <m:t>−</m:t>
                    </m:r>
                    <m:f>
                      <m:fPr>
                        <m:type m:val="bar"/>
                      </m:fPr>
                      <m:num>
                        <m:r>
                          <m:t>1</m:t>
                        </m:r>
                      </m:num>
                      <m:den>
                        <m:r>
                          <m:t>2</m:t>
                        </m:r>
                      </m:den>
                    </m:f>
                    <m:sSup>
                      <m:e>
                        <m:r>
                          <m:t>y</m:t>
                        </m:r>
                      </m:e>
                      <m:sup>
                        <m:r>
                          <m:t>2</m:t>
                        </m:r>
                      </m:sup>
                    </m:sSup>
                  </m:sup>
                </m:sSup>
                <m:r>
                  <m:t>d</m:t>
                </m:r>
                <m:sSup>
                  <m:e>
                    <m:r>
                      <m:t>y</m:t>
                    </m:r>
                  </m:e>
                  <m:sup>
                    <m:r>
                      <m:t>2</m:t>
                    </m:r>
                  </m:sup>
                </m:sSup>
              </m:e>
            </m:mr>
            <m:mr>
              <m:e/>
              <m:e>
                <m:r>
                  <m:t>=</m:t>
                </m:r>
                <m:rad>
                  <m:radPr>
                    <m:degHide m:val="1"/>
                  </m:radPr>
                  <m:deg/>
                  <m:e>
                    <m:f>
                      <m:fPr>
                        <m:type m:val="bar"/>
                      </m:fPr>
                      <m:num>
                        <m:r>
                          <m:t>2</m:t>
                        </m:r>
                      </m:num>
                      <m:den>
                        <m:r>
                          <m:t>π</m:t>
                        </m:r>
                      </m:den>
                    </m:f>
                  </m:e>
                </m:rad>
                <m:r>
                  <m:t>≈</m:t>
                </m:r>
                <m:r>
                  <m:t>0.7979</m:t>
                </m:r>
              </m:e>
            </m:mr>
          </m:m>
        </m:oMath>
      </m:oMathPara>
    </w:p>
    <w:p>
      <w:pPr>
        <w:pStyle w:val="Heading4"/>
      </w:pPr>
      <w:bookmarkStart w:id="24" w:name="b-method-2-direct-integration-in-r"/>
      <w:r>
        <w:t xml:space="preserve">(b) Method 2: Direct Integration (In R)</w:t>
      </w:r>
      <w:bookmarkEnd w:id="24"/>
    </w:p>
    <w:p>
      <w:pPr>
        <w:numPr>
          <w:numId w:val="1001"/>
          <w:ilvl w:val="0"/>
        </w:numPr>
      </w:pPr>
      <w:r>
        <w:t xml:space="preserve">R code</w:t>
      </w:r>
    </w:p>
    <w:p>
      <w:pPr>
        <w:pStyle w:val="SourceCode"/>
        <w:numPr>
          <w:numId w:val="1000"/>
          <w:ilvl w:val="0"/>
        </w:numPr>
      </w:pPr>
      <w:r>
        <w:rPr>
          <w:rStyle w:val="VerbatimChar"/>
        </w:rPr>
        <w:t xml:space="preserve"># define the p.d.f. of Y</w:t>
      </w:r>
      <w:r>
        <w:br w:type="textWrapping"/>
      </w:r>
      <w:r>
        <w:rPr>
          <w:rStyle w:val="VerbatimChar"/>
        </w:rPr>
        <w:t xml:space="preserve">Y.pdf &lt;- function(y) 2 * dnorm(y)</w:t>
      </w:r>
      <w:r>
        <w:br w:type="textWrapping"/>
      </w:r>
      <w:r>
        <w:br w:type="textWrapping"/>
      </w:r>
      <w:r>
        <w:rPr>
          <w:rStyle w:val="VerbatimChar"/>
        </w:rPr>
        <w:t xml:space="preserve"># define the integrand of the expecation of Y</w:t>
      </w:r>
      <w:r>
        <w:br w:type="textWrapping"/>
      </w:r>
      <w:r>
        <w:rPr>
          <w:rStyle w:val="VerbatimChar"/>
        </w:rPr>
        <w:t xml:space="preserve">E.Y &lt;- function(y) y * Y.pdf(y)</w:t>
      </w:r>
      <w:r>
        <w:br w:type="textWrapping"/>
      </w:r>
      <w:r>
        <w:br w:type="textWrapping"/>
      </w:r>
      <w:r>
        <w:rPr>
          <w:rStyle w:val="VerbatimChar"/>
        </w:rPr>
        <w:t xml:space="preserve"># Integrate the integrand</w:t>
      </w:r>
      <w:r>
        <w:br w:type="textWrapping"/>
      </w:r>
      <w:r>
        <w:rPr>
          <w:rStyle w:val="VerbatimChar"/>
        </w:rPr>
        <w:t xml:space="preserve">integrate(E.Y, lower = 0, upper = Inf)</w:t>
      </w:r>
      <w:r>
        <w:br w:type="textWrapping"/>
      </w:r>
      <w:r>
        <w:rPr>
          <w:rStyle w:val="VerbatimChar"/>
        </w:rPr>
        <w:t xml:space="preserve"># Result: 0.7978846</w:t>
      </w:r>
    </w:p>
    <w:p>
      <w:pPr>
        <w:pStyle w:val="Heading4"/>
      </w:pPr>
      <w:bookmarkStart w:id="25" w:name="c-monte-carlo-method"/>
      <w:r>
        <w:t xml:space="preserve">(c) Monte Carlo Method</w:t>
      </w:r>
      <w:bookmarkEnd w:id="25"/>
    </w:p>
    <w:p>
      <w:pPr>
        <w:pStyle w:val="FirstParagraph"/>
      </w:pPr>
      <w:r>
        <w:t xml:space="preserve">Suppose</w:t>
      </w:r>
      <w:r>
        <w:t xml:space="preserve"> </w:t>
      </w:r>
      <m:oMath>
        <m:r>
          <m:t>X</m:t>
        </m:r>
      </m:oMath>
      <w:r>
        <w:t xml:space="preserve"> </w:t>
      </w:r>
      <w:r>
        <w:t xml:space="preserve">is a random variable with a p.d.f.</w:t>
      </w:r>
      <w:r>
        <w:t xml:space="preserve"> </w:t>
      </w:r>
      <m:oMath>
        <m:r>
          <m:t>f</m:t>
        </m:r>
      </m:oMath>
      <w:r>
        <w:t xml:space="preserve"> </w:t>
      </w:r>
      <w:r>
        <w:t xml:space="preserve">and a c.d.f.</w:t>
      </w:r>
      <w:r>
        <w:t xml:space="preserve"> </w:t>
      </w:r>
      <m:oMath>
        <m:r>
          <m:t>F</m:t>
        </m:r>
      </m:oMath>
      <w:r>
        <w:t xml:space="preserve"> </w:t>
      </w:r>
      <w:r>
        <w:t xml:space="preserve">over a domain</w:t>
      </w:r>
      <w:r>
        <w:t xml:space="preserve"> </w:t>
      </w:r>
      <m:oMath>
        <m:r>
          <m:t>D</m:t>
        </m:r>
      </m:oMath>
      <w:r>
        <w:t xml:space="preserve">. Also, we have a sample</w:t>
      </w:r>
      <w:r>
        <w:t xml:space="preserve"> </w:t>
      </w:r>
      <m:oMath>
        <m:sSub>
          <m:e>
            <m:r>
              <m:t>X</m:t>
            </m:r>
          </m:e>
          <m:sub>
            <m:r>
              <m:t>s</m:t>
            </m:r>
          </m:sub>
        </m:sSub>
        <m:r>
          <m:t>=</m:t>
        </m:r>
        <m:r>
          <m:t>{</m:t>
        </m:r>
        <m:sSub>
          <m:e>
            <m:r>
              <m:t>x</m:t>
            </m:r>
          </m:e>
          <m:sub>
            <m:r>
              <m:t>1</m:t>
            </m:r>
          </m:sub>
        </m:sSub>
        <m:r>
          <m:t>,</m:t>
        </m:r>
        <m:sSub>
          <m:e>
            <m:r>
              <m:t>x</m:t>
            </m:r>
          </m:e>
          <m:sub>
            <m:r>
              <m:t>2</m:t>
            </m:r>
          </m:sub>
        </m:sSub>
        <m:r>
          <m:t>,</m:t>
        </m:r>
        <m:r>
          <m:t>.</m:t>
        </m:r>
        <m:r>
          <m:t>.</m:t>
        </m:r>
        <m:r>
          <m:t>.</m:t>
        </m:r>
        <m:r>
          <m:t>,</m:t>
        </m:r>
        <m:sSub>
          <m:e>
            <m:r>
              <m:t>x</m:t>
            </m:r>
          </m:e>
          <m:sub>
            <m:r>
              <m:t>n</m:t>
            </m:r>
          </m:sub>
        </m:sSub>
        <m:r>
          <m:t>}</m:t>
        </m:r>
      </m:oMath>
      <w:r>
        <w:t xml:space="preserve"> </w:t>
      </w:r>
      <w:r>
        <w:t xml:space="preserve">from</w:t>
      </w:r>
      <w:r>
        <w:t xml:space="preserve"> </w:t>
      </w:r>
      <m:oMath>
        <m:r>
          <m:t>X</m:t>
        </m:r>
      </m:oMath>
      <w:r>
        <w:t xml:space="preserve"> </w:t>
      </w:r>
      <w:r>
        <w:t xml:space="preserve">with</w:t>
      </w:r>
      <w:r>
        <w:t xml:space="preserve"> </w:t>
      </w:r>
      <m:oMath>
        <m:r>
          <m:t>n</m:t>
        </m:r>
      </m:oMath>
      <w:r>
        <w:t xml:space="preserve"> </w:t>
      </w:r>
      <w:r>
        <w:t xml:space="preserve">observations.</w:t>
      </w:r>
    </w:p>
    <w:p>
      <w:pPr>
        <w:pStyle w:val="BodyText"/>
      </w:pPr>
      <m:oMathPara>
        <m:oMathParaPr>
          <m:jc m:val="center"/>
        </m:oMathParaPr>
        <m:oMath>
          <m:r>
            <m:t>E</m:t>
          </m:r>
          <m:r>
            <m:t>(</m:t>
          </m:r>
          <m:r>
            <m:t>X</m:t>
          </m:r>
          <m:r>
            <m:t>)</m:t>
          </m:r>
          <m:r>
            <m:t>=</m:t>
          </m:r>
          <m:nary>
            <m:naryPr>
              <m:chr m:val="∫"/>
              <m:limLoc m:val="subSup"/>
              <m:subHide m:val="0"/>
              <m:supHide m:val="1"/>
            </m:naryPr>
            <m:sub>
              <m:r>
                <m:t>D</m:t>
              </m:r>
            </m:sub>
            <m:sup/>
            <m:e>
              <m:r>
                <m:t>x</m:t>
              </m:r>
            </m:e>
          </m:nary>
          <m:r>
            <m:t>f</m:t>
          </m:r>
          <m:r>
            <m:t>(</m:t>
          </m:r>
          <m:r>
            <m:t>x</m:t>
          </m:r>
          <m:r>
            <m:t>)</m:t>
          </m:r>
          <m:r>
            <m:t>d</m:t>
          </m:r>
          <m:r>
            <m:t>x</m:t>
          </m:r>
          <m:r>
            <m:t>≈</m:t>
          </m:r>
          <m:bar>
            <m:barPr>
              <m:pos m:val="top"/>
            </m:barPr>
            <m:e>
              <m:r>
                <m:t>X</m:t>
              </m:r>
            </m:e>
          </m:bar>
          <m:r>
            <m:t>=</m:t>
          </m:r>
          <m:f>
            <m:fPr>
              <m:type m:val="bar"/>
            </m:fPr>
            <m:num>
              <m:r>
                <m:t>1</m:t>
              </m:r>
            </m:num>
            <m:den>
              <m:r>
                <m:t>n</m:t>
              </m:r>
            </m:den>
          </m:f>
          <m:nary>
            <m:naryPr>
              <m:chr m:val="∑"/>
              <m:limLoc m:val="undOvr"/>
              <m:subHide m:val="0"/>
              <m:supHide m:val="0"/>
            </m:naryPr>
            <m:sub>
              <m:r>
                <m:t>i</m:t>
              </m:r>
              <m:r>
                <m:t>=</m:t>
              </m:r>
              <m:r>
                <m:t>1</m:t>
              </m:r>
            </m:sub>
            <m:sup>
              <m:r>
                <m:t>n</m:t>
              </m:r>
            </m:sup>
            <m:e>
              <m:sSub>
                <m:e>
                  <m:r>
                    <m:t>x</m:t>
                  </m:r>
                </m:e>
                <m:sub>
                  <m:r>
                    <m:t>i</m:t>
                  </m:r>
                </m:sub>
              </m:sSub>
            </m:e>
          </m:nary>
        </m:oMath>
      </m:oMathPara>
    </w:p>
    <w:p>
      <w:pPr>
        <w:pStyle w:val="FirstParagraph"/>
      </w:pPr>
      <w:r>
        <w:t xml:space="preserve">Besides, because of Central Limit Theorem,</w:t>
      </w:r>
      <w:r>
        <w:t xml:space="preserve"> </w:t>
      </w:r>
      <m:oMath>
        <m:bar>
          <m:barPr>
            <m:pos m:val="top"/>
          </m:barPr>
          <m:e>
            <m:r>
              <m:t>X</m:t>
            </m:r>
          </m:e>
        </m:bar>
      </m:oMath>
      <w:r>
        <w:t xml:space="preserve"> </w:t>
      </w:r>
      <w:r>
        <w:t xml:space="preserve">asymptotically follows</w:t>
      </w:r>
      <w:r>
        <w:t xml:space="preserve"> </w:t>
      </w:r>
      <m:oMath>
        <m:r>
          <m:t>N</m:t>
        </m:r>
        <m:r>
          <m:t>(</m:t>
        </m:r>
        <m:r>
          <m:t>μ</m:t>
        </m:r>
        <m:r>
          <m:t>,</m:t>
        </m:r>
        <m:f>
          <m:fPr>
            <m:type m:val="bar"/>
          </m:fPr>
          <m:num>
            <m:sSup>
              <m:e>
                <m:r>
                  <m:t>σ</m:t>
                </m:r>
              </m:e>
              <m:sup>
                <m:r>
                  <m:t>2</m:t>
                </m:r>
              </m:sup>
            </m:sSup>
          </m:num>
          <m:den>
            <m:r>
              <m:t>n</m:t>
            </m:r>
          </m:den>
        </m:f>
        <m:r>
          <m:t>)</m:t>
        </m:r>
      </m:oMath>
      <w:r>
        <w:t xml:space="preserve"> </w:t>
      </w:r>
      <w:r>
        <w:t xml:space="preserve">where</w:t>
      </w:r>
      <w:r>
        <w:t xml:space="preserve"> </w:t>
      </w:r>
      <m:oMath>
        <m:r>
          <m:t>μ</m:t>
        </m:r>
        <m:r>
          <m:t>=</m:t>
        </m:r>
        <m:r>
          <m:t>E</m:t>
        </m:r>
        <m:r>
          <m:t>(</m:t>
        </m:r>
        <m:r>
          <m:t>X</m:t>
        </m:r>
        <m:r>
          <m:t>)</m:t>
        </m:r>
      </m:oMath>
      <w:r>
        <w:t xml:space="preserve"> </w:t>
      </w:r>
      <w:r>
        <w:t xml:space="preserve">is the mean of</w:t>
      </w:r>
      <w:r>
        <w:t xml:space="preserve"> </w:t>
      </w:r>
      <m:oMath>
        <m:r>
          <m:t>X</m:t>
        </m:r>
      </m:oMath>
      <w:r>
        <w:t xml:space="preserve"> </w:t>
      </w:r>
      <w:r>
        <w:t xml:space="preserve">and</w:t>
      </w:r>
      <w:r>
        <w:t xml:space="preserve"> </w:t>
      </w:r>
      <m:oMath>
        <m:sSup>
          <m:e>
            <m:r>
              <m:t>σ</m:t>
            </m:r>
          </m:e>
          <m:sup>
            <m:r>
              <m:t>2</m:t>
            </m:r>
          </m:sup>
        </m:sSup>
      </m:oMath>
      <w:r>
        <w:t xml:space="preserve"> </w:t>
      </w:r>
      <w:r>
        <w:t xml:space="preserve">is the variance of</w:t>
      </w:r>
      <w:r>
        <w:t xml:space="preserve"> </w:t>
      </w:r>
      <m:oMath>
        <m:r>
          <m:t>X</m:t>
        </m:r>
      </m:oMath>
      <w:r>
        <w:t xml:space="preserve">. So, when</w:t>
      </w:r>
      <w:r>
        <w:t xml:space="preserve"> </w:t>
      </w:r>
      <m:oMath>
        <m:r>
          <m:t>n</m:t>
        </m:r>
        <m:r>
          <m:t>→</m:t>
        </m:r>
        <m:r>
          <m:t>∞</m:t>
        </m:r>
      </m:oMath>
      <w:r>
        <w:t xml:space="preserve">,</w:t>
      </w:r>
      <w:r>
        <w:t xml:space="preserve"> </w:t>
      </w:r>
      <m:oMath>
        <m:bar>
          <m:barPr>
            <m:pos m:val="top"/>
          </m:barPr>
          <m:e>
            <m:r>
              <m:t>X</m:t>
            </m:r>
          </m:e>
        </m:bar>
      </m:oMath>
      <w:r>
        <w:t xml:space="preserve"> </w:t>
      </w:r>
      <w:r>
        <w:t xml:space="preserve">converges to</w:t>
      </w:r>
      <w:r>
        <w:t xml:space="preserve"> </w:t>
      </w:r>
      <m:oMath>
        <m:r>
          <m:t>E</m:t>
        </m:r>
        <m:r>
          <m:t>(</m:t>
        </m:r>
        <m:r>
          <m:t>X</m:t>
        </m:r>
        <m:r>
          <m:t>)</m:t>
        </m:r>
      </m:oMath>
      <w:r>
        <w:t xml:space="preserve"> </w:t>
      </w:r>
      <w:r>
        <w:t xml:space="preserve">in probability. Hence, intuitively, the result is more precise with a larger sample size.</w:t>
      </w:r>
    </w:p>
    <w:p>
      <w:pPr>
        <w:pStyle w:val="Heading5"/>
      </w:pPr>
      <w:bookmarkStart w:id="26" w:name="i.-method-3-monte-carlo-method-with-transformation-1"/>
      <w:r>
        <w:t xml:space="preserve">i. Method 3: Monte Carlo Method with Transformation 1</w:t>
      </w:r>
      <w:bookmarkEnd w:id="26"/>
    </w:p>
    <w:p>
      <w:pPr>
        <w:pStyle w:val="Compact"/>
        <w:numPr>
          <w:numId w:val="1002"/>
          <w:ilvl w:val="0"/>
        </w:numPr>
      </w:pPr>
      <w:r>
        <w:t xml:space="preserve">Motivation</w:t>
      </w:r>
    </w:p>
    <w:p>
      <w:pPr>
        <w:pStyle w:val="FirstParagraph"/>
      </w:pPr>
      <w:r>
        <w:t xml:space="preserve">Our target distribution may be hard to be found, but the original distribution may be not. Hence, we simulate a sample from the original distribution and transform it to our target, and then, calculate the expectation.</w:t>
      </w:r>
    </w:p>
    <w:p>
      <w:pPr>
        <w:pStyle w:val="Compact"/>
        <w:numPr>
          <w:numId w:val="1003"/>
          <w:ilvl w:val="0"/>
        </w:numPr>
      </w:pPr>
      <w:r>
        <w:t xml:space="preserve">The analytical part</w:t>
      </w:r>
    </w:p>
    <w:p>
      <w:pPr>
        <w:pStyle w:val="FirstParagraph"/>
      </w:pPr>
      <w:r>
        <w:t xml:space="preserve">Because</w:t>
      </w:r>
    </w:p>
    <w:p>
      <w:pPr>
        <w:pStyle w:val="BodyText"/>
      </w:pPr>
      <m:oMathPara>
        <m:oMathParaPr>
          <m:jc m:val="center"/>
        </m:oMathParaPr>
        <m:oMath>
          <m:r>
            <m:t>E</m:t>
          </m:r>
          <m:r>
            <m:t>(</m:t>
          </m:r>
          <m:r>
            <m:t>Y</m:t>
          </m:r>
          <m:r>
            <m:t>)</m:t>
          </m:r>
          <m:r>
            <m:t>=</m:t>
          </m:r>
          <m:r>
            <m:t>E</m:t>
          </m:r>
          <m:r>
            <m:t>(</m:t>
          </m:r>
          <m:r>
            <m:t>|</m:t>
          </m:r>
          <m:r>
            <m:t>X</m:t>
          </m:r>
          <m:r>
            <m:t>|</m:t>
          </m:r>
          <m:r>
            <m:t>)</m:t>
          </m:r>
          <m:r>
            <m:t>=</m:t>
          </m:r>
          <m:nary>
            <m:naryPr>
              <m:chr m:val="∫"/>
              <m:limLoc m:val="subSup"/>
              <m:subHide m:val="0"/>
              <m:supHide m:val="0"/>
            </m:naryPr>
            <m:sub>
              <m:r>
                <m:t>−</m:t>
              </m:r>
              <m:r>
                <m:t>∞</m:t>
              </m:r>
            </m:sub>
            <m:sup>
              <m:r>
                <m:t>∞</m:t>
              </m:r>
            </m:sup>
            <m:e>
              <m:r>
                <m:t>|</m:t>
              </m:r>
            </m:e>
          </m:nary>
          <m:r>
            <m:t>x</m:t>
          </m:r>
          <m:r>
            <m:t>|</m:t>
          </m:r>
          <m:r>
            <m:t>ϕ</m:t>
          </m:r>
          <m:r>
            <m:t>(</m:t>
          </m:r>
          <m:r>
            <m:t>x</m:t>
          </m:r>
          <m:r>
            <m:t>)</m:t>
          </m:r>
          <m:r>
            <m:t>d</m:t>
          </m:r>
          <m:r>
            <m:t>x</m:t>
          </m:r>
          <m:r>
            <m:t>≈</m:t>
          </m:r>
          <m:f>
            <m:fPr>
              <m:type m:val="bar"/>
            </m:fPr>
            <m:num>
              <m:r>
                <m:t>1</m:t>
              </m:r>
            </m:num>
            <m:den>
              <m:r>
                <m:t>n</m:t>
              </m:r>
            </m:den>
          </m:f>
          <m:nary>
            <m:naryPr>
              <m:chr m:val="∑"/>
              <m:limLoc m:val="undOvr"/>
              <m:subHide m:val="0"/>
              <m:supHide m:val="0"/>
            </m:naryPr>
            <m:sub>
              <m:r>
                <m:t>i</m:t>
              </m:r>
              <m:r>
                <m:t>=</m:t>
              </m:r>
              <m:r>
                <m:t>1</m:t>
              </m:r>
            </m:sub>
            <m:sup>
              <m:r>
                <m:t>n</m:t>
              </m:r>
            </m:sup>
            <m:e>
              <m:r>
                <m:t>|</m:t>
              </m:r>
            </m:e>
          </m:nary>
          <m:sSub>
            <m:e>
              <m:r>
                <m:t>x</m:t>
              </m:r>
            </m:e>
            <m:sub>
              <m:r>
                <m:t>i</m:t>
              </m:r>
            </m:sub>
          </m:sSub>
          <m:r>
            <m:t>|</m:t>
          </m:r>
        </m:oMath>
      </m:oMathPara>
    </w:p>
    <w:p>
      <w:pPr>
        <w:pStyle w:val="FirstParagraph"/>
      </w:pPr>
      <w:r>
        <w:t xml:space="preserve">where</w:t>
      </w:r>
      <w:r>
        <w:t xml:space="preserve"> </w:t>
      </w:r>
      <m:oMath>
        <m:r>
          <m:t>n</m:t>
        </m:r>
      </m:oMath>
      <w:r>
        <w:t xml:space="preserve"> </w:t>
      </w:r>
      <w:r>
        <w:t xml:space="preserve">is the number of simulation and</w:t>
      </w:r>
      <w:r>
        <w:t xml:space="preserve"> </w:t>
      </w:r>
      <m:oMath>
        <m:sSub>
          <m:e>
            <m:r>
              <m:t>X</m:t>
            </m:r>
          </m:e>
          <m:sub>
            <m:r>
              <m:t>s</m:t>
            </m:r>
          </m:sub>
        </m:sSub>
        <m:r>
          <m:t>=</m:t>
        </m:r>
        <m:r>
          <m:t>{</m:t>
        </m:r>
        <m:sSub>
          <m:e>
            <m:r>
              <m:t>x</m:t>
            </m:r>
          </m:e>
          <m:sub>
            <m:r>
              <m:t>1</m:t>
            </m:r>
          </m:sub>
        </m:sSub>
        <m:r>
          <m:t>,</m:t>
        </m:r>
        <m:r>
          <m:t>.</m:t>
        </m:r>
        <m:r>
          <m:t>.</m:t>
        </m:r>
        <m:r>
          <m:t>.</m:t>
        </m:r>
        <m:r>
          <m:t>,</m:t>
        </m:r>
        <m:sSub>
          <m:e>
            <m:r>
              <m:t>x</m:t>
            </m:r>
          </m:e>
          <m:sub>
            <m:r>
              <m:t>n</m:t>
            </m:r>
          </m:sub>
        </m:sSub>
        <m:r>
          <m:t>}</m:t>
        </m:r>
      </m:oMath>
      <w:r>
        <w:t xml:space="preserve"> </w:t>
      </w:r>
      <w:r>
        <w:t xml:space="preserve">is a sample from</w:t>
      </w:r>
      <w:r>
        <w:t xml:space="preserve"> </w:t>
      </w:r>
      <m:oMath>
        <m:r>
          <m:t>N</m:t>
        </m:r>
        <m:r>
          <m:t>(</m:t>
        </m:r>
        <m:r>
          <m:t>0</m:t>
        </m:r>
        <m:r>
          <m:t>,</m:t>
        </m:r>
        <m:r>
          <m:t>1</m:t>
        </m:r>
        <m:r>
          <m:t>)</m:t>
        </m:r>
      </m:oMath>
      <w:r>
        <w:t xml:space="preserve">.</w:t>
      </w:r>
    </w:p>
    <w:p>
      <w:pPr>
        <w:numPr>
          <w:numId w:val="1004"/>
          <w:ilvl w:val="0"/>
        </w:numPr>
      </w:pPr>
      <w:r>
        <w:t xml:space="preserve">R code</w:t>
      </w:r>
    </w:p>
    <w:p>
      <w:pPr>
        <w:pStyle w:val="SourceCode"/>
        <w:numPr>
          <w:numId w:val="1000"/>
          <w:ilvl w:val="0"/>
        </w:numPr>
      </w:pPr>
      <w:r>
        <w:rPr>
          <w:rStyle w:val="VerbatimChar"/>
        </w:rPr>
        <w:t xml:space="preserve"># set seed to make this process repeatable</w:t>
      </w:r>
      <w:r>
        <w:br w:type="textWrapping"/>
      </w:r>
      <w:r>
        <w:rPr>
          <w:rStyle w:val="VerbatimChar"/>
        </w:rPr>
        <w:t xml:space="preserve">set.seed(12345)</w:t>
      </w:r>
      <w:r>
        <w:br w:type="textWrapping"/>
      </w:r>
      <w:r>
        <w:br w:type="textWrapping"/>
      </w:r>
      <w:r>
        <w:rPr>
          <w:rStyle w:val="VerbatimChar"/>
        </w:rPr>
        <w:t xml:space="preserve"># set the number of simulation</w:t>
      </w:r>
      <w:r>
        <w:br w:type="textWrapping"/>
      </w:r>
      <w:r>
        <w:rPr>
          <w:rStyle w:val="VerbatimChar"/>
        </w:rPr>
        <w:t xml:space="preserve">n &lt;- 1000</w:t>
      </w:r>
      <w:r>
        <w:br w:type="textWrapping"/>
      </w:r>
      <w:r>
        <w:br w:type="textWrapping"/>
      </w:r>
      <w:r>
        <w:rPr>
          <w:rStyle w:val="VerbatimChar"/>
        </w:rPr>
        <w:t xml:space="preserve"># simulate a sample from the standard </w:t>
      </w:r>
      <w:r>
        <w:br w:type="textWrapping"/>
      </w:r>
      <w:r>
        <w:rPr>
          <w:rStyle w:val="VerbatimChar"/>
        </w:rPr>
        <w:t xml:space="preserve"># normal distribution</w:t>
      </w:r>
      <w:r>
        <w:br w:type="textWrapping"/>
      </w:r>
      <w:r>
        <w:rPr>
          <w:rStyle w:val="VerbatimChar"/>
        </w:rPr>
        <w:t xml:space="preserve">X.s &lt;- rnorm(n)</w:t>
      </w:r>
      <w:r>
        <w:br w:type="textWrapping"/>
      </w:r>
      <w:r>
        <w:br w:type="textWrapping"/>
      </w:r>
      <w:r>
        <w:rPr>
          <w:rStyle w:val="VerbatimChar"/>
        </w:rPr>
        <w:t xml:space="preserve"># calculate the mean of the absoluate values</w:t>
      </w:r>
      <w:r>
        <w:br w:type="textWrapping"/>
      </w:r>
      <w:r>
        <w:rPr>
          <w:rStyle w:val="VerbatimChar"/>
        </w:rPr>
        <w:t xml:space="preserve">mean(abs(X.s))</w:t>
      </w:r>
      <w:r>
        <w:br w:type="textWrapping"/>
      </w:r>
      <w:r>
        <w:rPr>
          <w:rStyle w:val="VerbatimChar"/>
        </w:rPr>
        <w:t xml:space="preserve"># Result: 0.7944</w:t>
      </w:r>
    </w:p>
    <w:p>
      <w:pPr>
        <w:pStyle w:val="Heading5"/>
      </w:pPr>
      <w:bookmarkStart w:id="27" w:name="ii.-method-4-monte-carlo-method-with-transformation-2"/>
      <w:r>
        <w:t xml:space="preserve">ii. Method 4: Monte Carlo Method with Transformation 2</w:t>
      </w:r>
      <w:bookmarkEnd w:id="27"/>
    </w:p>
    <w:p>
      <w:pPr>
        <w:pStyle w:val="Compact"/>
        <w:numPr>
          <w:numId w:val="1005"/>
          <w:ilvl w:val="0"/>
        </w:numPr>
      </w:pPr>
      <w:r>
        <w:t xml:space="preserve">Motivation</w:t>
      </w:r>
    </w:p>
    <w:p>
      <w:pPr>
        <w:pStyle w:val="FirstParagraph"/>
      </w:pPr>
      <w:r>
        <w:t xml:space="preserve">Both of our target distribution and the original distribution may be hard to be found, so we use other relatively simple distributions which have same domains as the ones of our target distribution or the original distribution, to simulate our target, and then, calculate the expectation.</w:t>
      </w:r>
    </w:p>
    <w:p>
      <w:pPr>
        <w:pStyle w:val="Compact"/>
        <w:numPr>
          <w:numId w:val="1006"/>
          <w:ilvl w:val="0"/>
        </w:numPr>
      </w:pPr>
      <w:r>
        <w:t xml:space="preserve">The analytical part</w:t>
      </w:r>
    </w:p>
    <w:p>
      <w:pPr>
        <w:pStyle w:val="FirstParagraph"/>
      </w:pPr>
      <w:r>
        <w:t xml:space="preserve">Because</w:t>
      </w:r>
      <w:r>
        <w:t xml:space="preserve"> </w:t>
      </w:r>
      <m:oMath>
        <m:r>
          <m:t>e</m:t>
        </m:r>
        <m:r>
          <m:t>x</m:t>
        </m:r>
        <m:r>
          <m:t>p</m:t>
        </m:r>
        <m:r>
          <m:t>(</m:t>
        </m:r>
        <m:r>
          <m:t>1</m:t>
        </m:r>
        <m:r>
          <m:t>)</m:t>
        </m:r>
      </m:oMath>
      <w:r>
        <w:t xml:space="preserve"> </w:t>
      </w:r>
      <w:r>
        <w:t xml:space="preserve">has a same domain as</w:t>
      </w:r>
      <w:r>
        <w:t xml:space="preserve"> </w:t>
      </w:r>
      <m:oMath>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Y</m:t>
                </m:r>
                <m:r>
                  <m:t>)</m:t>
                </m:r>
              </m:e>
              <m:e>
                <m:r>
                  <m:t>=</m:t>
                </m:r>
                <m:nary>
                  <m:naryPr>
                    <m:chr m:val="∫"/>
                    <m:limLoc m:val="subSup"/>
                    <m:subHide m:val="0"/>
                    <m:supHide m:val="0"/>
                  </m:naryPr>
                  <m:sub>
                    <m:r>
                      <m:t>0</m:t>
                    </m:r>
                  </m:sub>
                  <m:sup>
                    <m:r>
                      <m:t>∞</m:t>
                    </m:r>
                  </m:sup>
                  <m:e>
                    <m:r>
                      <m:t>y</m:t>
                    </m:r>
                  </m:e>
                </m:nary>
                <m:sSub>
                  <m:e>
                    <m:r>
                      <m:t>f</m:t>
                    </m:r>
                  </m:e>
                  <m:sub>
                    <m:r>
                      <m:t>Y</m:t>
                    </m:r>
                  </m:sub>
                </m:sSub>
                <m:r>
                  <m:t>(</m:t>
                </m:r>
                <m:r>
                  <m:t>y</m:t>
                </m:r>
                <m:r>
                  <m:t>)</m:t>
                </m:r>
                <m:r>
                  <m:t>d</m:t>
                </m:r>
                <m:r>
                  <m:t>y</m:t>
                </m:r>
                <m:r>
                  <m:t>=</m:t>
                </m:r>
                <m:nary>
                  <m:naryPr>
                    <m:chr m:val="∫"/>
                    <m:limLoc m:val="subSup"/>
                    <m:subHide m:val="0"/>
                    <m:supHide m:val="0"/>
                  </m:naryPr>
                  <m:sub>
                    <m:r>
                      <m:t>0</m:t>
                    </m:r>
                  </m:sub>
                  <m:sup>
                    <m:r>
                      <m:t>∞</m:t>
                    </m:r>
                  </m:sup>
                  <m:e>
                    <m:f>
                      <m:fPr>
                        <m:type m:val="bar"/>
                      </m:fPr>
                      <m:num>
                        <m:r>
                          <m:t>y</m:t>
                        </m:r>
                        <m:sSub>
                          <m:e>
                            <m:r>
                              <m:t>f</m:t>
                            </m:r>
                          </m:e>
                          <m:sub>
                            <m:r>
                              <m:t>y</m:t>
                            </m:r>
                          </m:sub>
                        </m:sSub>
                        <m:r>
                          <m:t>(</m:t>
                        </m:r>
                        <m:r>
                          <m:t>y</m:t>
                        </m:r>
                        <m:r>
                          <m:t>)</m:t>
                        </m:r>
                      </m:num>
                      <m:den>
                        <m:sSup>
                          <m:e>
                            <m:r>
                              <m:t>e</m:t>
                            </m:r>
                          </m:e>
                          <m:sup>
                            <m:r>
                              <m:t>−</m:t>
                            </m:r>
                            <m:r>
                              <m:t>y</m:t>
                            </m:r>
                          </m:sup>
                        </m:sSup>
                      </m:den>
                    </m:f>
                  </m:e>
                </m:nary>
                <m:sSup>
                  <m:e>
                    <m:r>
                      <m:t>e</m:t>
                    </m:r>
                  </m:e>
                  <m:sup>
                    <m:r>
                      <m:t>−</m:t>
                    </m:r>
                    <m:r>
                      <m:t>y</m:t>
                    </m:r>
                  </m:sup>
                </m:sSup>
                <m:r>
                  <m:t>d</m:t>
                </m:r>
                <m:r>
                  <m:t>y</m:t>
                </m:r>
              </m:e>
            </m:mr>
            <m:mr>
              <m:e/>
              <m:e>
                <m:r>
                  <m:t>=</m:t>
                </m:r>
                <m:r>
                  <m:t>E</m:t>
                </m:r>
                <m:r>
                  <m:t>(</m:t>
                </m:r>
                <m:f>
                  <m:fPr>
                    <m:type m:val="bar"/>
                  </m:fPr>
                  <m:num>
                    <m:r>
                      <m:t>y</m:t>
                    </m:r>
                    <m:sSub>
                      <m:e>
                        <m:r>
                          <m:t>f</m:t>
                        </m:r>
                      </m:e>
                      <m:sub>
                        <m:r>
                          <m:t>Y</m:t>
                        </m:r>
                      </m:sub>
                    </m:sSub>
                    <m:r>
                      <m:t>(</m:t>
                    </m:r>
                    <m:r>
                      <m:t>y</m:t>
                    </m:r>
                    <m:r>
                      <m:t>)</m:t>
                    </m:r>
                  </m:num>
                  <m:den>
                    <m:sSup>
                      <m:e>
                        <m:r>
                          <m:t>e</m:t>
                        </m:r>
                      </m:e>
                      <m:sup>
                        <m:r>
                          <m:t>−</m:t>
                        </m:r>
                        <m:r>
                          <m:t>y</m:t>
                        </m:r>
                      </m:sup>
                    </m:sSup>
                  </m:den>
                </m:f>
                <m:r>
                  <m:t>)</m:t>
                </m:r>
                <m:r>
                  <m:t>≈</m:t>
                </m:r>
                <m:f>
                  <m:fPr>
                    <m:type m:val="bar"/>
                  </m:fPr>
                  <m:num>
                    <m:r>
                      <m:t>1</m:t>
                    </m:r>
                  </m:num>
                  <m:den>
                    <m:r>
                      <m:t>n</m:t>
                    </m:r>
                  </m:den>
                </m:f>
                <m:nary>
                  <m:naryPr>
                    <m:chr m:val="∑"/>
                    <m:limLoc m:val="undOvr"/>
                    <m:subHide m:val="0"/>
                    <m:supHide m:val="0"/>
                  </m:naryPr>
                  <m:sub>
                    <m:r>
                      <m:t>i</m:t>
                    </m:r>
                    <m:r>
                      <m:t>=</m:t>
                    </m:r>
                    <m:r>
                      <m:t>1</m:t>
                    </m:r>
                  </m:sub>
                  <m:sup>
                    <m:r>
                      <m:t>n</m:t>
                    </m:r>
                  </m:sup>
                  <m:e>
                    <m:f>
                      <m:fPr>
                        <m:type m:val="bar"/>
                      </m:fPr>
                      <m:num>
                        <m:sSub>
                          <m:e>
                            <m:r>
                              <m:t>y</m:t>
                            </m:r>
                          </m:e>
                          <m:sub>
                            <m:r>
                              <m:t>i</m:t>
                            </m:r>
                          </m:sub>
                        </m:sSub>
                        <m:sSub>
                          <m:e>
                            <m:r>
                              <m:t>f</m:t>
                            </m:r>
                          </m:e>
                          <m:sub>
                            <m:r>
                              <m:t>Y</m:t>
                            </m:r>
                          </m:sub>
                        </m:sSub>
                        <m:r>
                          <m:t>(</m:t>
                        </m:r>
                        <m:sSub>
                          <m:e>
                            <m:r>
                              <m:t>y</m:t>
                            </m:r>
                          </m:e>
                          <m:sub>
                            <m:r>
                              <m:t>i</m:t>
                            </m:r>
                          </m:sub>
                        </m:sSub>
                        <m:r>
                          <m:t>)</m:t>
                        </m:r>
                      </m:num>
                      <m:den>
                        <m:sSup>
                          <m:e>
                            <m:r>
                              <m:t>e</m:t>
                            </m:r>
                          </m:e>
                          <m:sup>
                            <m:r>
                              <m:t>−</m:t>
                            </m:r>
                            <m:sSub>
                              <m:e>
                                <m:r>
                                  <m:t>y</m:t>
                                </m:r>
                              </m:e>
                              <m:sub>
                                <m:r>
                                  <m:t>i</m:t>
                                </m:r>
                              </m:sub>
                            </m:sSub>
                          </m:sup>
                        </m:sSup>
                      </m:den>
                    </m:f>
                  </m:e>
                </m:nary>
              </m:e>
            </m:mr>
          </m:m>
        </m:oMath>
      </m:oMathPara>
    </w:p>
    <w:p>
      <w:pPr>
        <w:pStyle w:val="FirstParagraph"/>
      </w:pPr>
      <w:r>
        <w:t xml:space="preserve">where</w:t>
      </w:r>
      <w:r>
        <w:t xml:space="preserve"> </w:t>
      </w:r>
      <m:oMath>
        <m:r>
          <m:t>n</m:t>
        </m:r>
      </m:oMath>
      <w:r>
        <w:t xml:space="preserve"> </w:t>
      </w:r>
      <w:r>
        <w:t xml:space="preserve">is the number of simulation and</w:t>
      </w:r>
      <w:r>
        <w:t xml:space="preserve"> </w:t>
      </w:r>
      <m:oMath>
        <m:sSub>
          <m:e>
            <m:r>
              <m:t>Y</m:t>
            </m:r>
          </m:e>
          <m:sub>
            <m:r>
              <m:t>s</m:t>
            </m:r>
          </m:sub>
        </m:sSub>
        <m:r>
          <m:t>=</m:t>
        </m:r>
        <m:r>
          <m:t>{</m:t>
        </m:r>
        <m:sSub>
          <m:e>
            <m:r>
              <m:t>y</m:t>
            </m:r>
          </m:e>
          <m:sub>
            <m:r>
              <m:t>1</m:t>
            </m:r>
          </m:sub>
        </m:sSub>
        <m:r>
          <m:t>,</m:t>
        </m:r>
        <m:r>
          <m:t>.</m:t>
        </m:r>
        <m:r>
          <m:t>.</m:t>
        </m:r>
        <m:r>
          <m:t>.</m:t>
        </m:r>
        <m:r>
          <m:t>,</m:t>
        </m:r>
        <m:sSub>
          <m:e>
            <m:r>
              <m:t>y</m:t>
            </m:r>
          </m:e>
          <m:sub>
            <m:r>
              <m:t>n</m:t>
            </m:r>
          </m:sub>
        </m:sSub>
        <m:r>
          <m:t>}</m:t>
        </m:r>
      </m:oMath>
      <w:r>
        <w:t xml:space="preserve"> </w:t>
      </w:r>
      <w:r>
        <w:t xml:space="preserve">is a sample from</w:t>
      </w:r>
      <w:r>
        <w:t xml:space="preserve"> </w:t>
      </w:r>
      <m:oMath>
        <m:r>
          <m:t>e</m:t>
        </m:r>
        <m:r>
          <m:t>x</m:t>
        </m:r>
        <m:r>
          <m:t>p</m:t>
        </m:r>
        <m:r>
          <m:t>(</m:t>
        </m:r>
        <m:r>
          <m:t>1</m:t>
        </m:r>
        <m:r>
          <m:t>)</m:t>
        </m:r>
      </m:oMath>
      <w:r>
        <w:t xml:space="preserve">.</w:t>
      </w:r>
    </w:p>
    <w:p>
      <w:pPr>
        <w:numPr>
          <w:numId w:val="1007"/>
          <w:ilvl w:val="0"/>
        </w:numPr>
      </w:pPr>
      <w:r>
        <w:t xml:space="preserve">R code</w:t>
      </w:r>
    </w:p>
    <w:p>
      <w:pPr>
        <w:pStyle w:val="SourceCode"/>
        <w:numPr>
          <w:numId w:val="1000"/>
          <w:ilvl w:val="0"/>
        </w:numPr>
      </w:pPr>
      <w:r>
        <w:rPr>
          <w:rStyle w:val="VerbatimChar"/>
        </w:rPr>
        <w:t xml:space="preserve"># set seed to make this process repeatable</w:t>
      </w:r>
      <w:r>
        <w:br w:type="textWrapping"/>
      </w:r>
      <w:r>
        <w:rPr>
          <w:rStyle w:val="VerbatimChar"/>
        </w:rPr>
        <w:t xml:space="preserve">set.seed(12345)</w:t>
      </w:r>
      <w:r>
        <w:br w:type="textWrapping"/>
      </w:r>
      <w:r>
        <w:br w:type="textWrapping"/>
      </w:r>
      <w:r>
        <w:rPr>
          <w:rStyle w:val="VerbatimChar"/>
        </w:rPr>
        <w:t xml:space="preserve"># set the number of simulation</w:t>
      </w:r>
      <w:r>
        <w:br w:type="textWrapping"/>
      </w:r>
      <w:r>
        <w:rPr>
          <w:rStyle w:val="VerbatimChar"/>
        </w:rPr>
        <w:t xml:space="preserve">n &lt;- 1000</w:t>
      </w:r>
      <w:r>
        <w:br w:type="textWrapping"/>
      </w:r>
      <w:r>
        <w:br w:type="textWrapping"/>
      </w:r>
      <w:r>
        <w:rPr>
          <w:rStyle w:val="VerbatimChar"/>
        </w:rPr>
        <w:t xml:space="preserve"># define the p.d.f. of Y</w:t>
      </w:r>
      <w:r>
        <w:br w:type="textWrapping"/>
      </w:r>
      <w:r>
        <w:rPr>
          <w:rStyle w:val="VerbatimChar"/>
        </w:rPr>
        <w:t xml:space="preserve">Y.pdf &lt;- function(y) 2 * dnorm(y)</w:t>
      </w:r>
      <w:r>
        <w:br w:type="textWrapping"/>
      </w:r>
      <w:r>
        <w:br w:type="textWrapping"/>
      </w:r>
      <w:r>
        <w:rPr>
          <w:rStyle w:val="VerbatimChar"/>
        </w:rPr>
        <w:t xml:space="preserve"># simulate a sample from the standard </w:t>
      </w:r>
      <w:r>
        <w:br w:type="textWrapping"/>
      </w:r>
      <w:r>
        <w:rPr>
          <w:rStyle w:val="VerbatimChar"/>
        </w:rPr>
        <w:t xml:space="preserve"># normal distribution</w:t>
      </w:r>
      <w:r>
        <w:br w:type="textWrapping"/>
      </w:r>
      <w:r>
        <w:rPr>
          <w:rStyle w:val="VerbatimChar"/>
        </w:rPr>
        <w:t xml:space="preserve">Y.s &lt;- rexp(n)</w:t>
      </w:r>
      <w:r>
        <w:br w:type="textWrapping"/>
      </w:r>
      <w:r>
        <w:br w:type="textWrapping"/>
      </w:r>
      <w:r>
        <w:rPr>
          <w:rStyle w:val="VerbatimChar"/>
        </w:rPr>
        <w:t xml:space="preserve"># calculate the mean of the absoluate values</w:t>
      </w:r>
      <w:r>
        <w:br w:type="textWrapping"/>
      </w:r>
      <w:r>
        <w:rPr>
          <w:rStyle w:val="VerbatimChar"/>
        </w:rPr>
        <w:t xml:space="preserve">mean(Y.s * Y.pdf(Y.s) / dexp(Y.s))</w:t>
      </w:r>
      <w:r>
        <w:br w:type="textWrapping"/>
      </w:r>
      <w:r>
        <w:rPr>
          <w:rStyle w:val="VerbatimChar"/>
        </w:rPr>
        <w:t xml:space="preserve"># Result: 0.7729</w:t>
      </w:r>
    </w:p>
    <w:p>
      <w:pPr>
        <w:pStyle w:val="Heading3"/>
      </w:pPr>
      <w:bookmarkStart w:id="28" w:name="summary"/>
      <w:r>
        <w:t xml:space="preserve">3. Summary</w:t>
      </w:r>
      <w:bookmarkEnd w:id="28"/>
    </w:p>
    <w:p>
      <w:pPr>
        <w:pStyle w:val="Heading4"/>
      </w:pPr>
      <w:bookmarkStart w:id="29" w:name="a-comparison-of-these-methods"/>
      <w:r>
        <w:t xml:space="preserve">(a) Comparison of these methods</w:t>
      </w:r>
      <w:bookmarkEnd w:id="29"/>
    </w:p>
    <w:p>
      <w:pPr>
        <w:pStyle w:val="SourceCode"/>
      </w:pPr>
      <w:r>
        <w:rPr>
          <w:rStyle w:val="VerbatimChar"/>
        </w:rPr>
        <w:t xml:space="preserve">##         Method1 Method2 Method3 Method4</w:t>
      </w:r>
      <w:r>
        <w:br w:type="textWrapping"/>
      </w:r>
      <w:r>
        <w:rPr>
          <w:rStyle w:val="VerbatimChar"/>
        </w:rPr>
        <w:t xml:space="preserve">## Results  0.7979  0.7979  0.7944  0.7729</w:t>
      </w:r>
    </w:p>
    <w:p>
      <w:pPr>
        <w:pStyle w:val="FirstParagraph"/>
      </w:pPr>
      <w:r>
        <w:t xml:space="preserve">where Method3 and Method4 have 1000 simulations.</w:t>
      </w:r>
    </w:p>
    <w:p>
      <w:pPr>
        <w:pStyle w:val="Heading4"/>
      </w:pPr>
      <w:bookmarkStart w:id="30" w:name="b-steps-of-monte-carlo-method"/>
      <w:r>
        <w:t xml:space="preserve">(b) Steps of Monte Carlo Method</w:t>
      </w:r>
      <w:bookmarkEnd w:id="30"/>
    </w:p>
    <w:p>
      <w:pPr>
        <w:pStyle w:val="Compact"/>
        <w:numPr>
          <w:numId w:val="1008"/>
          <w:ilvl w:val="0"/>
        </w:numPr>
      </w:pPr>
      <w:r>
        <w:t xml:space="preserve">Check the domain</w:t>
      </w:r>
    </w:p>
    <w:p>
      <w:pPr>
        <w:pStyle w:val="Compact"/>
        <w:numPr>
          <w:numId w:val="1008"/>
          <w:ilvl w:val="0"/>
        </w:numPr>
      </w:pPr>
      <w:r>
        <w:t xml:space="preserve">Simulate an appropriate sample over the domain</w:t>
      </w:r>
    </w:p>
    <w:p>
      <w:pPr>
        <w:pStyle w:val="Compact"/>
        <w:numPr>
          <w:numId w:val="1008"/>
          <w:ilvl w:val="0"/>
        </w:numPr>
      </w:pPr>
      <w:r>
        <w:t xml:space="preserve">Calculate the mean via an appropriate transformation</w:t>
      </w:r>
    </w:p>
    <w:p>
      <w:pPr>
        <w:pStyle w:val="Heading3"/>
      </w:pPr>
      <w:bookmarkStart w:id="31" w:name="practice"/>
      <w:r>
        <w:t xml:space="preserve">4. Practice</w:t>
      </w:r>
      <w:bookmarkEnd w:id="31"/>
    </w:p>
    <w:p>
      <w:pPr>
        <w:pStyle w:val="Compact"/>
      </w:pPr>
      <w:r>
        <w:t xml:space="preserve">Suppose</w:t>
      </w:r>
      <w:r>
        <w:t xml:space="preserve"> </w:t>
      </w:r>
      <m:oMath>
        <m:r>
          <m:t>Y</m:t>
        </m:r>
        <m:r>
          <m:t>=</m:t>
        </m:r>
        <m:sSup>
          <m:e>
            <m:r>
              <m:t>X</m:t>
            </m:r>
          </m:e>
          <m:sup>
            <m:r>
              <m:t>−</m:t>
            </m:r>
            <m:r>
              <m:t>1</m:t>
            </m:r>
          </m:sup>
        </m:sSup>
      </m:oMath>
      <w:r>
        <w:t xml:space="preserve">, where</w:t>
      </w:r>
      <w:r>
        <w:t xml:space="preserve"> </w:t>
      </w:r>
      <m:oMath>
        <m:r>
          <m:t>X</m:t>
        </m:r>
        <m:r>
          <m:t>∼</m:t>
        </m:r>
        <m:sSup>
          <m:e>
            <m:r>
              <m:t>χ</m:t>
            </m:r>
          </m:e>
          <m:sup>
            <m:r>
              <m:t>2</m:t>
            </m:r>
          </m:sup>
        </m:sSup>
        <m:r>
          <m:t>(</m:t>
        </m:r>
        <m:r>
          <m:t>10</m:t>
        </m:r>
        <m:r>
          <m:t>)</m:t>
        </m:r>
      </m:oMath>
      <w:r>
        <w:t xml:space="preserve">. Use Monte Carlo Method to find</w:t>
      </w:r>
      <w:r>
        <w:t xml:space="preserve"> </w:t>
      </w:r>
      <m:oMath>
        <m:r>
          <m:t>E</m:t>
        </m:r>
        <m:r>
          <m:t>(</m:t>
        </m:r>
        <m:r>
          <m:t>Y</m:t>
        </m:r>
        <m:r>
          <m:t>)</m:t>
        </m:r>
      </m:oMath>
      <w:r>
        <w:t xml:space="preserve">.</w:t>
      </w:r>
    </w:p>
    <w:p>
      <w:pPr>
        <w:pStyle w:val="BodyText"/>
      </w:pPr>
      <w:r>
        <w:t xml:space="preserve">Hint: You need to show the analytical part and the coding part in R, separately. Also, you may need to use</w:t>
      </w:r>
      <w:r>
        <w:t xml:space="preserve"> </w:t>
      </w:r>
      <m:oMath>
        <m:r>
          <m:t>r</m:t>
        </m:r>
        <m:r>
          <m:t>c</m:t>
        </m:r>
        <m:r>
          <m:t>h</m:t>
        </m:r>
        <m:r>
          <m:t>i</m:t>
        </m:r>
        <m:r>
          <m:t>s</m:t>
        </m:r>
        <m:r>
          <m:t>q</m:t>
        </m:r>
      </m:oMath>
      <w:r>
        <w:t xml:space="preserve"> </w:t>
      </w:r>
      <w:r>
        <w:t xml:space="preserve">and</w:t>
      </w:r>
      <w:r>
        <w:t xml:space="preserve"> </w:t>
      </w:r>
      <m:oMath>
        <m:r>
          <m:t>h</m:t>
        </m:r>
        <m:r>
          <m:t>e</m:t>
        </m:r>
        <m:r>
          <m:t>l</m:t>
        </m:r>
        <m:r>
          <m:t>p</m:t>
        </m:r>
        <m:r>
          <m:t>(</m:t>
        </m:r>
        <m:r>
          <m:t>r</m:t>
        </m:r>
        <m:r>
          <m:t>c</m:t>
        </m:r>
        <m:r>
          <m:t>h</m:t>
        </m:r>
        <m:r>
          <m:t>i</m:t>
        </m:r>
        <m:r>
          <m:t>s</m:t>
        </m:r>
        <m:r>
          <m:t>q</m:t>
        </m:r>
        <m:r>
          <m:t>)</m:t>
        </m:r>
      </m:oMath>
      <w:r>
        <w:t xml:space="preserve"> </w:t>
      </w:r>
      <w:r>
        <w:t xml:space="preserve">in R</w:t>
      </w:r>
    </w:p>
    <w:p>
      <w:pPr>
        <w:pStyle w:val="Heading2"/>
      </w:pPr>
      <w:bookmarkStart w:id="32" w:name="application"/>
      <w:r>
        <w:t xml:space="preserve">Application</w:t>
      </w:r>
      <w:bookmarkEnd w:id="32"/>
    </w:p>
    <w:p>
      <w:pPr>
        <w:pStyle w:val="FirstParagraph"/>
      </w:pPr>
      <w:r>
        <w:t xml:space="preserve">This data comes from the Vancouver Open Data Catalogue. It has 530,652 records regarding to different types of crimes between Jan 01, 2003 and July 13, 2017. The original data set contains coordinates in UTM Zone 10 with Latitude and Longitude.</w:t>
      </w:r>
      <w:r>
        <w:t xml:space="preserve"> </w:t>
      </w:r>
      <w:r>
        <w:t xml:space="preserve">(Kaggle 2017)</w:t>
      </w:r>
    </w:p>
    <w:p>
      <w:pPr>
        <w:pStyle w:val="BodyText"/>
      </w:pPr>
      <w:r>
        <w:t xml:space="preserve">Suppose our target is to predict the monthly frequency of the type of crimes</w:t>
      </w:r>
      <w:r>
        <w:t xml:space="preserve"> </w:t>
      </w:r>
      <w:r>
        <w:t xml:space="preserve">“</w:t>
      </w:r>
      <w:r>
        <w:t xml:space="preserve">Break and Enter Commercial</w:t>
      </w:r>
      <w:r>
        <w:t xml:space="preserve">”</w:t>
      </w:r>
      <w:r>
        <w:t xml:space="preserve"> </w:t>
      </w:r>
      <w:r>
        <w:t xml:space="preserve">in the future and we are not very interested in the exact locations of crimes. The frequency during the period between Jan 01, 2003 and July 13, 2017 can be showed as the following plot:</w:t>
      </w:r>
    </w:p>
    <w:p>
      <w:pPr>
        <w:pStyle w:val="BodyText"/>
      </w:pPr>
      <w:r>
        <w:drawing>
          <wp:inline>
            <wp:extent cx="5334000" cy="4452194"/>
            <wp:effectExtent b="0" l="0" r="0" t="0"/>
            <wp:docPr descr="" title="" id="1" name="Picture"/>
            <a:graphic>
              <a:graphicData uri="http://schemas.openxmlformats.org/drawingml/2006/picture">
                <pic:pic>
                  <pic:nvPicPr>
                    <pic:cNvPr descr="C:/Github/R-handout/MCandApp/Handout/plot1.png" id="0" name="Picture"/>
                    <pic:cNvPicPr>
                      <a:picLocks noChangeArrowheads="1" noChangeAspect="1"/>
                    </pic:cNvPicPr>
                  </pic:nvPicPr>
                  <pic:blipFill>
                    <a:blip r:embed="rId33"/>
                    <a:stretch>
                      <a:fillRect/>
                    </a:stretch>
                  </pic:blipFill>
                  <pic:spPr bwMode="auto">
                    <a:xfrm>
                      <a:off x="0" y="0"/>
                      <a:ext cx="5334000" cy="4452194"/>
                    </a:xfrm>
                    <a:prstGeom prst="rect">
                      <a:avLst/>
                    </a:prstGeom>
                    <a:noFill/>
                    <a:ln w="9525">
                      <a:noFill/>
                      <a:headEnd/>
                      <a:tailEnd/>
                    </a:ln>
                  </pic:spPr>
                </pic:pic>
              </a:graphicData>
            </a:graphic>
          </wp:inline>
        </w:drawing>
      </w:r>
    </w:p>
    <w:p>
      <w:pPr>
        <w:pStyle w:val="Compact"/>
      </w:pPr>
      <w:r>
        <w:t xml:space="preserve">where on July 2, 2003, Vancouver won the bid to host the Winter Olympic (the vertical red dashed line). The game was hosted from February 12 to 28, 2010 (the vertical blue dashed line). So I called the period between July 2, 2003 and February, 28, 2010 as the preparation of Winter Olympic. Also, on June 15, 2011, there was a riot, 2011 Vancouver Stanley Cup riot (the vertical green dashed line). It is obvious for us to observe that the frequency has a convex shape and one of possible reasons causing this phenomenon is the Winter Olympic. Besides, the fraction of data after 2017 may be not trustful, because the trend of this fraction is supposed to be increasing or maintain the same level.</w:t>
      </w:r>
    </w:p>
    <w:p>
      <w:pPr>
        <w:pStyle w:val="BodyText"/>
      </w:pPr>
      <w:r>
        <w:t xml:space="preserve">Intuitively, I will guess the frequency of crimes are increasing until reaching the situation before the preparation of Winter Olympic. Hence, I will use the fraction of the data before July 2003, as my training data, to predict the frequency after 2017.</w:t>
      </w:r>
    </w:p>
    <w:p>
      <w:pPr>
        <w:pStyle w:val="BodyText"/>
      </w:pPr>
      <w:r>
        <w:t xml:space="preserve">Suppose</w:t>
      </w:r>
      <w:r>
        <w:t xml:space="preserve"> </w:t>
      </w:r>
      <m:oMath>
        <m:r>
          <m:t>X</m:t>
        </m:r>
        <m:r>
          <m:t>=</m:t>
        </m:r>
        <m:r>
          <m:t>{</m:t>
        </m:r>
        <m:r>
          <m:t>303</m:t>
        </m:r>
        <m:r>
          <m:t>,</m:t>
        </m:r>
        <m:r>
          <m:t>254</m:t>
        </m:r>
        <m:r>
          <m:t>,</m:t>
        </m:r>
        <m:r>
          <m:t>292</m:t>
        </m:r>
        <m:r>
          <m:t>,</m:t>
        </m:r>
        <m:r>
          <m:t>266</m:t>
        </m:r>
        <m:r>
          <m:t>,</m:t>
        </m:r>
        <m:r>
          <m:t>291</m:t>
        </m:r>
        <m:r>
          <m:t>,</m:t>
        </m:r>
        <m:r>
          <m:t>306</m:t>
        </m:r>
        <m:r>
          <m:t>}</m:t>
        </m:r>
      </m:oMath>
      <w:r>
        <w:t xml:space="preserve"> </w:t>
      </w:r>
      <w:r>
        <w:t xml:space="preserve">is from my training data and this data follows a Poisson distribution with parameter</w:t>
      </w:r>
      <w:r>
        <w:t xml:space="preserve"> </w:t>
      </w:r>
      <m:oMath>
        <m:r>
          <m:t>λ</m:t>
        </m:r>
      </m:oMath>
      <w:r>
        <w:t xml:space="preserve">. Find out the 2.5% and 97.5% quantile. The p.d.f. of</w:t>
      </w:r>
      <w:r>
        <w:t xml:space="preserve"> </w:t>
      </w:r>
      <m:oMath>
        <m:r>
          <m:t>X</m:t>
        </m:r>
      </m:oMath>
    </w:p>
    <w:p>
      <w:pPr>
        <w:pStyle w:val="BodyText"/>
      </w:pPr>
      <m:oMathPara>
        <m:oMathParaPr>
          <m:jc m:val="center"/>
        </m:oMathParaPr>
        <m:oMath>
          <m:sSub>
            <m:e>
              <m:r>
                <m:t>f</m:t>
              </m:r>
            </m:e>
            <m:sub>
              <m:r>
                <m:t>X</m:t>
              </m:r>
            </m:sub>
          </m:sSub>
          <m:r>
            <m:t>(</m:t>
          </m:r>
          <m:r>
            <m:t>x</m:t>
          </m:r>
          <m:r>
            <m:t>)</m:t>
          </m:r>
          <m:r>
            <m:t>=</m:t>
          </m:r>
          <m:f>
            <m:fPr>
              <m:type m:val="bar"/>
            </m:fPr>
            <m:num>
              <m:sSup>
                <m:e>
                  <m:r>
                    <m:t>λ</m:t>
                  </m:r>
                </m:e>
                <m:sup>
                  <m:r>
                    <m:t>x</m:t>
                  </m:r>
                </m:sup>
              </m:sSup>
              <m:sSup>
                <m:e>
                  <m:r>
                    <m:t>e</m:t>
                  </m:r>
                </m:e>
                <m:sup>
                  <m:r>
                    <m:t>−</m:t>
                  </m:r>
                  <m:r>
                    <m:t>λ</m:t>
                  </m:r>
                </m:sup>
              </m:sSup>
            </m:num>
            <m:den>
              <m:r>
                <m:t>x</m:t>
              </m:r>
              <m:r>
                <m:t>!</m:t>
              </m:r>
            </m:den>
          </m:f>
          <m:r>
            <m:t>,</m:t>
          </m:r>
          <m:r>
            <m:t>x</m:t>
          </m:r>
          <m:r>
            <m:t>=</m:t>
          </m:r>
          <m:r>
            <m:t>0</m:t>
          </m:r>
          <m:r>
            <m:t>,</m:t>
          </m:r>
          <m:r>
            <m:t>1</m:t>
          </m:r>
          <m:r>
            <m:t>,</m:t>
          </m:r>
          <m:r>
            <m:t>2</m:t>
          </m:r>
          <m:r>
            <m:t>,</m:t>
          </m:r>
          <m:r>
            <m:t>.</m:t>
          </m:r>
          <m:r>
            <m:t>.</m:t>
          </m:r>
          <m:r>
            <m:t>.</m:t>
          </m:r>
        </m:oMath>
      </m:oMathPara>
    </w:p>
    <w:p>
      <w:pPr>
        <w:pStyle w:val="FirstParagraph"/>
      </w:pPr>
      <w:r>
        <w:t xml:space="preserve">By m.l.e,</w:t>
      </w:r>
      <w:r>
        <w:t xml:space="preserve"> </w:t>
      </w:r>
      <m:oMath>
        <m:groupChr>
          <m:groupChrPr>
            <m:chr m:val="̂"/>
            <m:pos m:val="top"/>
            <m:vertJc m:val="bot"/>
          </m:groupChrPr>
          <m:e>
            <m:r>
              <m:t>λ</m:t>
            </m:r>
          </m:e>
        </m:groupChr>
        <m:r>
          <m:t>=</m:t>
        </m:r>
        <m:bar>
          <m:barPr>
            <m:pos m:val="top"/>
          </m:barPr>
          <m:e>
            <m:r>
              <m:t>X</m:t>
            </m:r>
          </m:e>
        </m:bar>
        <m:r>
          <m:t>=</m:t>
        </m:r>
        <m:r>
          <m:t>285.3333</m:t>
        </m:r>
      </m:oMath>
      <w:r>
        <w:t xml:space="preserve">, so the 2.5% and 97.5% quantile</w:t>
      </w:r>
    </w:p>
    <w:p>
      <w:pPr>
        <w:pStyle w:val="BodyText"/>
      </w:pPr>
      <m:oMathPara>
        <m:oMathParaPr>
          <m:jc m:val="center"/>
        </m:oMathParaPr>
        <m:oMath>
          <m:d>
            <m:dPr>
              <m:begChr m:val="{"/>
              <m:endChr m:val=""/>
              <m:grow/>
            </m:dPr>
            <m:e>
              <m:m>
                <m:mPr>
                  <m:baseJc m:val="center"/>
                  <m:plcHide m:val="1"/>
                  <m:mcs>
                    <m:mc>
                      <m:mcPr>
                        <m:mcJc m:val="left"/>
                        <m:count m:val="1"/>
                      </m:mcPr>
                    </m:mc>
                  </m:mcs>
                </m:mPr>
                <m:mr>
                  <m:e>
                    <m:r>
                      <m:t>0.025</m:t>
                    </m:r>
                    <m:r>
                      <m:t>=</m:t>
                    </m:r>
                    <m:nary>
                      <m:naryPr>
                        <m:chr m:val="∑"/>
                        <m:limLoc m:val="undOvr"/>
                        <m:subHide m:val="0"/>
                        <m:supHide m:val="0"/>
                      </m:naryPr>
                      <m:sub>
                        <m:r>
                          <m:t>t</m:t>
                        </m:r>
                        <m:r>
                          <m:t>=</m:t>
                        </m:r>
                        <m:r>
                          <m:t>1</m:t>
                        </m:r>
                      </m:sub>
                      <m:sup>
                        <m:sSub>
                          <m:e>
                            <m:r>
                              <m:t>q</m:t>
                            </m:r>
                          </m:e>
                          <m:sub>
                            <m:r>
                              <m:t>0.025</m:t>
                            </m:r>
                          </m:sub>
                        </m:sSub>
                      </m:sup>
                      <m:e>
                        <m:f>
                          <m:fPr>
                            <m:type m:val="bar"/>
                          </m:fPr>
                          <m:num>
                            <m:sSup>
                              <m:e>
                                <m:r>
                                  <m:t>λ</m:t>
                                </m:r>
                              </m:e>
                              <m:sup>
                                <m:r>
                                  <m:t>t</m:t>
                                </m:r>
                              </m:sup>
                            </m:sSup>
                            <m:sSup>
                              <m:e>
                                <m:r>
                                  <m:t>e</m:t>
                                </m:r>
                              </m:e>
                              <m:sup>
                                <m:r>
                                  <m:t>−</m:t>
                                </m:r>
                                <m:r>
                                  <m:t>λ</m:t>
                                </m:r>
                              </m:sup>
                            </m:sSup>
                          </m:num>
                          <m:den>
                            <m:r>
                              <m:t>t</m:t>
                            </m:r>
                            <m:r>
                              <m:t>!</m:t>
                            </m:r>
                          </m:den>
                        </m:f>
                      </m:e>
                    </m:nary>
                  </m:e>
                </m:mr>
                <m:mr>
                  <m:e>
                    <m:r>
                      <m:t>0.975</m:t>
                    </m:r>
                    <m:r>
                      <m:t>=</m:t>
                    </m:r>
                    <m:nary>
                      <m:naryPr>
                        <m:chr m:val="∑"/>
                        <m:limLoc m:val="undOvr"/>
                        <m:subHide m:val="0"/>
                        <m:supHide m:val="0"/>
                      </m:naryPr>
                      <m:sub>
                        <m:r>
                          <m:t>t</m:t>
                        </m:r>
                        <m:r>
                          <m:t>=</m:t>
                        </m:r>
                        <m:r>
                          <m:t>1</m:t>
                        </m:r>
                      </m:sub>
                      <m:sup>
                        <m:sSub>
                          <m:e>
                            <m:r>
                              <m:t>q</m:t>
                            </m:r>
                          </m:e>
                          <m:sub>
                            <m:r>
                              <m:t>0.975</m:t>
                            </m:r>
                          </m:sub>
                        </m:sSub>
                      </m:sup>
                      <m:e>
                        <m:f>
                          <m:fPr>
                            <m:type m:val="bar"/>
                          </m:fPr>
                          <m:num>
                            <m:sSup>
                              <m:e>
                                <m:r>
                                  <m:t>λ</m:t>
                                </m:r>
                              </m:e>
                              <m:sup>
                                <m:r>
                                  <m:t>t</m:t>
                                </m:r>
                              </m:sup>
                            </m:sSup>
                            <m:sSup>
                              <m:e>
                                <m:r>
                                  <m:t>e</m:t>
                                </m:r>
                              </m:e>
                              <m:sup>
                                <m:r>
                                  <m:t>−</m:t>
                                </m:r>
                                <m:r>
                                  <m:t>λ</m:t>
                                </m:r>
                              </m:sup>
                            </m:sSup>
                          </m:num>
                          <m:den>
                            <m:r>
                              <m:t>t</m:t>
                            </m:r>
                            <m:r>
                              <m:t>!</m:t>
                            </m:r>
                          </m:den>
                        </m:f>
                      </m:e>
                    </m:nary>
                  </m:e>
                </m:mr>
              </m:m>
            </m:e>
          </m:d>
          <m:r>
            <m:t>⇒</m:t>
          </m:r>
          <m:d>
            <m:dPr>
              <m:begChr m:val="{"/>
              <m:endChr m:val=""/>
              <m:grow/>
            </m:dPr>
            <m:e>
              <m:m>
                <m:mPr>
                  <m:baseJc m:val="center"/>
                  <m:plcHide m:val="1"/>
                  <m:mcs>
                    <m:mc>
                      <m:mcPr>
                        <m:mcJc m:val="left"/>
                        <m:count m:val="1"/>
                      </m:mcPr>
                    </m:mc>
                  </m:mcs>
                </m:mPr>
                <m:mr>
                  <m:e>
                    <m:sSub>
                      <m:e>
                        <m:r>
                          <m:t>q</m:t>
                        </m:r>
                      </m:e>
                      <m:sub>
                        <m:r>
                          <m:t>0.025</m:t>
                        </m:r>
                      </m:sub>
                    </m:sSub>
                    <m:r>
                      <m:t>=</m:t>
                    </m:r>
                    <m:r>
                      <m:t>253</m:t>
                    </m:r>
                  </m:e>
                </m:mr>
                <m:mr>
                  <m:e>
                    <m:sSub>
                      <m:e>
                        <m:r>
                          <m:t>q</m:t>
                        </m:r>
                      </m:e>
                      <m:sub>
                        <m:r>
                          <m:t>0.975</m:t>
                        </m:r>
                      </m:sub>
                    </m:sSub>
                    <m:r>
                      <m:t>=</m:t>
                    </m:r>
                    <m:r>
                      <m:t>319</m:t>
                    </m:r>
                  </m:e>
                </m:mr>
              </m:m>
            </m:e>
          </m:d>
        </m:oMath>
      </m:oMathPara>
    </w:p>
    <w:p>
      <w:pPr>
        <w:pStyle w:val="FirstParagraph"/>
      </w:pPr>
      <w:r>
        <w:t xml:space="preserve">They can be showed on the plot</w:t>
      </w:r>
    </w:p>
    <w:p>
      <w:pPr>
        <w:pStyle w:val="BodyText"/>
      </w:pPr>
      <w:r>
        <w:drawing>
          <wp:inline>
            <wp:extent cx="5334000" cy="4447053"/>
            <wp:effectExtent b="0" l="0" r="0" t="0"/>
            <wp:docPr descr="" title="" id="1" name="Picture"/>
            <a:graphic>
              <a:graphicData uri="http://schemas.openxmlformats.org/drawingml/2006/picture">
                <pic:pic>
                  <pic:nvPicPr>
                    <pic:cNvPr descr="C:/Github/R-handout/MCandApp/Handout/plot2.png" id="0" name="Picture"/>
                    <pic:cNvPicPr>
                      <a:picLocks noChangeArrowheads="1" noChangeAspect="1"/>
                    </pic:cNvPicPr>
                  </pic:nvPicPr>
                  <pic:blipFill>
                    <a:blip r:embed="rId34"/>
                    <a:stretch>
                      <a:fillRect/>
                    </a:stretch>
                  </pic:blipFill>
                  <pic:spPr bwMode="auto">
                    <a:xfrm>
                      <a:off x="0" y="0"/>
                      <a:ext cx="5334000" cy="4447053"/>
                    </a:xfrm>
                    <a:prstGeom prst="rect">
                      <a:avLst/>
                    </a:prstGeom>
                    <a:noFill/>
                    <a:ln w="9525">
                      <a:noFill/>
                      <a:headEnd/>
                      <a:tailEnd/>
                    </a:ln>
                  </pic:spPr>
                </pic:pic>
              </a:graphicData>
            </a:graphic>
          </wp:inline>
        </w:drawing>
      </w:r>
    </w:p>
    <w:p>
      <w:pPr>
        <w:pStyle w:val="BodyText"/>
      </w:pPr>
      <w:r>
        <w:t xml:space="preserve">where the upper horizontal dashed line is the 97.5% quantile, 319 and the lower horizontal dashed line is the 2.5% quantile, 253.</w:t>
      </w:r>
    </w:p>
    <w:p>
      <w:pPr>
        <w:pStyle w:val="Compact"/>
      </w:pPr>
      <w:r>
        <w:t xml:space="preserve">Because</w:t>
      </w:r>
      <w:r>
        <w:t xml:space="preserve"> </w:t>
      </w:r>
      <m:oMath>
        <m:r>
          <m:t>X</m:t>
        </m:r>
      </m:oMath>
      <w:r>
        <w:t xml:space="preserve"> </w:t>
      </w:r>
      <w:r>
        <w:t xml:space="preserve">is a sample,</w:t>
      </w:r>
      <w:r>
        <w:t xml:space="preserve"> </w:t>
      </w:r>
      <m:oMath>
        <m:groupChr>
          <m:groupChrPr>
            <m:chr m:val="̂"/>
            <m:pos m:val="top"/>
            <m:vertJc m:val="bot"/>
          </m:groupChrPr>
          <m:e>
            <m:r>
              <m:t>λ</m:t>
            </m:r>
          </m:e>
        </m:groupChr>
        <m:r>
          <m:t>=</m:t>
        </m:r>
        <m:bar>
          <m:barPr>
            <m:pos m:val="top"/>
          </m:barPr>
          <m:e>
            <m:r>
              <m:t>X</m:t>
            </m:r>
          </m:e>
        </m:bar>
      </m:oMath>
      <w:r>
        <w:t xml:space="preserve"> </w:t>
      </w:r>
      <w:r>
        <w:t xml:space="preserve">shall have its own distribution. Suppose</w:t>
      </w:r>
      <w:r>
        <w:t xml:space="preserve"> </w:t>
      </w:r>
      <m:oMath>
        <m:groupChr>
          <m:groupChrPr>
            <m:chr m:val="̂"/>
            <m:pos m:val="top"/>
            <m:vertJc m:val="bot"/>
          </m:groupChrPr>
          <m:e>
            <m:r>
              <m:t>λ</m:t>
            </m:r>
          </m:e>
        </m:groupChr>
        <m:r>
          <m:t>∼</m:t>
        </m:r>
        <m:r>
          <m:t>g</m:t>
        </m:r>
        <m:r>
          <m:t>a</m:t>
        </m:r>
        <m:r>
          <m:t>m</m:t>
        </m:r>
        <m:r>
          <m:t>m</m:t>
        </m:r>
        <m:r>
          <m:t>a</m:t>
        </m:r>
        <m:r>
          <m:t>(</m:t>
        </m:r>
        <m:r>
          <m:t>α</m:t>
        </m:r>
        <m:r>
          <m:t>=</m:t>
        </m:r>
        <m:r>
          <m:t>1349.507</m:t>
        </m:r>
        <m:r>
          <m:t>,</m:t>
        </m:r>
        <m:r>
          <m:t>β</m:t>
        </m:r>
        <m:r>
          <m:t>=</m:t>
        </m:r>
        <m:r>
          <m:t>0.2115</m:t>
        </m:r>
        <m:r>
          <m:t>)</m:t>
        </m:r>
      </m:oMath>
      <w:r>
        <w:t xml:space="preserve">. Find out the 2.5% and 97.5% quantile.</w:t>
      </w:r>
    </w:p>
    <w:p>
      <w:pPr>
        <w:pStyle w:val="Compact"/>
      </w:pPr>
      <w:r>
        <w:t xml:space="preserve">The p.d.f. of</w:t>
      </w:r>
      <w:r>
        <w:t xml:space="preserve"> </w:t>
      </w:r>
      <m:oMath>
        <m:r>
          <m:t>X</m:t>
        </m:r>
      </m:oMath>
      <w:r>
        <w:t xml:space="preserve"> </w:t>
      </w:r>
      <w:r>
        <w:t xml:space="preserve">given</w:t>
      </w:r>
      <w:r>
        <w:t xml:space="preserve"> </w:t>
      </w:r>
      <m:oMath>
        <m:groupChr>
          <m:groupChrPr>
            <m:chr m:val="̂"/>
            <m:pos m:val="top"/>
            <m:vertJc m:val="bot"/>
          </m:groupChrPr>
          <m:e>
            <m:r>
              <m:t>λ</m:t>
            </m:r>
          </m:e>
        </m:groupChr>
      </m:oMath>
    </w:p>
    <w:p>
      <w:pPr>
        <w:pStyle w:val="Compact"/>
      </w:pPr>
      <m:oMathPara>
        <m:oMathParaPr>
          <m:jc m:val="center"/>
        </m:oMathParaPr>
        <m:oMath>
          <m:sSub>
            <m:e>
              <m:r>
                <m:t>f</m:t>
              </m:r>
            </m:e>
            <m:sub>
              <m:r>
                <m:t>X</m:t>
              </m:r>
              <m:r>
                <m:t>|</m:t>
              </m:r>
              <m:groupChr>
                <m:groupChrPr>
                  <m:chr m:val="̂"/>
                  <m:pos m:val="top"/>
                  <m:vertJc m:val="bot"/>
                </m:groupChrPr>
                <m:e>
                  <m:r>
                    <m:t>λ</m:t>
                  </m:r>
                </m:e>
              </m:groupChr>
            </m:sub>
          </m:sSub>
          <m:r>
            <m:t>(</m:t>
          </m:r>
          <m:r>
            <m:t>x</m:t>
          </m:r>
          <m:r>
            <m:t>)</m:t>
          </m:r>
          <m:r>
            <m:t>=</m:t>
          </m:r>
          <m:f>
            <m:fPr>
              <m:type m:val="bar"/>
            </m:fPr>
            <m:num>
              <m:sSup>
                <m:e>
                  <m:r>
                    <m:t>λ</m:t>
                  </m:r>
                </m:e>
                <m:sup>
                  <m:r>
                    <m:t>x</m:t>
                  </m:r>
                </m:sup>
              </m:sSup>
              <m:sSup>
                <m:e>
                  <m:r>
                    <m:t>e</m:t>
                  </m:r>
                </m:e>
                <m:sup>
                  <m:r>
                    <m:t>−</m:t>
                  </m:r>
                  <m:r>
                    <m:t>λ</m:t>
                  </m:r>
                </m:sup>
              </m:sSup>
            </m:num>
            <m:den>
              <m:r>
                <m:t>x</m:t>
              </m:r>
              <m:r>
                <m:t>!</m:t>
              </m:r>
            </m:den>
          </m:f>
        </m:oMath>
      </m:oMathPara>
    </w:p>
    <w:p>
      <w:pPr>
        <w:pStyle w:val="FirstParagraph"/>
      </w:pPr>
      <w:r>
        <w:t xml:space="preserve">And the p.d.f. of</w:t>
      </w:r>
      <w:r>
        <w:t xml:space="preserve"> </w:t>
      </w:r>
      <m:oMath>
        <m:groupChr>
          <m:groupChrPr>
            <m:chr m:val="̂"/>
            <m:pos m:val="top"/>
            <m:vertJc m:val="bot"/>
          </m:groupChrPr>
          <m:e>
            <m:r>
              <m:t>λ</m:t>
            </m:r>
          </m:e>
        </m:groupChr>
      </m:oMath>
    </w:p>
    <w:p>
      <w:pPr>
        <w:pStyle w:val="BodyText"/>
      </w:pPr>
      <m:oMathPara>
        <m:oMathParaPr>
          <m:jc m:val="center"/>
        </m:oMathParaPr>
        <m:oMath>
          <m:sSub>
            <m:e>
              <m:r>
                <m:t>f</m:t>
              </m:r>
            </m:e>
            <m:sub>
              <m:groupChr>
                <m:groupChrPr>
                  <m:chr m:val="̂"/>
                  <m:pos m:val="top"/>
                  <m:vertJc m:val="bot"/>
                </m:groupChrPr>
                <m:e>
                  <m:r>
                    <m:t>λ</m:t>
                  </m:r>
                </m:e>
              </m:groupChr>
            </m:sub>
          </m:sSub>
          <m:r>
            <m:t>(</m:t>
          </m:r>
          <m:r>
            <m:t>λ</m:t>
          </m:r>
          <m:r>
            <m:t>)</m:t>
          </m:r>
          <m:r>
            <m:t>=</m:t>
          </m:r>
          <m:f>
            <m:fPr>
              <m:type m:val="bar"/>
            </m:fPr>
            <m:num>
              <m:r>
                <m:t>1</m:t>
              </m:r>
            </m:num>
            <m:den>
              <m:r>
                <m:t>Γ</m:t>
              </m:r>
              <m:r>
                <m:t>(</m:t>
              </m:r>
              <m:r>
                <m:t>α</m:t>
              </m:r>
              <m:r>
                <m:t>)</m:t>
              </m:r>
              <m:sSup>
                <m:e>
                  <m:r>
                    <m:t>β</m:t>
                  </m:r>
                </m:e>
                <m:sup>
                  <m:r>
                    <m:t>α</m:t>
                  </m:r>
                </m:sup>
              </m:sSup>
            </m:den>
          </m:f>
          <m:sSup>
            <m:e>
              <m:r>
                <m:t>λ</m:t>
              </m:r>
            </m:e>
            <m:sup>
              <m:r>
                <m:t>α</m:t>
              </m:r>
              <m:r>
                <m:t>−</m:t>
              </m:r>
              <m:r>
                <m:t>1</m:t>
              </m:r>
            </m:sup>
          </m:sSup>
          <m:sSup>
            <m:e>
              <m:r>
                <m:t>e</m:t>
              </m:r>
            </m:e>
            <m:sup>
              <m:r>
                <m:t>−</m:t>
              </m:r>
              <m:f>
                <m:fPr>
                  <m:type m:val="bar"/>
                </m:fPr>
                <m:num>
                  <m:r>
                    <m:t>λ</m:t>
                  </m:r>
                </m:num>
                <m:den>
                  <m:r>
                    <m:t>β</m:t>
                  </m:r>
                </m:den>
              </m:f>
            </m:sup>
          </m:sSup>
          <m:r>
            <m:t>d</m:t>
          </m:r>
          <m:r>
            <m:t>λ</m:t>
          </m:r>
          <m:r>
            <m:t>,</m:t>
          </m:r>
          <m:r>
            <m:t>λ</m:t>
          </m:r>
          <m:r>
            <m:t>&gt;</m:t>
          </m:r>
          <m:r>
            <m:t>0</m:t>
          </m:r>
        </m:oMath>
      </m:oMathPara>
    </w:p>
    <w:p>
      <w:pPr>
        <w:pStyle w:val="FirstParagraph"/>
      </w:pPr>
      <w:r>
        <w:t xml:space="preserve">Then</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X</m:t>
                </m:r>
                <m:r>
                  <m:t>≤</m:t>
                </m:r>
                <m:r>
                  <m:t>x</m:t>
                </m:r>
                <m:r>
                  <m:t>)</m:t>
                </m:r>
              </m:e>
              <m:e>
                <m:r>
                  <m:t>=</m:t>
                </m:r>
                <m:nary>
                  <m:naryPr>
                    <m:chr m:val="∫"/>
                    <m:limLoc m:val="subSup"/>
                    <m:subHide m:val="0"/>
                    <m:supHide m:val="0"/>
                  </m:naryPr>
                  <m:sub>
                    <m:r>
                      <m:t>0</m:t>
                    </m:r>
                  </m:sub>
                  <m:sup>
                    <m:r>
                      <m:t>∞</m:t>
                    </m:r>
                  </m:sup>
                  <m:e>
                    <m:r>
                      <m:t>P</m:t>
                    </m:r>
                  </m:e>
                </m:nary>
                <m:r>
                  <m:t>(</m:t>
                </m:r>
                <m:r>
                  <m:t>X</m:t>
                </m:r>
                <m:r>
                  <m:t>&lt;</m:t>
                </m:r>
                <m:r>
                  <m:t>x</m:t>
                </m:r>
                <m:r>
                  <m:t>|</m:t>
                </m:r>
                <m:groupChr>
                  <m:groupChrPr>
                    <m:chr m:val="̂"/>
                    <m:pos m:val="top"/>
                    <m:vertJc m:val="bot"/>
                  </m:groupChrPr>
                  <m:e>
                    <m:r>
                      <m:t>λ</m:t>
                    </m:r>
                  </m:e>
                </m:groupChr>
                <m:r>
                  <m:t>=</m:t>
                </m:r>
                <m:r>
                  <m:t>λ</m:t>
                </m:r>
                <m:r>
                  <m:t>)</m:t>
                </m:r>
                <m:sSub>
                  <m:e>
                    <m:r>
                      <m:t>f</m:t>
                    </m:r>
                  </m:e>
                  <m:sub>
                    <m:groupChr>
                      <m:groupChrPr>
                        <m:chr m:val="̂"/>
                        <m:pos m:val="top"/>
                        <m:vertJc m:val="bot"/>
                      </m:groupChrPr>
                      <m:e>
                        <m:r>
                          <m:t>λ</m:t>
                        </m:r>
                      </m:e>
                    </m:groupChr>
                  </m:sub>
                </m:sSub>
                <m:r>
                  <m:t>(</m:t>
                </m:r>
                <m:r>
                  <m:t>λ</m:t>
                </m:r>
                <m:r>
                  <m:t>)</m:t>
                </m:r>
                <m:r>
                  <m:t>d</m:t>
                </m:r>
                <m:r>
                  <m:t>λ</m:t>
                </m:r>
              </m:e>
            </m:mr>
            <m:mr>
              <m:e/>
              <m:e>
                <m:r>
                  <m:t>=</m:t>
                </m:r>
                <m:nary>
                  <m:naryPr>
                    <m:chr m:val="∫"/>
                    <m:limLoc m:val="subSup"/>
                    <m:subHide m:val="0"/>
                    <m:supHide m:val="0"/>
                  </m:naryPr>
                  <m:sub>
                    <m:r>
                      <m:t>0</m:t>
                    </m:r>
                  </m:sub>
                  <m:sup>
                    <m:r>
                      <m:t>∞</m:t>
                    </m:r>
                  </m:sup>
                  <m:e>
                    <m:r>
                      <m:t>(</m:t>
                    </m:r>
                  </m:e>
                </m:nary>
                <m:nary>
                  <m:naryPr>
                    <m:chr m:val="∑"/>
                    <m:limLoc m:val="undOvr"/>
                    <m:subHide m:val="0"/>
                    <m:supHide m:val="0"/>
                  </m:naryPr>
                  <m:sub>
                    <m:r>
                      <m:t>t</m:t>
                    </m:r>
                    <m:r>
                      <m:t>=</m:t>
                    </m:r>
                    <m:r>
                      <m:t>1</m:t>
                    </m:r>
                  </m:sub>
                  <m:sup>
                    <m:r>
                      <m:t>x</m:t>
                    </m:r>
                  </m:sup>
                  <m:e>
                    <m:f>
                      <m:fPr>
                        <m:type m:val="bar"/>
                      </m:fPr>
                      <m:num>
                        <m:sSup>
                          <m:e>
                            <m:r>
                              <m:t>λ</m:t>
                            </m:r>
                          </m:e>
                          <m:sup>
                            <m:r>
                              <m:t>t</m:t>
                            </m:r>
                          </m:sup>
                        </m:sSup>
                        <m:sSup>
                          <m:e>
                            <m:r>
                              <m:t>e</m:t>
                            </m:r>
                          </m:e>
                          <m:sup>
                            <m:r>
                              <m:t>−</m:t>
                            </m:r>
                            <m:r>
                              <m:t>λ</m:t>
                            </m:r>
                          </m:sup>
                        </m:sSup>
                      </m:num>
                      <m:den>
                        <m:r>
                          <m:t>t</m:t>
                        </m:r>
                        <m:r>
                          <m:t>!</m:t>
                        </m:r>
                      </m:den>
                    </m:f>
                  </m:e>
                </m:nary>
                <m:r>
                  <m:t>)</m:t>
                </m:r>
                <m:r>
                  <m:t>(</m:t>
                </m:r>
                <m:f>
                  <m:fPr>
                    <m:type m:val="bar"/>
                  </m:fPr>
                  <m:num>
                    <m:r>
                      <m:t>1</m:t>
                    </m:r>
                  </m:num>
                  <m:den>
                    <m:r>
                      <m:t>Γ</m:t>
                    </m:r>
                    <m:r>
                      <m:t>(</m:t>
                    </m:r>
                    <m:r>
                      <m:t>α</m:t>
                    </m:r>
                    <m:r>
                      <m:t>)</m:t>
                    </m:r>
                    <m:sSup>
                      <m:e>
                        <m:r>
                          <m:t>β</m:t>
                        </m:r>
                      </m:e>
                      <m:sup>
                        <m:r>
                          <m:t>α</m:t>
                        </m:r>
                      </m:sup>
                    </m:sSup>
                  </m:den>
                </m:f>
                <m:sSup>
                  <m:e>
                    <m:r>
                      <m:t>λ</m:t>
                    </m:r>
                  </m:e>
                  <m:sup>
                    <m:r>
                      <m:t>α</m:t>
                    </m:r>
                    <m:r>
                      <m:t>−</m:t>
                    </m:r>
                    <m:r>
                      <m:t>1</m:t>
                    </m:r>
                  </m:sup>
                </m:sSup>
                <m:sSup>
                  <m:e>
                    <m:r>
                      <m:t>e</m:t>
                    </m:r>
                  </m:e>
                  <m:sup>
                    <m:r>
                      <m:t>−</m:t>
                    </m:r>
                    <m:f>
                      <m:fPr>
                        <m:type m:val="bar"/>
                      </m:fPr>
                      <m:num>
                        <m:r>
                          <m:t>λ</m:t>
                        </m:r>
                      </m:num>
                      <m:den>
                        <m:r>
                          <m:t>β</m:t>
                        </m:r>
                      </m:den>
                    </m:f>
                  </m:sup>
                </m:sSup>
                <m:r>
                  <m:t>)</m:t>
                </m:r>
                <m:r>
                  <m:t>d</m:t>
                </m:r>
                <m:r>
                  <m:t>λ</m:t>
                </m:r>
              </m:e>
            </m:mr>
          </m:m>
        </m:oMath>
      </m:oMathPara>
    </w:p>
    <w:p>
      <w:pPr>
        <w:pStyle w:val="FirstParagraph"/>
      </w:pPr>
      <w:r>
        <w:t xml:space="preserve">So, the 2.5% and 97.5% quantile</w:t>
      </w:r>
    </w:p>
    <w:p>
      <w:pPr>
        <w:pStyle w:val="BodyText"/>
      </w:pPr>
      <m:oMathPara>
        <m:oMathParaPr>
          <m:jc m:val="center"/>
        </m:oMathParaPr>
        <m:oMath>
          <m:d>
            <m:dPr>
              <m:begChr m:val="{"/>
              <m:endChr m:val=""/>
              <m:grow/>
            </m:dPr>
            <m:e>
              <m:m>
                <m:mPr>
                  <m:baseJc m:val="center"/>
                  <m:plcHide m:val="1"/>
                  <m:mcs>
                    <m:mc>
                      <m:mcPr>
                        <m:mcJc m:val="left"/>
                        <m:count m:val="1"/>
                      </m:mcPr>
                    </m:mc>
                  </m:mcs>
                </m:mPr>
                <m:mr>
                  <m:e>
                    <m:r>
                      <m:t>0.025</m:t>
                    </m:r>
                    <m:r>
                      <m:t>=</m:t>
                    </m:r>
                    <m:nary>
                      <m:naryPr>
                        <m:chr m:val="∫"/>
                        <m:limLoc m:val="subSup"/>
                        <m:subHide m:val="0"/>
                        <m:supHide m:val="0"/>
                      </m:naryPr>
                      <m:sub>
                        <m:r>
                          <m:t>0</m:t>
                        </m:r>
                      </m:sub>
                      <m:sup>
                        <m:r>
                          <m:t>∞</m:t>
                        </m:r>
                      </m:sup>
                      <m:e>
                        <m:r>
                          <m:t>(</m:t>
                        </m:r>
                      </m:e>
                    </m:nary>
                    <m:nary>
                      <m:naryPr>
                        <m:chr m:val="∑"/>
                        <m:limLoc m:val="undOvr"/>
                        <m:subHide m:val="0"/>
                        <m:supHide m:val="0"/>
                      </m:naryPr>
                      <m:sub>
                        <m:r>
                          <m:t>t</m:t>
                        </m:r>
                        <m:r>
                          <m:t>=</m:t>
                        </m:r>
                        <m:r>
                          <m:t>1</m:t>
                        </m:r>
                      </m:sub>
                      <m:sup>
                        <m:sSub>
                          <m:e>
                            <m:r>
                              <m:t>q</m:t>
                            </m:r>
                          </m:e>
                          <m:sub>
                            <m:r>
                              <m:t>0.025</m:t>
                            </m:r>
                          </m:sub>
                        </m:sSub>
                      </m:sup>
                      <m:e>
                        <m:f>
                          <m:fPr>
                            <m:type m:val="bar"/>
                          </m:fPr>
                          <m:num>
                            <m:sSup>
                              <m:e>
                                <m:r>
                                  <m:t>λ</m:t>
                                </m:r>
                              </m:e>
                              <m:sup>
                                <m:r>
                                  <m:t>t</m:t>
                                </m:r>
                              </m:sup>
                            </m:sSup>
                            <m:sSup>
                              <m:e>
                                <m:r>
                                  <m:t>e</m:t>
                                </m:r>
                              </m:e>
                              <m:sup>
                                <m:r>
                                  <m:t>−</m:t>
                                </m:r>
                                <m:r>
                                  <m:t>λ</m:t>
                                </m:r>
                              </m:sup>
                            </m:sSup>
                          </m:num>
                          <m:den>
                            <m:r>
                              <m:t>t</m:t>
                            </m:r>
                            <m:r>
                              <m:t>!</m:t>
                            </m:r>
                          </m:den>
                        </m:f>
                      </m:e>
                    </m:nary>
                    <m:r>
                      <m:t>)</m:t>
                    </m:r>
                    <m:r>
                      <m:t>(</m:t>
                    </m:r>
                    <m:f>
                      <m:fPr>
                        <m:type m:val="bar"/>
                      </m:fPr>
                      <m:num>
                        <m:r>
                          <m:t>1</m:t>
                        </m:r>
                      </m:num>
                      <m:den>
                        <m:r>
                          <m:t>Γ</m:t>
                        </m:r>
                        <m:r>
                          <m:t>(</m:t>
                        </m:r>
                        <m:r>
                          <m:t>α</m:t>
                        </m:r>
                        <m:r>
                          <m:t>)</m:t>
                        </m:r>
                        <m:sSup>
                          <m:e>
                            <m:r>
                              <m:t>β</m:t>
                            </m:r>
                          </m:e>
                          <m:sup>
                            <m:r>
                              <m:t>α</m:t>
                            </m:r>
                          </m:sup>
                        </m:sSup>
                      </m:den>
                    </m:f>
                    <m:sSup>
                      <m:e>
                        <m:r>
                          <m:t>λ</m:t>
                        </m:r>
                      </m:e>
                      <m:sup>
                        <m:r>
                          <m:t>α</m:t>
                        </m:r>
                        <m:r>
                          <m:t>−</m:t>
                        </m:r>
                        <m:r>
                          <m:t>1</m:t>
                        </m:r>
                      </m:sup>
                    </m:sSup>
                    <m:sSup>
                      <m:e>
                        <m:r>
                          <m:t>e</m:t>
                        </m:r>
                      </m:e>
                      <m:sup>
                        <m:r>
                          <m:t>−</m:t>
                        </m:r>
                        <m:f>
                          <m:fPr>
                            <m:type m:val="bar"/>
                          </m:fPr>
                          <m:num>
                            <m:r>
                              <m:t>λ</m:t>
                            </m:r>
                          </m:num>
                          <m:den>
                            <m:r>
                              <m:t>β</m:t>
                            </m:r>
                          </m:den>
                        </m:f>
                      </m:sup>
                    </m:sSup>
                    <m:r>
                      <m:t>)</m:t>
                    </m:r>
                    <m:r>
                      <m:t>d</m:t>
                    </m:r>
                    <m:r>
                      <m:t>λ</m:t>
                    </m:r>
                  </m:e>
                </m:mr>
                <m:mr>
                  <m:e>
                    <m:r>
                      <m:t>0.975</m:t>
                    </m:r>
                    <m:r>
                      <m:t>=</m:t>
                    </m:r>
                    <m:nary>
                      <m:naryPr>
                        <m:chr m:val="∫"/>
                        <m:limLoc m:val="subSup"/>
                        <m:subHide m:val="0"/>
                        <m:supHide m:val="0"/>
                      </m:naryPr>
                      <m:sub>
                        <m:r>
                          <m:t>0</m:t>
                        </m:r>
                      </m:sub>
                      <m:sup>
                        <m:r>
                          <m:t>∞</m:t>
                        </m:r>
                      </m:sup>
                      <m:e>
                        <m:r>
                          <m:t>(</m:t>
                        </m:r>
                      </m:e>
                    </m:nary>
                    <m:nary>
                      <m:naryPr>
                        <m:chr m:val="∑"/>
                        <m:limLoc m:val="undOvr"/>
                        <m:subHide m:val="0"/>
                        <m:supHide m:val="0"/>
                      </m:naryPr>
                      <m:sub>
                        <m:r>
                          <m:t>t</m:t>
                        </m:r>
                        <m:r>
                          <m:t>=</m:t>
                        </m:r>
                        <m:r>
                          <m:t>1</m:t>
                        </m:r>
                      </m:sub>
                      <m:sup>
                        <m:sSub>
                          <m:e>
                            <m:r>
                              <m:t>q</m:t>
                            </m:r>
                          </m:e>
                          <m:sub>
                            <m:r>
                              <m:t>0.975</m:t>
                            </m:r>
                          </m:sub>
                        </m:sSub>
                      </m:sup>
                      <m:e>
                        <m:f>
                          <m:fPr>
                            <m:type m:val="bar"/>
                          </m:fPr>
                          <m:num>
                            <m:sSup>
                              <m:e>
                                <m:r>
                                  <m:t>λ</m:t>
                                </m:r>
                              </m:e>
                              <m:sup>
                                <m:r>
                                  <m:t>t</m:t>
                                </m:r>
                              </m:sup>
                            </m:sSup>
                            <m:sSup>
                              <m:e>
                                <m:r>
                                  <m:t>e</m:t>
                                </m:r>
                              </m:e>
                              <m:sup>
                                <m:r>
                                  <m:t>−</m:t>
                                </m:r>
                                <m:r>
                                  <m:t>λ</m:t>
                                </m:r>
                              </m:sup>
                            </m:sSup>
                          </m:num>
                          <m:den>
                            <m:r>
                              <m:t>t</m:t>
                            </m:r>
                            <m:r>
                              <m:t>!</m:t>
                            </m:r>
                          </m:den>
                        </m:f>
                      </m:e>
                    </m:nary>
                    <m:r>
                      <m:t>)</m:t>
                    </m:r>
                    <m:r>
                      <m:t>(</m:t>
                    </m:r>
                    <m:f>
                      <m:fPr>
                        <m:type m:val="bar"/>
                      </m:fPr>
                      <m:num>
                        <m:r>
                          <m:t>1</m:t>
                        </m:r>
                      </m:num>
                      <m:den>
                        <m:r>
                          <m:t>Γ</m:t>
                        </m:r>
                        <m:r>
                          <m:t>(</m:t>
                        </m:r>
                        <m:r>
                          <m:t>α</m:t>
                        </m:r>
                        <m:r>
                          <m:t>)</m:t>
                        </m:r>
                        <m:sSup>
                          <m:e>
                            <m:r>
                              <m:t>β</m:t>
                            </m:r>
                          </m:e>
                          <m:sup>
                            <m:r>
                              <m:t>α</m:t>
                            </m:r>
                          </m:sup>
                        </m:sSup>
                      </m:den>
                    </m:f>
                    <m:sSup>
                      <m:e>
                        <m:r>
                          <m:t>λ</m:t>
                        </m:r>
                      </m:e>
                      <m:sup>
                        <m:r>
                          <m:t>α</m:t>
                        </m:r>
                        <m:r>
                          <m:t>−</m:t>
                        </m:r>
                        <m:r>
                          <m:t>1</m:t>
                        </m:r>
                      </m:sup>
                    </m:sSup>
                    <m:sSup>
                      <m:e>
                        <m:r>
                          <m:t>e</m:t>
                        </m:r>
                      </m:e>
                      <m:sup>
                        <m:r>
                          <m:t>−</m:t>
                        </m:r>
                        <m:f>
                          <m:fPr>
                            <m:type m:val="bar"/>
                          </m:fPr>
                          <m:num>
                            <m:r>
                              <m:t>λ</m:t>
                            </m:r>
                          </m:num>
                          <m:den>
                            <m:r>
                              <m:t>β</m:t>
                            </m:r>
                          </m:den>
                        </m:f>
                      </m:sup>
                    </m:sSup>
                    <m:r>
                      <m:t>)</m:t>
                    </m:r>
                    <m:r>
                      <m:t>d</m:t>
                    </m:r>
                    <m:r>
                      <m:t>λ</m:t>
                    </m:r>
                  </m:e>
                </m:mr>
              </m:m>
            </m:e>
          </m:d>
        </m:oMath>
      </m:oMathPara>
    </w:p>
    <w:p>
      <w:pPr>
        <w:pStyle w:val="FirstParagraph"/>
      </w:pPr>
      <w:r>
        <w:t xml:space="preserve">The analytical solution is complicated, but it is relatively easy if we use numerical methods. By Monte Carlo Method,</w:t>
      </w:r>
    </w:p>
    <w:p>
      <w:pPr>
        <w:pStyle w:val="BodyText"/>
      </w:pPr>
      <m:oMathPara>
        <m:oMathParaPr>
          <m:jc m:val="center"/>
        </m:oMathParaPr>
        <m:oMath>
          <m:r>
            <m:t>P</m:t>
          </m:r>
          <m:r>
            <m:t>(</m:t>
          </m:r>
          <m:r>
            <m:t>X</m:t>
          </m:r>
          <m:r>
            <m:t>≤</m:t>
          </m:r>
          <m:r>
            <m:t>x</m:t>
          </m:r>
          <m:r>
            <m:t>)</m:t>
          </m:r>
          <m:r>
            <m:t>=</m:t>
          </m:r>
          <m:nary>
            <m:naryPr>
              <m:chr m:val="∫"/>
              <m:limLoc m:val="subSup"/>
              <m:subHide m:val="0"/>
              <m:supHide m:val="0"/>
            </m:naryPr>
            <m:sub>
              <m:r>
                <m:t>0</m:t>
              </m:r>
            </m:sub>
            <m:sup>
              <m:r>
                <m:t>∞</m:t>
              </m:r>
            </m:sup>
            <m:e>
              <m:r>
                <m:t>(</m:t>
              </m:r>
            </m:e>
          </m:nary>
          <m:nary>
            <m:naryPr>
              <m:chr m:val="∑"/>
              <m:limLoc m:val="undOvr"/>
              <m:subHide m:val="0"/>
              <m:supHide m:val="0"/>
            </m:naryPr>
            <m:sub>
              <m:r>
                <m:t>t</m:t>
              </m:r>
              <m:r>
                <m:t>=</m:t>
              </m:r>
              <m:r>
                <m:t>1</m:t>
              </m:r>
            </m:sub>
            <m:sup>
              <m:r>
                <m:t>x</m:t>
              </m:r>
            </m:sup>
            <m:e>
              <m:f>
                <m:fPr>
                  <m:type m:val="bar"/>
                </m:fPr>
                <m:num>
                  <m:sSup>
                    <m:e>
                      <m:r>
                        <m:t>λ</m:t>
                      </m:r>
                    </m:e>
                    <m:sup>
                      <m:r>
                        <m:t>t</m:t>
                      </m:r>
                    </m:sup>
                  </m:sSup>
                  <m:sSup>
                    <m:e>
                      <m:r>
                        <m:t>e</m:t>
                      </m:r>
                    </m:e>
                    <m:sup>
                      <m:r>
                        <m:t>−</m:t>
                      </m:r>
                      <m:r>
                        <m:t>λ</m:t>
                      </m:r>
                    </m:sup>
                  </m:sSup>
                </m:num>
                <m:den>
                  <m:r>
                    <m:t>t</m:t>
                  </m:r>
                  <m:r>
                    <m:t>!</m:t>
                  </m:r>
                </m:den>
              </m:f>
            </m:e>
          </m:nary>
          <m:r>
            <m:t>)</m:t>
          </m:r>
          <m:r>
            <m:t>(</m:t>
          </m:r>
          <m:f>
            <m:fPr>
              <m:type m:val="bar"/>
            </m:fPr>
            <m:num>
              <m:r>
                <m:t>1</m:t>
              </m:r>
            </m:num>
            <m:den>
              <m:r>
                <m:t>Γ</m:t>
              </m:r>
              <m:r>
                <m:t>(</m:t>
              </m:r>
              <m:r>
                <m:t>α</m:t>
              </m:r>
              <m:r>
                <m:t>)</m:t>
              </m:r>
              <m:sSup>
                <m:e>
                  <m:r>
                    <m:t>β</m:t>
                  </m:r>
                </m:e>
                <m:sup>
                  <m:r>
                    <m:t>α</m:t>
                  </m:r>
                </m:sup>
              </m:sSup>
            </m:den>
          </m:f>
          <m:sSup>
            <m:e>
              <m:r>
                <m:t>λ</m:t>
              </m:r>
            </m:e>
            <m:sup>
              <m:r>
                <m:t>α</m:t>
              </m:r>
              <m:r>
                <m:t>−</m:t>
              </m:r>
              <m:r>
                <m:t>1</m:t>
              </m:r>
            </m:sup>
          </m:sSup>
          <m:sSup>
            <m:e>
              <m:r>
                <m:t>e</m:t>
              </m:r>
            </m:e>
            <m:sup>
              <m:r>
                <m:t>−</m:t>
              </m:r>
              <m:f>
                <m:fPr>
                  <m:type m:val="bar"/>
                </m:fPr>
                <m:num>
                  <m:r>
                    <m:t>λ</m:t>
                  </m:r>
                </m:num>
                <m:den>
                  <m:r>
                    <m:t>β</m:t>
                  </m:r>
                </m:den>
              </m:f>
            </m:sup>
          </m:sSup>
          <m:r>
            <m:t>)</m:t>
          </m:r>
          <m:r>
            <m:t>d</m:t>
          </m:r>
          <m:r>
            <m:t>λ</m:t>
          </m:r>
          <m:r>
            <m:t>=</m:t>
          </m:r>
          <m:r>
            <m:t>E</m:t>
          </m:r>
          <m:r>
            <m:t>(</m:t>
          </m:r>
          <m:nary>
            <m:naryPr>
              <m:chr m:val="∑"/>
              <m:limLoc m:val="undOvr"/>
              <m:subHide m:val="0"/>
              <m:supHide m:val="0"/>
            </m:naryPr>
            <m:sub>
              <m:r>
                <m:t>t</m:t>
              </m:r>
              <m:r>
                <m:t>=</m:t>
              </m:r>
              <m:r>
                <m:t>1</m:t>
              </m:r>
            </m:sub>
            <m:sup>
              <m:r>
                <m:t>x</m:t>
              </m:r>
            </m:sup>
            <m:e>
              <m:f>
                <m:fPr>
                  <m:type m:val="bar"/>
                </m:fPr>
                <m:num>
                  <m:sSup>
                    <m:e>
                      <m:r>
                        <m:t>λ</m:t>
                      </m:r>
                    </m:e>
                    <m:sup>
                      <m:r>
                        <m:t>t</m:t>
                      </m:r>
                    </m:sup>
                  </m:sSup>
                  <m:sSup>
                    <m:e>
                      <m:r>
                        <m:t>e</m:t>
                      </m:r>
                    </m:e>
                    <m:sup>
                      <m:r>
                        <m:t>−</m:t>
                      </m:r>
                      <m:r>
                        <m:t>λ</m:t>
                      </m:r>
                    </m:sup>
                  </m:sSup>
                </m:num>
                <m:den>
                  <m:r>
                    <m:t>t</m:t>
                  </m:r>
                  <m:r>
                    <m:t>!</m:t>
                  </m:r>
                </m:den>
              </m:f>
            </m:e>
          </m:nary>
          <m:r>
            <m:t>)</m:t>
          </m:r>
          <m:r>
            <m:t>)</m:t>
          </m:r>
          <m:r>
            <m:t>≊</m:t>
          </m:r>
          <m:f>
            <m:fPr>
              <m:type m:val="bar"/>
            </m:fPr>
            <m:num>
              <m:r>
                <m:t>1</m:t>
              </m:r>
            </m:num>
            <m:den>
              <m:r>
                <m:t>n</m:t>
              </m:r>
            </m:den>
          </m:f>
          <m:nary>
            <m:naryPr>
              <m:chr m:val="∑"/>
              <m:limLoc m:val="undOvr"/>
              <m:subHide m:val="0"/>
              <m:supHide m:val="0"/>
            </m:naryPr>
            <m:sub>
              <m:r>
                <m:t>i</m:t>
              </m:r>
              <m:r>
                <m:t>=</m:t>
              </m:r>
              <m:r>
                <m:t>1</m:t>
              </m:r>
            </m:sub>
            <m:sup>
              <m:r>
                <m:t>n</m:t>
              </m:r>
            </m:sup>
            <m:e>
              <m:nary>
                <m:naryPr>
                  <m:chr m:val="∑"/>
                  <m:limLoc m:val="undOvr"/>
                  <m:subHide m:val="0"/>
                  <m:supHide m:val="0"/>
                </m:naryPr>
                <m:sub>
                  <m:r>
                    <m:t>t</m:t>
                  </m:r>
                  <m:r>
                    <m:t>=</m:t>
                  </m:r>
                  <m:r>
                    <m:t>1</m:t>
                  </m:r>
                </m:sub>
                <m:sup>
                  <m:r>
                    <m:t>x</m:t>
                  </m:r>
                </m:sup>
                <m:e>
                  <m:f>
                    <m:fPr>
                      <m:type m:val="bar"/>
                    </m:fPr>
                    <m:num>
                      <m:sSubSup>
                        <m:e>
                          <m:r>
                            <m:t>λ</m:t>
                          </m:r>
                        </m:e>
                        <m:sub>
                          <m:r>
                            <m:t>i</m:t>
                          </m:r>
                        </m:sub>
                        <m:sup>
                          <m:r>
                            <m:t>t</m:t>
                          </m:r>
                        </m:sup>
                      </m:sSubSup>
                      <m:sSup>
                        <m:e>
                          <m:r>
                            <m:t>e</m:t>
                          </m:r>
                        </m:e>
                        <m:sup>
                          <m:r>
                            <m:t>−</m:t>
                          </m:r>
                          <m:sSub>
                            <m:e>
                              <m:r>
                                <m:t>λ</m:t>
                              </m:r>
                            </m:e>
                            <m:sub>
                              <m:r>
                                <m:t>i</m:t>
                              </m:r>
                            </m:sub>
                          </m:sSub>
                        </m:sup>
                      </m:sSup>
                    </m:num>
                    <m:den>
                      <m:r>
                        <m:t>t</m:t>
                      </m:r>
                      <m:r>
                        <m:t>!</m:t>
                      </m:r>
                    </m:den>
                  </m:f>
                </m:e>
              </m:nary>
            </m:e>
          </m:nary>
        </m:oMath>
      </m:oMathPara>
    </w:p>
    <w:p>
      <w:pPr>
        <w:pStyle w:val="FirstParagraph"/>
      </w:pPr>
      <w:r>
        <w:t xml:space="preserve">where</w:t>
      </w:r>
      <w:r>
        <w:t xml:space="preserve"> </w:t>
      </w:r>
      <m:oMath>
        <m:sSub>
          <m:e>
            <m:r>
              <m:t>λ</m:t>
            </m:r>
          </m:e>
          <m:sub>
            <m:r>
              <m:t>s</m:t>
            </m:r>
          </m:sub>
        </m:sSub>
        <m:r>
          <m:t>=</m:t>
        </m:r>
        <m:r>
          <m:t>{</m:t>
        </m:r>
        <m:sSub>
          <m:e>
            <m:r>
              <m:t>λ</m:t>
            </m:r>
          </m:e>
          <m:sub>
            <m:r>
              <m:t>1</m:t>
            </m:r>
          </m:sub>
        </m:sSub>
        <m:r>
          <m:t>,</m:t>
        </m:r>
        <m:r>
          <m:t>.</m:t>
        </m:r>
        <m:r>
          <m:t>.</m:t>
        </m:r>
        <m:r>
          <m:t>.</m:t>
        </m:r>
        <m:r>
          <m:t>,</m:t>
        </m:r>
        <m:sSub>
          <m:e>
            <m:r>
              <m:t>λ</m:t>
            </m:r>
          </m:e>
          <m:sub>
            <m:r>
              <m:t>n</m:t>
            </m:r>
          </m:sub>
        </m:sSub>
        <m:r>
          <m:t>}</m:t>
        </m:r>
      </m:oMath>
      <w:r>
        <w:t xml:space="preserve"> </w:t>
      </w:r>
      <w:r>
        <w:t xml:space="preserve">is a sample following</w:t>
      </w:r>
      <w:r>
        <w:t xml:space="preserve"> </w:t>
      </w:r>
      <m:oMath>
        <m:r>
          <m:t>g</m:t>
        </m:r>
        <m:r>
          <m:t>a</m:t>
        </m:r>
        <m:r>
          <m:t>m</m:t>
        </m:r>
        <m:r>
          <m:t>m</m:t>
        </m:r>
        <m:r>
          <m:t>a</m:t>
        </m:r>
        <m:r>
          <m:t>(</m:t>
        </m:r>
        <m:r>
          <m:t>α</m:t>
        </m:r>
        <m:r>
          <m:t>=</m:t>
        </m:r>
        <m:r>
          <m:t>1349.507</m:t>
        </m:r>
        <m:r>
          <m:t>,</m:t>
        </m:r>
        <m:r>
          <m:t>β</m:t>
        </m:r>
        <m:r>
          <m:t>=</m:t>
        </m:r>
        <m:r>
          <m:t>0.2115</m:t>
        </m:r>
        <m:r>
          <m:t>)</m:t>
        </m:r>
      </m:oMath>
      <w:r>
        <w:t xml:space="preserve">. Also, the equation can be expressed as the following (the root searching form)</w:t>
      </w:r>
    </w:p>
    <w:p>
      <w:pPr>
        <w:pStyle w:val="BodyText"/>
      </w:pPr>
      <m:oMathPara>
        <m:oMathParaPr>
          <m:jc m:val="center"/>
        </m:oMathParaPr>
        <m:oMath>
          <m:r>
            <m:t>P</m:t>
          </m:r>
          <m:r>
            <m:t>(</m:t>
          </m:r>
          <m:r>
            <m:t>X</m:t>
          </m:r>
          <m:r>
            <m:t>≤</m:t>
          </m:r>
          <m:r>
            <m:t>x</m:t>
          </m:r>
          <m:r>
            <m:t>)</m:t>
          </m:r>
          <m:r>
            <m:t>−</m:t>
          </m:r>
          <m:f>
            <m:fPr>
              <m:type m:val="bar"/>
            </m:fPr>
            <m:num>
              <m:r>
                <m:t>1</m:t>
              </m:r>
            </m:num>
            <m:den>
              <m:r>
                <m:t>n</m:t>
              </m:r>
            </m:den>
          </m:f>
          <m:nary>
            <m:naryPr>
              <m:chr m:val="∑"/>
              <m:limLoc m:val="undOvr"/>
              <m:subHide m:val="0"/>
              <m:supHide m:val="0"/>
            </m:naryPr>
            <m:sub>
              <m:r>
                <m:t>i</m:t>
              </m:r>
              <m:r>
                <m:t>=</m:t>
              </m:r>
              <m:r>
                <m:t>1</m:t>
              </m:r>
            </m:sub>
            <m:sup>
              <m:r>
                <m:t>n</m:t>
              </m:r>
            </m:sup>
            <m:e>
              <m:nary>
                <m:naryPr>
                  <m:chr m:val="∑"/>
                  <m:limLoc m:val="undOvr"/>
                  <m:subHide m:val="0"/>
                  <m:supHide m:val="0"/>
                </m:naryPr>
                <m:sub>
                  <m:r>
                    <m:t>t</m:t>
                  </m:r>
                  <m:r>
                    <m:t>=</m:t>
                  </m:r>
                  <m:r>
                    <m:t>1</m:t>
                  </m:r>
                </m:sub>
                <m:sup>
                  <m:r>
                    <m:t>x</m:t>
                  </m:r>
                </m:sup>
                <m:e>
                  <m:f>
                    <m:fPr>
                      <m:type m:val="bar"/>
                    </m:fPr>
                    <m:num>
                      <m:sSubSup>
                        <m:e>
                          <m:r>
                            <m:t>λ</m:t>
                          </m:r>
                        </m:e>
                        <m:sub>
                          <m:r>
                            <m:t>i</m:t>
                          </m:r>
                        </m:sub>
                        <m:sup>
                          <m:r>
                            <m:t>t</m:t>
                          </m:r>
                        </m:sup>
                      </m:sSubSup>
                      <m:sSup>
                        <m:e>
                          <m:r>
                            <m:t>e</m:t>
                          </m:r>
                        </m:e>
                        <m:sup>
                          <m:r>
                            <m:t>−</m:t>
                          </m:r>
                          <m:sSub>
                            <m:e>
                              <m:r>
                                <m:t>λ</m:t>
                              </m:r>
                            </m:e>
                            <m:sub>
                              <m:r>
                                <m:t>i</m:t>
                              </m:r>
                            </m:sub>
                          </m:sSub>
                        </m:sup>
                      </m:sSup>
                    </m:num>
                    <m:den>
                      <m:r>
                        <m:t>t</m:t>
                      </m:r>
                      <m:r>
                        <m:t>!</m:t>
                      </m:r>
                    </m:den>
                  </m:f>
                </m:e>
              </m:nary>
            </m:e>
          </m:nary>
          <m:r>
            <m:t>=</m:t>
          </m:r>
          <m:r>
            <m:t>0</m:t>
          </m:r>
        </m:oMath>
      </m:oMathPara>
    </w:p>
    <w:p>
      <w:pPr>
        <w:pStyle w:val="FirstParagraph"/>
      </w:pPr>
      <w:r>
        <w:t xml:space="preserve">where</w:t>
      </w:r>
      <w:r>
        <w:t xml:space="preserve"> </w:t>
      </w:r>
      <m:oMath>
        <m:r>
          <m:t>P</m:t>
        </m:r>
        <m:r>
          <m:t>(</m:t>
        </m:r>
        <m:r>
          <m:t>X</m:t>
        </m:r>
        <m:r>
          <m:t>≤</m:t>
        </m:r>
        <m:sSub>
          <m:e>
            <m:r>
              <m:t>q</m:t>
            </m:r>
          </m:e>
          <m:sub>
            <m:r>
              <m:t>0.025</m:t>
            </m:r>
          </m:sub>
        </m:sSub>
        <m:r>
          <m:t>)</m:t>
        </m:r>
        <m:r>
          <m:t>=</m:t>
        </m:r>
        <m:r>
          <m:t>0.025</m:t>
        </m:r>
      </m:oMath>
      <w:r>
        <w:t xml:space="preserve"> </w:t>
      </w:r>
      <w:r>
        <w:t xml:space="preserve">and</w:t>
      </w:r>
      <w:r>
        <w:t xml:space="preserve"> </w:t>
      </w:r>
      <m:oMath>
        <m:r>
          <m:t>P</m:t>
        </m:r>
        <m:r>
          <m:t>(</m:t>
        </m:r>
        <m:r>
          <m:t>X</m:t>
        </m:r>
        <m:r>
          <m:t>≤</m:t>
        </m:r>
        <m:sSub>
          <m:e>
            <m:r>
              <m:t>q</m:t>
            </m:r>
          </m:e>
          <m:sub>
            <m:r>
              <m:t>0.975</m:t>
            </m:r>
          </m:sub>
        </m:sSub>
        <m:r>
          <m:t>)</m:t>
        </m:r>
        <m:r>
          <m:t>=</m:t>
        </m:r>
        <m:r>
          <m:t>0.975</m:t>
        </m:r>
      </m:oMath>
      <w:r>
        <w:t xml:space="preserve">. The quantiles</w:t>
      </w:r>
      <w:r>
        <w:t xml:space="preserve"> </w:t>
      </w:r>
      <m:oMath>
        <m:sSub>
          <m:e>
            <m:r>
              <m:t>q</m:t>
            </m:r>
          </m:e>
          <m:sub>
            <m:r>
              <m:t>0.025</m:t>
            </m:r>
          </m:sub>
        </m:sSub>
      </m:oMath>
      <w:r>
        <w:t xml:space="preserve"> </w:t>
      </w:r>
      <w:r>
        <w:t xml:space="preserve">and</w:t>
      </w:r>
      <w:r>
        <w:t xml:space="preserve"> </w:t>
      </w:r>
      <m:oMath>
        <m:sSub>
          <m:e>
            <m:r>
              <m:t>q</m:t>
            </m:r>
          </m:e>
          <m:sub>
            <m:r>
              <m:t>0.975</m:t>
            </m:r>
          </m:sub>
        </m:sSub>
      </m:oMath>
      <w:r>
        <w:t xml:space="preserve"> </w:t>
      </w:r>
      <w:r>
        <w:t xml:space="preserve">are roots of the equation. After the computation, we can show the quantiles on the plot:</w:t>
      </w:r>
    </w:p>
    <w:p>
      <w:pPr>
        <w:pStyle w:val="BodyText"/>
      </w:pPr>
      <w:r>
        <w:drawing>
          <wp:inline>
            <wp:extent cx="5334000" cy="4760976"/>
            <wp:effectExtent b="0" l="0" r="0" t="0"/>
            <wp:docPr descr="" title="" id="1" name="Picture"/>
            <a:graphic>
              <a:graphicData uri="http://schemas.openxmlformats.org/drawingml/2006/picture">
                <pic:pic>
                  <pic:nvPicPr>
                    <pic:cNvPr descr="C:/Github/R-handout/MCandApp/Handout/plot3.png" id="0" name="Picture"/>
                    <pic:cNvPicPr>
                      <a:picLocks noChangeArrowheads="1" noChangeAspect="1"/>
                    </pic:cNvPicPr>
                  </pic:nvPicPr>
                  <pic:blipFill>
                    <a:blip r:embed="rId35"/>
                    <a:stretch>
                      <a:fillRect/>
                    </a:stretch>
                  </pic:blipFill>
                  <pic:spPr bwMode="auto">
                    <a:xfrm>
                      <a:off x="0" y="0"/>
                      <a:ext cx="5334000" cy="4760976"/>
                    </a:xfrm>
                    <a:prstGeom prst="rect">
                      <a:avLst/>
                    </a:prstGeom>
                    <a:noFill/>
                    <a:ln w="9525">
                      <a:noFill/>
                      <a:headEnd/>
                      <a:tailEnd/>
                    </a:ln>
                  </pic:spPr>
                </pic:pic>
              </a:graphicData>
            </a:graphic>
          </wp:inline>
        </w:drawing>
      </w:r>
    </w:p>
    <w:p>
      <w:pPr>
        <w:pStyle w:val="BodyText"/>
      </w:pPr>
      <w:r>
        <w:t xml:space="preserve">where the upper horizontal solid line is the 97.5% quantile, 323, and the lower horizontal solid line is the 2.5% quantile, 250.</w:t>
      </w:r>
    </w:p>
    <w:p>
      <w:pPr>
        <w:numPr>
          <w:numId w:val="1009"/>
          <w:ilvl w:val="0"/>
        </w:numPr>
      </w:pPr>
      <w:r>
        <w:t xml:space="preserve">R code for the whole process</w:t>
      </w:r>
    </w:p>
    <w:p>
      <w:pPr>
        <w:pStyle w:val="SourceCode"/>
        <w:numPr>
          <w:numId w:val="1000"/>
          <w:ilvl w:val="0"/>
        </w:numPr>
      </w:pPr>
      <w:r>
        <w:rPr>
          <w:rStyle w:val="VerbatimChar"/>
        </w:rPr>
        <w:t xml:space="preserve">#################################################</w:t>
      </w:r>
      <w:r>
        <w:br w:type="textWrapping"/>
      </w:r>
      <w:r>
        <w:rPr>
          <w:rStyle w:val="VerbatimChar"/>
        </w:rPr>
        <w:t xml:space="preserve"># describe BEC during the period</w:t>
      </w:r>
      <w:r>
        <w:br w:type="textWrapping"/>
      </w:r>
      <w:r>
        <w:rPr>
          <w:rStyle w:val="VerbatimChar"/>
        </w:rPr>
        <w:t xml:space="preserve">#################################################</w:t>
      </w:r>
      <w:r>
        <w:br w:type="textWrapping"/>
      </w:r>
      <w:r>
        <w:rPr>
          <w:rStyle w:val="VerbatimChar"/>
        </w:rPr>
        <w:t xml:space="preserve"># load the new data</w:t>
      </w:r>
      <w:r>
        <w:br w:type="textWrapping"/>
      </w:r>
      <w:r>
        <w:rPr>
          <w:rStyle w:val="VerbatimChar"/>
        </w:rPr>
        <w:t xml:space="preserve">addr &lt;- paste('https://raw.githubusercontent.com/bolus123', </w:t>
      </w:r>
      <w:r>
        <w:br w:type="textWrapping"/>
      </w:r>
      <w:r>
        <w:rPr>
          <w:rStyle w:val="VerbatimChar"/>
        </w:rPr>
        <w:t xml:space="preserve">'/R-handout/master/MCandApp/BEC.csv', sep = '')</w:t>
      </w:r>
      <w:r>
        <w:br w:type="textWrapping"/>
      </w:r>
      <w:r>
        <w:rPr>
          <w:rStyle w:val="VerbatimChar"/>
        </w:rPr>
        <w:t xml:space="preserve">BEC.monthly.freq &lt;- read.csv(file = addr)[, -1]</w:t>
      </w:r>
      <w:r>
        <w:br w:type="textWrapping"/>
      </w:r>
      <w:r>
        <w:br w:type="textWrapping"/>
      </w:r>
      <w:r>
        <w:rPr>
          <w:rStyle w:val="VerbatimChar"/>
        </w:rPr>
        <w:t xml:space="preserve"># add a new column combining YEAR with MONTH</w:t>
      </w:r>
      <w:r>
        <w:br w:type="textWrapping"/>
      </w:r>
      <w:r>
        <w:rPr>
          <w:rStyle w:val="VerbatimChar"/>
        </w:rPr>
        <w:t xml:space="preserve">BEC.monthly.freq &lt;- cbind(BEC.monthly.freq, </w:t>
      </w:r>
      <w:r>
        <w:br w:type="textWrapping"/>
      </w:r>
      <w:r>
        <w:rPr>
          <w:rStyle w:val="VerbatimChar"/>
        </w:rPr>
        <w:t xml:space="preserve">paste(BEC.monthly.freq$YEAR, </w:t>
      </w:r>
      <w:r>
        <w:br w:type="textWrapping"/>
      </w:r>
      <w:r>
        <w:rPr>
          <w:rStyle w:val="VerbatimChar"/>
        </w:rPr>
        <w:t xml:space="preserve">substr(</w:t>
      </w:r>
      <w:r>
        <w:br w:type="textWrapping"/>
      </w:r>
      <w:r>
        <w:rPr>
          <w:rStyle w:val="VerbatimChar"/>
        </w:rPr>
        <w:t xml:space="preserve">as.character(</w:t>
      </w:r>
      <w:r>
        <w:br w:type="textWrapping"/>
      </w:r>
      <w:r>
        <w:rPr>
          <w:rStyle w:val="VerbatimChar"/>
        </w:rPr>
        <w:t xml:space="preserve">as.numeric(</w:t>
      </w:r>
      <w:r>
        <w:br w:type="textWrapping"/>
      </w:r>
      <w:r>
        <w:rPr>
          <w:rStyle w:val="VerbatimChar"/>
        </w:rPr>
        <w:t xml:space="preserve">BEC.monthly.freq$MONTH) + </w:t>
      </w:r>
      <w:r>
        <w:br w:type="textWrapping"/>
      </w:r>
      <w:r>
        <w:rPr>
          <w:rStyle w:val="VerbatimChar"/>
        </w:rPr>
        <w:t xml:space="preserve">100), 2, 3)</w:t>
      </w:r>
      <w:r>
        <w:br w:type="textWrapping"/>
      </w:r>
      <w:r>
        <w:rPr>
          <w:rStyle w:val="VerbatimChar"/>
        </w:rPr>
        <w:t xml:space="preserve">, sep = '-'))</w:t>
      </w:r>
      <w:r>
        <w:br w:type="textWrapping"/>
      </w:r>
      <w:r>
        <w:br w:type="textWrapping"/>
      </w:r>
      <w:r>
        <w:rPr>
          <w:rStyle w:val="VerbatimChar"/>
        </w:rPr>
        <w:t xml:space="preserve"># build a basic scatter frequency plot </w:t>
      </w:r>
      <w:r>
        <w:br w:type="textWrapping"/>
      </w:r>
      <w:r>
        <w:rPr>
          <w:rStyle w:val="VerbatimChar"/>
        </w:rPr>
        <w:t xml:space="preserve"># during the period</w:t>
      </w:r>
      <w:r>
        <w:br w:type="textWrapping"/>
      </w:r>
      <w:r>
        <w:rPr>
          <w:rStyle w:val="VerbatimChar"/>
        </w:rPr>
        <w:t xml:space="preserve">plot(BEC.monthly.freq[, 5], BEC.monthly.freq[, 4], </w:t>
      </w:r>
      <w:r>
        <w:br w:type="textWrapping"/>
      </w:r>
      <w:r>
        <w:rPr>
          <w:rStyle w:val="VerbatimChar"/>
        </w:rPr>
        <w:t xml:space="preserve">xaxt="n", ylab = 'Frequency')</w:t>
      </w:r>
      <w:r>
        <w:br w:type="textWrapping"/>
      </w:r>
      <w:r>
        <w:rPr>
          <w:rStyle w:val="VerbatimChar"/>
        </w:rPr>
        <w:t xml:space="preserve"># define the tick of x-axis</w:t>
      </w:r>
      <w:r>
        <w:br w:type="textWrapping"/>
      </w:r>
      <w:r>
        <w:rPr>
          <w:rStyle w:val="VerbatimChar"/>
        </w:rPr>
        <w:t xml:space="preserve">labs &lt;- sort(BEC.monthly.freq[, 5])[rep(c(T, F, F, </w:t>
      </w:r>
      <w:r>
        <w:br w:type="textWrapping"/>
      </w:r>
      <w:r>
        <w:rPr>
          <w:rStyle w:val="VerbatimChar"/>
        </w:rPr>
        <w:t xml:space="preserve">F, F, F, F, F, F, F, F, F), 15)]</w:t>
      </w:r>
      <w:r>
        <w:br w:type="textWrapping"/>
      </w:r>
      <w:r>
        <w:rPr>
          <w:rStyle w:val="VerbatimChar"/>
        </w:rPr>
        <w:t xml:space="preserve">for (i in 1:15){</w:t>
      </w:r>
      <w:r>
        <w:br w:type="textWrapping"/>
      </w:r>
      <w:r>
        <w:br w:type="textWrapping"/>
      </w:r>
      <w:r>
        <w:rPr>
          <w:rStyle w:val="VerbatimChar"/>
        </w:rPr>
        <w:t xml:space="preserve">axis(1, at = (12 * (i - 1) + 1), </w:t>
      </w:r>
      <w:r>
        <w:br w:type="textWrapping"/>
      </w:r>
      <w:r>
        <w:rPr>
          <w:rStyle w:val="VerbatimChar"/>
        </w:rPr>
        <w:t xml:space="preserve">labels = labs[i], las = 2)</w:t>
      </w:r>
      <w:r>
        <w:br w:type="textWrapping"/>
      </w:r>
      <w:r>
        <w:br w:type="textWrapping"/>
      </w:r>
      <w:r>
        <w:rPr>
          <w:rStyle w:val="VerbatimChar"/>
        </w:rPr>
        <w:t xml:space="preserve">}</w:t>
      </w:r>
      <w:r>
        <w:br w:type="textWrapping"/>
      </w:r>
      <w:r>
        <w:br w:type="textWrapping"/>
      </w:r>
      <w:r>
        <w:rPr>
          <w:rStyle w:val="VerbatimChar"/>
        </w:rPr>
        <w:t xml:space="preserve"># specify special months</w:t>
      </w:r>
      <w:r>
        <w:br w:type="textWrapping"/>
      </w:r>
      <w:r>
        <w:rPr>
          <w:rStyle w:val="VerbatimChar"/>
        </w:rPr>
        <w:t xml:space="preserve">prepare.Winter.Olympic &lt;- BEC.monthly.freq[, 5] == '2003-06'</w:t>
      </w:r>
      <w:r>
        <w:br w:type="textWrapping"/>
      </w:r>
      <w:r>
        <w:rPr>
          <w:rStyle w:val="VerbatimChar"/>
        </w:rPr>
        <w:t xml:space="preserve">Winter.Olympic &lt;- BEC.monthly.freq[, 5] == '2010-02'</w:t>
      </w:r>
      <w:r>
        <w:br w:type="textWrapping"/>
      </w:r>
      <w:r>
        <w:rPr>
          <w:rStyle w:val="VerbatimChar"/>
        </w:rPr>
        <w:t xml:space="preserve">Stanley.Cup.riot &lt;- BEC.monthly.freq[, 5] == '2011-06'</w:t>
      </w:r>
      <w:r>
        <w:br w:type="textWrapping"/>
      </w:r>
      <w:r>
        <w:br w:type="textWrapping"/>
      </w:r>
      <w:r>
        <w:rPr>
          <w:rStyle w:val="VerbatimChar"/>
        </w:rPr>
        <w:t xml:space="preserve"># show Preparation of Winter Olympic on the plot</w:t>
      </w:r>
      <w:r>
        <w:br w:type="textWrapping"/>
      </w:r>
      <w:r>
        <w:rPr>
          <w:rStyle w:val="VerbatimChar"/>
        </w:rPr>
        <w:t xml:space="preserve">abline(v = BEC.monthly.freq[prepare.Winter.Olympic, 5], </w:t>
      </w:r>
      <w:r>
        <w:br w:type="textWrapping"/>
      </w:r>
      <w:r>
        <w:rPr>
          <w:rStyle w:val="VerbatimChar"/>
        </w:rPr>
        <w:t xml:space="preserve">col = 'red', lty = 2)</w:t>
      </w:r>
      <w:r>
        <w:br w:type="textWrapping"/>
      </w:r>
      <w:r>
        <w:rPr>
          <w:rStyle w:val="VerbatimChar"/>
        </w:rPr>
        <w:t xml:space="preserve">text(BEC.monthly.freq[prepare.Winter.Olympic, 5], 5, </w:t>
      </w:r>
      <w:r>
        <w:br w:type="textWrapping"/>
      </w:r>
      <w:r>
        <w:rPr>
          <w:rStyle w:val="VerbatimChar"/>
        </w:rPr>
        <w:t xml:space="preserve">'Preparation of Winter Olympic', pos = 4, </w:t>
      </w:r>
      <w:r>
        <w:br w:type="textWrapping"/>
      </w:r>
      <w:r>
        <w:rPr>
          <w:rStyle w:val="VerbatimChar"/>
        </w:rPr>
        <w:t xml:space="preserve">srt = 90, cex = 0.8)</w:t>
      </w:r>
      <w:r>
        <w:br w:type="textWrapping"/>
      </w:r>
      <w:r>
        <w:br w:type="textWrapping"/>
      </w:r>
      <w:r>
        <w:rPr>
          <w:rStyle w:val="VerbatimChar"/>
        </w:rPr>
        <w:t xml:space="preserve"># show Winter Olympic on the plot </w:t>
      </w:r>
      <w:r>
        <w:br w:type="textWrapping"/>
      </w:r>
      <w:r>
        <w:rPr>
          <w:rStyle w:val="VerbatimChar"/>
        </w:rPr>
        <w:t xml:space="preserve">abline(v = BEC.monthly.freq[Winter.Olympic, 5], </w:t>
      </w:r>
      <w:r>
        <w:br w:type="textWrapping"/>
      </w:r>
      <w:r>
        <w:rPr>
          <w:rStyle w:val="VerbatimChar"/>
        </w:rPr>
        <w:t xml:space="preserve">col = 'blue', lty = 2)</w:t>
      </w:r>
      <w:r>
        <w:br w:type="textWrapping"/>
      </w:r>
      <w:r>
        <w:rPr>
          <w:rStyle w:val="VerbatimChar"/>
        </w:rPr>
        <w:t xml:space="preserve">text(BEC.monthly.freq[Winter.Olympic, 5], 5, </w:t>
      </w:r>
      <w:r>
        <w:br w:type="textWrapping"/>
      </w:r>
      <w:r>
        <w:rPr>
          <w:rStyle w:val="VerbatimChar"/>
        </w:rPr>
        <w:t xml:space="preserve">'Winter Olympic', pos = 4, srt = 90, cex = 0.8)</w:t>
      </w:r>
      <w:r>
        <w:br w:type="textWrapping"/>
      </w:r>
      <w:r>
        <w:br w:type="textWrapping"/>
      </w:r>
      <w:r>
        <w:rPr>
          <w:rStyle w:val="VerbatimChar"/>
        </w:rPr>
        <w:t xml:space="preserve"># show Stanley Cup Riot on the plot </w:t>
      </w:r>
      <w:r>
        <w:br w:type="textWrapping"/>
      </w:r>
      <w:r>
        <w:rPr>
          <w:rStyle w:val="VerbatimChar"/>
        </w:rPr>
        <w:t xml:space="preserve">abline(v = BEC.monthly.freq[Stanley.Cup.riot, 5], </w:t>
      </w:r>
      <w:r>
        <w:br w:type="textWrapping"/>
      </w:r>
      <w:r>
        <w:rPr>
          <w:rStyle w:val="VerbatimChar"/>
        </w:rPr>
        <w:t xml:space="preserve">col = 'green', lty = 2)</w:t>
      </w:r>
      <w:r>
        <w:br w:type="textWrapping"/>
      </w:r>
      <w:r>
        <w:rPr>
          <w:rStyle w:val="VerbatimChar"/>
        </w:rPr>
        <w:t xml:space="preserve">text(BEC.monthly.freq[Stanley.Cup.riot, 5], 5, </w:t>
      </w:r>
      <w:r>
        <w:br w:type="textWrapping"/>
      </w:r>
      <w:r>
        <w:rPr>
          <w:rStyle w:val="VerbatimChar"/>
        </w:rPr>
        <w:t xml:space="preserve">'Stanley Cup Riot', pos = 4, srt = 90, cex = 0.8)</w:t>
      </w:r>
      <w:r>
        <w:br w:type="textWrapping"/>
      </w:r>
      <w:r>
        <w:br w:type="textWrapping"/>
      </w:r>
      <w:r>
        <w:rPr>
          <w:rStyle w:val="VerbatimChar"/>
        </w:rPr>
        <w:t xml:space="preserve"># set the maximun date of the training data</w:t>
      </w:r>
      <w:r>
        <w:br w:type="textWrapping"/>
      </w:r>
      <w:r>
        <w:rPr>
          <w:rStyle w:val="VerbatimChar"/>
        </w:rPr>
        <w:t xml:space="preserve">x1.max.date &lt;- which(</w:t>
      </w:r>
      <w:r>
        <w:br w:type="textWrapping"/>
      </w:r>
      <w:r>
        <w:rPr>
          <w:rStyle w:val="VerbatimChar"/>
        </w:rPr>
        <w:t xml:space="preserve">BEC.monthly.freq[</w:t>
      </w:r>
      <w:r>
        <w:br w:type="textWrapping"/>
      </w:r>
      <w:r>
        <w:rPr>
          <w:rStyle w:val="VerbatimChar"/>
        </w:rPr>
        <w:t xml:space="preserve">order(BEC.monthly.freq[, 5]), 5] == '2003-06')</w:t>
      </w:r>
      <w:r>
        <w:br w:type="textWrapping"/>
      </w:r>
      <w:r>
        <w:br w:type="textWrapping"/>
      </w:r>
      <w:r>
        <w:rPr>
          <w:rStyle w:val="VerbatimChar"/>
        </w:rPr>
        <w:t xml:space="preserve"># cut it off from the original data</w:t>
      </w:r>
      <w:r>
        <w:br w:type="textWrapping"/>
      </w:r>
      <w:r>
        <w:rPr>
          <w:rStyle w:val="VerbatimChar"/>
        </w:rPr>
        <w:t xml:space="preserve">x1 &lt;- BEC.monthly.freq[</w:t>
      </w:r>
      <w:r>
        <w:br w:type="textWrapping"/>
      </w:r>
      <w:r>
        <w:rPr>
          <w:rStyle w:val="VerbatimChar"/>
        </w:rPr>
        <w:t xml:space="preserve">order(BEC.monthly.freq[, 5]), 4][1:x1.max.date]</w:t>
      </w:r>
      <w:r>
        <w:br w:type="textWrapping"/>
      </w:r>
      <w:r>
        <w:br w:type="textWrapping"/>
      </w:r>
      <w:r>
        <w:rPr>
          <w:rStyle w:val="VerbatimChar"/>
        </w:rPr>
        <w:t xml:space="preserve"># fit a poisson model for the training data</w:t>
      </w:r>
      <w:r>
        <w:br w:type="textWrapping"/>
      </w:r>
      <w:r>
        <w:rPr>
          <w:rStyle w:val="VerbatimChar"/>
        </w:rPr>
        <w:t xml:space="preserve">lambda1 &lt;- mean(x1)</w:t>
      </w:r>
      <w:r>
        <w:br w:type="textWrapping"/>
      </w:r>
      <w:r>
        <w:br w:type="textWrapping"/>
      </w:r>
      <w:r>
        <w:rPr>
          <w:rStyle w:val="VerbatimChar"/>
        </w:rPr>
        <w:t xml:space="preserve"># show the 2.5% and 97.5 quantiles on the plot</w:t>
      </w:r>
      <w:r>
        <w:br w:type="textWrapping"/>
      </w:r>
      <w:r>
        <w:rPr>
          <w:rStyle w:val="VerbatimChar"/>
        </w:rPr>
        <w:t xml:space="preserve">abline(h = qpois(0.975, lambda1), lty = 2)</w:t>
      </w:r>
      <w:r>
        <w:br w:type="textWrapping"/>
      </w:r>
      <w:r>
        <w:rPr>
          <w:rStyle w:val="VerbatimChar"/>
        </w:rPr>
        <w:t xml:space="preserve">abline(h = qpois(0.025, lambda1), lty = 2)</w:t>
      </w:r>
      <w:r>
        <w:br w:type="textWrapping"/>
      </w:r>
      <w:r>
        <w:br w:type="textWrapping"/>
      </w:r>
      <w:r>
        <w:rPr>
          <w:rStyle w:val="VerbatimChar"/>
        </w:rPr>
        <w:t xml:space="preserve">#################################################</w:t>
      </w:r>
      <w:r>
        <w:br w:type="textWrapping"/>
      </w:r>
      <w:r>
        <w:rPr>
          <w:rStyle w:val="VerbatimChar"/>
        </w:rPr>
        <w:t xml:space="preserve"># find the gamma distribution for lambda </w:t>
      </w:r>
      <w:r>
        <w:br w:type="textWrapping"/>
      </w:r>
      <w:r>
        <w:rPr>
          <w:rStyle w:val="VerbatimChar"/>
        </w:rPr>
        <w:t xml:space="preserve"># by the nonparametric bootstrap</w:t>
      </w:r>
      <w:r>
        <w:br w:type="textWrapping"/>
      </w:r>
      <w:r>
        <w:rPr>
          <w:rStyle w:val="VerbatimChar"/>
        </w:rPr>
        <w:t xml:space="preserve">#################################################</w:t>
      </w:r>
      <w:r>
        <w:br w:type="textWrapping"/>
      </w:r>
      <w:r>
        <w:rPr>
          <w:rStyle w:val="VerbatimChar"/>
        </w:rPr>
        <w:t xml:space="preserve">set.seed(12345)</w:t>
      </w:r>
      <w:r>
        <w:br w:type="textWrapping"/>
      </w:r>
      <w:r>
        <w:br w:type="textWrapping"/>
      </w:r>
      <w:r>
        <w:rPr>
          <w:rStyle w:val="VerbatimChar"/>
        </w:rPr>
        <w:t xml:space="preserve"># the number of times for bootstrapping</w:t>
      </w:r>
      <w:r>
        <w:br w:type="textWrapping"/>
      </w:r>
      <w:r>
        <w:rPr>
          <w:rStyle w:val="VerbatimChar"/>
        </w:rPr>
        <w:t xml:space="preserve">n &lt;- 100000</w:t>
      </w:r>
      <w:r>
        <w:br w:type="textWrapping"/>
      </w:r>
      <w:r>
        <w:rPr>
          <w:rStyle w:val="VerbatimChar"/>
        </w:rPr>
        <w:t xml:space="preserve"># set a vector to carry the means</w:t>
      </w:r>
      <w:r>
        <w:br w:type="textWrapping"/>
      </w:r>
      <w:r>
        <w:rPr>
          <w:rStyle w:val="VerbatimChar"/>
        </w:rPr>
        <w:t xml:space="preserve">xs.means &lt;- rep(NA, n)</w:t>
      </w:r>
      <w:r>
        <w:br w:type="textWrapping"/>
      </w:r>
      <w:r>
        <w:br w:type="textWrapping"/>
      </w:r>
      <w:r>
        <w:rPr>
          <w:rStyle w:val="VerbatimChar"/>
        </w:rPr>
        <w:t xml:space="preserve">for (i in 1:n){</w:t>
      </w:r>
      <w:r>
        <w:br w:type="textWrapping"/>
      </w:r>
      <w:r>
        <w:rPr>
          <w:rStyle w:val="VerbatimChar"/>
        </w:rPr>
        <w:t xml:space="preserve"># resample from the training data</w:t>
      </w:r>
      <w:r>
        <w:br w:type="textWrapping"/>
      </w:r>
      <w:r>
        <w:rPr>
          <w:rStyle w:val="VerbatimChar"/>
        </w:rPr>
        <w:t xml:space="preserve">xs &lt;- sample(x1, 6, replace = T)</w:t>
      </w:r>
      <w:r>
        <w:br w:type="textWrapping"/>
      </w:r>
      <w:r>
        <w:rPr>
          <w:rStyle w:val="VerbatimChar"/>
        </w:rPr>
        <w:t xml:space="preserve"># calculate their means</w:t>
      </w:r>
      <w:r>
        <w:br w:type="textWrapping"/>
      </w:r>
      <w:r>
        <w:rPr>
          <w:rStyle w:val="VerbatimChar"/>
        </w:rPr>
        <w:t xml:space="preserve">xs.means[i] &lt;- mean(xs)</w:t>
      </w:r>
      <w:r>
        <w:br w:type="textWrapping"/>
      </w:r>
      <w:r>
        <w:rPr>
          <w:rStyle w:val="VerbatimChar"/>
        </w:rPr>
        <w:t xml:space="preserve">}</w:t>
      </w:r>
      <w:r>
        <w:br w:type="textWrapping"/>
      </w:r>
      <w:r>
        <w:br w:type="textWrapping"/>
      </w:r>
      <w:r>
        <w:rPr>
          <w:rStyle w:val="VerbatimChar"/>
        </w:rPr>
        <w:t xml:space="preserve"># calculate the grand mean</w:t>
      </w:r>
      <w:r>
        <w:br w:type="textWrapping"/>
      </w:r>
      <w:r>
        <w:rPr>
          <w:rStyle w:val="VerbatimChar"/>
        </w:rPr>
        <w:t xml:space="preserve">mu &lt;- mean(xs.means)</w:t>
      </w:r>
      <w:r>
        <w:br w:type="textWrapping"/>
      </w:r>
      <w:r>
        <w:rPr>
          <w:rStyle w:val="VerbatimChar"/>
        </w:rPr>
        <w:t xml:space="preserve"># calculate the grand variance</w:t>
      </w:r>
      <w:r>
        <w:br w:type="textWrapping"/>
      </w:r>
      <w:r>
        <w:rPr>
          <w:rStyle w:val="VerbatimChar"/>
        </w:rPr>
        <w:t xml:space="preserve">sigma2 &lt;- var(xs.means)</w:t>
      </w:r>
      <w:r>
        <w:br w:type="textWrapping"/>
      </w:r>
      <w:r>
        <w:br w:type="textWrapping"/>
      </w:r>
      <w:r>
        <w:rPr>
          <w:rStyle w:val="VerbatimChar"/>
        </w:rPr>
        <w:t xml:space="preserve"># fit a gamma distribution by the method of moment</w:t>
      </w:r>
      <w:r>
        <w:br w:type="textWrapping"/>
      </w:r>
      <w:r>
        <w:rPr>
          <w:rStyle w:val="VerbatimChar"/>
        </w:rPr>
        <w:t xml:space="preserve">alpha &lt;- mu^2 / sigma2</w:t>
      </w:r>
      <w:r>
        <w:br w:type="textWrapping"/>
      </w:r>
      <w:r>
        <w:rPr>
          <w:rStyle w:val="VerbatimChar"/>
        </w:rPr>
        <w:t xml:space="preserve">beta &lt;- sigma2 / mu</w:t>
      </w:r>
      <w:r>
        <w:br w:type="textWrapping"/>
      </w:r>
      <w:r>
        <w:br w:type="textWrapping"/>
      </w:r>
      <w:r>
        <w:rPr>
          <w:rStyle w:val="VerbatimChar"/>
        </w:rPr>
        <w:t xml:space="preserve"># check the gamma distribution</w:t>
      </w:r>
      <w:r>
        <w:br w:type="textWrapping"/>
      </w:r>
      <w:r>
        <w:rPr>
          <w:rStyle w:val="VerbatimChar"/>
        </w:rPr>
        <w:t xml:space="preserve">#x &lt;- 1:1000 </w:t>
      </w:r>
      <w:r>
        <w:br w:type="textWrapping"/>
      </w:r>
      <w:r>
        <w:rPr>
          <w:rStyle w:val="VerbatimChar"/>
        </w:rPr>
        <w:t xml:space="preserve">#plot(x, dgamma(x, alpha, 1/beta), type = 'l')</w:t>
      </w:r>
      <w:r>
        <w:br w:type="textWrapping"/>
      </w:r>
      <w:r>
        <w:br w:type="textWrapping"/>
      </w:r>
      <w:r>
        <w:rPr>
          <w:rStyle w:val="VerbatimChar"/>
        </w:rPr>
        <w:t xml:space="preserve">#################################################</w:t>
      </w:r>
      <w:r>
        <w:br w:type="textWrapping"/>
      </w:r>
      <w:r>
        <w:rPr>
          <w:rStyle w:val="VerbatimChar"/>
        </w:rPr>
        <w:t xml:space="preserve"># fit a new poisson distribution </w:t>
      </w:r>
      <w:r>
        <w:br w:type="textWrapping"/>
      </w:r>
      <w:r>
        <w:rPr>
          <w:rStyle w:val="VerbatimChar"/>
        </w:rPr>
        <w:t xml:space="preserve"># with a parameter lambda </w:t>
      </w:r>
      <w:r>
        <w:br w:type="textWrapping"/>
      </w:r>
      <w:r>
        <w:rPr>
          <w:rStyle w:val="VerbatimChar"/>
        </w:rPr>
        <w:t xml:space="preserve"># which is a random variable</w:t>
      </w:r>
      <w:r>
        <w:br w:type="textWrapping"/>
      </w:r>
      <w:r>
        <w:rPr>
          <w:rStyle w:val="VerbatimChar"/>
        </w:rPr>
        <w:t xml:space="preserve">#################################################</w:t>
      </w:r>
      <w:r>
        <w:br w:type="textWrapping"/>
      </w:r>
      <w:r>
        <w:rPr>
          <w:rStyle w:val="VerbatimChar"/>
        </w:rPr>
        <w:t xml:space="preserve"># set a seed make this process repeatable</w:t>
      </w:r>
      <w:r>
        <w:br w:type="textWrapping"/>
      </w:r>
      <w:r>
        <w:rPr>
          <w:rStyle w:val="VerbatimChar"/>
        </w:rPr>
        <w:t xml:space="preserve">set.seed(12345)</w:t>
      </w:r>
      <w:r>
        <w:br w:type="textWrapping"/>
      </w:r>
      <w:r>
        <w:br w:type="textWrapping"/>
      </w:r>
      <w:r>
        <w:rPr>
          <w:rStyle w:val="VerbatimChar"/>
        </w:rPr>
        <w:t xml:space="preserve"># define a user-defined function</w:t>
      </w:r>
      <w:r>
        <w:br w:type="textWrapping"/>
      </w:r>
      <w:r>
        <w:rPr>
          <w:rStyle w:val="VerbatimChar"/>
        </w:rPr>
        <w:t xml:space="preserve"># p is P(X &lt;= x)</w:t>
      </w:r>
      <w:r>
        <w:br w:type="textWrapping"/>
      </w:r>
      <w:r>
        <w:rPr>
          <w:rStyle w:val="VerbatimChar"/>
        </w:rPr>
        <w:t xml:space="preserve"># alpha is the alpha for gamma(alpha, beta)</w:t>
      </w:r>
      <w:r>
        <w:br w:type="textWrapping"/>
      </w:r>
      <w:r>
        <w:rPr>
          <w:rStyle w:val="VerbatimChar"/>
        </w:rPr>
        <w:t xml:space="preserve"># beta is the beta for gamma(alpha, beta)</w:t>
      </w:r>
      <w:r>
        <w:br w:type="textWrapping"/>
      </w:r>
      <w:r>
        <w:rPr>
          <w:rStyle w:val="VerbatimChar"/>
        </w:rPr>
        <w:t xml:space="preserve"># interval is the range of searching the quantile</w:t>
      </w:r>
      <w:r>
        <w:br w:type="textWrapping"/>
      </w:r>
      <w:r>
        <w:rPr>
          <w:rStyle w:val="VerbatimChar"/>
        </w:rPr>
        <w:t xml:space="preserve"># rnum is the number of simulations</w:t>
      </w:r>
      <w:r>
        <w:br w:type="textWrapping"/>
      </w:r>
      <w:r>
        <w:rPr>
          <w:rStyle w:val="VerbatimChar"/>
        </w:rPr>
        <w:t xml:space="preserve">X.quantile &lt;- function(p, alpha, beta, </w:t>
      </w:r>
      <w:r>
        <w:br w:type="textWrapping"/>
      </w:r>
      <w:r>
        <w:rPr>
          <w:rStyle w:val="VerbatimChar"/>
        </w:rPr>
        <w:t xml:space="preserve">interval = c(100, 500), rnum = 10000){</w:t>
      </w:r>
      <w:r>
        <w:br w:type="textWrapping"/>
      </w:r>
      <w:r>
        <w:br w:type="textWrapping"/>
      </w:r>
      <w:r>
        <w:rPr>
          <w:rStyle w:val="VerbatimChar"/>
        </w:rPr>
        <w:t xml:space="preserve">root.finding &lt;- function(x, p, lambda){</w:t>
      </w:r>
      <w:r>
        <w:br w:type="textWrapping"/>
      </w:r>
      <w:r>
        <w:rPr>
          <w:rStyle w:val="VerbatimChar"/>
        </w:rPr>
        <w:t xml:space="preserve"># The root searching form</w:t>
      </w:r>
      <w:r>
        <w:br w:type="textWrapping"/>
      </w:r>
      <w:r>
        <w:rPr>
          <w:rStyle w:val="VerbatimChar"/>
        </w:rPr>
        <w:t xml:space="preserve">p - mean(ppois(x, lambda))</w:t>
      </w:r>
      <w:r>
        <w:br w:type="textWrapping"/>
      </w:r>
      <w:r>
        <w:rPr>
          <w:rStyle w:val="VerbatimChar"/>
        </w:rPr>
        <w:t xml:space="preserve">}</w:t>
      </w:r>
      <w:r>
        <w:br w:type="textWrapping"/>
      </w:r>
      <w:r>
        <w:br w:type="textWrapping"/>
      </w:r>
      <w:r>
        <w:rPr>
          <w:rStyle w:val="VerbatimChar"/>
        </w:rPr>
        <w:t xml:space="preserve"># simulate a sample from gamma distribution</w:t>
      </w:r>
      <w:r>
        <w:br w:type="textWrapping"/>
      </w:r>
      <w:r>
        <w:rPr>
          <w:rStyle w:val="VerbatimChar"/>
        </w:rPr>
        <w:t xml:space="preserve">lambda &lt;- rgamma(rnum, alpha, scale = beta)</w:t>
      </w:r>
      <w:r>
        <w:br w:type="textWrapping"/>
      </w:r>
      <w:r>
        <w:br w:type="textWrapping"/>
      </w:r>
      <w:r>
        <w:rPr>
          <w:rStyle w:val="VerbatimChar"/>
        </w:rPr>
        <w:t xml:space="preserve"># search the root by the bisection method</w:t>
      </w:r>
      <w:r>
        <w:br w:type="textWrapping"/>
      </w:r>
      <w:r>
        <w:rPr>
          <w:rStyle w:val="VerbatimChar"/>
        </w:rPr>
        <w:t xml:space="preserve">uniroot(root.finding, interval = interval, </w:t>
      </w:r>
      <w:r>
        <w:br w:type="textWrapping"/>
      </w:r>
      <w:r>
        <w:rPr>
          <w:rStyle w:val="VerbatimChar"/>
        </w:rPr>
        <w:t xml:space="preserve">p = p, lambda = lambda)$root</w:t>
      </w:r>
      <w:r>
        <w:br w:type="textWrapping"/>
      </w:r>
      <w:r>
        <w:br w:type="textWrapping"/>
      </w:r>
      <w:r>
        <w:rPr>
          <w:rStyle w:val="VerbatimChar"/>
        </w:rPr>
        <w:t xml:space="preserve">}</w:t>
      </w:r>
      <w:r>
        <w:br w:type="textWrapping"/>
      </w:r>
      <w:r>
        <w:br w:type="textWrapping"/>
      </w:r>
      <w:r>
        <w:rPr>
          <w:rStyle w:val="VerbatimChar"/>
        </w:rPr>
        <w:t xml:space="preserve"># calcualte the 2.5% quantile</w:t>
      </w:r>
      <w:r>
        <w:br w:type="textWrapping"/>
      </w:r>
      <w:r>
        <w:rPr>
          <w:rStyle w:val="VerbatimChar"/>
        </w:rPr>
        <w:t xml:space="preserve">q0025 &lt;- X.quantile(p = 0.025, </w:t>
      </w:r>
      <w:r>
        <w:br w:type="textWrapping"/>
      </w:r>
      <w:r>
        <w:rPr>
          <w:rStyle w:val="VerbatimChar"/>
        </w:rPr>
        <w:t xml:space="preserve">alpha = alpha, beta = beta)</w:t>
      </w:r>
      <w:r>
        <w:br w:type="textWrapping"/>
      </w:r>
      <w:r>
        <w:rPr>
          <w:rStyle w:val="VerbatimChar"/>
        </w:rPr>
        <w:t xml:space="preserve"># calcualte the 97.5% quantile</w:t>
      </w:r>
      <w:r>
        <w:br w:type="textWrapping"/>
      </w:r>
      <w:r>
        <w:rPr>
          <w:rStyle w:val="VerbatimChar"/>
        </w:rPr>
        <w:t xml:space="preserve">q0975 &lt;- X.quantile(p = 0.975, alpha = alpha, beta = beta)</w:t>
      </w:r>
      <w:r>
        <w:br w:type="textWrapping"/>
      </w:r>
      <w:r>
        <w:br w:type="textWrapping"/>
      </w:r>
      <w:r>
        <w:rPr>
          <w:rStyle w:val="VerbatimChar"/>
        </w:rPr>
        <w:t xml:space="preserve"># add horizontal lines on the plot</w:t>
      </w:r>
      <w:r>
        <w:br w:type="textWrapping"/>
      </w:r>
      <w:r>
        <w:rPr>
          <w:rStyle w:val="VerbatimChar"/>
        </w:rPr>
        <w:t xml:space="preserve">abline(h = q0025)</w:t>
      </w:r>
      <w:r>
        <w:br w:type="textWrapping"/>
      </w:r>
      <w:r>
        <w:rPr>
          <w:rStyle w:val="VerbatimChar"/>
        </w:rPr>
        <w:t xml:space="preserve">abline(h = q0975)</w:t>
      </w:r>
    </w:p>
    <w:p>
      <w:pPr>
        <w:pStyle w:val="Heading1"/>
      </w:pPr>
      <w:bookmarkStart w:id="36" w:name="reference"/>
      <w:r>
        <w:t xml:space="preserve">Reference</w:t>
      </w:r>
      <w:bookmarkEnd w:id="36"/>
    </w:p>
    <w:bookmarkStart w:id="39" w:name="refs"/>
    <w:bookmarkStart w:id="38" w:name="ref-CrimeInVancouver"/>
    <w:p>
      <w:pPr>
        <w:pStyle w:val="Bibliography"/>
      </w:pPr>
      <w:r>
        <w:t xml:space="preserve">Kaggle. 2017. “Crime in Vancouver.” 2017.</w:t>
      </w:r>
      <w:r>
        <w:t xml:space="preserve"> </w:t>
      </w:r>
      <w:hyperlink r:id="rId37">
        <w:r>
          <w:rPr>
            <w:rStyle w:val="Hyperlink"/>
          </w:rPr>
          <w:t xml:space="preserve">https://www.kaggle.com/wosaku/crime-in-vancouver</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7" Target="https://www.kaggle.com/wosaku/crime-in-vancouver" TargetMode="External" /></Relationships>
</file>

<file path=word/_rels/footnotes.xml.rels><?xml version="1.0" encoding="UTF-8"?>
<Relationships xmlns="http://schemas.openxmlformats.org/package/2006/relationships"><Relationship Type="http://schemas.openxmlformats.org/officeDocument/2006/relationships/hyperlink" Id="rId37" Target="https://www.kaggle.com/wosaku/crime-in-vancou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handout: Monte Carlo Method and Application</dc:title>
  <dc:creator/>
  <cp:keywords/>
  <dcterms:created xsi:type="dcterms:W3CDTF">2018-04-13T14:22:59Z</dcterms:created>
  <dcterms:modified xsi:type="dcterms:W3CDTF">2018-04-13T14:22:59Z</dcterms:modified>
</cp:coreProperties>
</file>