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9609" w14:textId="1D157618" w:rsidR="00FC3E18" w:rsidRDefault="005C12B2" w:rsidP="00FC3E18">
      <w:pPr>
        <w:pStyle w:val="Title"/>
        <w:jc w:val="center"/>
      </w:pPr>
      <w:r>
        <w:t xml:space="preserve">Qualitative Response </w:t>
      </w:r>
      <w:r w:rsidR="00EF4E09">
        <w:t>Thematic Analysis</w:t>
      </w:r>
      <w:r w:rsidR="00FC3E18">
        <w:t>: Surgical Consent</w:t>
      </w:r>
    </w:p>
    <w:p w14:paraId="12D256C1" w14:textId="77777777" w:rsidR="00FC3E18" w:rsidRDefault="00FC3E18" w:rsidP="00FC3E18"/>
    <w:p w14:paraId="61E736DF" w14:textId="77777777" w:rsidR="00FC3E18" w:rsidRPr="00FC3E18" w:rsidRDefault="00FC3E18" w:rsidP="00FC3E18"/>
    <w:p w14:paraId="0BE114C5" w14:textId="7287143C" w:rsidR="009C3CDE" w:rsidRDefault="00EF4E09" w:rsidP="00EF4E09">
      <w:pPr>
        <w:pStyle w:val="NoSpacing"/>
      </w:pPr>
      <w:r>
        <w:t xml:space="preserve">Methods: explorative thematic analysis. </w:t>
      </w:r>
      <w:r w:rsidR="009C3CDE">
        <w:t>Iterative approach. Methodology:</w:t>
      </w:r>
    </w:p>
    <w:p w14:paraId="43203C3B" w14:textId="15BE427B" w:rsidR="009C3CDE" w:rsidRDefault="009C3CDE" w:rsidP="009C3CDE">
      <w:pPr>
        <w:pStyle w:val="NoSpacing"/>
        <w:numPr>
          <w:ilvl w:val="0"/>
          <w:numId w:val="2"/>
        </w:numPr>
      </w:pPr>
      <w:r>
        <w:t xml:space="preserve">Familiarise with the </w:t>
      </w:r>
      <w:proofErr w:type="gramStart"/>
      <w:r>
        <w:t>data</w:t>
      </w:r>
      <w:proofErr w:type="gramEnd"/>
    </w:p>
    <w:p w14:paraId="3F091B43" w14:textId="1B8BAAF0" w:rsidR="009C3CDE" w:rsidRDefault="009C3CDE" w:rsidP="009C3CDE">
      <w:pPr>
        <w:pStyle w:val="NoSpacing"/>
        <w:numPr>
          <w:ilvl w:val="0"/>
          <w:numId w:val="2"/>
        </w:numPr>
      </w:pPr>
      <w:r>
        <w:t xml:space="preserve">Assign pre-liminary </w:t>
      </w:r>
      <w:r w:rsidRPr="009C3CDE">
        <w:rPr>
          <w:highlight w:val="yellow"/>
        </w:rPr>
        <w:t>codes</w:t>
      </w:r>
      <w:r>
        <w:t xml:space="preserve"> to data to describe </w:t>
      </w:r>
      <w:proofErr w:type="gramStart"/>
      <w:r>
        <w:t>content</w:t>
      </w:r>
      <w:proofErr w:type="gramEnd"/>
    </w:p>
    <w:p w14:paraId="58296AA4" w14:textId="52098DDF" w:rsidR="009C3CDE" w:rsidRDefault="009C3CDE" w:rsidP="009C3CDE">
      <w:pPr>
        <w:pStyle w:val="NoSpacing"/>
        <w:numPr>
          <w:ilvl w:val="0"/>
          <w:numId w:val="2"/>
        </w:numPr>
      </w:pPr>
      <w:r>
        <w:t xml:space="preserve">Iteratively identify patterns and themes </w:t>
      </w:r>
    </w:p>
    <w:p w14:paraId="53949348" w14:textId="0EB024AB" w:rsidR="009C3CDE" w:rsidRDefault="009C3CDE" w:rsidP="009C3CDE">
      <w:pPr>
        <w:pStyle w:val="NoSpacing"/>
        <w:numPr>
          <w:ilvl w:val="0"/>
          <w:numId w:val="2"/>
        </w:numPr>
      </w:pPr>
      <w:r>
        <w:t xml:space="preserve">Review and define </w:t>
      </w:r>
      <w:proofErr w:type="gramStart"/>
      <w:r w:rsidRPr="009C3CDE">
        <w:rPr>
          <w:highlight w:val="cyan"/>
        </w:rPr>
        <w:t>themes</w:t>
      </w:r>
      <w:proofErr w:type="gramEnd"/>
      <w:r>
        <w:t xml:space="preserve"> </w:t>
      </w:r>
    </w:p>
    <w:p w14:paraId="44EC257D" w14:textId="000CFF8F" w:rsidR="00501DDA" w:rsidRPr="00EF4E09" w:rsidRDefault="00501DDA" w:rsidP="009C3CDE">
      <w:pPr>
        <w:pStyle w:val="NoSpacing"/>
        <w:numPr>
          <w:ilvl w:val="0"/>
          <w:numId w:val="2"/>
        </w:numPr>
      </w:pPr>
      <w:r>
        <w:t xml:space="preserve">Produce </w:t>
      </w:r>
      <w:proofErr w:type="gramStart"/>
      <w:r>
        <w:t>report</w:t>
      </w:r>
      <w:proofErr w:type="gramEnd"/>
      <w:r>
        <w:t xml:space="preserve"> </w:t>
      </w:r>
    </w:p>
    <w:p w14:paraId="3D867234" w14:textId="506859EC" w:rsidR="005C12B2" w:rsidRDefault="005C12B2" w:rsidP="005C12B2">
      <w:pPr>
        <w:pStyle w:val="NoSpacing"/>
      </w:pPr>
    </w:p>
    <w:p w14:paraId="4E4E9796" w14:textId="381A4210" w:rsidR="005C12B2" w:rsidRDefault="005C12B2" w:rsidP="005C12B2">
      <w:pPr>
        <w:pStyle w:val="NoSpacing"/>
      </w:pPr>
    </w:p>
    <w:p w14:paraId="62654138" w14:textId="570DD937" w:rsidR="005C12B2" w:rsidRDefault="005C12B2" w:rsidP="005C12B2">
      <w:pPr>
        <w:pStyle w:val="Heading1"/>
      </w:pPr>
      <w:r>
        <w:t>Demographics</w:t>
      </w:r>
    </w:p>
    <w:p w14:paraId="043226D1" w14:textId="02B692A5" w:rsidR="006554F2" w:rsidRDefault="005C12B2" w:rsidP="005C12B2">
      <w:pPr>
        <w:pStyle w:val="NoSpacing"/>
      </w:pPr>
      <w:r>
        <w:t xml:space="preserve">Total responses = </w:t>
      </w:r>
      <w:r w:rsidR="006554F2">
        <w:t>50</w:t>
      </w:r>
    </w:p>
    <w:p w14:paraId="5F06158B" w14:textId="0EBE2ED3" w:rsidR="006554F2" w:rsidRDefault="006554F2" w:rsidP="005C12B2">
      <w:pPr>
        <w:pStyle w:val="NoSpacing"/>
      </w:pPr>
      <w:r>
        <w:t>Two responses excluded (1 as patient did not have surgery, 1 as patient had emergency operation and was consent form 4)</w:t>
      </w:r>
    </w:p>
    <w:p w14:paraId="5A6379E2" w14:textId="49EF2FAB" w:rsidR="006554F2" w:rsidRDefault="006554F2" w:rsidP="005C12B2">
      <w:pPr>
        <w:pStyle w:val="NoSpacing"/>
      </w:pPr>
      <w:r>
        <w:t>Included responses= 48</w:t>
      </w:r>
    </w:p>
    <w:p w14:paraId="687FF55D" w14:textId="77777777" w:rsidR="005C12B2" w:rsidRDefault="005C12B2" w:rsidP="005C12B2">
      <w:pPr>
        <w:pStyle w:val="NoSpacing"/>
      </w:pPr>
    </w:p>
    <w:p w14:paraId="6F46D655" w14:textId="30ABC631" w:rsidR="005C12B2" w:rsidRDefault="005C12B2" w:rsidP="005C12B2">
      <w:pPr>
        <w:pStyle w:val="NoSpacing"/>
      </w:pPr>
    </w:p>
    <w:p w14:paraId="2175AC4C" w14:textId="7E539C8D" w:rsidR="00B75488" w:rsidRDefault="00B75488" w:rsidP="005C12B2">
      <w:pPr>
        <w:pStyle w:val="NoSpacing"/>
      </w:pPr>
      <w:r>
        <w:t>Female: 2</w:t>
      </w:r>
      <w:r w:rsidR="006554F2">
        <w:t>3</w:t>
      </w:r>
      <w:r>
        <w:t xml:space="preserve"> </w:t>
      </w:r>
    </w:p>
    <w:p w14:paraId="4DF4D404" w14:textId="27AD3420" w:rsidR="00FC3E18" w:rsidRDefault="00B75488" w:rsidP="005C12B2">
      <w:pPr>
        <w:pStyle w:val="NoSpacing"/>
      </w:pPr>
      <w:r>
        <w:t xml:space="preserve">Male: </w:t>
      </w:r>
      <w:r w:rsidR="006554F2">
        <w:t>25</w:t>
      </w:r>
    </w:p>
    <w:p w14:paraId="610B11C3" w14:textId="77777777" w:rsidR="006554F2" w:rsidRDefault="006554F2" w:rsidP="005C12B2">
      <w:pPr>
        <w:pStyle w:val="NoSpacing"/>
      </w:pPr>
    </w:p>
    <w:p w14:paraId="47A5E1DC" w14:textId="111A3CAD" w:rsidR="006554F2" w:rsidRDefault="006554F2" w:rsidP="005C12B2">
      <w:pPr>
        <w:pStyle w:val="NoSpacing"/>
      </w:pPr>
      <w:r>
        <w:rPr>
          <w:noProof/>
        </w:rPr>
        <w:drawing>
          <wp:inline distT="0" distB="0" distL="0" distR="0" wp14:anchorId="36966787" wp14:editId="0F79DAE9">
            <wp:extent cx="3825625" cy="2360951"/>
            <wp:effectExtent l="0" t="0" r="0" b="1270"/>
            <wp:docPr id="1425760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60876" name="Picture 14257608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00" cy="23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7051" w14:textId="77777777" w:rsidR="00FC3E18" w:rsidRDefault="00FC3E18" w:rsidP="005C12B2">
      <w:pPr>
        <w:pStyle w:val="NoSpacing"/>
      </w:pPr>
    </w:p>
    <w:p w14:paraId="0243A1B4" w14:textId="77777777" w:rsidR="00FC3E18" w:rsidRDefault="00FC3E18" w:rsidP="005C12B2">
      <w:pPr>
        <w:pStyle w:val="NoSpacing"/>
      </w:pPr>
      <w:r>
        <w:t xml:space="preserve">Operation type: </w:t>
      </w:r>
    </w:p>
    <w:p w14:paraId="2FCDFFE6" w14:textId="5164306E" w:rsidR="00FC3E18" w:rsidRDefault="00FC3E18" w:rsidP="00FC3E18">
      <w:pPr>
        <w:pStyle w:val="NoSpacing"/>
        <w:numPr>
          <w:ilvl w:val="0"/>
          <w:numId w:val="4"/>
        </w:numPr>
      </w:pPr>
      <w:r>
        <w:t>Brain: 1</w:t>
      </w:r>
      <w:r w:rsidR="006554F2">
        <w:t>7</w:t>
      </w:r>
      <w:r>
        <w:t xml:space="preserve"> </w:t>
      </w:r>
    </w:p>
    <w:p w14:paraId="6EECF7B6" w14:textId="77777777" w:rsidR="00FC3E18" w:rsidRDefault="00FC3E18" w:rsidP="00FC3E18">
      <w:pPr>
        <w:pStyle w:val="NoSpacing"/>
        <w:numPr>
          <w:ilvl w:val="0"/>
          <w:numId w:val="4"/>
        </w:numPr>
      </w:pPr>
      <w:r>
        <w:t>Peripheral nerve: 4</w:t>
      </w:r>
    </w:p>
    <w:p w14:paraId="17A9E153" w14:textId="77777777" w:rsidR="00FC3E18" w:rsidRDefault="00FC3E18" w:rsidP="00FC3E18">
      <w:pPr>
        <w:pStyle w:val="NoSpacing"/>
        <w:numPr>
          <w:ilvl w:val="0"/>
          <w:numId w:val="4"/>
        </w:numPr>
      </w:pPr>
      <w:r>
        <w:t xml:space="preserve">Spine: 20 </w:t>
      </w:r>
    </w:p>
    <w:p w14:paraId="550070FB" w14:textId="5429DF6D" w:rsidR="00B75488" w:rsidRDefault="00FC3E18" w:rsidP="00FC3E18">
      <w:pPr>
        <w:pStyle w:val="NoSpacing"/>
        <w:numPr>
          <w:ilvl w:val="0"/>
          <w:numId w:val="4"/>
        </w:numPr>
      </w:pPr>
      <w:r>
        <w:t xml:space="preserve">Did not respond: </w:t>
      </w:r>
      <w:proofErr w:type="gramStart"/>
      <w:r w:rsidR="006554F2">
        <w:t>7</w:t>
      </w:r>
      <w:proofErr w:type="gramEnd"/>
    </w:p>
    <w:p w14:paraId="01FAB182" w14:textId="3E831D91" w:rsidR="002F471C" w:rsidRDefault="002F471C" w:rsidP="005C12B2">
      <w:pPr>
        <w:pStyle w:val="NoSpacing"/>
      </w:pPr>
    </w:p>
    <w:p w14:paraId="6FC6C49D" w14:textId="77777777" w:rsidR="00FC3E18" w:rsidRDefault="00FC3E18">
      <w:pPr>
        <w:rPr>
          <w:u w:val="single"/>
        </w:rPr>
      </w:pPr>
      <w:r>
        <w:rPr>
          <w:u w:val="single"/>
        </w:rPr>
        <w:br w:type="page"/>
      </w:r>
    </w:p>
    <w:p w14:paraId="5649EC4C" w14:textId="24AF2FBA" w:rsidR="000D13C4" w:rsidRDefault="00FC3E18" w:rsidP="00FC3E18">
      <w:pPr>
        <w:pStyle w:val="NoSpacing"/>
        <w:rPr>
          <w:u w:val="single"/>
        </w:rPr>
      </w:pPr>
      <w:r>
        <w:rPr>
          <w:u w:val="single"/>
        </w:rPr>
        <w:lastRenderedPageBreak/>
        <w:t xml:space="preserve">Summary table </w:t>
      </w:r>
    </w:p>
    <w:p w14:paraId="6F8F7CAE" w14:textId="77777777" w:rsidR="006554F2" w:rsidRDefault="006554F2"/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0"/>
        <w:gridCol w:w="1371"/>
      </w:tblGrid>
      <w:tr w:rsidR="006554F2" w:rsidRPr="006554F2" w14:paraId="2418BDA6" w14:textId="77777777" w:rsidTr="006554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45BA937" w14:textId="77777777" w:rsidR="006554F2" w:rsidRPr="006554F2" w:rsidRDefault="006554F2" w:rsidP="006554F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B778AE8" w14:textId="77777777" w:rsidR="006554F2" w:rsidRPr="006554F2" w:rsidRDefault="006554F2" w:rsidP="006554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N = 48</w:t>
            </w:r>
            <w:r w:rsidRPr="006554F2">
              <w:rPr>
                <w:rFonts w:ascii="Segoe UI" w:eastAsia="Times New Roman" w:hAnsi="Segoe UI" w:cs="Segoe UI"/>
                <w:i/>
                <w:iCs/>
                <w:color w:val="333333"/>
                <w:sz w:val="15"/>
                <w:szCs w:val="15"/>
                <w:vertAlign w:val="superscript"/>
                <w:lang w:eastAsia="en-GB"/>
              </w:rPr>
              <w:t>1</w:t>
            </w:r>
          </w:p>
        </w:tc>
      </w:tr>
      <w:tr w:rsidR="006554F2" w:rsidRPr="006554F2" w14:paraId="4177DD84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05B3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7A1D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554F2" w:rsidRPr="006554F2" w14:paraId="74C5362C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9DDD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FF5C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23 (48%)</w:t>
            </w:r>
          </w:p>
        </w:tc>
      </w:tr>
      <w:tr w:rsidR="006554F2" w:rsidRPr="006554F2" w14:paraId="20890FF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C367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320AA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25 (52%)</w:t>
            </w:r>
          </w:p>
        </w:tc>
      </w:tr>
      <w:tr w:rsidR="006554F2" w:rsidRPr="006554F2" w14:paraId="4C3F4270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7753D" w14:textId="62F601C2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Ag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 (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years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9899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54 (44, 72)</w:t>
            </w:r>
          </w:p>
        </w:tc>
      </w:tr>
      <w:tr w:rsidR="006554F2" w:rsidRPr="006554F2" w14:paraId="3F9B069E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49689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Operation type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FC31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554F2" w:rsidRPr="006554F2" w14:paraId="7BC11977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9B204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Brain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F1C6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17 (41%)</w:t>
            </w:r>
          </w:p>
        </w:tc>
      </w:tr>
      <w:tr w:rsidR="006554F2" w:rsidRPr="006554F2" w14:paraId="59CD2D5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AF51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Peripheral nerve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8A3B4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 (9.8%)</w:t>
            </w:r>
          </w:p>
        </w:tc>
      </w:tr>
      <w:tr w:rsidR="006554F2" w:rsidRPr="006554F2" w14:paraId="049C75DB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526E74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Spine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422E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20 (49%)</w:t>
            </w:r>
          </w:p>
        </w:tc>
      </w:tr>
      <w:tr w:rsidR="006554F2" w:rsidRPr="006554F2" w14:paraId="5AD40073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1F5E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454C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7</w:t>
            </w:r>
          </w:p>
        </w:tc>
      </w:tr>
      <w:tr w:rsidR="006554F2" w:rsidRPr="006554F2" w14:paraId="55FFE49A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211B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D36E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554F2" w:rsidRPr="006554F2" w14:paraId="2885B360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1D9F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ACDF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483E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242062DE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F3E0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ACDF 2 level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B1EF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8AE2C88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DB6C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Biopsy of cranial lesion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9480F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 (4.2%)</w:t>
            </w:r>
          </w:p>
        </w:tc>
      </w:tr>
      <w:tr w:rsidR="006554F2" w:rsidRPr="006554F2" w14:paraId="1B0189E2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F496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Brain biopsy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EDE4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0FE19DB1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358E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C7 spinal surgery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6596D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14D1E61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B42C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Cervical laminectomy and clean wound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D9DF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73B551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6019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Cervical spine C5 removed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6C40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35B6383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D8DF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Coiling aneurysm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7BC80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6185CF2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8921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DBS battery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967F4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 (6.3%)</w:t>
            </w:r>
          </w:p>
        </w:tc>
      </w:tr>
      <w:tr w:rsidR="006554F2" w:rsidRPr="006554F2" w14:paraId="6FE92DF8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A2C3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Decompression of optic nerve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F3AA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973A426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56A1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Excision of meningioma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4F7D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34B5D178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D51D9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Excision of </w:t>
            </w:r>
            <w:proofErr w:type="spellStart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sellar</w:t>
            </w:r>
            <w:proofErr w:type="spellEnd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meningioma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9CEF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F4ACE5B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1A61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ICP bolt insertion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E5EE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6BA9AF21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B532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L5-S1 lumbar decompression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0B2D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17D24487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07AB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Laminectomy for tumour excision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00CA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64997FD5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BAB0F" w14:textId="3C54A04B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Left frontal </w:t>
            </w:r>
            <w:r w:rsidR="001A4996"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craniotomy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for interventricular tumour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E4B4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9BAE18B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A075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Lumbar decompression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76859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10F3D73A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B68B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Lumbar drain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CF871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151A55E6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48D2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917F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7 (15%)</w:t>
            </w:r>
          </w:p>
        </w:tc>
      </w:tr>
      <w:tr w:rsidR="006554F2" w:rsidRPr="006554F2" w14:paraId="7B5C6A95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E1E3D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Nerve biopsy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AE12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9C75A8C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1D90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Pituitary adenoma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FC7F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3EEE0DB3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E9847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Posterior discectomy and fusion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B1694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C274587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04F0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Release of fluid from cyst in spinal column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40EC4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0FE79511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31B1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Resection of cervical tumour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3336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14E5CB4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E6BD1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Right parietal tumour resection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B051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0AED04AC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7451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Right thalamotomy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1C20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4033554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8FF9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Shunt externalisation and revision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149A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B0454C3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1B10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Spinal decompression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2424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20CEEA0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4899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Spinal lumbar decompression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E598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BDEEA78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B57E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Spinal tumour removal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8025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638B907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5EB3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Spine decompression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D6CED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714A161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F483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Spine fusion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1430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EADB85A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FF78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Thoracic </w:t>
            </w:r>
            <w:proofErr w:type="spellStart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myleopathy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7E87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6BEFC51B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64B74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Thoracic spine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99D9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33B43EF7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9846F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Transsphenoidal pituitary adenectomy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A784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515A2D6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04C0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Vagal nerve stimulator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2125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 (6.3%)</w:t>
            </w:r>
          </w:p>
        </w:tc>
      </w:tr>
      <w:tr w:rsidR="006554F2" w:rsidRPr="006554F2" w14:paraId="3C054A8C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4DDC9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spellStart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Verebroplasy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D2D0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38D84C87" w14:textId="77777777" w:rsidTr="006554F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9B101" w14:textId="77777777" w:rsidR="006554F2" w:rsidRPr="006554F2" w:rsidRDefault="006554F2" w:rsidP="006554F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i/>
                <w:iCs/>
                <w:color w:val="333333"/>
                <w:sz w:val="13"/>
                <w:szCs w:val="13"/>
                <w:vertAlign w:val="superscript"/>
                <w:lang w:eastAsia="en-GB"/>
              </w:rPr>
              <w:t>1</w:t>
            </w:r>
            <w:r w:rsidRPr="006554F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n (%); Median (IQR)</w:t>
            </w:r>
          </w:p>
        </w:tc>
      </w:tr>
    </w:tbl>
    <w:p w14:paraId="6C073C9E" w14:textId="12AE5EC0" w:rsidR="00EF4E09" w:rsidRPr="006554F2" w:rsidRDefault="006554F2" w:rsidP="006554F2">
      <w:pPr>
        <w:pStyle w:val="Heading1"/>
      </w:pPr>
      <w:r>
        <w:br w:type="page"/>
      </w:r>
      <w:r w:rsidR="00FC3E18">
        <w:lastRenderedPageBreak/>
        <w:t>Q1: What was your experience of the current consent process?</w:t>
      </w:r>
    </w:p>
    <w:p w14:paraId="3026E747" w14:textId="71E81A3F" w:rsidR="00EF4E09" w:rsidRDefault="00EF4E09" w:rsidP="003B405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536"/>
      </w:tblGrid>
      <w:tr w:rsidR="004C7305" w:rsidRPr="003B405A" w14:paraId="7399D33A" w14:textId="77777777" w:rsidTr="004C7305">
        <w:tc>
          <w:tcPr>
            <w:tcW w:w="4673" w:type="dxa"/>
          </w:tcPr>
          <w:p w14:paraId="7F112424" w14:textId="292174B6" w:rsidR="004C7305" w:rsidRPr="003B405A" w:rsidRDefault="004C7305" w:rsidP="003B405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Themes</w:t>
            </w:r>
          </w:p>
        </w:tc>
        <w:tc>
          <w:tcPr>
            <w:tcW w:w="4536" w:type="dxa"/>
          </w:tcPr>
          <w:p w14:paraId="4FA477EE" w14:textId="138201F4" w:rsidR="004C7305" w:rsidRPr="003B405A" w:rsidRDefault="004C7305" w:rsidP="003B405A">
            <w:pPr>
              <w:pStyle w:val="NoSpacing"/>
              <w:rPr>
                <w:b/>
                <w:bCs/>
              </w:rPr>
            </w:pPr>
            <w:r w:rsidRPr="003B405A">
              <w:rPr>
                <w:b/>
                <w:bCs/>
              </w:rPr>
              <w:t>Codes</w:t>
            </w:r>
          </w:p>
        </w:tc>
      </w:tr>
      <w:tr w:rsidR="004C7305" w14:paraId="08141FAA" w14:textId="77777777" w:rsidTr="004C7305">
        <w:tc>
          <w:tcPr>
            <w:tcW w:w="4673" w:type="dxa"/>
          </w:tcPr>
          <w:p w14:paraId="59D08685" w14:textId="77777777" w:rsidR="004C7305" w:rsidRDefault="004C7305" w:rsidP="003B405A">
            <w:pPr>
              <w:pStyle w:val="NoSpacing"/>
            </w:pPr>
          </w:p>
          <w:p w14:paraId="6C64A03F" w14:textId="1B416260" w:rsidR="004C7305" w:rsidRDefault="004C7305" w:rsidP="003B405A">
            <w:pPr>
              <w:pStyle w:val="NoSpacing"/>
            </w:pPr>
            <w:r>
              <w:t xml:space="preserve">Consent </w:t>
            </w:r>
            <w:proofErr w:type="gramStart"/>
            <w:r w:rsidR="00E91DCF">
              <w:t>meet</w:t>
            </w:r>
            <w:proofErr w:type="gramEnd"/>
            <w:r w:rsidR="00E91DCF">
              <w:t xml:space="preserve"> </w:t>
            </w:r>
            <w:r>
              <w:t xml:space="preserve">expectations </w:t>
            </w:r>
          </w:p>
        </w:tc>
        <w:tc>
          <w:tcPr>
            <w:tcW w:w="4536" w:type="dxa"/>
          </w:tcPr>
          <w:p w14:paraId="7C2523E0" w14:textId="4746D0C4" w:rsidR="004C7305" w:rsidRDefault="004C7305" w:rsidP="003B405A">
            <w:pPr>
              <w:pStyle w:val="NoSpacing"/>
            </w:pPr>
          </w:p>
          <w:p w14:paraId="4E0E7841" w14:textId="4286F221" w:rsidR="004C7305" w:rsidRDefault="004C7305" w:rsidP="003B405A">
            <w:pPr>
              <w:pStyle w:val="NoSpacing"/>
            </w:pPr>
            <w:r>
              <w:t xml:space="preserve">Satisfactory (x41) </w:t>
            </w:r>
          </w:p>
          <w:p w14:paraId="6B64761D" w14:textId="6D5D7E70" w:rsidR="004C7305" w:rsidRDefault="004C7305" w:rsidP="004C7305">
            <w:pPr>
              <w:pStyle w:val="NoSpacing"/>
            </w:pPr>
          </w:p>
        </w:tc>
      </w:tr>
      <w:tr w:rsidR="004C7305" w14:paraId="72AC681E" w14:textId="77777777" w:rsidTr="004C7305">
        <w:tc>
          <w:tcPr>
            <w:tcW w:w="4673" w:type="dxa"/>
          </w:tcPr>
          <w:p w14:paraId="7F69176D" w14:textId="77777777" w:rsidR="004C7305" w:rsidRDefault="004C7305" w:rsidP="003B405A">
            <w:pPr>
              <w:pStyle w:val="NoSpacing"/>
            </w:pPr>
          </w:p>
          <w:p w14:paraId="222690C4" w14:textId="4F19463C" w:rsidR="004C7305" w:rsidRDefault="00E91DCF" w:rsidP="003B405A">
            <w:pPr>
              <w:pStyle w:val="NoSpacing"/>
            </w:pPr>
            <w:r>
              <w:t>Impersonal</w:t>
            </w:r>
          </w:p>
        </w:tc>
        <w:tc>
          <w:tcPr>
            <w:tcW w:w="4536" w:type="dxa"/>
          </w:tcPr>
          <w:p w14:paraId="1CCC445A" w14:textId="77777777" w:rsidR="004C7305" w:rsidRDefault="004C7305" w:rsidP="004C7305">
            <w:pPr>
              <w:pStyle w:val="NoSpacing"/>
            </w:pPr>
          </w:p>
          <w:p w14:paraId="396D2777" w14:textId="3980C9D8" w:rsidR="004C7305" w:rsidRDefault="004C7305" w:rsidP="004C7305">
            <w:pPr>
              <w:pStyle w:val="NoSpacing"/>
            </w:pPr>
            <w:r>
              <w:t xml:space="preserve">Time pressured (x6) </w:t>
            </w:r>
          </w:p>
          <w:p w14:paraId="2B8FCC36" w14:textId="77777777" w:rsidR="004C7305" w:rsidRDefault="004C7305" w:rsidP="004C7305">
            <w:pPr>
              <w:pStyle w:val="NoSpacing"/>
            </w:pPr>
            <w:r>
              <w:t xml:space="preserve">More explanation desired (x2) </w:t>
            </w:r>
          </w:p>
          <w:p w14:paraId="023FE4A1" w14:textId="77777777" w:rsidR="004C7305" w:rsidRDefault="004C7305" w:rsidP="003B405A">
            <w:pPr>
              <w:pStyle w:val="NoSpacing"/>
            </w:pPr>
            <w:r>
              <w:t xml:space="preserve">More personalisation desired (x2) </w:t>
            </w:r>
          </w:p>
          <w:p w14:paraId="3C8C6FDE" w14:textId="1A51893D" w:rsidR="004C7305" w:rsidRDefault="004C7305" w:rsidP="003B405A">
            <w:pPr>
              <w:pStyle w:val="NoSpacing"/>
            </w:pPr>
          </w:p>
        </w:tc>
      </w:tr>
    </w:tbl>
    <w:p w14:paraId="7043D11B" w14:textId="77777777" w:rsidR="003B405A" w:rsidRDefault="003B405A" w:rsidP="003B405A">
      <w:pPr>
        <w:pStyle w:val="NoSpacing"/>
      </w:pPr>
    </w:p>
    <w:p w14:paraId="64F4940E" w14:textId="6E28ED99" w:rsidR="003B405A" w:rsidRDefault="001C0159" w:rsidP="003B405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Conclusions </w:t>
      </w:r>
      <w:proofErr w:type="gramStart"/>
      <w:r>
        <w:rPr>
          <w:b/>
          <w:bCs/>
          <w:u w:val="single"/>
        </w:rPr>
        <w:t>drawn</w:t>
      </w:r>
      <w:proofErr w:type="gramEnd"/>
    </w:p>
    <w:p w14:paraId="33300450" w14:textId="3FDFA797" w:rsidR="001C0159" w:rsidRDefault="007E1693" w:rsidP="007E1693">
      <w:pPr>
        <w:pStyle w:val="NoSpacing"/>
        <w:numPr>
          <w:ilvl w:val="0"/>
          <w:numId w:val="1"/>
        </w:numPr>
      </w:pPr>
      <w:r>
        <w:t xml:space="preserve">A large proportion of </w:t>
      </w:r>
      <w:r w:rsidR="003537F7">
        <w:t>respondents</w:t>
      </w:r>
      <w:r>
        <w:t xml:space="preserve"> </w:t>
      </w:r>
      <w:r w:rsidR="003537F7">
        <w:t xml:space="preserve">had a positive experience of the consent </w:t>
      </w:r>
      <w:proofErr w:type="gramStart"/>
      <w:r w:rsidR="003537F7">
        <w:t>process</w:t>
      </w:r>
      <w:proofErr w:type="gramEnd"/>
      <w:r w:rsidR="003537F7">
        <w:t xml:space="preserve"> </w:t>
      </w:r>
      <w:r>
        <w:t xml:space="preserve"> </w:t>
      </w:r>
    </w:p>
    <w:p w14:paraId="6C180E43" w14:textId="67FBF99A" w:rsidR="003B405A" w:rsidRPr="003B405A" w:rsidRDefault="007E1693" w:rsidP="00CC4443">
      <w:pPr>
        <w:pStyle w:val="NoSpacing"/>
        <w:numPr>
          <w:ilvl w:val="0"/>
          <w:numId w:val="1"/>
        </w:numPr>
      </w:pPr>
      <w:r>
        <w:t xml:space="preserve">Of those </w:t>
      </w:r>
      <w:r w:rsidR="003537F7">
        <w:t>who didn’t they felt they were under time pressure to complete the form</w:t>
      </w:r>
      <w:r w:rsidR="001A4996">
        <w:t xml:space="preserve">, they desired further explanation, and they desired a more personalised </w:t>
      </w:r>
      <w:proofErr w:type="gramStart"/>
      <w:r w:rsidR="001A4996">
        <w:t>conversation</w:t>
      </w:r>
      <w:proofErr w:type="gramEnd"/>
    </w:p>
    <w:p w14:paraId="1B359F8A" w14:textId="73363564" w:rsidR="008B085B" w:rsidRDefault="008B085B" w:rsidP="00EF4E09">
      <w:pPr>
        <w:pStyle w:val="NoSpacing"/>
      </w:pPr>
    </w:p>
    <w:tbl>
      <w:tblPr>
        <w:tblW w:w="10466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4"/>
        <w:gridCol w:w="1102"/>
      </w:tblGrid>
      <w:tr w:rsidR="006554F2" w:rsidRPr="006554F2" w14:paraId="760D5C56" w14:textId="77777777" w:rsidTr="006554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415056F" w14:textId="77777777" w:rsidR="006554F2" w:rsidRPr="006554F2" w:rsidRDefault="006554F2" w:rsidP="006554F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57E36E9" w14:textId="77777777" w:rsidR="006554F2" w:rsidRPr="006554F2" w:rsidRDefault="006554F2" w:rsidP="006554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N = 48</w:t>
            </w:r>
            <w:r w:rsidRPr="006554F2">
              <w:rPr>
                <w:rFonts w:ascii="Segoe UI" w:eastAsia="Times New Roman" w:hAnsi="Segoe UI" w:cs="Segoe UI"/>
                <w:i/>
                <w:iCs/>
                <w:color w:val="333333"/>
                <w:sz w:val="15"/>
                <w:szCs w:val="15"/>
                <w:vertAlign w:val="superscript"/>
                <w:lang w:eastAsia="en-GB"/>
              </w:rPr>
              <w:t>1</w:t>
            </w:r>
          </w:p>
        </w:tc>
      </w:tr>
      <w:tr w:rsidR="006554F2" w:rsidRPr="006554F2" w14:paraId="07235779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C4B5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Q1: What was your experience of the current consent process?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2813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554F2" w:rsidRPr="006554F2" w14:paraId="127F93C9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F7D9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100% happy because Mr </w:t>
            </w:r>
            <w:proofErr w:type="spellStart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Prezerakos</w:t>
            </w:r>
            <w:proofErr w:type="spellEnd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explained the procedure to me. Very clearly explained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30D3D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0888F4D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5497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Alright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FD34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9E31EA6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E4E4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Brilliant! Could not have asked for better (100%)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D89FA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299484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BB68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Clear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6F67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166CD87D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7D0D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Clear technically and explanations of surgical procedure good. 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A little more appreciation of the patient as a human being is always welcome as it adds the collaboration of doctor and patient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2E52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EFBD965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A0169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Consent process was described very well and easily understood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D4F65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05B7EE0A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FFDD1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Done as an emergency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8F3A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1825459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3BB1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Everything was explained to me in simple terms. I found the consent process satisfactory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D49C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3646CD79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C99CF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Excellent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58B1D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270B2E84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5710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Excellent so far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ECE3F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B1DD49E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4397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Fine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1CACCD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 (4.2%)</w:t>
            </w:r>
          </w:p>
        </w:tc>
      </w:tr>
      <w:tr w:rsidR="006554F2" w:rsidRPr="006554F2" w14:paraId="3958C709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28851" w14:textId="41081943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Fine, explained the 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procedure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to me well. Felt comprehensive. I would prefer greater detail of the procedure itself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459E1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889771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863E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Good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CB71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 (6.3%)</w:t>
            </w:r>
          </w:p>
        </w:tc>
      </w:tr>
      <w:tr w:rsidR="006554F2" w:rsidRPr="006554F2" w14:paraId="529DCBAC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BEB2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Good, sat down with Prof Choi's assistant who went through benefits and risks of procedures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A146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A5386CB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B62E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enjoyed the </w:t>
            </w:r>
            <w:proofErr w:type="gramStart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experience,</w:t>
            </w:r>
            <w:proofErr w:type="gramEnd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 believe everyone looked after me in a professional manner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EBE9F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39CAB45B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6F9F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had a comprehensive discussion in clinic and with them on the day of the operation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FE82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C8B1F30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5DA3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had never done a consent form before like this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. It all seemed a bit urgent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1D4BD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626CCF42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86E0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realise we need to </w:t>
            </w:r>
            <w:proofErr w:type="spellStart"/>
            <w:proofErr w:type="gramStart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known</w:t>
            </w:r>
            <w:proofErr w:type="spellEnd"/>
            <w:proofErr w:type="gramEnd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the risks etc, but I do find the consent form daunting. We are advised of the risks before we agree to the operation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294A1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DDFCAF5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8110A" w14:textId="456184F8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I understand most of the words used.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Consultant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registrar came to speak to 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25BF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6571C456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9EEDF" w14:textId="47FFD62E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Initially by phone in June 2022, options/operation of possible 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complications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outlined and explained by consultant surgeon and followed by 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face-to-face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clinic in 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September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DC0F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20CF4707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5FF04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It was explained in </w:t>
            </w:r>
            <w:proofErr w:type="gramStart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detail</w:t>
            </w:r>
            <w:proofErr w:type="gramEnd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I wasn't rushed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52C3F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9FA2E0A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49EB9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It was extremely fast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simple and easy with very minimal effort required from 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AA0E7A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2C7FF0E6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5400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My surgeon explained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612E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AE056C4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97E3F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D16C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8945B54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D8221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 complaints the process ran smoothly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61F8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4B7EC6B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084D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None, until the actual day when consent form was handed to 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46E4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2B2814A0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58F0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Ok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DB8D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2184EC0E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C0AC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Positive, clear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6472A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37DB8924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087B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Straightforward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42F69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277F4259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8F42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Straightforward and easy. Everything was explained clearly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C7B33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5F0C4736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11C9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The process was straightforward. The procedure was explained clearly by the doctors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36311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4A301AC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4B9C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The risks were explained clearly and understood by 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72AD5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1A18F0B1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40A9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Very good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6F3EF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6 (13%)</w:t>
            </w:r>
          </w:p>
        </w:tc>
      </w:tr>
      <w:tr w:rsidR="006554F2" w:rsidRPr="006554F2" w14:paraId="51B4B149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67A1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Very good experience, but felt disorganised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76CC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1E0FFD7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210B1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Very good experience, doctors are excellent </w:t>
            </w:r>
            <w:proofErr w:type="gramStart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and also</w:t>
            </w:r>
            <w:proofErr w:type="gramEnd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specialist nurses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7219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656DE280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3AE59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Very help staff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484F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19C13148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7427C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Very pleased with all explained. Impressed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E5DCD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2EFEC269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C464A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Very straightforward and transparent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14206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41FCDC7C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5150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Very thorough and detailed description of the operation. Everything explained </w:t>
            </w:r>
            <w:proofErr w:type="gramStart"/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really well</w:t>
            </w:r>
            <w:proofErr w:type="gram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39F8D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25170E21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3490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Was fully explained, possible affects noted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666E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554F2" w:rsidRPr="006554F2" w14:paraId="718D996C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5C9C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Q1_code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A9D34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554F2" w:rsidRPr="006554F2" w14:paraId="543ADF95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3BF2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More explanation required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92771" w14:textId="11D662BA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(2.1%)</w:t>
            </w:r>
          </w:p>
        </w:tc>
      </w:tr>
      <w:tr w:rsidR="006554F2" w:rsidRPr="006554F2" w14:paraId="4101381B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0468B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More personalisation desired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F4685" w14:textId="2EB5BD11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(2.1%)</w:t>
            </w:r>
          </w:p>
        </w:tc>
      </w:tr>
      <w:tr w:rsidR="006554F2" w:rsidRPr="006554F2" w14:paraId="663AAFA7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22AD7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Satisfactory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25B70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39 (83%)</w:t>
            </w:r>
          </w:p>
        </w:tc>
      </w:tr>
      <w:tr w:rsidR="006554F2" w:rsidRPr="006554F2" w14:paraId="03D5562C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17CF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Time pressured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3439B" w14:textId="6510380A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6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(11%)</w:t>
            </w:r>
          </w:p>
        </w:tc>
      </w:tr>
      <w:tr w:rsidR="006554F2" w:rsidRPr="006554F2" w14:paraId="67F2FB01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D8F22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Q1_theme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8BFCE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554F2" w:rsidRPr="006554F2" w14:paraId="192A55A7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445E7" w14:textId="3E8825F5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Consent</w:t>
            </w:r>
            <w:r w:rsidR="00E91DCF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meets </w:t>
            </w: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expectations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AA861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39 (83%)</w:t>
            </w:r>
          </w:p>
        </w:tc>
      </w:tr>
      <w:tr w:rsidR="006554F2" w:rsidRPr="006554F2" w14:paraId="79E358FF" w14:textId="77777777" w:rsidTr="006554F2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494EE" w14:textId="7F87F7B7" w:rsidR="006554F2" w:rsidRPr="006554F2" w:rsidRDefault="006554F2" w:rsidP="006554F2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="00E91DCF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Impersonal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216D8" w14:textId="77777777" w:rsidR="006554F2" w:rsidRPr="006554F2" w:rsidRDefault="006554F2" w:rsidP="006554F2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8 (17%)</w:t>
            </w:r>
          </w:p>
        </w:tc>
      </w:tr>
      <w:tr w:rsidR="006554F2" w:rsidRPr="006554F2" w14:paraId="7D889206" w14:textId="77777777" w:rsidTr="006554F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95BEE" w14:textId="77777777" w:rsidR="006554F2" w:rsidRPr="006554F2" w:rsidRDefault="006554F2" w:rsidP="006554F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554F2">
              <w:rPr>
                <w:rFonts w:ascii="Segoe UI" w:eastAsia="Times New Roman" w:hAnsi="Segoe UI" w:cs="Segoe UI"/>
                <w:i/>
                <w:iCs/>
                <w:color w:val="333333"/>
                <w:sz w:val="13"/>
                <w:szCs w:val="13"/>
                <w:vertAlign w:val="superscript"/>
                <w:lang w:eastAsia="en-GB"/>
              </w:rPr>
              <w:t>1</w:t>
            </w:r>
            <w:r w:rsidRPr="006554F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n (%)</w:t>
            </w:r>
          </w:p>
        </w:tc>
      </w:tr>
    </w:tbl>
    <w:p w14:paraId="5D9653EC" w14:textId="77777777" w:rsidR="006554F2" w:rsidRDefault="006554F2">
      <w:pPr>
        <w:rPr>
          <w:highlight w:val="yellow"/>
        </w:rPr>
      </w:pPr>
    </w:p>
    <w:p w14:paraId="01AB2961" w14:textId="7583D52F" w:rsidR="008B085B" w:rsidRDefault="008B085B">
      <w:pPr>
        <w:rPr>
          <w:highlight w:val="yellow"/>
        </w:rPr>
      </w:pPr>
      <w:r>
        <w:rPr>
          <w:highlight w:val="yellow"/>
        </w:rPr>
        <w:br w:type="page"/>
      </w:r>
    </w:p>
    <w:p w14:paraId="4235BFD0" w14:textId="735316A8" w:rsidR="008B085B" w:rsidRDefault="00FC3E18" w:rsidP="008B085B">
      <w:pPr>
        <w:pStyle w:val="Heading1"/>
      </w:pPr>
      <w:r>
        <w:lastRenderedPageBreak/>
        <w:t xml:space="preserve">Q2. Do you feel that your views were listened to and understood by the surgeon? Please </w:t>
      </w:r>
      <w:proofErr w:type="gramStart"/>
      <w:r>
        <w:t>explain</w:t>
      </w:r>
      <w:proofErr w:type="gramEnd"/>
      <w:r>
        <w:t xml:space="preserve"> </w:t>
      </w:r>
    </w:p>
    <w:p w14:paraId="5665F0BF" w14:textId="77777777" w:rsidR="00580F03" w:rsidRPr="00580F03" w:rsidRDefault="00580F03" w:rsidP="00580F0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9"/>
      </w:tblGrid>
      <w:tr w:rsidR="004C7305" w:rsidRPr="003B405A" w14:paraId="6A3D471A" w14:textId="77777777" w:rsidTr="004C7305">
        <w:tc>
          <w:tcPr>
            <w:tcW w:w="4248" w:type="dxa"/>
          </w:tcPr>
          <w:p w14:paraId="652CAE51" w14:textId="77777777" w:rsidR="004C7305" w:rsidRPr="00403CC5" w:rsidRDefault="004C7305" w:rsidP="00E16E8E">
            <w:pPr>
              <w:pStyle w:val="NoSpacing"/>
              <w:rPr>
                <w:b/>
                <w:bCs/>
                <w:highlight w:val="cyan"/>
              </w:rPr>
            </w:pPr>
            <w:r w:rsidRPr="006554F2">
              <w:rPr>
                <w:b/>
                <w:bCs/>
              </w:rPr>
              <w:t>Themes</w:t>
            </w:r>
          </w:p>
        </w:tc>
        <w:tc>
          <w:tcPr>
            <w:tcW w:w="4819" w:type="dxa"/>
          </w:tcPr>
          <w:p w14:paraId="7E28471E" w14:textId="77777777" w:rsidR="004C7305" w:rsidRPr="003B405A" w:rsidRDefault="004C7305" w:rsidP="00E16E8E">
            <w:pPr>
              <w:pStyle w:val="NoSpacing"/>
              <w:rPr>
                <w:b/>
                <w:bCs/>
              </w:rPr>
            </w:pPr>
            <w:r w:rsidRPr="003B405A">
              <w:rPr>
                <w:b/>
                <w:bCs/>
              </w:rPr>
              <w:t>Codes</w:t>
            </w:r>
          </w:p>
        </w:tc>
      </w:tr>
      <w:tr w:rsidR="004C7305" w14:paraId="36C6DA1F" w14:textId="77777777" w:rsidTr="004C7305">
        <w:tc>
          <w:tcPr>
            <w:tcW w:w="4248" w:type="dxa"/>
          </w:tcPr>
          <w:p w14:paraId="2E980001" w14:textId="77777777" w:rsidR="004C7305" w:rsidRPr="00E91DCF" w:rsidRDefault="004C7305" w:rsidP="002F471C">
            <w:pPr>
              <w:pStyle w:val="NoSpacing"/>
            </w:pPr>
          </w:p>
          <w:p w14:paraId="657E691C" w14:textId="3E2FDBA1" w:rsidR="004C7305" w:rsidRPr="00E91DCF" w:rsidRDefault="00E91DCF" w:rsidP="002F471C">
            <w:pPr>
              <w:pStyle w:val="NoSpacing"/>
            </w:pPr>
            <w:r>
              <w:t>Understood</w:t>
            </w:r>
          </w:p>
          <w:p w14:paraId="10114189" w14:textId="0D3FCE95" w:rsidR="004C7305" w:rsidRPr="00E91DCF" w:rsidRDefault="004C7305" w:rsidP="009E7B9D">
            <w:pPr>
              <w:pStyle w:val="NoSpacing"/>
            </w:pPr>
          </w:p>
        </w:tc>
        <w:tc>
          <w:tcPr>
            <w:tcW w:w="4819" w:type="dxa"/>
          </w:tcPr>
          <w:p w14:paraId="28AFED60" w14:textId="77777777" w:rsidR="004C7305" w:rsidRDefault="004C7305" w:rsidP="006554F2">
            <w:pPr>
              <w:pStyle w:val="NoSpacing"/>
            </w:pPr>
          </w:p>
          <w:p w14:paraId="5CD6C816" w14:textId="681FD650" w:rsidR="004C7305" w:rsidRDefault="004C7305" w:rsidP="006554F2">
            <w:pPr>
              <w:pStyle w:val="NoSpacing"/>
            </w:pPr>
            <w:r>
              <w:t xml:space="preserve">Satisfactory </w:t>
            </w:r>
            <w:r w:rsidR="00E0698A">
              <w:t>(x43)</w:t>
            </w:r>
          </w:p>
        </w:tc>
      </w:tr>
      <w:tr w:rsidR="004C7305" w14:paraId="275CA06A" w14:textId="77777777" w:rsidTr="004C7305">
        <w:tc>
          <w:tcPr>
            <w:tcW w:w="4248" w:type="dxa"/>
          </w:tcPr>
          <w:p w14:paraId="61BF3A57" w14:textId="77777777" w:rsidR="004C7305" w:rsidRPr="00E91DCF" w:rsidRDefault="004C7305" w:rsidP="002F471C">
            <w:pPr>
              <w:pStyle w:val="NoSpacing"/>
            </w:pPr>
          </w:p>
          <w:p w14:paraId="5E03A807" w14:textId="0881C16C" w:rsidR="004C7305" w:rsidRPr="00E91DCF" w:rsidRDefault="00E91DCF" w:rsidP="002F471C">
            <w:pPr>
              <w:pStyle w:val="NoSpacing"/>
            </w:pPr>
            <w:r>
              <w:t>Time-pressured</w:t>
            </w:r>
          </w:p>
          <w:p w14:paraId="5691072F" w14:textId="1331FFD6" w:rsidR="004C7305" w:rsidRPr="00E91DCF" w:rsidRDefault="004C7305" w:rsidP="002F471C">
            <w:pPr>
              <w:pStyle w:val="NoSpacing"/>
            </w:pPr>
          </w:p>
        </w:tc>
        <w:tc>
          <w:tcPr>
            <w:tcW w:w="4819" w:type="dxa"/>
          </w:tcPr>
          <w:p w14:paraId="5B91EB20" w14:textId="77777777" w:rsidR="004C7305" w:rsidRDefault="004C7305" w:rsidP="006554F2">
            <w:pPr>
              <w:pStyle w:val="NoSpacing"/>
            </w:pPr>
          </w:p>
          <w:p w14:paraId="15D61A9C" w14:textId="40C1DDBC" w:rsidR="004C7305" w:rsidRDefault="004C7305" w:rsidP="006554F2">
            <w:pPr>
              <w:pStyle w:val="NoSpacing"/>
            </w:pPr>
            <w:r>
              <w:t>Yes, but further personalisation desired</w:t>
            </w:r>
            <w:r w:rsidR="00E0698A">
              <w:t xml:space="preserve"> (x2)</w:t>
            </w:r>
          </w:p>
          <w:p w14:paraId="14CD69B2" w14:textId="15BDA773" w:rsidR="004C7305" w:rsidRDefault="004C7305" w:rsidP="006554F2">
            <w:pPr>
              <w:pStyle w:val="NoSpacing"/>
            </w:pPr>
            <w:r>
              <w:t>Yes</w:t>
            </w:r>
            <w:r w:rsidR="001A4996">
              <w:t>,</w:t>
            </w:r>
            <w:r>
              <w:t xml:space="preserve"> but felt time-pressured </w:t>
            </w:r>
            <w:r w:rsidR="00E0698A">
              <w:t>(x2)</w:t>
            </w:r>
          </w:p>
        </w:tc>
      </w:tr>
    </w:tbl>
    <w:p w14:paraId="6CA20BC6" w14:textId="121AA9BA" w:rsidR="00E87292" w:rsidRDefault="00E87292" w:rsidP="002F471C">
      <w:pPr>
        <w:pStyle w:val="NoSpacing"/>
      </w:pPr>
    </w:p>
    <w:p w14:paraId="23EDF008" w14:textId="021F8A0F" w:rsidR="002F471C" w:rsidRDefault="002F471C" w:rsidP="002F471C">
      <w:pPr>
        <w:pStyle w:val="NoSpacing"/>
      </w:pPr>
      <w:r>
        <w:t>Conclusions drawn:</w:t>
      </w:r>
    </w:p>
    <w:p w14:paraId="0F00112F" w14:textId="37C0B9C9" w:rsidR="002F471C" w:rsidRDefault="002F471C" w:rsidP="002F471C">
      <w:pPr>
        <w:pStyle w:val="NoSpacing"/>
        <w:numPr>
          <w:ilvl w:val="0"/>
          <w:numId w:val="1"/>
        </w:numPr>
      </w:pPr>
      <w:r>
        <w:t xml:space="preserve">The majority of </w:t>
      </w:r>
      <w:r w:rsidR="00403CC5">
        <w:t>respondents</w:t>
      </w:r>
      <w:r w:rsidR="001A4996">
        <w:t xml:space="preserve"> felt listened to and understood by their </w:t>
      </w:r>
      <w:proofErr w:type="gramStart"/>
      <w:r w:rsidR="001A4996">
        <w:t>surgeon</w:t>
      </w:r>
      <w:proofErr w:type="gramEnd"/>
      <w:r w:rsidR="001A4996">
        <w:t xml:space="preserve"> </w:t>
      </w:r>
    </w:p>
    <w:p w14:paraId="6F49B08F" w14:textId="1ED4CB1A" w:rsidR="001A4996" w:rsidRDefault="001A4996" w:rsidP="002F471C">
      <w:pPr>
        <w:pStyle w:val="NoSpacing"/>
        <w:numPr>
          <w:ilvl w:val="0"/>
          <w:numId w:val="1"/>
        </w:numPr>
      </w:pPr>
      <w:r>
        <w:t>A minority of patients felt listened to, but that the conversation was time pressured and only routine questions were asked.</w:t>
      </w:r>
    </w:p>
    <w:p w14:paraId="1A69359B" w14:textId="513A292A" w:rsidR="00E87292" w:rsidRDefault="00E87292" w:rsidP="00E87292"/>
    <w:p w14:paraId="3F4A1064" w14:textId="77777777" w:rsidR="00E87292" w:rsidRPr="00E87292" w:rsidRDefault="00E87292" w:rsidP="00E87292"/>
    <w:tbl>
      <w:tblPr>
        <w:tblW w:w="10466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5"/>
        <w:gridCol w:w="1231"/>
      </w:tblGrid>
      <w:tr w:rsidR="004C7305" w:rsidRPr="004C7305" w14:paraId="6050380C" w14:textId="77777777" w:rsidTr="00E91D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AFECC45" w14:textId="77777777" w:rsidR="004C7305" w:rsidRPr="004C7305" w:rsidRDefault="004C7305" w:rsidP="004C73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BEF244B" w14:textId="77777777" w:rsidR="004C7305" w:rsidRPr="004C7305" w:rsidRDefault="004C7305" w:rsidP="004C73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N = 48</w:t>
            </w:r>
            <w:r w:rsidRPr="004C7305">
              <w:rPr>
                <w:rFonts w:ascii="Segoe UI" w:eastAsia="Times New Roman" w:hAnsi="Segoe UI" w:cs="Segoe UI"/>
                <w:i/>
                <w:iCs/>
                <w:color w:val="333333"/>
                <w:sz w:val="15"/>
                <w:szCs w:val="15"/>
                <w:vertAlign w:val="superscript"/>
                <w:lang w:eastAsia="en-GB"/>
              </w:rPr>
              <w:t>1</w:t>
            </w:r>
          </w:p>
        </w:tc>
      </w:tr>
      <w:tr w:rsidR="004C7305" w:rsidRPr="004C7305" w14:paraId="1F1B761D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3064B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Q2: Do you feel that your views were listened to and understood by the surgeon? Please explain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52E3C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4C7305" w:rsidRPr="004C7305" w14:paraId="36324163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EEBF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Absolutely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F0366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5FF19959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34AEE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All questions answered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E6FBE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69D8CF0D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4D68E" w14:textId="132FB4C8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Completely - 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sufficiently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. Time and explanation offered/given to proceed. I felt informed and empowered to decide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7DCA7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5E777108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C2480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Generally</w:t>
            </w:r>
            <w:proofErr w:type="gramEnd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 xml:space="preserve"> yes, but felt 'routine'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1293A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58742631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82D61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Good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1A42D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76AE8863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A0974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He explained everything to me, so didn't have any questions to ask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9974E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631BE68A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34450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He is excellent, explained everything before the surgery, good experience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07EC4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28905C83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824F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didn't really have many views or concerns as I felt the procedure was well explained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EA943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1443D7B5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9DA17" w14:textId="6DA9AD22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felt fully engaged and involved from the start with clear details given for both my </w:t>
            </w:r>
            <w:r w:rsidR="00585475"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husband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I to read through together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08FA7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5D95787E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6ECA9" w14:textId="6A005908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most certainly do and can't praise my surgeon enough. It was a </w:t>
            </w:r>
            <w:r w:rsidR="00585475"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privilege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to be under Mr Marcus supervision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1C1D2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29605898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C667E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I was given only a single option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. Communication between Malta and NHNN about the urgency of surgery was poor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4DF1F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5AFC85D9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378C3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was given the opportunity to ask questions and express my views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CBDDD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1B4DCFB8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7C960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 xml:space="preserve">    Mr </w:t>
            </w:r>
            <w:proofErr w:type="spellStart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Sayal</w:t>
            </w:r>
            <w:proofErr w:type="spellEnd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is fantastic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535CD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7869D26D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67BF2" w14:textId="29B253C1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My surgeon was extremely understanding, and </w:t>
            </w:r>
            <w:r w:rsidR="00585475"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patiently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answered every </w:t>
            </w:r>
            <w:r w:rsidR="00585475"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question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concern without judgement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DABEF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06CC8385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AA14D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My views were listened to and the consent process for any surgery is bound to be problematic. Surgery is a foreign country apart from those doing the surgery.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ACAA2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66708349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E308C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The surgeon listed to every concern and worry that I had. She explained everything fully to 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F963A4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3BD4DD3B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97944" w14:textId="7C3411D6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They explain ev</w:t>
            </w:r>
            <w:r w:rsidR="0058547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er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ything they listen to 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DCED7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03600656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7F314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Valued in what was being said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52D8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1834F8CB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FBB81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Without doubt I was listened to but more importantly I was heard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9086C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15EA0DDC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94A41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27689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5 (10%)</w:t>
            </w:r>
          </w:p>
        </w:tc>
      </w:tr>
      <w:tr w:rsidR="004C7305" w:rsidRPr="004C7305" w14:paraId="75165302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26B37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all my questions were clearly answered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802F4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419E77DE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B640B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fully listened to and understood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9DEA0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2BCACFD3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94E0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they were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315DF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15BFED3F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393E4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very much so. All questions were answered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D5B2F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15D1ED21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D5530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was worried about difficult airway and surgery on neck, was advised of all risks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BA015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281B2C5A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2B6E6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all my questions were answered clearly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F59F6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52CF479F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14772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all questions were answered to my satisfaction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9EB69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65B14BC2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B8243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all the medical surgical staff were clear and ensured I knew exactly what was happening and all outcomes. Surgeon was clear that my 'ideal' was not an option.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14CEE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56822499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B430B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Yes, but like anything always a rush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D8AC9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4BC85C42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2EAC8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everything was clear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5D56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192FFBD0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81E46" w14:textId="54368EEF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everything was </w:t>
            </w:r>
            <w:r w:rsidR="00585475"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explained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, step by step. Sometimes though I wasn’t really </w:t>
            </w:r>
            <w:proofErr w:type="gramStart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quite</w:t>
            </w:r>
            <w:proofErr w:type="gramEnd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with it to understand it all of the time, but I was clearly heard when I voiced my concern about something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E5C83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29A9E7E7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C1574" w14:textId="4DAF3A3C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</w:t>
            </w:r>
            <w:proofErr w:type="gramStart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great detail</w:t>
            </w:r>
            <w:proofErr w:type="gramEnd"/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because of th</w:t>
            </w:r>
            <w:r w:rsidR="0058547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e 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emergency it was 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done very quickly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FFA80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37BC2C00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3255DE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I am very happy with it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15146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07AEE6B4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0D683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I felt confident that my views were understood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2499D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3C162B35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5329F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Yes, I was surprised how quick my surgery was discussed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3F68C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3DF1BCD2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45BA2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surgeons were very clear and reassuring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C255A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7A135C47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596EE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the way my questions were answered and felt reassured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C3613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2E6DC84D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806DA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they listened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BCB29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7D88FCDC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9F4BC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thoroughly explained the procedure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EA411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0BCD2563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97837" w14:textId="50B82DBF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very clear </w:t>
            </w:r>
            <w:r w:rsidR="00585475"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explanations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585DD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15F154CB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FFFFD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very clearly at the meeting in July ahead of surgery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C602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6710AFFA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EB20E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very understand explain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1B9C5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2B231624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BFBF1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was given the options available and was able to make own decision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CF22A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65488239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53798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we talked at length about the various options I could choose.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2BE39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4C7305" w:rsidRPr="004C7305" w14:paraId="576BB068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8A5AA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Q2_code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8463F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4C7305" w:rsidRPr="004C7305" w14:paraId="3ED060BA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B7799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Satisfactory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7FF0D" w14:textId="6C57EA4B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</w:t>
            </w:r>
            <w:r w:rsidR="008C7E39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(9</w:t>
            </w:r>
            <w:r w:rsidR="008C7E39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1.6</w:t>
            </w: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%)</w:t>
            </w:r>
          </w:p>
        </w:tc>
      </w:tr>
      <w:tr w:rsidR="004C7305" w:rsidRPr="004C7305" w14:paraId="0E11E145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B9297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but felt time-pressured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38E96" w14:textId="146E4274" w:rsidR="004C7305" w:rsidRPr="004C7305" w:rsidRDefault="008C7E39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</w:t>
            </w:r>
            <w:r w:rsidR="004C7305"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(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</w:t>
            </w:r>
            <w:r w:rsidR="004C7305"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.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</w:t>
            </w:r>
            <w:r w:rsidR="004C7305"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%)</w:t>
            </w:r>
          </w:p>
        </w:tc>
      </w:tr>
      <w:tr w:rsidR="004C7305" w:rsidRPr="004C7305" w14:paraId="2C964EBA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BC033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but further personalisation desired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093DD7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 (4.3%)</w:t>
            </w:r>
          </w:p>
        </w:tc>
      </w:tr>
      <w:tr w:rsidR="004C7305" w:rsidRPr="004C7305" w14:paraId="43E9D590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C35E2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Q2_theme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C15B7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4C7305" w:rsidRPr="004C7305" w14:paraId="59669025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2C51C" w14:textId="6A60D88A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="00E91DCF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Time-pressured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0AE2B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 (6.3%)</w:t>
            </w:r>
          </w:p>
        </w:tc>
      </w:tr>
      <w:tr w:rsidR="004C7305" w:rsidRPr="004C7305" w14:paraId="5B47C489" w14:textId="77777777" w:rsidTr="00E91DC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4C444" w14:textId="3771DF34" w:rsidR="004C7305" w:rsidRPr="004C7305" w:rsidRDefault="004C7305" w:rsidP="004C7305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="00E91DCF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Understood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A42F7" w14:textId="77777777" w:rsidR="004C7305" w:rsidRPr="004C7305" w:rsidRDefault="004C7305" w:rsidP="004C7305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45 (94%)</w:t>
            </w:r>
          </w:p>
        </w:tc>
      </w:tr>
      <w:tr w:rsidR="004C7305" w:rsidRPr="004C7305" w14:paraId="51748847" w14:textId="77777777" w:rsidTr="00E91DC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BAE8F" w14:textId="77777777" w:rsidR="004C7305" w:rsidRPr="004C7305" w:rsidRDefault="004C7305" w:rsidP="004C73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4C7305">
              <w:rPr>
                <w:rFonts w:ascii="Segoe UI" w:eastAsia="Times New Roman" w:hAnsi="Segoe UI" w:cs="Segoe UI"/>
                <w:i/>
                <w:iCs/>
                <w:color w:val="333333"/>
                <w:sz w:val="13"/>
                <w:szCs w:val="13"/>
                <w:vertAlign w:val="superscript"/>
                <w:lang w:eastAsia="en-GB"/>
              </w:rPr>
              <w:t>1</w:t>
            </w:r>
            <w:r w:rsidRPr="004C730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n (%)</w:t>
            </w:r>
          </w:p>
        </w:tc>
      </w:tr>
    </w:tbl>
    <w:p w14:paraId="236640E3" w14:textId="0CA5D778" w:rsidR="008B085B" w:rsidRDefault="008B085B" w:rsidP="004C7305">
      <w:pPr>
        <w:pStyle w:val="NoSpacing"/>
      </w:pPr>
    </w:p>
    <w:p w14:paraId="10FAB6A0" w14:textId="7D3CC022" w:rsidR="00FD3DFF" w:rsidRDefault="00FD3DFF" w:rsidP="008B085B">
      <w:pPr>
        <w:pStyle w:val="NoSpacing"/>
      </w:pPr>
    </w:p>
    <w:p w14:paraId="1EA3D868" w14:textId="0EB1D198" w:rsidR="00FD3DFF" w:rsidRDefault="00FD3DFF" w:rsidP="008B085B">
      <w:pPr>
        <w:pStyle w:val="NoSpacing"/>
      </w:pPr>
    </w:p>
    <w:p w14:paraId="56C27674" w14:textId="7D472FDB" w:rsidR="00FD3DFF" w:rsidRDefault="00FD3DFF">
      <w:r>
        <w:br w:type="page"/>
      </w:r>
    </w:p>
    <w:p w14:paraId="1F9C2B2B" w14:textId="5E93E62B" w:rsidR="00FD3DFF" w:rsidRDefault="00FC3E18" w:rsidP="00FD3DFF">
      <w:pPr>
        <w:pStyle w:val="NoSpacing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Q3. Do you feel that the surgeon got to know you as an individual person prior to surgery during the process of consent and explanation? Please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explain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09D38E82" w14:textId="77777777" w:rsidR="00FD3DFF" w:rsidRPr="00580F03" w:rsidRDefault="00FD3DFF" w:rsidP="00FD3DF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4365"/>
      </w:tblGrid>
      <w:tr w:rsidR="00585475" w:rsidRPr="003B405A" w14:paraId="3BFDD938" w14:textId="77777777" w:rsidTr="00E16E8E">
        <w:tc>
          <w:tcPr>
            <w:tcW w:w="3402" w:type="dxa"/>
          </w:tcPr>
          <w:p w14:paraId="16D650F8" w14:textId="77777777" w:rsidR="00585475" w:rsidRPr="003B405A" w:rsidRDefault="00585475" w:rsidP="00E16E8E">
            <w:pPr>
              <w:pStyle w:val="NoSpacing"/>
              <w:rPr>
                <w:b/>
                <w:bCs/>
              </w:rPr>
            </w:pPr>
            <w:r w:rsidRPr="00585475">
              <w:rPr>
                <w:b/>
                <w:bCs/>
              </w:rPr>
              <w:t>Themes</w:t>
            </w:r>
          </w:p>
        </w:tc>
        <w:tc>
          <w:tcPr>
            <w:tcW w:w="4365" w:type="dxa"/>
          </w:tcPr>
          <w:p w14:paraId="36ECF849" w14:textId="77777777" w:rsidR="00585475" w:rsidRPr="003B405A" w:rsidRDefault="00585475" w:rsidP="00E16E8E">
            <w:pPr>
              <w:pStyle w:val="NoSpacing"/>
              <w:rPr>
                <w:b/>
                <w:bCs/>
              </w:rPr>
            </w:pPr>
            <w:r w:rsidRPr="003B405A">
              <w:rPr>
                <w:b/>
                <w:bCs/>
              </w:rPr>
              <w:t>Codes</w:t>
            </w:r>
          </w:p>
        </w:tc>
      </w:tr>
      <w:tr w:rsidR="00585475" w14:paraId="15D9D6C7" w14:textId="77777777" w:rsidTr="00E16E8E">
        <w:tc>
          <w:tcPr>
            <w:tcW w:w="3402" w:type="dxa"/>
          </w:tcPr>
          <w:p w14:paraId="2B55036D" w14:textId="77777777" w:rsidR="00585475" w:rsidRPr="00E91DCF" w:rsidRDefault="00585475" w:rsidP="00585475">
            <w:pPr>
              <w:pStyle w:val="NoSpacing"/>
            </w:pPr>
          </w:p>
          <w:p w14:paraId="4AFC3E29" w14:textId="00D3C558" w:rsidR="001A4996" w:rsidRPr="00E91DCF" w:rsidRDefault="00E91DCF" w:rsidP="00585475">
            <w:pPr>
              <w:pStyle w:val="NoSpacing"/>
            </w:pPr>
            <w:r>
              <w:t xml:space="preserve">Individualised </w:t>
            </w:r>
          </w:p>
          <w:p w14:paraId="5B1C99E5" w14:textId="199CEC05" w:rsidR="001A4996" w:rsidRPr="00E91DCF" w:rsidRDefault="001A4996" w:rsidP="007560EE">
            <w:pPr>
              <w:pStyle w:val="NoSpacing"/>
            </w:pPr>
          </w:p>
        </w:tc>
        <w:tc>
          <w:tcPr>
            <w:tcW w:w="4365" w:type="dxa"/>
          </w:tcPr>
          <w:p w14:paraId="470185B6" w14:textId="78308568" w:rsidR="00585475" w:rsidRPr="0071360E" w:rsidRDefault="00585475" w:rsidP="00E16E8E">
            <w:pPr>
              <w:pStyle w:val="NoSpacing"/>
              <w:tabs>
                <w:tab w:val="left" w:pos="3285"/>
              </w:tabs>
              <w:rPr>
                <w:highlight w:val="yellow"/>
              </w:rPr>
            </w:pPr>
          </w:p>
          <w:p w14:paraId="1F7D5864" w14:textId="14D48A99" w:rsidR="00585475" w:rsidRDefault="001A4996" w:rsidP="00E16E8E">
            <w:pPr>
              <w:pStyle w:val="NoSpacing"/>
              <w:tabs>
                <w:tab w:val="left" w:pos="3285"/>
              </w:tabs>
            </w:pPr>
            <w:r>
              <w:t xml:space="preserve">Satisfactory </w:t>
            </w:r>
            <w:r w:rsidR="00E0698A">
              <w:t>x41</w:t>
            </w:r>
          </w:p>
          <w:p w14:paraId="240FC090" w14:textId="77777777" w:rsidR="001A4996" w:rsidRDefault="001A4996" w:rsidP="00E16E8E">
            <w:pPr>
              <w:pStyle w:val="NoSpacing"/>
              <w:tabs>
                <w:tab w:val="left" w:pos="3285"/>
              </w:tabs>
            </w:pPr>
          </w:p>
          <w:p w14:paraId="29F0CC49" w14:textId="5C994B7C" w:rsidR="001A4996" w:rsidRDefault="001A4996" w:rsidP="00E16E8E">
            <w:pPr>
              <w:pStyle w:val="NoSpacing"/>
              <w:tabs>
                <w:tab w:val="left" w:pos="3285"/>
              </w:tabs>
            </w:pPr>
            <w:r>
              <w:t xml:space="preserve"> </w:t>
            </w:r>
          </w:p>
        </w:tc>
      </w:tr>
      <w:tr w:rsidR="007560EE" w14:paraId="6EADFF5E" w14:textId="77777777" w:rsidTr="00E16E8E">
        <w:tc>
          <w:tcPr>
            <w:tcW w:w="3402" w:type="dxa"/>
          </w:tcPr>
          <w:p w14:paraId="0C6108D3" w14:textId="77777777" w:rsidR="007560EE" w:rsidRPr="00E91DCF" w:rsidRDefault="007560EE" w:rsidP="007560EE">
            <w:pPr>
              <w:pStyle w:val="NoSpacing"/>
            </w:pPr>
          </w:p>
          <w:p w14:paraId="11E8338E" w14:textId="0C33DE74" w:rsidR="007560EE" w:rsidRPr="00E91DCF" w:rsidRDefault="00E91DCF" w:rsidP="007560EE">
            <w:pPr>
              <w:pStyle w:val="NoSpacing"/>
            </w:pPr>
            <w:r>
              <w:t xml:space="preserve">Generalised </w:t>
            </w:r>
          </w:p>
          <w:p w14:paraId="4973BB57" w14:textId="77777777" w:rsidR="007560EE" w:rsidRPr="00E91DCF" w:rsidRDefault="007560EE" w:rsidP="00585475">
            <w:pPr>
              <w:pStyle w:val="NoSpacing"/>
            </w:pPr>
          </w:p>
        </w:tc>
        <w:tc>
          <w:tcPr>
            <w:tcW w:w="4365" w:type="dxa"/>
          </w:tcPr>
          <w:p w14:paraId="7560D25E" w14:textId="77777777" w:rsidR="007560EE" w:rsidRDefault="007560EE" w:rsidP="00E16E8E">
            <w:pPr>
              <w:pStyle w:val="NoSpacing"/>
              <w:tabs>
                <w:tab w:val="left" w:pos="3285"/>
              </w:tabs>
              <w:rPr>
                <w:highlight w:val="yellow"/>
              </w:rPr>
            </w:pPr>
          </w:p>
          <w:p w14:paraId="1E7353EA" w14:textId="7FD07844" w:rsidR="007560EE" w:rsidRDefault="007560EE" w:rsidP="007560EE">
            <w:pPr>
              <w:pStyle w:val="NoSpacing"/>
              <w:tabs>
                <w:tab w:val="left" w:pos="3285"/>
              </w:tabs>
            </w:pPr>
            <w:r>
              <w:t>No</w:t>
            </w:r>
            <w:r w:rsidR="008C7E39">
              <w:t xml:space="preserve">, </w:t>
            </w:r>
            <w:r>
              <w:t xml:space="preserve">more personalisation desired </w:t>
            </w:r>
            <w:proofErr w:type="gramStart"/>
            <w:r w:rsidR="00E0698A">
              <w:t>x6</w:t>
            </w:r>
            <w:proofErr w:type="gramEnd"/>
          </w:p>
          <w:p w14:paraId="77E6DCB5" w14:textId="6E2DBD6A" w:rsidR="007560EE" w:rsidRPr="0071360E" w:rsidRDefault="007560EE" w:rsidP="007560EE">
            <w:pPr>
              <w:pStyle w:val="NoSpacing"/>
              <w:tabs>
                <w:tab w:val="left" w:pos="3285"/>
              </w:tabs>
              <w:rPr>
                <w:highlight w:val="yellow"/>
              </w:rPr>
            </w:pPr>
            <w:r>
              <w:t>F</w:t>
            </w:r>
            <w:r w:rsidR="008C7E39">
              <w:t>ace-to-face</w:t>
            </w:r>
            <w:r>
              <w:t xml:space="preserve"> discussion desired</w:t>
            </w:r>
            <w:r w:rsidR="00E0698A">
              <w:t xml:space="preserve"> x2</w:t>
            </w:r>
          </w:p>
        </w:tc>
      </w:tr>
    </w:tbl>
    <w:p w14:paraId="611143FE" w14:textId="77777777" w:rsidR="00FD3DFF" w:rsidRDefault="00FD3DFF" w:rsidP="00FD3DFF">
      <w:pPr>
        <w:pStyle w:val="NoSpacing"/>
      </w:pPr>
    </w:p>
    <w:p w14:paraId="6E6A4DD9" w14:textId="13CE24BE" w:rsidR="00FD3DFF" w:rsidRDefault="00FD3DFF" w:rsidP="00FD3DFF">
      <w:pPr>
        <w:pStyle w:val="NoSpacing"/>
      </w:pPr>
      <w:r>
        <w:t>Conclusions drawn:</w:t>
      </w:r>
    </w:p>
    <w:p w14:paraId="3DD18457" w14:textId="77777777" w:rsidR="001A4996" w:rsidRDefault="00B33314" w:rsidP="00B33314">
      <w:pPr>
        <w:pStyle w:val="NoSpacing"/>
        <w:numPr>
          <w:ilvl w:val="0"/>
          <w:numId w:val="1"/>
        </w:numPr>
      </w:pPr>
      <w:r>
        <w:t xml:space="preserve">Almost all participants </w:t>
      </w:r>
      <w:r w:rsidR="001A4996">
        <w:t xml:space="preserve">felt understood as an individual by their </w:t>
      </w:r>
      <w:proofErr w:type="gramStart"/>
      <w:r w:rsidR="001A4996">
        <w:t>surgeon</w:t>
      </w:r>
      <w:proofErr w:type="gramEnd"/>
      <w:r w:rsidR="001A4996">
        <w:t xml:space="preserve"> </w:t>
      </w:r>
    </w:p>
    <w:p w14:paraId="666459E6" w14:textId="01224F35" w:rsidR="00310F72" w:rsidRDefault="001A4996" w:rsidP="00B33314">
      <w:pPr>
        <w:pStyle w:val="NoSpacing"/>
        <w:numPr>
          <w:ilvl w:val="0"/>
          <w:numId w:val="1"/>
        </w:numPr>
      </w:pPr>
      <w:r>
        <w:t xml:space="preserve">A minor proportion of patients felt that the conversation was </w:t>
      </w:r>
      <w:proofErr w:type="gramStart"/>
      <w:r>
        <w:t>routine</w:t>
      </w:r>
      <w:proofErr w:type="gramEnd"/>
      <w:r>
        <w:t xml:space="preserve"> and the surgeon did not get to understand the patient on a deeper level. </w:t>
      </w:r>
      <w:r w:rsidR="00B33314">
        <w:t xml:space="preserve"> </w:t>
      </w:r>
    </w:p>
    <w:p w14:paraId="74AFBDAA" w14:textId="77777777" w:rsidR="00290FFF" w:rsidRDefault="00290FFF" w:rsidP="00290FFF">
      <w:pPr>
        <w:pStyle w:val="NoSpacing"/>
      </w:pPr>
    </w:p>
    <w:tbl>
      <w:tblPr>
        <w:tblW w:w="10466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4"/>
        <w:gridCol w:w="1102"/>
      </w:tblGrid>
      <w:tr w:rsidR="00625984" w:rsidRPr="00625984" w14:paraId="186286FE" w14:textId="77777777" w:rsidTr="00E069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3742BE8" w14:textId="77777777" w:rsidR="00625984" w:rsidRPr="00625984" w:rsidRDefault="00625984" w:rsidP="0062598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AC5267F" w14:textId="77777777" w:rsidR="00625984" w:rsidRPr="00625984" w:rsidRDefault="00625984" w:rsidP="006259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N = 48</w:t>
            </w:r>
            <w:r w:rsidRPr="00625984">
              <w:rPr>
                <w:rFonts w:ascii="Segoe UI" w:eastAsia="Times New Roman" w:hAnsi="Segoe UI" w:cs="Segoe UI"/>
                <w:i/>
                <w:iCs/>
                <w:color w:val="333333"/>
                <w:sz w:val="15"/>
                <w:szCs w:val="15"/>
                <w:vertAlign w:val="superscript"/>
                <w:lang w:eastAsia="en-GB"/>
              </w:rPr>
              <w:t>1</w:t>
            </w:r>
          </w:p>
        </w:tc>
      </w:tr>
      <w:tr w:rsidR="00625984" w:rsidRPr="00625984" w14:paraId="20949C92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1823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Q3: Do you feel that the surgeon got to know you as an individual person prior to surgery during the process of consent and explanation? Please explain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E07F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25984" w:rsidRPr="00625984" w14:paraId="63FCC32C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760F7" w14:textId="3D358F19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Absolutely! We know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him so well and he knows us, we consider him part of our family! He has been treating my husband for years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F81A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A3234B3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8545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As much as was possible during the video chat and pre op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9446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349DDC7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CBF0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During consultation surgeon was brilliant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916B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E134077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DC69B" w14:textId="4406353F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Everything was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explained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in detail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8DB5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21B7075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D0759" w14:textId="5D1CAD46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Given the circumstances and the scale to get fully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acquainted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, I was very reassured and felt very confident that I was in very safe hands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FAD6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D8005B9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5E28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am very happy about that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09E2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7A21BED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87607" w14:textId="572AB039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appreciate that current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constraints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on time and resources lessens patient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interface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b</w:t>
            </w:r>
            <w:r w:rsidR="001A4996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u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t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human touch adds invaluable insights and confidence.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Patients are more than cases and set of symptoms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4D31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120F508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62A6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feel that my surgeon has always known and treated me as a person, but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he was very personable during the consent process.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5094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56EF7D6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4F564" w14:textId="66B9E7EC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found him to be very good and everything was </w:t>
            </w:r>
            <w:r w:rsidR="001A4996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explained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to me in detail before the op. What was the likely outcome. All the risks were explained. Again, I can't praise my surgeon enough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6F41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E9CF156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6B2A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found them impressive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03EF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815393B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3350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 xml:space="preserve">    I spoke to the surgeons the night before. Not sure who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actually carried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out the procedure. I didn't form a relationship with one individual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6292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2C9DDD3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18B4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think so - was staff know us as individuals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95D3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CEC2797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FAF2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 due to covid and telephone appointments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E902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2109694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7B162" w14:textId="312E30FE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No, I didn’t meet my surgeon before my op. I apparently had an appointment with him beforehand and this wasn’t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communicated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to me. He did brief me over the phone though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CDB2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65BEF33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D67B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No, it felt routine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0709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3A3A9D7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4671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No. One of the surgeons did and was very nice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3EF6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4A8F344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7872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Not really but it wasn't a problem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as my concerns had been addressed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7D7A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B533ED5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94A2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Not the surgeon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, but the staff in the team were all up to date. The surgeon was aware but had delegated effectively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D7FF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C4CA6F2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E673E" w14:textId="1A9B6011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Prof Choi is a very busy man. I did not expect him to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spend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more time than was necessary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B84A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39A76DC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D9F8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Spoken to him on the phone prior to you staying in hospital, reassuring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DE36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A3F0B07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E9A7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The whole team in theatre were kind and interested in how I was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feeling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I felt very safe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9423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8DFA71A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708D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Unsure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A551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C0FE77B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A766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Very good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DEF3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E324D82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017D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Very thorough and caring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0BD1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7CBEFCA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4324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943D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 (8.3%)</w:t>
            </w:r>
          </w:p>
        </w:tc>
      </w:tr>
      <w:tr w:rsidR="00625984" w:rsidRPr="00625984" w14:paraId="5197C074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ACEB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 am happy with the staff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8C3A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1FC9804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EFEA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 do, took time out of his day to come in and explain everything in detail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D193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E331002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086C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they did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04CE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09A8440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A119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they understood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29BA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09A0E78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06DA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addressed by name during consent process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AA64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CB23AA1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29E42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explained well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2FF8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FC314D8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0291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good relationship, developed between patient and surgeon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5928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7716AD8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3671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has met Mr </w:t>
            </w:r>
            <w:proofErr w:type="spell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Prez</w:t>
            </w:r>
            <w:proofErr w:type="spell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several times, but even on first meeting surgeon had excellent understanding of my personal situation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738F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586179F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CB7C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he was a busy man that day doing an emergency surgery. What could happen and go wrong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27EC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4E39153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4F04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I felt welcome by the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surgeon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she did understand my pain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197A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C6F12FC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AE4B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knowledgeable, explained in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great detail</w:t>
            </w:r>
            <w:proofErr w:type="gram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4DF8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25160FC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380D1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Nathalie </w:t>
            </w:r>
            <w:proofErr w:type="spell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Zaidman</w:t>
            </w:r>
            <w:proofErr w:type="spell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was brilliant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AE00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E59637F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2615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registrar in frequent contact with me about the operation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5E010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5A2FEA6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ADAB3" w14:textId="499BBA6B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she got to know my current domestic/health s</w:t>
            </w:r>
            <w:r w:rsidR="001A4996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i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t</w:t>
            </w:r>
            <w:r w:rsidR="001A4996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u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ation by asking me questions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4DD8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D1A6F4C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FFD2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the surgeon has understood my medical history, current situation, personal life arrangement, main reason of getting procedure done and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future plan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F624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F72CF01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C9C36" w14:textId="464DCCDC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the surgeon was very polite, and made me feel at ease </w:t>
            </w:r>
            <w:r w:rsidR="001A4996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regarding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the whole situation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1A92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A932BC8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C15A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they asked me about my priorities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8968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3E69302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36BBA" w14:textId="30D34868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this was achieved by both consult and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previously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by phone and then in person prior to surgery and by their registrar at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face-to-face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clinic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890C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3752BC9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28B78" w14:textId="4D33F3CC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we explored my last 3 years of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functional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outcomes and able to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establish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what we may achieve from the op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D48F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52E2EDC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D81C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Yes, we get along very well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7AAB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6FAE226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8A716" w14:textId="541A5F5B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Q3_code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BE9F8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25984" w:rsidRPr="00625984" w14:paraId="5CD8EECB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2990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F2F discussion desired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69258" w14:textId="6397B9D3" w:rsidR="00625984" w:rsidRPr="00625984" w:rsidRDefault="00E0698A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</w:t>
            </w:r>
            <w:r w:rsidR="00625984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(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</w:t>
            </w:r>
            <w:r w:rsidR="00625984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.1%)</w:t>
            </w:r>
          </w:p>
        </w:tc>
      </w:tr>
      <w:tr w:rsidR="00625984" w:rsidRPr="00625984" w14:paraId="26AF8EE9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DD4C4" w14:textId="1492AC7A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</w:t>
            </w:r>
            <w:r w:rsidR="00E0698A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,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more personalisation desired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80FB7" w14:textId="0129D118" w:rsidR="00625984" w:rsidRPr="00625984" w:rsidRDefault="00E0698A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6</w:t>
            </w:r>
            <w:r w:rsidR="00625984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(1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</w:t>
            </w:r>
            <w:r w:rsidR="00625984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%)</w:t>
            </w:r>
          </w:p>
        </w:tc>
      </w:tr>
      <w:tr w:rsidR="00625984" w:rsidRPr="00625984" w14:paraId="3B6FD100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E6DC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Satisfactory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6DF42" w14:textId="5177CE6E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41 (8</w:t>
            </w:r>
            <w:r w:rsidR="00E0698A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%)</w:t>
            </w:r>
          </w:p>
        </w:tc>
      </w:tr>
      <w:tr w:rsidR="00625984" w:rsidRPr="00625984" w14:paraId="3CEC5D5F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1C7B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Q3_themes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8763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25984" w:rsidRPr="00625984" w14:paraId="0F2A7AD2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6D84F" w14:textId="3704D319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="00E91DCF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Generalised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51D8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7 (15%)</w:t>
            </w:r>
          </w:p>
        </w:tc>
      </w:tr>
      <w:tr w:rsidR="00625984" w:rsidRPr="00625984" w14:paraId="1F1E4232" w14:textId="77777777" w:rsidTr="00E0698A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6754C" w14:textId="30C57750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="00E91DCF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Individualised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EC87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41 (85%)</w:t>
            </w:r>
          </w:p>
        </w:tc>
      </w:tr>
      <w:tr w:rsidR="00625984" w:rsidRPr="00625984" w14:paraId="78B230E8" w14:textId="77777777" w:rsidTr="00E0698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E4962" w14:textId="77777777" w:rsidR="00625984" w:rsidRPr="00625984" w:rsidRDefault="00625984" w:rsidP="0062598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i/>
                <w:iCs/>
                <w:color w:val="333333"/>
                <w:sz w:val="13"/>
                <w:szCs w:val="13"/>
                <w:vertAlign w:val="superscript"/>
                <w:lang w:eastAsia="en-GB"/>
              </w:rPr>
              <w:t>1</w:t>
            </w:r>
            <w:r w:rsidRPr="0062598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n (%)</w:t>
            </w:r>
          </w:p>
        </w:tc>
      </w:tr>
    </w:tbl>
    <w:p w14:paraId="0D838AAB" w14:textId="77777777" w:rsidR="00290FFF" w:rsidRDefault="00290FFF" w:rsidP="00290FFF">
      <w:pPr>
        <w:pStyle w:val="NoSpacing"/>
      </w:pPr>
    </w:p>
    <w:p w14:paraId="2DF8F0AA" w14:textId="77777777" w:rsidR="00290FFF" w:rsidRDefault="00290F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E15B93" w14:textId="77777777" w:rsidR="00625984" w:rsidRDefault="00625984" w:rsidP="00625984">
      <w:pPr>
        <w:pStyle w:val="Heading1"/>
      </w:pPr>
      <w:r>
        <w:lastRenderedPageBreak/>
        <w:t xml:space="preserve">Q4. Do you feel that you were made to understand the impact that any potential complications may have had on you as an individual? Please </w:t>
      </w:r>
      <w:proofErr w:type="gramStart"/>
      <w:r>
        <w:t>explain</w:t>
      </w:r>
      <w:proofErr w:type="gramEnd"/>
      <w:r>
        <w:t xml:space="preserve"> </w:t>
      </w:r>
    </w:p>
    <w:p w14:paraId="2782FDA8" w14:textId="77777777" w:rsidR="00625984" w:rsidRDefault="00625984" w:rsidP="0062598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625984" w:rsidRPr="003B405A" w14:paraId="26023998" w14:textId="77777777" w:rsidTr="00E0698A">
        <w:tc>
          <w:tcPr>
            <w:tcW w:w="4106" w:type="dxa"/>
          </w:tcPr>
          <w:p w14:paraId="1839AA12" w14:textId="77777777" w:rsidR="00625984" w:rsidRPr="00E91DCF" w:rsidRDefault="00625984" w:rsidP="001129BB">
            <w:pPr>
              <w:pStyle w:val="NoSpacing"/>
              <w:rPr>
                <w:b/>
                <w:bCs/>
              </w:rPr>
            </w:pPr>
            <w:r w:rsidRPr="00E91DCF">
              <w:rPr>
                <w:b/>
                <w:bCs/>
              </w:rPr>
              <w:t>Themes</w:t>
            </w:r>
          </w:p>
        </w:tc>
        <w:tc>
          <w:tcPr>
            <w:tcW w:w="4678" w:type="dxa"/>
          </w:tcPr>
          <w:p w14:paraId="773E2444" w14:textId="77777777" w:rsidR="00625984" w:rsidRPr="00E91DCF" w:rsidRDefault="00625984" w:rsidP="001129BB">
            <w:pPr>
              <w:pStyle w:val="NoSpacing"/>
              <w:rPr>
                <w:b/>
                <w:bCs/>
              </w:rPr>
            </w:pPr>
            <w:r w:rsidRPr="00E91DCF">
              <w:rPr>
                <w:b/>
                <w:bCs/>
              </w:rPr>
              <w:t>Codes</w:t>
            </w:r>
          </w:p>
        </w:tc>
      </w:tr>
      <w:tr w:rsidR="00625984" w14:paraId="3105903F" w14:textId="77777777" w:rsidTr="00E0698A">
        <w:tc>
          <w:tcPr>
            <w:tcW w:w="4106" w:type="dxa"/>
          </w:tcPr>
          <w:p w14:paraId="1369217F" w14:textId="77777777" w:rsidR="007560EE" w:rsidRPr="00E91DCF" w:rsidRDefault="007560EE" w:rsidP="00625984">
            <w:pPr>
              <w:pStyle w:val="NoSpacing"/>
            </w:pPr>
          </w:p>
          <w:p w14:paraId="6B40EF4A" w14:textId="735D70EE" w:rsidR="007560EE" w:rsidRPr="00E91DCF" w:rsidRDefault="00E91DCF" w:rsidP="00625984">
            <w:pPr>
              <w:pStyle w:val="NoSpacing"/>
            </w:pPr>
            <w:r>
              <w:t>Detailed</w:t>
            </w:r>
          </w:p>
          <w:p w14:paraId="7ABAE16A" w14:textId="77777777" w:rsidR="007560EE" w:rsidRPr="00E91DCF" w:rsidRDefault="007560EE" w:rsidP="00625984">
            <w:pPr>
              <w:pStyle w:val="NoSpacing"/>
            </w:pPr>
          </w:p>
          <w:p w14:paraId="1B41B6D6" w14:textId="61D55CEA" w:rsidR="007560EE" w:rsidRPr="00E91DCF" w:rsidRDefault="007560EE" w:rsidP="007560EE">
            <w:pPr>
              <w:pStyle w:val="NoSpacing"/>
            </w:pPr>
          </w:p>
        </w:tc>
        <w:tc>
          <w:tcPr>
            <w:tcW w:w="4678" w:type="dxa"/>
          </w:tcPr>
          <w:p w14:paraId="07C16248" w14:textId="77777777" w:rsidR="00625984" w:rsidRPr="00E91DCF" w:rsidRDefault="00625984" w:rsidP="001129BB">
            <w:pPr>
              <w:pStyle w:val="NoSpacing"/>
            </w:pPr>
          </w:p>
          <w:p w14:paraId="3D7E4ABA" w14:textId="28CA8527" w:rsidR="00625984" w:rsidRPr="00E91DCF" w:rsidRDefault="007560EE" w:rsidP="00625984">
            <w:pPr>
              <w:pStyle w:val="NoSpacing"/>
            </w:pPr>
            <w:r w:rsidRPr="00E91DCF">
              <w:t xml:space="preserve">Well-explained </w:t>
            </w:r>
            <w:r w:rsidR="00E0698A" w:rsidRPr="00E91DCF">
              <w:t>(x46)</w:t>
            </w:r>
          </w:p>
        </w:tc>
      </w:tr>
      <w:tr w:rsidR="007560EE" w14:paraId="23143A4E" w14:textId="77777777" w:rsidTr="00E0698A">
        <w:tc>
          <w:tcPr>
            <w:tcW w:w="4106" w:type="dxa"/>
          </w:tcPr>
          <w:p w14:paraId="226B5335" w14:textId="77777777" w:rsidR="007560EE" w:rsidRPr="00E91DCF" w:rsidRDefault="007560EE" w:rsidP="00625984">
            <w:pPr>
              <w:pStyle w:val="NoSpacing"/>
            </w:pPr>
          </w:p>
          <w:p w14:paraId="0A63ECB4" w14:textId="4EC22B87" w:rsidR="007560EE" w:rsidRPr="00E91DCF" w:rsidRDefault="00E91DCF" w:rsidP="007560EE">
            <w:pPr>
              <w:pStyle w:val="NoSpacing"/>
            </w:pPr>
            <w:r>
              <w:t>Impersonal</w:t>
            </w:r>
          </w:p>
          <w:p w14:paraId="478AD720" w14:textId="77777777" w:rsidR="007560EE" w:rsidRPr="00E91DCF" w:rsidRDefault="007560EE" w:rsidP="00625984">
            <w:pPr>
              <w:pStyle w:val="NoSpacing"/>
            </w:pPr>
          </w:p>
        </w:tc>
        <w:tc>
          <w:tcPr>
            <w:tcW w:w="4678" w:type="dxa"/>
          </w:tcPr>
          <w:p w14:paraId="5C239197" w14:textId="77777777" w:rsidR="007560EE" w:rsidRPr="00E91DCF" w:rsidRDefault="007560EE" w:rsidP="001129BB">
            <w:pPr>
              <w:pStyle w:val="NoSpacing"/>
            </w:pPr>
          </w:p>
          <w:p w14:paraId="29B1234F" w14:textId="4E55AD4B" w:rsidR="007560EE" w:rsidRPr="00E91DCF" w:rsidRDefault="007560EE" w:rsidP="001129BB">
            <w:pPr>
              <w:pStyle w:val="NoSpacing"/>
            </w:pPr>
            <w:r w:rsidRPr="00E91DCF">
              <w:t xml:space="preserve">Further explanation on mobility post procedure desired </w:t>
            </w:r>
            <w:r w:rsidR="00E0698A" w:rsidRPr="00E91DCF">
              <w:t>(x1)</w:t>
            </w:r>
          </w:p>
          <w:p w14:paraId="346BB53A" w14:textId="2397D251" w:rsidR="007560EE" w:rsidRPr="00E91DCF" w:rsidRDefault="007560EE" w:rsidP="001129BB">
            <w:pPr>
              <w:pStyle w:val="NoSpacing"/>
            </w:pPr>
            <w:r w:rsidRPr="00E91DCF">
              <w:t xml:space="preserve">Further explanation of specific risks desired </w:t>
            </w:r>
            <w:r w:rsidR="00E0698A" w:rsidRPr="00E91DCF">
              <w:t>(x1)</w:t>
            </w:r>
          </w:p>
        </w:tc>
      </w:tr>
    </w:tbl>
    <w:p w14:paraId="3D7B9016" w14:textId="77777777" w:rsidR="00625984" w:rsidRDefault="00625984" w:rsidP="00625984">
      <w:pPr>
        <w:pStyle w:val="NoSpacing"/>
      </w:pPr>
    </w:p>
    <w:p w14:paraId="4853759B" w14:textId="77777777" w:rsidR="00625984" w:rsidRDefault="00625984" w:rsidP="00625984">
      <w:pPr>
        <w:pStyle w:val="NoSpacing"/>
      </w:pPr>
    </w:p>
    <w:p w14:paraId="44D39E70" w14:textId="77777777" w:rsidR="00625984" w:rsidRDefault="00625984" w:rsidP="00625984">
      <w:pPr>
        <w:pStyle w:val="NoSpacing"/>
      </w:pPr>
      <w:r>
        <w:rPr>
          <w:b/>
          <w:bCs/>
          <w:u w:val="single"/>
        </w:rPr>
        <w:t>Conclusions drawn:</w:t>
      </w:r>
    </w:p>
    <w:p w14:paraId="05721472" w14:textId="5519F54B" w:rsidR="00625984" w:rsidRDefault="00E0698A" w:rsidP="00625984">
      <w:pPr>
        <w:pStyle w:val="NoSpacing"/>
        <w:numPr>
          <w:ilvl w:val="0"/>
          <w:numId w:val="3"/>
        </w:numPr>
      </w:pPr>
      <w:r>
        <w:t>Almost all patients feel that the surgeon explained the impact of any potential complications to them.</w:t>
      </w:r>
    </w:p>
    <w:p w14:paraId="4E2C2BD0" w14:textId="1D0670F0" w:rsidR="00E0698A" w:rsidRDefault="00E0698A" w:rsidP="00625984">
      <w:pPr>
        <w:pStyle w:val="NoSpacing"/>
        <w:numPr>
          <w:ilvl w:val="0"/>
          <w:numId w:val="3"/>
        </w:numPr>
      </w:pPr>
      <w:r>
        <w:t xml:space="preserve">A minority subset noted that further explanation of the impact specific to them, would have been useful. </w:t>
      </w:r>
    </w:p>
    <w:p w14:paraId="0395C32F" w14:textId="77777777" w:rsidR="00625984" w:rsidRDefault="00625984" w:rsidP="00625984">
      <w:pPr>
        <w:pStyle w:val="NoSpacing"/>
      </w:pP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3"/>
        <w:gridCol w:w="1103"/>
      </w:tblGrid>
      <w:tr w:rsidR="00625984" w:rsidRPr="00625984" w14:paraId="598E1BD7" w14:textId="77777777" w:rsidTr="006259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D4DF7E0" w14:textId="77777777" w:rsidR="00625984" w:rsidRPr="00625984" w:rsidRDefault="00625984" w:rsidP="0062598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32B2743" w14:textId="77777777" w:rsidR="00625984" w:rsidRPr="00625984" w:rsidRDefault="00625984" w:rsidP="006259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N = 48</w:t>
            </w:r>
            <w:r w:rsidRPr="00625984">
              <w:rPr>
                <w:rFonts w:ascii="Segoe UI" w:eastAsia="Times New Roman" w:hAnsi="Segoe UI" w:cs="Segoe UI"/>
                <w:i/>
                <w:iCs/>
                <w:color w:val="333333"/>
                <w:sz w:val="15"/>
                <w:szCs w:val="15"/>
                <w:vertAlign w:val="superscript"/>
                <w:lang w:eastAsia="en-GB"/>
              </w:rPr>
              <w:t>1</w:t>
            </w:r>
          </w:p>
        </w:tc>
      </w:tr>
      <w:tr w:rsidR="00625984" w:rsidRPr="00625984" w14:paraId="6A1A69C4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EF387" w14:textId="00A50C1D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 xml:space="preserve">Q4: Do you feel that you were made to understand the impact that any potential </w:t>
            </w:r>
            <w:r w:rsidR="007560EE" w:rsidRPr="00E0698A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complications</w:t>
            </w: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 xml:space="preserve"> may have had on you as an individual? Please explain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1558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25984" w:rsidRPr="00625984" w14:paraId="22A0BDD8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8629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Absolutely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BF5C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5130A7B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FC630" w14:textId="3999D078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Absolutely, the complications were explained in detail to the point the whole DBS could be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removed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by it was fine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2D43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BECF302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5F0BE" w14:textId="7ADBCD1F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All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complications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were mentioned during video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call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pre op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17D9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5CC2C4C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3810C" w14:textId="3F4E88D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All potential risks were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explained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, potential future check-ups and complications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A83B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ED8D3E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C1C2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Did not realise I would be so immobile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0D50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397680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6B39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asked many questions and was told all the risks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3894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30BF2CC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F9815" w14:textId="509D3C4E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felt well informed with clear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explanations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from the start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A43E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33886EC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E5BF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most certainly was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A129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3054D6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CD1A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was warned about the risks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36C7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A236DC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399B" w14:textId="2A30C3DD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My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situation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wasn’t too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complicated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, so not too much could go wrong, but I overheard other surgeons with their patients explain in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great detail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all the variables by being very articulate indeed.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CF86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29D889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82325" w14:textId="174F6355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 xml:space="preserve">    The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clinical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nurse explained about the new DBS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system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. He is excellent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91BD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BB81D7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E6E1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The </w:t>
            </w:r>
            <w:proofErr w:type="spell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worse case</w:t>
            </w:r>
            <w:proofErr w:type="spell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scenario is always the one least discussed. Proforma complications can be worrying, find time for consideration properly employed.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1334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74F4119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FBB7E" w14:textId="01AA6149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There was a potential complication of surgery which arose at last minute - consultant and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anaesthetists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came and thoroughly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explained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made certain I understood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8B97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26636C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1517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This was explained to 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040E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29D356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15DB9" w14:textId="6B7E3265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Very much. My anaesthetist, surgical team etc. all wen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through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every possibility so that there would be no surprises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5305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CB93A43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7881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DA17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8 (17%)</w:t>
            </w:r>
          </w:p>
        </w:tc>
      </w:tr>
      <w:tr w:rsidR="00625984" w:rsidRPr="00625984" w14:paraId="57FBE334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CEDD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fully explained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E02B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48EF34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813D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 good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ED42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AEFD428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6D8D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 was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9438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DC77C69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AB4A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 prior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17EB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23B389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CB5FC" w14:textId="0041AA85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all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complications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were explained in a way that was easy to understand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E8FB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16F1387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7CB8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because they said I could </w:t>
            </w:r>
            <w:proofErr w:type="spell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loose</w:t>
            </w:r>
            <w:proofErr w:type="spell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50% of the function of my hand. The procedure was altered as I was concerned about it, I am not prepared to risk this.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7FAD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62DBB95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CDA7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clearly explained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5D87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4521405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238BC" w14:textId="32E8B2B9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complications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imprecations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potentially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involved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explained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to 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727E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DF7271F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6D48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direct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straightforward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3977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D82A6F4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4972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extensive list of risks given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739D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65467BF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B9AD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fully detailed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ECB9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75A93E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CDDB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 xml:space="preserve">    Yes, he explained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really well</w:t>
            </w:r>
            <w:proofErr w:type="gram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241F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16119D6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9BF1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I understood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4C6F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65F247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9247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I understood that I may have nerve damage, risk for another disk to slip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907D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25C1B2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07B7A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I was informed that it was quite major surgery and that there were risks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CB51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8373D2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9B0DB" w14:textId="134D9F8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I was told by the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surgeon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that there was a risk </w:t>
            </w:r>
            <w:r w:rsidR="007560EE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of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paralysis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2A2A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9FCD1C3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2FD5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I was.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highlight w:val="yellow"/>
                <w:lang w:eastAsia="en-GB"/>
              </w:rPr>
              <w:t>However, no examples specific to me given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E584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D53B887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8145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my surgeon went through what the surgery was about. He also explained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1EFA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62C4AB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AEB3C" w14:textId="7488C16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the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night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before the procedure, all the potential risks were explained to 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F2E9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BD17A4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B878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this was explained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C1F1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F2EAF0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D46E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very clear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A67DA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0FF3908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C9C9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very scary but the pros </w:t>
            </w:r>
            <w:proofErr w:type="spellStart"/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out weighed</w:t>
            </w:r>
            <w:proofErr w:type="spellEnd"/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the cons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F536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A93F752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BE4F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Yes, was fully made aware of any potential complication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B915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A284439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3E585" w14:textId="20962F88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Yes, was given scenarios of what would happen in the event of a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complication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and how this would be managed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90C4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B1D5773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E2F66" w14:textId="0AAF624A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Yes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 understand all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D3D1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42D3515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0A42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Q4_codes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7448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25984" w:rsidRPr="00625984" w14:paraId="3AFE86B3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A1D19" w14:textId="6ACB0C9A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Further </w:t>
            </w:r>
            <w:r w:rsidR="007560E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explanation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on mobility post procedure desired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B4A4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6466843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25E3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Further explanation of specific risks desired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6228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8A2DF5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A8B10" w14:textId="42C14586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Well</w:t>
            </w:r>
            <w:r w:rsidR="00E0698A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-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explained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5AB8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46 (96%)</w:t>
            </w:r>
          </w:p>
        </w:tc>
      </w:tr>
      <w:tr w:rsidR="00625984" w:rsidRPr="00625984" w14:paraId="6F339EF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E0EE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Q4_themes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D892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25984" w:rsidRPr="00625984" w14:paraId="43B3FA96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57478" w14:textId="2C2702A3" w:rsidR="00625984" w:rsidRPr="00625984" w:rsidRDefault="00E91DCF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   Impersonal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1EF3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 (4.2%)</w:t>
            </w:r>
          </w:p>
        </w:tc>
      </w:tr>
      <w:tr w:rsidR="00625984" w:rsidRPr="00625984" w14:paraId="0D6A3124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116E5" w14:textId="4D891FFD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="00E91DCF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Detailed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8373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46 (96%)</w:t>
            </w:r>
          </w:p>
        </w:tc>
      </w:tr>
      <w:tr w:rsidR="00625984" w:rsidRPr="00625984" w14:paraId="1C037F15" w14:textId="77777777" w:rsidTr="0062598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BD97E" w14:textId="77777777" w:rsidR="00625984" w:rsidRPr="00625984" w:rsidRDefault="00625984" w:rsidP="0062598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i/>
                <w:iCs/>
                <w:color w:val="333333"/>
                <w:sz w:val="13"/>
                <w:szCs w:val="13"/>
                <w:vertAlign w:val="superscript"/>
                <w:lang w:eastAsia="en-GB"/>
              </w:rPr>
              <w:t>1</w:t>
            </w:r>
            <w:r w:rsidRPr="0062598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n (%)</w:t>
            </w:r>
          </w:p>
        </w:tc>
      </w:tr>
    </w:tbl>
    <w:p w14:paraId="7D7F722D" w14:textId="77777777" w:rsidR="00625984" w:rsidRPr="00EE0F96" w:rsidRDefault="00625984" w:rsidP="00625984">
      <w:pPr>
        <w:pStyle w:val="NoSpacing"/>
      </w:pPr>
    </w:p>
    <w:p w14:paraId="0A5583EF" w14:textId="77777777" w:rsidR="00625984" w:rsidRPr="00EE0F96" w:rsidRDefault="00625984" w:rsidP="00625984">
      <w:pPr>
        <w:jc w:val="center"/>
      </w:pPr>
    </w:p>
    <w:p w14:paraId="0DB3172F" w14:textId="77777777" w:rsidR="00625984" w:rsidRPr="00EE0F96" w:rsidRDefault="00625984" w:rsidP="00625984"/>
    <w:p w14:paraId="00EF1559" w14:textId="77777777" w:rsidR="00625984" w:rsidRDefault="006259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0D2232" w14:textId="2A8D11C2" w:rsidR="00EE0F96" w:rsidRDefault="00FC3E18" w:rsidP="00EE0F96">
      <w:pPr>
        <w:pStyle w:val="Heading1"/>
      </w:pPr>
      <w:r>
        <w:lastRenderedPageBreak/>
        <w:t>Q5. How could the current process be improved?</w:t>
      </w:r>
    </w:p>
    <w:p w14:paraId="4CFACCE0" w14:textId="3B119B89" w:rsidR="00EE0F96" w:rsidRDefault="00EE0F96" w:rsidP="00EE0F9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4365"/>
      </w:tblGrid>
      <w:tr w:rsidR="007560EE" w:rsidRPr="003B405A" w14:paraId="19F28984" w14:textId="77777777" w:rsidTr="00E16E8E">
        <w:tc>
          <w:tcPr>
            <w:tcW w:w="3402" w:type="dxa"/>
          </w:tcPr>
          <w:p w14:paraId="17591DC9" w14:textId="77777777" w:rsidR="007560EE" w:rsidRPr="00E91DCF" w:rsidRDefault="007560EE" w:rsidP="00E16E8E">
            <w:pPr>
              <w:pStyle w:val="NoSpacing"/>
              <w:rPr>
                <w:b/>
                <w:bCs/>
              </w:rPr>
            </w:pPr>
            <w:r w:rsidRPr="00E91DCF">
              <w:rPr>
                <w:b/>
                <w:bCs/>
              </w:rPr>
              <w:t>Themes</w:t>
            </w:r>
          </w:p>
        </w:tc>
        <w:tc>
          <w:tcPr>
            <w:tcW w:w="4365" w:type="dxa"/>
          </w:tcPr>
          <w:p w14:paraId="50D86DA1" w14:textId="77777777" w:rsidR="007560EE" w:rsidRPr="00E91DCF" w:rsidRDefault="007560EE" w:rsidP="00E16E8E">
            <w:pPr>
              <w:pStyle w:val="NoSpacing"/>
              <w:rPr>
                <w:b/>
                <w:bCs/>
              </w:rPr>
            </w:pPr>
            <w:r w:rsidRPr="00E91DCF">
              <w:rPr>
                <w:b/>
                <w:bCs/>
              </w:rPr>
              <w:t>Codes</w:t>
            </w:r>
          </w:p>
        </w:tc>
      </w:tr>
      <w:tr w:rsidR="007560EE" w14:paraId="609039B3" w14:textId="77777777" w:rsidTr="00E16E8E">
        <w:tc>
          <w:tcPr>
            <w:tcW w:w="3402" w:type="dxa"/>
          </w:tcPr>
          <w:p w14:paraId="0DFF0E40" w14:textId="77777777" w:rsidR="007560EE" w:rsidRPr="00E91DCF" w:rsidRDefault="007560EE" w:rsidP="007560EE">
            <w:pPr>
              <w:pStyle w:val="NoSpacing"/>
            </w:pPr>
          </w:p>
          <w:p w14:paraId="7D9FD52D" w14:textId="7B0DC8CF" w:rsidR="007560EE" w:rsidRPr="00E91DCF" w:rsidRDefault="00E91DCF" w:rsidP="007560EE">
            <w:pPr>
              <w:pStyle w:val="NoSpacing"/>
            </w:pPr>
            <w:r>
              <w:t xml:space="preserve">Satisfactory </w:t>
            </w:r>
            <w:r w:rsidR="007560EE" w:rsidRPr="00E91DCF">
              <w:t xml:space="preserve"> </w:t>
            </w:r>
          </w:p>
        </w:tc>
        <w:tc>
          <w:tcPr>
            <w:tcW w:w="4365" w:type="dxa"/>
          </w:tcPr>
          <w:p w14:paraId="4628029D" w14:textId="77777777" w:rsidR="007560EE" w:rsidRPr="00E91DCF" w:rsidRDefault="007560EE" w:rsidP="007560EE">
            <w:pPr>
              <w:pStyle w:val="NoSpacing"/>
            </w:pPr>
          </w:p>
          <w:p w14:paraId="597164A3" w14:textId="77777777" w:rsidR="007560EE" w:rsidRPr="00E91DCF" w:rsidRDefault="007560EE" w:rsidP="007560EE">
            <w:pPr>
              <w:pStyle w:val="NoSpacing"/>
            </w:pPr>
            <w:r w:rsidRPr="00E91DCF">
              <w:t xml:space="preserve">No improvements </w:t>
            </w:r>
          </w:p>
          <w:p w14:paraId="0E835CEA" w14:textId="09BA93DD" w:rsidR="007560EE" w:rsidRPr="00E91DCF" w:rsidRDefault="007560EE" w:rsidP="007560EE">
            <w:pPr>
              <w:pStyle w:val="NoSpacing"/>
            </w:pPr>
          </w:p>
        </w:tc>
      </w:tr>
      <w:tr w:rsidR="007560EE" w14:paraId="2D4BD8A4" w14:textId="77777777" w:rsidTr="00E16E8E">
        <w:tc>
          <w:tcPr>
            <w:tcW w:w="3402" w:type="dxa"/>
          </w:tcPr>
          <w:p w14:paraId="1AFCDBF8" w14:textId="77777777" w:rsidR="007560EE" w:rsidRPr="00E91DCF" w:rsidRDefault="007560EE" w:rsidP="007560EE">
            <w:pPr>
              <w:pStyle w:val="NoSpacing"/>
            </w:pPr>
          </w:p>
          <w:p w14:paraId="25D8EE3B" w14:textId="3A6D5F1C" w:rsidR="007560EE" w:rsidRPr="00E91DCF" w:rsidRDefault="007560EE" w:rsidP="007560EE">
            <w:pPr>
              <w:pStyle w:val="NoSpacing"/>
            </w:pPr>
            <w:r w:rsidRPr="00E91DCF">
              <w:t xml:space="preserve">Information </w:t>
            </w:r>
          </w:p>
          <w:p w14:paraId="1AF41DDB" w14:textId="77777777" w:rsidR="007560EE" w:rsidRPr="00E91DCF" w:rsidRDefault="007560EE" w:rsidP="007560EE">
            <w:pPr>
              <w:pStyle w:val="NoSpacing"/>
            </w:pPr>
          </w:p>
          <w:p w14:paraId="2FDBD502" w14:textId="7D0F8834" w:rsidR="007560EE" w:rsidRPr="00E91DCF" w:rsidRDefault="007560EE" w:rsidP="007560EE">
            <w:pPr>
              <w:pStyle w:val="NoSpacing"/>
            </w:pPr>
          </w:p>
        </w:tc>
        <w:tc>
          <w:tcPr>
            <w:tcW w:w="4365" w:type="dxa"/>
          </w:tcPr>
          <w:p w14:paraId="43019A16" w14:textId="77777777" w:rsidR="007560EE" w:rsidRPr="00E91DCF" w:rsidRDefault="007560EE" w:rsidP="007560EE">
            <w:pPr>
              <w:pStyle w:val="NoSpacing"/>
            </w:pPr>
          </w:p>
          <w:p w14:paraId="1D88BA77" w14:textId="1E86F062" w:rsidR="007560EE" w:rsidRPr="00E91DCF" w:rsidRDefault="007560EE" w:rsidP="007560EE">
            <w:pPr>
              <w:pStyle w:val="NoSpacing"/>
            </w:pPr>
            <w:r w:rsidRPr="00E91DCF">
              <w:t xml:space="preserve">Desired more </w:t>
            </w:r>
            <w:proofErr w:type="gramStart"/>
            <w:r w:rsidRPr="00E91DCF">
              <w:t>information</w:t>
            </w:r>
            <w:proofErr w:type="gramEnd"/>
          </w:p>
          <w:p w14:paraId="75FB016B" w14:textId="3412E19B" w:rsidR="007560EE" w:rsidRPr="00E91DCF" w:rsidRDefault="007560EE" w:rsidP="007560EE">
            <w:pPr>
              <w:pStyle w:val="NoSpacing"/>
            </w:pPr>
            <w:r w:rsidRPr="00E91DCF">
              <w:t xml:space="preserve">Patient champions </w:t>
            </w:r>
          </w:p>
          <w:p w14:paraId="7A3ADB2E" w14:textId="77777777" w:rsidR="007560EE" w:rsidRPr="00E91DCF" w:rsidRDefault="007560EE" w:rsidP="007560EE">
            <w:pPr>
              <w:pStyle w:val="NoSpacing"/>
            </w:pPr>
            <w:r w:rsidRPr="00E91DCF">
              <w:t xml:space="preserve">Too much information </w:t>
            </w:r>
          </w:p>
          <w:p w14:paraId="034959AA" w14:textId="34260100" w:rsidR="007560EE" w:rsidRPr="00E91DCF" w:rsidRDefault="007560EE" w:rsidP="007560EE">
            <w:pPr>
              <w:pStyle w:val="NoSpacing"/>
            </w:pPr>
            <w:r w:rsidRPr="00E91DCF">
              <w:t>Use of videos/pictures</w:t>
            </w:r>
          </w:p>
          <w:p w14:paraId="1F8786D2" w14:textId="05E7437D" w:rsidR="007560EE" w:rsidRPr="00E91DCF" w:rsidRDefault="007560EE" w:rsidP="007560EE">
            <w:pPr>
              <w:pStyle w:val="NoSpacing"/>
            </w:pPr>
          </w:p>
        </w:tc>
      </w:tr>
      <w:tr w:rsidR="007560EE" w14:paraId="09A28D40" w14:textId="77777777" w:rsidTr="00E16E8E">
        <w:tc>
          <w:tcPr>
            <w:tcW w:w="3402" w:type="dxa"/>
          </w:tcPr>
          <w:p w14:paraId="0847B01C" w14:textId="77777777" w:rsidR="007560EE" w:rsidRPr="00E91DCF" w:rsidRDefault="007560EE" w:rsidP="007560EE">
            <w:pPr>
              <w:pStyle w:val="NoSpacing"/>
            </w:pPr>
          </w:p>
          <w:p w14:paraId="31220E87" w14:textId="350D0B24" w:rsidR="007560EE" w:rsidRPr="00E91DCF" w:rsidRDefault="007560EE" w:rsidP="007560EE">
            <w:pPr>
              <w:pStyle w:val="NoSpacing"/>
            </w:pPr>
            <w:r w:rsidRPr="00E91DCF">
              <w:t>Format of consent</w:t>
            </w:r>
          </w:p>
        </w:tc>
        <w:tc>
          <w:tcPr>
            <w:tcW w:w="4365" w:type="dxa"/>
          </w:tcPr>
          <w:p w14:paraId="21E00360" w14:textId="77777777" w:rsidR="007560EE" w:rsidRPr="00E91DCF" w:rsidRDefault="007560EE" w:rsidP="007560EE">
            <w:pPr>
              <w:pStyle w:val="NoSpacing"/>
            </w:pPr>
          </w:p>
          <w:p w14:paraId="489F3DDB" w14:textId="77777777" w:rsidR="007560EE" w:rsidRPr="00E91DCF" w:rsidRDefault="007560EE" w:rsidP="007560EE">
            <w:pPr>
              <w:pStyle w:val="NoSpacing"/>
            </w:pPr>
            <w:r w:rsidRPr="00E91DCF">
              <w:t xml:space="preserve">Online consent form </w:t>
            </w:r>
          </w:p>
          <w:p w14:paraId="02942D82" w14:textId="5463E546" w:rsidR="007560EE" w:rsidRPr="00E91DCF" w:rsidRDefault="007560EE" w:rsidP="007560EE">
            <w:pPr>
              <w:pStyle w:val="NoSpacing"/>
            </w:pPr>
          </w:p>
        </w:tc>
      </w:tr>
      <w:tr w:rsidR="007560EE" w14:paraId="0C8DFD8A" w14:textId="77777777" w:rsidTr="00E16E8E">
        <w:tc>
          <w:tcPr>
            <w:tcW w:w="3402" w:type="dxa"/>
          </w:tcPr>
          <w:p w14:paraId="5C11BE4D" w14:textId="77777777" w:rsidR="007560EE" w:rsidRPr="00E91DCF" w:rsidRDefault="007560EE" w:rsidP="007560EE">
            <w:pPr>
              <w:pStyle w:val="NoSpacing"/>
            </w:pPr>
          </w:p>
          <w:p w14:paraId="100125E8" w14:textId="2F261DF8" w:rsidR="007560EE" w:rsidRPr="00E91DCF" w:rsidRDefault="007560EE" w:rsidP="007560EE">
            <w:pPr>
              <w:pStyle w:val="NoSpacing"/>
            </w:pPr>
            <w:r w:rsidRPr="00E91DCF">
              <w:t>Time-pressure</w:t>
            </w:r>
          </w:p>
        </w:tc>
        <w:tc>
          <w:tcPr>
            <w:tcW w:w="4365" w:type="dxa"/>
          </w:tcPr>
          <w:p w14:paraId="306369B1" w14:textId="77777777" w:rsidR="007560EE" w:rsidRPr="00E91DCF" w:rsidRDefault="007560EE" w:rsidP="007560EE">
            <w:pPr>
              <w:pStyle w:val="NoSpacing"/>
            </w:pPr>
          </w:p>
          <w:p w14:paraId="037B47F5" w14:textId="77777777" w:rsidR="007560EE" w:rsidRPr="00E91DCF" w:rsidRDefault="007560EE" w:rsidP="007560EE">
            <w:pPr>
              <w:pStyle w:val="NoSpacing"/>
            </w:pPr>
            <w:r w:rsidRPr="00E91DCF">
              <w:t xml:space="preserve">Do not consent on day of </w:t>
            </w:r>
            <w:proofErr w:type="gramStart"/>
            <w:r w:rsidRPr="00E91DCF">
              <w:t>surgery</w:t>
            </w:r>
            <w:proofErr w:type="gramEnd"/>
            <w:r w:rsidRPr="00E91DCF">
              <w:t xml:space="preserve"> </w:t>
            </w:r>
          </w:p>
          <w:p w14:paraId="1717F13A" w14:textId="41228630" w:rsidR="007560EE" w:rsidRPr="00E91DCF" w:rsidRDefault="007560EE" w:rsidP="007560EE">
            <w:pPr>
              <w:pStyle w:val="NoSpacing"/>
            </w:pPr>
          </w:p>
        </w:tc>
      </w:tr>
      <w:tr w:rsidR="007560EE" w14:paraId="6A88ACF6" w14:textId="77777777" w:rsidTr="00E16E8E">
        <w:tc>
          <w:tcPr>
            <w:tcW w:w="3402" w:type="dxa"/>
          </w:tcPr>
          <w:p w14:paraId="2C4C35FC" w14:textId="77777777" w:rsidR="007560EE" w:rsidRPr="00E91DCF" w:rsidRDefault="007560EE" w:rsidP="007560EE">
            <w:pPr>
              <w:pStyle w:val="NoSpacing"/>
            </w:pPr>
          </w:p>
          <w:p w14:paraId="54B95288" w14:textId="67A34081" w:rsidR="007560EE" w:rsidRPr="00E91DCF" w:rsidRDefault="007560EE" w:rsidP="007560EE">
            <w:pPr>
              <w:pStyle w:val="NoSpacing"/>
            </w:pPr>
            <w:r w:rsidRPr="00E91DCF">
              <w:t>Surgeon</w:t>
            </w:r>
          </w:p>
        </w:tc>
        <w:tc>
          <w:tcPr>
            <w:tcW w:w="4365" w:type="dxa"/>
          </w:tcPr>
          <w:p w14:paraId="20F6A535" w14:textId="77777777" w:rsidR="007560EE" w:rsidRPr="00E91DCF" w:rsidRDefault="007560EE" w:rsidP="007560EE">
            <w:pPr>
              <w:pStyle w:val="NoSpacing"/>
            </w:pPr>
          </w:p>
          <w:p w14:paraId="1B6CCCDA" w14:textId="77777777" w:rsidR="007560EE" w:rsidRPr="00E91DCF" w:rsidRDefault="007560EE" w:rsidP="007560EE">
            <w:pPr>
              <w:pStyle w:val="NoSpacing"/>
            </w:pPr>
            <w:r w:rsidRPr="00E91DCF">
              <w:t xml:space="preserve">Allocated a specific </w:t>
            </w:r>
            <w:proofErr w:type="gramStart"/>
            <w:r w:rsidRPr="00E91DCF">
              <w:t>surgeon</w:t>
            </w:r>
            <w:proofErr w:type="gramEnd"/>
            <w:r w:rsidRPr="00E91DCF">
              <w:t xml:space="preserve"> </w:t>
            </w:r>
          </w:p>
          <w:p w14:paraId="64A00911" w14:textId="4A2ACC63" w:rsidR="007560EE" w:rsidRPr="00E91DCF" w:rsidRDefault="007560EE" w:rsidP="007560EE">
            <w:pPr>
              <w:pStyle w:val="NoSpacing"/>
            </w:pPr>
          </w:p>
        </w:tc>
      </w:tr>
    </w:tbl>
    <w:p w14:paraId="61D4534E" w14:textId="298CCA81" w:rsidR="00AD2DBC" w:rsidRDefault="00AD2DBC" w:rsidP="00EE0F96">
      <w:pPr>
        <w:pStyle w:val="NoSpacing"/>
      </w:pPr>
    </w:p>
    <w:p w14:paraId="1941714F" w14:textId="3BBC9C3E" w:rsidR="00AD2DBC" w:rsidRDefault="00AD2DBC" w:rsidP="00EE0F96">
      <w:pPr>
        <w:pStyle w:val="NoSpacing"/>
      </w:pPr>
    </w:p>
    <w:p w14:paraId="4DC2BAA2" w14:textId="033B5337" w:rsidR="00AD2DBC" w:rsidRDefault="00AD2DBC" w:rsidP="00EE0F96">
      <w:pPr>
        <w:pStyle w:val="NoSpacing"/>
      </w:pPr>
      <w:r>
        <w:rPr>
          <w:b/>
          <w:bCs/>
          <w:u w:val="single"/>
        </w:rPr>
        <w:t>Conclusions drawn:</w:t>
      </w:r>
    </w:p>
    <w:p w14:paraId="7D7ADA7F" w14:textId="6AF38C6C" w:rsidR="00FC3E18" w:rsidRDefault="00AD2DBC" w:rsidP="00784175">
      <w:pPr>
        <w:pStyle w:val="NoSpacing"/>
        <w:numPr>
          <w:ilvl w:val="0"/>
          <w:numId w:val="3"/>
        </w:numPr>
      </w:pPr>
      <w:r>
        <w:t>M</w:t>
      </w:r>
      <w:r w:rsidR="00784175">
        <w:t xml:space="preserve">ost patients were highly satisfied with the consent process, with no suggestions for improvement. </w:t>
      </w:r>
    </w:p>
    <w:p w14:paraId="16764038" w14:textId="14A86AC4" w:rsidR="00FC3E18" w:rsidRDefault="00784175" w:rsidP="00452464">
      <w:pPr>
        <w:pStyle w:val="NoSpacing"/>
        <w:numPr>
          <w:ilvl w:val="0"/>
          <w:numId w:val="3"/>
        </w:numPr>
      </w:pPr>
      <w:r>
        <w:t xml:space="preserve">There were frustrations noted in the format of consent being on paper and the fact that a surgeon was not allocated to </w:t>
      </w:r>
      <w:proofErr w:type="gramStart"/>
      <w:r>
        <w:t>them</w:t>
      </w:r>
      <w:proofErr w:type="gramEnd"/>
    </w:p>
    <w:p w14:paraId="5E4215BE" w14:textId="6CA6E60E" w:rsidR="00784175" w:rsidRDefault="00784175" w:rsidP="00452464">
      <w:pPr>
        <w:pStyle w:val="NoSpacing"/>
        <w:numPr>
          <w:ilvl w:val="0"/>
          <w:numId w:val="3"/>
        </w:numPr>
      </w:pPr>
      <w:r>
        <w:t xml:space="preserve">Several patients noted increased worry with being consented on the day of surgery without change to digest the information properly. </w:t>
      </w:r>
    </w:p>
    <w:p w14:paraId="4C7C0691" w14:textId="39A7BE57" w:rsidR="00784175" w:rsidRDefault="00784175" w:rsidP="00452464">
      <w:pPr>
        <w:pStyle w:val="NoSpacing"/>
        <w:numPr>
          <w:ilvl w:val="0"/>
          <w:numId w:val="3"/>
        </w:numPr>
      </w:pPr>
      <w:r>
        <w:t xml:space="preserve">A subset of patients wanted more information about their surgery through allocation of more info during consultations, patient champions, and use of videos/pictures. </w:t>
      </w:r>
    </w:p>
    <w:p w14:paraId="25BC424E" w14:textId="77777777" w:rsidR="00784175" w:rsidRDefault="00784175" w:rsidP="00784175">
      <w:pPr>
        <w:pStyle w:val="NoSpacing"/>
      </w:pP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8"/>
        <w:gridCol w:w="1068"/>
      </w:tblGrid>
      <w:tr w:rsidR="00625984" w:rsidRPr="00625984" w14:paraId="74466A3B" w14:textId="77777777" w:rsidTr="006259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5F3B40C" w14:textId="77777777" w:rsidR="00625984" w:rsidRPr="00625984" w:rsidRDefault="00625984" w:rsidP="0062598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14F24E0" w14:textId="77777777" w:rsidR="00625984" w:rsidRPr="00625984" w:rsidRDefault="00625984" w:rsidP="006259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N = 48</w:t>
            </w:r>
            <w:r w:rsidRPr="00625984">
              <w:rPr>
                <w:rFonts w:ascii="Segoe UI" w:eastAsia="Times New Roman" w:hAnsi="Segoe UI" w:cs="Segoe UI"/>
                <w:i/>
                <w:iCs/>
                <w:color w:val="333333"/>
                <w:sz w:val="15"/>
                <w:szCs w:val="15"/>
                <w:vertAlign w:val="superscript"/>
                <w:lang w:eastAsia="en-GB"/>
              </w:rPr>
              <w:t>1</w:t>
            </w:r>
          </w:p>
        </w:tc>
      </w:tr>
      <w:tr w:rsidR="00625984" w:rsidRPr="00625984" w14:paraId="01CDF6E7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656DD" w14:textId="5FEF6CA4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Q5: How could the current process be improved (</w:t>
            </w:r>
            <w:r w:rsidR="0022368E" w:rsidRPr="00E0698A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continue</w:t>
            </w: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 xml:space="preserve"> overleaf if necessary)?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F38A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25984" w:rsidRPr="00625984" w14:paraId="1AF31060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5BC4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All discussed prior to arrival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4F12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BCCA3AB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7EBBE" w14:textId="476AC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An issue with the yellow consent form for many years is that the patient copy is never clear. Maybe offere</w:t>
            </w:r>
            <w:r w:rsidR="0022368E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 photocopy of front page or ensure you don’t have other 'carbon copy' consent forms bundled together! What is written on them can and does trace through on others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BD30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0851F97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F99F5" w14:textId="2FD1DD16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As much time as practically possible for the patient to consider surgery and its implications. In some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cases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giving consent the same day as first surgical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discussion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might be reconsidered.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226B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4893479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9B227" w14:textId="34A8B66A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Being given the consent form a least a week before surgery. I</w:t>
            </w:r>
            <w:r w:rsidR="0022368E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was 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given the consent form on the day of surgery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D47B4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5F70B34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EC0D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Can't think of improvement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93C3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D49048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596D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Cannot think of anything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8A4D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AE6E937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EA36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Carry on explaining to patients on what they are having done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E83E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DC7FFA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DDAF2" w14:textId="6404754E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Difficult to understand when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acronyms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used and jargon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e.g.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stenosis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5220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22FE32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8571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Don’t know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276A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2 (4.2%)</w:t>
            </w:r>
          </w:p>
        </w:tc>
      </w:tr>
      <w:tr w:rsidR="00625984" w:rsidRPr="00625984" w14:paraId="53B8A609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B19D4" w14:textId="35B65F5F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Gmail. It could be sent in an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email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so the patient can take it all in. Give the patient more time to digest. Explain what a consent form is and what the obligations are on both sides.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AA3B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9B9613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68454" w14:textId="2A7A8404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Have previous patient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champions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, that can talk to patients who had similar operations.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F7B4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CBCE2D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3F9C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am happy as it 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3714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D440AC6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83C1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believe that there is nothing to be improved, I'm happy with everything and I appreciate for the help offered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5DEE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EA6983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E07C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don't feel any need for improvement I was always kept informed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5D197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20FD955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B23D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don't know, I thought it was good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BCEF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C59B3B9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1788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don’t think it could be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9CD6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842CF8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088B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don’t think it needed to be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A8DE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CFD02B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13F0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felt Mr </w:t>
            </w:r>
            <w:proofErr w:type="spell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Sayal</w:t>
            </w:r>
            <w:proofErr w:type="spell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made the process easy for me to understand and at the same time gave me confidence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A904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10E6AA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E6FBD" w14:textId="34F7F958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found the whole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situation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very straight-forward, so don't see how it could be improved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17B2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D59264C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F2AB8" w14:textId="4205B6CB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have no real complaints about the consent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process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, it happened very soon after my arrival and was completed in a timely manner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68D5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9F04182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F121D" w14:textId="3D9A272C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I known that this is unhelpful but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non applicable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- the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process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is already perfect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6E0F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ECBFF3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E0ED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met the surgeon on the morning of the operation. A meeting the previous day would have eased my stress a bit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C163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6FBE6D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B8BC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 was very satisfied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ED34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E500B7B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2B738" w14:textId="6B254B9C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 xml:space="preserve">    It couldn't! My experience has been one of reassurance, constant checks of my understanding and my complete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involvement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in decision making. 100% on all levels for consent and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understanding..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 have total trust in my consultant and his team.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BAA4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280FCA3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5558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It is fine as it 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3F392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C1F5370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8E72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It was alright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7EF2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1988342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0AB1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It would be helpful to know you have been allocated to one specific individual (surgeon)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1063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782D8BB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070F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Keep smile and help the person if they need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B770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6760F1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178D1" w14:textId="77443479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Maybe not go into as much explanation on the negatives as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patients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 already aware. Just </w:t>
            </w:r>
            <w:proofErr w:type="gram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confirm briefly</w:t>
            </w:r>
            <w:proofErr w:type="gram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the problems that could occur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4BF9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08CE10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ECBE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More information about risks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0A31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08FE4D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27EB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My experience was ok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35DB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0D1B7A2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BDDE1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BFAA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 (6.3%)</w:t>
            </w:r>
          </w:p>
        </w:tc>
      </w:tr>
      <w:tr w:rsidR="00625984" w:rsidRPr="00625984" w14:paraId="4427AFBC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A582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 all was fine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4A12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072F2F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D933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 change needed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58F9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B23C8C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0D145" w14:textId="5CCCE22E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No gave good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explanations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8F32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6CDB169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B207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 improvement possible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92D5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5B38658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BC93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No, but it is crucial that in-depth discussions are had about the risks of the operation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02DBB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9740CB2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5C4C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No, I am very happy about it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AA6F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A0111E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806F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Not needed to improve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1218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106A9D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1902D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Not really, felt quick and efficient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FD5B6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D05A0FC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F8224" w14:textId="209AA3F8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Online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possibly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0666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42DC769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DD16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Seems ok as it 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6CE1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D4AC5A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7ECAB" w14:textId="44000EE1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The consent process was easy enough to understand and can't really comment on what 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improvements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if any needs to be made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F610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4DB913B5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E602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    To date, I can think of no improvement. I'm impressed and reassured with all the care and very much appreciate how Ms </w:t>
            </w:r>
            <w:proofErr w:type="spellStart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Zaidman</w:t>
            </w:r>
            <w:proofErr w:type="spellEnd"/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has constantly informed me on every step of the way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B9DF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04BEB5F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5D8F3" w14:textId="44C6AC82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Videos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, pictures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0C61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16BDD958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169E2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Q5_codes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8032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25984" w:rsidRPr="00625984" w14:paraId="208E04D8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7C73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Allocated a specific surgeon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2059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6D62EB1C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C9DC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Do not consent on day of surgery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D7D7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 (8.3%)</w:t>
            </w:r>
          </w:p>
        </w:tc>
      </w:tr>
      <w:tr w:rsidR="00625984" w:rsidRPr="00625984" w14:paraId="57E4CA4A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289CF" w14:textId="41B61E3F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Explanation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too in depth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D8E9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EC6A554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16DF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Further explanation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5A5C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AEA8837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16B05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More info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3810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746810D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8A48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 improvement required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CEDA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35 (73%)</w:t>
            </w:r>
          </w:p>
        </w:tc>
      </w:tr>
      <w:tr w:rsidR="00625984" w:rsidRPr="00625984" w14:paraId="41E169F2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1B7F3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Online form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AB22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 (6.3%)</w:t>
            </w:r>
          </w:p>
        </w:tc>
      </w:tr>
      <w:tr w:rsidR="00625984" w:rsidRPr="00625984" w14:paraId="70D4473E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A326A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Patient champions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D13F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501A8413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E052B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Use of videos/pictures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90ED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356EE7E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9BB6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GB"/>
              </w:rPr>
              <w:t>Q5_themes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7F50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</w:p>
        </w:tc>
      </w:tr>
      <w:tr w:rsidR="00625984" w:rsidRPr="00625984" w14:paraId="2D62FD28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26545" w14:textId="2292A33B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lastRenderedPageBreak/>
              <w:t>    </w:t>
            </w:r>
            <w:r w:rsidR="0022368E"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Allocated</w:t>
            </w: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 xml:space="preserve"> a specific surgeon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413A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268F0252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6BB4D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Further information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C55A9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 (8.3%)</w:t>
            </w:r>
          </w:p>
        </w:tc>
      </w:tr>
      <w:tr w:rsidR="00625984" w:rsidRPr="00625984" w14:paraId="59259288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8DA08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Further time to consider options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1415F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4 (8.3%)</w:t>
            </w:r>
          </w:p>
        </w:tc>
      </w:tr>
      <w:tr w:rsidR="00625984" w:rsidRPr="00625984" w14:paraId="6EA4D38B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34E04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No improvement required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4A46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35 (73%)</w:t>
            </w:r>
          </w:p>
        </w:tc>
      </w:tr>
      <w:tr w:rsidR="00625984" w:rsidRPr="00625984" w14:paraId="527EC841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4758E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Online form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E9E60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3 (6.3%)</w:t>
            </w:r>
          </w:p>
        </w:tc>
      </w:tr>
      <w:tr w:rsidR="00625984" w:rsidRPr="00625984" w14:paraId="06F356C4" w14:textId="77777777" w:rsidTr="00625984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5375C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    Too much information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9A4C7" w14:textId="77777777" w:rsidR="00625984" w:rsidRPr="00625984" w:rsidRDefault="00625984" w:rsidP="00625984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GB"/>
              </w:rPr>
              <w:t>1 (2.1%)</w:t>
            </w:r>
          </w:p>
        </w:tc>
      </w:tr>
      <w:tr w:rsidR="00625984" w:rsidRPr="00625984" w14:paraId="7B99EC8C" w14:textId="77777777" w:rsidTr="0062598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442F8" w14:textId="77777777" w:rsidR="00625984" w:rsidRPr="00625984" w:rsidRDefault="00625984" w:rsidP="0062598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25984">
              <w:rPr>
                <w:rFonts w:ascii="Segoe UI" w:eastAsia="Times New Roman" w:hAnsi="Segoe UI" w:cs="Segoe UI"/>
                <w:i/>
                <w:iCs/>
                <w:color w:val="333333"/>
                <w:sz w:val="13"/>
                <w:szCs w:val="13"/>
                <w:vertAlign w:val="superscript"/>
                <w:lang w:eastAsia="en-GB"/>
              </w:rPr>
              <w:t>1</w:t>
            </w:r>
            <w:r w:rsidRPr="0062598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n (%)</w:t>
            </w:r>
          </w:p>
        </w:tc>
      </w:tr>
    </w:tbl>
    <w:p w14:paraId="3A1D5EB4" w14:textId="77777777" w:rsidR="00625984" w:rsidRDefault="00625984" w:rsidP="00625984"/>
    <w:p w14:paraId="4426DBA6" w14:textId="77777777" w:rsidR="00FC3E18" w:rsidRDefault="00FC3E18" w:rsidP="00EE0F96">
      <w:pPr>
        <w:jc w:val="center"/>
      </w:pPr>
    </w:p>
    <w:p w14:paraId="2A09914D" w14:textId="77777777" w:rsidR="00FC3E18" w:rsidRDefault="00FC3E18" w:rsidP="00EE0F96">
      <w:pPr>
        <w:jc w:val="center"/>
      </w:pPr>
    </w:p>
    <w:p w14:paraId="526C4BAE" w14:textId="77777777" w:rsidR="00FC3E18" w:rsidRDefault="00FC3E18" w:rsidP="00EE0F96">
      <w:pPr>
        <w:jc w:val="center"/>
      </w:pPr>
    </w:p>
    <w:p w14:paraId="62CBD218" w14:textId="77777777" w:rsidR="00FC3E18" w:rsidRDefault="00FC3E18" w:rsidP="00EE0F96">
      <w:pPr>
        <w:jc w:val="center"/>
      </w:pPr>
    </w:p>
    <w:p w14:paraId="1E276872" w14:textId="6E8CE0C7" w:rsidR="00FC3E18" w:rsidRDefault="00FC3E18"/>
    <w:sectPr w:rsidR="00FC3E18" w:rsidSect="005C1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26DB9"/>
    <w:multiLevelType w:val="hybridMultilevel"/>
    <w:tmpl w:val="3BEC60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E11C8"/>
    <w:multiLevelType w:val="hybridMultilevel"/>
    <w:tmpl w:val="B49672A6"/>
    <w:lvl w:ilvl="0" w:tplc="C840F58E">
      <w:start w:val="3"/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2E98"/>
    <w:multiLevelType w:val="hybridMultilevel"/>
    <w:tmpl w:val="9D96FD80"/>
    <w:lvl w:ilvl="0" w:tplc="C840F58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209CC"/>
    <w:multiLevelType w:val="hybridMultilevel"/>
    <w:tmpl w:val="E6EEB9C4"/>
    <w:lvl w:ilvl="0" w:tplc="D9D206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608374">
    <w:abstractNumId w:val="2"/>
  </w:num>
  <w:num w:numId="2" w16cid:durableId="1063605722">
    <w:abstractNumId w:val="0"/>
  </w:num>
  <w:num w:numId="3" w16cid:durableId="1562903699">
    <w:abstractNumId w:val="1"/>
  </w:num>
  <w:num w:numId="4" w16cid:durableId="1722245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B2"/>
    <w:rsid w:val="0000338B"/>
    <w:rsid w:val="000039D0"/>
    <w:rsid w:val="000121C3"/>
    <w:rsid w:val="000124EF"/>
    <w:rsid w:val="00014BB7"/>
    <w:rsid w:val="00014EC3"/>
    <w:rsid w:val="00015651"/>
    <w:rsid w:val="0001575B"/>
    <w:rsid w:val="000210E9"/>
    <w:rsid w:val="00032CF4"/>
    <w:rsid w:val="000354DE"/>
    <w:rsid w:val="00035D24"/>
    <w:rsid w:val="00037126"/>
    <w:rsid w:val="00040B6F"/>
    <w:rsid w:val="00063ADC"/>
    <w:rsid w:val="0006485B"/>
    <w:rsid w:val="00064D2F"/>
    <w:rsid w:val="0007134B"/>
    <w:rsid w:val="00072013"/>
    <w:rsid w:val="00075A00"/>
    <w:rsid w:val="00082297"/>
    <w:rsid w:val="00084544"/>
    <w:rsid w:val="00093157"/>
    <w:rsid w:val="0009376D"/>
    <w:rsid w:val="00096EFF"/>
    <w:rsid w:val="000A180D"/>
    <w:rsid w:val="000B70C5"/>
    <w:rsid w:val="000C10A2"/>
    <w:rsid w:val="000C1B84"/>
    <w:rsid w:val="000C3547"/>
    <w:rsid w:val="000C3CF2"/>
    <w:rsid w:val="000C4270"/>
    <w:rsid w:val="000C77B6"/>
    <w:rsid w:val="000D078D"/>
    <w:rsid w:val="000D13C4"/>
    <w:rsid w:val="000D1E84"/>
    <w:rsid w:val="000D477D"/>
    <w:rsid w:val="000E4371"/>
    <w:rsid w:val="000F27D7"/>
    <w:rsid w:val="000F38BC"/>
    <w:rsid w:val="001069BD"/>
    <w:rsid w:val="00106A6F"/>
    <w:rsid w:val="001123B6"/>
    <w:rsid w:val="00112991"/>
    <w:rsid w:val="00115396"/>
    <w:rsid w:val="00121281"/>
    <w:rsid w:val="0012404E"/>
    <w:rsid w:val="00130E5A"/>
    <w:rsid w:val="00131AB5"/>
    <w:rsid w:val="001322E6"/>
    <w:rsid w:val="00132A41"/>
    <w:rsid w:val="00134C91"/>
    <w:rsid w:val="00142C6C"/>
    <w:rsid w:val="001430BD"/>
    <w:rsid w:val="001459EB"/>
    <w:rsid w:val="00150901"/>
    <w:rsid w:val="0015440B"/>
    <w:rsid w:val="00157ECC"/>
    <w:rsid w:val="00160937"/>
    <w:rsid w:val="00161E67"/>
    <w:rsid w:val="00164374"/>
    <w:rsid w:val="001651B4"/>
    <w:rsid w:val="00167412"/>
    <w:rsid w:val="00170045"/>
    <w:rsid w:val="00174AF2"/>
    <w:rsid w:val="001821E7"/>
    <w:rsid w:val="001834BC"/>
    <w:rsid w:val="001863E2"/>
    <w:rsid w:val="001878AF"/>
    <w:rsid w:val="00187B7A"/>
    <w:rsid w:val="001906B2"/>
    <w:rsid w:val="001943C0"/>
    <w:rsid w:val="0019544F"/>
    <w:rsid w:val="001A2325"/>
    <w:rsid w:val="001A48D2"/>
    <w:rsid w:val="001A4996"/>
    <w:rsid w:val="001A5CB2"/>
    <w:rsid w:val="001B7A83"/>
    <w:rsid w:val="001C0159"/>
    <w:rsid w:val="001C0D1F"/>
    <w:rsid w:val="001C3A38"/>
    <w:rsid w:val="001C6CF3"/>
    <w:rsid w:val="001C7199"/>
    <w:rsid w:val="001D42A8"/>
    <w:rsid w:val="001E02E6"/>
    <w:rsid w:val="001E4B83"/>
    <w:rsid w:val="001E5FAA"/>
    <w:rsid w:val="001E6C63"/>
    <w:rsid w:val="001F1089"/>
    <w:rsid w:val="001F4CD6"/>
    <w:rsid w:val="00200AA7"/>
    <w:rsid w:val="0020584D"/>
    <w:rsid w:val="00214799"/>
    <w:rsid w:val="00217A90"/>
    <w:rsid w:val="00221733"/>
    <w:rsid w:val="002222AC"/>
    <w:rsid w:val="0022368E"/>
    <w:rsid w:val="00225208"/>
    <w:rsid w:val="002252A1"/>
    <w:rsid w:val="002323BD"/>
    <w:rsid w:val="002334EF"/>
    <w:rsid w:val="00236C03"/>
    <w:rsid w:val="00244876"/>
    <w:rsid w:val="002469BF"/>
    <w:rsid w:val="00250104"/>
    <w:rsid w:val="00253A07"/>
    <w:rsid w:val="00255B23"/>
    <w:rsid w:val="0026233B"/>
    <w:rsid w:val="00263A1D"/>
    <w:rsid w:val="00264DE7"/>
    <w:rsid w:val="002679B7"/>
    <w:rsid w:val="00270C45"/>
    <w:rsid w:val="0027323D"/>
    <w:rsid w:val="00275197"/>
    <w:rsid w:val="0027560A"/>
    <w:rsid w:val="00282265"/>
    <w:rsid w:val="00282B72"/>
    <w:rsid w:val="0028302D"/>
    <w:rsid w:val="0028645C"/>
    <w:rsid w:val="00290FFF"/>
    <w:rsid w:val="00291E8B"/>
    <w:rsid w:val="00292DE9"/>
    <w:rsid w:val="00293387"/>
    <w:rsid w:val="0029566F"/>
    <w:rsid w:val="002A060D"/>
    <w:rsid w:val="002A12D9"/>
    <w:rsid w:val="002A52FC"/>
    <w:rsid w:val="002B250F"/>
    <w:rsid w:val="002B6D87"/>
    <w:rsid w:val="002B7767"/>
    <w:rsid w:val="002C729B"/>
    <w:rsid w:val="002C74C1"/>
    <w:rsid w:val="002D0D1A"/>
    <w:rsid w:val="002E331C"/>
    <w:rsid w:val="002E400B"/>
    <w:rsid w:val="002E52CC"/>
    <w:rsid w:val="002E5C76"/>
    <w:rsid w:val="002F471C"/>
    <w:rsid w:val="002F6752"/>
    <w:rsid w:val="00310F72"/>
    <w:rsid w:val="003125E9"/>
    <w:rsid w:val="00312AAD"/>
    <w:rsid w:val="00321341"/>
    <w:rsid w:val="003222CA"/>
    <w:rsid w:val="00322C2E"/>
    <w:rsid w:val="00325BD1"/>
    <w:rsid w:val="00325F1A"/>
    <w:rsid w:val="0033138F"/>
    <w:rsid w:val="00334D39"/>
    <w:rsid w:val="00336573"/>
    <w:rsid w:val="00337702"/>
    <w:rsid w:val="003537F7"/>
    <w:rsid w:val="00354031"/>
    <w:rsid w:val="00355378"/>
    <w:rsid w:val="00361D31"/>
    <w:rsid w:val="00364B47"/>
    <w:rsid w:val="00365005"/>
    <w:rsid w:val="00371D84"/>
    <w:rsid w:val="00373D27"/>
    <w:rsid w:val="0037438C"/>
    <w:rsid w:val="003746A0"/>
    <w:rsid w:val="003759A0"/>
    <w:rsid w:val="00376307"/>
    <w:rsid w:val="00376861"/>
    <w:rsid w:val="00380368"/>
    <w:rsid w:val="00380BE8"/>
    <w:rsid w:val="00381E66"/>
    <w:rsid w:val="0038202A"/>
    <w:rsid w:val="0038306F"/>
    <w:rsid w:val="00385AA9"/>
    <w:rsid w:val="00392F25"/>
    <w:rsid w:val="003940B7"/>
    <w:rsid w:val="00394A2C"/>
    <w:rsid w:val="00397923"/>
    <w:rsid w:val="00397D4D"/>
    <w:rsid w:val="003A70DB"/>
    <w:rsid w:val="003A7343"/>
    <w:rsid w:val="003A7539"/>
    <w:rsid w:val="003B0D04"/>
    <w:rsid w:val="003B250C"/>
    <w:rsid w:val="003B405A"/>
    <w:rsid w:val="003B7849"/>
    <w:rsid w:val="003C2871"/>
    <w:rsid w:val="003C5E82"/>
    <w:rsid w:val="003D0656"/>
    <w:rsid w:val="003D0B61"/>
    <w:rsid w:val="003D4027"/>
    <w:rsid w:val="003D5815"/>
    <w:rsid w:val="003D7374"/>
    <w:rsid w:val="003E44DE"/>
    <w:rsid w:val="003E7677"/>
    <w:rsid w:val="003E7E9E"/>
    <w:rsid w:val="003F0695"/>
    <w:rsid w:val="004012F9"/>
    <w:rsid w:val="0040399B"/>
    <w:rsid w:val="00403CC5"/>
    <w:rsid w:val="00411E0F"/>
    <w:rsid w:val="00414FD1"/>
    <w:rsid w:val="004150E7"/>
    <w:rsid w:val="0042261A"/>
    <w:rsid w:val="00423E38"/>
    <w:rsid w:val="0042470C"/>
    <w:rsid w:val="00430709"/>
    <w:rsid w:val="00433906"/>
    <w:rsid w:val="0043657A"/>
    <w:rsid w:val="004373D4"/>
    <w:rsid w:val="0044005D"/>
    <w:rsid w:val="00450972"/>
    <w:rsid w:val="00451C89"/>
    <w:rsid w:val="0046546D"/>
    <w:rsid w:val="004728DA"/>
    <w:rsid w:val="00477DB2"/>
    <w:rsid w:val="00480C03"/>
    <w:rsid w:val="0048420E"/>
    <w:rsid w:val="00485291"/>
    <w:rsid w:val="004854B2"/>
    <w:rsid w:val="004932DC"/>
    <w:rsid w:val="004A0707"/>
    <w:rsid w:val="004A3138"/>
    <w:rsid w:val="004A4E0A"/>
    <w:rsid w:val="004B6FF3"/>
    <w:rsid w:val="004C05B4"/>
    <w:rsid w:val="004C14F1"/>
    <w:rsid w:val="004C1DF3"/>
    <w:rsid w:val="004C4605"/>
    <w:rsid w:val="004C4C9F"/>
    <w:rsid w:val="004C66C2"/>
    <w:rsid w:val="004C6C77"/>
    <w:rsid w:val="004C7305"/>
    <w:rsid w:val="004D5B40"/>
    <w:rsid w:val="004E07BA"/>
    <w:rsid w:val="004E3713"/>
    <w:rsid w:val="004F5533"/>
    <w:rsid w:val="004F6777"/>
    <w:rsid w:val="004F73B1"/>
    <w:rsid w:val="00501729"/>
    <w:rsid w:val="00501DDA"/>
    <w:rsid w:val="00504B98"/>
    <w:rsid w:val="005156A4"/>
    <w:rsid w:val="00516D65"/>
    <w:rsid w:val="00530CB7"/>
    <w:rsid w:val="00531A03"/>
    <w:rsid w:val="00531C5F"/>
    <w:rsid w:val="00534754"/>
    <w:rsid w:val="00534ED4"/>
    <w:rsid w:val="00537DA9"/>
    <w:rsid w:val="0054074C"/>
    <w:rsid w:val="005421FB"/>
    <w:rsid w:val="00544B28"/>
    <w:rsid w:val="00546E00"/>
    <w:rsid w:val="00546EA8"/>
    <w:rsid w:val="00550F33"/>
    <w:rsid w:val="005529A4"/>
    <w:rsid w:val="00553242"/>
    <w:rsid w:val="00554ED2"/>
    <w:rsid w:val="00561CC6"/>
    <w:rsid w:val="005675A3"/>
    <w:rsid w:val="00573C65"/>
    <w:rsid w:val="00580F03"/>
    <w:rsid w:val="00581F9D"/>
    <w:rsid w:val="005834ED"/>
    <w:rsid w:val="00585475"/>
    <w:rsid w:val="0059279B"/>
    <w:rsid w:val="00593454"/>
    <w:rsid w:val="00596A49"/>
    <w:rsid w:val="00596C18"/>
    <w:rsid w:val="005A0739"/>
    <w:rsid w:val="005A2B2A"/>
    <w:rsid w:val="005A543A"/>
    <w:rsid w:val="005A5B6E"/>
    <w:rsid w:val="005B4238"/>
    <w:rsid w:val="005B4ECC"/>
    <w:rsid w:val="005C12B2"/>
    <w:rsid w:val="005C2B64"/>
    <w:rsid w:val="005C496C"/>
    <w:rsid w:val="005C4F5C"/>
    <w:rsid w:val="005C555F"/>
    <w:rsid w:val="005C61EC"/>
    <w:rsid w:val="005C67B7"/>
    <w:rsid w:val="005C751E"/>
    <w:rsid w:val="005C79C0"/>
    <w:rsid w:val="005D5491"/>
    <w:rsid w:val="005D5A6B"/>
    <w:rsid w:val="005D6B23"/>
    <w:rsid w:val="005E1773"/>
    <w:rsid w:val="005E2048"/>
    <w:rsid w:val="005E745F"/>
    <w:rsid w:val="005F7FEF"/>
    <w:rsid w:val="006014B9"/>
    <w:rsid w:val="00604662"/>
    <w:rsid w:val="006046DD"/>
    <w:rsid w:val="006050D8"/>
    <w:rsid w:val="00605AE3"/>
    <w:rsid w:val="00624FA5"/>
    <w:rsid w:val="00625984"/>
    <w:rsid w:val="0062771C"/>
    <w:rsid w:val="00627D56"/>
    <w:rsid w:val="006358DC"/>
    <w:rsid w:val="006363CA"/>
    <w:rsid w:val="006363CE"/>
    <w:rsid w:val="006414E3"/>
    <w:rsid w:val="00645082"/>
    <w:rsid w:val="006452E6"/>
    <w:rsid w:val="00651E04"/>
    <w:rsid w:val="00652CE0"/>
    <w:rsid w:val="006554F2"/>
    <w:rsid w:val="006558C1"/>
    <w:rsid w:val="006572AD"/>
    <w:rsid w:val="00665897"/>
    <w:rsid w:val="00667636"/>
    <w:rsid w:val="00670AEA"/>
    <w:rsid w:val="006745AE"/>
    <w:rsid w:val="00675C54"/>
    <w:rsid w:val="00683DB4"/>
    <w:rsid w:val="00685F78"/>
    <w:rsid w:val="00686373"/>
    <w:rsid w:val="00687B29"/>
    <w:rsid w:val="0069345A"/>
    <w:rsid w:val="006938C3"/>
    <w:rsid w:val="00693ED5"/>
    <w:rsid w:val="0069470A"/>
    <w:rsid w:val="00694DED"/>
    <w:rsid w:val="006A1031"/>
    <w:rsid w:val="006A151A"/>
    <w:rsid w:val="006A2287"/>
    <w:rsid w:val="006B357E"/>
    <w:rsid w:val="006B622F"/>
    <w:rsid w:val="006B68D9"/>
    <w:rsid w:val="006C4526"/>
    <w:rsid w:val="006C460A"/>
    <w:rsid w:val="006C51BB"/>
    <w:rsid w:val="006C5F6D"/>
    <w:rsid w:val="006C6CDC"/>
    <w:rsid w:val="006D0736"/>
    <w:rsid w:val="006D0769"/>
    <w:rsid w:val="006D3BF1"/>
    <w:rsid w:val="006D5E19"/>
    <w:rsid w:val="006E458E"/>
    <w:rsid w:val="006E5C24"/>
    <w:rsid w:val="006F4FD7"/>
    <w:rsid w:val="006F5F13"/>
    <w:rsid w:val="006F7C24"/>
    <w:rsid w:val="00703F7F"/>
    <w:rsid w:val="007105D5"/>
    <w:rsid w:val="00710A45"/>
    <w:rsid w:val="0071360E"/>
    <w:rsid w:val="00714546"/>
    <w:rsid w:val="007167C9"/>
    <w:rsid w:val="00721F3B"/>
    <w:rsid w:val="00730700"/>
    <w:rsid w:val="00731D8E"/>
    <w:rsid w:val="0073472C"/>
    <w:rsid w:val="0073587E"/>
    <w:rsid w:val="00741FEF"/>
    <w:rsid w:val="00742251"/>
    <w:rsid w:val="00743319"/>
    <w:rsid w:val="00745791"/>
    <w:rsid w:val="00745C38"/>
    <w:rsid w:val="00747723"/>
    <w:rsid w:val="007560EE"/>
    <w:rsid w:val="0075703A"/>
    <w:rsid w:val="00761E53"/>
    <w:rsid w:val="007672A0"/>
    <w:rsid w:val="00767860"/>
    <w:rsid w:val="00771855"/>
    <w:rsid w:val="00771F32"/>
    <w:rsid w:val="00775CD6"/>
    <w:rsid w:val="0077624A"/>
    <w:rsid w:val="0077731B"/>
    <w:rsid w:val="00783118"/>
    <w:rsid w:val="00784175"/>
    <w:rsid w:val="0078491A"/>
    <w:rsid w:val="00786B33"/>
    <w:rsid w:val="007871DF"/>
    <w:rsid w:val="00791A48"/>
    <w:rsid w:val="00794017"/>
    <w:rsid w:val="007943FF"/>
    <w:rsid w:val="007A134A"/>
    <w:rsid w:val="007A648A"/>
    <w:rsid w:val="007A7D55"/>
    <w:rsid w:val="007C3B3E"/>
    <w:rsid w:val="007C4086"/>
    <w:rsid w:val="007C4287"/>
    <w:rsid w:val="007C6B1F"/>
    <w:rsid w:val="007D07B1"/>
    <w:rsid w:val="007D259D"/>
    <w:rsid w:val="007D2BDA"/>
    <w:rsid w:val="007D7116"/>
    <w:rsid w:val="007E1693"/>
    <w:rsid w:val="007E48F3"/>
    <w:rsid w:val="007E5DC1"/>
    <w:rsid w:val="007F54E1"/>
    <w:rsid w:val="00803FC8"/>
    <w:rsid w:val="00805607"/>
    <w:rsid w:val="00806EEE"/>
    <w:rsid w:val="008071B3"/>
    <w:rsid w:val="00810286"/>
    <w:rsid w:val="008103A0"/>
    <w:rsid w:val="00810B7E"/>
    <w:rsid w:val="00817433"/>
    <w:rsid w:val="00822B3C"/>
    <w:rsid w:val="00827DB3"/>
    <w:rsid w:val="00827DD9"/>
    <w:rsid w:val="00830548"/>
    <w:rsid w:val="00840402"/>
    <w:rsid w:val="008461A2"/>
    <w:rsid w:val="00850397"/>
    <w:rsid w:val="008524FA"/>
    <w:rsid w:val="00854048"/>
    <w:rsid w:val="00857464"/>
    <w:rsid w:val="00860086"/>
    <w:rsid w:val="0086148B"/>
    <w:rsid w:val="008704E8"/>
    <w:rsid w:val="00870527"/>
    <w:rsid w:val="008747CA"/>
    <w:rsid w:val="00874CD7"/>
    <w:rsid w:val="00884B6A"/>
    <w:rsid w:val="00885531"/>
    <w:rsid w:val="00885EB2"/>
    <w:rsid w:val="0088738C"/>
    <w:rsid w:val="0089157C"/>
    <w:rsid w:val="00894F46"/>
    <w:rsid w:val="0089632F"/>
    <w:rsid w:val="00896EFB"/>
    <w:rsid w:val="008A22B2"/>
    <w:rsid w:val="008A648E"/>
    <w:rsid w:val="008A7FC3"/>
    <w:rsid w:val="008B0721"/>
    <w:rsid w:val="008B085B"/>
    <w:rsid w:val="008B26BB"/>
    <w:rsid w:val="008B50FF"/>
    <w:rsid w:val="008C053B"/>
    <w:rsid w:val="008C05B7"/>
    <w:rsid w:val="008C7E39"/>
    <w:rsid w:val="008D10AF"/>
    <w:rsid w:val="008D365E"/>
    <w:rsid w:val="008F3240"/>
    <w:rsid w:val="008F5CFE"/>
    <w:rsid w:val="008F641B"/>
    <w:rsid w:val="009004F4"/>
    <w:rsid w:val="00902B6A"/>
    <w:rsid w:val="00902BA3"/>
    <w:rsid w:val="00904217"/>
    <w:rsid w:val="009065E3"/>
    <w:rsid w:val="00906E0C"/>
    <w:rsid w:val="0090754B"/>
    <w:rsid w:val="0091288B"/>
    <w:rsid w:val="00913569"/>
    <w:rsid w:val="00914001"/>
    <w:rsid w:val="00924549"/>
    <w:rsid w:val="00926D0D"/>
    <w:rsid w:val="00930858"/>
    <w:rsid w:val="00933A55"/>
    <w:rsid w:val="00955E59"/>
    <w:rsid w:val="00960119"/>
    <w:rsid w:val="00960607"/>
    <w:rsid w:val="00961A61"/>
    <w:rsid w:val="00961EA9"/>
    <w:rsid w:val="00962682"/>
    <w:rsid w:val="00970920"/>
    <w:rsid w:val="00970E23"/>
    <w:rsid w:val="00973CD5"/>
    <w:rsid w:val="009766D0"/>
    <w:rsid w:val="00977879"/>
    <w:rsid w:val="00977AA0"/>
    <w:rsid w:val="00984170"/>
    <w:rsid w:val="0098601A"/>
    <w:rsid w:val="00992AA9"/>
    <w:rsid w:val="009972B0"/>
    <w:rsid w:val="009A03D5"/>
    <w:rsid w:val="009A581E"/>
    <w:rsid w:val="009A649F"/>
    <w:rsid w:val="009B0731"/>
    <w:rsid w:val="009B0993"/>
    <w:rsid w:val="009B3390"/>
    <w:rsid w:val="009B58E8"/>
    <w:rsid w:val="009B6ABB"/>
    <w:rsid w:val="009C3CDE"/>
    <w:rsid w:val="009D00C0"/>
    <w:rsid w:val="009D7C97"/>
    <w:rsid w:val="009D7DFE"/>
    <w:rsid w:val="009E0346"/>
    <w:rsid w:val="009E7B9D"/>
    <w:rsid w:val="009F0C12"/>
    <w:rsid w:val="009F4346"/>
    <w:rsid w:val="009F5D9D"/>
    <w:rsid w:val="009F5F69"/>
    <w:rsid w:val="009F7295"/>
    <w:rsid w:val="00A12464"/>
    <w:rsid w:val="00A13B36"/>
    <w:rsid w:val="00A1645C"/>
    <w:rsid w:val="00A21E60"/>
    <w:rsid w:val="00A24603"/>
    <w:rsid w:val="00A2684E"/>
    <w:rsid w:val="00A36259"/>
    <w:rsid w:val="00A4328E"/>
    <w:rsid w:val="00A4525D"/>
    <w:rsid w:val="00A46BCA"/>
    <w:rsid w:val="00A63E1A"/>
    <w:rsid w:val="00A653BA"/>
    <w:rsid w:val="00A66954"/>
    <w:rsid w:val="00A67384"/>
    <w:rsid w:val="00A73E3F"/>
    <w:rsid w:val="00A8668A"/>
    <w:rsid w:val="00A8720B"/>
    <w:rsid w:val="00A90329"/>
    <w:rsid w:val="00A90F02"/>
    <w:rsid w:val="00A928A0"/>
    <w:rsid w:val="00A95737"/>
    <w:rsid w:val="00AA0A2F"/>
    <w:rsid w:val="00AA5AFA"/>
    <w:rsid w:val="00AB356D"/>
    <w:rsid w:val="00AC40D3"/>
    <w:rsid w:val="00AD2DBC"/>
    <w:rsid w:val="00AD3899"/>
    <w:rsid w:val="00AD4563"/>
    <w:rsid w:val="00AD46C2"/>
    <w:rsid w:val="00AD556F"/>
    <w:rsid w:val="00AE0075"/>
    <w:rsid w:val="00AE147A"/>
    <w:rsid w:val="00AE6C13"/>
    <w:rsid w:val="00AE7211"/>
    <w:rsid w:val="00AF61AC"/>
    <w:rsid w:val="00B00531"/>
    <w:rsid w:val="00B10BC1"/>
    <w:rsid w:val="00B11FD4"/>
    <w:rsid w:val="00B1263A"/>
    <w:rsid w:val="00B12C63"/>
    <w:rsid w:val="00B24717"/>
    <w:rsid w:val="00B31344"/>
    <w:rsid w:val="00B31501"/>
    <w:rsid w:val="00B31586"/>
    <w:rsid w:val="00B3258E"/>
    <w:rsid w:val="00B33314"/>
    <w:rsid w:val="00B34B0D"/>
    <w:rsid w:val="00B360A4"/>
    <w:rsid w:val="00B43B89"/>
    <w:rsid w:val="00B476AB"/>
    <w:rsid w:val="00B501A5"/>
    <w:rsid w:val="00B55A56"/>
    <w:rsid w:val="00B72DA9"/>
    <w:rsid w:val="00B73538"/>
    <w:rsid w:val="00B75488"/>
    <w:rsid w:val="00B777B3"/>
    <w:rsid w:val="00B807D3"/>
    <w:rsid w:val="00B83C93"/>
    <w:rsid w:val="00B85E16"/>
    <w:rsid w:val="00B86F59"/>
    <w:rsid w:val="00B87F44"/>
    <w:rsid w:val="00B90F21"/>
    <w:rsid w:val="00BA099F"/>
    <w:rsid w:val="00BA2F35"/>
    <w:rsid w:val="00BA530B"/>
    <w:rsid w:val="00BA637E"/>
    <w:rsid w:val="00BB5945"/>
    <w:rsid w:val="00BB708F"/>
    <w:rsid w:val="00BD40E1"/>
    <w:rsid w:val="00BD59C1"/>
    <w:rsid w:val="00BD7BC1"/>
    <w:rsid w:val="00BF22ED"/>
    <w:rsid w:val="00BF4E8A"/>
    <w:rsid w:val="00BF7C21"/>
    <w:rsid w:val="00C1485D"/>
    <w:rsid w:val="00C2060A"/>
    <w:rsid w:val="00C27707"/>
    <w:rsid w:val="00C30C81"/>
    <w:rsid w:val="00C32E6A"/>
    <w:rsid w:val="00C34C2A"/>
    <w:rsid w:val="00C37538"/>
    <w:rsid w:val="00C430D2"/>
    <w:rsid w:val="00C52A0F"/>
    <w:rsid w:val="00C52F46"/>
    <w:rsid w:val="00C604D9"/>
    <w:rsid w:val="00C63E5A"/>
    <w:rsid w:val="00C65345"/>
    <w:rsid w:val="00C71FAC"/>
    <w:rsid w:val="00C7515C"/>
    <w:rsid w:val="00C76033"/>
    <w:rsid w:val="00C84AB1"/>
    <w:rsid w:val="00C868B3"/>
    <w:rsid w:val="00C87E7F"/>
    <w:rsid w:val="00C951EE"/>
    <w:rsid w:val="00CB25BF"/>
    <w:rsid w:val="00CB76FE"/>
    <w:rsid w:val="00CC37E3"/>
    <w:rsid w:val="00CC4BAD"/>
    <w:rsid w:val="00CC53C6"/>
    <w:rsid w:val="00CC7836"/>
    <w:rsid w:val="00CD0661"/>
    <w:rsid w:val="00CD31E8"/>
    <w:rsid w:val="00CD570F"/>
    <w:rsid w:val="00CD5D4E"/>
    <w:rsid w:val="00CE5356"/>
    <w:rsid w:val="00CE7233"/>
    <w:rsid w:val="00CE7515"/>
    <w:rsid w:val="00CF02CF"/>
    <w:rsid w:val="00CF7027"/>
    <w:rsid w:val="00D01176"/>
    <w:rsid w:val="00D04FD2"/>
    <w:rsid w:val="00D107EB"/>
    <w:rsid w:val="00D10C35"/>
    <w:rsid w:val="00D12AB3"/>
    <w:rsid w:val="00D1346A"/>
    <w:rsid w:val="00D14F7D"/>
    <w:rsid w:val="00D33C99"/>
    <w:rsid w:val="00D33D78"/>
    <w:rsid w:val="00D40F71"/>
    <w:rsid w:val="00D42295"/>
    <w:rsid w:val="00D47A35"/>
    <w:rsid w:val="00D54D83"/>
    <w:rsid w:val="00D60BAD"/>
    <w:rsid w:val="00D6195A"/>
    <w:rsid w:val="00D622A4"/>
    <w:rsid w:val="00D63851"/>
    <w:rsid w:val="00D6737D"/>
    <w:rsid w:val="00D74E82"/>
    <w:rsid w:val="00D75D26"/>
    <w:rsid w:val="00D76810"/>
    <w:rsid w:val="00D80F7C"/>
    <w:rsid w:val="00D84F4C"/>
    <w:rsid w:val="00D8705F"/>
    <w:rsid w:val="00D87B56"/>
    <w:rsid w:val="00D90386"/>
    <w:rsid w:val="00D96F30"/>
    <w:rsid w:val="00D9706E"/>
    <w:rsid w:val="00DA01F9"/>
    <w:rsid w:val="00DA1F06"/>
    <w:rsid w:val="00DA3D24"/>
    <w:rsid w:val="00DA46F6"/>
    <w:rsid w:val="00DA7177"/>
    <w:rsid w:val="00DA7738"/>
    <w:rsid w:val="00DB52FA"/>
    <w:rsid w:val="00DB5584"/>
    <w:rsid w:val="00DC39A4"/>
    <w:rsid w:val="00DC4238"/>
    <w:rsid w:val="00DD2CD3"/>
    <w:rsid w:val="00DE1314"/>
    <w:rsid w:val="00DE4620"/>
    <w:rsid w:val="00DE485C"/>
    <w:rsid w:val="00DE7354"/>
    <w:rsid w:val="00DF4CD6"/>
    <w:rsid w:val="00DF4DCA"/>
    <w:rsid w:val="00DF5E90"/>
    <w:rsid w:val="00DF6A6B"/>
    <w:rsid w:val="00E006AB"/>
    <w:rsid w:val="00E03457"/>
    <w:rsid w:val="00E0463C"/>
    <w:rsid w:val="00E06745"/>
    <w:rsid w:val="00E0698A"/>
    <w:rsid w:val="00E12942"/>
    <w:rsid w:val="00E12CAC"/>
    <w:rsid w:val="00E139C4"/>
    <w:rsid w:val="00E22ECE"/>
    <w:rsid w:val="00E23073"/>
    <w:rsid w:val="00E26D7F"/>
    <w:rsid w:val="00E310BC"/>
    <w:rsid w:val="00E33500"/>
    <w:rsid w:val="00E3632A"/>
    <w:rsid w:val="00E409F1"/>
    <w:rsid w:val="00E7063D"/>
    <w:rsid w:val="00E707B7"/>
    <w:rsid w:val="00E72479"/>
    <w:rsid w:val="00E7604A"/>
    <w:rsid w:val="00E76806"/>
    <w:rsid w:val="00E8122C"/>
    <w:rsid w:val="00E847CC"/>
    <w:rsid w:val="00E85C0C"/>
    <w:rsid w:val="00E87292"/>
    <w:rsid w:val="00E91DCF"/>
    <w:rsid w:val="00E93CFF"/>
    <w:rsid w:val="00EA3134"/>
    <w:rsid w:val="00EA3209"/>
    <w:rsid w:val="00EA3528"/>
    <w:rsid w:val="00EA47DE"/>
    <w:rsid w:val="00EA5DAE"/>
    <w:rsid w:val="00EB346D"/>
    <w:rsid w:val="00EB4E98"/>
    <w:rsid w:val="00EB5491"/>
    <w:rsid w:val="00EC7C5B"/>
    <w:rsid w:val="00ED2847"/>
    <w:rsid w:val="00ED6A08"/>
    <w:rsid w:val="00ED7635"/>
    <w:rsid w:val="00EE0F96"/>
    <w:rsid w:val="00EE5ABB"/>
    <w:rsid w:val="00EE63E1"/>
    <w:rsid w:val="00EF120B"/>
    <w:rsid w:val="00EF3CB7"/>
    <w:rsid w:val="00EF4D03"/>
    <w:rsid w:val="00EF4E09"/>
    <w:rsid w:val="00F01737"/>
    <w:rsid w:val="00F03AFB"/>
    <w:rsid w:val="00F04578"/>
    <w:rsid w:val="00F076AF"/>
    <w:rsid w:val="00F13FCA"/>
    <w:rsid w:val="00F20991"/>
    <w:rsid w:val="00F24E90"/>
    <w:rsid w:val="00F256AD"/>
    <w:rsid w:val="00F31206"/>
    <w:rsid w:val="00F31437"/>
    <w:rsid w:val="00F33DEB"/>
    <w:rsid w:val="00F34D47"/>
    <w:rsid w:val="00F35BA2"/>
    <w:rsid w:val="00F35C1D"/>
    <w:rsid w:val="00F425DE"/>
    <w:rsid w:val="00F448FF"/>
    <w:rsid w:val="00F44C13"/>
    <w:rsid w:val="00F51078"/>
    <w:rsid w:val="00F629CA"/>
    <w:rsid w:val="00F62EC7"/>
    <w:rsid w:val="00F65F65"/>
    <w:rsid w:val="00F70EBB"/>
    <w:rsid w:val="00F736A9"/>
    <w:rsid w:val="00F73D92"/>
    <w:rsid w:val="00F80619"/>
    <w:rsid w:val="00F86585"/>
    <w:rsid w:val="00F90433"/>
    <w:rsid w:val="00F91289"/>
    <w:rsid w:val="00F9360B"/>
    <w:rsid w:val="00F94117"/>
    <w:rsid w:val="00F9495A"/>
    <w:rsid w:val="00FA0210"/>
    <w:rsid w:val="00FA0C2F"/>
    <w:rsid w:val="00FA3D44"/>
    <w:rsid w:val="00FB1444"/>
    <w:rsid w:val="00FB1E8D"/>
    <w:rsid w:val="00FB3044"/>
    <w:rsid w:val="00FB37A5"/>
    <w:rsid w:val="00FC0B58"/>
    <w:rsid w:val="00FC3E18"/>
    <w:rsid w:val="00FC553D"/>
    <w:rsid w:val="00FC7315"/>
    <w:rsid w:val="00FD21DE"/>
    <w:rsid w:val="00FD3DFF"/>
    <w:rsid w:val="00FD76B4"/>
    <w:rsid w:val="00FD7F82"/>
    <w:rsid w:val="00FE4963"/>
    <w:rsid w:val="00FE5A03"/>
    <w:rsid w:val="00FE67CB"/>
    <w:rsid w:val="00FE7538"/>
    <w:rsid w:val="00FF3D18"/>
    <w:rsid w:val="00FF6285"/>
    <w:rsid w:val="00FF6F32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FCB8"/>
  <w15:chartTrackingRefBased/>
  <w15:docId w15:val="{AD49CAED-699E-43FD-BC46-AE0200D9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C12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1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1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E18"/>
    <w:rPr>
      <w:b/>
      <w:bCs/>
    </w:rPr>
  </w:style>
  <w:style w:type="character" w:customStyle="1" w:styleId="gtfootnotemarks">
    <w:name w:val="gt_footnote_marks"/>
    <w:basedOn w:val="DefaultParagraphFont"/>
    <w:rsid w:val="00FC3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ED88-32B7-4492-BA9D-AAFBE0C0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23</Pages>
  <Words>3670</Words>
  <Characters>20335</Characters>
  <Application>Microsoft Office Word</Application>
  <DocSecurity>0</DocSecurity>
  <Lines>616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williams</dc:creator>
  <cp:keywords/>
  <dc:description/>
  <cp:lastModifiedBy>BOOKER, James (IMPERIAL COLLEGE HEALTHCARE NHS TRUST)</cp:lastModifiedBy>
  <cp:revision>11</cp:revision>
  <dcterms:created xsi:type="dcterms:W3CDTF">2024-02-15T06:28:00Z</dcterms:created>
  <dcterms:modified xsi:type="dcterms:W3CDTF">2024-02-17T22:07:00Z</dcterms:modified>
</cp:coreProperties>
</file>