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AI-Orchestrated Multi-Model Water System (RIBESIM + wflow + Jetson)</w:t>
      </w:r>
    </w:p>
    <w:p>
      <w:pPr>
        <w:pStyle w:val="Heading1"/>
      </w:pPr>
      <w:r>
        <w:t>1. Inleiding en Doel</w:t>
      </w:r>
    </w:p>
    <w:p>
      <w:r>
        <w:t>Dit document beschrijft een geavanceerde use case waarin meerdere watermodellen (RIBESIM en wflow) gecombineerd worden binnen een AI-ondersteund systeem op een Jetson platform.</w:t>
        <w:br/>
        <w:br/>
        <w:t>Doel:</w:t>
        <w:br/>
        <w:t>- Integreren van landelijke en lokale modellen</w:t>
        <w:br/>
        <w:t>- Versnellen van scenario-analyse</w:t>
        <w:br/>
        <w:t>- Ondersteunen van besluitvorming met AI</w:t>
        <w:br/>
        <w:t>- Realiseren van een modulair en schaalbaar ecosysteem</w:t>
      </w:r>
    </w:p>
    <w:p>
      <w:pPr>
        <w:pStyle w:val="Heading1"/>
      </w:pPr>
      <w:r>
        <w:t>2. Concept</w:t>
      </w:r>
    </w:p>
    <w:p>
      <w:r>
        <w:t>Het systeem combineert:</w:t>
        <w:br/>
        <w:t>- RIBESIM: landelijk netwerkmodel (0D bakjes)</w:t>
        <w:br/>
        <w:t>- wflow: lokaal hydrologisch model</w:t>
        <w:br/>
        <w:t>- AI (Ollama + Mistral): orchestratie en interpretatie</w:t>
        <w:br/>
        <w:br/>
        <w:t>AI functioneert als regisseur:</w:t>
        <w:br/>
        <w:t>- kiest modeldetail</w:t>
        <w:br/>
        <w:t>- genereert scenario’s</w:t>
        <w:br/>
        <w:t>- analyseert resultaten</w:t>
      </w:r>
    </w:p>
    <w:p>
      <w:pPr>
        <w:pStyle w:val="Heading1"/>
      </w:pPr>
      <w:r>
        <w:t>3. Architectuur</w:t>
      </w:r>
    </w:p>
    <w:p>
      <w:r>
        <w:t>RIBESIM → levert randvoorwaarden</w:t>
        <w:br/>
        <w:t>wflow → detailanalyse</w:t>
        <w:br/>
        <w:t>AI orchestrator → stuurt workflow</w:t>
        <w:br/>
        <w:br/>
        <w:t>Componenten:</w:t>
        <w:br/>
        <w:t>- Model interface (RIBESIM, wflow)</w:t>
        <w:br/>
        <w:t>- AI orchestrator</w:t>
        <w:br/>
        <w:t>- Scenario generator</w:t>
        <w:br/>
        <w:t>- Analyse engine</w:t>
        <w:br/>
        <w:t>- User interface</w:t>
      </w:r>
    </w:p>
    <w:p>
      <w:pPr>
        <w:pStyle w:val="Heading1"/>
      </w:pPr>
      <w:r>
        <w:t>4. Workflow</w:t>
      </w:r>
    </w:p>
    <w:p>
      <w:r>
        <w:t>1. RIBESIM draait landelijk scenario</w:t>
        <w:br/>
        <w:t>2. AI detecteert kritische gebieden</w:t>
        <w:br/>
        <w:t>3. wflow draait detailmodellering</w:t>
        <w:br/>
        <w:t>4. Ensemble runs met variaties</w:t>
        <w:br/>
        <w:t>5. AI analyseert outputs</w:t>
        <w:br/>
        <w:t>6. Resultaten worden samengevat en gepresenteerd</w:t>
      </w:r>
    </w:p>
    <w:p>
      <w:pPr>
        <w:pStyle w:val="Heading1"/>
      </w:pPr>
      <w:r>
        <w:t>5. AI Toepassingen</w:t>
      </w:r>
    </w:p>
    <w:p>
      <w:r>
        <w:t>Pre-processing:</w:t>
        <w:br/>
        <w:t>- genereren inputvariaties (bodem, ruwheid, klimaat)</w:t>
        <w:br/>
        <w:br/>
        <w:t>Model selectie:</w:t>
        <w:br/>
        <w:t>- bepalen benodigde resolutie (0D / 1D / 2D)</w:t>
        <w:br/>
        <w:br/>
        <w:t>Emulatoren:</w:t>
        <w:br/>
        <w:t>- vervangen zware submodellen</w:t>
        <w:br/>
        <w:br/>
        <w:t>Post-processing:</w:t>
        <w:br/>
        <w:t>- analyse, onzekerheid, rapportage</w:t>
        <w:br/>
        <w:br/>
        <w:t>Model-agent:</w:t>
        <w:br/>
        <w:t>- interactief model bevragen</w:t>
      </w:r>
    </w:p>
    <w:p>
      <w:pPr>
        <w:pStyle w:val="Heading1"/>
      </w:pPr>
      <w:r>
        <w:t>6. Edge Implementatie (Jetson)</w:t>
      </w:r>
    </w:p>
    <w:p>
      <w:r>
        <w:t>Jetson verzorgt:</w:t>
        <w:br/>
        <w:t>- scenario generatie</w:t>
        <w:br/>
        <w:t>- AI inferentie (Mistral via Ollama)</w:t>
        <w:br/>
        <w:t>- snelle analyse</w:t>
        <w:br/>
        <w:br/>
        <w:t>Zware modellen draaien extern of in afgeslankte vorm.</w:t>
      </w:r>
    </w:p>
    <w:p>
      <w:pPr>
        <w:pStyle w:val="Heading1"/>
      </w:pPr>
      <w:r>
        <w:t>7. Voorbeeld Use Case (Droogte NL)</w:t>
      </w:r>
    </w:p>
    <w:p>
      <w:r>
        <w:t>1. RIBESIM simuleert landelijke droogte</w:t>
        <w:br/>
        <w:t>2. AI detecteert kritische regio</w:t>
        <w:br/>
        <w:t>3. wflow draait lokaal ensemble</w:t>
        <w:br/>
        <w:t>4. AI analyseert onzekerheid en oorzaken</w:t>
      </w:r>
    </w:p>
    <w:p>
      <w:pPr>
        <w:pStyle w:val="Heading1"/>
      </w:pPr>
      <w:r>
        <w:t>8. Implementatie Voor Claude Code</w:t>
      </w:r>
    </w:p>
    <w:p>
      <w:r>
        <w:t>Uitbreiding van bestaande wflow AI pipeline met:</w:t>
        <w:br/>
        <w:t>- RIBESIM module</w:t>
        <w:br/>
        <w:t>- model orchestrator</w:t>
        <w:br/>
        <w:t>- koppeling via API/BMI</w:t>
        <w:br/>
        <w:t>- AI beslissingsmodule</w:t>
      </w:r>
    </w:p>
    <w:p>
      <w:pPr>
        <w:pStyle w:val="Heading1"/>
      </w:pPr>
      <w:r>
        <w:t>9. Validatie en Risico's</w:t>
      </w:r>
    </w:p>
    <w:p>
      <w:r>
        <w:t>Belangrijke aandachtspunten:</w:t>
        <w:br/>
        <w:t>- AI is ondersteunend, niet leidend</w:t>
        <w:br/>
        <w:t>- validatie tegen metingen vereist</w:t>
        <w:br/>
        <w:t>- onzekerheid expliciet rapporteren</w:t>
        <w:br/>
        <w:t>- expert review noodzakelijk</w:t>
      </w:r>
    </w:p>
    <w:p>
      <w:pPr>
        <w:pStyle w:val="Heading1"/>
      </w:pPr>
      <w:r>
        <w:t>10. Conclusie</w:t>
      </w:r>
    </w:p>
    <w:p>
      <w:r>
        <w:t>Deze use case vormt een stap richting een geïntegreerd, modulair en AI-ondersteund nationaal watermodel.</w:t>
        <w:br/>
        <w:br/>
        <w:t>Het combineert snelheid (RIBESIM), detail (wflow) en intelligentie (AI).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