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</w:rPr>
        <w:t>项目名称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46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6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lang/>
        </w:rPr>
        <w:t>1.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简介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_Toc139033287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2.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测试结果摘要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_Toc139033288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3.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基于需求的测试覆盖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_Toc139033289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4.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基于代码的测试覆盖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_Toc139033290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5.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建议措施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_Toc139033291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6.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_Toc139033292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139033287"/>
      <w:r>
        <w:rPr>
          <w:rFonts w:hint="eastAsia"/>
        </w:rPr>
        <w:t>简介</w:t>
      </w:r>
      <w:bookmarkEnd w:id="0"/>
    </w:p>
    <w:p>
      <w:pPr>
        <w:pStyle w:val="46"/>
      </w:pPr>
      <w:r>
        <w:t>[</w:t>
      </w:r>
      <w:r>
        <w:rPr>
          <w:rFonts w:hint="eastAsia"/>
          <w:b/>
        </w:rPr>
        <w:t>测试报告</w:t>
      </w:r>
      <w:r>
        <w:rPr>
          <w:rFonts w:hint="eastAsia"/>
        </w:rPr>
        <w:t>的简介应提供整个文档的概述。它应包括此</w:t>
      </w:r>
      <w:r>
        <w:rPr>
          <w:rFonts w:hint="eastAsia"/>
          <w:b/>
        </w:rPr>
        <w:t>测试报告</w:t>
      </w:r>
      <w:r>
        <w:rPr>
          <w:rFonts w:hint="eastAsia"/>
        </w:rPr>
        <w:t>的目的、范围、定义、首字母缩写词、缩略语、参考资料和概述。</w:t>
      </w:r>
      <w:r>
        <w:t>]</w:t>
      </w:r>
    </w:p>
    <w:p>
      <w:pPr>
        <w:pStyle w:val="2"/>
      </w:pPr>
      <w:bookmarkStart w:id="1" w:name="_Toc139033288"/>
      <w:r>
        <w:rPr>
          <w:rFonts w:hint="eastAsia"/>
        </w:rPr>
        <w:t>测试结果摘要</w:t>
      </w:r>
      <w:bookmarkEnd w:id="1"/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注册测试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1.未输入所有信息时未返回不能注册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登陆测试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4/5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1.为判断输入是否为空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获得单个用户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1/2</w:t>
            </w:r>
          </w:p>
        </w:tc>
        <w:tc>
          <w:tcPr>
            <w:tcW w:w="3192" w:type="dxa"/>
          </w:tcPr>
          <w:p>
            <w:pPr>
              <w:pStyle w:val="1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获得愿望单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5/5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获得单个愿望单游戏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添加愿望单游戏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删除单个愿望单游戏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修改愿望单游戏数值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获得提供游戏单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5/5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获得单个提供游戏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添加提供游戏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删除单个提供游戏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修改提供游戏数值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获得用户地址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5/5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获得单个地址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添加地址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修改地址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愿望单匹配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5/5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愿望单确认匹配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4/5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1.匹配重复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获得所有订单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确认订单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拒绝订单 </w:t>
            </w:r>
          </w:p>
        </w:tc>
        <w:tc>
          <w:tcPr>
            <w:tcW w:w="3192" w:type="dxa"/>
          </w:tcPr>
          <w:p>
            <w:pPr>
              <w:pStyle w:val="1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3/3</w:t>
            </w:r>
          </w:p>
        </w:tc>
        <w:tc>
          <w:tcPr>
            <w:tcW w:w="3192" w:type="dxa"/>
          </w:tcPr>
          <w:p>
            <w:pPr>
              <w:pStyle w:val="14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ind w:left="0" w:leftChars="0" w:firstLine="720" w:firstLineChars="0"/>
        <w:rPr>
          <w:rFonts w:hint="eastAsia" w:eastAsia="宋体"/>
          <w:lang w:val="en-US" w:eastAsia="zh-CN"/>
        </w:rPr>
      </w:pPr>
    </w:p>
    <w:p>
      <w:pPr>
        <w:pStyle w:val="2"/>
      </w:pPr>
      <w:bookmarkStart w:id="2" w:name="_Toc139033289"/>
      <w:r>
        <w:rPr>
          <w:rFonts w:hint="eastAsia"/>
        </w:rPr>
        <w:t>基于需求的测试覆盖</w:t>
      </w:r>
      <w:bookmarkEnd w:id="2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测试需求覆盖率为100%</w:t>
      </w:r>
      <w:bookmarkStart w:id="6" w:name="_GoBack"/>
      <w:bookmarkEnd w:id="6"/>
    </w:p>
    <w:p>
      <w:pPr>
        <w:pStyle w:val="2"/>
      </w:pPr>
      <w:bookmarkStart w:id="3" w:name="_Toc139033290"/>
      <w:r>
        <w:rPr>
          <w:rFonts w:hint="eastAsia"/>
        </w:rPr>
        <w:t>基于代码的测试覆盖</w:t>
      </w:r>
      <w:bookmarkEnd w:id="3"/>
    </w:p>
    <w:p>
      <w:pPr>
        <w:pStyle w:val="2"/>
      </w:pPr>
      <w:bookmarkStart w:id="4" w:name="_Toc139033291"/>
      <w:r>
        <w:rPr>
          <w:rFonts w:hint="eastAsia"/>
        </w:rPr>
        <w:t>建议措施</w:t>
      </w:r>
      <w:bookmarkEnd w:id="4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需要进行对用户输入的判断</w:t>
      </w:r>
    </w:p>
    <w:p>
      <w:pPr>
        <w:pStyle w:val="2"/>
      </w:pPr>
      <w:bookmarkStart w:id="5" w:name="_Toc139033292"/>
      <w:r>
        <w:rPr>
          <w:rFonts w:hint="eastAsia"/>
        </w:rPr>
        <w:t>图</w:t>
      </w:r>
      <w:bookmarkEnd w:id="5"/>
    </w:p>
    <w:p>
      <w:pPr>
        <w:pStyle w:val="46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  <w:lang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  <w:lang/>
            </w:rPr>
            <w:t xml:space="preserve">Page </w:t>
          </w:r>
          <w:r>
            <w:rPr>
              <w:rStyle w:val="30"/>
              <w:rFonts w:ascii="Times New Roman"/>
              <w:lang/>
            </w:rPr>
            <w:fldChar w:fldCharType="begin"/>
          </w:r>
          <w:r>
            <w:rPr>
              <w:rStyle w:val="30"/>
              <w:rFonts w:ascii="Times New Roman"/>
              <w:lang/>
            </w:rPr>
            <w:instrText xml:space="preserve"> PAGE </w:instrText>
          </w:r>
          <w:r>
            <w:rPr>
              <w:rStyle w:val="30"/>
              <w:rFonts w:ascii="Times New Roman"/>
              <w:lang/>
            </w:rPr>
            <w:fldChar w:fldCharType="separate"/>
          </w:r>
          <w:r>
            <w:rPr>
              <w:rStyle w:val="30"/>
              <w:rFonts w:ascii="Times New Roman"/>
              <w:lang/>
            </w:rPr>
            <w:t>3</w:t>
          </w:r>
          <w:r>
            <w:rPr>
              <w:rStyle w:val="30"/>
              <w:rFonts w:ascii="Times New Roman"/>
              <w:lang/>
            </w:rPr>
            <w:fldChar w:fldCharType="end"/>
          </w:r>
          <w:r>
            <w:rPr>
              <w:rStyle w:val="30"/>
              <w:rFonts w:ascii="Times New Roman"/>
              <w:lang/>
            </w:rPr>
            <w:t xml:space="preserve"> of </w:t>
          </w:r>
          <w:r>
            <w:rPr>
              <w:rStyle w:val="30"/>
              <w:rFonts w:ascii="Times New Roman"/>
              <w:lang/>
            </w:rPr>
            <w:fldChar w:fldCharType="begin"/>
          </w:r>
          <w:r>
            <w:rPr>
              <w:rStyle w:val="30"/>
              <w:rFonts w:ascii="Times New Roman"/>
              <w:lang/>
            </w:rPr>
            <w:instrText xml:space="preserve"> NUMPAGES  \* MERGEFORMAT </w:instrText>
          </w:r>
          <w:r>
            <w:rPr>
              <w:rStyle w:val="30"/>
              <w:rFonts w:ascii="Times New Roman"/>
              <w:lang/>
            </w:rPr>
            <w:fldChar w:fldCharType="separate"/>
          </w:r>
          <w:r>
            <w:rPr>
              <w:rStyle w:val="30"/>
              <w:lang/>
            </w:rPr>
            <w:t>4</w:t>
          </w:r>
          <w:r>
            <w:rPr>
              <w:rStyle w:val="30"/>
              <w:rFonts w:ascii="Times New Roman"/>
              <w:lang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06062"/>
    <w:rsid w:val="0035274A"/>
    <w:rsid w:val="00752A83"/>
    <w:rsid w:val="00C5163B"/>
    <w:rsid w:val="00D67C01"/>
    <w:rsid w:val="00DA2E87"/>
    <w:rsid w:val="00E1457C"/>
    <w:rsid w:val="00E672A3"/>
    <w:rsid w:val="00F03B5C"/>
    <w:rsid w:val="00FA1775"/>
    <w:rsid w:val="654060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9">
    <w:name w:val="Default Paragraph Font"/>
    <w:semiHidden/>
    <w:uiPriority w:val="0"/>
  </w:style>
  <w:style w:type="table" w:default="1" w:styleId="34">
    <w:name w:val="Normal Table"/>
    <w:semiHidden/>
    <w:uiPriority w:val="0"/>
    <w:tblPr>
      <w:tblStyle w:val="3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table" w:styleId="35">
    <w:name w:val="Table Grid"/>
    <w:basedOn w:val="3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8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3548;&#35770;\project\2017-&#22823;&#20108;&#26257;&#26399;&#22823;&#20316;&#19994;-&#25991;&#26723;&#27169;&#26495;\&#27979;&#3579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Pages>4</Pages>
  <Words>635</Words>
  <Characters>730</Characters>
  <Lines>7</Lines>
  <Paragraphs>2</Paragraphs>
  <ScaleCrop>false</ScaleCrop>
  <LinksUpToDate>false</LinksUpToDate>
  <CharactersWithSpaces>764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2017-09-12T11:46:00Z</dcterms:created>
  <dc:creator>homepppp</dc:creator>
  <cp:lastModifiedBy>homepppp</cp:lastModifiedBy>
  <dcterms:modified xsi:type="dcterms:W3CDTF">2017-09-12T13:25:36Z</dcterms:modified>
  <dc:subject>&lt;项目名称&gt;</dc:subject>
  <dc:title>测试报告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