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https://www.viator.com/tours/Male/Snorkeling-Safari/d4673-9221P5</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Maldives Reef Explorer: Snorkeling Safari Adventure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3 hours | €110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Dive into one of the world’s most spectacular marine environments on a guided snorkeling safari in the Maldives. This small-group ocean adventure takes you to three carefully selected reef locations, where vibrant coral gardens and tropical marine life create an unforgettable underwater experience. With expert guidance and safety support throughout, it’s ideal for both beginners and experienced snorkelers looking to explore pristine reef ecosystems.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3 hours</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(max 8 travellers)</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Accredited snorkeling expert</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w:t>
      </w:r>
      <w:r w:rsidDel="00000000" w:rsidR="00000000" w:rsidRPr="00000000">
        <w:rPr>
          <w:rFonts w:ascii="Georgia" w:cs="Georgia" w:eastAsia="Georgia" w:hAnsi="Georgia"/>
          <w:sz w:val="24"/>
          <w:szCs w:val="24"/>
          <w:rtl w:val="0"/>
        </w:rPr>
        <w:t xml:space="preserve"> Speedboat transfers between reefs</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Lakudi Jetty, Hulhumalé Ferry Terminal, Malé</w:t>
      </w:r>
    </w:p>
    <w:p w:rsidR="00000000" w:rsidDel="00000000" w:rsidP="00000000" w:rsidRDefault="00000000" w:rsidRPr="00000000" w14:paraId="00000032">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Maldives Reef Explorer: Snorkeling Safari Adventure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 time:</w:t>
                  </w:r>
                  <w:r w:rsidDel="00000000" w:rsidR="00000000" w:rsidRPr="00000000">
                    <w:rPr>
                      <w:rFonts w:ascii="Georgia" w:cs="Georgia" w:eastAsia="Georgia" w:hAnsi="Georgia"/>
                      <w:sz w:val="24"/>
                      <w:szCs w:val="24"/>
                      <w:highlight w:val="white"/>
                      <w:rtl w:val="0"/>
                    </w:rPr>
                    <w:t xml:space="preserve"> 9:30 AM</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A">
                  <w:pPr>
                    <w:widowControl w:val="0"/>
                    <w:numPr>
                      <w:ilvl w:val="0"/>
                      <w:numId w:val="3"/>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B">
                  <w:pPr>
                    <w:widowControl w:val="0"/>
                    <w:numPr>
                      <w:ilvl w:val="0"/>
                      <w:numId w:val="3"/>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 No refund</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€110</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€110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w:t>
      </w:r>
      <w:r w:rsidDel="00000000" w:rsidR="00000000" w:rsidRPr="00000000">
        <w:rPr>
          <w:rFonts w:ascii="Georgia" w:cs="Georgia" w:eastAsia="Georgia" w:hAnsi="Georgia"/>
          <w:b w:val="1"/>
          <w:bCs w:val="1"/>
          <w:sz w:val="24"/>
          <w:szCs w:val="24"/>
          <w:rtl w:val="0"/>
        </w:rPr>
        <w:t xml:space="preserve">three unique snorkeling reefs</w:t>
      </w:r>
      <w:r w:rsidDel="00000000" w:rsidR="00000000" w:rsidRPr="00000000">
        <w:rPr>
          <w:rFonts w:ascii="Georgia" w:cs="Georgia" w:eastAsia="Georgia" w:hAnsi="Georgia"/>
          <w:sz w:val="24"/>
          <w:szCs w:val="24"/>
          <w:rtl w:val="0"/>
        </w:rPr>
        <w:t xml:space="preserve"> in one trip</w:t>
      </w:r>
    </w:p>
    <w:p w:rsidR="00000000" w:rsidDel="00000000" w:rsidP="00000000" w:rsidRDefault="00000000" w:rsidRPr="00000000" w14:paraId="00000059">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Speedboat transfers between sites for maximum exploration time</w:t>
      </w:r>
    </w:p>
    <w:p w:rsidR="00000000" w:rsidDel="00000000" w:rsidP="00000000" w:rsidRDefault="00000000" w:rsidRPr="00000000" w14:paraId="0000005A">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Swim among rays, reef sharks, turtles, and tropical fish</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 marine-life facts from an expert guide</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Small-group setting for safer, more personal experience</w:t>
      </w:r>
    </w:p>
    <w:p w:rsidR="00000000" w:rsidDel="00000000" w:rsidP="00000000" w:rsidRDefault="00000000" w:rsidRPr="00000000" w14:paraId="0000005D">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Orientation on responsible reef interaction</w:t>
      </w:r>
      <w:r w:rsidDel="00000000" w:rsidR="00000000" w:rsidRPr="00000000">
        <w:rPr>
          <w:rtl w:val="0"/>
        </w:rPr>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6"/>
          <w:szCs w:val="26"/>
        </w:rPr>
      </w:pPr>
      <w:bookmarkStart w:colFirst="0" w:colLast="0" w:name="_47lcyn6uip7d" w:id="0"/>
      <w:bookmarkEnd w:id="0"/>
      <w:r w:rsidDel="00000000" w:rsidR="00000000" w:rsidRPr="00000000">
        <w:rPr>
          <w:rFonts w:ascii="Georgia" w:cs="Georgia" w:eastAsia="Georgia" w:hAnsi="Georgia"/>
          <w:b w:val="1"/>
          <w:bCs w:val="1"/>
          <w:color w:val="000000"/>
          <w:sz w:val="26"/>
          <w:szCs w:val="26"/>
          <w:rtl w:val="0"/>
        </w:rPr>
        <w:t xml:space="preserve">Departure &amp; Welcome Briefing</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Meet your captain and guide at Hulhumalé Jetty and receive a short safety and snorkeling briefing before boarding the speedboat.</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6"/>
          <w:szCs w:val="26"/>
        </w:rPr>
      </w:pPr>
      <w:bookmarkStart w:colFirst="0" w:colLast="0" w:name="_8ix1s9hjqeg5" w:id="1"/>
      <w:bookmarkEnd w:id="1"/>
      <w:r w:rsidDel="00000000" w:rsidR="00000000" w:rsidRPr="00000000">
        <w:rPr>
          <w:rFonts w:ascii="Georgia" w:cs="Georgia" w:eastAsia="Georgia" w:hAnsi="Georgia"/>
          <w:b w:val="1"/>
          <w:bCs w:val="1"/>
          <w:color w:val="000000"/>
          <w:sz w:val="26"/>
          <w:szCs w:val="26"/>
          <w:rtl w:val="0"/>
        </w:rPr>
        <w:t xml:space="preserve">Reef Stop 1 – Coral Gardens</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Start your adventure exploring vibrant coral ecosystems teeming with colourful fish species and fascinating reef formations.</w:t>
      </w:r>
    </w:p>
    <w:p w:rsidR="00000000" w:rsidDel="00000000" w:rsidP="00000000" w:rsidRDefault="00000000" w:rsidRPr="00000000" w14:paraId="00000064">
      <w:pPr>
        <w:pStyle w:val="Heading3"/>
        <w:keepNext w:val="0"/>
        <w:keepLines w:val="0"/>
        <w:spacing w:before="280" w:lineRule="auto"/>
        <w:rPr>
          <w:rFonts w:ascii="Georgia" w:cs="Georgia" w:eastAsia="Georgia" w:hAnsi="Georgia"/>
          <w:b w:val="1"/>
          <w:bCs w:val="1"/>
          <w:color w:val="000000"/>
          <w:sz w:val="26"/>
          <w:szCs w:val="26"/>
        </w:rPr>
      </w:pPr>
      <w:bookmarkStart w:colFirst="0" w:colLast="0" w:name="_yp3beudrx1m5" w:id="2"/>
      <w:bookmarkEnd w:id="2"/>
      <w:r w:rsidDel="00000000" w:rsidR="00000000" w:rsidRPr="00000000">
        <w:rPr>
          <w:rFonts w:ascii="Georgia" w:cs="Georgia" w:eastAsia="Georgia" w:hAnsi="Georgia"/>
          <w:b w:val="1"/>
          <w:bCs w:val="1"/>
          <w:color w:val="000000"/>
          <w:sz w:val="26"/>
          <w:szCs w:val="26"/>
          <w:rtl w:val="0"/>
        </w:rPr>
        <w:t xml:space="preserve">Reef Stop 2 – Marine Life Zone</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At your second stop, keep watch for larger ocean creatures such as rays, reef sharks, and sea turtles while your guide shares insights into local marine biodiversity.</w:t>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6"/>
          <w:szCs w:val="26"/>
        </w:rPr>
      </w:pPr>
      <w:bookmarkStart w:colFirst="0" w:colLast="0" w:name="_9gojn9hb1usb" w:id="3"/>
      <w:bookmarkEnd w:id="3"/>
      <w:r w:rsidDel="00000000" w:rsidR="00000000" w:rsidRPr="00000000">
        <w:rPr>
          <w:rFonts w:ascii="Georgia" w:cs="Georgia" w:eastAsia="Georgia" w:hAnsi="Georgia"/>
          <w:b w:val="1"/>
          <w:bCs w:val="1"/>
          <w:color w:val="000000"/>
          <w:sz w:val="26"/>
          <w:szCs w:val="26"/>
          <w:rtl w:val="0"/>
        </w:rPr>
        <w:t xml:space="preserve">Reef Stop 3 – Hidden Reef</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Discover a final carefully chosen site selected for ideal conditions, offering crystal-clear visibility and pristine underwater scenery.</w:t>
      </w:r>
    </w:p>
    <w:p w:rsidR="00000000" w:rsidDel="00000000" w:rsidP="00000000" w:rsidRDefault="00000000" w:rsidRPr="00000000" w14:paraId="00000068">
      <w:pPr>
        <w:pStyle w:val="Heading3"/>
        <w:keepNext w:val="0"/>
        <w:keepLines w:val="0"/>
        <w:spacing w:before="280" w:lineRule="auto"/>
        <w:rPr>
          <w:rFonts w:ascii="Georgia" w:cs="Georgia" w:eastAsia="Georgia" w:hAnsi="Georgia"/>
          <w:b w:val="1"/>
          <w:bCs w:val="1"/>
          <w:color w:val="000000"/>
          <w:sz w:val="26"/>
          <w:szCs w:val="26"/>
        </w:rPr>
      </w:pPr>
      <w:bookmarkStart w:colFirst="0" w:colLast="0" w:name="_xduko7ya8wxi" w:id="4"/>
      <w:bookmarkEnd w:id="4"/>
      <w:r w:rsidDel="00000000" w:rsidR="00000000" w:rsidRPr="00000000">
        <w:rPr>
          <w:rFonts w:ascii="Georgia" w:cs="Georgia" w:eastAsia="Georgia" w:hAnsi="Georgia"/>
          <w:b w:val="1"/>
          <w:bCs w:val="1"/>
          <w:color w:val="000000"/>
          <w:sz w:val="26"/>
          <w:szCs w:val="26"/>
          <w:rtl w:val="0"/>
        </w:rPr>
        <w:t xml:space="preserve">Return Journey</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Relax onboard as your crew transports you back to the jetty after your ocean exploration.</w:t>
      </w:r>
      <w:r w:rsidDel="00000000" w:rsidR="00000000" w:rsidRPr="00000000">
        <w:rPr>
          <w:rtl w:val="0"/>
        </w:rPr>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Certified snorkeling guide</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Mask, fins, and snorkel equipment</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Buoyancy aids</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Fish identification card</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Boat transport between sites</w:t>
      </w:r>
    </w:p>
    <w:p w:rsidR="00000000" w:rsidDel="00000000" w:rsidP="00000000" w:rsidRDefault="00000000" w:rsidRPr="00000000" w14:paraId="00000071">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Local taxes and fees</w:t>
      </w:r>
      <w:r w:rsidDel="00000000" w:rsidR="00000000" w:rsidRPr="00000000">
        <w:rPr>
          <w:rtl w:val="0"/>
        </w:rPr>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4">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or drinks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hotel pickup (available for an additional fee)</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Airport or resort transfers</w:t>
      </w:r>
    </w:p>
    <w:p w:rsidR="00000000" w:rsidDel="00000000" w:rsidP="00000000" w:rsidRDefault="00000000" w:rsidRPr="00000000" w14:paraId="00000077">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9">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A">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Non-swimmers who cannot swim independently</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with mobility limitations</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D">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staying on private island resorts (not eligible for departure logistics)</w:t>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0">
      <w:pPr>
        <w:numPr>
          <w:ilvl w:val="0"/>
          <w:numId w:val="1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Swimming Ability:</w:t>
      </w:r>
      <w:r w:rsidDel="00000000" w:rsidR="00000000" w:rsidRPr="00000000">
        <w:rPr>
          <w:rFonts w:ascii="Georgia" w:cs="Georgia" w:eastAsia="Georgia" w:hAnsi="Georgia"/>
          <w:sz w:val="24"/>
          <w:szCs w:val="24"/>
          <w:rtl w:val="0"/>
        </w:rPr>
        <w:t xml:space="preserve"> Participants must be able to swim unassisted.</w:t>
      </w:r>
    </w:p>
    <w:p w:rsidR="00000000" w:rsidDel="00000000" w:rsidP="00000000" w:rsidRDefault="00000000" w:rsidRPr="00000000" w14:paraId="0000008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Maximum 8 guests ensures safety and personal attention.</w:t>
      </w:r>
    </w:p>
    <w:p w:rsidR="00000000" w:rsidDel="00000000" w:rsidP="00000000" w:rsidRDefault="00000000" w:rsidRPr="00000000" w14:paraId="00000082">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Safety Standards:</w:t>
      </w:r>
      <w:r w:rsidDel="00000000" w:rsidR="00000000" w:rsidRPr="00000000">
        <w:rPr>
          <w:rFonts w:ascii="Georgia" w:cs="Georgia" w:eastAsia="Georgia" w:hAnsi="Georgia"/>
          <w:sz w:val="24"/>
          <w:szCs w:val="24"/>
          <w:rtl w:val="0"/>
        </w:rPr>
        <w:t xml:space="preserve"> Tour follows Maldives Safe Tourism Guidelines and international hygiene protocols.</w:t>
      </w:r>
    </w:p>
    <w:p w:rsidR="00000000" w:rsidDel="00000000" w:rsidP="00000000" w:rsidRDefault="00000000" w:rsidRPr="00000000" w14:paraId="00000083">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Arrival Time:</w:t>
      </w:r>
      <w:r w:rsidDel="00000000" w:rsidR="00000000" w:rsidRPr="00000000">
        <w:rPr>
          <w:rFonts w:ascii="Georgia" w:cs="Georgia" w:eastAsia="Georgia" w:hAnsi="Georgia"/>
          <w:sz w:val="24"/>
          <w:szCs w:val="24"/>
          <w:rtl w:val="0"/>
        </w:rPr>
        <w:t xml:space="preserve"> Please arrive early to allow check-in and equipment fitting.</w:t>
      </w:r>
    </w:p>
    <w:p w:rsidR="00000000" w:rsidDel="00000000" w:rsidP="00000000" w:rsidRDefault="00000000" w:rsidRPr="00000000" w14:paraId="00000084">
      <w:pPr>
        <w:numPr>
          <w:ilvl w:val="0"/>
          <w:numId w:val="1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w:t>
      </w:r>
      <w:r w:rsidDel="00000000" w:rsidR="00000000" w:rsidRPr="00000000">
        <w:rPr>
          <w:rFonts w:ascii="Georgia" w:cs="Georgia" w:eastAsia="Georgia" w:hAnsi="Georgia"/>
          <w:sz w:val="24"/>
          <w:szCs w:val="24"/>
          <w:rtl w:val="0"/>
        </w:rPr>
        <w:t xml:space="preserve"> Tours may be rescheduled if sea conditions are unsafe.</w:t>
      </w:r>
    </w:p>
    <w:p w:rsidR="00000000" w:rsidDel="00000000" w:rsidP="00000000" w:rsidRDefault="00000000" w:rsidRPr="00000000" w14:paraId="0000008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6">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8">
            <w:pPr>
              <w:widowControl w:val="0"/>
              <w:numPr>
                <w:ilvl w:val="0"/>
                <w:numId w:val="6"/>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Cancel more than 24 hours before departure — full refund</w:t>
            </w:r>
          </w:p>
          <w:p w:rsidR="00000000" w:rsidDel="00000000" w:rsidP="00000000" w:rsidRDefault="00000000" w:rsidRPr="00000000" w14:paraId="00000089">
            <w:pPr>
              <w:widowControl w:val="0"/>
              <w:numPr>
                <w:ilvl w:val="0"/>
                <w:numId w:val="6"/>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Cancel within 24 hours — no refund</w:t>
            </w:r>
            <w:r w:rsidDel="00000000" w:rsidR="00000000" w:rsidRPr="00000000">
              <w:rPr>
                <w:rtl w:val="0"/>
              </w:rPr>
            </w:r>
          </w:p>
        </w:tc>
      </w:tr>
    </w:tbl>
    <w:p w:rsidR="00000000" w:rsidDel="00000000" w:rsidP="00000000" w:rsidRDefault="00000000" w:rsidRPr="00000000" w14:paraId="0000008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C">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0">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D">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F">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0">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1">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2">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3">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4">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5">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7">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8">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9">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A">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B">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C">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D">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0">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3">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4">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5">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6">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B">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David G. — Canada</w:t>
        <w:br w:type="textWrapping"/>
      </w:r>
      <w:r w:rsidDel="00000000" w:rsidR="00000000" w:rsidRPr="00000000">
        <w:rPr>
          <w:rFonts w:ascii="Georgia" w:cs="Georgia" w:eastAsia="Georgia" w:hAnsi="Georgia"/>
          <w:sz w:val="24"/>
          <w:szCs w:val="24"/>
          <w:rtl w:val="0"/>
        </w:rPr>
        <w:t xml:space="preserve">Three incredible snorkeling spots and tons of marine life. Our guide made the experience both safe and educational.</w:t>
      </w:r>
    </w:p>
    <w:p w:rsidR="00000000" w:rsidDel="00000000" w:rsidP="00000000" w:rsidRDefault="00000000" w:rsidRPr="00000000" w14:paraId="000000BC">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Maggie J. — UK</w:t>
        <w:br w:type="textWrapping"/>
      </w:r>
      <w:r w:rsidDel="00000000" w:rsidR="00000000" w:rsidRPr="00000000">
        <w:rPr>
          <w:rFonts w:ascii="Georgia" w:cs="Georgia" w:eastAsia="Georgia" w:hAnsi="Georgia"/>
          <w:sz w:val="24"/>
          <w:szCs w:val="24"/>
          <w:rtl w:val="0"/>
        </w:rPr>
        <w:t xml:space="preserve">Beautiful reefs and colorful fish everywhere. Would have loved snacks on board, but the snorkeling itself was fantastic.</w:t>
      </w:r>
    </w:p>
    <w:p w:rsidR="00000000" w:rsidDel="00000000" w:rsidP="00000000" w:rsidRDefault="00000000" w:rsidRPr="00000000" w14:paraId="000000BD">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Elisa G. — UK</w:t>
        <w:br w:type="textWrapping"/>
      </w:r>
      <w:r w:rsidDel="00000000" w:rsidR="00000000" w:rsidRPr="00000000">
        <w:rPr>
          <w:rFonts w:ascii="Georgia" w:cs="Georgia" w:eastAsia="Georgia" w:hAnsi="Georgia"/>
          <w:sz w:val="24"/>
          <w:szCs w:val="24"/>
          <w:rtl w:val="0"/>
        </w:rPr>
        <w:t xml:space="preserve">Swimming with rays and reef sharks was unforgettable. Small group size made it feel exclusive.</w:t>
      </w:r>
      <w:r w:rsidDel="00000000" w:rsidR="00000000" w:rsidRPr="00000000">
        <w:rPr>
          <w:rtl w:val="0"/>
        </w:rPr>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0">
      <w:pPr>
        <w:pStyle w:val="Heading3"/>
        <w:rPr>
          <w:rFonts w:ascii="Georgia" w:cs="Georgia" w:eastAsia="Georgia" w:hAnsi="Georgia"/>
          <w:b w:val="1"/>
          <w:bCs w:val="1"/>
          <w:color w:val="ffffff"/>
          <w:highlight w:val="black"/>
        </w:rPr>
      </w:pPr>
      <w:bookmarkStart w:colFirst="0" w:colLast="0" w:name="_qlym79j3g1ep" w:id="5"/>
      <w:bookmarkEnd w:id="5"/>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1">
      <w:pPr>
        <w:rPr>
          <w:rFonts w:ascii="Georgia" w:cs="Georgia" w:eastAsia="Georgia" w:hAnsi="Georgia"/>
        </w:rPr>
      </w:pPr>
      <w:r w:rsidDel="00000000" w:rsidR="00000000" w:rsidRPr="00000000">
        <w:rPr>
          <w:rtl w:val="0"/>
        </w:rPr>
      </w:r>
    </w:p>
    <w:p w:rsidR="00000000" w:rsidDel="00000000" w:rsidP="00000000" w:rsidRDefault="00000000" w:rsidRPr="00000000" w14:paraId="000000C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Maldives Reef Explorer: Snorkeling Safari Adventure</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Maldives Reef Explorer: Snorkeling Safari Adventure | Travellio Global</w:t>
      </w:r>
    </w:p>
    <w:p w:rsidR="00000000" w:rsidDel="00000000" w:rsidP="00000000" w:rsidRDefault="00000000" w:rsidRPr="00000000" w14:paraId="000000C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three stunning reef sites on a guided Maldives snorkeling safari. Swim with turtles, rays, and tropical fish with expert guides and small groups.</w:t>
      </w:r>
    </w:p>
    <w:p w:rsidR="00000000" w:rsidDel="00000000" w:rsidP="00000000" w:rsidRDefault="00000000" w:rsidRPr="00000000" w14:paraId="000000C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Maldives Reef Explorer: Snorkeling Safari Adventure</w:t>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Male/Snorkeling-Safari/d4673-9221P5"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