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160" w:rsidRDefault="00813160" w:rsidP="00813160">
      <w:pPr>
        <w:pStyle w:val="a"/>
        <w:numPr>
          <w:ilvl w:val="0"/>
          <w:numId w:val="0"/>
        </w:numPr>
        <w:spacing w:after="240"/>
        <w:ind w:left="227" w:right="283"/>
        <w:jc w:val="both"/>
        <w:rPr>
          <w:color w:val="000000" w:themeColor="text1"/>
        </w:rPr>
      </w:pPr>
      <w:r>
        <w:t xml:space="preserve">1.1 </w:t>
      </w:r>
      <w:bookmarkStart w:id="0" w:name="_Toc500367800"/>
      <w:r>
        <w:rPr>
          <w:color w:val="000000" w:themeColor="text1"/>
        </w:rPr>
        <w:t xml:space="preserve">Аналіз предметної області </w:t>
      </w:r>
      <w:bookmarkEnd w:id="0"/>
    </w:p>
    <w:p w:rsidR="00813160" w:rsidRPr="00813160" w:rsidRDefault="00813160" w:rsidP="00813160">
      <w:pPr>
        <w:spacing w:line="360" w:lineRule="auto"/>
        <w:jc w:val="both"/>
        <w:rPr>
          <w:sz w:val="28"/>
          <w:szCs w:val="28"/>
        </w:rPr>
      </w:pPr>
      <w:proofErr w:type="spellStart"/>
      <w:r w:rsidRPr="00813160">
        <w:rPr>
          <w:sz w:val="28"/>
          <w:szCs w:val="28"/>
        </w:rPr>
        <w:t>Поняття</w:t>
      </w:r>
      <w:proofErr w:type="spellEnd"/>
      <w:r w:rsidRPr="00813160">
        <w:rPr>
          <w:sz w:val="28"/>
          <w:szCs w:val="28"/>
        </w:rPr>
        <w:t xml:space="preserve"> </w:t>
      </w:r>
      <w:proofErr w:type="spellStart"/>
      <w:proofErr w:type="gramStart"/>
      <w:r w:rsidRPr="00813160">
        <w:rPr>
          <w:sz w:val="28"/>
          <w:szCs w:val="28"/>
        </w:rPr>
        <w:t>гри</w:t>
      </w:r>
      <w:proofErr w:type="spellEnd"/>
      <w:r w:rsidRPr="00813160">
        <w:rPr>
          <w:sz w:val="28"/>
          <w:szCs w:val="28"/>
        </w:rPr>
        <w:t xml:space="preserve"> в</w:t>
      </w:r>
      <w:proofErr w:type="gramEnd"/>
      <w:r w:rsidRPr="00813160">
        <w:rPr>
          <w:sz w:val="28"/>
          <w:szCs w:val="28"/>
        </w:rPr>
        <w:t xml:space="preserve"> </w:t>
      </w:r>
      <w:proofErr w:type="spellStart"/>
      <w:r w:rsidRPr="00813160">
        <w:rPr>
          <w:sz w:val="28"/>
          <w:szCs w:val="28"/>
        </w:rPr>
        <w:t>ігровій</w:t>
      </w:r>
      <w:proofErr w:type="spellEnd"/>
      <w:r w:rsidRPr="00813160">
        <w:rPr>
          <w:sz w:val="28"/>
          <w:szCs w:val="28"/>
        </w:rPr>
        <w:t xml:space="preserve"> </w:t>
      </w:r>
      <w:proofErr w:type="spellStart"/>
      <w:r w:rsidRPr="00813160">
        <w:rPr>
          <w:sz w:val="28"/>
          <w:szCs w:val="28"/>
        </w:rPr>
        <w:t>д</w:t>
      </w:r>
      <w:r>
        <w:rPr>
          <w:sz w:val="28"/>
          <w:szCs w:val="28"/>
        </w:rPr>
        <w:t>іяльності</w:t>
      </w:r>
      <w:proofErr w:type="spellEnd"/>
      <w:r>
        <w:rPr>
          <w:sz w:val="28"/>
          <w:szCs w:val="28"/>
        </w:rPr>
        <w:t xml:space="preserve"> </w:t>
      </w:r>
      <w:proofErr w:type="spellStart"/>
      <w:r>
        <w:rPr>
          <w:sz w:val="28"/>
          <w:szCs w:val="28"/>
        </w:rPr>
        <w:t>взагалі</w:t>
      </w:r>
      <w:proofErr w:type="spellEnd"/>
      <w:r>
        <w:rPr>
          <w:sz w:val="28"/>
          <w:szCs w:val="28"/>
        </w:rPr>
        <w:t xml:space="preserve"> </w:t>
      </w:r>
      <w:proofErr w:type="spellStart"/>
      <w:r>
        <w:rPr>
          <w:sz w:val="28"/>
          <w:szCs w:val="28"/>
        </w:rPr>
        <w:t>занадто</w:t>
      </w:r>
      <w:proofErr w:type="spellEnd"/>
      <w:r>
        <w:rPr>
          <w:sz w:val="28"/>
          <w:szCs w:val="28"/>
        </w:rPr>
        <w:t xml:space="preserve"> широк</w:t>
      </w:r>
      <w:r>
        <w:rPr>
          <w:sz w:val="28"/>
          <w:szCs w:val="28"/>
          <w:lang w:val="uk-UA"/>
        </w:rPr>
        <w:t>е</w:t>
      </w:r>
      <w:r w:rsidRPr="00813160">
        <w:rPr>
          <w:sz w:val="28"/>
          <w:szCs w:val="28"/>
        </w:rPr>
        <w:t xml:space="preserve">, </w:t>
      </w:r>
      <w:proofErr w:type="spellStart"/>
      <w:r w:rsidRPr="00813160">
        <w:rPr>
          <w:sz w:val="28"/>
          <w:szCs w:val="28"/>
        </w:rPr>
        <w:t>щоб</w:t>
      </w:r>
      <w:proofErr w:type="spellEnd"/>
      <w:r w:rsidRPr="00813160">
        <w:rPr>
          <w:sz w:val="28"/>
          <w:szCs w:val="28"/>
        </w:rPr>
        <w:t xml:space="preserve"> провести </w:t>
      </w:r>
      <w:proofErr w:type="spellStart"/>
      <w:r w:rsidRPr="00813160">
        <w:rPr>
          <w:sz w:val="28"/>
          <w:szCs w:val="28"/>
        </w:rPr>
        <w:t>змістовний</w:t>
      </w:r>
      <w:proofErr w:type="spellEnd"/>
      <w:r w:rsidRPr="00813160">
        <w:rPr>
          <w:sz w:val="28"/>
          <w:szCs w:val="28"/>
        </w:rPr>
        <w:t xml:space="preserve"> </w:t>
      </w:r>
      <w:proofErr w:type="spellStart"/>
      <w:r w:rsidRPr="00813160">
        <w:rPr>
          <w:sz w:val="28"/>
          <w:szCs w:val="28"/>
        </w:rPr>
        <w:t>аналіз</w:t>
      </w:r>
      <w:proofErr w:type="spellEnd"/>
      <w:r w:rsidRPr="00813160">
        <w:rPr>
          <w:sz w:val="28"/>
          <w:szCs w:val="28"/>
        </w:rPr>
        <w:t xml:space="preserve">. Тому </w:t>
      </w:r>
      <w:proofErr w:type="spellStart"/>
      <w:r w:rsidRPr="00813160">
        <w:rPr>
          <w:sz w:val="28"/>
          <w:szCs w:val="28"/>
        </w:rPr>
        <w:t>обмежимо</w:t>
      </w:r>
      <w:proofErr w:type="spellEnd"/>
      <w:r w:rsidRPr="00813160">
        <w:rPr>
          <w:sz w:val="28"/>
          <w:szCs w:val="28"/>
        </w:rPr>
        <w:t xml:space="preserve"> </w:t>
      </w:r>
      <w:proofErr w:type="gramStart"/>
      <w:r w:rsidRPr="00813160">
        <w:rPr>
          <w:sz w:val="28"/>
          <w:szCs w:val="28"/>
        </w:rPr>
        <w:t>наш</w:t>
      </w:r>
      <w:proofErr w:type="gramEnd"/>
      <w:r w:rsidRPr="00813160">
        <w:rPr>
          <w:sz w:val="28"/>
          <w:szCs w:val="28"/>
        </w:rPr>
        <w:t xml:space="preserve"> </w:t>
      </w:r>
      <w:proofErr w:type="spellStart"/>
      <w:r w:rsidRPr="00813160">
        <w:rPr>
          <w:sz w:val="28"/>
          <w:szCs w:val="28"/>
        </w:rPr>
        <w:t>розгляд</w:t>
      </w:r>
      <w:proofErr w:type="spellEnd"/>
      <w:r w:rsidRPr="00813160">
        <w:rPr>
          <w:sz w:val="28"/>
          <w:szCs w:val="28"/>
        </w:rPr>
        <w:t xml:space="preserve">  </w:t>
      </w:r>
      <w:proofErr w:type="spellStart"/>
      <w:r w:rsidRPr="00813160">
        <w:rPr>
          <w:sz w:val="28"/>
          <w:szCs w:val="28"/>
        </w:rPr>
        <w:t>іграми</w:t>
      </w:r>
      <w:proofErr w:type="spellEnd"/>
      <w:r w:rsidRPr="00813160">
        <w:rPr>
          <w:sz w:val="28"/>
          <w:szCs w:val="28"/>
        </w:rPr>
        <w:t xml:space="preserve"> для одного </w:t>
      </w:r>
      <w:proofErr w:type="spellStart"/>
      <w:r w:rsidRPr="00813160">
        <w:rPr>
          <w:sz w:val="28"/>
          <w:szCs w:val="28"/>
        </w:rPr>
        <w:t>користувача</w:t>
      </w:r>
      <w:proofErr w:type="spellEnd"/>
      <w:r w:rsidRPr="00813160">
        <w:rPr>
          <w:sz w:val="28"/>
          <w:szCs w:val="28"/>
        </w:rPr>
        <w:t xml:space="preserve">. </w:t>
      </w:r>
      <w:proofErr w:type="spellStart"/>
      <w:r w:rsidRPr="00813160">
        <w:rPr>
          <w:sz w:val="28"/>
          <w:szCs w:val="28"/>
        </w:rPr>
        <w:t>Г</w:t>
      </w:r>
      <w:r w:rsidR="00F26820">
        <w:rPr>
          <w:sz w:val="28"/>
          <w:szCs w:val="28"/>
        </w:rPr>
        <w:t>ра</w:t>
      </w:r>
      <w:proofErr w:type="spellEnd"/>
      <w:r w:rsidR="00F26820">
        <w:rPr>
          <w:sz w:val="28"/>
          <w:szCs w:val="28"/>
        </w:rPr>
        <w:t xml:space="preserve"> такого роду </w:t>
      </w:r>
      <w:proofErr w:type="spellStart"/>
      <w:r w:rsidR="00F26820">
        <w:rPr>
          <w:sz w:val="28"/>
          <w:szCs w:val="28"/>
        </w:rPr>
        <w:t>з</w:t>
      </w:r>
      <w:proofErr w:type="spellEnd"/>
      <w:r w:rsidR="00F26820">
        <w:rPr>
          <w:sz w:val="28"/>
          <w:szCs w:val="28"/>
        </w:rPr>
        <w:t xml:space="preserve"> точки </w:t>
      </w:r>
      <w:proofErr w:type="spellStart"/>
      <w:r w:rsidR="00F26820">
        <w:rPr>
          <w:sz w:val="28"/>
          <w:szCs w:val="28"/>
        </w:rPr>
        <w:t>зору</w:t>
      </w:r>
      <w:proofErr w:type="spellEnd"/>
      <w:r w:rsidR="00F26820">
        <w:rPr>
          <w:sz w:val="28"/>
          <w:szCs w:val="28"/>
        </w:rPr>
        <w:t xml:space="preserve"> </w:t>
      </w:r>
      <w:r w:rsidR="00F26820">
        <w:rPr>
          <w:sz w:val="28"/>
          <w:szCs w:val="28"/>
          <w:lang w:val="uk-UA"/>
        </w:rPr>
        <w:t>гри</w:t>
      </w:r>
      <w:r w:rsidRPr="00813160">
        <w:rPr>
          <w:sz w:val="28"/>
          <w:szCs w:val="28"/>
        </w:rPr>
        <w:t xml:space="preserve"> </w:t>
      </w:r>
      <w:proofErr w:type="spellStart"/>
      <w:r w:rsidRPr="00813160">
        <w:rPr>
          <w:sz w:val="28"/>
          <w:szCs w:val="28"/>
        </w:rPr>
        <w:t>являє</w:t>
      </w:r>
      <w:proofErr w:type="spellEnd"/>
      <w:r w:rsidRPr="00813160">
        <w:rPr>
          <w:sz w:val="28"/>
          <w:szCs w:val="28"/>
        </w:rPr>
        <w:t xml:space="preserve"> собою </w:t>
      </w:r>
      <w:proofErr w:type="spellStart"/>
      <w:r w:rsidRPr="00813160">
        <w:rPr>
          <w:sz w:val="28"/>
          <w:szCs w:val="28"/>
        </w:rPr>
        <w:t>певну</w:t>
      </w:r>
      <w:proofErr w:type="spellEnd"/>
      <w:r w:rsidRPr="00813160">
        <w:rPr>
          <w:sz w:val="28"/>
          <w:szCs w:val="28"/>
        </w:rPr>
        <w:t xml:space="preserve"> задачу</w:t>
      </w:r>
      <w:r w:rsidR="00F26820">
        <w:rPr>
          <w:sz w:val="28"/>
          <w:szCs w:val="28"/>
          <w:lang w:val="uk-UA"/>
        </w:rPr>
        <w:t xml:space="preserve"> </w:t>
      </w:r>
      <w:r w:rsidRPr="00813160">
        <w:rPr>
          <w:sz w:val="28"/>
          <w:szCs w:val="28"/>
        </w:rPr>
        <w:t>-</w:t>
      </w:r>
      <w:r w:rsidR="00F26820">
        <w:rPr>
          <w:sz w:val="28"/>
          <w:szCs w:val="28"/>
          <w:lang w:val="uk-UA"/>
        </w:rPr>
        <w:t xml:space="preserve"> </w:t>
      </w:r>
      <w:r w:rsidRPr="00813160">
        <w:rPr>
          <w:sz w:val="28"/>
          <w:szCs w:val="28"/>
        </w:rPr>
        <w:t xml:space="preserve">в </w:t>
      </w:r>
      <w:proofErr w:type="spellStart"/>
      <w:r w:rsidRPr="00813160">
        <w:rPr>
          <w:sz w:val="28"/>
          <w:szCs w:val="28"/>
        </w:rPr>
        <w:t>ній</w:t>
      </w:r>
      <w:proofErr w:type="spellEnd"/>
      <w:r w:rsidRPr="00813160">
        <w:rPr>
          <w:sz w:val="28"/>
          <w:szCs w:val="28"/>
        </w:rPr>
        <w:t xml:space="preserve"> </w:t>
      </w:r>
      <w:proofErr w:type="spellStart"/>
      <w:r w:rsidRPr="00813160">
        <w:rPr>
          <w:sz w:val="28"/>
          <w:szCs w:val="28"/>
        </w:rPr>
        <w:t>є</w:t>
      </w:r>
      <w:proofErr w:type="spellEnd"/>
      <w:r w:rsidRPr="00813160">
        <w:rPr>
          <w:sz w:val="28"/>
          <w:szCs w:val="28"/>
        </w:rPr>
        <w:t xml:space="preserve"> </w:t>
      </w:r>
      <w:proofErr w:type="spellStart"/>
      <w:r w:rsidRPr="00813160">
        <w:rPr>
          <w:sz w:val="28"/>
          <w:szCs w:val="28"/>
        </w:rPr>
        <w:t>умови</w:t>
      </w:r>
      <w:proofErr w:type="spellEnd"/>
      <w:r w:rsidRPr="00813160">
        <w:rPr>
          <w:sz w:val="28"/>
          <w:szCs w:val="28"/>
        </w:rPr>
        <w:t xml:space="preserve">, мета </w:t>
      </w:r>
      <w:proofErr w:type="spellStart"/>
      <w:r w:rsidRPr="00813160">
        <w:rPr>
          <w:sz w:val="28"/>
          <w:szCs w:val="28"/>
        </w:rPr>
        <w:t>і</w:t>
      </w:r>
      <w:proofErr w:type="spellEnd"/>
      <w:r w:rsidRPr="00813160">
        <w:rPr>
          <w:sz w:val="28"/>
          <w:szCs w:val="28"/>
        </w:rPr>
        <w:t xml:space="preserve"> </w:t>
      </w:r>
      <w:proofErr w:type="spellStart"/>
      <w:r w:rsidRPr="00813160">
        <w:rPr>
          <w:sz w:val="28"/>
          <w:szCs w:val="28"/>
        </w:rPr>
        <w:t>засоби</w:t>
      </w:r>
      <w:proofErr w:type="spellEnd"/>
      <w:r w:rsidRPr="00813160">
        <w:rPr>
          <w:sz w:val="28"/>
          <w:szCs w:val="28"/>
        </w:rPr>
        <w:t xml:space="preserve"> </w:t>
      </w:r>
      <w:proofErr w:type="spellStart"/>
      <w:r w:rsidRPr="00813160">
        <w:rPr>
          <w:sz w:val="28"/>
          <w:szCs w:val="28"/>
        </w:rPr>
        <w:t>її</w:t>
      </w:r>
      <w:proofErr w:type="spellEnd"/>
      <w:r w:rsidRPr="00813160">
        <w:rPr>
          <w:sz w:val="28"/>
          <w:szCs w:val="28"/>
        </w:rPr>
        <w:t xml:space="preserve"> </w:t>
      </w:r>
      <w:proofErr w:type="spellStart"/>
      <w:r w:rsidRPr="00813160">
        <w:rPr>
          <w:sz w:val="28"/>
          <w:szCs w:val="28"/>
        </w:rPr>
        <w:t>досягнення</w:t>
      </w:r>
      <w:proofErr w:type="spellEnd"/>
      <w:r w:rsidRPr="00813160">
        <w:rPr>
          <w:sz w:val="28"/>
          <w:szCs w:val="28"/>
        </w:rPr>
        <w:t xml:space="preserve">. </w:t>
      </w:r>
      <w:proofErr w:type="spellStart"/>
      <w:proofErr w:type="gramStart"/>
      <w:r w:rsidRPr="00813160">
        <w:rPr>
          <w:sz w:val="28"/>
          <w:szCs w:val="28"/>
        </w:rPr>
        <w:t>Р</w:t>
      </w:r>
      <w:proofErr w:type="gramEnd"/>
      <w:r w:rsidRPr="00813160">
        <w:rPr>
          <w:sz w:val="28"/>
          <w:szCs w:val="28"/>
        </w:rPr>
        <w:t>ішення</w:t>
      </w:r>
      <w:proofErr w:type="spellEnd"/>
      <w:r w:rsidRPr="00813160">
        <w:rPr>
          <w:sz w:val="28"/>
          <w:szCs w:val="28"/>
        </w:rPr>
        <w:t xml:space="preserve"> </w:t>
      </w:r>
      <w:proofErr w:type="spellStart"/>
      <w:r w:rsidRPr="00813160">
        <w:rPr>
          <w:sz w:val="28"/>
          <w:szCs w:val="28"/>
        </w:rPr>
        <w:t>завдання</w:t>
      </w:r>
      <w:proofErr w:type="spellEnd"/>
      <w:r w:rsidR="00F26820">
        <w:rPr>
          <w:sz w:val="28"/>
          <w:szCs w:val="28"/>
          <w:lang w:val="uk-UA"/>
        </w:rPr>
        <w:t xml:space="preserve"> </w:t>
      </w:r>
      <w:r w:rsidRPr="00813160">
        <w:rPr>
          <w:sz w:val="28"/>
          <w:szCs w:val="28"/>
        </w:rPr>
        <w:t>-</w:t>
      </w:r>
      <w:r w:rsidR="00F26820">
        <w:rPr>
          <w:sz w:val="28"/>
          <w:szCs w:val="28"/>
          <w:lang w:val="uk-UA"/>
        </w:rPr>
        <w:t xml:space="preserve"> </w:t>
      </w:r>
      <w:proofErr w:type="spellStart"/>
      <w:r w:rsidRPr="00813160">
        <w:rPr>
          <w:sz w:val="28"/>
          <w:szCs w:val="28"/>
        </w:rPr>
        <w:t>процес</w:t>
      </w:r>
      <w:proofErr w:type="spellEnd"/>
      <w:r w:rsidRPr="00813160">
        <w:rPr>
          <w:sz w:val="28"/>
          <w:szCs w:val="28"/>
        </w:rPr>
        <w:t xml:space="preserve">, </w:t>
      </w:r>
      <w:proofErr w:type="spellStart"/>
      <w:r w:rsidRPr="00813160">
        <w:rPr>
          <w:sz w:val="28"/>
          <w:szCs w:val="28"/>
        </w:rPr>
        <w:t>керований</w:t>
      </w:r>
      <w:proofErr w:type="spellEnd"/>
      <w:r w:rsidRPr="00813160">
        <w:rPr>
          <w:sz w:val="28"/>
          <w:szCs w:val="28"/>
        </w:rPr>
        <w:t xml:space="preserve"> </w:t>
      </w:r>
      <w:proofErr w:type="spellStart"/>
      <w:r w:rsidRPr="00813160">
        <w:rPr>
          <w:sz w:val="28"/>
          <w:szCs w:val="28"/>
        </w:rPr>
        <w:t>граючим</w:t>
      </w:r>
      <w:proofErr w:type="spellEnd"/>
      <w:r w:rsidRPr="00813160">
        <w:rPr>
          <w:sz w:val="28"/>
          <w:szCs w:val="28"/>
        </w:rPr>
        <w:t xml:space="preserve"> в р</w:t>
      </w:r>
      <w:r w:rsidR="00F26820">
        <w:rPr>
          <w:sz w:val="28"/>
          <w:szCs w:val="28"/>
        </w:rPr>
        <w:t xml:space="preserve">еальному </w:t>
      </w:r>
      <w:proofErr w:type="spellStart"/>
      <w:r w:rsidR="00F26820">
        <w:rPr>
          <w:sz w:val="28"/>
          <w:szCs w:val="28"/>
        </w:rPr>
        <w:t>часі</w:t>
      </w:r>
      <w:proofErr w:type="spellEnd"/>
      <w:r w:rsidR="00F26820">
        <w:rPr>
          <w:sz w:val="28"/>
          <w:szCs w:val="28"/>
        </w:rPr>
        <w:t xml:space="preserve"> за </w:t>
      </w:r>
      <w:proofErr w:type="spellStart"/>
      <w:r w:rsidR="00F26820">
        <w:rPr>
          <w:sz w:val="28"/>
          <w:szCs w:val="28"/>
        </w:rPr>
        <w:t>встановленими</w:t>
      </w:r>
      <w:proofErr w:type="spellEnd"/>
      <w:r w:rsidR="00F26820">
        <w:rPr>
          <w:sz w:val="28"/>
          <w:szCs w:val="28"/>
        </w:rPr>
        <w:t xml:space="preserve"> </w:t>
      </w:r>
      <w:r w:rsidR="00F26820">
        <w:rPr>
          <w:sz w:val="28"/>
          <w:szCs w:val="28"/>
          <w:lang w:val="uk-UA"/>
        </w:rPr>
        <w:t>п</w:t>
      </w:r>
      <w:proofErr w:type="spellStart"/>
      <w:r w:rsidRPr="00813160">
        <w:rPr>
          <w:sz w:val="28"/>
          <w:szCs w:val="28"/>
        </w:rPr>
        <w:t>равилами</w:t>
      </w:r>
      <w:proofErr w:type="spellEnd"/>
      <w:r w:rsidRPr="00813160">
        <w:rPr>
          <w:sz w:val="28"/>
          <w:szCs w:val="28"/>
        </w:rPr>
        <w:t>.</w:t>
      </w:r>
    </w:p>
    <w:p w:rsidR="00813160" w:rsidRPr="00F26820" w:rsidRDefault="00F26820" w:rsidP="00813160">
      <w:pPr>
        <w:spacing w:line="360" w:lineRule="auto"/>
        <w:jc w:val="both"/>
        <w:rPr>
          <w:sz w:val="28"/>
          <w:szCs w:val="28"/>
          <w:lang w:val="uk-UA"/>
        </w:rPr>
      </w:pPr>
      <w:r>
        <w:rPr>
          <w:sz w:val="28"/>
          <w:szCs w:val="28"/>
          <w:lang w:val="uk-UA"/>
        </w:rPr>
        <w:t>Ігри поділяються  на типові (жанрові) класи.  Х</w:t>
      </w:r>
      <w:r w:rsidR="00813160" w:rsidRPr="00F26820">
        <w:rPr>
          <w:sz w:val="28"/>
          <w:szCs w:val="28"/>
          <w:lang w:val="uk-UA"/>
        </w:rPr>
        <w:t xml:space="preserve">оча </w:t>
      </w:r>
      <w:r>
        <w:rPr>
          <w:sz w:val="28"/>
          <w:szCs w:val="28"/>
          <w:lang w:val="uk-UA"/>
        </w:rPr>
        <w:t xml:space="preserve">цей поділ </w:t>
      </w:r>
      <w:r w:rsidR="00813160" w:rsidRPr="00F26820">
        <w:rPr>
          <w:sz w:val="28"/>
          <w:szCs w:val="28"/>
          <w:lang w:val="uk-UA"/>
        </w:rPr>
        <w:t>і використовується досить широко у всьому св</w:t>
      </w:r>
      <w:r>
        <w:rPr>
          <w:sz w:val="28"/>
          <w:szCs w:val="28"/>
          <w:lang w:val="uk-UA"/>
        </w:rPr>
        <w:t xml:space="preserve">іті, він є досить умовним, так як </w:t>
      </w:r>
      <w:proofErr w:type="spellStart"/>
      <w:r>
        <w:rPr>
          <w:sz w:val="28"/>
          <w:szCs w:val="28"/>
          <w:lang w:val="uk-UA"/>
        </w:rPr>
        <w:t>багатьо</w:t>
      </w:r>
      <w:proofErr w:type="spellEnd"/>
      <w:r>
        <w:rPr>
          <w:sz w:val="28"/>
          <w:szCs w:val="28"/>
          <w:lang w:val="uk-UA"/>
        </w:rPr>
        <w:t xml:space="preserve"> ігор мають відразу декілька класифікаційних ознак</w:t>
      </w:r>
      <w:r w:rsidR="00813160" w:rsidRPr="00F26820">
        <w:rPr>
          <w:sz w:val="28"/>
          <w:szCs w:val="28"/>
          <w:lang w:val="uk-UA"/>
        </w:rPr>
        <w:t>, а іноді включають</w:t>
      </w:r>
      <w:r>
        <w:rPr>
          <w:sz w:val="28"/>
          <w:szCs w:val="28"/>
          <w:lang w:val="uk-UA"/>
        </w:rPr>
        <w:t xml:space="preserve"> в себе елементи навчання, п</w:t>
      </w:r>
      <w:r w:rsidR="00813160" w:rsidRPr="00F26820">
        <w:rPr>
          <w:sz w:val="28"/>
          <w:szCs w:val="28"/>
          <w:lang w:val="uk-UA"/>
        </w:rPr>
        <w:t xml:space="preserve">рограмування, різноманітні засоби </w:t>
      </w:r>
      <w:proofErr w:type="spellStart"/>
      <w:r w:rsidR="00813160" w:rsidRPr="00F26820">
        <w:rPr>
          <w:sz w:val="28"/>
          <w:szCs w:val="28"/>
          <w:lang w:val="uk-UA"/>
        </w:rPr>
        <w:t>мультимедіа</w:t>
      </w:r>
      <w:proofErr w:type="spellEnd"/>
      <w:r w:rsidR="00813160" w:rsidRPr="00F26820">
        <w:rPr>
          <w:sz w:val="28"/>
          <w:szCs w:val="28"/>
          <w:lang w:val="uk-UA"/>
        </w:rPr>
        <w:t xml:space="preserve"> та багато іншого.</w:t>
      </w:r>
    </w:p>
    <w:p w:rsidR="00F26820" w:rsidRDefault="00F26820" w:rsidP="00813160">
      <w:pPr>
        <w:spacing w:line="360" w:lineRule="auto"/>
        <w:jc w:val="both"/>
        <w:rPr>
          <w:sz w:val="28"/>
          <w:szCs w:val="28"/>
          <w:lang w:val="uk-UA"/>
        </w:rPr>
      </w:pPr>
    </w:p>
    <w:p w:rsidR="00813160" w:rsidRDefault="00813160" w:rsidP="00813160">
      <w:pPr>
        <w:spacing w:line="360" w:lineRule="auto"/>
        <w:jc w:val="both"/>
        <w:rPr>
          <w:sz w:val="28"/>
          <w:szCs w:val="28"/>
          <w:lang w:val="en-US"/>
        </w:rPr>
      </w:pPr>
      <w:proofErr w:type="spellStart"/>
      <w:r w:rsidRPr="00813160">
        <w:rPr>
          <w:sz w:val="28"/>
          <w:szCs w:val="28"/>
        </w:rPr>
        <w:t>Результати</w:t>
      </w:r>
      <w:proofErr w:type="spellEnd"/>
      <w:r w:rsidRPr="00813160">
        <w:rPr>
          <w:sz w:val="28"/>
          <w:szCs w:val="28"/>
        </w:rPr>
        <w:t xml:space="preserve"> </w:t>
      </w:r>
      <w:proofErr w:type="spellStart"/>
      <w:proofErr w:type="gramStart"/>
      <w:r w:rsidRPr="00813160">
        <w:rPr>
          <w:sz w:val="28"/>
          <w:szCs w:val="28"/>
        </w:rPr>
        <w:t>досл</w:t>
      </w:r>
      <w:proofErr w:type="gramEnd"/>
      <w:r w:rsidRPr="00813160">
        <w:rPr>
          <w:sz w:val="28"/>
          <w:szCs w:val="28"/>
        </w:rPr>
        <w:t>ідження</w:t>
      </w:r>
      <w:proofErr w:type="spellEnd"/>
      <w:r w:rsidRPr="00813160">
        <w:rPr>
          <w:sz w:val="28"/>
          <w:szCs w:val="28"/>
        </w:rPr>
        <w:t xml:space="preserve"> </w:t>
      </w:r>
      <w:proofErr w:type="spellStart"/>
      <w:r w:rsidRPr="00813160">
        <w:rPr>
          <w:sz w:val="28"/>
          <w:szCs w:val="28"/>
        </w:rPr>
        <w:t>існуючих</w:t>
      </w:r>
      <w:proofErr w:type="spellEnd"/>
      <w:r w:rsidRPr="00813160">
        <w:rPr>
          <w:sz w:val="28"/>
          <w:szCs w:val="28"/>
        </w:rPr>
        <w:t xml:space="preserve"> </w:t>
      </w:r>
      <w:proofErr w:type="spellStart"/>
      <w:r w:rsidRPr="00813160">
        <w:rPr>
          <w:sz w:val="28"/>
          <w:szCs w:val="28"/>
        </w:rPr>
        <w:t>ігрових</w:t>
      </w:r>
      <w:proofErr w:type="spellEnd"/>
      <w:r w:rsidRPr="00813160">
        <w:rPr>
          <w:sz w:val="28"/>
          <w:szCs w:val="28"/>
        </w:rPr>
        <w:t xml:space="preserve"> </w:t>
      </w:r>
      <w:proofErr w:type="spellStart"/>
      <w:r w:rsidRPr="00813160">
        <w:rPr>
          <w:sz w:val="28"/>
          <w:szCs w:val="28"/>
        </w:rPr>
        <w:t>програм</w:t>
      </w:r>
      <w:proofErr w:type="spellEnd"/>
      <w:r w:rsidRPr="00813160">
        <w:rPr>
          <w:sz w:val="28"/>
          <w:szCs w:val="28"/>
        </w:rPr>
        <w:t xml:space="preserve"> </w:t>
      </w:r>
      <w:proofErr w:type="spellStart"/>
      <w:r w:rsidRPr="00813160">
        <w:rPr>
          <w:sz w:val="28"/>
          <w:szCs w:val="28"/>
        </w:rPr>
        <w:t>наведені</w:t>
      </w:r>
      <w:proofErr w:type="spellEnd"/>
      <w:r w:rsidRPr="00813160">
        <w:rPr>
          <w:sz w:val="28"/>
          <w:szCs w:val="28"/>
        </w:rPr>
        <w:t xml:space="preserve"> в </w:t>
      </w:r>
      <w:proofErr w:type="spellStart"/>
      <w:r w:rsidRPr="00813160">
        <w:rPr>
          <w:sz w:val="28"/>
          <w:szCs w:val="28"/>
        </w:rPr>
        <w:t>таблиці</w:t>
      </w:r>
      <w:proofErr w:type="spellEnd"/>
      <w:r w:rsidRPr="00813160">
        <w:rPr>
          <w:sz w:val="28"/>
          <w:szCs w:val="28"/>
        </w:rPr>
        <w:t xml:space="preserve"> 1.1.</w:t>
      </w:r>
    </w:p>
    <w:p w:rsidR="00F26820" w:rsidRDefault="000119E9" w:rsidP="00813160">
      <w:pPr>
        <w:spacing w:line="360" w:lineRule="auto"/>
        <w:jc w:val="both"/>
        <w:rPr>
          <w:sz w:val="28"/>
          <w:szCs w:val="28"/>
          <w:lang w:val="uk-UA"/>
        </w:rPr>
      </w:pPr>
      <w:r>
        <w:rPr>
          <w:sz w:val="28"/>
          <w:szCs w:val="28"/>
          <w:lang w:val="uk-UA"/>
        </w:rPr>
        <w:t>Таблиця 1.1.</w:t>
      </w:r>
    </w:p>
    <w:tbl>
      <w:tblPr>
        <w:tblW w:w="1012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tblPr>
      <w:tblGrid>
        <w:gridCol w:w="1839"/>
        <w:gridCol w:w="2814"/>
        <w:gridCol w:w="2045"/>
        <w:gridCol w:w="3427"/>
      </w:tblGrid>
      <w:tr w:rsidR="00D668A8" w:rsidRPr="00D668A8" w:rsidTr="00D668A8">
        <w:tc>
          <w:tcPr>
            <w:tcW w:w="1839"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val="uk-UA" w:eastAsia="ru-RU"/>
              </w:rPr>
            </w:pPr>
            <w:r>
              <w:rPr>
                <w:rFonts w:ascii="Arial" w:hAnsi="Arial" w:cs="Arial"/>
                <w:b/>
                <w:bCs/>
                <w:color w:val="000000"/>
                <w:sz w:val="27"/>
                <w:szCs w:val="27"/>
                <w:lang w:val="uk-UA" w:eastAsia="ru-RU"/>
              </w:rPr>
              <w:t>Ігровий жанр</w:t>
            </w:r>
          </w:p>
        </w:tc>
        <w:tc>
          <w:tcPr>
            <w:tcW w:w="2814"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val="uk-UA" w:eastAsia="ru-RU"/>
              </w:rPr>
            </w:pPr>
            <w:proofErr w:type="spellStart"/>
            <w:r>
              <w:rPr>
                <w:rFonts w:ascii="Arial" w:hAnsi="Arial" w:cs="Arial"/>
                <w:b/>
                <w:bCs/>
                <w:color w:val="000000"/>
                <w:sz w:val="27"/>
                <w:szCs w:val="27"/>
                <w:lang w:eastAsia="ru-RU"/>
              </w:rPr>
              <w:t>Опи</w:t>
            </w:r>
            <w:proofErr w:type="spellEnd"/>
            <w:r>
              <w:rPr>
                <w:rFonts w:ascii="Arial" w:hAnsi="Arial" w:cs="Arial"/>
                <w:b/>
                <w:bCs/>
                <w:color w:val="000000"/>
                <w:sz w:val="27"/>
                <w:szCs w:val="27"/>
                <w:lang w:val="uk-UA" w:eastAsia="ru-RU"/>
              </w:rPr>
              <w:t>с</w:t>
            </w:r>
          </w:p>
        </w:tc>
        <w:tc>
          <w:tcPr>
            <w:tcW w:w="2045"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val="uk-UA" w:eastAsia="ru-RU"/>
              </w:rPr>
            </w:pPr>
            <w:r w:rsidRPr="00D668A8">
              <w:rPr>
                <w:rFonts w:ascii="Arial" w:hAnsi="Arial" w:cs="Arial"/>
                <w:b/>
                <w:bCs/>
                <w:color w:val="000000"/>
                <w:sz w:val="27"/>
                <w:szCs w:val="27"/>
                <w:lang w:eastAsia="ru-RU"/>
              </w:rPr>
              <w:t>Р</w:t>
            </w:r>
            <w:proofErr w:type="spellStart"/>
            <w:r>
              <w:rPr>
                <w:rFonts w:ascii="Arial" w:hAnsi="Arial" w:cs="Arial"/>
                <w:b/>
                <w:bCs/>
                <w:color w:val="000000"/>
                <w:sz w:val="27"/>
                <w:szCs w:val="27"/>
                <w:lang w:val="uk-UA" w:eastAsia="ru-RU"/>
              </w:rPr>
              <w:t>озглянуті</w:t>
            </w:r>
            <w:proofErr w:type="spellEnd"/>
            <w:r>
              <w:rPr>
                <w:rFonts w:ascii="Arial" w:hAnsi="Arial" w:cs="Arial"/>
                <w:b/>
                <w:bCs/>
                <w:color w:val="000000"/>
                <w:sz w:val="27"/>
                <w:szCs w:val="27"/>
                <w:lang w:val="uk-UA" w:eastAsia="ru-RU"/>
              </w:rPr>
              <w:t xml:space="preserve"> ігри</w:t>
            </w:r>
          </w:p>
        </w:tc>
        <w:tc>
          <w:tcPr>
            <w:tcW w:w="3427"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val="uk-UA" w:eastAsia="ru-RU"/>
              </w:rPr>
            </w:pPr>
            <w:proofErr w:type="spellStart"/>
            <w:r w:rsidRPr="00D668A8">
              <w:rPr>
                <w:rFonts w:ascii="Arial" w:hAnsi="Arial" w:cs="Arial"/>
                <w:b/>
                <w:bCs/>
                <w:color w:val="000000"/>
                <w:sz w:val="27"/>
                <w:szCs w:val="27"/>
                <w:lang w:eastAsia="ru-RU"/>
              </w:rPr>
              <w:t>Практич</w:t>
            </w:r>
            <w:proofErr w:type="spellEnd"/>
            <w:r>
              <w:rPr>
                <w:rFonts w:ascii="Arial" w:hAnsi="Arial" w:cs="Arial"/>
                <w:b/>
                <w:bCs/>
                <w:color w:val="000000"/>
                <w:sz w:val="27"/>
                <w:szCs w:val="27"/>
                <w:lang w:val="uk-UA" w:eastAsia="ru-RU"/>
              </w:rPr>
              <w:t>ний засіб використання</w:t>
            </w:r>
          </w:p>
        </w:tc>
      </w:tr>
      <w:tr w:rsidR="00D668A8" w:rsidRPr="00D668A8" w:rsidTr="00D668A8">
        <w:tc>
          <w:tcPr>
            <w:tcW w:w="1839"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val="uk-UA" w:eastAsia="ru-RU"/>
              </w:rPr>
            </w:pPr>
            <w:r w:rsidRPr="00D668A8">
              <w:rPr>
                <w:rFonts w:ascii="Arial" w:hAnsi="Arial" w:cs="Arial"/>
                <w:color w:val="000000"/>
                <w:sz w:val="27"/>
                <w:szCs w:val="27"/>
                <w:lang w:eastAsia="ru-RU"/>
              </w:rPr>
              <w:t>Менеджер</w:t>
            </w:r>
            <w:r>
              <w:rPr>
                <w:rFonts w:ascii="Arial" w:hAnsi="Arial" w:cs="Arial"/>
                <w:color w:val="000000"/>
                <w:sz w:val="27"/>
                <w:szCs w:val="27"/>
                <w:lang w:val="uk-UA" w:eastAsia="ru-RU"/>
              </w:rPr>
              <w:t>и</w:t>
            </w:r>
          </w:p>
        </w:tc>
        <w:tc>
          <w:tcPr>
            <w:tcW w:w="2814"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color w:val="000000"/>
                <w:sz w:val="27"/>
                <w:szCs w:val="27"/>
                <w:lang w:val="uk-UA" w:eastAsia="ru-RU"/>
              </w:rPr>
            </w:pPr>
            <w:r w:rsidRPr="00D668A8">
              <w:rPr>
                <w:color w:val="000000"/>
                <w:sz w:val="27"/>
                <w:szCs w:val="27"/>
                <w:lang w:val="uk-UA" w:eastAsia="ru-RU"/>
              </w:rPr>
              <w:t>Управління економічною діяльністю в заданій області, наприклад управління містами, лікарнями, аеропортами, і навіть навчальними закладами</w:t>
            </w:r>
          </w:p>
        </w:tc>
        <w:tc>
          <w:tcPr>
            <w:tcW w:w="2045"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eastAsia="ru-RU"/>
              </w:rPr>
            </w:pPr>
            <w:r w:rsidRPr="00D668A8">
              <w:rPr>
                <w:rFonts w:ascii="Arial" w:hAnsi="Arial" w:cs="Arial"/>
                <w:color w:val="000000"/>
                <w:sz w:val="27"/>
                <w:szCs w:val="27"/>
                <w:lang w:eastAsia="ru-RU"/>
              </w:rPr>
              <w:t>«</w:t>
            </w:r>
            <w:proofErr w:type="spellStart"/>
            <w:r w:rsidRPr="00D668A8">
              <w:rPr>
                <w:rFonts w:ascii="Arial" w:hAnsi="Arial" w:cs="Arial"/>
                <w:color w:val="000000"/>
                <w:sz w:val="27"/>
                <w:szCs w:val="27"/>
                <w:lang w:eastAsia="ru-RU"/>
              </w:rPr>
              <w:t>SimCity</w:t>
            </w:r>
            <w:proofErr w:type="spellEnd"/>
            <w:r w:rsidRPr="00D668A8">
              <w:rPr>
                <w:rFonts w:ascii="Arial" w:hAnsi="Arial" w:cs="Arial"/>
                <w:color w:val="000000"/>
                <w:sz w:val="27"/>
                <w:szCs w:val="27"/>
                <w:lang w:eastAsia="ru-RU"/>
              </w:rPr>
              <w:t>», «</w:t>
            </w:r>
            <w:proofErr w:type="spellStart"/>
            <w:r w:rsidRPr="00D668A8">
              <w:rPr>
                <w:rFonts w:ascii="Arial" w:hAnsi="Arial" w:cs="Arial"/>
                <w:color w:val="000000"/>
                <w:sz w:val="27"/>
                <w:szCs w:val="27"/>
                <w:lang w:eastAsia="ru-RU"/>
              </w:rPr>
              <w:t>Rollercoaster</w:t>
            </w:r>
            <w:proofErr w:type="spellEnd"/>
            <w:r w:rsidRPr="00D668A8">
              <w:rPr>
                <w:rFonts w:ascii="Arial" w:hAnsi="Arial" w:cs="Arial"/>
                <w:color w:val="000000"/>
                <w:sz w:val="27"/>
                <w:szCs w:val="27"/>
                <w:lang w:eastAsia="ru-RU"/>
              </w:rPr>
              <w:t xml:space="preserve"> </w:t>
            </w:r>
            <w:proofErr w:type="spellStart"/>
            <w:r w:rsidRPr="00D668A8">
              <w:rPr>
                <w:rFonts w:ascii="Arial" w:hAnsi="Arial" w:cs="Arial"/>
                <w:color w:val="000000"/>
                <w:sz w:val="27"/>
                <w:szCs w:val="27"/>
                <w:lang w:eastAsia="ru-RU"/>
              </w:rPr>
              <w:t>Tycoon</w:t>
            </w:r>
            <w:proofErr w:type="spellEnd"/>
            <w:r w:rsidRPr="00D668A8">
              <w:rPr>
                <w:rFonts w:ascii="Arial" w:hAnsi="Arial" w:cs="Arial"/>
                <w:color w:val="000000"/>
                <w:sz w:val="27"/>
                <w:szCs w:val="27"/>
                <w:lang w:eastAsia="ru-RU"/>
              </w:rPr>
              <w:t>»</w:t>
            </w:r>
          </w:p>
        </w:tc>
        <w:tc>
          <w:tcPr>
            <w:tcW w:w="3427"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eastAsia="ru-RU"/>
              </w:rPr>
            </w:pPr>
            <w:proofErr w:type="spellStart"/>
            <w:r w:rsidRPr="00D668A8">
              <w:rPr>
                <w:rFonts w:ascii="Arial" w:hAnsi="Arial" w:cs="Arial"/>
                <w:color w:val="000000"/>
                <w:sz w:val="27"/>
                <w:szCs w:val="27"/>
                <w:lang w:eastAsia="ru-RU"/>
              </w:rPr>
              <w:t>Розвиток</w:t>
            </w:r>
            <w:proofErr w:type="spellEnd"/>
            <w:r w:rsidRPr="00D668A8">
              <w:rPr>
                <w:rFonts w:ascii="Arial" w:hAnsi="Arial" w:cs="Arial"/>
                <w:color w:val="000000"/>
                <w:sz w:val="27"/>
                <w:szCs w:val="27"/>
                <w:lang w:eastAsia="ru-RU"/>
              </w:rPr>
              <w:t xml:space="preserve"> </w:t>
            </w:r>
            <w:proofErr w:type="spellStart"/>
            <w:r w:rsidRPr="00D668A8">
              <w:rPr>
                <w:rFonts w:ascii="Arial" w:hAnsi="Arial" w:cs="Arial"/>
                <w:color w:val="000000"/>
                <w:sz w:val="27"/>
                <w:szCs w:val="27"/>
                <w:lang w:eastAsia="ru-RU"/>
              </w:rPr>
              <w:t>стратегічного</w:t>
            </w:r>
            <w:proofErr w:type="spellEnd"/>
            <w:r w:rsidRPr="00D668A8">
              <w:rPr>
                <w:rFonts w:ascii="Arial" w:hAnsi="Arial" w:cs="Arial"/>
                <w:color w:val="000000"/>
                <w:sz w:val="27"/>
                <w:szCs w:val="27"/>
                <w:lang w:eastAsia="ru-RU"/>
              </w:rPr>
              <w:t xml:space="preserve"> </w:t>
            </w:r>
            <w:proofErr w:type="spellStart"/>
            <w:r w:rsidRPr="00D668A8">
              <w:rPr>
                <w:rFonts w:ascii="Arial" w:hAnsi="Arial" w:cs="Arial"/>
                <w:color w:val="000000"/>
                <w:sz w:val="27"/>
                <w:szCs w:val="27"/>
                <w:lang w:eastAsia="ru-RU"/>
              </w:rPr>
              <w:t>мислення</w:t>
            </w:r>
            <w:proofErr w:type="spellEnd"/>
            <w:r w:rsidRPr="00D668A8">
              <w:rPr>
                <w:rFonts w:ascii="Arial" w:hAnsi="Arial" w:cs="Arial"/>
                <w:color w:val="000000"/>
                <w:sz w:val="27"/>
                <w:szCs w:val="27"/>
                <w:lang w:eastAsia="ru-RU"/>
              </w:rPr>
              <w:t xml:space="preserve"> та </w:t>
            </w:r>
            <w:proofErr w:type="spellStart"/>
            <w:r w:rsidRPr="00D668A8">
              <w:rPr>
                <w:rFonts w:ascii="Arial" w:hAnsi="Arial" w:cs="Arial"/>
                <w:color w:val="000000"/>
                <w:sz w:val="27"/>
                <w:szCs w:val="27"/>
                <w:lang w:eastAsia="ru-RU"/>
              </w:rPr>
              <w:t>вміння</w:t>
            </w:r>
            <w:proofErr w:type="spellEnd"/>
            <w:r w:rsidRPr="00D668A8">
              <w:rPr>
                <w:rFonts w:ascii="Arial" w:hAnsi="Arial" w:cs="Arial"/>
                <w:color w:val="000000"/>
                <w:sz w:val="27"/>
                <w:szCs w:val="27"/>
                <w:lang w:eastAsia="ru-RU"/>
              </w:rPr>
              <w:t xml:space="preserve"> </w:t>
            </w:r>
            <w:proofErr w:type="spellStart"/>
            <w:r w:rsidRPr="00D668A8">
              <w:rPr>
                <w:rFonts w:ascii="Arial" w:hAnsi="Arial" w:cs="Arial"/>
                <w:color w:val="000000"/>
                <w:sz w:val="27"/>
                <w:szCs w:val="27"/>
                <w:lang w:eastAsia="ru-RU"/>
              </w:rPr>
              <w:t>планувати</w:t>
            </w:r>
            <w:proofErr w:type="spellEnd"/>
          </w:p>
        </w:tc>
      </w:tr>
      <w:tr w:rsidR="00D668A8" w:rsidRPr="00D668A8" w:rsidTr="00D668A8">
        <w:tc>
          <w:tcPr>
            <w:tcW w:w="1839"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val="uk-UA" w:eastAsia="ru-RU"/>
              </w:rPr>
            </w:pPr>
            <w:r w:rsidRPr="00D668A8">
              <w:rPr>
                <w:rFonts w:ascii="Arial" w:hAnsi="Arial" w:cs="Arial"/>
                <w:color w:val="000000"/>
                <w:sz w:val="27"/>
                <w:szCs w:val="27"/>
                <w:lang w:eastAsia="ru-RU"/>
              </w:rPr>
              <w:t>Аркад</w:t>
            </w:r>
            <w:r>
              <w:rPr>
                <w:rFonts w:ascii="Arial" w:hAnsi="Arial" w:cs="Arial"/>
                <w:color w:val="000000"/>
                <w:sz w:val="27"/>
                <w:szCs w:val="27"/>
                <w:lang w:val="uk-UA" w:eastAsia="ru-RU"/>
              </w:rPr>
              <w:t>и</w:t>
            </w:r>
          </w:p>
        </w:tc>
        <w:tc>
          <w:tcPr>
            <w:tcW w:w="2814"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color w:val="000000"/>
                <w:sz w:val="28"/>
                <w:szCs w:val="28"/>
                <w:lang w:eastAsia="ru-RU"/>
              </w:rPr>
            </w:pPr>
            <w:proofErr w:type="spellStart"/>
            <w:r w:rsidRPr="00D668A8">
              <w:rPr>
                <w:color w:val="000000"/>
                <w:sz w:val="28"/>
                <w:szCs w:val="28"/>
                <w:lang w:eastAsia="ru-RU"/>
              </w:rPr>
              <w:t>Управління</w:t>
            </w:r>
            <w:proofErr w:type="spellEnd"/>
            <w:r w:rsidRPr="00D668A8">
              <w:rPr>
                <w:color w:val="000000"/>
                <w:sz w:val="28"/>
                <w:szCs w:val="28"/>
                <w:lang w:eastAsia="ru-RU"/>
              </w:rPr>
              <w:t xml:space="preserve"> </w:t>
            </w:r>
            <w:proofErr w:type="spellStart"/>
            <w:r w:rsidRPr="00D668A8">
              <w:rPr>
                <w:color w:val="000000"/>
                <w:sz w:val="28"/>
                <w:szCs w:val="28"/>
                <w:lang w:eastAsia="ru-RU"/>
              </w:rPr>
              <w:t>об'єктом</w:t>
            </w:r>
            <w:proofErr w:type="spellEnd"/>
            <w:r w:rsidRPr="00D668A8">
              <w:rPr>
                <w:color w:val="000000"/>
                <w:sz w:val="28"/>
                <w:szCs w:val="28"/>
                <w:lang w:eastAsia="ru-RU"/>
              </w:rPr>
              <w:t xml:space="preserve"> – </w:t>
            </w:r>
            <w:r w:rsidRPr="00D668A8">
              <w:rPr>
                <w:color w:val="000000"/>
                <w:sz w:val="28"/>
                <w:szCs w:val="28"/>
                <w:lang w:val="uk-UA" w:eastAsia="ru-RU"/>
              </w:rPr>
              <w:t>(</w:t>
            </w:r>
            <w:proofErr w:type="spellStart"/>
            <w:r w:rsidRPr="00D668A8">
              <w:rPr>
                <w:color w:val="000000"/>
                <w:sz w:val="28"/>
                <w:szCs w:val="28"/>
                <w:lang w:eastAsia="ru-RU"/>
              </w:rPr>
              <w:t>головним</w:t>
            </w:r>
            <w:proofErr w:type="spellEnd"/>
            <w:r w:rsidRPr="00D668A8">
              <w:rPr>
                <w:color w:val="000000"/>
                <w:sz w:val="28"/>
                <w:szCs w:val="28"/>
                <w:lang w:eastAsia="ru-RU"/>
              </w:rPr>
              <w:t xml:space="preserve"> </w:t>
            </w:r>
            <w:proofErr w:type="spellStart"/>
            <w:r w:rsidRPr="00D668A8">
              <w:rPr>
                <w:color w:val="000000"/>
                <w:sz w:val="28"/>
                <w:szCs w:val="28"/>
                <w:lang w:eastAsia="ru-RU"/>
              </w:rPr>
              <w:t>героєм</w:t>
            </w:r>
            <w:proofErr w:type="spellEnd"/>
            <w:r w:rsidRPr="00D668A8">
              <w:rPr>
                <w:color w:val="000000"/>
                <w:sz w:val="28"/>
                <w:szCs w:val="28"/>
                <w:lang w:eastAsia="ru-RU"/>
              </w:rPr>
              <w:t xml:space="preserve">) - </w:t>
            </w:r>
            <w:proofErr w:type="spellStart"/>
            <w:r w:rsidRPr="00D668A8">
              <w:rPr>
                <w:color w:val="000000"/>
                <w:sz w:val="28"/>
                <w:szCs w:val="28"/>
                <w:lang w:eastAsia="ru-RU"/>
              </w:rPr>
              <w:t>виконання</w:t>
            </w:r>
            <w:proofErr w:type="spellEnd"/>
            <w:r w:rsidRPr="00D668A8">
              <w:rPr>
                <w:color w:val="000000"/>
                <w:sz w:val="28"/>
                <w:szCs w:val="28"/>
                <w:lang w:eastAsia="ru-RU"/>
              </w:rPr>
              <w:t xml:space="preserve"> </w:t>
            </w:r>
            <w:proofErr w:type="spellStart"/>
            <w:r w:rsidRPr="00D668A8">
              <w:rPr>
                <w:color w:val="000000"/>
                <w:sz w:val="28"/>
                <w:szCs w:val="28"/>
                <w:lang w:eastAsia="ru-RU"/>
              </w:rPr>
              <w:t>певних</w:t>
            </w:r>
            <w:proofErr w:type="spellEnd"/>
            <w:r w:rsidRPr="00D668A8">
              <w:rPr>
                <w:color w:val="000000"/>
                <w:sz w:val="28"/>
                <w:szCs w:val="28"/>
                <w:lang w:eastAsia="ru-RU"/>
              </w:rPr>
              <w:t xml:space="preserve">, </w:t>
            </w:r>
            <w:proofErr w:type="spellStart"/>
            <w:r w:rsidRPr="00D668A8">
              <w:rPr>
                <w:color w:val="000000"/>
                <w:sz w:val="28"/>
                <w:szCs w:val="28"/>
                <w:lang w:eastAsia="ru-RU"/>
              </w:rPr>
              <w:t>заданих</w:t>
            </w:r>
            <w:proofErr w:type="spellEnd"/>
            <w:r w:rsidRPr="00D668A8">
              <w:rPr>
                <w:color w:val="000000"/>
                <w:sz w:val="28"/>
                <w:szCs w:val="28"/>
                <w:lang w:eastAsia="ru-RU"/>
              </w:rPr>
              <w:t xml:space="preserve"> автором </w:t>
            </w:r>
            <w:proofErr w:type="spellStart"/>
            <w:r w:rsidRPr="00D668A8">
              <w:rPr>
                <w:color w:val="000000"/>
                <w:sz w:val="28"/>
                <w:szCs w:val="28"/>
                <w:lang w:eastAsia="ru-RU"/>
              </w:rPr>
              <w:t>дій</w:t>
            </w:r>
            <w:proofErr w:type="spellEnd"/>
            <w:r w:rsidRPr="00D668A8">
              <w:rPr>
                <w:color w:val="000000"/>
                <w:sz w:val="28"/>
                <w:szCs w:val="28"/>
                <w:lang w:eastAsia="ru-RU"/>
              </w:rPr>
              <w:t xml:space="preserve"> </w:t>
            </w:r>
            <w:proofErr w:type="spellStart"/>
            <w:r w:rsidRPr="00D668A8">
              <w:rPr>
                <w:color w:val="000000"/>
                <w:sz w:val="28"/>
                <w:szCs w:val="28"/>
                <w:lang w:eastAsia="ru-RU"/>
              </w:rPr>
              <w:t>згідно</w:t>
            </w:r>
            <w:proofErr w:type="spellEnd"/>
            <w:r w:rsidRPr="00D668A8">
              <w:rPr>
                <w:color w:val="000000"/>
                <w:sz w:val="28"/>
                <w:szCs w:val="28"/>
                <w:lang w:eastAsia="ru-RU"/>
              </w:rPr>
              <w:t xml:space="preserve"> </w:t>
            </w:r>
            <w:proofErr w:type="spellStart"/>
            <w:r w:rsidRPr="00D668A8">
              <w:rPr>
                <w:color w:val="000000"/>
                <w:sz w:val="28"/>
                <w:szCs w:val="28"/>
                <w:lang w:eastAsia="ru-RU"/>
              </w:rPr>
              <w:t>зі</w:t>
            </w:r>
            <w:proofErr w:type="spellEnd"/>
            <w:r w:rsidRPr="00D668A8">
              <w:rPr>
                <w:color w:val="000000"/>
                <w:sz w:val="28"/>
                <w:szCs w:val="28"/>
                <w:lang w:eastAsia="ru-RU"/>
              </w:rPr>
              <w:t xml:space="preserve"> </w:t>
            </w:r>
            <w:proofErr w:type="spellStart"/>
            <w:r w:rsidRPr="00D668A8">
              <w:rPr>
                <w:color w:val="000000"/>
                <w:sz w:val="28"/>
                <w:szCs w:val="28"/>
                <w:lang w:eastAsia="ru-RU"/>
              </w:rPr>
              <w:t>сценарієм</w:t>
            </w:r>
            <w:proofErr w:type="spellEnd"/>
          </w:p>
        </w:tc>
        <w:tc>
          <w:tcPr>
            <w:tcW w:w="2045"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eastAsia="ru-RU"/>
              </w:rPr>
            </w:pPr>
            <w:r w:rsidRPr="00D668A8">
              <w:rPr>
                <w:rFonts w:ascii="Arial" w:hAnsi="Arial" w:cs="Arial"/>
                <w:color w:val="000000"/>
                <w:sz w:val="27"/>
                <w:szCs w:val="27"/>
                <w:lang w:eastAsia="ru-RU"/>
              </w:rPr>
              <w:t>«</w:t>
            </w:r>
            <w:proofErr w:type="spellStart"/>
            <w:r w:rsidRPr="00D668A8">
              <w:rPr>
                <w:rFonts w:ascii="Arial" w:hAnsi="Arial" w:cs="Arial"/>
                <w:color w:val="000000"/>
                <w:sz w:val="27"/>
                <w:szCs w:val="27"/>
                <w:lang w:eastAsia="ru-RU"/>
              </w:rPr>
              <w:t>Golden</w:t>
            </w:r>
            <w:proofErr w:type="spellEnd"/>
            <w:r w:rsidRPr="00D668A8">
              <w:rPr>
                <w:rFonts w:ascii="Arial" w:hAnsi="Arial" w:cs="Arial"/>
                <w:color w:val="000000"/>
                <w:sz w:val="27"/>
                <w:szCs w:val="27"/>
                <w:lang w:eastAsia="ru-RU"/>
              </w:rPr>
              <w:t xml:space="preserve"> </w:t>
            </w:r>
            <w:proofErr w:type="spellStart"/>
            <w:r w:rsidRPr="00D668A8">
              <w:rPr>
                <w:rFonts w:ascii="Arial" w:hAnsi="Arial" w:cs="Arial"/>
                <w:color w:val="000000"/>
                <w:sz w:val="27"/>
                <w:szCs w:val="27"/>
                <w:lang w:eastAsia="ru-RU"/>
              </w:rPr>
              <w:t>Axe</w:t>
            </w:r>
            <w:proofErr w:type="spellEnd"/>
            <w:r w:rsidRPr="00D668A8">
              <w:rPr>
                <w:rFonts w:ascii="Arial" w:hAnsi="Arial" w:cs="Arial"/>
                <w:color w:val="000000"/>
                <w:sz w:val="27"/>
                <w:szCs w:val="27"/>
                <w:lang w:eastAsia="ru-RU"/>
              </w:rPr>
              <w:t>», «</w:t>
            </w:r>
            <w:proofErr w:type="spellStart"/>
            <w:r w:rsidRPr="00D668A8">
              <w:rPr>
                <w:rFonts w:ascii="Arial" w:hAnsi="Arial" w:cs="Arial"/>
                <w:color w:val="000000"/>
                <w:sz w:val="27"/>
                <w:szCs w:val="27"/>
                <w:lang w:eastAsia="ru-RU"/>
              </w:rPr>
              <w:t>Wolf</w:t>
            </w:r>
            <w:proofErr w:type="spellEnd"/>
            <w:r w:rsidRPr="00D668A8">
              <w:rPr>
                <w:rFonts w:ascii="Arial" w:hAnsi="Arial" w:cs="Arial"/>
                <w:color w:val="000000"/>
                <w:sz w:val="27"/>
                <w:szCs w:val="27"/>
                <w:lang w:eastAsia="ru-RU"/>
              </w:rPr>
              <w:t>»</w:t>
            </w:r>
          </w:p>
        </w:tc>
        <w:tc>
          <w:tcPr>
            <w:tcW w:w="3427"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color w:val="000000"/>
                <w:sz w:val="28"/>
                <w:szCs w:val="28"/>
                <w:lang w:eastAsia="ru-RU"/>
              </w:rPr>
            </w:pPr>
            <w:proofErr w:type="spellStart"/>
            <w:r w:rsidRPr="00D668A8">
              <w:rPr>
                <w:color w:val="000000"/>
                <w:sz w:val="28"/>
                <w:szCs w:val="28"/>
                <w:lang w:eastAsia="ru-RU"/>
              </w:rPr>
              <w:t>Розвиток</w:t>
            </w:r>
            <w:proofErr w:type="spellEnd"/>
            <w:r w:rsidRPr="00D668A8">
              <w:rPr>
                <w:color w:val="000000"/>
                <w:sz w:val="28"/>
                <w:szCs w:val="28"/>
                <w:lang w:eastAsia="ru-RU"/>
              </w:rPr>
              <w:t xml:space="preserve"> </w:t>
            </w:r>
            <w:proofErr w:type="spellStart"/>
            <w:r w:rsidRPr="00D668A8">
              <w:rPr>
                <w:color w:val="000000"/>
                <w:sz w:val="28"/>
                <w:szCs w:val="28"/>
                <w:lang w:eastAsia="ru-RU"/>
              </w:rPr>
              <w:t>швидкості</w:t>
            </w:r>
            <w:proofErr w:type="spellEnd"/>
            <w:r w:rsidRPr="00D668A8">
              <w:rPr>
                <w:color w:val="000000"/>
                <w:sz w:val="28"/>
                <w:szCs w:val="28"/>
                <w:lang w:eastAsia="ru-RU"/>
              </w:rPr>
              <w:t xml:space="preserve"> </w:t>
            </w:r>
            <w:proofErr w:type="spellStart"/>
            <w:r w:rsidRPr="00D668A8">
              <w:rPr>
                <w:color w:val="000000"/>
                <w:sz w:val="28"/>
                <w:szCs w:val="28"/>
                <w:lang w:eastAsia="ru-RU"/>
              </w:rPr>
              <w:t>реакції</w:t>
            </w:r>
            <w:proofErr w:type="spellEnd"/>
            <w:r w:rsidRPr="00D668A8">
              <w:rPr>
                <w:color w:val="000000"/>
                <w:sz w:val="28"/>
                <w:szCs w:val="28"/>
                <w:lang w:eastAsia="ru-RU"/>
              </w:rPr>
              <w:t xml:space="preserve"> </w:t>
            </w:r>
            <w:proofErr w:type="spellStart"/>
            <w:r w:rsidRPr="00D668A8">
              <w:rPr>
                <w:color w:val="000000"/>
                <w:sz w:val="28"/>
                <w:szCs w:val="28"/>
                <w:lang w:eastAsia="ru-RU"/>
              </w:rPr>
              <w:t>і</w:t>
            </w:r>
            <w:proofErr w:type="spellEnd"/>
            <w:r w:rsidRPr="00D668A8">
              <w:rPr>
                <w:color w:val="000000"/>
                <w:sz w:val="28"/>
                <w:szCs w:val="28"/>
                <w:lang w:eastAsia="ru-RU"/>
              </w:rPr>
              <w:t xml:space="preserve"> </w:t>
            </w:r>
            <w:proofErr w:type="spellStart"/>
            <w:r w:rsidRPr="00D668A8">
              <w:rPr>
                <w:color w:val="000000"/>
                <w:sz w:val="28"/>
                <w:szCs w:val="28"/>
                <w:lang w:eastAsia="ru-RU"/>
              </w:rPr>
              <w:t>вміння</w:t>
            </w:r>
            <w:proofErr w:type="spellEnd"/>
            <w:r w:rsidRPr="00D668A8">
              <w:rPr>
                <w:color w:val="000000"/>
                <w:sz w:val="28"/>
                <w:szCs w:val="28"/>
                <w:lang w:eastAsia="ru-RU"/>
              </w:rPr>
              <w:t xml:space="preserve"> </w:t>
            </w:r>
            <w:proofErr w:type="spellStart"/>
            <w:r w:rsidRPr="00D668A8">
              <w:rPr>
                <w:color w:val="000000"/>
                <w:sz w:val="28"/>
                <w:szCs w:val="28"/>
                <w:lang w:eastAsia="ru-RU"/>
              </w:rPr>
              <w:t>вибрати</w:t>
            </w:r>
            <w:proofErr w:type="spellEnd"/>
            <w:r w:rsidRPr="00D668A8">
              <w:rPr>
                <w:color w:val="000000"/>
                <w:sz w:val="28"/>
                <w:szCs w:val="28"/>
                <w:lang w:eastAsia="ru-RU"/>
              </w:rPr>
              <w:t xml:space="preserve"> </w:t>
            </w:r>
            <w:proofErr w:type="spellStart"/>
            <w:r w:rsidRPr="00D668A8">
              <w:rPr>
                <w:color w:val="000000"/>
                <w:sz w:val="28"/>
                <w:szCs w:val="28"/>
                <w:lang w:eastAsia="ru-RU"/>
              </w:rPr>
              <w:t>правильне</w:t>
            </w:r>
            <w:proofErr w:type="spellEnd"/>
            <w:r w:rsidRPr="00D668A8">
              <w:rPr>
                <w:color w:val="000000"/>
                <w:sz w:val="28"/>
                <w:szCs w:val="28"/>
                <w:lang w:eastAsia="ru-RU"/>
              </w:rPr>
              <w:t xml:space="preserve"> </w:t>
            </w:r>
            <w:proofErr w:type="spellStart"/>
            <w:proofErr w:type="gramStart"/>
            <w:r w:rsidRPr="00D668A8">
              <w:rPr>
                <w:color w:val="000000"/>
                <w:sz w:val="28"/>
                <w:szCs w:val="28"/>
                <w:lang w:eastAsia="ru-RU"/>
              </w:rPr>
              <w:t>р</w:t>
            </w:r>
            <w:proofErr w:type="gramEnd"/>
            <w:r w:rsidRPr="00D668A8">
              <w:rPr>
                <w:color w:val="000000"/>
                <w:sz w:val="28"/>
                <w:szCs w:val="28"/>
                <w:lang w:eastAsia="ru-RU"/>
              </w:rPr>
              <w:t>ішення</w:t>
            </w:r>
            <w:proofErr w:type="spellEnd"/>
          </w:p>
        </w:tc>
      </w:tr>
      <w:tr w:rsidR="00D668A8" w:rsidRPr="00D668A8" w:rsidTr="00D668A8">
        <w:tc>
          <w:tcPr>
            <w:tcW w:w="1839"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eastAsia="ru-RU"/>
              </w:rPr>
            </w:pPr>
            <w:proofErr w:type="spellStart"/>
            <w:r>
              <w:rPr>
                <w:rFonts w:ascii="Arial" w:hAnsi="Arial" w:cs="Arial"/>
                <w:color w:val="000000"/>
                <w:sz w:val="27"/>
                <w:szCs w:val="27"/>
                <w:lang w:eastAsia="ru-RU"/>
              </w:rPr>
              <w:t>Квест</w:t>
            </w:r>
            <w:proofErr w:type="spellEnd"/>
            <w:r>
              <w:rPr>
                <w:rFonts w:ascii="Arial" w:hAnsi="Arial" w:cs="Arial"/>
                <w:color w:val="000000"/>
                <w:sz w:val="27"/>
                <w:szCs w:val="27"/>
                <w:lang w:val="uk-UA" w:eastAsia="ru-RU"/>
              </w:rPr>
              <w:t>и</w:t>
            </w:r>
            <w:r w:rsidRPr="00D668A8">
              <w:rPr>
                <w:rFonts w:ascii="Arial" w:hAnsi="Arial" w:cs="Arial"/>
                <w:color w:val="000000"/>
                <w:sz w:val="27"/>
                <w:szCs w:val="27"/>
                <w:lang w:eastAsia="ru-RU"/>
              </w:rPr>
              <w:t xml:space="preserve">, </w:t>
            </w:r>
            <w:proofErr w:type="spellStart"/>
            <w:r w:rsidRPr="00D668A8">
              <w:rPr>
                <w:rFonts w:ascii="Arial" w:hAnsi="Arial" w:cs="Arial"/>
                <w:color w:val="000000"/>
                <w:sz w:val="27"/>
                <w:szCs w:val="27"/>
                <w:lang w:eastAsia="ru-RU"/>
              </w:rPr>
              <w:t>Role</w:t>
            </w:r>
            <w:proofErr w:type="spellEnd"/>
            <w:r w:rsidRPr="00D668A8">
              <w:rPr>
                <w:rFonts w:ascii="Arial" w:hAnsi="Arial" w:cs="Arial"/>
                <w:color w:val="000000"/>
                <w:sz w:val="27"/>
                <w:szCs w:val="27"/>
                <w:lang w:eastAsia="ru-RU"/>
              </w:rPr>
              <w:t xml:space="preserve"> </w:t>
            </w:r>
            <w:proofErr w:type="spellStart"/>
            <w:r w:rsidRPr="00D668A8">
              <w:rPr>
                <w:rFonts w:ascii="Arial" w:hAnsi="Arial" w:cs="Arial"/>
                <w:color w:val="000000"/>
                <w:sz w:val="27"/>
                <w:szCs w:val="27"/>
                <w:lang w:eastAsia="ru-RU"/>
              </w:rPr>
              <w:t>Play</w:t>
            </w:r>
            <w:proofErr w:type="spellEnd"/>
          </w:p>
        </w:tc>
        <w:tc>
          <w:tcPr>
            <w:tcW w:w="2814"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color w:val="000000"/>
                <w:sz w:val="28"/>
                <w:szCs w:val="28"/>
                <w:lang w:eastAsia="ru-RU"/>
              </w:rPr>
            </w:pPr>
            <w:proofErr w:type="spellStart"/>
            <w:r w:rsidRPr="00D668A8">
              <w:rPr>
                <w:color w:val="000000"/>
                <w:sz w:val="28"/>
                <w:szCs w:val="28"/>
                <w:lang w:eastAsia="ru-RU"/>
              </w:rPr>
              <w:t>Інтерактивна</w:t>
            </w:r>
            <w:proofErr w:type="spellEnd"/>
            <w:r w:rsidRPr="00D668A8">
              <w:rPr>
                <w:color w:val="000000"/>
                <w:sz w:val="28"/>
                <w:szCs w:val="28"/>
                <w:lang w:eastAsia="ru-RU"/>
              </w:rPr>
              <w:t xml:space="preserve"> </w:t>
            </w:r>
            <w:proofErr w:type="spellStart"/>
            <w:r w:rsidRPr="00D668A8">
              <w:rPr>
                <w:color w:val="000000"/>
                <w:sz w:val="28"/>
                <w:szCs w:val="28"/>
                <w:lang w:eastAsia="ru-RU"/>
              </w:rPr>
              <w:t>історія</w:t>
            </w:r>
            <w:proofErr w:type="spellEnd"/>
            <w:r w:rsidRPr="00D668A8">
              <w:rPr>
                <w:color w:val="000000"/>
                <w:sz w:val="28"/>
                <w:szCs w:val="28"/>
                <w:lang w:eastAsia="ru-RU"/>
              </w:rPr>
              <w:t xml:space="preserve">, де </w:t>
            </w:r>
            <w:proofErr w:type="spellStart"/>
            <w:r w:rsidRPr="00D668A8">
              <w:rPr>
                <w:color w:val="000000"/>
                <w:sz w:val="28"/>
                <w:szCs w:val="28"/>
                <w:lang w:eastAsia="ru-RU"/>
              </w:rPr>
              <w:t>гравець</w:t>
            </w:r>
            <w:proofErr w:type="spellEnd"/>
            <w:r w:rsidRPr="00D668A8">
              <w:rPr>
                <w:color w:val="000000"/>
                <w:sz w:val="28"/>
                <w:szCs w:val="28"/>
                <w:lang w:eastAsia="ru-RU"/>
              </w:rPr>
              <w:t xml:space="preserve"> </w:t>
            </w:r>
            <w:proofErr w:type="spellStart"/>
            <w:r w:rsidRPr="00D668A8">
              <w:rPr>
                <w:color w:val="000000"/>
                <w:sz w:val="28"/>
                <w:szCs w:val="28"/>
                <w:lang w:eastAsia="ru-RU"/>
              </w:rPr>
              <w:t>грає</w:t>
            </w:r>
            <w:proofErr w:type="spellEnd"/>
            <w:r w:rsidRPr="00D668A8">
              <w:rPr>
                <w:color w:val="000000"/>
                <w:sz w:val="28"/>
                <w:szCs w:val="28"/>
                <w:lang w:eastAsia="ru-RU"/>
              </w:rPr>
              <w:t xml:space="preserve"> </w:t>
            </w:r>
            <w:proofErr w:type="spellStart"/>
            <w:r w:rsidRPr="00D668A8">
              <w:rPr>
                <w:color w:val="000000"/>
                <w:sz w:val="28"/>
                <w:szCs w:val="28"/>
                <w:lang w:eastAsia="ru-RU"/>
              </w:rPr>
              <w:t>заздалегідь</w:t>
            </w:r>
            <w:proofErr w:type="spellEnd"/>
            <w:r w:rsidRPr="00D668A8">
              <w:rPr>
                <w:color w:val="000000"/>
                <w:sz w:val="28"/>
                <w:szCs w:val="28"/>
                <w:lang w:eastAsia="ru-RU"/>
              </w:rPr>
              <w:t xml:space="preserve"> </w:t>
            </w:r>
            <w:proofErr w:type="spellStart"/>
            <w:r w:rsidRPr="00D668A8">
              <w:rPr>
                <w:color w:val="000000"/>
                <w:sz w:val="28"/>
                <w:szCs w:val="28"/>
                <w:lang w:eastAsia="ru-RU"/>
              </w:rPr>
              <w:t>відведену</w:t>
            </w:r>
            <w:proofErr w:type="spellEnd"/>
            <w:r w:rsidRPr="00D668A8">
              <w:rPr>
                <w:color w:val="000000"/>
                <w:sz w:val="28"/>
                <w:szCs w:val="28"/>
                <w:lang w:eastAsia="ru-RU"/>
              </w:rPr>
              <w:t xml:space="preserve"> </w:t>
            </w:r>
            <w:proofErr w:type="spellStart"/>
            <w:r w:rsidRPr="00D668A8">
              <w:rPr>
                <w:color w:val="000000"/>
                <w:sz w:val="28"/>
                <w:szCs w:val="28"/>
                <w:lang w:eastAsia="ru-RU"/>
              </w:rPr>
              <w:t>йому</w:t>
            </w:r>
            <w:proofErr w:type="spellEnd"/>
            <w:r w:rsidRPr="00D668A8">
              <w:rPr>
                <w:color w:val="000000"/>
                <w:sz w:val="28"/>
                <w:szCs w:val="28"/>
                <w:lang w:eastAsia="ru-RU"/>
              </w:rPr>
              <w:t xml:space="preserve"> роль. Як правило, в </w:t>
            </w:r>
            <w:proofErr w:type="spellStart"/>
            <w:r w:rsidRPr="00D668A8">
              <w:rPr>
                <w:color w:val="000000"/>
                <w:sz w:val="28"/>
                <w:szCs w:val="28"/>
                <w:lang w:eastAsia="ru-RU"/>
              </w:rPr>
              <w:t>квестах</w:t>
            </w:r>
            <w:proofErr w:type="spellEnd"/>
            <w:r w:rsidRPr="00D668A8">
              <w:rPr>
                <w:color w:val="000000"/>
                <w:sz w:val="28"/>
                <w:szCs w:val="28"/>
                <w:lang w:eastAsia="ru-RU"/>
              </w:rPr>
              <w:t xml:space="preserve"> </w:t>
            </w:r>
            <w:proofErr w:type="spellStart"/>
            <w:proofErr w:type="gramStart"/>
            <w:r w:rsidRPr="00D668A8">
              <w:rPr>
                <w:color w:val="000000"/>
                <w:sz w:val="28"/>
                <w:szCs w:val="28"/>
                <w:lang w:eastAsia="ru-RU"/>
              </w:rPr>
              <w:lastRenderedPageBreak/>
              <w:t>р</w:t>
            </w:r>
            <w:proofErr w:type="gramEnd"/>
            <w:r w:rsidRPr="00D668A8">
              <w:rPr>
                <w:color w:val="000000"/>
                <w:sz w:val="28"/>
                <w:szCs w:val="28"/>
                <w:lang w:eastAsia="ru-RU"/>
              </w:rPr>
              <w:t>ішення</w:t>
            </w:r>
            <w:proofErr w:type="spellEnd"/>
            <w:r w:rsidRPr="00D668A8">
              <w:rPr>
                <w:color w:val="000000"/>
                <w:sz w:val="28"/>
                <w:szCs w:val="28"/>
                <w:lang w:eastAsia="ru-RU"/>
              </w:rPr>
              <w:t xml:space="preserve"> </w:t>
            </w:r>
            <w:proofErr w:type="spellStart"/>
            <w:r w:rsidRPr="00D668A8">
              <w:rPr>
                <w:color w:val="000000"/>
                <w:sz w:val="28"/>
                <w:szCs w:val="28"/>
                <w:lang w:eastAsia="ru-RU"/>
              </w:rPr>
              <w:t>або</w:t>
            </w:r>
            <w:proofErr w:type="spellEnd"/>
            <w:r w:rsidRPr="00D668A8">
              <w:rPr>
                <w:color w:val="000000"/>
                <w:sz w:val="28"/>
                <w:szCs w:val="28"/>
                <w:lang w:eastAsia="ru-RU"/>
              </w:rPr>
              <w:t xml:space="preserve"> </w:t>
            </w:r>
            <w:proofErr w:type="spellStart"/>
            <w:r w:rsidRPr="00D668A8">
              <w:rPr>
                <w:color w:val="000000"/>
                <w:sz w:val="28"/>
                <w:szCs w:val="28"/>
                <w:lang w:eastAsia="ru-RU"/>
              </w:rPr>
              <w:t>одне</w:t>
            </w:r>
            <w:proofErr w:type="spellEnd"/>
            <w:r w:rsidRPr="00D668A8">
              <w:rPr>
                <w:color w:val="000000"/>
                <w:sz w:val="28"/>
                <w:szCs w:val="28"/>
                <w:lang w:eastAsia="ru-RU"/>
              </w:rPr>
              <w:t xml:space="preserve">, </w:t>
            </w:r>
            <w:proofErr w:type="spellStart"/>
            <w:r w:rsidRPr="00D668A8">
              <w:rPr>
                <w:color w:val="000000"/>
                <w:sz w:val="28"/>
                <w:szCs w:val="28"/>
                <w:lang w:eastAsia="ru-RU"/>
              </w:rPr>
              <w:t>або</w:t>
            </w:r>
            <w:proofErr w:type="spellEnd"/>
            <w:r w:rsidRPr="00D668A8">
              <w:rPr>
                <w:color w:val="000000"/>
                <w:sz w:val="28"/>
                <w:szCs w:val="28"/>
                <w:lang w:eastAsia="ru-RU"/>
              </w:rPr>
              <w:t xml:space="preserve"> </w:t>
            </w:r>
            <w:proofErr w:type="spellStart"/>
            <w:r w:rsidRPr="00D668A8">
              <w:rPr>
                <w:color w:val="000000"/>
                <w:sz w:val="28"/>
                <w:szCs w:val="28"/>
                <w:lang w:eastAsia="ru-RU"/>
              </w:rPr>
              <w:t>дуже</w:t>
            </w:r>
            <w:proofErr w:type="spellEnd"/>
            <w:r w:rsidRPr="00D668A8">
              <w:rPr>
                <w:color w:val="000000"/>
                <w:sz w:val="28"/>
                <w:szCs w:val="28"/>
                <w:lang w:eastAsia="ru-RU"/>
              </w:rPr>
              <w:t xml:space="preserve"> мало. Головна </w:t>
            </w:r>
            <w:proofErr w:type="spellStart"/>
            <w:r w:rsidRPr="00D668A8">
              <w:rPr>
                <w:color w:val="000000"/>
                <w:sz w:val="28"/>
                <w:szCs w:val="28"/>
                <w:lang w:eastAsia="ru-RU"/>
              </w:rPr>
              <w:t>особливість</w:t>
            </w:r>
            <w:proofErr w:type="spellEnd"/>
            <w:r w:rsidRPr="00D668A8">
              <w:rPr>
                <w:color w:val="000000"/>
                <w:sz w:val="28"/>
                <w:szCs w:val="28"/>
                <w:lang w:eastAsia="ru-RU"/>
              </w:rPr>
              <w:t xml:space="preserve"> </w:t>
            </w:r>
            <w:proofErr w:type="spellStart"/>
            <w:r w:rsidRPr="00D668A8">
              <w:rPr>
                <w:color w:val="000000"/>
                <w:sz w:val="28"/>
                <w:szCs w:val="28"/>
                <w:lang w:eastAsia="ru-RU"/>
              </w:rPr>
              <w:t>квестів-спілкування</w:t>
            </w:r>
            <w:proofErr w:type="spellEnd"/>
            <w:r w:rsidRPr="00D668A8">
              <w:rPr>
                <w:color w:val="000000"/>
                <w:sz w:val="28"/>
                <w:szCs w:val="28"/>
                <w:lang w:eastAsia="ru-RU"/>
              </w:rPr>
              <w:t xml:space="preserve"> </w:t>
            </w:r>
            <w:proofErr w:type="spellStart"/>
            <w:r w:rsidRPr="00D668A8">
              <w:rPr>
                <w:color w:val="000000"/>
                <w:sz w:val="28"/>
                <w:szCs w:val="28"/>
                <w:lang w:eastAsia="ru-RU"/>
              </w:rPr>
              <w:t>з</w:t>
            </w:r>
            <w:proofErr w:type="spellEnd"/>
            <w:r w:rsidRPr="00D668A8">
              <w:rPr>
                <w:color w:val="000000"/>
                <w:sz w:val="28"/>
                <w:szCs w:val="28"/>
                <w:lang w:eastAsia="ru-RU"/>
              </w:rPr>
              <w:t xml:space="preserve"> персонажами, </w:t>
            </w:r>
            <w:proofErr w:type="spellStart"/>
            <w:r w:rsidRPr="00D668A8">
              <w:rPr>
                <w:color w:val="000000"/>
                <w:sz w:val="28"/>
                <w:szCs w:val="28"/>
                <w:lang w:eastAsia="ru-RU"/>
              </w:rPr>
              <w:t>обмін</w:t>
            </w:r>
            <w:proofErr w:type="spellEnd"/>
            <w:r w:rsidRPr="00D668A8">
              <w:rPr>
                <w:color w:val="000000"/>
                <w:sz w:val="28"/>
                <w:szCs w:val="28"/>
                <w:lang w:eastAsia="ru-RU"/>
              </w:rPr>
              <w:t xml:space="preserve"> </w:t>
            </w:r>
            <w:proofErr w:type="spellStart"/>
            <w:r w:rsidRPr="00D668A8">
              <w:rPr>
                <w:color w:val="000000"/>
                <w:sz w:val="28"/>
                <w:szCs w:val="28"/>
                <w:lang w:eastAsia="ru-RU"/>
              </w:rPr>
              <w:t>з</w:t>
            </w:r>
            <w:proofErr w:type="spellEnd"/>
            <w:r w:rsidRPr="00D668A8">
              <w:rPr>
                <w:color w:val="000000"/>
                <w:sz w:val="28"/>
                <w:szCs w:val="28"/>
                <w:lang w:eastAsia="ru-RU"/>
              </w:rPr>
              <w:t xml:space="preserve"> ними предметами </w:t>
            </w:r>
            <w:proofErr w:type="spellStart"/>
            <w:r w:rsidRPr="00D668A8">
              <w:rPr>
                <w:color w:val="000000"/>
                <w:sz w:val="28"/>
                <w:szCs w:val="28"/>
                <w:lang w:eastAsia="ru-RU"/>
              </w:rPr>
              <w:t>і</w:t>
            </w:r>
            <w:proofErr w:type="spellEnd"/>
            <w:r w:rsidRPr="00D668A8">
              <w:rPr>
                <w:color w:val="000000"/>
                <w:sz w:val="28"/>
                <w:szCs w:val="28"/>
                <w:lang w:eastAsia="ru-RU"/>
              </w:rPr>
              <w:t xml:space="preserve"> т. д. в </w:t>
            </w:r>
            <w:proofErr w:type="spellStart"/>
            <w:r w:rsidRPr="00D668A8">
              <w:rPr>
                <w:color w:val="000000"/>
                <w:sz w:val="28"/>
                <w:szCs w:val="28"/>
                <w:lang w:eastAsia="ru-RU"/>
              </w:rPr>
              <w:t>Puzzle-квестах</w:t>
            </w:r>
            <w:proofErr w:type="spellEnd"/>
            <w:r w:rsidRPr="00D668A8">
              <w:rPr>
                <w:color w:val="000000"/>
                <w:sz w:val="28"/>
                <w:szCs w:val="28"/>
                <w:lang w:eastAsia="ru-RU"/>
              </w:rPr>
              <w:t xml:space="preserve"> </w:t>
            </w:r>
            <w:proofErr w:type="spellStart"/>
            <w:r w:rsidRPr="00D668A8">
              <w:rPr>
                <w:color w:val="000000"/>
                <w:sz w:val="28"/>
                <w:szCs w:val="28"/>
                <w:lang w:eastAsia="ru-RU"/>
              </w:rPr>
              <w:t>ігровий</w:t>
            </w:r>
            <w:proofErr w:type="spellEnd"/>
            <w:r w:rsidRPr="00D668A8">
              <w:rPr>
                <w:color w:val="000000"/>
                <w:sz w:val="28"/>
                <w:szCs w:val="28"/>
                <w:lang w:eastAsia="ru-RU"/>
              </w:rPr>
              <w:t xml:space="preserve"> </w:t>
            </w:r>
            <w:proofErr w:type="spellStart"/>
            <w:r w:rsidRPr="00D668A8">
              <w:rPr>
                <w:color w:val="000000"/>
                <w:sz w:val="28"/>
                <w:szCs w:val="28"/>
                <w:lang w:eastAsia="ru-RU"/>
              </w:rPr>
              <w:t>процес</w:t>
            </w:r>
            <w:proofErr w:type="spellEnd"/>
            <w:r w:rsidRPr="00D668A8">
              <w:rPr>
                <w:color w:val="000000"/>
                <w:sz w:val="28"/>
                <w:szCs w:val="28"/>
                <w:lang w:eastAsia="ru-RU"/>
              </w:rPr>
              <w:t xml:space="preserve"> </w:t>
            </w:r>
            <w:proofErr w:type="spellStart"/>
            <w:r w:rsidRPr="00D668A8">
              <w:rPr>
                <w:color w:val="000000"/>
                <w:sz w:val="28"/>
                <w:szCs w:val="28"/>
                <w:lang w:eastAsia="ru-RU"/>
              </w:rPr>
              <w:t>складається</w:t>
            </w:r>
            <w:proofErr w:type="spellEnd"/>
            <w:r w:rsidRPr="00D668A8">
              <w:rPr>
                <w:color w:val="000000"/>
                <w:sz w:val="28"/>
                <w:szCs w:val="28"/>
                <w:lang w:eastAsia="ru-RU"/>
              </w:rPr>
              <w:t xml:space="preserve"> </w:t>
            </w:r>
            <w:proofErr w:type="spellStart"/>
            <w:r w:rsidRPr="00D668A8">
              <w:rPr>
                <w:color w:val="000000"/>
                <w:sz w:val="28"/>
                <w:szCs w:val="28"/>
                <w:lang w:eastAsia="ru-RU"/>
              </w:rPr>
              <w:t>переважно</w:t>
            </w:r>
            <w:proofErr w:type="spellEnd"/>
            <w:r w:rsidRPr="00D668A8">
              <w:rPr>
                <w:color w:val="000000"/>
                <w:sz w:val="28"/>
                <w:szCs w:val="28"/>
                <w:lang w:eastAsia="ru-RU"/>
              </w:rPr>
              <w:t xml:space="preserve"> </w:t>
            </w:r>
            <w:proofErr w:type="spellStart"/>
            <w:r w:rsidRPr="00D668A8">
              <w:rPr>
                <w:color w:val="000000"/>
                <w:sz w:val="28"/>
                <w:szCs w:val="28"/>
                <w:lang w:eastAsia="ru-RU"/>
              </w:rPr>
              <w:t>з</w:t>
            </w:r>
            <w:proofErr w:type="spellEnd"/>
            <w:r w:rsidRPr="00D668A8">
              <w:rPr>
                <w:color w:val="000000"/>
                <w:sz w:val="28"/>
                <w:szCs w:val="28"/>
                <w:lang w:eastAsia="ru-RU"/>
              </w:rPr>
              <w:t xml:space="preserve"> </w:t>
            </w:r>
            <w:proofErr w:type="spellStart"/>
            <w:r w:rsidRPr="00D668A8">
              <w:rPr>
                <w:color w:val="000000"/>
                <w:sz w:val="28"/>
                <w:szCs w:val="28"/>
                <w:lang w:eastAsia="ru-RU"/>
              </w:rPr>
              <w:t>розгадування</w:t>
            </w:r>
            <w:proofErr w:type="spellEnd"/>
            <w:r w:rsidRPr="00D668A8">
              <w:rPr>
                <w:color w:val="000000"/>
                <w:sz w:val="28"/>
                <w:szCs w:val="28"/>
                <w:lang w:eastAsia="ru-RU"/>
              </w:rPr>
              <w:t xml:space="preserve"> головоломок</w:t>
            </w:r>
          </w:p>
        </w:tc>
        <w:tc>
          <w:tcPr>
            <w:tcW w:w="2045"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eastAsia="ru-RU"/>
              </w:rPr>
            </w:pPr>
            <w:r w:rsidRPr="00D668A8">
              <w:rPr>
                <w:rFonts w:ascii="Arial" w:hAnsi="Arial" w:cs="Arial"/>
                <w:color w:val="000000"/>
                <w:sz w:val="27"/>
                <w:szCs w:val="27"/>
                <w:lang w:eastAsia="ru-RU"/>
              </w:rPr>
              <w:lastRenderedPageBreak/>
              <w:t>«</w:t>
            </w:r>
            <w:proofErr w:type="spellStart"/>
            <w:r w:rsidRPr="00D668A8">
              <w:rPr>
                <w:rFonts w:ascii="Arial" w:hAnsi="Arial" w:cs="Arial"/>
                <w:color w:val="000000"/>
                <w:sz w:val="27"/>
                <w:szCs w:val="27"/>
                <w:lang w:eastAsia="ru-RU"/>
              </w:rPr>
              <w:t>Fallout</w:t>
            </w:r>
            <w:proofErr w:type="spellEnd"/>
            <w:r w:rsidRPr="00D668A8">
              <w:rPr>
                <w:rFonts w:ascii="Arial" w:hAnsi="Arial" w:cs="Arial"/>
                <w:color w:val="000000"/>
                <w:sz w:val="27"/>
                <w:szCs w:val="27"/>
                <w:lang w:eastAsia="ru-RU"/>
              </w:rPr>
              <w:t>»</w:t>
            </w:r>
          </w:p>
        </w:tc>
        <w:tc>
          <w:tcPr>
            <w:tcW w:w="3427" w:type="dxa"/>
            <w:tcBorders>
              <w:top w:val="single" w:sz="6" w:space="0" w:color="000000"/>
              <w:left w:val="single" w:sz="6" w:space="0" w:color="000000"/>
              <w:bottom w:val="single" w:sz="6" w:space="0" w:color="000000"/>
              <w:right w:val="single" w:sz="6" w:space="0" w:color="000000"/>
            </w:tcBorders>
            <w:hideMark/>
          </w:tcPr>
          <w:p w:rsidR="00D668A8" w:rsidRPr="00D668A8" w:rsidRDefault="000119E9" w:rsidP="00D668A8">
            <w:pPr>
              <w:suppressAutoHyphens w:val="0"/>
              <w:jc w:val="center"/>
              <w:rPr>
                <w:color w:val="000000"/>
                <w:sz w:val="28"/>
                <w:szCs w:val="28"/>
                <w:lang w:val="uk-UA" w:eastAsia="ru-RU"/>
              </w:rPr>
            </w:pPr>
            <w:r w:rsidRPr="000119E9">
              <w:rPr>
                <w:color w:val="000000"/>
                <w:sz w:val="28"/>
                <w:szCs w:val="28"/>
                <w:lang w:val="uk-UA" w:eastAsia="ru-RU"/>
              </w:rPr>
              <w:t>Розвиток мислення, вміння аналізувати та правильно обирати відповідь.</w:t>
            </w:r>
          </w:p>
        </w:tc>
      </w:tr>
      <w:tr w:rsidR="00D668A8" w:rsidRPr="00D668A8" w:rsidTr="00D668A8">
        <w:tc>
          <w:tcPr>
            <w:tcW w:w="1839"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val="uk-UA" w:eastAsia="ru-RU"/>
              </w:rPr>
            </w:pPr>
            <w:r>
              <w:rPr>
                <w:rFonts w:ascii="Arial" w:hAnsi="Arial" w:cs="Arial"/>
                <w:color w:val="000000"/>
                <w:sz w:val="27"/>
                <w:szCs w:val="27"/>
                <w:lang w:eastAsia="ru-RU"/>
              </w:rPr>
              <w:lastRenderedPageBreak/>
              <w:t>Лог</w:t>
            </w:r>
            <w:r>
              <w:rPr>
                <w:rFonts w:ascii="Arial" w:hAnsi="Arial" w:cs="Arial"/>
                <w:color w:val="000000"/>
                <w:sz w:val="27"/>
                <w:szCs w:val="27"/>
                <w:lang w:val="uk-UA" w:eastAsia="ru-RU"/>
              </w:rPr>
              <w:t>і</w:t>
            </w:r>
            <w:r>
              <w:rPr>
                <w:rFonts w:ascii="Arial" w:hAnsi="Arial" w:cs="Arial"/>
                <w:color w:val="000000"/>
                <w:sz w:val="27"/>
                <w:szCs w:val="27"/>
                <w:lang w:eastAsia="ru-RU"/>
              </w:rPr>
              <w:t>ч</w:t>
            </w:r>
            <w:r>
              <w:rPr>
                <w:rFonts w:ascii="Arial" w:hAnsi="Arial" w:cs="Arial"/>
                <w:color w:val="000000"/>
                <w:sz w:val="27"/>
                <w:szCs w:val="27"/>
                <w:lang w:val="uk-UA" w:eastAsia="ru-RU"/>
              </w:rPr>
              <w:t>ні</w:t>
            </w:r>
            <w:r>
              <w:rPr>
                <w:rFonts w:ascii="Arial" w:hAnsi="Arial" w:cs="Arial"/>
                <w:color w:val="000000"/>
                <w:sz w:val="27"/>
                <w:szCs w:val="27"/>
                <w:lang w:eastAsia="ru-RU"/>
              </w:rPr>
              <w:t xml:space="preserve"> </w:t>
            </w:r>
            <w:r>
              <w:rPr>
                <w:rFonts w:ascii="Arial" w:hAnsi="Arial" w:cs="Arial"/>
                <w:color w:val="000000"/>
                <w:sz w:val="27"/>
                <w:szCs w:val="27"/>
                <w:lang w:val="uk-UA" w:eastAsia="ru-RU"/>
              </w:rPr>
              <w:t>і</w:t>
            </w:r>
            <w:proofErr w:type="spellStart"/>
            <w:r w:rsidRPr="00D668A8">
              <w:rPr>
                <w:rFonts w:ascii="Arial" w:hAnsi="Arial" w:cs="Arial"/>
                <w:color w:val="000000"/>
                <w:sz w:val="27"/>
                <w:szCs w:val="27"/>
                <w:lang w:eastAsia="ru-RU"/>
              </w:rPr>
              <w:t>гр</w:t>
            </w:r>
            <w:proofErr w:type="spellEnd"/>
            <w:r>
              <w:rPr>
                <w:rFonts w:ascii="Arial" w:hAnsi="Arial" w:cs="Arial"/>
                <w:color w:val="000000"/>
                <w:sz w:val="27"/>
                <w:szCs w:val="27"/>
                <w:lang w:val="uk-UA" w:eastAsia="ru-RU"/>
              </w:rPr>
              <w:t>и</w:t>
            </w:r>
          </w:p>
        </w:tc>
        <w:tc>
          <w:tcPr>
            <w:tcW w:w="2814"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color w:val="000000"/>
                <w:sz w:val="28"/>
                <w:szCs w:val="28"/>
                <w:lang w:eastAsia="ru-RU"/>
              </w:rPr>
            </w:pPr>
            <w:proofErr w:type="spellStart"/>
            <w:proofErr w:type="gramStart"/>
            <w:r w:rsidRPr="00D668A8">
              <w:rPr>
                <w:color w:val="000000"/>
                <w:sz w:val="28"/>
                <w:szCs w:val="28"/>
                <w:lang w:eastAsia="ru-RU"/>
              </w:rPr>
              <w:t>Р</w:t>
            </w:r>
            <w:proofErr w:type="gramEnd"/>
            <w:r w:rsidRPr="00D668A8">
              <w:rPr>
                <w:color w:val="000000"/>
                <w:sz w:val="28"/>
                <w:szCs w:val="28"/>
                <w:lang w:eastAsia="ru-RU"/>
              </w:rPr>
              <w:t>ішення</w:t>
            </w:r>
            <w:proofErr w:type="spellEnd"/>
            <w:r w:rsidRPr="00D668A8">
              <w:rPr>
                <w:color w:val="000000"/>
                <w:sz w:val="28"/>
                <w:szCs w:val="28"/>
                <w:lang w:eastAsia="ru-RU"/>
              </w:rPr>
              <w:t xml:space="preserve"> </w:t>
            </w:r>
            <w:proofErr w:type="spellStart"/>
            <w:r w:rsidRPr="00D668A8">
              <w:rPr>
                <w:color w:val="000000"/>
                <w:sz w:val="28"/>
                <w:szCs w:val="28"/>
                <w:lang w:eastAsia="ru-RU"/>
              </w:rPr>
              <w:t>всіляких</w:t>
            </w:r>
            <w:proofErr w:type="spellEnd"/>
            <w:r w:rsidRPr="00D668A8">
              <w:rPr>
                <w:color w:val="000000"/>
                <w:sz w:val="28"/>
                <w:szCs w:val="28"/>
                <w:lang w:eastAsia="ru-RU"/>
              </w:rPr>
              <w:t xml:space="preserve"> </w:t>
            </w:r>
            <w:proofErr w:type="spellStart"/>
            <w:r w:rsidRPr="00D668A8">
              <w:rPr>
                <w:color w:val="000000"/>
                <w:sz w:val="28"/>
                <w:szCs w:val="28"/>
                <w:lang w:eastAsia="ru-RU"/>
              </w:rPr>
              <w:t>логічних</w:t>
            </w:r>
            <w:proofErr w:type="spellEnd"/>
            <w:r w:rsidRPr="00D668A8">
              <w:rPr>
                <w:color w:val="000000"/>
                <w:sz w:val="28"/>
                <w:szCs w:val="28"/>
                <w:lang w:eastAsia="ru-RU"/>
              </w:rPr>
              <w:t xml:space="preserve"> </w:t>
            </w:r>
            <w:proofErr w:type="spellStart"/>
            <w:r w:rsidRPr="00D668A8">
              <w:rPr>
                <w:color w:val="000000"/>
                <w:sz w:val="28"/>
                <w:szCs w:val="28"/>
                <w:lang w:eastAsia="ru-RU"/>
              </w:rPr>
              <w:t>завдань</w:t>
            </w:r>
            <w:proofErr w:type="spellEnd"/>
            <w:r w:rsidRPr="00D668A8">
              <w:rPr>
                <w:color w:val="000000"/>
                <w:sz w:val="28"/>
                <w:szCs w:val="28"/>
                <w:lang w:eastAsia="ru-RU"/>
              </w:rPr>
              <w:t xml:space="preserve"> </w:t>
            </w:r>
            <w:proofErr w:type="spellStart"/>
            <w:r w:rsidRPr="00D668A8">
              <w:rPr>
                <w:color w:val="000000"/>
                <w:sz w:val="28"/>
                <w:szCs w:val="28"/>
                <w:lang w:eastAsia="ru-RU"/>
              </w:rPr>
              <w:t>і</w:t>
            </w:r>
            <w:proofErr w:type="spellEnd"/>
            <w:r w:rsidRPr="00D668A8">
              <w:rPr>
                <w:color w:val="000000"/>
                <w:sz w:val="28"/>
                <w:szCs w:val="28"/>
                <w:lang w:eastAsia="ru-RU"/>
              </w:rPr>
              <w:t xml:space="preserve"> </w:t>
            </w:r>
            <w:proofErr w:type="spellStart"/>
            <w:r w:rsidRPr="00D668A8">
              <w:rPr>
                <w:color w:val="000000"/>
                <w:sz w:val="28"/>
                <w:szCs w:val="28"/>
                <w:lang w:eastAsia="ru-RU"/>
              </w:rPr>
              <w:t>розгадування</w:t>
            </w:r>
            <w:proofErr w:type="spellEnd"/>
            <w:r w:rsidRPr="00D668A8">
              <w:rPr>
                <w:color w:val="000000"/>
                <w:sz w:val="28"/>
                <w:szCs w:val="28"/>
                <w:lang w:eastAsia="ru-RU"/>
              </w:rPr>
              <w:t xml:space="preserve"> головоломок</w:t>
            </w:r>
          </w:p>
        </w:tc>
        <w:tc>
          <w:tcPr>
            <w:tcW w:w="2045"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eastAsia="ru-RU"/>
              </w:rPr>
            </w:pPr>
            <w:r w:rsidRPr="00D668A8">
              <w:rPr>
                <w:rFonts w:ascii="Arial" w:hAnsi="Arial" w:cs="Arial"/>
                <w:color w:val="000000"/>
                <w:sz w:val="27"/>
                <w:szCs w:val="27"/>
                <w:lang w:eastAsia="ru-RU"/>
              </w:rPr>
              <w:t>«Тетрис», «Сапёр»</w:t>
            </w:r>
          </w:p>
        </w:tc>
        <w:tc>
          <w:tcPr>
            <w:tcW w:w="3427"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color w:val="000000"/>
                <w:sz w:val="28"/>
                <w:szCs w:val="28"/>
                <w:lang w:eastAsia="ru-RU"/>
              </w:rPr>
            </w:pPr>
            <w:proofErr w:type="spellStart"/>
            <w:r w:rsidRPr="000119E9">
              <w:rPr>
                <w:color w:val="000000"/>
                <w:sz w:val="28"/>
                <w:szCs w:val="28"/>
                <w:lang w:eastAsia="ru-RU"/>
              </w:rPr>
              <w:t>Розвиток</w:t>
            </w:r>
            <w:proofErr w:type="spellEnd"/>
            <w:r w:rsidRPr="000119E9">
              <w:rPr>
                <w:color w:val="000000"/>
                <w:sz w:val="28"/>
                <w:szCs w:val="28"/>
                <w:lang w:eastAsia="ru-RU"/>
              </w:rPr>
              <w:t xml:space="preserve"> </w:t>
            </w:r>
            <w:proofErr w:type="spellStart"/>
            <w:r w:rsidRPr="000119E9">
              <w:rPr>
                <w:color w:val="000000"/>
                <w:sz w:val="28"/>
                <w:szCs w:val="28"/>
                <w:lang w:eastAsia="ru-RU"/>
              </w:rPr>
              <w:t>мислення</w:t>
            </w:r>
            <w:proofErr w:type="spellEnd"/>
          </w:p>
        </w:tc>
      </w:tr>
      <w:tr w:rsidR="00D668A8" w:rsidRPr="00D668A8" w:rsidTr="00D668A8">
        <w:tc>
          <w:tcPr>
            <w:tcW w:w="1839"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val="uk-UA" w:eastAsia="ru-RU"/>
              </w:rPr>
            </w:pPr>
            <w:r w:rsidRPr="00D668A8">
              <w:rPr>
                <w:rFonts w:ascii="Arial" w:hAnsi="Arial" w:cs="Arial"/>
                <w:color w:val="000000"/>
                <w:sz w:val="27"/>
                <w:szCs w:val="27"/>
                <w:lang w:eastAsia="ru-RU"/>
              </w:rPr>
              <w:t>Симулятор</w:t>
            </w:r>
            <w:r>
              <w:rPr>
                <w:rFonts w:ascii="Arial" w:hAnsi="Arial" w:cs="Arial"/>
                <w:color w:val="000000"/>
                <w:sz w:val="27"/>
                <w:szCs w:val="27"/>
                <w:lang w:val="uk-UA" w:eastAsia="ru-RU"/>
              </w:rPr>
              <w:t>и</w:t>
            </w:r>
          </w:p>
        </w:tc>
        <w:tc>
          <w:tcPr>
            <w:tcW w:w="2814" w:type="dxa"/>
            <w:tcBorders>
              <w:top w:val="single" w:sz="6" w:space="0" w:color="000000"/>
              <w:left w:val="single" w:sz="6" w:space="0" w:color="000000"/>
              <w:bottom w:val="single" w:sz="6" w:space="0" w:color="000000"/>
              <w:right w:val="single" w:sz="6" w:space="0" w:color="000000"/>
            </w:tcBorders>
            <w:hideMark/>
          </w:tcPr>
          <w:p w:rsidR="00D668A8" w:rsidRPr="00D668A8" w:rsidRDefault="00D668A8" w:rsidP="00D668A8">
            <w:pPr>
              <w:suppressAutoHyphens w:val="0"/>
              <w:jc w:val="center"/>
              <w:rPr>
                <w:rFonts w:ascii="Arial" w:hAnsi="Arial" w:cs="Arial"/>
                <w:color w:val="000000"/>
                <w:sz w:val="27"/>
                <w:szCs w:val="27"/>
                <w:lang w:eastAsia="ru-RU"/>
              </w:rPr>
            </w:pPr>
            <w:proofErr w:type="spellStart"/>
            <w:r w:rsidRPr="00D668A8">
              <w:rPr>
                <w:rFonts w:ascii="Arial" w:hAnsi="Arial" w:cs="Arial"/>
                <w:color w:val="000000"/>
                <w:sz w:val="27"/>
                <w:szCs w:val="27"/>
                <w:lang w:eastAsia="ru-RU"/>
              </w:rPr>
              <w:t>І</w:t>
            </w:r>
            <w:r w:rsidRPr="000119E9">
              <w:rPr>
                <w:color w:val="000000"/>
                <w:sz w:val="28"/>
                <w:szCs w:val="28"/>
                <w:lang w:eastAsia="ru-RU"/>
              </w:rPr>
              <w:t>мітація</w:t>
            </w:r>
            <w:proofErr w:type="spellEnd"/>
            <w:r w:rsidRPr="000119E9">
              <w:rPr>
                <w:color w:val="000000"/>
                <w:sz w:val="28"/>
                <w:szCs w:val="28"/>
                <w:lang w:eastAsia="ru-RU"/>
              </w:rPr>
              <w:t xml:space="preserve"> </w:t>
            </w:r>
            <w:proofErr w:type="spellStart"/>
            <w:r w:rsidRPr="000119E9">
              <w:rPr>
                <w:color w:val="000000"/>
                <w:sz w:val="28"/>
                <w:szCs w:val="28"/>
                <w:lang w:eastAsia="ru-RU"/>
              </w:rPr>
              <w:t>спортивних</w:t>
            </w:r>
            <w:proofErr w:type="spellEnd"/>
            <w:r w:rsidRPr="000119E9">
              <w:rPr>
                <w:color w:val="000000"/>
                <w:sz w:val="28"/>
                <w:szCs w:val="28"/>
                <w:lang w:eastAsia="ru-RU"/>
              </w:rPr>
              <w:t xml:space="preserve"> </w:t>
            </w:r>
            <w:proofErr w:type="spellStart"/>
            <w:r w:rsidRPr="000119E9">
              <w:rPr>
                <w:color w:val="000000"/>
                <w:sz w:val="28"/>
                <w:szCs w:val="28"/>
                <w:lang w:eastAsia="ru-RU"/>
              </w:rPr>
              <w:t>змагань</w:t>
            </w:r>
            <w:proofErr w:type="spellEnd"/>
            <w:r w:rsidRPr="000119E9">
              <w:rPr>
                <w:color w:val="000000"/>
                <w:sz w:val="28"/>
                <w:szCs w:val="28"/>
                <w:lang w:eastAsia="ru-RU"/>
              </w:rPr>
              <w:t xml:space="preserve">, </w:t>
            </w:r>
            <w:proofErr w:type="spellStart"/>
            <w:r w:rsidRPr="000119E9">
              <w:rPr>
                <w:color w:val="000000"/>
                <w:sz w:val="28"/>
                <w:szCs w:val="28"/>
                <w:lang w:eastAsia="ru-RU"/>
              </w:rPr>
              <w:t>всілякою</w:t>
            </w:r>
            <w:proofErr w:type="spellEnd"/>
            <w:r w:rsidRPr="000119E9">
              <w:rPr>
                <w:color w:val="000000"/>
                <w:sz w:val="28"/>
                <w:szCs w:val="28"/>
                <w:lang w:eastAsia="ru-RU"/>
              </w:rPr>
              <w:t xml:space="preserve"> </w:t>
            </w:r>
            <w:proofErr w:type="spellStart"/>
            <w:proofErr w:type="gramStart"/>
            <w:r w:rsidRPr="000119E9">
              <w:rPr>
                <w:color w:val="000000"/>
                <w:sz w:val="28"/>
                <w:szCs w:val="28"/>
                <w:lang w:eastAsia="ru-RU"/>
              </w:rPr>
              <w:t>техн</w:t>
            </w:r>
            <w:proofErr w:type="gramEnd"/>
            <w:r w:rsidRPr="000119E9">
              <w:rPr>
                <w:color w:val="000000"/>
                <w:sz w:val="28"/>
                <w:szCs w:val="28"/>
                <w:lang w:eastAsia="ru-RU"/>
              </w:rPr>
              <w:t>ікою</w:t>
            </w:r>
            <w:proofErr w:type="spellEnd"/>
            <w:r w:rsidRPr="000119E9">
              <w:rPr>
                <w:color w:val="000000"/>
                <w:sz w:val="28"/>
                <w:szCs w:val="28"/>
                <w:lang w:eastAsia="ru-RU"/>
              </w:rPr>
              <w:t xml:space="preserve">. В </w:t>
            </w:r>
            <w:proofErr w:type="spellStart"/>
            <w:r w:rsidRPr="000119E9">
              <w:rPr>
                <w:color w:val="000000"/>
                <w:sz w:val="28"/>
                <w:szCs w:val="28"/>
                <w:lang w:eastAsia="ru-RU"/>
              </w:rPr>
              <w:t>іграх</w:t>
            </w:r>
            <w:proofErr w:type="spellEnd"/>
            <w:r w:rsidRPr="000119E9">
              <w:rPr>
                <w:color w:val="000000"/>
                <w:sz w:val="28"/>
                <w:szCs w:val="28"/>
                <w:lang w:eastAsia="ru-RU"/>
              </w:rPr>
              <w:t xml:space="preserve"> такого жанру </w:t>
            </w:r>
            <w:proofErr w:type="spellStart"/>
            <w:proofErr w:type="gramStart"/>
            <w:r w:rsidRPr="000119E9">
              <w:rPr>
                <w:color w:val="000000"/>
                <w:sz w:val="28"/>
                <w:szCs w:val="28"/>
                <w:lang w:eastAsia="ru-RU"/>
              </w:rPr>
              <w:t>представляється</w:t>
            </w:r>
            <w:proofErr w:type="spellEnd"/>
            <w:proofErr w:type="gramEnd"/>
            <w:r w:rsidRPr="000119E9">
              <w:rPr>
                <w:color w:val="000000"/>
                <w:sz w:val="28"/>
                <w:szCs w:val="28"/>
                <w:lang w:eastAsia="ru-RU"/>
              </w:rPr>
              <w:t xml:space="preserve"> </w:t>
            </w:r>
            <w:proofErr w:type="spellStart"/>
            <w:r w:rsidRPr="000119E9">
              <w:rPr>
                <w:color w:val="000000"/>
                <w:sz w:val="28"/>
                <w:szCs w:val="28"/>
                <w:lang w:eastAsia="ru-RU"/>
              </w:rPr>
              <w:t>можливість</w:t>
            </w:r>
            <w:proofErr w:type="spellEnd"/>
            <w:r w:rsidRPr="000119E9">
              <w:rPr>
                <w:color w:val="000000"/>
                <w:sz w:val="28"/>
                <w:szCs w:val="28"/>
                <w:lang w:eastAsia="ru-RU"/>
              </w:rPr>
              <w:t xml:space="preserve"> </w:t>
            </w:r>
            <w:proofErr w:type="spellStart"/>
            <w:r w:rsidRPr="000119E9">
              <w:rPr>
                <w:color w:val="000000"/>
                <w:sz w:val="28"/>
                <w:szCs w:val="28"/>
                <w:lang w:eastAsia="ru-RU"/>
              </w:rPr>
              <w:t>управління</w:t>
            </w:r>
            <w:proofErr w:type="spellEnd"/>
            <w:r w:rsidRPr="000119E9">
              <w:rPr>
                <w:color w:val="000000"/>
                <w:sz w:val="28"/>
                <w:szCs w:val="28"/>
                <w:lang w:eastAsia="ru-RU"/>
              </w:rPr>
              <w:t xml:space="preserve"> не одним </w:t>
            </w:r>
            <w:proofErr w:type="spellStart"/>
            <w:r w:rsidRPr="000119E9">
              <w:rPr>
                <w:color w:val="000000"/>
                <w:sz w:val="28"/>
                <w:szCs w:val="28"/>
                <w:lang w:eastAsia="ru-RU"/>
              </w:rPr>
              <w:t>об'єктом</w:t>
            </w:r>
            <w:proofErr w:type="spellEnd"/>
            <w:r w:rsidRPr="000119E9">
              <w:rPr>
                <w:color w:val="000000"/>
                <w:sz w:val="28"/>
                <w:szCs w:val="28"/>
                <w:lang w:eastAsia="ru-RU"/>
              </w:rPr>
              <w:t xml:space="preserve">, а </w:t>
            </w:r>
            <w:proofErr w:type="spellStart"/>
            <w:r w:rsidRPr="000119E9">
              <w:rPr>
                <w:color w:val="000000"/>
                <w:sz w:val="28"/>
                <w:szCs w:val="28"/>
                <w:lang w:eastAsia="ru-RU"/>
              </w:rPr>
              <w:t>цілою</w:t>
            </w:r>
            <w:proofErr w:type="spellEnd"/>
            <w:r w:rsidRPr="000119E9">
              <w:rPr>
                <w:color w:val="000000"/>
                <w:sz w:val="28"/>
                <w:szCs w:val="28"/>
                <w:lang w:eastAsia="ru-RU"/>
              </w:rPr>
              <w:t xml:space="preserve"> </w:t>
            </w:r>
            <w:proofErr w:type="spellStart"/>
            <w:r w:rsidRPr="000119E9">
              <w:rPr>
                <w:color w:val="000000"/>
                <w:sz w:val="28"/>
                <w:szCs w:val="28"/>
                <w:lang w:eastAsia="ru-RU"/>
              </w:rPr>
              <w:t>групою</w:t>
            </w:r>
            <w:proofErr w:type="spellEnd"/>
            <w:r w:rsidRPr="000119E9">
              <w:rPr>
                <w:color w:val="000000"/>
                <w:sz w:val="28"/>
                <w:szCs w:val="28"/>
                <w:lang w:eastAsia="ru-RU"/>
              </w:rPr>
              <w:t xml:space="preserve">, </w:t>
            </w:r>
            <w:proofErr w:type="spellStart"/>
            <w:r w:rsidRPr="000119E9">
              <w:rPr>
                <w:color w:val="000000"/>
                <w:sz w:val="28"/>
                <w:szCs w:val="28"/>
                <w:lang w:eastAsia="ru-RU"/>
              </w:rPr>
              <w:t>наприклад</w:t>
            </w:r>
            <w:proofErr w:type="spellEnd"/>
            <w:r w:rsidRPr="000119E9">
              <w:rPr>
                <w:color w:val="000000"/>
                <w:sz w:val="28"/>
                <w:szCs w:val="28"/>
                <w:lang w:eastAsia="ru-RU"/>
              </w:rPr>
              <w:t xml:space="preserve"> футбольною командою</w:t>
            </w:r>
          </w:p>
        </w:tc>
        <w:tc>
          <w:tcPr>
            <w:tcW w:w="2045" w:type="dxa"/>
            <w:tcBorders>
              <w:top w:val="single" w:sz="6" w:space="0" w:color="000000"/>
              <w:left w:val="single" w:sz="6" w:space="0" w:color="000000"/>
              <w:bottom w:val="single" w:sz="6" w:space="0" w:color="000000"/>
              <w:right w:val="single" w:sz="6" w:space="0" w:color="000000"/>
            </w:tcBorders>
            <w:hideMark/>
          </w:tcPr>
          <w:p w:rsidR="00D668A8" w:rsidRPr="00D668A8" w:rsidRDefault="000119E9" w:rsidP="000119E9">
            <w:pPr>
              <w:suppressAutoHyphens w:val="0"/>
              <w:jc w:val="center"/>
              <w:rPr>
                <w:rFonts w:ascii="Arial" w:hAnsi="Arial" w:cs="Arial"/>
                <w:color w:val="000000"/>
                <w:sz w:val="27"/>
                <w:szCs w:val="27"/>
                <w:lang w:val="en-US" w:eastAsia="ru-RU"/>
              </w:rPr>
            </w:pPr>
            <w:r>
              <w:rPr>
                <w:rFonts w:ascii="Arial" w:hAnsi="Arial" w:cs="Arial"/>
                <w:color w:val="000000"/>
                <w:sz w:val="27"/>
                <w:szCs w:val="27"/>
                <w:lang w:val="en-US" w:eastAsia="ru-RU"/>
              </w:rPr>
              <w:t>«FIFA 20</w:t>
            </w:r>
            <w:proofErr w:type="spellStart"/>
            <w:r>
              <w:rPr>
                <w:rFonts w:ascii="Arial" w:hAnsi="Arial" w:cs="Arial"/>
                <w:color w:val="000000"/>
                <w:sz w:val="27"/>
                <w:szCs w:val="27"/>
                <w:lang w:val="uk-UA" w:eastAsia="ru-RU"/>
              </w:rPr>
              <w:t>20</w:t>
            </w:r>
            <w:proofErr w:type="spellEnd"/>
            <w:r w:rsidR="00D668A8" w:rsidRPr="00D668A8">
              <w:rPr>
                <w:rFonts w:ascii="Arial" w:hAnsi="Arial" w:cs="Arial"/>
                <w:color w:val="000000"/>
                <w:sz w:val="27"/>
                <w:szCs w:val="27"/>
                <w:lang w:val="en-US" w:eastAsia="ru-RU"/>
              </w:rPr>
              <w:t>» (EA Sports), «</w:t>
            </w:r>
            <w:r>
              <w:rPr>
                <w:rFonts w:ascii="Arial" w:hAnsi="Arial" w:cs="Arial"/>
                <w:color w:val="000000"/>
                <w:sz w:val="27"/>
                <w:szCs w:val="27"/>
                <w:lang w:val="en-US" w:eastAsia="ru-RU"/>
              </w:rPr>
              <w:t>NBA 2020</w:t>
            </w:r>
            <w:r w:rsidR="00D668A8" w:rsidRPr="00D668A8">
              <w:rPr>
                <w:rFonts w:ascii="Arial" w:hAnsi="Arial" w:cs="Arial"/>
                <w:color w:val="000000"/>
                <w:sz w:val="27"/>
                <w:szCs w:val="27"/>
                <w:lang w:val="en-US" w:eastAsia="ru-RU"/>
              </w:rPr>
              <w:t>»</w:t>
            </w:r>
            <w:r>
              <w:rPr>
                <w:rFonts w:ascii="Arial" w:hAnsi="Arial" w:cs="Arial"/>
                <w:color w:val="000000"/>
                <w:sz w:val="27"/>
                <w:szCs w:val="27"/>
                <w:lang w:val="en-US" w:eastAsia="ru-RU"/>
              </w:rPr>
              <w:t>.</w:t>
            </w:r>
          </w:p>
        </w:tc>
        <w:tc>
          <w:tcPr>
            <w:tcW w:w="3427" w:type="dxa"/>
            <w:tcBorders>
              <w:top w:val="single" w:sz="6" w:space="0" w:color="000000"/>
              <w:left w:val="single" w:sz="6" w:space="0" w:color="000000"/>
              <w:bottom w:val="single" w:sz="6" w:space="0" w:color="000000"/>
              <w:right w:val="single" w:sz="6" w:space="0" w:color="000000"/>
            </w:tcBorders>
            <w:hideMark/>
          </w:tcPr>
          <w:p w:rsidR="00D668A8" w:rsidRPr="00D668A8" w:rsidRDefault="000119E9" w:rsidP="00D668A8">
            <w:pPr>
              <w:suppressAutoHyphens w:val="0"/>
              <w:jc w:val="center"/>
              <w:rPr>
                <w:color w:val="000000"/>
                <w:sz w:val="28"/>
                <w:szCs w:val="28"/>
                <w:lang w:eastAsia="ru-RU"/>
              </w:rPr>
            </w:pPr>
            <w:proofErr w:type="spellStart"/>
            <w:r w:rsidRPr="000119E9">
              <w:rPr>
                <w:color w:val="000000"/>
                <w:sz w:val="28"/>
                <w:szCs w:val="28"/>
                <w:lang w:eastAsia="ru-RU"/>
              </w:rPr>
              <w:t>Розвиток</w:t>
            </w:r>
            <w:proofErr w:type="spellEnd"/>
            <w:r w:rsidRPr="000119E9">
              <w:rPr>
                <w:color w:val="000000"/>
                <w:sz w:val="28"/>
                <w:szCs w:val="28"/>
                <w:lang w:eastAsia="ru-RU"/>
              </w:rPr>
              <w:t xml:space="preserve"> </w:t>
            </w:r>
            <w:proofErr w:type="spellStart"/>
            <w:r w:rsidRPr="000119E9">
              <w:rPr>
                <w:color w:val="000000"/>
                <w:sz w:val="28"/>
                <w:szCs w:val="28"/>
                <w:lang w:eastAsia="ru-RU"/>
              </w:rPr>
              <w:t>стратегічного</w:t>
            </w:r>
            <w:proofErr w:type="spellEnd"/>
            <w:r w:rsidRPr="000119E9">
              <w:rPr>
                <w:color w:val="000000"/>
                <w:sz w:val="28"/>
                <w:szCs w:val="28"/>
                <w:lang w:eastAsia="ru-RU"/>
              </w:rPr>
              <w:t xml:space="preserve"> </w:t>
            </w:r>
            <w:proofErr w:type="spellStart"/>
            <w:r w:rsidRPr="000119E9">
              <w:rPr>
                <w:color w:val="000000"/>
                <w:sz w:val="28"/>
                <w:szCs w:val="28"/>
                <w:lang w:eastAsia="ru-RU"/>
              </w:rPr>
              <w:t>мислення</w:t>
            </w:r>
            <w:proofErr w:type="spellEnd"/>
            <w:r w:rsidRPr="000119E9">
              <w:rPr>
                <w:color w:val="000000"/>
                <w:sz w:val="28"/>
                <w:szCs w:val="28"/>
                <w:lang w:eastAsia="ru-RU"/>
              </w:rPr>
              <w:t xml:space="preserve">, </w:t>
            </w:r>
            <w:proofErr w:type="spellStart"/>
            <w:r w:rsidRPr="000119E9">
              <w:rPr>
                <w:color w:val="000000"/>
                <w:sz w:val="28"/>
                <w:szCs w:val="28"/>
                <w:lang w:eastAsia="ru-RU"/>
              </w:rPr>
              <w:t>вміння</w:t>
            </w:r>
            <w:proofErr w:type="spellEnd"/>
            <w:r w:rsidRPr="000119E9">
              <w:rPr>
                <w:color w:val="000000"/>
                <w:sz w:val="28"/>
                <w:szCs w:val="28"/>
                <w:lang w:eastAsia="ru-RU"/>
              </w:rPr>
              <w:t xml:space="preserve"> </w:t>
            </w:r>
            <w:proofErr w:type="spellStart"/>
            <w:r w:rsidRPr="000119E9">
              <w:rPr>
                <w:color w:val="000000"/>
                <w:sz w:val="28"/>
                <w:szCs w:val="28"/>
                <w:lang w:eastAsia="ru-RU"/>
              </w:rPr>
              <w:t>планувати</w:t>
            </w:r>
            <w:proofErr w:type="spellEnd"/>
            <w:r w:rsidRPr="000119E9">
              <w:rPr>
                <w:color w:val="000000"/>
                <w:sz w:val="28"/>
                <w:szCs w:val="28"/>
                <w:lang w:eastAsia="ru-RU"/>
              </w:rPr>
              <w:t xml:space="preserve"> </w:t>
            </w:r>
            <w:proofErr w:type="spellStart"/>
            <w:r w:rsidRPr="000119E9">
              <w:rPr>
                <w:color w:val="000000"/>
                <w:sz w:val="28"/>
                <w:szCs w:val="28"/>
                <w:lang w:eastAsia="ru-RU"/>
              </w:rPr>
              <w:t>і</w:t>
            </w:r>
            <w:proofErr w:type="spellEnd"/>
            <w:r w:rsidRPr="000119E9">
              <w:rPr>
                <w:color w:val="000000"/>
                <w:sz w:val="28"/>
                <w:szCs w:val="28"/>
                <w:lang w:eastAsia="ru-RU"/>
              </w:rPr>
              <w:t xml:space="preserve"> </w:t>
            </w:r>
            <w:proofErr w:type="spellStart"/>
            <w:r w:rsidRPr="000119E9">
              <w:rPr>
                <w:color w:val="000000"/>
                <w:sz w:val="28"/>
                <w:szCs w:val="28"/>
                <w:lang w:eastAsia="ru-RU"/>
              </w:rPr>
              <w:t>управляти</w:t>
            </w:r>
            <w:proofErr w:type="spellEnd"/>
            <w:r w:rsidRPr="000119E9">
              <w:rPr>
                <w:color w:val="000000"/>
                <w:sz w:val="28"/>
                <w:szCs w:val="28"/>
                <w:lang w:eastAsia="ru-RU"/>
              </w:rPr>
              <w:t xml:space="preserve"> </w:t>
            </w:r>
            <w:proofErr w:type="spellStart"/>
            <w:r w:rsidRPr="000119E9">
              <w:rPr>
                <w:color w:val="000000"/>
                <w:sz w:val="28"/>
                <w:szCs w:val="28"/>
                <w:lang w:eastAsia="ru-RU"/>
              </w:rPr>
              <w:t>командними</w:t>
            </w:r>
            <w:proofErr w:type="spellEnd"/>
            <w:r w:rsidRPr="000119E9">
              <w:rPr>
                <w:color w:val="000000"/>
                <w:sz w:val="28"/>
                <w:szCs w:val="28"/>
                <w:lang w:eastAsia="ru-RU"/>
              </w:rPr>
              <w:t xml:space="preserve"> </w:t>
            </w:r>
            <w:proofErr w:type="spellStart"/>
            <w:r w:rsidRPr="000119E9">
              <w:rPr>
                <w:color w:val="000000"/>
                <w:sz w:val="28"/>
                <w:szCs w:val="28"/>
                <w:lang w:eastAsia="ru-RU"/>
              </w:rPr>
              <w:t>діям</w:t>
            </w:r>
            <w:proofErr w:type="spellEnd"/>
          </w:p>
        </w:tc>
      </w:tr>
    </w:tbl>
    <w:p w:rsidR="00F26820" w:rsidRPr="00F26820" w:rsidRDefault="00F26820" w:rsidP="00813160">
      <w:pPr>
        <w:spacing w:line="360" w:lineRule="auto"/>
        <w:jc w:val="both"/>
        <w:rPr>
          <w:sz w:val="28"/>
          <w:szCs w:val="28"/>
        </w:rPr>
      </w:pPr>
    </w:p>
    <w:p w:rsidR="00813160" w:rsidRDefault="00813160" w:rsidP="00813160">
      <w:pPr>
        <w:spacing w:line="360" w:lineRule="auto"/>
        <w:ind w:left="170" w:right="170"/>
        <w:jc w:val="both"/>
        <w:rPr>
          <w:sz w:val="28"/>
          <w:szCs w:val="28"/>
          <w:lang w:val="uk-UA"/>
        </w:rPr>
      </w:pPr>
      <w:r>
        <w:rPr>
          <w:sz w:val="28"/>
          <w:szCs w:val="28"/>
          <w:lang w:val="uk-UA"/>
        </w:rPr>
        <w:t xml:space="preserve">      </w:t>
      </w:r>
    </w:p>
    <w:p w:rsidR="00813160" w:rsidRDefault="00813160" w:rsidP="00813160">
      <w:pPr>
        <w:spacing w:line="360" w:lineRule="auto"/>
        <w:ind w:left="170" w:right="170"/>
        <w:jc w:val="both"/>
        <w:rPr>
          <w:sz w:val="28"/>
          <w:szCs w:val="28"/>
          <w:lang w:val="uk-UA"/>
        </w:rPr>
      </w:pPr>
      <w:r>
        <w:rPr>
          <w:sz w:val="28"/>
          <w:szCs w:val="28"/>
          <w:lang w:val="uk-UA"/>
        </w:rPr>
        <w:t>Дана курсова робота має на меті розробити мобіль</w:t>
      </w:r>
      <w:r w:rsidR="000119E9">
        <w:rPr>
          <w:sz w:val="28"/>
          <w:szCs w:val="28"/>
          <w:lang w:val="uk-UA"/>
        </w:rPr>
        <w:t>ну гру в жанрі «</w:t>
      </w:r>
      <w:proofErr w:type="spellStart"/>
      <w:r w:rsidR="000119E9">
        <w:rPr>
          <w:sz w:val="28"/>
          <w:szCs w:val="28"/>
          <w:lang w:val="uk-UA"/>
        </w:rPr>
        <w:t>Квест</w:t>
      </w:r>
      <w:proofErr w:type="spellEnd"/>
      <w:r w:rsidR="000119E9">
        <w:rPr>
          <w:sz w:val="28"/>
          <w:szCs w:val="28"/>
          <w:lang w:val="uk-UA"/>
        </w:rPr>
        <w:t>»</w:t>
      </w:r>
      <w:r>
        <w:rPr>
          <w:sz w:val="28"/>
          <w:szCs w:val="28"/>
          <w:lang w:val="uk-UA"/>
        </w:rPr>
        <w:t xml:space="preserve"> на </w:t>
      </w:r>
      <w:r>
        <w:rPr>
          <w:sz w:val="28"/>
          <w:szCs w:val="28"/>
          <w:lang w:val="en-US"/>
        </w:rPr>
        <w:t>Android</w:t>
      </w:r>
      <w:r>
        <w:rPr>
          <w:sz w:val="28"/>
          <w:szCs w:val="28"/>
          <w:lang w:val="uk-UA"/>
        </w:rPr>
        <w:t xml:space="preserve">. </w:t>
      </w:r>
      <w:r w:rsidR="000119E9">
        <w:rPr>
          <w:sz w:val="28"/>
          <w:szCs w:val="28"/>
          <w:lang w:val="uk-UA"/>
        </w:rPr>
        <w:t xml:space="preserve">Герою гри буде необхідно зібрати всі ігрові реліквії аби досконало завершити похід. На його шляху буде багато перешкод та ворогів. Гра може застосовуватися як «вбивця  зайвого часу», адже для повного походження гри його знадобиться чи мало. Переваги нашої розробки в тому, що </w:t>
      </w:r>
      <w:proofErr w:type="spellStart"/>
      <w:r w:rsidR="000119E9">
        <w:rPr>
          <w:sz w:val="28"/>
          <w:szCs w:val="28"/>
          <w:lang w:val="uk-UA"/>
        </w:rPr>
        <w:t>смартфон</w:t>
      </w:r>
      <w:proofErr w:type="spellEnd"/>
      <w:r w:rsidR="000119E9">
        <w:rPr>
          <w:sz w:val="28"/>
          <w:szCs w:val="28"/>
          <w:lang w:val="uk-UA"/>
        </w:rPr>
        <w:t xml:space="preserve"> дає змогу вільно грати в будь-якому місці.</w:t>
      </w:r>
    </w:p>
    <w:p w:rsidR="0004323E" w:rsidRPr="00813160" w:rsidRDefault="0004323E">
      <w:pPr>
        <w:rPr>
          <w:lang w:val="uk-UA"/>
        </w:rPr>
      </w:pPr>
    </w:p>
    <w:sectPr w:rsidR="0004323E" w:rsidRPr="00813160" w:rsidSect="000432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500"/>
        </w:tabs>
        <w:ind w:left="500" w:hanging="500"/>
      </w:pPr>
    </w:lvl>
    <w:lvl w:ilvl="1">
      <w:start w:val="1"/>
      <w:numFmt w:val="decimal"/>
      <w:pStyle w:val="1"/>
      <w:lvlText w:val="%2"/>
      <w:lvlJc w:val="left"/>
      <w:pPr>
        <w:tabs>
          <w:tab w:val="num" w:pos="500"/>
        </w:tabs>
        <w:ind w:left="500" w:hanging="500"/>
      </w:pPr>
    </w:lvl>
    <w:lvl w:ilvl="2">
      <w:start w:val="1"/>
      <w:numFmt w:val="decimal"/>
      <w:pStyle w:val="a"/>
      <w:lvlText w:val="%2.%3"/>
      <w:lvlJc w:val="left"/>
      <w:pPr>
        <w:tabs>
          <w:tab w:val="num" w:pos="3203"/>
        </w:tabs>
        <w:ind w:left="1731" w:firstLine="680"/>
      </w:pPr>
      <w:rPr>
        <w:rFonts w:ascii="Times New Roman" w:hAnsi="Times New Roman" w:cs="Times New Roman"/>
        <w:sz w:val="28"/>
        <w:szCs w:val="28"/>
      </w:rPr>
    </w:lvl>
    <w:lvl w:ilvl="3">
      <w:start w:val="1"/>
      <w:numFmt w:val="decimal"/>
      <w:lvlText w:val="%1.%2.%3.%4."/>
      <w:lvlJc w:val="left"/>
      <w:pPr>
        <w:tabs>
          <w:tab w:val="num" w:pos="1940"/>
        </w:tabs>
        <w:ind w:left="1868" w:hanging="648"/>
      </w:pPr>
    </w:lvl>
    <w:lvl w:ilvl="4">
      <w:start w:val="1"/>
      <w:numFmt w:val="decimal"/>
      <w:lvlText w:val="%1.%2.%3.%4.%5."/>
      <w:lvlJc w:val="left"/>
      <w:pPr>
        <w:tabs>
          <w:tab w:val="num" w:pos="2660"/>
        </w:tabs>
        <w:ind w:left="2372" w:hanging="792"/>
      </w:pPr>
    </w:lvl>
    <w:lvl w:ilvl="5">
      <w:start w:val="1"/>
      <w:numFmt w:val="decimal"/>
      <w:lvlText w:val="%1.%2.%3.%4.%5.%6."/>
      <w:lvlJc w:val="left"/>
      <w:pPr>
        <w:tabs>
          <w:tab w:val="num" w:pos="3020"/>
        </w:tabs>
        <w:ind w:left="2876" w:hanging="936"/>
      </w:pPr>
    </w:lvl>
    <w:lvl w:ilvl="6">
      <w:start w:val="1"/>
      <w:numFmt w:val="decimal"/>
      <w:lvlText w:val="%1.%2.%3.%4.%5.%6.%7."/>
      <w:lvlJc w:val="left"/>
      <w:pPr>
        <w:tabs>
          <w:tab w:val="num" w:pos="3740"/>
        </w:tabs>
        <w:ind w:left="3380" w:hanging="1080"/>
      </w:pPr>
    </w:lvl>
    <w:lvl w:ilvl="7">
      <w:start w:val="1"/>
      <w:numFmt w:val="decimal"/>
      <w:lvlText w:val="%1.%2.%3.%4.%5.%6.%7.%8."/>
      <w:lvlJc w:val="left"/>
      <w:pPr>
        <w:tabs>
          <w:tab w:val="num" w:pos="4100"/>
        </w:tabs>
        <w:ind w:left="3884" w:hanging="1224"/>
      </w:pPr>
    </w:lvl>
    <w:lvl w:ilvl="8">
      <w:start w:val="1"/>
      <w:numFmt w:val="decimal"/>
      <w:lvlText w:val="%1.%2.%3.%4.%5.%6.%7.%8.%9."/>
      <w:lvlJc w:val="left"/>
      <w:pPr>
        <w:tabs>
          <w:tab w:val="num" w:pos="4820"/>
        </w:tabs>
        <w:ind w:left="446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813160"/>
    <w:rsid w:val="000119E9"/>
    <w:rsid w:val="0004323E"/>
    <w:rsid w:val="00813160"/>
    <w:rsid w:val="00D668A8"/>
    <w:rsid w:val="00F268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13160"/>
    <w:pPr>
      <w:suppressAutoHyphens/>
      <w:spacing w:after="0" w:line="240" w:lineRule="auto"/>
    </w:pPr>
    <w:rPr>
      <w:rFonts w:ascii="Times New Roman" w:eastAsia="Times New Roman" w:hAnsi="Times New Roman" w:cs="Times New Roman"/>
      <w:sz w:val="24"/>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Заголовок1"/>
    <w:next w:val="a0"/>
    <w:rsid w:val="00813160"/>
    <w:pPr>
      <w:pageBreakBefore/>
      <w:numPr>
        <w:ilvl w:val="1"/>
        <w:numId w:val="1"/>
      </w:numPr>
      <w:suppressAutoHyphens/>
      <w:spacing w:after="0" w:line="360" w:lineRule="auto"/>
      <w:jc w:val="center"/>
      <w:outlineLvl w:val="1"/>
    </w:pPr>
    <w:rPr>
      <w:rFonts w:ascii="Times New Roman" w:eastAsia="Times New Roman" w:hAnsi="Times New Roman" w:cs="Arial"/>
      <w:bCs/>
      <w:iCs/>
      <w:sz w:val="28"/>
      <w:szCs w:val="28"/>
      <w:lang w:val="uk-UA" w:eastAsia="zh-CN"/>
    </w:rPr>
  </w:style>
  <w:style w:type="paragraph" w:customStyle="1" w:styleId="a">
    <w:name w:val="Подзаголовок_"/>
    <w:basedOn w:val="1"/>
    <w:next w:val="a0"/>
    <w:rsid w:val="00813160"/>
    <w:pPr>
      <w:pageBreakBefore w:val="0"/>
      <w:numPr>
        <w:ilvl w:val="2"/>
      </w:numPr>
      <w:jc w:val="left"/>
      <w:outlineLvl w:val="2"/>
    </w:pPr>
  </w:style>
  <w:style w:type="character" w:styleId="a4">
    <w:name w:val="Strong"/>
    <w:basedOn w:val="a1"/>
    <w:uiPriority w:val="22"/>
    <w:qFormat/>
    <w:rsid w:val="00813160"/>
    <w:rPr>
      <w:b/>
      <w:bCs/>
    </w:rPr>
  </w:style>
  <w:style w:type="paragraph" w:styleId="a5">
    <w:name w:val="Normal (Web)"/>
    <w:basedOn w:val="a0"/>
    <w:uiPriority w:val="99"/>
    <w:unhideWhenUsed/>
    <w:rsid w:val="00D668A8"/>
    <w:pPr>
      <w:suppressAutoHyphens w:val="0"/>
      <w:spacing w:before="100" w:beforeAutospacing="1" w:after="100" w:afterAutospacing="1"/>
    </w:pPr>
    <w:rPr>
      <w:lang w:eastAsia="ru-RU"/>
    </w:rPr>
  </w:style>
</w:styles>
</file>

<file path=word/webSettings.xml><?xml version="1.0" encoding="utf-8"?>
<w:webSettings xmlns:r="http://schemas.openxmlformats.org/officeDocument/2006/relationships" xmlns:w="http://schemas.openxmlformats.org/wordprocessingml/2006/main">
  <w:divs>
    <w:div w:id="944340170">
      <w:bodyDiv w:val="1"/>
      <w:marLeft w:val="0"/>
      <w:marRight w:val="0"/>
      <w:marTop w:val="0"/>
      <w:marBottom w:val="0"/>
      <w:divBdr>
        <w:top w:val="none" w:sz="0" w:space="0" w:color="auto"/>
        <w:left w:val="none" w:sz="0" w:space="0" w:color="auto"/>
        <w:bottom w:val="none" w:sz="0" w:space="0" w:color="auto"/>
        <w:right w:val="none" w:sz="0" w:space="0" w:color="auto"/>
      </w:divBdr>
    </w:div>
    <w:div w:id="1353459542">
      <w:bodyDiv w:val="1"/>
      <w:marLeft w:val="0"/>
      <w:marRight w:val="0"/>
      <w:marTop w:val="0"/>
      <w:marBottom w:val="0"/>
      <w:divBdr>
        <w:top w:val="none" w:sz="0" w:space="0" w:color="auto"/>
        <w:left w:val="none" w:sz="0" w:space="0" w:color="auto"/>
        <w:bottom w:val="none" w:sz="0" w:space="0" w:color="auto"/>
        <w:right w:val="none" w:sz="0" w:space="0" w:color="auto"/>
      </w:divBdr>
      <w:divsChild>
        <w:div w:id="63263432">
          <w:marLeft w:val="0"/>
          <w:marRight w:val="0"/>
          <w:marTop w:val="0"/>
          <w:marBottom w:val="435"/>
          <w:divBdr>
            <w:top w:val="none" w:sz="0" w:space="0" w:color="auto"/>
            <w:left w:val="none" w:sz="0" w:space="0" w:color="auto"/>
            <w:bottom w:val="none" w:sz="0" w:space="0" w:color="auto"/>
            <w:right w:val="none" w:sz="0" w:space="0" w:color="auto"/>
          </w:divBdr>
          <w:divsChild>
            <w:div w:id="125972463">
              <w:marLeft w:val="0"/>
              <w:marRight w:val="0"/>
              <w:marTop w:val="0"/>
              <w:marBottom w:val="0"/>
              <w:divBdr>
                <w:top w:val="none" w:sz="0" w:space="0" w:color="auto"/>
                <w:left w:val="none" w:sz="0" w:space="0" w:color="auto"/>
                <w:bottom w:val="none" w:sz="0" w:space="0" w:color="auto"/>
                <w:right w:val="none" w:sz="0" w:space="0" w:color="auto"/>
              </w:divBdr>
              <w:divsChild>
                <w:div w:id="1496149105">
                  <w:marLeft w:val="0"/>
                  <w:marRight w:val="0"/>
                  <w:marTop w:val="0"/>
                  <w:marBottom w:val="0"/>
                  <w:divBdr>
                    <w:top w:val="none" w:sz="0" w:space="0" w:color="auto"/>
                    <w:left w:val="none" w:sz="0" w:space="0" w:color="auto"/>
                    <w:bottom w:val="none" w:sz="0" w:space="0" w:color="auto"/>
                    <w:right w:val="none" w:sz="0" w:space="0" w:color="auto"/>
                  </w:divBdr>
                </w:div>
                <w:div w:id="1360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1483">
          <w:marLeft w:val="0"/>
          <w:marRight w:val="0"/>
          <w:marTop w:val="0"/>
          <w:marBottom w:val="0"/>
          <w:divBdr>
            <w:top w:val="none" w:sz="0" w:space="0" w:color="auto"/>
            <w:left w:val="none" w:sz="0" w:space="0" w:color="auto"/>
            <w:bottom w:val="none" w:sz="0" w:space="0" w:color="auto"/>
            <w:right w:val="none" w:sz="0" w:space="0" w:color="auto"/>
          </w:divBdr>
          <w:divsChild>
            <w:div w:id="1296446042">
              <w:marLeft w:val="0"/>
              <w:marRight w:val="0"/>
              <w:marTop w:val="0"/>
              <w:marBottom w:val="0"/>
              <w:divBdr>
                <w:top w:val="none" w:sz="0" w:space="0" w:color="auto"/>
                <w:left w:val="none" w:sz="0" w:space="0" w:color="auto"/>
                <w:bottom w:val="none" w:sz="0" w:space="0" w:color="auto"/>
                <w:right w:val="none" w:sz="0" w:space="0" w:color="auto"/>
              </w:divBdr>
            </w:div>
            <w:div w:id="809203791">
              <w:marLeft w:val="0"/>
              <w:marRight w:val="0"/>
              <w:marTop w:val="0"/>
              <w:marBottom w:val="0"/>
              <w:divBdr>
                <w:top w:val="none" w:sz="0" w:space="0" w:color="auto"/>
                <w:left w:val="none" w:sz="0" w:space="0" w:color="auto"/>
                <w:bottom w:val="none" w:sz="0" w:space="0" w:color="auto"/>
                <w:right w:val="none" w:sz="0" w:space="0" w:color="auto"/>
              </w:divBdr>
              <w:divsChild>
                <w:div w:id="978419295">
                  <w:marLeft w:val="0"/>
                  <w:marRight w:val="0"/>
                  <w:marTop w:val="0"/>
                  <w:marBottom w:val="0"/>
                  <w:divBdr>
                    <w:top w:val="none" w:sz="0" w:space="0" w:color="auto"/>
                    <w:left w:val="none" w:sz="0" w:space="0" w:color="auto"/>
                    <w:bottom w:val="none" w:sz="0" w:space="0" w:color="auto"/>
                    <w:right w:val="none" w:sz="0" w:space="0" w:color="auto"/>
                  </w:divBdr>
                </w:div>
                <w:div w:id="828062512">
                  <w:marLeft w:val="201"/>
                  <w:marRight w:val="0"/>
                  <w:marTop w:val="0"/>
                  <w:marBottom w:val="0"/>
                  <w:divBdr>
                    <w:top w:val="none" w:sz="0" w:space="0" w:color="auto"/>
                    <w:left w:val="none" w:sz="0" w:space="0" w:color="auto"/>
                    <w:bottom w:val="none" w:sz="0" w:space="0" w:color="auto"/>
                    <w:right w:val="none" w:sz="0" w:space="0" w:color="auto"/>
                  </w:divBdr>
                </w:div>
              </w:divsChild>
            </w:div>
            <w:div w:id="75327220">
              <w:marLeft w:val="0"/>
              <w:marRight w:val="0"/>
              <w:marTop w:val="33"/>
              <w:marBottom w:val="0"/>
              <w:divBdr>
                <w:top w:val="none" w:sz="0" w:space="0" w:color="auto"/>
                <w:left w:val="none" w:sz="0" w:space="0" w:color="auto"/>
                <w:bottom w:val="none" w:sz="0" w:space="0" w:color="auto"/>
                <w:right w:val="none" w:sz="0" w:space="0" w:color="auto"/>
              </w:divBdr>
              <w:divsChild>
                <w:div w:id="533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3226">
          <w:marLeft w:val="0"/>
          <w:marRight w:val="0"/>
          <w:marTop w:val="0"/>
          <w:marBottom w:val="0"/>
          <w:divBdr>
            <w:top w:val="none" w:sz="0" w:space="0" w:color="auto"/>
            <w:left w:val="none" w:sz="0" w:space="0" w:color="auto"/>
            <w:bottom w:val="none" w:sz="0" w:space="0" w:color="auto"/>
            <w:right w:val="none" w:sz="0" w:space="0" w:color="auto"/>
          </w:divBdr>
          <w:divsChild>
            <w:div w:id="178860677">
              <w:marLeft w:val="0"/>
              <w:marRight w:val="0"/>
              <w:marTop w:val="0"/>
              <w:marBottom w:val="0"/>
              <w:divBdr>
                <w:top w:val="none" w:sz="0" w:space="0" w:color="auto"/>
                <w:left w:val="none" w:sz="0" w:space="0" w:color="auto"/>
                <w:bottom w:val="none" w:sz="0" w:space="0" w:color="auto"/>
                <w:right w:val="none" w:sz="0" w:space="0" w:color="auto"/>
              </w:divBdr>
            </w:div>
            <w:div w:id="819541694">
              <w:marLeft w:val="0"/>
              <w:marRight w:val="0"/>
              <w:marTop w:val="0"/>
              <w:marBottom w:val="0"/>
              <w:divBdr>
                <w:top w:val="none" w:sz="0" w:space="0" w:color="auto"/>
                <w:left w:val="none" w:sz="0" w:space="0" w:color="auto"/>
                <w:bottom w:val="none" w:sz="0" w:space="0" w:color="auto"/>
                <w:right w:val="none" w:sz="0" w:space="0" w:color="auto"/>
              </w:divBdr>
              <w:divsChild>
                <w:div w:id="781844639">
                  <w:marLeft w:val="0"/>
                  <w:marRight w:val="0"/>
                  <w:marTop w:val="0"/>
                  <w:marBottom w:val="0"/>
                  <w:divBdr>
                    <w:top w:val="none" w:sz="0" w:space="0" w:color="auto"/>
                    <w:left w:val="none" w:sz="0" w:space="0" w:color="auto"/>
                    <w:bottom w:val="none" w:sz="0" w:space="0" w:color="auto"/>
                    <w:right w:val="none" w:sz="0" w:space="0" w:color="auto"/>
                  </w:divBdr>
                </w:div>
                <w:div w:id="1511136910">
                  <w:marLeft w:val="201"/>
                  <w:marRight w:val="0"/>
                  <w:marTop w:val="0"/>
                  <w:marBottom w:val="0"/>
                  <w:divBdr>
                    <w:top w:val="none" w:sz="0" w:space="0" w:color="auto"/>
                    <w:left w:val="none" w:sz="0" w:space="0" w:color="auto"/>
                    <w:bottom w:val="none" w:sz="0" w:space="0" w:color="auto"/>
                    <w:right w:val="none" w:sz="0" w:space="0" w:color="auto"/>
                  </w:divBdr>
                </w:div>
              </w:divsChild>
            </w:div>
            <w:div w:id="249318290">
              <w:marLeft w:val="0"/>
              <w:marRight w:val="0"/>
              <w:marTop w:val="33"/>
              <w:marBottom w:val="0"/>
              <w:divBdr>
                <w:top w:val="none" w:sz="0" w:space="0" w:color="auto"/>
                <w:left w:val="none" w:sz="0" w:space="0" w:color="auto"/>
                <w:bottom w:val="none" w:sz="0" w:space="0" w:color="auto"/>
                <w:right w:val="none" w:sz="0" w:space="0" w:color="auto"/>
              </w:divBdr>
              <w:divsChild>
                <w:div w:id="7924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846">
          <w:marLeft w:val="0"/>
          <w:marRight w:val="0"/>
          <w:marTop w:val="0"/>
          <w:marBottom w:val="0"/>
          <w:divBdr>
            <w:top w:val="none" w:sz="0" w:space="0" w:color="auto"/>
            <w:left w:val="none" w:sz="0" w:space="0" w:color="auto"/>
            <w:bottom w:val="none" w:sz="0" w:space="0" w:color="auto"/>
            <w:right w:val="none" w:sz="0" w:space="0" w:color="auto"/>
          </w:divBdr>
          <w:divsChild>
            <w:div w:id="1215853795">
              <w:marLeft w:val="0"/>
              <w:marRight w:val="0"/>
              <w:marTop w:val="0"/>
              <w:marBottom w:val="0"/>
              <w:divBdr>
                <w:top w:val="none" w:sz="0" w:space="0" w:color="auto"/>
                <w:left w:val="none" w:sz="0" w:space="0" w:color="auto"/>
                <w:bottom w:val="none" w:sz="0" w:space="0" w:color="auto"/>
                <w:right w:val="none" w:sz="0" w:space="0" w:color="auto"/>
              </w:divBdr>
              <w:divsChild>
                <w:div w:id="953633871">
                  <w:marLeft w:val="0"/>
                  <w:marRight w:val="0"/>
                  <w:marTop w:val="0"/>
                  <w:marBottom w:val="0"/>
                  <w:divBdr>
                    <w:top w:val="none" w:sz="0" w:space="0" w:color="auto"/>
                    <w:left w:val="none" w:sz="0" w:space="0" w:color="auto"/>
                    <w:bottom w:val="none" w:sz="0" w:space="0" w:color="auto"/>
                    <w:right w:val="none" w:sz="0" w:space="0" w:color="auto"/>
                  </w:divBdr>
                  <w:divsChild>
                    <w:div w:id="750927497">
                      <w:marLeft w:val="0"/>
                      <w:marRight w:val="0"/>
                      <w:marTop w:val="0"/>
                      <w:marBottom w:val="0"/>
                      <w:divBdr>
                        <w:top w:val="none" w:sz="0" w:space="0" w:color="auto"/>
                        <w:left w:val="none" w:sz="0" w:space="0" w:color="auto"/>
                        <w:bottom w:val="none" w:sz="0" w:space="0" w:color="auto"/>
                        <w:right w:val="none" w:sz="0" w:space="0" w:color="auto"/>
                      </w:divBdr>
                    </w:div>
                  </w:divsChild>
                </w:div>
                <w:div w:id="638341177">
                  <w:marLeft w:val="0"/>
                  <w:marRight w:val="0"/>
                  <w:marTop w:val="167"/>
                  <w:marBottom w:val="0"/>
                  <w:divBdr>
                    <w:top w:val="none" w:sz="0" w:space="0" w:color="auto"/>
                    <w:left w:val="none" w:sz="0" w:space="0" w:color="auto"/>
                    <w:bottom w:val="none" w:sz="0" w:space="0" w:color="auto"/>
                    <w:right w:val="none" w:sz="0" w:space="0" w:color="auto"/>
                  </w:divBdr>
                  <w:divsChild>
                    <w:div w:id="849028408">
                      <w:marLeft w:val="0"/>
                      <w:marRight w:val="0"/>
                      <w:marTop w:val="0"/>
                      <w:marBottom w:val="0"/>
                      <w:divBdr>
                        <w:top w:val="none" w:sz="0" w:space="0" w:color="auto"/>
                        <w:left w:val="none" w:sz="0" w:space="0" w:color="auto"/>
                        <w:bottom w:val="none" w:sz="0" w:space="0" w:color="auto"/>
                        <w:right w:val="none" w:sz="0" w:space="0" w:color="auto"/>
                      </w:divBdr>
                      <w:divsChild>
                        <w:div w:id="1817792033">
                          <w:marLeft w:val="0"/>
                          <w:marRight w:val="603"/>
                          <w:marTop w:val="0"/>
                          <w:marBottom w:val="0"/>
                          <w:divBdr>
                            <w:top w:val="none" w:sz="0" w:space="0" w:color="auto"/>
                            <w:left w:val="none" w:sz="0" w:space="0" w:color="auto"/>
                            <w:bottom w:val="none" w:sz="0" w:space="0" w:color="auto"/>
                            <w:right w:val="none" w:sz="0" w:space="0" w:color="auto"/>
                          </w:divBdr>
                          <w:divsChild>
                            <w:div w:id="1795980393">
                              <w:marLeft w:val="0"/>
                              <w:marRight w:val="0"/>
                              <w:marTop w:val="0"/>
                              <w:marBottom w:val="0"/>
                              <w:divBdr>
                                <w:top w:val="none" w:sz="0" w:space="0" w:color="auto"/>
                                <w:left w:val="none" w:sz="0" w:space="0" w:color="auto"/>
                                <w:bottom w:val="none" w:sz="0" w:space="0" w:color="auto"/>
                                <w:right w:val="none" w:sz="0" w:space="0" w:color="auto"/>
                              </w:divBdr>
                              <w:divsChild>
                                <w:div w:id="433091948">
                                  <w:marLeft w:val="0"/>
                                  <w:marRight w:val="0"/>
                                  <w:marTop w:val="0"/>
                                  <w:marBottom w:val="0"/>
                                  <w:divBdr>
                                    <w:top w:val="none" w:sz="0" w:space="0" w:color="auto"/>
                                    <w:left w:val="none" w:sz="0" w:space="0" w:color="auto"/>
                                    <w:bottom w:val="none" w:sz="0" w:space="0" w:color="auto"/>
                                    <w:right w:val="none" w:sz="0" w:space="0" w:color="auto"/>
                                  </w:divBdr>
                                </w:div>
                              </w:divsChild>
                            </w:div>
                            <w:div w:id="1102384408">
                              <w:marLeft w:val="0"/>
                              <w:marRight w:val="0"/>
                              <w:marTop w:val="0"/>
                              <w:marBottom w:val="0"/>
                              <w:divBdr>
                                <w:top w:val="none" w:sz="0" w:space="0" w:color="auto"/>
                                <w:left w:val="none" w:sz="0" w:space="0" w:color="auto"/>
                                <w:bottom w:val="none" w:sz="0" w:space="0" w:color="auto"/>
                                <w:right w:val="none" w:sz="0" w:space="0" w:color="auto"/>
                              </w:divBdr>
                              <w:divsChild>
                                <w:div w:id="17386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792">
                          <w:marLeft w:val="167"/>
                          <w:marRight w:val="335"/>
                          <w:marTop w:val="17"/>
                          <w:marBottom w:val="117"/>
                          <w:divBdr>
                            <w:top w:val="none" w:sz="0" w:space="0" w:color="auto"/>
                            <w:left w:val="none" w:sz="0" w:space="0" w:color="auto"/>
                            <w:bottom w:val="none" w:sz="0" w:space="0" w:color="auto"/>
                            <w:right w:val="none" w:sz="0" w:space="0" w:color="auto"/>
                          </w:divBdr>
                        </w:div>
                      </w:divsChild>
                    </w:div>
                    <w:div w:id="557791027">
                      <w:marLeft w:val="0"/>
                      <w:marRight w:val="0"/>
                      <w:marTop w:val="0"/>
                      <w:marBottom w:val="0"/>
                      <w:divBdr>
                        <w:top w:val="none" w:sz="0" w:space="0" w:color="auto"/>
                        <w:left w:val="none" w:sz="0" w:space="0" w:color="auto"/>
                        <w:bottom w:val="none" w:sz="0" w:space="0" w:color="auto"/>
                        <w:right w:val="none" w:sz="0" w:space="0" w:color="auto"/>
                      </w:divBdr>
                      <w:divsChild>
                        <w:div w:id="15290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370</Words>
  <Characters>2109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3</cp:revision>
  <dcterms:created xsi:type="dcterms:W3CDTF">2020-03-23T15:49:00Z</dcterms:created>
  <dcterms:modified xsi:type="dcterms:W3CDTF">2020-03-23T16:25:00Z</dcterms:modified>
</cp:coreProperties>
</file>