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73D2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Quality Engineering &amp; Testing Transformation Proposal</w:t>
      </w:r>
    </w:p>
    <w:p w14:paraId="428D0A71" w14:textId="7E53B6EC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Prepared for: </w:t>
      </w: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TooMuchWifi</w:t>
      </w:r>
    </w:p>
    <w:p w14:paraId="37D67202" w14:textId="5A01B410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Prepared by: </w:t>
      </w: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Bosch Technologies</w:t>
      </w:r>
    </w:p>
    <w:p w14:paraId="38E09237" w14:textId="77777777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Objective</w:t>
      </w:r>
    </w:p>
    <w:p w14:paraId="1A561981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a structured Quality Engineering capability that enables reliable software delivery, improved release confidence, and reduced production defects.</w:t>
      </w:r>
    </w:p>
    <w:p w14:paraId="1F933AE5" w14:textId="158139A5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proposal outlines four engagement options depending on the level of support required.</w:t>
      </w:r>
    </w:p>
    <w:p w14:paraId="6E472E31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Option 1: Test Strategy Creation Only</w:t>
      </w:r>
    </w:p>
    <w:p w14:paraId="3BC4072F" w14:textId="77777777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Scope</w:t>
      </w:r>
    </w:p>
    <w:p w14:paraId="6A5479CD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of a comprehensive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Engineering and Test Strategy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aligned to the client’s architecture, development practices, and delivery pipeline.</w:t>
      </w:r>
    </w:p>
    <w:p w14:paraId="45D1A49C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Activities</w:t>
      </w:r>
    </w:p>
    <w:p w14:paraId="16A4C72C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interviews (Engineering, Product, Leadership)</w:t>
      </w:r>
    </w:p>
    <w:p w14:paraId="4A7995EF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of current SDLC and release processes</w:t>
      </w:r>
    </w:p>
    <w:p w14:paraId="3579DF72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review</w:t>
      </w:r>
    </w:p>
    <w:p w14:paraId="1F7DE84A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</w:t>
      </w:r>
    </w:p>
    <w:p w14:paraId="3C452A7C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maturity assessment</w:t>
      </w:r>
    </w:p>
    <w:p w14:paraId="447BBB73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testing pyramid and automation strategy</w:t>
      </w:r>
    </w:p>
    <w:p w14:paraId="59D313E7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environments and test data strategy</w:t>
      </w:r>
    </w:p>
    <w:p w14:paraId="11AF58B1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quality gate recommendations</w:t>
      </w:r>
    </w:p>
    <w:p w14:paraId="0EEA34A1" w14:textId="77777777" w:rsidR="005A7ED4" w:rsidRPr="005A7ED4" w:rsidRDefault="005A7ED4" w:rsidP="005A7ED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reporting and metrics framework</w:t>
      </w:r>
    </w:p>
    <w:p w14:paraId="49F1AC0D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Deliverables</w:t>
      </w:r>
    </w:p>
    <w:p w14:paraId="576244F7" w14:textId="77777777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Engineering Test Strategy Document</w:t>
      </w:r>
    </w:p>
    <w:p w14:paraId="6FFC9430" w14:textId="77777777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framework recommendations</w:t>
      </w:r>
    </w:p>
    <w:p w14:paraId="47CDFB2F" w14:textId="77777777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Tooling recommendations</w:t>
      </w:r>
    </w:p>
    <w:p w14:paraId="442A1CC1" w14:textId="77777777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strategy</w:t>
      </w:r>
    </w:p>
    <w:p w14:paraId="1E9DFA6C" w14:textId="77777777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quality gate framework</w:t>
      </w:r>
    </w:p>
    <w:p w14:paraId="2D9CC0B3" w14:textId="651D2B02" w:rsidR="005A7ED4" w:rsidRPr="005A7ED4" w:rsidRDefault="005A7ED4" w:rsidP="005A7E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="00417C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 month quality roadmap</w:t>
      </w:r>
    </w:p>
    <w:p w14:paraId="71996718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Duration</w:t>
      </w:r>
    </w:p>
    <w:p w14:paraId="2514FC48" w14:textId="6EB5468D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417C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weeks</w:t>
      </w:r>
    </w:p>
    <w:p w14:paraId="311F13AC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Investment</w:t>
      </w:r>
    </w:p>
    <w:p w14:paraId="10428C32" w14:textId="2B58BB99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R240,000</w:t>
      </w:r>
    </w:p>
    <w:p w14:paraId="6409246B" w14:textId="5BB7D0B7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6F6EF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lastRenderedPageBreak/>
        <w:t>Option 2: Test Strategy + Quality Engineering Implementation Team</w:t>
      </w:r>
    </w:p>
    <w:p w14:paraId="64FC1566" w14:textId="77777777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Scope</w:t>
      </w:r>
    </w:p>
    <w:p w14:paraId="35CDDD72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Creation of the test strategy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 deployment of a Quality Engineering team to implement it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B52DC4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Activities</w:t>
      </w:r>
    </w:p>
    <w:p w14:paraId="02A97965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in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plus:</w:t>
      </w:r>
    </w:p>
    <w:p w14:paraId="3AA2CC37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framework implementation</w:t>
      </w:r>
    </w:p>
    <w:p w14:paraId="1281407D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integration</w:t>
      </w:r>
    </w:p>
    <w:p w14:paraId="0393B21D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testing framework</w:t>
      </w:r>
    </w:p>
    <w:p w14:paraId="5424A693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automation framework</w:t>
      </w:r>
    </w:p>
    <w:p w14:paraId="1D173D68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reporting dashboards</w:t>
      </w:r>
    </w:p>
    <w:p w14:paraId="1F9B76C1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 strategy</w:t>
      </w:r>
    </w:p>
    <w:p w14:paraId="2A2797E4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engineering process implementation</w:t>
      </w:r>
    </w:p>
    <w:p w14:paraId="4BFACE22" w14:textId="77777777" w:rsidR="005A7ED4" w:rsidRPr="005A7ED4" w:rsidRDefault="005A7ED4" w:rsidP="005A7E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Mentoring development teams</w:t>
      </w:r>
    </w:p>
    <w:p w14:paraId="6FC2D30D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Suggested Team</w:t>
      </w:r>
    </w:p>
    <w:p w14:paraId="20279EB9" w14:textId="77777777" w:rsidR="005A7ED4" w:rsidRPr="005A7ED4" w:rsidRDefault="005A7ED4" w:rsidP="005A7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Quality Engineering Lead</w:t>
      </w:r>
    </w:p>
    <w:p w14:paraId="2B00E292" w14:textId="77777777" w:rsidR="005A7ED4" w:rsidRPr="005A7ED4" w:rsidRDefault="005A7ED4" w:rsidP="005A7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Automation Engineers</w:t>
      </w:r>
    </w:p>
    <w:p w14:paraId="5C00B9D4" w14:textId="77777777" w:rsidR="005A7ED4" w:rsidRPr="005A7ED4" w:rsidRDefault="005A7ED4" w:rsidP="005A7E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QA Analyst</w:t>
      </w:r>
    </w:p>
    <w:p w14:paraId="22E5DC19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Duration</w:t>
      </w:r>
    </w:p>
    <w:p w14:paraId="67397C01" w14:textId="72B7D748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implementation: 4</w:t>
      </w:r>
      <w:r w:rsidR="005F2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 months</w:t>
      </w:r>
    </w:p>
    <w:p w14:paraId="235712CC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Monthly Investment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1492"/>
      </w:tblGrid>
      <w:tr w:rsidR="005A7ED4" w:rsidRPr="005A7ED4" w14:paraId="2980AA76" w14:textId="77777777" w:rsidTr="00C32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8ED2E" w14:textId="77777777" w:rsidR="005A7ED4" w:rsidRPr="005A7ED4" w:rsidRDefault="005A7ED4" w:rsidP="005A7E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2FEC14" w14:textId="77777777" w:rsidR="005A7ED4" w:rsidRPr="005A7ED4" w:rsidRDefault="005A7ED4" w:rsidP="005A7E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Monthly Cost</w:t>
            </w:r>
          </w:p>
        </w:tc>
      </w:tr>
      <w:tr w:rsidR="005A7ED4" w:rsidRPr="005A7ED4" w14:paraId="6F6386EA" w14:textId="77777777" w:rsidTr="00C3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399F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Engineering Lead</w:t>
            </w:r>
          </w:p>
        </w:tc>
        <w:tc>
          <w:tcPr>
            <w:tcW w:w="0" w:type="auto"/>
            <w:vAlign w:val="center"/>
            <w:hideMark/>
          </w:tcPr>
          <w:p w14:paraId="646770E9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R120,000</w:t>
            </w:r>
          </w:p>
        </w:tc>
      </w:tr>
      <w:tr w:rsidR="005A7ED4" w:rsidRPr="005A7ED4" w14:paraId="33A873E7" w14:textId="77777777" w:rsidTr="00C3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AAE7" w14:textId="1F122939" w:rsidR="005A7ED4" w:rsidRPr="005A7ED4" w:rsidRDefault="00C32358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Quality </w:t>
            </w:r>
            <w:r w:rsidR="005A7ED4"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Engineer (x2)</w:t>
            </w:r>
          </w:p>
        </w:tc>
        <w:tc>
          <w:tcPr>
            <w:tcW w:w="0" w:type="auto"/>
            <w:vAlign w:val="center"/>
            <w:hideMark/>
          </w:tcPr>
          <w:p w14:paraId="04184F57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R95,000 each</w:t>
            </w:r>
          </w:p>
        </w:tc>
      </w:tr>
      <w:tr w:rsidR="005A7ED4" w:rsidRPr="005A7ED4" w14:paraId="758ACE59" w14:textId="77777777" w:rsidTr="00C3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40B4" w14:textId="099A278E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</w:t>
            </w:r>
            <w:r w:rsidR="00C323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uality Engineer</w:t>
            </w:r>
          </w:p>
        </w:tc>
        <w:tc>
          <w:tcPr>
            <w:tcW w:w="0" w:type="auto"/>
            <w:vAlign w:val="center"/>
            <w:hideMark/>
          </w:tcPr>
          <w:p w14:paraId="408626C9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R75,000</w:t>
            </w:r>
          </w:p>
        </w:tc>
      </w:tr>
    </w:tbl>
    <w:p w14:paraId="691B2AA9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Total Monthly Cost</w:t>
      </w:r>
    </w:p>
    <w:p w14:paraId="524078AC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R385,000 per month</w:t>
      </w:r>
    </w:p>
    <w:p w14:paraId="0E62522D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Estimated 6-Month Investment</w:t>
      </w:r>
    </w:p>
    <w:p w14:paraId="6CF74D34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R2,310,000</w:t>
      </w:r>
    </w:p>
    <w:p w14:paraId="6659C152" w14:textId="24C5EF50" w:rsid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001232" w14:textId="77777777" w:rsid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A6C37" w14:textId="77777777" w:rsid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DD86C0" w14:textId="77777777" w:rsid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B3042E" w14:textId="77777777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5A432E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lastRenderedPageBreak/>
        <w:t>Option 3: Test Strategy + Upskill Existing Team</w:t>
      </w:r>
    </w:p>
    <w:p w14:paraId="4DCFEDC3" w14:textId="77777777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Scope</w:t>
      </w:r>
    </w:p>
    <w:p w14:paraId="3CE13891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the test strategy and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existing developers or testers to adopt Quality Engineering practices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43EDA4" w14:textId="77777777" w:rsid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Activities</w:t>
      </w:r>
    </w:p>
    <w:p w14:paraId="10D091F7" w14:textId="1F390D44" w:rsidR="00387E74" w:rsidRPr="005A7ED4" w:rsidRDefault="00387E74" w:rsidP="00387E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in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plus:</w:t>
      </w:r>
    </w:p>
    <w:p w14:paraId="5062E8E0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engineering workshops</w:t>
      </w:r>
    </w:p>
    <w:p w14:paraId="7D8CAD37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training</w:t>
      </w:r>
    </w:p>
    <w:p w14:paraId="18DE2100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testing integration</w:t>
      </w:r>
    </w:p>
    <w:p w14:paraId="1CA4C6CF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Coaching during implementation</w:t>
      </w:r>
    </w:p>
    <w:p w14:paraId="786BA373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review for automation</w:t>
      </w:r>
    </w:p>
    <w:p w14:paraId="546A7214" w14:textId="77777777" w:rsidR="005A7ED4" w:rsidRPr="005A7ED4" w:rsidRDefault="005A7ED4" w:rsidP="005A7E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best practices training</w:t>
      </w:r>
    </w:p>
    <w:p w14:paraId="12A75A7C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Deliverables</w:t>
      </w:r>
    </w:p>
    <w:p w14:paraId="39470C22" w14:textId="77777777" w:rsidR="005A7ED4" w:rsidRPr="005A7ED4" w:rsidRDefault="005A7ED4" w:rsidP="005A7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Strategy</w:t>
      </w:r>
    </w:p>
    <w:p w14:paraId="75A939F5" w14:textId="77777777" w:rsidR="005A7ED4" w:rsidRPr="005A7ED4" w:rsidRDefault="005A7ED4" w:rsidP="005A7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sessions</w:t>
      </w:r>
    </w:p>
    <w:p w14:paraId="78216263" w14:textId="77777777" w:rsidR="005A7ED4" w:rsidRPr="005A7ED4" w:rsidRDefault="005A7ED4" w:rsidP="005A7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framework templates</w:t>
      </w:r>
    </w:p>
    <w:p w14:paraId="2B7873E3" w14:textId="77777777" w:rsidR="005A7ED4" w:rsidRPr="005A7ED4" w:rsidRDefault="005A7ED4" w:rsidP="005A7E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months of coaching support</w:t>
      </w:r>
    </w:p>
    <w:p w14:paraId="470295F2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Duration</w:t>
      </w:r>
    </w:p>
    <w:p w14:paraId="493F2D85" w14:textId="6DEE9C5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</w:t>
      </w:r>
      <w:r w:rsidR="008E2D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weeks</w:t>
      </w:r>
    </w:p>
    <w:p w14:paraId="17C22188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Investment</w:t>
      </w:r>
    </w:p>
    <w:p w14:paraId="0D8D2C8F" w14:textId="1405F3C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Creation: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R240,000</w:t>
      </w:r>
    </w:p>
    <w:p w14:paraId="7BF32EBB" w14:textId="063E216F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&amp; Coaching: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R180,000</w:t>
      </w:r>
    </w:p>
    <w:p w14:paraId="3B54B265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Total Investment</w:t>
      </w:r>
    </w:p>
    <w:p w14:paraId="3B4CAD46" w14:textId="18954AB6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R420,000</w:t>
      </w:r>
    </w:p>
    <w:p w14:paraId="07A03571" w14:textId="5F4CB466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67D603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3A1DDFD5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2D243B3F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730616DE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282EEFD1" w14:textId="62019D8D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lastRenderedPageBreak/>
        <w:t>Option 4: Test Strategy + Recruitment of a Quality Engineering Team</w:t>
      </w:r>
    </w:p>
    <w:p w14:paraId="2BB2EE82" w14:textId="77777777" w:rsidR="005A7ED4" w:rsidRPr="005A7ED4" w:rsidRDefault="005A7ED4" w:rsidP="005A7E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Scope</w:t>
      </w:r>
    </w:p>
    <w:p w14:paraId="0A74B2F1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Creation of the test strategy and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recruitment of a permanent Quality Engineering team for the client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01867E" w14:textId="77777777" w:rsid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Activities</w:t>
      </w:r>
    </w:p>
    <w:p w14:paraId="68202000" w14:textId="09BFCCC9" w:rsidR="005F294D" w:rsidRPr="005A7ED4" w:rsidRDefault="005F294D" w:rsidP="005F2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in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plus:</w:t>
      </w:r>
    </w:p>
    <w:p w14:paraId="4E2099A4" w14:textId="77777777" w:rsidR="005A7ED4" w:rsidRPr="005A7ED4" w:rsidRDefault="005A7ED4" w:rsidP="005A7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QA organisational structure</w:t>
      </w:r>
    </w:p>
    <w:p w14:paraId="53B309C2" w14:textId="77777777" w:rsidR="005A7ED4" w:rsidRPr="005A7ED4" w:rsidRDefault="005A7ED4" w:rsidP="005A7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job descriptions</w:t>
      </w:r>
    </w:p>
    <w:p w14:paraId="168A47DF" w14:textId="77777777" w:rsidR="005A7ED4" w:rsidRPr="005A7ED4" w:rsidRDefault="005A7ED4" w:rsidP="005A7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screening and technical interviews</w:t>
      </w:r>
    </w:p>
    <w:p w14:paraId="51F3FB2B" w14:textId="77777777" w:rsidR="005A7ED4" w:rsidRPr="005A7ED4" w:rsidRDefault="005A7ED4" w:rsidP="005A7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recommendations</w:t>
      </w:r>
    </w:p>
    <w:p w14:paraId="17F79390" w14:textId="77777777" w:rsidR="005A7ED4" w:rsidRPr="005A7ED4" w:rsidRDefault="005A7ED4" w:rsidP="005A7E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guidance</w:t>
      </w:r>
    </w:p>
    <w:p w14:paraId="0FE4C738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Suggested Team Structure</w:t>
      </w:r>
    </w:p>
    <w:p w14:paraId="56BB62E5" w14:textId="6D0EB241" w:rsidR="005A7ED4" w:rsidRPr="005A7ED4" w:rsidRDefault="005A7ED4" w:rsidP="005A7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 w:rsidR="008103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uality Engineering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</w:t>
      </w:r>
    </w:p>
    <w:p w14:paraId="6DCDC3D4" w14:textId="22CB8D3A" w:rsidR="005A7ED4" w:rsidRPr="005A7ED4" w:rsidRDefault="00810397" w:rsidP="005A7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Quality 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Engineers</w:t>
      </w:r>
    </w:p>
    <w:p w14:paraId="09DE97A7" w14:textId="13497F85" w:rsidR="005A7ED4" w:rsidRPr="005A7ED4" w:rsidRDefault="005A7ED4" w:rsidP="005A7E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 w:rsidR="008103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uality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8103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</w:t>
      </w:r>
    </w:p>
    <w:p w14:paraId="3B6C89E8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Recruitment Fees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571"/>
      </w:tblGrid>
      <w:tr w:rsidR="005A7ED4" w:rsidRPr="005A7ED4" w14:paraId="0E990EE9" w14:textId="77777777" w:rsidTr="008B1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5183" w14:textId="77777777" w:rsidR="005A7ED4" w:rsidRPr="005A7ED4" w:rsidRDefault="005A7ED4" w:rsidP="005A7E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8AEC54" w14:textId="77777777" w:rsidR="005A7ED4" w:rsidRPr="005A7ED4" w:rsidRDefault="005A7ED4" w:rsidP="005A7E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Placement Fee</w:t>
            </w:r>
          </w:p>
        </w:tc>
      </w:tr>
      <w:tr w:rsidR="005A7ED4" w:rsidRPr="005A7ED4" w14:paraId="0CAC11B2" w14:textId="77777777" w:rsidTr="008B1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C38F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76A4004A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R120,000</w:t>
            </w:r>
          </w:p>
        </w:tc>
      </w:tr>
      <w:tr w:rsidR="005A7ED4" w:rsidRPr="005A7ED4" w14:paraId="1784BA53" w14:textId="77777777" w:rsidTr="008B1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820D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799D02E3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R90,000</w:t>
            </w:r>
          </w:p>
        </w:tc>
      </w:tr>
      <w:tr w:rsidR="005A7ED4" w:rsidRPr="005A7ED4" w14:paraId="5AA7CB12" w14:textId="77777777" w:rsidTr="008B1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BF5E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Analyst</w:t>
            </w:r>
          </w:p>
        </w:tc>
        <w:tc>
          <w:tcPr>
            <w:tcW w:w="0" w:type="auto"/>
            <w:vAlign w:val="center"/>
            <w:hideMark/>
          </w:tcPr>
          <w:p w14:paraId="6A766258" w14:textId="77777777" w:rsidR="005A7ED4" w:rsidRPr="005A7ED4" w:rsidRDefault="005A7ED4" w:rsidP="005A7ED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7E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R70,000</w:t>
            </w:r>
          </w:p>
        </w:tc>
      </w:tr>
    </w:tbl>
    <w:p w14:paraId="72264A1A" w14:textId="77777777" w:rsidR="005A7ED4" w:rsidRPr="005A7ED4" w:rsidRDefault="005A7ED4" w:rsidP="005A7E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Recruitment Cost (4 hires)</w:t>
      </w:r>
    </w:p>
    <w:p w14:paraId="41F5BC1C" w14:textId="3BA3A2A0" w:rsidR="005A7ED4" w:rsidRPr="005A7ED4" w:rsidRDefault="00FA4E5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uality Engineer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2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uality 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Engineers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1 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uality</w:t>
      </w:r>
      <w:r w:rsidR="005A7ED4"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</w:t>
      </w:r>
    </w:p>
    <w:p w14:paraId="0B3E50F9" w14:textId="03710ED8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Investment: R</w:t>
      </w:r>
      <w:r w:rsidR="00B351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520</w:t>
      </w:r>
      <w:r w:rsidR="004952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,000</w:t>
      </w:r>
    </w:p>
    <w:p w14:paraId="70B508EA" w14:textId="2DDF72F6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2BC631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167BFD34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72A238F4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616A5910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1CDC5E36" w14:textId="77777777" w:rsid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</w:p>
    <w:p w14:paraId="6C23FC81" w14:textId="47E7A61C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lastRenderedPageBreak/>
        <w:t>Recommended Engagement</w:t>
      </w:r>
    </w:p>
    <w:p w14:paraId="3B9AD8AD" w14:textId="19F7E104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organi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ations with no current quality function, we recommend:</w:t>
      </w:r>
    </w:p>
    <w:p w14:paraId="3E772968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2: Strategy + Implementation Team</w:t>
      </w:r>
    </w:p>
    <w:p w14:paraId="7C7C5C56" w14:textId="77777777" w:rsidR="005A7ED4" w:rsidRPr="005A7ED4" w:rsidRDefault="005A7ED4" w:rsidP="005A7E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approach ensures the strategy is not only defined but </w:t>
      </w:r>
      <w:r w:rsidRPr="005A7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successfully embedded into the engineering culture and delivery pipeline.</w:t>
      </w:r>
    </w:p>
    <w:p w14:paraId="49EF3C1D" w14:textId="4D16EF85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E1FB86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Business Benefits</w:t>
      </w:r>
    </w:p>
    <w:p w14:paraId="6D7B3F75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production defects</w:t>
      </w:r>
    </w:p>
    <w:p w14:paraId="2C3E6E68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and safer releases</w:t>
      </w:r>
    </w:p>
    <w:p w14:paraId="721E4BD8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engineering productivity</w:t>
      </w:r>
    </w:p>
    <w:p w14:paraId="0F5082ED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Automation-driven testing</w:t>
      </w:r>
    </w:p>
    <w:p w14:paraId="1EBB6F54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quality metrics and reporting</w:t>
      </w:r>
    </w:p>
    <w:p w14:paraId="17AAA9F5" w14:textId="77777777" w:rsidR="005A7ED4" w:rsidRPr="005A7ED4" w:rsidRDefault="005A7ED4" w:rsidP="005A7E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engineering processes</w:t>
      </w:r>
    </w:p>
    <w:p w14:paraId="0946D793" w14:textId="55801CCF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C8E563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Engagement Model</w:t>
      </w:r>
    </w:p>
    <w:p w14:paraId="1F14EFA4" w14:textId="77777777" w:rsidR="005A7ED4" w:rsidRPr="005A7ED4" w:rsidRDefault="005A7ED4" w:rsidP="005A7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Remote-first delivery</w:t>
      </w:r>
    </w:p>
    <w:p w14:paraId="013A36FB" w14:textId="77777777" w:rsidR="005A7ED4" w:rsidRPr="005A7ED4" w:rsidRDefault="005A7ED4" w:rsidP="005A7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Flexible scaling of engineering resources</w:t>
      </w:r>
    </w:p>
    <w:p w14:paraId="315BEAD7" w14:textId="77777777" w:rsidR="005A7ED4" w:rsidRPr="005A7ED4" w:rsidRDefault="005A7ED4" w:rsidP="005A7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reporting and governance</w:t>
      </w:r>
    </w:p>
    <w:p w14:paraId="2E4D01AA" w14:textId="77777777" w:rsidR="005A7ED4" w:rsidRPr="005A7ED4" w:rsidRDefault="005A7ED4" w:rsidP="005A7E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collaboration with engineering leadership</w:t>
      </w:r>
    </w:p>
    <w:p w14:paraId="5B45A7A4" w14:textId="2EDE208B" w:rsidR="005A7ED4" w:rsidRPr="005A7ED4" w:rsidRDefault="005A7ED4" w:rsidP="005A7ED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D2EB6" w14:textId="77777777" w:rsidR="005A7ED4" w:rsidRPr="005A7ED4" w:rsidRDefault="005A7ED4" w:rsidP="005A7E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Next Steps</w:t>
      </w:r>
    </w:p>
    <w:p w14:paraId="3835BC1B" w14:textId="77777777" w:rsidR="005A7ED4" w:rsidRPr="005A7ED4" w:rsidRDefault="005A7ED4" w:rsidP="005A7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discovery session</w:t>
      </w:r>
    </w:p>
    <w:p w14:paraId="007E364C" w14:textId="77777777" w:rsidR="005A7ED4" w:rsidRPr="005A7ED4" w:rsidRDefault="005A7ED4" w:rsidP="005A7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Agreement on engagement option</w:t>
      </w:r>
    </w:p>
    <w:p w14:paraId="04F5B6F6" w14:textId="77777777" w:rsidR="005A7ED4" w:rsidRPr="005A7ED4" w:rsidRDefault="005A7ED4" w:rsidP="005A7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Kick-off workshop</w:t>
      </w:r>
    </w:p>
    <w:p w14:paraId="6178BB6E" w14:textId="77777777" w:rsidR="005A7ED4" w:rsidRPr="005A7ED4" w:rsidRDefault="005A7ED4" w:rsidP="005A7E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roadmap execution</w:t>
      </w:r>
    </w:p>
    <w:p w14:paraId="4B22462D" w14:textId="77777777" w:rsidR="00352E9E" w:rsidRDefault="00352E9E"/>
    <w:sectPr w:rsidR="00352E9E" w:rsidSect="005A7ED4">
      <w:pgSz w:w="11906" w:h="16838"/>
      <w:pgMar w:top="698" w:right="1440" w:bottom="61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E09"/>
    <w:multiLevelType w:val="multilevel"/>
    <w:tmpl w:val="EE7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45D9"/>
    <w:multiLevelType w:val="multilevel"/>
    <w:tmpl w:val="C7B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55C"/>
    <w:multiLevelType w:val="multilevel"/>
    <w:tmpl w:val="DA0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4A16"/>
    <w:multiLevelType w:val="multilevel"/>
    <w:tmpl w:val="C89C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6752F"/>
    <w:multiLevelType w:val="multilevel"/>
    <w:tmpl w:val="965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73A3C"/>
    <w:multiLevelType w:val="multilevel"/>
    <w:tmpl w:val="B50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F4AAF"/>
    <w:multiLevelType w:val="multilevel"/>
    <w:tmpl w:val="DA8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214"/>
    <w:multiLevelType w:val="multilevel"/>
    <w:tmpl w:val="080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3683"/>
    <w:multiLevelType w:val="multilevel"/>
    <w:tmpl w:val="1856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A7C0C"/>
    <w:multiLevelType w:val="multilevel"/>
    <w:tmpl w:val="44B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32EDD"/>
    <w:multiLevelType w:val="multilevel"/>
    <w:tmpl w:val="2DB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81616">
    <w:abstractNumId w:val="10"/>
  </w:num>
  <w:num w:numId="2" w16cid:durableId="218446103">
    <w:abstractNumId w:val="5"/>
  </w:num>
  <w:num w:numId="3" w16cid:durableId="921796420">
    <w:abstractNumId w:val="9"/>
  </w:num>
  <w:num w:numId="4" w16cid:durableId="1398549231">
    <w:abstractNumId w:val="6"/>
  </w:num>
  <w:num w:numId="5" w16cid:durableId="1383167284">
    <w:abstractNumId w:val="2"/>
  </w:num>
  <w:num w:numId="6" w16cid:durableId="1328360577">
    <w:abstractNumId w:val="4"/>
  </w:num>
  <w:num w:numId="7" w16cid:durableId="130446882">
    <w:abstractNumId w:val="1"/>
  </w:num>
  <w:num w:numId="8" w16cid:durableId="595943738">
    <w:abstractNumId w:val="7"/>
  </w:num>
  <w:num w:numId="9" w16cid:durableId="1816289110">
    <w:abstractNumId w:val="0"/>
  </w:num>
  <w:num w:numId="10" w16cid:durableId="608969198">
    <w:abstractNumId w:val="3"/>
  </w:num>
  <w:num w:numId="11" w16cid:durableId="1266033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D4"/>
    <w:rsid w:val="001C1CDE"/>
    <w:rsid w:val="002C1726"/>
    <w:rsid w:val="002E7D84"/>
    <w:rsid w:val="00352E9E"/>
    <w:rsid w:val="00387E74"/>
    <w:rsid w:val="00417C5E"/>
    <w:rsid w:val="004952DC"/>
    <w:rsid w:val="005A7ED4"/>
    <w:rsid w:val="005F294D"/>
    <w:rsid w:val="00750D0E"/>
    <w:rsid w:val="007A3444"/>
    <w:rsid w:val="00810397"/>
    <w:rsid w:val="00835A40"/>
    <w:rsid w:val="008B152E"/>
    <w:rsid w:val="008C24D7"/>
    <w:rsid w:val="008E2D49"/>
    <w:rsid w:val="00AE3714"/>
    <w:rsid w:val="00B35146"/>
    <w:rsid w:val="00B427E1"/>
    <w:rsid w:val="00BE1BA4"/>
    <w:rsid w:val="00C32358"/>
    <w:rsid w:val="00FA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D1A9F3"/>
  <w15:chartTrackingRefBased/>
  <w15:docId w15:val="{141B8492-8CEA-BE4F-9DED-A42174DE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E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7E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504</Words>
  <Characters>3468</Characters>
  <Application>Microsoft Office Word</Application>
  <DocSecurity>0</DocSecurity>
  <Lines>157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Garth Bosch</dc:creator>
  <cp:keywords/>
  <dc:description/>
  <cp:lastModifiedBy>Garth Bosch</cp:lastModifiedBy>
  <cp:revision>15</cp:revision>
  <dcterms:created xsi:type="dcterms:W3CDTF">2026-03-10T17:13:00Z</dcterms:created>
  <dcterms:modified xsi:type="dcterms:W3CDTF">2026-03-10T17:55:00Z</dcterms:modified>
</cp:coreProperties>
</file>