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3CE" w:rsidRDefault="001F4C80">
      <w:pPr>
        <w:pBdr>
          <w:bottom w:val="single" w:sz="6" w:space="1" w:color="auto"/>
        </w:pBdr>
      </w:pPr>
      <w:r>
        <w:t>TIKI Report :</w:t>
      </w:r>
    </w:p>
    <w:p w:rsidR="001F4C80" w:rsidRDefault="001F4C80"/>
    <w:p w:rsidR="002D7805" w:rsidRDefault="002D7805">
      <w:r>
        <w:t>Introduction:</w:t>
      </w:r>
    </w:p>
    <w:p w:rsidR="00546909" w:rsidRDefault="009030FA">
      <w:r>
        <w:t xml:space="preserve">The goal of this project is to use DFT </w:t>
      </w:r>
      <w:r w:rsidR="00883327">
        <w:t xml:space="preserve">(Density Functional Theory) </w:t>
      </w:r>
      <w:r>
        <w:t>to model various multi-configurational transition states.</w:t>
      </w:r>
      <w:r w:rsidR="00883327">
        <w:t xml:space="preserve"> </w:t>
      </w:r>
      <w:r w:rsidR="00546909">
        <w:t xml:space="preserve">We calculate the activation energy of </w:t>
      </w:r>
      <w:r w:rsidR="00883327">
        <w:t xml:space="preserve">dhb and its branch molecules </w:t>
      </w:r>
      <w:r w:rsidR="00546909">
        <w:t xml:space="preserve">using </w:t>
      </w:r>
      <w:r w:rsidR="00B74758">
        <w:t>DFT</w:t>
      </w:r>
      <w:r w:rsidR="00657092">
        <w:t xml:space="preserve"> </w:t>
      </w:r>
      <w:r w:rsidR="00546909">
        <w:t xml:space="preserve">and compare with </w:t>
      </w:r>
      <w:r w:rsidR="00B74758">
        <w:t>our previous study</w:t>
      </w:r>
      <w:r w:rsidR="005A5084">
        <w:t xml:space="preserve"> (put reference)</w:t>
      </w:r>
      <w:r w:rsidR="00B74758">
        <w:t xml:space="preserve">, which was done using </w:t>
      </w:r>
      <w:r w:rsidR="00546909">
        <w:t>MCSCF</w:t>
      </w:r>
      <w:r w:rsidR="00883327">
        <w:t xml:space="preserve"> (Multi-configurational self-consistent field)</w:t>
      </w:r>
      <w:r w:rsidR="00546909">
        <w:t>.</w:t>
      </w:r>
      <w:r w:rsidR="00B74758">
        <w:t xml:space="preserve"> We want to compare if we can do a faster calculation with DFT</w:t>
      </w:r>
      <w:r w:rsidR="00792550">
        <w:t xml:space="preserve"> compared to MCSCF, which is slow and expect to get comparable results. We studied various molecules, including 3-aza-3-ium; 3,4-diaza-3-ium; 3,4-diaza-34-diium; dhb (dihydroben</w:t>
      </w:r>
      <w:r w:rsidR="00BA6096">
        <w:t>z</w:t>
      </w:r>
      <w:r w:rsidR="00792550">
        <w:t>valence).</w:t>
      </w:r>
    </w:p>
    <w:p w:rsidR="00792550" w:rsidRDefault="00BA6096">
      <w:r>
        <w:t>Previous Study:</w:t>
      </w:r>
    </w:p>
    <w:p w:rsidR="00BA6096" w:rsidRDefault="00BA6096">
      <w:r>
        <w:t xml:space="preserve">The table (reference) below </w:t>
      </w:r>
      <w:r w:rsidR="00AF374B">
        <w:t>shows the activation energy of difference transition states from our previous study using MCSCF/cc-pVDZ.</w:t>
      </w:r>
      <w:r w:rsidR="0079518C">
        <w:t xml:space="preserve"> We used DFT/cc-pVTZ in our new study.</w:t>
      </w:r>
    </w:p>
    <w:p w:rsidR="0079518C" w:rsidRDefault="00F35C5E">
      <w:r>
        <w:t>Computational Details:</w:t>
      </w:r>
    </w:p>
    <w:p w:rsidR="00F35C5E" w:rsidRDefault="00F35C5E">
      <w:r>
        <w:t>There are different computational steps involved in this research. We prepared an input file with co-ordinates of molecules, molecule name***, model name. Then we prepared an job submission script, which takes input file and submit jobs to supercomputer and produces an output file with optimized results. Then we analyze the output file for any potential errors (ex: not converged, no negative eigenvalue, termination error etc)</w:t>
      </w:r>
      <w:r w:rsidR="00CC7C16">
        <w:t>. If any error is found</w:t>
      </w:r>
      <w:r>
        <w:t>, then we have to repeat again the process starting from the beginning. If no errors found, then we use the output to produce two different types of results: use MacMolPlt</w:t>
      </w:r>
      <w:r w:rsidR="00054510">
        <w:t xml:space="preserve"> (reference)</w:t>
      </w:r>
      <w:r>
        <w:t xml:space="preserve"> to draw molecule shapes and </w:t>
      </w:r>
      <w:r w:rsidR="002B6CAA">
        <w:t>frequency calculation to get the activation energy.</w:t>
      </w:r>
    </w:p>
    <w:p w:rsidR="00370ADE" w:rsidRDefault="00370ADE">
      <w:r>
        <w:t>Challenges faced:</w:t>
      </w:r>
    </w:p>
    <w:p w:rsidR="00370ADE" w:rsidRDefault="00370ADE">
      <w:r>
        <w:t>We used several new technologies in this research including linux, bash script, super computer job submission, Gaussian 09, many job submission tools, MacMolplt. Each input file usually runs 5 to 48+ hours to get the optimized output.</w:t>
      </w:r>
      <w:r w:rsidR="00054510">
        <w:t xml:space="preserve"> There are several errors we encountered in this process including termination error, unrestricted error, convergent error, restricted error, mixing error, error on dis-molecule. We followed each steps carefully to minimize the error and processing time.</w:t>
      </w:r>
    </w:p>
    <w:p w:rsidR="00370ADE" w:rsidRDefault="00370ADE"/>
    <w:p w:rsidR="00370ADE" w:rsidRDefault="00370ADE">
      <w:r>
        <w:t>Results:</w:t>
      </w:r>
    </w:p>
    <w:p w:rsidR="00370ADE" w:rsidRDefault="00370ADE">
      <w:r>
        <w:t>The output file contains two types of table, with coordinates (X, Y, Z) of molecules in Angstroms. The standard orientation table is used for frequency calculation and zero-point energy is found. The input orientation table is used in MacMolPlt to draw the shapes of molecules.</w:t>
      </w:r>
    </w:p>
    <w:p w:rsidR="00370ADE" w:rsidRDefault="00370ADE"/>
    <w:p w:rsidR="00054510" w:rsidRDefault="00054510">
      <w:r>
        <w:t>Show the results table here</w:t>
      </w:r>
    </w:p>
    <w:p w:rsidR="00054510" w:rsidRDefault="00054510"/>
    <w:p w:rsidR="00054510" w:rsidRDefault="00054510">
      <w:r>
        <w:lastRenderedPageBreak/>
        <w:t>Activation Energies (kcal/mol) for 3-aza-3-ium</w:t>
      </w:r>
    </w:p>
    <w:tbl>
      <w:tblPr>
        <w:tblStyle w:val="TableGrid"/>
        <w:tblW w:w="0" w:type="auto"/>
        <w:tblLook w:val="04A0" w:firstRow="1" w:lastRow="0" w:firstColumn="1" w:lastColumn="0" w:noHBand="0" w:noVBand="1"/>
      </w:tblPr>
      <w:tblGrid>
        <w:gridCol w:w="3116"/>
        <w:gridCol w:w="3117"/>
        <w:gridCol w:w="3117"/>
      </w:tblGrid>
      <w:tr w:rsidR="00054510" w:rsidTr="00054510">
        <w:tc>
          <w:tcPr>
            <w:tcW w:w="3116" w:type="dxa"/>
          </w:tcPr>
          <w:p w:rsidR="00054510" w:rsidRDefault="00054510">
            <w:r>
              <w:t>TS</w:t>
            </w:r>
          </w:p>
        </w:tc>
        <w:tc>
          <w:tcPr>
            <w:tcW w:w="3117" w:type="dxa"/>
          </w:tcPr>
          <w:p w:rsidR="00054510" w:rsidRDefault="00054510">
            <w:r>
              <w:t>Ea (DFT)</w:t>
            </w:r>
          </w:p>
        </w:tc>
        <w:tc>
          <w:tcPr>
            <w:tcW w:w="3117" w:type="dxa"/>
          </w:tcPr>
          <w:p w:rsidR="00054510" w:rsidRDefault="00054510">
            <w:r>
              <w:t>Ea (MCSCF)</w:t>
            </w:r>
          </w:p>
        </w:tc>
      </w:tr>
      <w:tr w:rsidR="00054510" w:rsidTr="00054510">
        <w:tc>
          <w:tcPr>
            <w:tcW w:w="3116" w:type="dxa"/>
          </w:tcPr>
          <w:p w:rsidR="00054510" w:rsidRDefault="00054510">
            <w:r>
              <w:t>TSconA</w:t>
            </w:r>
          </w:p>
        </w:tc>
        <w:tc>
          <w:tcPr>
            <w:tcW w:w="3117" w:type="dxa"/>
          </w:tcPr>
          <w:p w:rsidR="00054510" w:rsidRDefault="00054510"/>
        </w:tc>
        <w:tc>
          <w:tcPr>
            <w:tcW w:w="3117" w:type="dxa"/>
          </w:tcPr>
          <w:p w:rsidR="00054510" w:rsidRDefault="00054510"/>
        </w:tc>
      </w:tr>
      <w:tr w:rsidR="00054510" w:rsidTr="00054510">
        <w:tc>
          <w:tcPr>
            <w:tcW w:w="3116" w:type="dxa"/>
          </w:tcPr>
          <w:p w:rsidR="00054510" w:rsidRDefault="00054510">
            <w:r>
              <w:t>TSconB</w:t>
            </w:r>
          </w:p>
        </w:tc>
        <w:tc>
          <w:tcPr>
            <w:tcW w:w="3117" w:type="dxa"/>
          </w:tcPr>
          <w:p w:rsidR="00054510" w:rsidRDefault="00054510"/>
        </w:tc>
        <w:tc>
          <w:tcPr>
            <w:tcW w:w="3117" w:type="dxa"/>
          </w:tcPr>
          <w:p w:rsidR="00054510" w:rsidRDefault="00054510"/>
        </w:tc>
      </w:tr>
      <w:tr w:rsidR="00054510" w:rsidTr="00054510">
        <w:tc>
          <w:tcPr>
            <w:tcW w:w="3116" w:type="dxa"/>
          </w:tcPr>
          <w:p w:rsidR="00054510" w:rsidRDefault="00054510">
            <w:r>
              <w:t>TSdisA_mix</w:t>
            </w:r>
          </w:p>
        </w:tc>
        <w:tc>
          <w:tcPr>
            <w:tcW w:w="3117" w:type="dxa"/>
          </w:tcPr>
          <w:p w:rsidR="00054510" w:rsidRDefault="00054510"/>
        </w:tc>
        <w:tc>
          <w:tcPr>
            <w:tcW w:w="3117" w:type="dxa"/>
          </w:tcPr>
          <w:p w:rsidR="00054510" w:rsidRDefault="00054510"/>
        </w:tc>
      </w:tr>
      <w:tr w:rsidR="00054510" w:rsidTr="00054510">
        <w:tc>
          <w:tcPr>
            <w:tcW w:w="3116" w:type="dxa"/>
          </w:tcPr>
          <w:p w:rsidR="00054510" w:rsidRDefault="00054510">
            <w:r>
              <w:t>TSdisB_mix</w:t>
            </w:r>
          </w:p>
        </w:tc>
        <w:tc>
          <w:tcPr>
            <w:tcW w:w="3117" w:type="dxa"/>
          </w:tcPr>
          <w:p w:rsidR="00054510" w:rsidRDefault="00054510"/>
        </w:tc>
        <w:tc>
          <w:tcPr>
            <w:tcW w:w="3117" w:type="dxa"/>
          </w:tcPr>
          <w:p w:rsidR="00054510" w:rsidRDefault="00054510"/>
        </w:tc>
      </w:tr>
      <w:tr w:rsidR="00054510" w:rsidTr="00054510">
        <w:tc>
          <w:tcPr>
            <w:tcW w:w="3116" w:type="dxa"/>
          </w:tcPr>
          <w:p w:rsidR="00054510" w:rsidRDefault="00054510">
            <w:r>
              <w:t>TSezA</w:t>
            </w:r>
          </w:p>
        </w:tc>
        <w:tc>
          <w:tcPr>
            <w:tcW w:w="3117" w:type="dxa"/>
          </w:tcPr>
          <w:p w:rsidR="00054510" w:rsidRDefault="00054510"/>
        </w:tc>
        <w:tc>
          <w:tcPr>
            <w:tcW w:w="3117" w:type="dxa"/>
          </w:tcPr>
          <w:p w:rsidR="00054510" w:rsidRDefault="00054510"/>
        </w:tc>
      </w:tr>
      <w:tr w:rsidR="00054510" w:rsidTr="00054510">
        <w:tc>
          <w:tcPr>
            <w:tcW w:w="3116" w:type="dxa"/>
          </w:tcPr>
          <w:p w:rsidR="00054510" w:rsidRDefault="00054510">
            <w:r>
              <w:t>TSezA_mix</w:t>
            </w:r>
          </w:p>
        </w:tc>
        <w:tc>
          <w:tcPr>
            <w:tcW w:w="3117" w:type="dxa"/>
          </w:tcPr>
          <w:p w:rsidR="00054510" w:rsidRDefault="00054510"/>
        </w:tc>
        <w:tc>
          <w:tcPr>
            <w:tcW w:w="3117" w:type="dxa"/>
          </w:tcPr>
          <w:p w:rsidR="00054510" w:rsidRDefault="00054510"/>
        </w:tc>
      </w:tr>
    </w:tbl>
    <w:p w:rsidR="00054510" w:rsidRDefault="00054510"/>
    <w:p w:rsidR="00370ADE" w:rsidRDefault="00486209">
      <w:r>
        <w:t>Activation Ene</w:t>
      </w:r>
      <w:r>
        <w:t>rgies (kcal/mol) for 34-diaza-3-ium</w:t>
      </w:r>
    </w:p>
    <w:tbl>
      <w:tblPr>
        <w:tblStyle w:val="TableGrid"/>
        <w:tblW w:w="0" w:type="auto"/>
        <w:tblLook w:val="04A0" w:firstRow="1" w:lastRow="0" w:firstColumn="1" w:lastColumn="0" w:noHBand="0" w:noVBand="1"/>
      </w:tblPr>
      <w:tblGrid>
        <w:gridCol w:w="3116"/>
        <w:gridCol w:w="3117"/>
        <w:gridCol w:w="3117"/>
      </w:tblGrid>
      <w:tr w:rsidR="00054510" w:rsidTr="00054510">
        <w:tc>
          <w:tcPr>
            <w:tcW w:w="3116" w:type="dxa"/>
          </w:tcPr>
          <w:p w:rsidR="00054510" w:rsidRDefault="00054510">
            <w:r>
              <w:t>TS</w:t>
            </w:r>
          </w:p>
        </w:tc>
        <w:tc>
          <w:tcPr>
            <w:tcW w:w="3117" w:type="dxa"/>
          </w:tcPr>
          <w:p w:rsidR="00054510" w:rsidRDefault="00054510">
            <w:r>
              <w:t>DFT</w:t>
            </w:r>
          </w:p>
        </w:tc>
        <w:tc>
          <w:tcPr>
            <w:tcW w:w="3117" w:type="dxa"/>
          </w:tcPr>
          <w:p w:rsidR="00054510" w:rsidRDefault="00054510">
            <w:r>
              <w:t>MCSCF</w:t>
            </w:r>
          </w:p>
        </w:tc>
      </w:tr>
      <w:tr w:rsidR="00054510" w:rsidTr="00054510">
        <w:tc>
          <w:tcPr>
            <w:tcW w:w="3116" w:type="dxa"/>
          </w:tcPr>
          <w:p w:rsidR="00054510" w:rsidRDefault="00054510">
            <w:r>
              <w:t>TSconA</w:t>
            </w:r>
          </w:p>
        </w:tc>
        <w:tc>
          <w:tcPr>
            <w:tcW w:w="3117" w:type="dxa"/>
          </w:tcPr>
          <w:p w:rsidR="00054510" w:rsidRDefault="00054510">
            <w:r>
              <w:t>53.7</w:t>
            </w:r>
          </w:p>
        </w:tc>
        <w:tc>
          <w:tcPr>
            <w:tcW w:w="3117" w:type="dxa"/>
          </w:tcPr>
          <w:p w:rsidR="00054510" w:rsidRDefault="00054510">
            <w:r>
              <w:t>57.4</w:t>
            </w:r>
          </w:p>
        </w:tc>
      </w:tr>
      <w:tr w:rsidR="00054510" w:rsidTr="00054510">
        <w:tc>
          <w:tcPr>
            <w:tcW w:w="3116" w:type="dxa"/>
          </w:tcPr>
          <w:p w:rsidR="00054510" w:rsidRDefault="00054510">
            <w:r>
              <w:t>TSconB</w:t>
            </w:r>
          </w:p>
        </w:tc>
        <w:tc>
          <w:tcPr>
            <w:tcW w:w="3117" w:type="dxa"/>
          </w:tcPr>
          <w:p w:rsidR="00054510" w:rsidRDefault="00054510">
            <w:r>
              <w:t>57.1</w:t>
            </w:r>
          </w:p>
        </w:tc>
        <w:tc>
          <w:tcPr>
            <w:tcW w:w="3117" w:type="dxa"/>
          </w:tcPr>
          <w:p w:rsidR="00054510" w:rsidRDefault="00054510">
            <w:r>
              <w:t>56.9</w:t>
            </w:r>
          </w:p>
        </w:tc>
      </w:tr>
      <w:tr w:rsidR="00054510" w:rsidTr="00054510">
        <w:tc>
          <w:tcPr>
            <w:tcW w:w="3116" w:type="dxa"/>
          </w:tcPr>
          <w:p w:rsidR="00054510" w:rsidRDefault="00054510">
            <w:r>
              <w:t>TSconC</w:t>
            </w:r>
          </w:p>
        </w:tc>
        <w:tc>
          <w:tcPr>
            <w:tcW w:w="3117" w:type="dxa"/>
          </w:tcPr>
          <w:p w:rsidR="00054510" w:rsidRDefault="00054510">
            <w:r>
              <w:t>52.5</w:t>
            </w:r>
          </w:p>
        </w:tc>
        <w:tc>
          <w:tcPr>
            <w:tcW w:w="3117" w:type="dxa"/>
          </w:tcPr>
          <w:p w:rsidR="00054510" w:rsidRDefault="00054510">
            <w:r>
              <w:t>54.2</w:t>
            </w:r>
          </w:p>
        </w:tc>
      </w:tr>
      <w:tr w:rsidR="00054510" w:rsidTr="00054510">
        <w:tc>
          <w:tcPr>
            <w:tcW w:w="3116" w:type="dxa"/>
          </w:tcPr>
          <w:p w:rsidR="00054510" w:rsidRDefault="00054510">
            <w:r>
              <w:t>TSconD</w:t>
            </w:r>
          </w:p>
        </w:tc>
        <w:tc>
          <w:tcPr>
            <w:tcW w:w="3117" w:type="dxa"/>
          </w:tcPr>
          <w:p w:rsidR="00054510" w:rsidRDefault="00054510">
            <w:r>
              <w:t>50</w:t>
            </w:r>
          </w:p>
        </w:tc>
        <w:tc>
          <w:tcPr>
            <w:tcW w:w="3117" w:type="dxa"/>
          </w:tcPr>
          <w:p w:rsidR="00054510" w:rsidRDefault="00054510">
            <w:r>
              <w:t>55.5</w:t>
            </w:r>
          </w:p>
        </w:tc>
      </w:tr>
      <w:tr w:rsidR="00054510" w:rsidTr="00054510">
        <w:tc>
          <w:tcPr>
            <w:tcW w:w="3116" w:type="dxa"/>
          </w:tcPr>
          <w:p w:rsidR="00054510" w:rsidRDefault="00054510">
            <w:r>
              <w:t>TSdisA</w:t>
            </w:r>
          </w:p>
        </w:tc>
        <w:tc>
          <w:tcPr>
            <w:tcW w:w="3117" w:type="dxa"/>
          </w:tcPr>
          <w:p w:rsidR="00054510" w:rsidRDefault="00054510">
            <w:r>
              <w:t>X</w:t>
            </w:r>
          </w:p>
        </w:tc>
        <w:tc>
          <w:tcPr>
            <w:tcW w:w="3117" w:type="dxa"/>
          </w:tcPr>
          <w:p w:rsidR="00054510" w:rsidRDefault="00054510">
            <w:r>
              <w:t>56.6</w:t>
            </w:r>
          </w:p>
        </w:tc>
      </w:tr>
      <w:tr w:rsidR="00054510" w:rsidTr="00054510">
        <w:tc>
          <w:tcPr>
            <w:tcW w:w="3116" w:type="dxa"/>
          </w:tcPr>
          <w:p w:rsidR="00054510" w:rsidRDefault="00054510">
            <w:r>
              <w:t>TSdisB</w:t>
            </w:r>
          </w:p>
        </w:tc>
        <w:tc>
          <w:tcPr>
            <w:tcW w:w="3117" w:type="dxa"/>
          </w:tcPr>
          <w:p w:rsidR="00054510" w:rsidRDefault="00054510">
            <w:r>
              <w:t>X</w:t>
            </w:r>
          </w:p>
        </w:tc>
        <w:tc>
          <w:tcPr>
            <w:tcW w:w="3117" w:type="dxa"/>
          </w:tcPr>
          <w:p w:rsidR="00054510" w:rsidRDefault="00054510">
            <w:r>
              <w:t>60.8</w:t>
            </w:r>
          </w:p>
        </w:tc>
      </w:tr>
      <w:tr w:rsidR="00054510" w:rsidTr="00054510">
        <w:tc>
          <w:tcPr>
            <w:tcW w:w="3116" w:type="dxa"/>
          </w:tcPr>
          <w:p w:rsidR="00054510" w:rsidRDefault="00054510">
            <w:r>
              <w:t>TSdisC</w:t>
            </w:r>
          </w:p>
        </w:tc>
        <w:tc>
          <w:tcPr>
            <w:tcW w:w="3117" w:type="dxa"/>
          </w:tcPr>
          <w:p w:rsidR="00054510" w:rsidRDefault="00054510">
            <w:r>
              <w:t>X</w:t>
            </w:r>
          </w:p>
        </w:tc>
        <w:tc>
          <w:tcPr>
            <w:tcW w:w="3117" w:type="dxa"/>
          </w:tcPr>
          <w:p w:rsidR="00054510" w:rsidRDefault="00054510">
            <w:r>
              <w:t>61.4</w:t>
            </w:r>
          </w:p>
        </w:tc>
      </w:tr>
      <w:tr w:rsidR="00054510" w:rsidTr="00054510">
        <w:tc>
          <w:tcPr>
            <w:tcW w:w="3116" w:type="dxa"/>
          </w:tcPr>
          <w:p w:rsidR="00054510" w:rsidRDefault="00054510">
            <w:r>
              <w:t>TSdisD_mix</w:t>
            </w:r>
          </w:p>
        </w:tc>
        <w:tc>
          <w:tcPr>
            <w:tcW w:w="3117" w:type="dxa"/>
          </w:tcPr>
          <w:p w:rsidR="00054510" w:rsidRDefault="00054510">
            <w:r>
              <w:t>61.0</w:t>
            </w:r>
          </w:p>
        </w:tc>
        <w:tc>
          <w:tcPr>
            <w:tcW w:w="3117" w:type="dxa"/>
          </w:tcPr>
          <w:p w:rsidR="00054510" w:rsidRDefault="00054510">
            <w:r>
              <w:t>57.3</w:t>
            </w:r>
          </w:p>
        </w:tc>
      </w:tr>
      <w:tr w:rsidR="00054510" w:rsidTr="00054510">
        <w:tc>
          <w:tcPr>
            <w:tcW w:w="3116" w:type="dxa"/>
          </w:tcPr>
          <w:p w:rsidR="00054510" w:rsidRDefault="00054510">
            <w:r>
              <w:t>TSezA</w:t>
            </w:r>
          </w:p>
        </w:tc>
        <w:tc>
          <w:tcPr>
            <w:tcW w:w="3117" w:type="dxa"/>
          </w:tcPr>
          <w:p w:rsidR="00054510" w:rsidRDefault="00054510">
            <w:r>
              <w:t>X</w:t>
            </w:r>
          </w:p>
        </w:tc>
        <w:tc>
          <w:tcPr>
            <w:tcW w:w="3117" w:type="dxa"/>
          </w:tcPr>
          <w:p w:rsidR="00054510" w:rsidRDefault="00054510">
            <w:r>
              <w:t>2.8</w:t>
            </w:r>
          </w:p>
        </w:tc>
      </w:tr>
      <w:tr w:rsidR="00054510" w:rsidTr="00054510">
        <w:tc>
          <w:tcPr>
            <w:tcW w:w="3116" w:type="dxa"/>
          </w:tcPr>
          <w:p w:rsidR="00054510" w:rsidRDefault="00054510">
            <w:r>
              <w:t>TSezB</w:t>
            </w:r>
          </w:p>
        </w:tc>
        <w:tc>
          <w:tcPr>
            <w:tcW w:w="3117" w:type="dxa"/>
          </w:tcPr>
          <w:p w:rsidR="00054510" w:rsidRDefault="00054510">
            <w:r>
              <w:t>91.3</w:t>
            </w:r>
          </w:p>
        </w:tc>
        <w:tc>
          <w:tcPr>
            <w:tcW w:w="3117" w:type="dxa"/>
          </w:tcPr>
          <w:p w:rsidR="00054510" w:rsidRDefault="00054510">
            <w:r>
              <w:t>1.2</w:t>
            </w:r>
          </w:p>
        </w:tc>
      </w:tr>
      <w:tr w:rsidR="00054510" w:rsidTr="00054510">
        <w:tc>
          <w:tcPr>
            <w:tcW w:w="3116" w:type="dxa"/>
          </w:tcPr>
          <w:p w:rsidR="00054510" w:rsidRDefault="00054510">
            <w:r>
              <w:t>TSezC</w:t>
            </w:r>
          </w:p>
        </w:tc>
        <w:tc>
          <w:tcPr>
            <w:tcW w:w="3117" w:type="dxa"/>
          </w:tcPr>
          <w:p w:rsidR="00054510" w:rsidRDefault="00054510">
            <w:r>
              <w:t>54.8</w:t>
            </w:r>
          </w:p>
        </w:tc>
        <w:tc>
          <w:tcPr>
            <w:tcW w:w="3117" w:type="dxa"/>
          </w:tcPr>
          <w:p w:rsidR="00054510" w:rsidRDefault="00054510">
            <w:r>
              <w:t>3.1</w:t>
            </w:r>
          </w:p>
        </w:tc>
      </w:tr>
      <w:tr w:rsidR="00054510" w:rsidTr="00054510">
        <w:tc>
          <w:tcPr>
            <w:tcW w:w="3116" w:type="dxa"/>
          </w:tcPr>
          <w:p w:rsidR="00054510" w:rsidRDefault="00054510">
            <w:r>
              <w:t>TSezD</w:t>
            </w:r>
          </w:p>
        </w:tc>
        <w:tc>
          <w:tcPr>
            <w:tcW w:w="3117" w:type="dxa"/>
          </w:tcPr>
          <w:p w:rsidR="00054510" w:rsidRDefault="00054510">
            <w:r>
              <w:t>94.5</w:t>
            </w:r>
          </w:p>
        </w:tc>
        <w:tc>
          <w:tcPr>
            <w:tcW w:w="3117" w:type="dxa"/>
          </w:tcPr>
          <w:p w:rsidR="00054510" w:rsidRDefault="00054510">
            <w:r>
              <w:t>2.2</w:t>
            </w:r>
          </w:p>
        </w:tc>
      </w:tr>
    </w:tbl>
    <w:p w:rsidR="00054510" w:rsidRDefault="00054510"/>
    <w:p w:rsidR="00370ADE" w:rsidRDefault="00486209">
      <w:r>
        <w:t>Activation Energi</w:t>
      </w:r>
      <w:r>
        <w:t>es (kcal/mol) for 34-diaza-34-diium</w:t>
      </w:r>
    </w:p>
    <w:tbl>
      <w:tblPr>
        <w:tblStyle w:val="TableGrid"/>
        <w:tblW w:w="0" w:type="auto"/>
        <w:tblLook w:val="04A0" w:firstRow="1" w:lastRow="0" w:firstColumn="1" w:lastColumn="0" w:noHBand="0" w:noVBand="1"/>
      </w:tblPr>
      <w:tblGrid>
        <w:gridCol w:w="3116"/>
        <w:gridCol w:w="3117"/>
        <w:gridCol w:w="3117"/>
      </w:tblGrid>
      <w:tr w:rsidR="00486209" w:rsidTr="00486209">
        <w:tc>
          <w:tcPr>
            <w:tcW w:w="3116" w:type="dxa"/>
          </w:tcPr>
          <w:p w:rsidR="00486209" w:rsidRDefault="00486209">
            <w:r>
              <w:t>TS</w:t>
            </w:r>
          </w:p>
        </w:tc>
        <w:tc>
          <w:tcPr>
            <w:tcW w:w="3117" w:type="dxa"/>
          </w:tcPr>
          <w:p w:rsidR="00486209" w:rsidRDefault="00486209">
            <w:r>
              <w:t>DFT</w:t>
            </w:r>
          </w:p>
        </w:tc>
        <w:tc>
          <w:tcPr>
            <w:tcW w:w="3117" w:type="dxa"/>
          </w:tcPr>
          <w:p w:rsidR="00486209" w:rsidRDefault="00486209">
            <w:r>
              <w:t>MCSCF</w:t>
            </w:r>
          </w:p>
        </w:tc>
      </w:tr>
      <w:tr w:rsidR="00486209" w:rsidTr="00486209">
        <w:tc>
          <w:tcPr>
            <w:tcW w:w="3116" w:type="dxa"/>
          </w:tcPr>
          <w:p w:rsidR="00486209" w:rsidRDefault="00486209">
            <w:r>
              <w:t>TSconA</w:t>
            </w:r>
          </w:p>
        </w:tc>
        <w:tc>
          <w:tcPr>
            <w:tcW w:w="3117" w:type="dxa"/>
          </w:tcPr>
          <w:p w:rsidR="00486209" w:rsidRDefault="00486209">
            <w:r>
              <w:t>X</w:t>
            </w:r>
          </w:p>
        </w:tc>
        <w:tc>
          <w:tcPr>
            <w:tcW w:w="3117" w:type="dxa"/>
          </w:tcPr>
          <w:p w:rsidR="00486209" w:rsidRDefault="00486209">
            <w:r>
              <w:t>69.2</w:t>
            </w:r>
          </w:p>
        </w:tc>
      </w:tr>
      <w:tr w:rsidR="00486209" w:rsidTr="00486209">
        <w:tc>
          <w:tcPr>
            <w:tcW w:w="3116" w:type="dxa"/>
          </w:tcPr>
          <w:p w:rsidR="00486209" w:rsidRDefault="00486209">
            <w:r>
              <w:t>TSconB</w:t>
            </w:r>
          </w:p>
        </w:tc>
        <w:tc>
          <w:tcPr>
            <w:tcW w:w="3117" w:type="dxa"/>
          </w:tcPr>
          <w:p w:rsidR="00486209" w:rsidRDefault="00486209">
            <w:r>
              <w:t>X</w:t>
            </w:r>
          </w:p>
        </w:tc>
        <w:tc>
          <w:tcPr>
            <w:tcW w:w="3117" w:type="dxa"/>
          </w:tcPr>
          <w:p w:rsidR="00486209" w:rsidRDefault="00486209"/>
        </w:tc>
      </w:tr>
      <w:tr w:rsidR="00486209" w:rsidTr="00486209">
        <w:tc>
          <w:tcPr>
            <w:tcW w:w="3116" w:type="dxa"/>
          </w:tcPr>
          <w:p w:rsidR="00486209" w:rsidRDefault="00486209">
            <w:r>
              <w:t>TSdisA</w:t>
            </w:r>
          </w:p>
        </w:tc>
        <w:tc>
          <w:tcPr>
            <w:tcW w:w="3117" w:type="dxa"/>
          </w:tcPr>
          <w:p w:rsidR="00486209" w:rsidRDefault="00486209">
            <w:r>
              <w:t>X</w:t>
            </w:r>
          </w:p>
        </w:tc>
        <w:tc>
          <w:tcPr>
            <w:tcW w:w="3117" w:type="dxa"/>
          </w:tcPr>
          <w:p w:rsidR="00486209" w:rsidRDefault="00486209">
            <w:r>
              <w:t>67.0</w:t>
            </w:r>
          </w:p>
        </w:tc>
      </w:tr>
      <w:tr w:rsidR="00486209" w:rsidTr="00486209">
        <w:tc>
          <w:tcPr>
            <w:tcW w:w="3116" w:type="dxa"/>
          </w:tcPr>
          <w:p w:rsidR="00486209" w:rsidRDefault="00486209">
            <w:r>
              <w:t>TSdisB</w:t>
            </w:r>
          </w:p>
        </w:tc>
        <w:tc>
          <w:tcPr>
            <w:tcW w:w="3117" w:type="dxa"/>
          </w:tcPr>
          <w:p w:rsidR="00486209" w:rsidRDefault="00486209">
            <w:r>
              <w:t>X</w:t>
            </w:r>
          </w:p>
        </w:tc>
        <w:tc>
          <w:tcPr>
            <w:tcW w:w="3117" w:type="dxa"/>
          </w:tcPr>
          <w:p w:rsidR="00486209" w:rsidRDefault="00486209"/>
        </w:tc>
      </w:tr>
      <w:tr w:rsidR="00486209" w:rsidTr="00486209">
        <w:tc>
          <w:tcPr>
            <w:tcW w:w="3116" w:type="dxa"/>
          </w:tcPr>
          <w:p w:rsidR="00486209" w:rsidRDefault="00486209">
            <w:r>
              <w:t>TSezA</w:t>
            </w:r>
          </w:p>
        </w:tc>
        <w:tc>
          <w:tcPr>
            <w:tcW w:w="3117" w:type="dxa"/>
          </w:tcPr>
          <w:p w:rsidR="00486209" w:rsidRDefault="00486209">
            <w:r>
              <w:t>X</w:t>
            </w:r>
          </w:p>
        </w:tc>
        <w:tc>
          <w:tcPr>
            <w:tcW w:w="3117" w:type="dxa"/>
          </w:tcPr>
          <w:p w:rsidR="00486209" w:rsidRDefault="00486209">
            <w:r>
              <w:t>2.1</w:t>
            </w:r>
          </w:p>
        </w:tc>
      </w:tr>
      <w:tr w:rsidR="00486209" w:rsidTr="00486209">
        <w:tc>
          <w:tcPr>
            <w:tcW w:w="3116" w:type="dxa"/>
          </w:tcPr>
          <w:p w:rsidR="00486209" w:rsidRDefault="00486209">
            <w:r>
              <w:t>TSezB</w:t>
            </w:r>
          </w:p>
        </w:tc>
        <w:tc>
          <w:tcPr>
            <w:tcW w:w="3117" w:type="dxa"/>
          </w:tcPr>
          <w:p w:rsidR="00486209" w:rsidRDefault="00486209">
            <w:r>
              <w:t>x</w:t>
            </w:r>
          </w:p>
        </w:tc>
        <w:tc>
          <w:tcPr>
            <w:tcW w:w="3117" w:type="dxa"/>
          </w:tcPr>
          <w:p w:rsidR="00486209" w:rsidRDefault="00486209"/>
        </w:tc>
      </w:tr>
    </w:tbl>
    <w:p w:rsidR="00486209" w:rsidRDefault="00486209"/>
    <w:p w:rsidR="00E0342A" w:rsidRDefault="00E0342A">
      <w:r>
        <w:t xml:space="preserve">Activation Energies </w:t>
      </w:r>
      <w:r>
        <w:t>(kcal/mol) (dhb)</w:t>
      </w:r>
    </w:p>
    <w:tbl>
      <w:tblPr>
        <w:tblStyle w:val="TableGrid"/>
        <w:tblW w:w="0" w:type="auto"/>
        <w:tblLook w:val="04A0" w:firstRow="1" w:lastRow="0" w:firstColumn="1" w:lastColumn="0" w:noHBand="0" w:noVBand="1"/>
      </w:tblPr>
      <w:tblGrid>
        <w:gridCol w:w="3116"/>
        <w:gridCol w:w="3117"/>
        <w:gridCol w:w="3117"/>
      </w:tblGrid>
      <w:tr w:rsidR="00E0342A" w:rsidTr="00E0342A">
        <w:tc>
          <w:tcPr>
            <w:tcW w:w="3116" w:type="dxa"/>
          </w:tcPr>
          <w:p w:rsidR="00E0342A" w:rsidRDefault="00E0342A">
            <w:r>
              <w:t>TS</w:t>
            </w:r>
          </w:p>
        </w:tc>
        <w:tc>
          <w:tcPr>
            <w:tcW w:w="3117" w:type="dxa"/>
          </w:tcPr>
          <w:p w:rsidR="00E0342A" w:rsidRDefault="00E0342A">
            <w:r>
              <w:t>DFT</w:t>
            </w:r>
          </w:p>
        </w:tc>
        <w:tc>
          <w:tcPr>
            <w:tcW w:w="3117" w:type="dxa"/>
          </w:tcPr>
          <w:p w:rsidR="00E0342A" w:rsidRDefault="00E0342A">
            <w:r>
              <w:t>MCSCF</w:t>
            </w:r>
          </w:p>
        </w:tc>
      </w:tr>
      <w:tr w:rsidR="00E0342A" w:rsidTr="00E0342A">
        <w:tc>
          <w:tcPr>
            <w:tcW w:w="3116" w:type="dxa"/>
          </w:tcPr>
          <w:p w:rsidR="00E0342A" w:rsidRDefault="00E0342A">
            <w:r>
              <w:t>TSconA</w:t>
            </w:r>
          </w:p>
        </w:tc>
        <w:tc>
          <w:tcPr>
            <w:tcW w:w="3117" w:type="dxa"/>
          </w:tcPr>
          <w:p w:rsidR="00E0342A" w:rsidRDefault="00E0342A">
            <w:r>
              <w:t>41.8</w:t>
            </w:r>
          </w:p>
        </w:tc>
        <w:tc>
          <w:tcPr>
            <w:tcW w:w="3117" w:type="dxa"/>
          </w:tcPr>
          <w:p w:rsidR="00E0342A" w:rsidRDefault="00E0342A">
            <w:r>
              <w:t>43</w:t>
            </w:r>
          </w:p>
        </w:tc>
      </w:tr>
      <w:tr w:rsidR="00E0342A" w:rsidTr="00E0342A">
        <w:tc>
          <w:tcPr>
            <w:tcW w:w="3116" w:type="dxa"/>
          </w:tcPr>
          <w:p w:rsidR="00E0342A" w:rsidRDefault="00E0342A">
            <w:r>
              <w:t>TSdisA</w:t>
            </w:r>
          </w:p>
        </w:tc>
        <w:tc>
          <w:tcPr>
            <w:tcW w:w="3117" w:type="dxa"/>
          </w:tcPr>
          <w:p w:rsidR="00E0342A" w:rsidRDefault="00E0342A">
            <w:r>
              <w:t>51.4</w:t>
            </w:r>
          </w:p>
        </w:tc>
        <w:tc>
          <w:tcPr>
            <w:tcW w:w="3117" w:type="dxa"/>
          </w:tcPr>
          <w:p w:rsidR="00E0342A" w:rsidRDefault="00E0342A">
            <w:r>
              <w:t>55</w:t>
            </w:r>
          </w:p>
        </w:tc>
      </w:tr>
      <w:tr w:rsidR="00E0342A" w:rsidTr="00E0342A">
        <w:tc>
          <w:tcPr>
            <w:tcW w:w="3116" w:type="dxa"/>
          </w:tcPr>
          <w:p w:rsidR="00E0342A" w:rsidRDefault="00E0342A">
            <w:r>
              <w:t>TSezA</w:t>
            </w:r>
          </w:p>
        </w:tc>
        <w:tc>
          <w:tcPr>
            <w:tcW w:w="3117" w:type="dxa"/>
          </w:tcPr>
          <w:p w:rsidR="00E0342A" w:rsidRDefault="00E0342A">
            <w:r>
              <w:t>9.1</w:t>
            </w:r>
          </w:p>
        </w:tc>
        <w:tc>
          <w:tcPr>
            <w:tcW w:w="3117" w:type="dxa"/>
          </w:tcPr>
          <w:p w:rsidR="00E0342A" w:rsidRDefault="00E0342A">
            <w:r>
              <w:t>3</w:t>
            </w:r>
          </w:p>
        </w:tc>
      </w:tr>
    </w:tbl>
    <w:p w:rsidR="00370ADE" w:rsidRDefault="00370ADE"/>
    <w:p w:rsidR="00E0342A" w:rsidRDefault="00E0342A"/>
    <w:p w:rsidR="00E0342A" w:rsidRDefault="00E0342A">
      <w:r>
        <w:lastRenderedPageBreak/>
        <w:t>Molecule Structures:</w:t>
      </w:r>
    </w:p>
    <w:p w:rsidR="00E0342A" w:rsidRDefault="00364FBB">
      <w:r>
        <w:t xml:space="preserve">Pictures of Reactant </w:t>
      </w:r>
      <w:r>
        <w:sym w:font="Wingdings" w:char="F0E0"/>
      </w:r>
      <w:r>
        <w:t xml:space="preserve"> Transition </w:t>
      </w:r>
      <w:r>
        <w:sym w:font="Wingdings" w:char="F0E0"/>
      </w:r>
      <w:r>
        <w:t xml:space="preserve"> Product</w:t>
      </w:r>
    </w:p>
    <w:p w:rsidR="00364FBB" w:rsidRDefault="00364FBB"/>
    <w:p w:rsidR="00A60016" w:rsidRDefault="00A60016"/>
    <w:p w:rsidR="00A60016" w:rsidRDefault="00A60016">
      <w:r>
        <w:t>Summary :</w:t>
      </w:r>
    </w:p>
    <w:p w:rsidR="00A60016" w:rsidRDefault="00A60016">
      <w:r>
        <w:t>We studied four different types of molecules: 3-aza-3-ium; 3,4-diaza-3-ium; 3,4-diaza-34-diium; dhb (dihydrobenvalene). Most of the results are found to be consistent with previous study. TSezB,C,D for 3,4-diaza-3-ium are higher than previous study, which we would like to investigate in future studies. In conclusion, our new method DFT is found to be much faster than the previous method MCSCF.</w:t>
      </w:r>
    </w:p>
    <w:p w:rsidR="00A60016" w:rsidRDefault="00A60016"/>
    <w:p w:rsidR="00A60016" w:rsidRDefault="00A60016">
      <w:bookmarkStart w:id="0" w:name="_GoBack"/>
      <w:bookmarkEnd w:id="0"/>
    </w:p>
    <w:p w:rsidR="00370ADE" w:rsidRDefault="00370ADE"/>
    <w:p w:rsidR="002B6CAA" w:rsidRDefault="002B6CAA"/>
    <w:p w:rsidR="002B6CAA" w:rsidRDefault="002B6CAA"/>
    <w:p w:rsidR="0079518C" w:rsidRDefault="0079518C"/>
    <w:p w:rsidR="0079518C" w:rsidRDefault="0079518C"/>
    <w:p w:rsidR="0079518C" w:rsidRDefault="0079518C"/>
    <w:p w:rsidR="0079518C" w:rsidRDefault="0079518C"/>
    <w:p w:rsidR="0079518C" w:rsidRDefault="0079518C"/>
    <w:p w:rsidR="0079518C" w:rsidRDefault="0079518C"/>
    <w:p w:rsidR="0079518C" w:rsidRDefault="0079518C"/>
    <w:p w:rsidR="00AF374B" w:rsidRDefault="00AF374B"/>
    <w:p w:rsidR="00AF374B" w:rsidRDefault="00AF374B"/>
    <w:p w:rsidR="00792550" w:rsidRDefault="00792550"/>
    <w:p w:rsidR="00546909" w:rsidRDefault="00546909"/>
    <w:p w:rsidR="009030FA" w:rsidRDefault="009030FA"/>
    <w:sectPr w:rsidR="00903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C80"/>
    <w:rsid w:val="00054510"/>
    <w:rsid w:val="001F4C80"/>
    <w:rsid w:val="002B6CAA"/>
    <w:rsid w:val="002D7805"/>
    <w:rsid w:val="00364FBB"/>
    <w:rsid w:val="00370ADE"/>
    <w:rsid w:val="00486209"/>
    <w:rsid w:val="00546909"/>
    <w:rsid w:val="005A5084"/>
    <w:rsid w:val="0064458C"/>
    <w:rsid w:val="00657092"/>
    <w:rsid w:val="00792550"/>
    <w:rsid w:val="0079518C"/>
    <w:rsid w:val="00883327"/>
    <w:rsid w:val="009030FA"/>
    <w:rsid w:val="0093723A"/>
    <w:rsid w:val="00A60016"/>
    <w:rsid w:val="00AF374B"/>
    <w:rsid w:val="00B74758"/>
    <w:rsid w:val="00BA6096"/>
    <w:rsid w:val="00CC7C16"/>
    <w:rsid w:val="00DE6E50"/>
    <w:rsid w:val="00E0342A"/>
    <w:rsid w:val="00F35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4F8AE"/>
  <w15:chartTrackingRefBased/>
  <w15:docId w15:val="{CE4BE0E9-F4C6-447F-9962-68D120D9D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4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Sahoo, Himansu</dc:creator>
  <cp:keywords/>
  <dc:description/>
  <cp:lastModifiedBy>Sahoo, Himansu</cp:lastModifiedBy>
  <cp:revision>70</cp:revision>
  <dcterms:created xsi:type="dcterms:W3CDTF">2018-05-10T15:27:00Z</dcterms:created>
  <dcterms:modified xsi:type="dcterms:W3CDTF">2018-05-10T18:59:00Z</dcterms:modified>
</cp:coreProperties>
</file>