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0D" w:rsidRDefault="00935C13" w:rsidP="008C4292">
      <w:pPr>
        <w:spacing w:after="0"/>
        <w:rPr>
          <w:rFonts w:asciiTheme="majorHAnsi" w:hAnsiTheme="majorHAnsi" w:cs="Arial"/>
          <w:b/>
          <w:color w:val="000000" w:themeColor="text1"/>
          <w:sz w:val="36"/>
          <w:szCs w:val="36"/>
        </w:rPr>
      </w:pPr>
      <w:r>
        <w:rPr>
          <w:rFonts w:asciiTheme="majorHAnsi" w:hAnsiTheme="majorHAnsi" w:cs="Arial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F098167" wp14:editId="7AB61219">
            <wp:simplePos x="0" y="0"/>
            <wp:positionH relativeFrom="margin">
              <wp:posOffset>2228850</wp:posOffset>
            </wp:positionH>
            <wp:positionV relativeFrom="paragraph">
              <wp:posOffset>171450</wp:posOffset>
            </wp:positionV>
            <wp:extent cx="1885950" cy="5867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treme_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60D">
        <w:rPr>
          <w:rFonts w:asciiTheme="majorHAnsi" w:hAnsiTheme="majorHAnsi" w:cs="Arial"/>
          <w:b/>
          <w:noProof/>
          <w:color w:val="000000" w:themeColor="text1"/>
          <w:sz w:val="36"/>
          <w:szCs w:val="36"/>
        </w:rPr>
        <w:drawing>
          <wp:inline distT="0" distB="0" distL="0" distR="0" wp14:anchorId="0557FF21" wp14:editId="1BE34E16">
            <wp:extent cx="998220" cy="777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60D">
        <w:rPr>
          <w:rFonts w:asciiTheme="majorHAnsi" w:hAnsiTheme="majorHAnsi" w:cs="Arial"/>
          <w:b/>
          <w:noProof/>
          <w:color w:val="000000" w:themeColor="text1"/>
          <w:sz w:val="36"/>
          <w:szCs w:val="36"/>
        </w:rPr>
        <w:drawing>
          <wp:inline distT="0" distB="0" distL="0" distR="0" wp14:anchorId="7A376533" wp14:editId="3A32531C">
            <wp:extent cx="1074420" cy="67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N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E49">
        <w:rPr>
          <w:rFonts w:asciiTheme="majorHAnsi" w:hAnsiTheme="majorHAnsi" w:cs="Arial"/>
          <w:b/>
          <w:noProof/>
          <w:color w:val="000000" w:themeColor="text1"/>
          <w:sz w:val="36"/>
          <w:szCs w:val="36"/>
        </w:rPr>
        <w:t xml:space="preserve"> </w:t>
      </w:r>
      <w:r w:rsidR="00CA5997" w:rsidRPr="00CA5997">
        <w:rPr>
          <w:rFonts w:asciiTheme="majorHAnsi" w:hAnsiTheme="majorHAnsi" w:cs="Arial"/>
          <w:b/>
          <w:noProof/>
          <w:color w:val="000000" w:themeColor="text1"/>
          <w:sz w:val="36"/>
          <w:szCs w:val="36"/>
        </w:rPr>
        <w:t xml:space="preserve"> </w:t>
      </w:r>
      <w:r w:rsidR="00BB5AC0">
        <w:rPr>
          <w:rFonts w:asciiTheme="majorHAnsi" w:hAnsiTheme="majorHAnsi" w:cs="Arial"/>
          <w:b/>
          <w:noProof/>
          <w:color w:val="000000" w:themeColor="text1"/>
          <w:sz w:val="36"/>
          <w:szCs w:val="36"/>
        </w:rPr>
        <w:drawing>
          <wp:inline distT="0" distB="0" distL="0" distR="0" wp14:anchorId="40A9A893" wp14:editId="47B4DA68">
            <wp:extent cx="1409700" cy="74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SE 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2785"/>
      </w:tblGrid>
      <w:tr w:rsidR="004C4942" w:rsidTr="00CA5997">
        <w:tc>
          <w:tcPr>
            <w:tcW w:w="6565" w:type="dxa"/>
            <w:vMerge w:val="restart"/>
          </w:tcPr>
          <w:p w:rsidR="00CA5997" w:rsidRDefault="004C4942" w:rsidP="00ED51D6">
            <w:pPr>
              <w:rPr>
                <w:rFonts w:asciiTheme="majorHAnsi" w:hAnsiTheme="majorHAnsi" w:cs="Arial"/>
                <w:b/>
                <w:color w:val="000000" w:themeColor="text1"/>
                <w:sz w:val="36"/>
                <w:szCs w:val="36"/>
              </w:rPr>
            </w:pPr>
            <w:r w:rsidRPr="00ED51D6">
              <w:rPr>
                <w:rFonts w:asciiTheme="majorHAnsi" w:hAnsiTheme="majorHAnsi" w:cs="Arial"/>
                <w:b/>
                <w:color w:val="000000" w:themeColor="text1"/>
                <w:sz w:val="36"/>
                <w:szCs w:val="36"/>
              </w:rPr>
              <w:t>Suwatchara Laohaprasit</w:t>
            </w:r>
          </w:p>
          <w:p w:rsidR="004B7142" w:rsidRPr="00ED51D6" w:rsidRDefault="004B7142" w:rsidP="00ED51D6">
            <w:pPr>
              <w:rPr>
                <w:rFonts w:asciiTheme="majorHAnsi" w:hAnsiTheme="majorHAnsi" w:cs="Arial"/>
                <w:b/>
                <w:color w:val="000000" w:themeColor="text1"/>
                <w:sz w:val="36"/>
                <w:szCs w:val="36"/>
              </w:rPr>
            </w:pPr>
            <w:r w:rsidRPr="00146D8D">
              <w:rPr>
                <w:rStyle w:val="public-profile-url"/>
                <w:b/>
                <w:lang w:val="en"/>
              </w:rPr>
              <w:t>https://th.linkedin.com/in/suwatchara-laohaprasit-a14084123</w:t>
            </w:r>
          </w:p>
          <w:p w:rsidR="00CA5997" w:rsidRPr="00CA5997" w:rsidRDefault="00CA5997" w:rsidP="00ED51D6">
            <w:pPr>
              <w:rPr>
                <w:sz w:val="20"/>
                <w:szCs w:val="20"/>
              </w:rPr>
            </w:pPr>
            <w:r w:rsidRPr="00CA5997">
              <w:rPr>
                <w:sz w:val="20"/>
                <w:szCs w:val="20"/>
              </w:rPr>
              <w:t>56/13 Soi 116 Sena</w:t>
            </w:r>
            <w:r w:rsidR="00D37F85">
              <w:rPr>
                <w:sz w:val="20"/>
                <w:szCs w:val="20"/>
              </w:rPr>
              <w:t xml:space="preserve">nivate Phahonyothin Rd. Ladprao, </w:t>
            </w:r>
            <w:r w:rsidRPr="00CA5997">
              <w:rPr>
                <w:sz w:val="20"/>
                <w:szCs w:val="20"/>
              </w:rPr>
              <w:t>Bangkok 10230</w:t>
            </w:r>
          </w:p>
          <w:p w:rsidR="00CA5997" w:rsidRPr="00146D8D" w:rsidRDefault="00CA5997" w:rsidP="00ED51D6">
            <w:pPr>
              <w:rPr>
                <w:b/>
              </w:rPr>
            </w:pPr>
          </w:p>
        </w:tc>
        <w:tc>
          <w:tcPr>
            <w:tcW w:w="2785" w:type="dxa"/>
          </w:tcPr>
          <w:p w:rsidR="004C4942" w:rsidRDefault="004C4942" w:rsidP="00ED51D6">
            <w:pPr>
              <w:rPr>
                <w:rFonts w:asciiTheme="majorHAnsi" w:hAnsiTheme="majorHAnsi" w:cs="Arial"/>
                <w:b/>
                <w:color w:val="000000" w:themeColor="text1"/>
                <w:sz w:val="36"/>
                <w:szCs w:val="36"/>
              </w:rPr>
            </w:pPr>
            <w:r w:rsidRPr="007E7D4B"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</w:rPr>
              <w:t xml:space="preserve">Email: </w:t>
            </w:r>
            <w:r w:rsidRPr="00CA5997">
              <w:rPr>
                <w:rFonts w:cs="Arial"/>
                <w:color w:val="000000" w:themeColor="text1"/>
                <w:sz w:val="20"/>
                <w:szCs w:val="20"/>
              </w:rPr>
              <w:t>mightguy@outlook.com</w:t>
            </w:r>
          </w:p>
        </w:tc>
      </w:tr>
      <w:tr w:rsidR="004C4942" w:rsidTr="00CA5997">
        <w:trPr>
          <w:trHeight w:val="269"/>
        </w:trPr>
        <w:tc>
          <w:tcPr>
            <w:tcW w:w="6565" w:type="dxa"/>
            <w:vMerge/>
          </w:tcPr>
          <w:p w:rsidR="004C4942" w:rsidRDefault="004C4942" w:rsidP="00ED51D6">
            <w:pPr>
              <w:rPr>
                <w:rFonts w:asciiTheme="majorHAnsi" w:hAnsiTheme="majorHAnsi" w:cs="Arial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2785" w:type="dxa"/>
          </w:tcPr>
          <w:p w:rsidR="004C4942" w:rsidRPr="00391C2F" w:rsidRDefault="004C4942" w:rsidP="00ED51D6">
            <w:pP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</w:rPr>
            </w:pPr>
            <w:r w:rsidRPr="00391C2F"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</w:rPr>
              <w:t>Phone</w:t>
            </w: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F16EC8">
              <w:rPr>
                <w:rFonts w:cs="Arial"/>
                <w:color w:val="000000" w:themeColor="text1"/>
                <w:sz w:val="20"/>
                <w:szCs w:val="20"/>
              </w:rPr>
              <w:t>09-9771-1968</w:t>
            </w:r>
          </w:p>
        </w:tc>
      </w:tr>
    </w:tbl>
    <w:p w:rsidR="004C4942" w:rsidRDefault="004C4942" w:rsidP="00ED51D6">
      <w:pPr>
        <w:spacing w:after="0"/>
        <w:rPr>
          <w:b/>
        </w:rPr>
      </w:pPr>
    </w:p>
    <w:p w:rsidR="004C4942" w:rsidRDefault="004C4942" w:rsidP="00ED51D6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8890</wp:posOffset>
                </wp:positionV>
                <wp:extent cx="5913120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90232" id="Straight Connector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.7pt" to="46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213E1" w:rsidRPr="00205D4D" w:rsidRDefault="003E735D" w:rsidP="008C4292">
      <w:pPr>
        <w:spacing w:after="0"/>
        <w:rPr>
          <w:rFonts w:asciiTheme="majorHAnsi" w:hAnsiTheme="majorHAnsi"/>
          <w:b/>
          <w:sz w:val="28"/>
          <w:szCs w:val="28"/>
        </w:rPr>
      </w:pPr>
      <w:r w:rsidRPr="00205D4D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EAEDBED" wp14:editId="0537D424">
            <wp:simplePos x="0" y="0"/>
            <wp:positionH relativeFrom="column">
              <wp:posOffset>3657600</wp:posOffset>
            </wp:positionH>
            <wp:positionV relativeFrom="paragraph">
              <wp:posOffset>159385</wp:posOffset>
            </wp:positionV>
            <wp:extent cx="2164080" cy="5791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APB 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3FD" w:rsidRPr="00205D4D">
        <w:rPr>
          <w:rFonts w:asciiTheme="majorHAnsi" w:hAnsiTheme="majorHAnsi"/>
          <w:b/>
          <w:sz w:val="28"/>
          <w:szCs w:val="28"/>
        </w:rPr>
        <w:t>Work Experience</w:t>
      </w:r>
    </w:p>
    <w:p w:rsidR="007123FD" w:rsidRPr="007123FD" w:rsidRDefault="007123FD" w:rsidP="007123FD">
      <w:pPr>
        <w:spacing w:after="0"/>
        <w:rPr>
          <w:b/>
        </w:rPr>
      </w:pPr>
      <w:r w:rsidRPr="007123FD">
        <w:rPr>
          <w:b/>
        </w:rPr>
        <w:t>Associate Director of Technical Services/</w:t>
      </w:r>
      <w:bookmarkStart w:id="0" w:name="_GoBack"/>
      <w:bookmarkEnd w:id="0"/>
      <w:r w:rsidRPr="007123FD">
        <w:rPr>
          <w:b/>
        </w:rPr>
        <w:t>Project Specialist</w:t>
      </w:r>
      <w:r w:rsidR="003E735D">
        <w:rPr>
          <w:b/>
        </w:rPr>
        <w:tab/>
      </w:r>
    </w:p>
    <w:p w:rsidR="007123FD" w:rsidRDefault="007123FD" w:rsidP="007123FD">
      <w:pPr>
        <w:spacing w:after="0"/>
      </w:pPr>
      <w:r>
        <w:t>University of Arkansas Pine Bluff, AR</w:t>
      </w:r>
    </w:p>
    <w:p w:rsidR="007123FD" w:rsidRDefault="003072B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September 2006 to </w:t>
      </w:r>
      <w:r w:rsidR="00AE4723">
        <w:rPr>
          <w:color w:val="7F7F7F" w:themeColor="text1" w:themeTint="80"/>
        </w:rPr>
        <w:t>May 31</w:t>
      </w:r>
      <w:r w:rsidR="00AE4723" w:rsidRPr="00AE4723">
        <w:rPr>
          <w:color w:val="7F7F7F" w:themeColor="text1" w:themeTint="80"/>
          <w:vertAlign w:val="superscript"/>
        </w:rPr>
        <w:t>st</w:t>
      </w:r>
      <w:r w:rsidR="00AE4723">
        <w:rPr>
          <w:color w:val="7F7F7F" w:themeColor="text1" w:themeTint="80"/>
        </w:rPr>
        <w:t xml:space="preserve"> 2016</w:t>
      </w:r>
    </w:p>
    <w:p w:rsidR="00E91DF5" w:rsidRDefault="00E91DF5">
      <w:pPr>
        <w:rPr>
          <w:color w:val="000000" w:themeColor="text1"/>
        </w:rPr>
      </w:pPr>
      <w:r>
        <w:rPr>
          <w:color w:val="000000" w:themeColor="text1"/>
        </w:rPr>
        <w:t xml:space="preserve">Highly accomplished technology executive with experience in enterprise-wide technology consolidations, infrastructures, innovations, operations, </w:t>
      </w:r>
      <w:r w:rsidR="008B332C">
        <w:rPr>
          <w:color w:val="000000" w:themeColor="text1"/>
        </w:rPr>
        <w:t xml:space="preserve">security, services and transformation with background in education, consulting, and health care industries. </w:t>
      </w:r>
    </w:p>
    <w:p w:rsidR="004E5EE9" w:rsidRPr="00875D7C" w:rsidRDefault="004E5EE9" w:rsidP="004E5EE9">
      <w:pPr>
        <w:rPr>
          <w:b/>
          <w:color w:val="000000" w:themeColor="text1"/>
        </w:rPr>
      </w:pPr>
      <w:r w:rsidRPr="00875D7C">
        <w:rPr>
          <w:b/>
          <w:color w:val="000000" w:themeColor="text1"/>
        </w:rPr>
        <w:t>Select Accomplishments:</w:t>
      </w:r>
    </w:p>
    <w:p w:rsidR="00B35826" w:rsidRPr="003E735D" w:rsidRDefault="004E5EE9" w:rsidP="00B35826">
      <w:pPr>
        <w:pStyle w:val="ListParagraph"/>
        <w:numPr>
          <w:ilvl w:val="0"/>
          <w:numId w:val="4"/>
        </w:numPr>
      </w:pPr>
      <w:r w:rsidRPr="003E735D">
        <w:rPr>
          <w:b/>
        </w:rPr>
        <w:t>$1 million</w:t>
      </w:r>
      <w:r w:rsidRPr="003E735D">
        <w:t xml:space="preserve"> operational budge</w:t>
      </w:r>
      <w:r w:rsidR="00756A90" w:rsidRPr="003E735D">
        <w:t xml:space="preserve">ts and </w:t>
      </w:r>
      <w:r w:rsidR="00756A90" w:rsidRPr="003E735D">
        <w:rPr>
          <w:b/>
        </w:rPr>
        <w:t>$2 million</w:t>
      </w:r>
      <w:r w:rsidR="00756A90" w:rsidRPr="003E735D">
        <w:t xml:space="preserve"> capital budget</w:t>
      </w:r>
      <w:r w:rsidRPr="003E735D">
        <w:t xml:space="preserve"> controlled. </w:t>
      </w:r>
    </w:p>
    <w:p w:rsidR="00B35826" w:rsidRPr="003E735D" w:rsidRDefault="00B35826" w:rsidP="00B35826">
      <w:pPr>
        <w:pStyle w:val="ListParagraph"/>
        <w:numPr>
          <w:ilvl w:val="0"/>
          <w:numId w:val="4"/>
        </w:numPr>
      </w:pPr>
      <w:r w:rsidRPr="003E735D">
        <w:t xml:space="preserve">Lead </w:t>
      </w:r>
      <w:r w:rsidRPr="003E735D">
        <w:rPr>
          <w:b/>
        </w:rPr>
        <w:t>$280k</w:t>
      </w:r>
      <w:r w:rsidRPr="003E735D">
        <w:t xml:space="preserve"> project to implement Dedicated Research Network (DRN) </w:t>
      </w:r>
      <w:r w:rsidR="000C6D69">
        <w:t>for National Science Foundation.</w:t>
      </w:r>
    </w:p>
    <w:p w:rsidR="004E5EE9" w:rsidRPr="003E735D" w:rsidRDefault="004E5EE9" w:rsidP="004E5EE9">
      <w:pPr>
        <w:pStyle w:val="ListParagraph"/>
        <w:numPr>
          <w:ilvl w:val="0"/>
          <w:numId w:val="4"/>
        </w:numPr>
      </w:pPr>
      <w:r w:rsidRPr="003E735D">
        <w:rPr>
          <w:b/>
        </w:rPr>
        <w:t>$100k</w:t>
      </w:r>
      <w:r w:rsidRPr="003E735D">
        <w:t xml:space="preserve"> in annual saving recovered by revisiting infrastructure related vendor contracts. </w:t>
      </w:r>
    </w:p>
    <w:p w:rsidR="004E5EE9" w:rsidRPr="003E735D" w:rsidRDefault="004E5EE9" w:rsidP="004E5EE9">
      <w:pPr>
        <w:pStyle w:val="ListParagraph"/>
        <w:numPr>
          <w:ilvl w:val="0"/>
          <w:numId w:val="4"/>
        </w:numPr>
      </w:pPr>
      <w:r w:rsidRPr="003E735D">
        <w:rPr>
          <w:b/>
        </w:rPr>
        <w:t>$1.5 million</w:t>
      </w:r>
      <w:r w:rsidRPr="003E735D">
        <w:t xml:space="preserve"> in operational cost saved by consolidate four data centers into o</w:t>
      </w:r>
      <w:r w:rsidR="001A698A" w:rsidRPr="003E735D">
        <w:t xml:space="preserve">ne state-of-the-art virtualized, highly available and redundant center on an extremely aggressive schedule. </w:t>
      </w:r>
    </w:p>
    <w:p w:rsidR="001A698A" w:rsidRDefault="00D8517A" w:rsidP="004E5E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Implemented network and server </w:t>
      </w:r>
      <w:r w:rsidR="001A698A">
        <w:rPr>
          <w:color w:val="000000" w:themeColor="text1"/>
        </w:rPr>
        <w:t>infrastructure security with Fortine</w:t>
      </w:r>
      <w:r>
        <w:rPr>
          <w:color w:val="000000" w:themeColor="text1"/>
        </w:rPr>
        <w:t xml:space="preserve">t, Extreme Network, and Microsoft System Center Configuration Manager 2012R2. </w:t>
      </w:r>
      <w:r w:rsidRPr="00262E8E">
        <w:rPr>
          <w:b/>
          <w:color w:val="000000" w:themeColor="text1"/>
        </w:rPr>
        <w:t>All servers and appliances are virtualized</w:t>
      </w:r>
      <w:r w:rsidR="00262E8E">
        <w:rPr>
          <w:color w:val="000000" w:themeColor="text1"/>
        </w:rPr>
        <w:t>. University save</w:t>
      </w:r>
      <w:r w:rsidR="00ED51D6">
        <w:rPr>
          <w:color w:val="000000" w:themeColor="text1"/>
        </w:rPr>
        <w:t>s</w:t>
      </w:r>
      <w:r w:rsidR="00262E8E">
        <w:rPr>
          <w:color w:val="000000" w:themeColor="text1"/>
        </w:rPr>
        <w:t xml:space="preserve"> </w:t>
      </w:r>
      <w:r w:rsidR="00262E8E" w:rsidRPr="00262E8E">
        <w:rPr>
          <w:b/>
          <w:color w:val="000000" w:themeColor="text1"/>
        </w:rPr>
        <w:t>$150k</w:t>
      </w:r>
      <w:r w:rsidR="00262E8E">
        <w:rPr>
          <w:color w:val="000000" w:themeColor="text1"/>
        </w:rPr>
        <w:t xml:space="preserve"> annually with equipment and maintenance cost. </w:t>
      </w:r>
    </w:p>
    <w:p w:rsidR="004B537B" w:rsidRDefault="003767A2" w:rsidP="004E5E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Responsible for annually </w:t>
      </w:r>
      <w:r w:rsidRPr="008C06C7">
        <w:rPr>
          <w:b/>
          <w:color w:val="000000" w:themeColor="text1"/>
        </w:rPr>
        <w:t xml:space="preserve">IT </w:t>
      </w:r>
      <w:r w:rsidR="008C06C7" w:rsidRPr="008C06C7">
        <w:rPr>
          <w:b/>
          <w:color w:val="000000" w:themeColor="text1"/>
        </w:rPr>
        <w:t xml:space="preserve">security </w:t>
      </w:r>
      <w:r w:rsidRPr="008C06C7">
        <w:rPr>
          <w:b/>
          <w:color w:val="000000" w:themeColor="text1"/>
        </w:rPr>
        <w:t>audit</w:t>
      </w:r>
      <w:r w:rsidR="008C06C7">
        <w:rPr>
          <w:color w:val="000000" w:themeColor="text1"/>
        </w:rPr>
        <w:t xml:space="preserve"> and </w:t>
      </w:r>
      <w:r w:rsidRPr="008C06C7">
        <w:rPr>
          <w:b/>
          <w:color w:val="000000" w:themeColor="text1"/>
        </w:rPr>
        <w:t>compliance audit</w:t>
      </w:r>
      <w:r w:rsidR="008C06C7">
        <w:rPr>
          <w:color w:val="000000" w:themeColor="text1"/>
        </w:rPr>
        <w:t>. R</w:t>
      </w:r>
      <w:r w:rsidR="00B11D0D">
        <w:rPr>
          <w:color w:val="000000" w:themeColor="text1"/>
        </w:rPr>
        <w:t xml:space="preserve">eport the </w:t>
      </w:r>
      <w:r w:rsidR="00AF29AD">
        <w:rPr>
          <w:color w:val="000000" w:themeColor="text1"/>
        </w:rPr>
        <w:t xml:space="preserve">result </w:t>
      </w:r>
      <w:r>
        <w:rPr>
          <w:color w:val="000000" w:themeColor="text1"/>
        </w:rPr>
        <w:t xml:space="preserve">directly to University of Arkansas System and State of Arkansas. </w:t>
      </w:r>
    </w:p>
    <w:p w:rsidR="003767A2" w:rsidRPr="004E5EE9" w:rsidRDefault="004B537B" w:rsidP="004E5E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Performed analysis and benchmarking </w:t>
      </w:r>
      <w:r w:rsidR="008D59D2">
        <w:rPr>
          <w:color w:val="000000" w:themeColor="text1"/>
        </w:rPr>
        <w:t xml:space="preserve">of various </w:t>
      </w:r>
      <w:r w:rsidR="008D59D2" w:rsidRPr="00205D4D">
        <w:rPr>
          <w:b/>
          <w:color w:val="000000" w:themeColor="text1"/>
        </w:rPr>
        <w:t>ERP systems</w:t>
      </w:r>
      <w:r w:rsidR="008D59D2">
        <w:rPr>
          <w:color w:val="000000" w:themeColor="text1"/>
        </w:rPr>
        <w:t xml:space="preserve"> for the university. Made proposal for ERP solution</w:t>
      </w:r>
      <w:r w:rsidR="006666B4">
        <w:rPr>
          <w:color w:val="000000" w:themeColor="text1"/>
        </w:rPr>
        <w:t xml:space="preserve"> that provides the most effective outcome for the university </w:t>
      </w:r>
      <w:r w:rsidR="00205D4D">
        <w:rPr>
          <w:color w:val="000000" w:themeColor="text1"/>
        </w:rPr>
        <w:t xml:space="preserve">by replacing three </w:t>
      </w:r>
      <w:r w:rsidR="006D6D28">
        <w:rPr>
          <w:color w:val="000000" w:themeColor="text1"/>
        </w:rPr>
        <w:t>non-integrated systems with one completely</w:t>
      </w:r>
      <w:r w:rsidR="00205D4D">
        <w:rPr>
          <w:color w:val="000000" w:themeColor="text1"/>
        </w:rPr>
        <w:t xml:space="preserve"> integrated solution.</w:t>
      </w:r>
    </w:p>
    <w:p w:rsidR="00CF3152" w:rsidRDefault="008B332C">
      <w:pPr>
        <w:rPr>
          <w:color w:val="000000" w:themeColor="text1"/>
        </w:rPr>
      </w:pPr>
      <w:r>
        <w:rPr>
          <w:color w:val="000000" w:themeColor="text1"/>
        </w:rPr>
        <w:t>As project specialist, r</w:t>
      </w:r>
      <w:r w:rsidR="00BA5B2B">
        <w:rPr>
          <w:color w:val="000000" w:themeColor="text1"/>
        </w:rPr>
        <w:t>esponsible for d</w:t>
      </w:r>
      <w:r w:rsidR="007123FD">
        <w:rPr>
          <w:color w:val="000000" w:themeColor="text1"/>
        </w:rPr>
        <w:t>esign</w:t>
      </w:r>
      <w:r w:rsidR="00BA5B2B">
        <w:rPr>
          <w:color w:val="000000" w:themeColor="text1"/>
        </w:rPr>
        <w:t>, implement, configuration and</w:t>
      </w:r>
      <w:r w:rsidR="007123FD">
        <w:rPr>
          <w:color w:val="000000" w:themeColor="text1"/>
        </w:rPr>
        <w:t xml:space="preserve"> maintain</w:t>
      </w:r>
      <w:r w:rsidR="00B35826">
        <w:rPr>
          <w:color w:val="000000" w:themeColor="text1"/>
        </w:rPr>
        <w:t xml:space="preserve"> </w:t>
      </w:r>
      <w:r w:rsidR="00B35826" w:rsidRPr="003E735D">
        <w:rPr>
          <w:b/>
        </w:rPr>
        <w:t>$2.5 million</w:t>
      </w:r>
      <w:r w:rsidR="00B35826" w:rsidRPr="003E735D">
        <w:t xml:space="preserve"> </w:t>
      </w:r>
      <w:r w:rsidR="007123FD">
        <w:rPr>
          <w:color w:val="000000" w:themeColor="text1"/>
        </w:rPr>
        <w:t>campus network</w:t>
      </w:r>
      <w:r w:rsidR="00BA5B2B">
        <w:rPr>
          <w:color w:val="000000" w:themeColor="text1"/>
        </w:rPr>
        <w:t xml:space="preserve"> equipment including</w:t>
      </w:r>
      <w:r w:rsidR="00AB4CEB">
        <w:rPr>
          <w:color w:val="000000" w:themeColor="text1"/>
        </w:rPr>
        <w:t xml:space="preserve"> 400 of 802.11n dual bands of wireless access points</w:t>
      </w:r>
      <w:r w:rsidR="00BA5B2B">
        <w:rPr>
          <w:color w:val="000000" w:themeColor="text1"/>
        </w:rPr>
        <w:t xml:space="preserve"> </w:t>
      </w:r>
      <w:r w:rsidR="007123FD">
        <w:rPr>
          <w:color w:val="000000" w:themeColor="text1"/>
        </w:rPr>
        <w:t xml:space="preserve">and provide various resource access for </w:t>
      </w:r>
      <w:r w:rsidR="007123FD" w:rsidRPr="006F00D6">
        <w:rPr>
          <w:b/>
          <w:color w:val="000000" w:themeColor="text1"/>
        </w:rPr>
        <w:t>5000 users</w:t>
      </w:r>
      <w:r w:rsidR="007123FD">
        <w:rPr>
          <w:color w:val="000000" w:themeColor="text1"/>
        </w:rPr>
        <w:t xml:space="preserve"> on campus. </w:t>
      </w:r>
    </w:p>
    <w:p w:rsidR="00394524" w:rsidRDefault="00394524" w:rsidP="007123F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</w:t>
      </w:r>
      <w:r w:rsidR="0041457A">
        <w:rPr>
          <w:color w:val="000000" w:themeColor="text1"/>
        </w:rPr>
        <w:t>d</w:t>
      </w:r>
      <w:r>
        <w:rPr>
          <w:color w:val="000000" w:themeColor="text1"/>
        </w:rPr>
        <w:t xml:space="preserve"> as lead </w:t>
      </w:r>
      <w:r w:rsidR="007123FD">
        <w:rPr>
          <w:color w:val="000000" w:themeColor="text1"/>
        </w:rPr>
        <w:t xml:space="preserve">project manager for </w:t>
      </w:r>
      <w:r>
        <w:rPr>
          <w:color w:val="000000" w:themeColor="text1"/>
        </w:rPr>
        <w:t>campus wide network deployme</w:t>
      </w:r>
      <w:r w:rsidR="00010A9C">
        <w:rPr>
          <w:color w:val="000000" w:themeColor="text1"/>
        </w:rPr>
        <w:t xml:space="preserve">nt. Upgrade campus network and fiber optics from </w:t>
      </w:r>
      <w:r w:rsidRPr="00010A9C">
        <w:rPr>
          <w:b/>
          <w:color w:val="000000" w:themeColor="text1"/>
        </w:rPr>
        <w:t>Cisco</w:t>
      </w:r>
      <w:r w:rsidR="00010A9C" w:rsidRPr="00010A9C">
        <w:rPr>
          <w:b/>
          <w:color w:val="000000" w:themeColor="text1"/>
        </w:rPr>
        <w:t xml:space="preserve"> 6509 core switches </w:t>
      </w:r>
      <w:r w:rsidR="00010A9C" w:rsidRPr="00E829F4">
        <w:rPr>
          <w:color w:val="000000" w:themeColor="text1"/>
        </w:rPr>
        <w:t>and</w:t>
      </w:r>
      <w:r w:rsidR="00010A9C" w:rsidRPr="00010A9C">
        <w:rPr>
          <w:b/>
          <w:color w:val="000000" w:themeColor="text1"/>
        </w:rPr>
        <w:t xml:space="preserve"> </w:t>
      </w:r>
      <w:r w:rsidR="009857B3">
        <w:rPr>
          <w:b/>
          <w:color w:val="000000" w:themeColor="text1"/>
        </w:rPr>
        <w:t>3</w:t>
      </w:r>
      <w:r w:rsidR="00FA0AF2">
        <w:rPr>
          <w:b/>
          <w:color w:val="000000" w:themeColor="text1"/>
        </w:rPr>
        <w:t>8</w:t>
      </w:r>
      <w:r w:rsidR="00010A9C" w:rsidRPr="00010A9C">
        <w:rPr>
          <w:b/>
          <w:color w:val="000000" w:themeColor="text1"/>
        </w:rPr>
        <w:t xml:space="preserve">0 of Cisco 3750 </w:t>
      </w:r>
      <w:r w:rsidR="00010A9C" w:rsidRPr="00E829F4">
        <w:rPr>
          <w:color w:val="000000" w:themeColor="text1"/>
        </w:rPr>
        <w:t>to</w:t>
      </w:r>
      <w:r w:rsidR="00010A9C" w:rsidRPr="00010A9C">
        <w:rPr>
          <w:b/>
          <w:color w:val="000000" w:themeColor="text1"/>
        </w:rPr>
        <w:t xml:space="preserve"> Enterasys S8 </w:t>
      </w:r>
      <w:r w:rsidR="00010A9C" w:rsidRPr="00E829F4">
        <w:rPr>
          <w:color w:val="000000" w:themeColor="text1"/>
        </w:rPr>
        <w:t>a</w:t>
      </w:r>
      <w:r w:rsidR="007A0953" w:rsidRPr="00E829F4">
        <w:rPr>
          <w:color w:val="000000" w:themeColor="text1"/>
        </w:rPr>
        <w:t>nd</w:t>
      </w:r>
      <w:r w:rsidR="007A0953">
        <w:rPr>
          <w:b/>
          <w:color w:val="000000" w:themeColor="text1"/>
        </w:rPr>
        <w:t xml:space="preserve"> C5K125</w:t>
      </w:r>
      <w:r w:rsidR="007A0953" w:rsidRPr="00E829F4">
        <w:rPr>
          <w:color w:val="000000" w:themeColor="text1"/>
        </w:rPr>
        <w:t>.</w:t>
      </w:r>
      <w:r w:rsidR="007A0953">
        <w:rPr>
          <w:b/>
          <w:color w:val="000000" w:themeColor="text1"/>
        </w:rPr>
        <w:t xml:space="preserve"> </w:t>
      </w:r>
    </w:p>
    <w:p w:rsidR="007123FD" w:rsidRDefault="00B25FC1" w:rsidP="007123F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</w:t>
      </w:r>
      <w:r w:rsidR="0041457A">
        <w:rPr>
          <w:color w:val="000000" w:themeColor="text1"/>
        </w:rPr>
        <w:t>ed</w:t>
      </w:r>
      <w:r>
        <w:rPr>
          <w:color w:val="000000" w:themeColor="text1"/>
        </w:rPr>
        <w:t>, Implement</w:t>
      </w:r>
      <w:r w:rsidR="0041457A">
        <w:rPr>
          <w:color w:val="000000" w:themeColor="text1"/>
        </w:rPr>
        <w:t>ed</w:t>
      </w:r>
      <w:r w:rsidR="00394524">
        <w:rPr>
          <w:color w:val="000000" w:themeColor="text1"/>
        </w:rPr>
        <w:t>, and maintain</w:t>
      </w:r>
      <w:r w:rsidR="0041457A">
        <w:rPr>
          <w:color w:val="000000" w:themeColor="text1"/>
        </w:rPr>
        <w:t>ed</w:t>
      </w:r>
      <w:r w:rsidR="00394524">
        <w:rPr>
          <w:color w:val="000000" w:themeColor="text1"/>
        </w:rPr>
        <w:t xml:space="preserve"> Microsoft Server 2012R2 </w:t>
      </w:r>
      <w:r w:rsidR="00394524" w:rsidRPr="00D9043C">
        <w:rPr>
          <w:b/>
          <w:color w:val="000000" w:themeColor="text1"/>
        </w:rPr>
        <w:t>Active Directory</w:t>
      </w:r>
      <w:r w:rsidR="00394524">
        <w:rPr>
          <w:color w:val="000000" w:themeColor="text1"/>
        </w:rPr>
        <w:t xml:space="preserve"> infrastructure, </w:t>
      </w:r>
      <w:r w:rsidR="00394524" w:rsidRPr="00D9043C">
        <w:rPr>
          <w:b/>
          <w:color w:val="000000" w:themeColor="text1"/>
        </w:rPr>
        <w:t>Exchange 2013, DNS, DHCP, WSUS, SCCM</w:t>
      </w:r>
      <w:r w:rsidR="00394524">
        <w:rPr>
          <w:color w:val="000000" w:themeColor="text1"/>
        </w:rPr>
        <w:t>,</w:t>
      </w:r>
      <w:r w:rsidR="007546ED">
        <w:rPr>
          <w:color w:val="000000" w:themeColor="text1"/>
        </w:rPr>
        <w:t xml:space="preserve"> </w:t>
      </w:r>
      <w:r w:rsidR="000E471F" w:rsidRPr="000E471F">
        <w:rPr>
          <w:b/>
          <w:color w:val="000000" w:themeColor="text1"/>
        </w:rPr>
        <w:t xml:space="preserve">MS </w:t>
      </w:r>
      <w:r w:rsidR="007546ED" w:rsidRPr="000E471F">
        <w:rPr>
          <w:b/>
          <w:color w:val="000000" w:themeColor="text1"/>
        </w:rPr>
        <w:t>SQL</w:t>
      </w:r>
      <w:r w:rsidR="007546ED">
        <w:rPr>
          <w:b/>
          <w:color w:val="000000" w:themeColor="text1"/>
        </w:rPr>
        <w:t>, SAN</w:t>
      </w:r>
      <w:r w:rsidR="008C06C7">
        <w:rPr>
          <w:b/>
          <w:color w:val="000000" w:themeColor="text1"/>
        </w:rPr>
        <w:t xml:space="preserve"> storage</w:t>
      </w:r>
      <w:r w:rsidR="007546ED">
        <w:rPr>
          <w:color w:val="000000" w:themeColor="text1"/>
        </w:rPr>
        <w:t xml:space="preserve"> </w:t>
      </w:r>
      <w:r w:rsidR="00394524">
        <w:rPr>
          <w:color w:val="000000" w:themeColor="text1"/>
        </w:rPr>
        <w:t xml:space="preserve">and </w:t>
      </w:r>
      <w:r w:rsidR="00394524" w:rsidRPr="00A110E9">
        <w:rPr>
          <w:b/>
          <w:color w:val="000000" w:themeColor="text1"/>
        </w:rPr>
        <w:t>DPM</w:t>
      </w:r>
      <w:r w:rsidR="00484B0B" w:rsidRPr="00A110E9">
        <w:rPr>
          <w:b/>
          <w:color w:val="000000" w:themeColor="text1"/>
        </w:rPr>
        <w:t xml:space="preserve"> </w:t>
      </w:r>
      <w:r w:rsidR="00484B0B" w:rsidRPr="00A110E9">
        <w:rPr>
          <w:b/>
          <w:color w:val="000000" w:themeColor="text1"/>
        </w:rPr>
        <w:lastRenderedPageBreak/>
        <w:t>backup solution</w:t>
      </w:r>
      <w:r w:rsidR="00BA5B2B">
        <w:rPr>
          <w:color w:val="000000" w:themeColor="text1"/>
        </w:rPr>
        <w:t>. All servers are virtualize</w:t>
      </w:r>
      <w:r w:rsidR="00AE4723">
        <w:rPr>
          <w:color w:val="000000" w:themeColor="text1"/>
        </w:rPr>
        <w:t>d</w:t>
      </w:r>
      <w:r w:rsidR="00BA5B2B">
        <w:rPr>
          <w:color w:val="000000" w:themeColor="text1"/>
        </w:rPr>
        <w:t xml:space="preserve"> with Microsoft Server 2012R2 </w:t>
      </w:r>
      <w:r w:rsidR="00BA5B2B" w:rsidRPr="00D9043C">
        <w:rPr>
          <w:color w:val="000000" w:themeColor="text1"/>
        </w:rPr>
        <w:t xml:space="preserve">Hyper-V </w:t>
      </w:r>
      <w:r w:rsidR="007A0953" w:rsidRPr="00D9043C">
        <w:rPr>
          <w:color w:val="000000" w:themeColor="text1"/>
        </w:rPr>
        <w:t>virtualization</w:t>
      </w:r>
      <w:r w:rsidR="007A0953">
        <w:rPr>
          <w:color w:val="000000" w:themeColor="text1"/>
        </w:rPr>
        <w:t xml:space="preserve"> </w:t>
      </w:r>
      <w:r w:rsidR="00BA5B2B">
        <w:rPr>
          <w:color w:val="000000" w:themeColor="text1"/>
        </w:rPr>
        <w:t xml:space="preserve">technology. </w:t>
      </w:r>
    </w:p>
    <w:p w:rsidR="00394524" w:rsidRDefault="00394524" w:rsidP="007123F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</w:t>
      </w:r>
      <w:r w:rsidR="0041457A">
        <w:rPr>
          <w:color w:val="000000" w:themeColor="text1"/>
        </w:rPr>
        <w:t>ed</w:t>
      </w:r>
      <w:r>
        <w:rPr>
          <w:color w:val="000000" w:themeColor="text1"/>
        </w:rPr>
        <w:t>, implement</w:t>
      </w:r>
      <w:r w:rsidR="0041457A">
        <w:rPr>
          <w:color w:val="000000" w:themeColor="text1"/>
        </w:rPr>
        <w:t>ed</w:t>
      </w:r>
      <w:r>
        <w:rPr>
          <w:color w:val="000000" w:themeColor="text1"/>
        </w:rPr>
        <w:t xml:space="preserve"> and manage</w:t>
      </w:r>
      <w:r w:rsidR="0041457A">
        <w:rPr>
          <w:color w:val="000000" w:themeColor="text1"/>
        </w:rPr>
        <w:t>d</w:t>
      </w:r>
      <w:r>
        <w:rPr>
          <w:color w:val="000000" w:themeColor="text1"/>
        </w:rPr>
        <w:t xml:space="preserve"> </w:t>
      </w:r>
      <w:r w:rsidRPr="007A0953">
        <w:rPr>
          <w:b/>
          <w:color w:val="000000" w:themeColor="text1"/>
        </w:rPr>
        <w:t>Virtualization technology</w:t>
      </w:r>
      <w:r>
        <w:rPr>
          <w:color w:val="000000" w:themeColor="text1"/>
        </w:rPr>
        <w:t xml:space="preserve"> on campus using </w:t>
      </w:r>
      <w:r w:rsidRPr="007A0953">
        <w:rPr>
          <w:b/>
          <w:color w:val="000000" w:themeColor="text1"/>
        </w:rPr>
        <w:t>Microsoft Hyper-V and VM</w:t>
      </w:r>
      <w:r w:rsidR="00BA5B2B" w:rsidRPr="007A0953">
        <w:rPr>
          <w:b/>
          <w:color w:val="000000" w:themeColor="text1"/>
        </w:rPr>
        <w:t>Ware</w:t>
      </w:r>
      <w:r w:rsidR="00BA5B2B">
        <w:rPr>
          <w:color w:val="000000" w:themeColor="text1"/>
        </w:rPr>
        <w:t xml:space="preserve">. </w:t>
      </w:r>
    </w:p>
    <w:p w:rsidR="003E735D" w:rsidRDefault="00997E1E" w:rsidP="003E73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Responsible and secure </w:t>
      </w:r>
      <w:r w:rsidR="00BA5B2B" w:rsidRPr="006541A3">
        <w:rPr>
          <w:b/>
          <w:color w:val="000000" w:themeColor="text1"/>
        </w:rPr>
        <w:t xml:space="preserve">campus </w:t>
      </w:r>
      <w:r w:rsidR="006541A3" w:rsidRPr="006541A3">
        <w:rPr>
          <w:b/>
          <w:color w:val="000000" w:themeColor="text1"/>
        </w:rPr>
        <w:t xml:space="preserve">network </w:t>
      </w:r>
      <w:r w:rsidR="00BA5B2B" w:rsidRPr="006541A3">
        <w:rPr>
          <w:b/>
          <w:color w:val="000000" w:themeColor="text1"/>
        </w:rPr>
        <w:t>security</w:t>
      </w:r>
      <w:r w:rsidR="00BA5B2B">
        <w:rPr>
          <w:color w:val="000000" w:themeColor="text1"/>
        </w:rPr>
        <w:t xml:space="preserve"> such as </w:t>
      </w:r>
      <w:r w:rsidR="006541A3">
        <w:rPr>
          <w:b/>
          <w:color w:val="000000" w:themeColor="text1"/>
        </w:rPr>
        <w:t>firewall, email s</w:t>
      </w:r>
      <w:r w:rsidR="00BA5B2B" w:rsidRPr="006541A3">
        <w:rPr>
          <w:b/>
          <w:color w:val="000000" w:themeColor="text1"/>
        </w:rPr>
        <w:t xml:space="preserve">pam filter, </w:t>
      </w:r>
      <w:r w:rsidR="00E829F4">
        <w:rPr>
          <w:b/>
          <w:color w:val="000000" w:themeColor="text1"/>
        </w:rPr>
        <w:t xml:space="preserve">VPN, and </w:t>
      </w:r>
      <w:r w:rsidR="00AB4CEB" w:rsidRPr="006541A3">
        <w:rPr>
          <w:b/>
          <w:color w:val="000000" w:themeColor="text1"/>
        </w:rPr>
        <w:t>NAC (Network Access Control)</w:t>
      </w:r>
      <w:r w:rsidR="00AB4CEB">
        <w:rPr>
          <w:color w:val="000000" w:themeColor="text1"/>
        </w:rPr>
        <w:t xml:space="preserve">. All appliances are virtualized. </w:t>
      </w:r>
    </w:p>
    <w:p w:rsidR="00053212" w:rsidRPr="003E735D" w:rsidRDefault="00BB3CF4" w:rsidP="003E73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35D">
        <w:rPr>
          <w:color w:val="000000" w:themeColor="text1"/>
        </w:rPr>
        <w:t xml:space="preserve">Lead team of desktop support technicians to upgrade and maintain </w:t>
      </w:r>
      <w:r w:rsidRPr="00D8517A">
        <w:rPr>
          <w:b/>
          <w:color w:val="000000" w:themeColor="text1"/>
        </w:rPr>
        <w:t xml:space="preserve">2000+ </w:t>
      </w:r>
      <w:r w:rsidR="00F5479F">
        <w:rPr>
          <w:b/>
          <w:color w:val="000000" w:themeColor="text1"/>
        </w:rPr>
        <w:t xml:space="preserve">of </w:t>
      </w:r>
      <w:r w:rsidRPr="00D8517A">
        <w:rPr>
          <w:b/>
          <w:color w:val="000000" w:themeColor="text1"/>
        </w:rPr>
        <w:t>Windows 8.1 desktops</w:t>
      </w:r>
      <w:r w:rsidRPr="003E735D">
        <w:rPr>
          <w:color w:val="000000" w:themeColor="text1"/>
        </w:rPr>
        <w:t xml:space="preserve"> on campus by utilizing Microsoft System Center Configuration Manager 2012R2 to manage those desktops. </w:t>
      </w:r>
    </w:p>
    <w:p w:rsidR="00DD64B2" w:rsidRDefault="00B25FC1" w:rsidP="0005321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</w:t>
      </w:r>
      <w:r w:rsidR="00AC593A">
        <w:rPr>
          <w:color w:val="000000" w:themeColor="text1"/>
        </w:rPr>
        <w:t>ed</w:t>
      </w:r>
      <w:r>
        <w:rPr>
          <w:color w:val="000000" w:themeColor="text1"/>
        </w:rPr>
        <w:t xml:space="preserve"> and configure</w:t>
      </w:r>
      <w:r w:rsidR="00AC593A">
        <w:rPr>
          <w:color w:val="000000" w:themeColor="text1"/>
        </w:rPr>
        <w:t>d</w:t>
      </w:r>
      <w:r w:rsidR="006541A3">
        <w:rPr>
          <w:color w:val="000000" w:themeColor="text1"/>
        </w:rPr>
        <w:t xml:space="preserve"> </w:t>
      </w:r>
      <w:r w:rsidR="00144CD7" w:rsidRPr="006541A3">
        <w:rPr>
          <w:b/>
          <w:color w:val="000000" w:themeColor="text1"/>
        </w:rPr>
        <w:t>enterprise wireless solution</w:t>
      </w:r>
      <w:r w:rsidR="00144CD7" w:rsidRPr="00053212">
        <w:rPr>
          <w:color w:val="000000" w:themeColor="text1"/>
        </w:rPr>
        <w:t xml:space="preserve"> with </w:t>
      </w:r>
      <w:r w:rsidR="00484B0B" w:rsidRPr="00053212">
        <w:rPr>
          <w:color w:val="000000" w:themeColor="text1"/>
        </w:rPr>
        <w:t>Network Admission Control (</w:t>
      </w:r>
      <w:r w:rsidR="00144CD7" w:rsidRPr="00053212">
        <w:rPr>
          <w:color w:val="000000" w:themeColor="text1"/>
        </w:rPr>
        <w:t>NAC</w:t>
      </w:r>
      <w:r w:rsidR="00484B0B" w:rsidRPr="00053212">
        <w:rPr>
          <w:color w:val="000000" w:themeColor="text1"/>
        </w:rPr>
        <w:t>)</w:t>
      </w:r>
      <w:r w:rsidR="00144CD7" w:rsidRPr="00053212">
        <w:rPr>
          <w:color w:val="000000" w:themeColor="text1"/>
        </w:rPr>
        <w:t xml:space="preserve"> for 5000 users with</w:t>
      </w:r>
      <w:r w:rsidR="00484B0B" w:rsidRPr="00053212">
        <w:rPr>
          <w:color w:val="000000" w:themeColor="text1"/>
        </w:rPr>
        <w:t xml:space="preserve"> Bring Your Own Device </w:t>
      </w:r>
      <w:r w:rsidR="00144CD7" w:rsidRPr="00053212">
        <w:rPr>
          <w:color w:val="000000" w:themeColor="text1"/>
        </w:rPr>
        <w:t>concept</w:t>
      </w:r>
      <w:r w:rsidR="00484B0B" w:rsidRPr="00053212">
        <w:rPr>
          <w:color w:val="000000" w:themeColor="text1"/>
        </w:rPr>
        <w:t xml:space="preserve"> (BYOD)</w:t>
      </w:r>
      <w:r w:rsidR="00144CD7" w:rsidRPr="00053212">
        <w:rPr>
          <w:color w:val="000000" w:themeColor="text1"/>
        </w:rPr>
        <w:t xml:space="preserve">. </w:t>
      </w:r>
    </w:p>
    <w:p w:rsidR="0041457A" w:rsidRPr="00053212" w:rsidRDefault="0041457A" w:rsidP="0005321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Managed</w:t>
      </w:r>
      <w:r w:rsidR="00A16078">
        <w:rPr>
          <w:color w:val="000000" w:themeColor="text1"/>
        </w:rPr>
        <w:t xml:space="preserve"> and </w:t>
      </w:r>
      <w:r w:rsidR="00AC593A">
        <w:rPr>
          <w:color w:val="000000" w:themeColor="text1"/>
        </w:rPr>
        <w:t>support</w:t>
      </w:r>
      <w:r w:rsidR="00A16078">
        <w:rPr>
          <w:color w:val="000000" w:themeColor="text1"/>
        </w:rPr>
        <w:t>ed</w:t>
      </w:r>
      <w:r w:rsidR="00AC593A">
        <w:rPr>
          <w:color w:val="000000" w:themeColor="text1"/>
        </w:rPr>
        <w:t xml:space="preserve"> </w:t>
      </w:r>
      <w:r w:rsidR="00AC593A" w:rsidRPr="00AC593A">
        <w:rPr>
          <w:b/>
          <w:color w:val="000000" w:themeColor="text1"/>
        </w:rPr>
        <w:t>NCR Point of Sale system</w:t>
      </w:r>
      <w:r w:rsidR="00AC593A">
        <w:rPr>
          <w:color w:val="000000" w:themeColor="text1"/>
        </w:rPr>
        <w:t xml:space="preserve"> </w:t>
      </w:r>
      <w:r w:rsidR="00A16078">
        <w:rPr>
          <w:color w:val="000000" w:themeColor="text1"/>
        </w:rPr>
        <w:t>for hospitality vendor</w:t>
      </w:r>
      <w:r w:rsidR="00D56A5A">
        <w:rPr>
          <w:color w:val="000000" w:themeColor="text1"/>
        </w:rPr>
        <w:t>s</w:t>
      </w:r>
      <w:r w:rsidR="00A16078">
        <w:rPr>
          <w:color w:val="000000" w:themeColor="text1"/>
        </w:rPr>
        <w:t xml:space="preserve"> </w:t>
      </w:r>
      <w:r w:rsidR="00AC593A">
        <w:rPr>
          <w:color w:val="000000" w:themeColor="text1"/>
        </w:rPr>
        <w:t xml:space="preserve">on campus. </w:t>
      </w:r>
    </w:p>
    <w:p w:rsidR="00053212" w:rsidRDefault="00F24485" w:rsidP="001874D6">
      <w:pPr>
        <w:spacing w:after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CDF2572" wp14:editId="37AC4222">
            <wp:simplePos x="0" y="0"/>
            <wp:positionH relativeFrom="column">
              <wp:posOffset>2103120</wp:posOffset>
            </wp:positionH>
            <wp:positionV relativeFrom="paragraph">
              <wp:posOffset>9525</wp:posOffset>
            </wp:positionV>
            <wp:extent cx="815340" cy="6248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3FA">
        <w:rPr>
          <w:b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5EE9108E" wp14:editId="2E2CFC37">
            <wp:simplePos x="0" y="0"/>
            <wp:positionH relativeFrom="column">
              <wp:posOffset>3223260</wp:posOffset>
            </wp:positionH>
            <wp:positionV relativeFrom="paragraph">
              <wp:posOffset>68580</wp:posOffset>
            </wp:positionV>
            <wp:extent cx="2575560" cy="617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talway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212">
        <w:rPr>
          <w:b/>
          <w:color w:val="000000" w:themeColor="text1"/>
        </w:rPr>
        <w:t>Independent IT Consultant</w:t>
      </w:r>
      <w:r w:rsidR="00667817">
        <w:rPr>
          <w:b/>
          <w:color w:val="000000" w:themeColor="text1"/>
        </w:rPr>
        <w:tab/>
      </w:r>
      <w:r w:rsidR="00D103FA">
        <w:rPr>
          <w:b/>
          <w:color w:val="000000" w:themeColor="text1"/>
        </w:rPr>
        <w:tab/>
      </w:r>
      <w:r w:rsidR="00D103FA">
        <w:rPr>
          <w:b/>
          <w:color w:val="000000" w:themeColor="text1"/>
        </w:rPr>
        <w:tab/>
      </w:r>
    </w:p>
    <w:p w:rsidR="00A00AA9" w:rsidRDefault="00053212" w:rsidP="00053212">
      <w:pPr>
        <w:spacing w:after="0"/>
        <w:rPr>
          <w:color w:val="000000" w:themeColor="text1"/>
        </w:rPr>
      </w:pPr>
      <w:r>
        <w:rPr>
          <w:color w:val="000000" w:themeColor="text1"/>
        </w:rPr>
        <w:t>Little Rock, AR</w:t>
      </w:r>
      <w:r w:rsidR="00A00AA9">
        <w:rPr>
          <w:color w:val="000000" w:themeColor="text1"/>
        </w:rPr>
        <w:t xml:space="preserve"> </w:t>
      </w:r>
    </w:p>
    <w:p w:rsidR="00053212" w:rsidRPr="00A00AA9" w:rsidRDefault="00AE4723" w:rsidP="00053212">
      <w:pPr>
        <w:spacing w:after="0"/>
        <w:rPr>
          <w:color w:val="000000" w:themeColor="text1"/>
        </w:rPr>
      </w:pPr>
      <w:r>
        <w:rPr>
          <w:color w:val="7F7F7F" w:themeColor="text1" w:themeTint="80"/>
        </w:rPr>
        <w:t xml:space="preserve">January </w:t>
      </w:r>
      <w:r w:rsidR="00053212">
        <w:rPr>
          <w:color w:val="7F7F7F" w:themeColor="text1" w:themeTint="80"/>
        </w:rPr>
        <w:t xml:space="preserve">2010 to </w:t>
      </w:r>
      <w:r>
        <w:rPr>
          <w:color w:val="7F7F7F" w:themeColor="text1" w:themeTint="80"/>
        </w:rPr>
        <w:t>May 2016</w:t>
      </w:r>
    </w:p>
    <w:p w:rsidR="00A00AA9" w:rsidRDefault="00A00AA9" w:rsidP="00053212">
      <w:pPr>
        <w:spacing w:after="0"/>
        <w:rPr>
          <w:color w:val="7F7F7F" w:themeColor="text1" w:themeTint="80"/>
        </w:rPr>
      </w:pPr>
    </w:p>
    <w:p w:rsidR="00053212" w:rsidRPr="00053212" w:rsidRDefault="00053212" w:rsidP="00053212">
      <w:pPr>
        <w:spacing w:after="0"/>
        <w:rPr>
          <w:color w:val="000000" w:themeColor="text1"/>
        </w:rPr>
      </w:pPr>
      <w:r w:rsidRPr="00053212">
        <w:rPr>
          <w:color w:val="000000" w:themeColor="text1"/>
        </w:rPr>
        <w:t>Provide</w:t>
      </w:r>
      <w:r w:rsidR="0041457A">
        <w:rPr>
          <w:color w:val="000000" w:themeColor="text1"/>
        </w:rPr>
        <w:t>d</w:t>
      </w:r>
      <w:r w:rsidRPr="00053212">
        <w:rPr>
          <w:color w:val="000000" w:themeColor="text1"/>
        </w:rPr>
        <w:t xml:space="preserve"> </w:t>
      </w:r>
      <w:r w:rsidR="004D1121">
        <w:rPr>
          <w:color w:val="000000" w:themeColor="text1"/>
        </w:rPr>
        <w:t xml:space="preserve">completed </w:t>
      </w:r>
      <w:r w:rsidRPr="00053212">
        <w:rPr>
          <w:color w:val="000000" w:themeColor="text1"/>
        </w:rPr>
        <w:t xml:space="preserve">IT solution </w:t>
      </w:r>
      <w:r>
        <w:rPr>
          <w:color w:val="000000" w:themeColor="text1"/>
        </w:rPr>
        <w:t xml:space="preserve">with different level of budget for dentists in Little Rock area. The solution is range from server, </w:t>
      </w:r>
      <w:r w:rsidR="006633E7" w:rsidRPr="006633E7">
        <w:rPr>
          <w:b/>
          <w:color w:val="000000" w:themeColor="text1"/>
        </w:rPr>
        <w:t xml:space="preserve">SAN </w:t>
      </w:r>
      <w:r w:rsidRPr="006633E7">
        <w:rPr>
          <w:b/>
          <w:color w:val="000000" w:themeColor="text1"/>
        </w:rPr>
        <w:t>storage</w:t>
      </w:r>
      <w:r>
        <w:rPr>
          <w:color w:val="000000" w:themeColor="text1"/>
        </w:rPr>
        <w:t>, desktop, laptop, wireless,</w:t>
      </w:r>
      <w:r w:rsidR="00537EC5">
        <w:rPr>
          <w:color w:val="000000" w:themeColor="text1"/>
        </w:rPr>
        <w:t xml:space="preserve"> security,</w:t>
      </w:r>
      <w:r w:rsidR="006633E7">
        <w:rPr>
          <w:color w:val="000000" w:themeColor="text1"/>
        </w:rPr>
        <w:t xml:space="preserve"> </w:t>
      </w:r>
      <w:r w:rsidR="000E471F" w:rsidRPr="000E471F">
        <w:rPr>
          <w:b/>
          <w:color w:val="000000" w:themeColor="text1"/>
        </w:rPr>
        <w:t>MS SQL</w:t>
      </w:r>
      <w:r w:rsidR="006633E7">
        <w:rPr>
          <w:color w:val="000000" w:themeColor="text1"/>
        </w:rPr>
        <w:t xml:space="preserve">, </w:t>
      </w:r>
      <w:r w:rsidR="00537EC5">
        <w:rPr>
          <w:color w:val="000000" w:themeColor="text1"/>
        </w:rPr>
        <w:t xml:space="preserve">LAN/WAN, and VPN. The solution must comply with </w:t>
      </w:r>
      <w:r w:rsidR="000B3760" w:rsidRPr="000B3760">
        <w:rPr>
          <w:b/>
          <w:color w:val="000000" w:themeColor="text1"/>
        </w:rPr>
        <w:t xml:space="preserve">US </w:t>
      </w:r>
      <w:r w:rsidR="00537EC5" w:rsidRPr="000B3760">
        <w:rPr>
          <w:b/>
          <w:color w:val="000000" w:themeColor="text1"/>
        </w:rPr>
        <w:t>Health Insurance Portability and Accountability Act (HIPPA)</w:t>
      </w:r>
      <w:r w:rsidR="00537EC5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053212" w:rsidRPr="00053212" w:rsidRDefault="00053212" w:rsidP="001874D6">
      <w:pPr>
        <w:spacing w:after="0"/>
        <w:rPr>
          <w:color w:val="000000" w:themeColor="text1"/>
        </w:rPr>
      </w:pPr>
    </w:p>
    <w:p w:rsidR="001874D6" w:rsidRDefault="001874D6" w:rsidP="001874D6">
      <w:pPr>
        <w:spacing w:after="0"/>
        <w:rPr>
          <w:b/>
          <w:color w:val="000000" w:themeColor="text1"/>
        </w:rPr>
      </w:pPr>
      <w:r w:rsidRPr="001874D6">
        <w:rPr>
          <w:b/>
          <w:color w:val="000000" w:themeColor="text1"/>
        </w:rPr>
        <w:t>Network Engineer</w:t>
      </w:r>
    </w:p>
    <w:p w:rsidR="001874D6" w:rsidRDefault="001874D6" w:rsidP="001874D6">
      <w:pPr>
        <w:spacing w:after="0"/>
        <w:rPr>
          <w:color w:val="000000" w:themeColor="text1"/>
        </w:rPr>
      </w:pPr>
      <w:r w:rsidRPr="001874D6">
        <w:rPr>
          <w:color w:val="000000" w:themeColor="text1"/>
        </w:rPr>
        <w:t>Southern Arkansas University Tech</w:t>
      </w:r>
      <w:r>
        <w:rPr>
          <w:color w:val="000000" w:themeColor="text1"/>
        </w:rPr>
        <w:t>, Camden AR</w:t>
      </w:r>
    </w:p>
    <w:p w:rsidR="001874D6" w:rsidRDefault="001874D6" w:rsidP="00053212">
      <w:pPr>
        <w:spacing w:after="0"/>
        <w:rPr>
          <w:color w:val="7F7F7F" w:themeColor="text1" w:themeTint="80"/>
        </w:rPr>
      </w:pPr>
      <w:r w:rsidRPr="001874D6">
        <w:rPr>
          <w:color w:val="7F7F7F" w:themeColor="text1" w:themeTint="80"/>
        </w:rPr>
        <w:t>February 2003</w:t>
      </w:r>
      <w:r w:rsidR="00EE7905">
        <w:rPr>
          <w:color w:val="7F7F7F" w:themeColor="text1" w:themeTint="80"/>
        </w:rPr>
        <w:t xml:space="preserve"> - August </w:t>
      </w:r>
      <w:r w:rsidRPr="001874D6">
        <w:rPr>
          <w:color w:val="7F7F7F" w:themeColor="text1" w:themeTint="80"/>
        </w:rPr>
        <w:t>2006</w:t>
      </w:r>
    </w:p>
    <w:p w:rsidR="001874D6" w:rsidRDefault="001874D6" w:rsidP="00053212">
      <w:pPr>
        <w:spacing w:after="0"/>
        <w:rPr>
          <w:color w:val="000000" w:themeColor="text1"/>
        </w:rPr>
      </w:pPr>
    </w:p>
    <w:p w:rsidR="001874D6" w:rsidRDefault="001874D6" w:rsidP="00053212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Installed and configured various Cisco routers and switches supporting campus network.</w:t>
      </w:r>
    </w:p>
    <w:p w:rsidR="001874D6" w:rsidRDefault="00EE615A" w:rsidP="00053212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Implement</w:t>
      </w:r>
      <w:r w:rsidR="0041457A">
        <w:rPr>
          <w:color w:val="000000" w:themeColor="text1"/>
        </w:rPr>
        <w:t>ed</w:t>
      </w:r>
      <w:r>
        <w:rPr>
          <w:color w:val="000000" w:themeColor="text1"/>
        </w:rPr>
        <w:t xml:space="preserve"> access lists for allowing/blocking desired traffic.</w:t>
      </w:r>
    </w:p>
    <w:p w:rsidR="00EE615A" w:rsidRDefault="00EE615A" w:rsidP="00053212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Perform</w:t>
      </w:r>
      <w:r w:rsidR="0041457A">
        <w:rPr>
          <w:color w:val="000000" w:themeColor="text1"/>
        </w:rPr>
        <w:t>ed</w:t>
      </w:r>
      <w:r>
        <w:rPr>
          <w:color w:val="000000" w:themeColor="text1"/>
        </w:rPr>
        <w:t xml:space="preserve"> IOS upgrades on Cisco routers and switches. </w:t>
      </w:r>
    </w:p>
    <w:p w:rsidR="00EE615A" w:rsidRDefault="00EE615A" w:rsidP="00053212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Supported and troubleshoot various desktops, laptops, </w:t>
      </w:r>
      <w:r w:rsidR="0041457A">
        <w:rPr>
          <w:color w:val="000000" w:themeColor="text1"/>
        </w:rPr>
        <w:t xml:space="preserve">network </w:t>
      </w:r>
      <w:r>
        <w:rPr>
          <w:color w:val="000000" w:themeColor="text1"/>
        </w:rPr>
        <w:t>and servers.</w:t>
      </w:r>
    </w:p>
    <w:p w:rsidR="00EE615A" w:rsidRDefault="00EE615A" w:rsidP="00EE615A">
      <w:pPr>
        <w:spacing w:after="0"/>
        <w:rPr>
          <w:color w:val="000000" w:themeColor="text1"/>
        </w:rPr>
      </w:pPr>
    </w:p>
    <w:p w:rsidR="00EE615A" w:rsidRPr="00C623E0" w:rsidRDefault="00EE615A" w:rsidP="006E4B14">
      <w:pPr>
        <w:spacing w:after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623E0">
        <w:rPr>
          <w:rFonts w:asciiTheme="majorHAnsi" w:hAnsiTheme="majorHAnsi"/>
          <w:b/>
          <w:color w:val="000000" w:themeColor="text1"/>
          <w:sz w:val="28"/>
          <w:szCs w:val="28"/>
        </w:rPr>
        <w:t>Education</w:t>
      </w:r>
      <w:r w:rsidR="00676A7B" w:rsidRPr="00C623E0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="00676A7B" w:rsidRPr="00C623E0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="00676A7B" w:rsidRPr="00C623E0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="00676A7B" w:rsidRPr="00C623E0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="00676A7B" w:rsidRPr="00C623E0">
        <w:rPr>
          <w:rFonts w:asciiTheme="majorHAnsi" w:hAnsiTheme="majorHAnsi"/>
          <w:b/>
          <w:color w:val="000000" w:themeColor="text1"/>
          <w:sz w:val="28"/>
          <w:szCs w:val="28"/>
        </w:rPr>
        <w:tab/>
      </w:r>
    </w:p>
    <w:p w:rsidR="00EE615A" w:rsidRPr="006E4B14" w:rsidRDefault="00EE615A" w:rsidP="006E4B14">
      <w:pPr>
        <w:spacing w:after="0"/>
        <w:rPr>
          <w:b/>
          <w:color w:val="000000" w:themeColor="text1"/>
        </w:rPr>
      </w:pPr>
      <w:r w:rsidRPr="006E4B14">
        <w:rPr>
          <w:b/>
          <w:color w:val="000000" w:themeColor="text1"/>
        </w:rPr>
        <w:t>Bachelor of Science in Computer Science</w:t>
      </w:r>
      <w:r w:rsidR="00A42672">
        <w:rPr>
          <w:b/>
          <w:color w:val="000000" w:themeColor="text1"/>
        </w:rPr>
        <w:t xml:space="preserve"> and </w:t>
      </w:r>
      <w:r w:rsidR="008D59D2">
        <w:rPr>
          <w:b/>
          <w:color w:val="000000" w:themeColor="text1"/>
        </w:rPr>
        <w:t>Information Systems</w:t>
      </w:r>
    </w:p>
    <w:p w:rsidR="00EE615A" w:rsidRPr="006E4B14" w:rsidRDefault="00EE615A" w:rsidP="006E4B14">
      <w:pPr>
        <w:spacing w:after="0"/>
        <w:rPr>
          <w:color w:val="7F7F7F" w:themeColor="text1" w:themeTint="80"/>
        </w:rPr>
      </w:pPr>
      <w:r w:rsidRPr="006E4B14">
        <w:rPr>
          <w:color w:val="7F7F7F" w:themeColor="text1" w:themeTint="80"/>
        </w:rPr>
        <w:t>Universi</w:t>
      </w:r>
      <w:r w:rsidR="0092667C">
        <w:rPr>
          <w:color w:val="7F7F7F" w:themeColor="text1" w:themeTint="80"/>
        </w:rPr>
        <w:t xml:space="preserve">ty of Central Arkansas, Conway </w:t>
      </w:r>
      <w:r w:rsidRPr="006E4B14">
        <w:rPr>
          <w:color w:val="7F7F7F" w:themeColor="text1" w:themeTint="80"/>
        </w:rPr>
        <w:t>AR</w:t>
      </w:r>
    </w:p>
    <w:p w:rsidR="00C623E0" w:rsidRDefault="00C623E0" w:rsidP="006E4B14">
      <w:pPr>
        <w:spacing w:after="0"/>
        <w:rPr>
          <w:color w:val="000000" w:themeColor="text1"/>
        </w:rPr>
      </w:pPr>
    </w:p>
    <w:p w:rsidR="006E4B14" w:rsidRPr="00C623E0" w:rsidRDefault="006E4B14" w:rsidP="006E4B14">
      <w:pPr>
        <w:spacing w:after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623E0">
        <w:rPr>
          <w:rFonts w:asciiTheme="majorHAnsi" w:hAnsiTheme="majorHAnsi"/>
          <w:b/>
          <w:color w:val="000000" w:themeColor="text1"/>
          <w:sz w:val="28"/>
          <w:szCs w:val="28"/>
        </w:rPr>
        <w:t>Certifications</w:t>
      </w:r>
    </w:p>
    <w:p w:rsidR="00A00AA9" w:rsidRDefault="00A00AA9" w:rsidP="00A00AA9">
      <w:pPr>
        <w:spacing w:after="0"/>
        <w:rPr>
          <w:color w:val="000000" w:themeColor="text1"/>
        </w:rPr>
      </w:pPr>
      <w:r>
        <w:rPr>
          <w:color w:val="000000" w:themeColor="text1"/>
        </w:rPr>
        <w:t>C</w:t>
      </w:r>
      <w:r w:rsidRPr="006E4B14">
        <w:rPr>
          <w:color w:val="000000" w:themeColor="text1"/>
        </w:rPr>
        <w:t>isco Certified Network Professional (CCNP)</w:t>
      </w:r>
      <w:r w:rsidR="006666B4">
        <w:rPr>
          <w:color w:val="000000" w:themeColor="text1"/>
        </w:rPr>
        <w:t xml:space="preserve"> | </w:t>
      </w:r>
      <w:r w:rsidR="00064185">
        <w:rPr>
          <w:color w:val="000000" w:themeColor="text1"/>
        </w:rPr>
        <w:t xml:space="preserve">Microsoft Certified </w:t>
      </w:r>
      <w:r w:rsidR="00BB5AC0">
        <w:rPr>
          <w:color w:val="000000" w:themeColor="text1"/>
        </w:rPr>
        <w:t>Solution Expert</w:t>
      </w:r>
      <w:r w:rsidR="00064185">
        <w:rPr>
          <w:color w:val="000000" w:themeColor="text1"/>
        </w:rPr>
        <w:t xml:space="preserve"> (MCSE</w:t>
      </w:r>
      <w:r w:rsidRPr="006E4B14">
        <w:rPr>
          <w:color w:val="000000" w:themeColor="text1"/>
        </w:rPr>
        <w:t>)</w:t>
      </w:r>
    </w:p>
    <w:p w:rsidR="00A00AA9" w:rsidRPr="006E4B14" w:rsidRDefault="00A00AA9" w:rsidP="00ED51D6">
      <w:pPr>
        <w:spacing w:after="0"/>
        <w:rPr>
          <w:color w:val="000000" w:themeColor="text1"/>
        </w:rPr>
      </w:pPr>
      <w:r>
        <w:rPr>
          <w:color w:val="000000" w:themeColor="text1"/>
        </w:rPr>
        <w:t>Extreme Certified Specialist - Network Admission Control (NAC)</w:t>
      </w:r>
      <w:r w:rsidR="001E735E" w:rsidRPr="001E735E">
        <w:rPr>
          <w:rFonts w:asciiTheme="majorHAnsi" w:hAnsiTheme="majorHAnsi" w:cs="Arial"/>
          <w:b/>
          <w:noProof/>
          <w:color w:val="000000" w:themeColor="text1"/>
          <w:sz w:val="36"/>
          <w:szCs w:val="36"/>
        </w:rPr>
        <w:t xml:space="preserve"> </w:t>
      </w:r>
      <w:r w:rsidR="006666B4">
        <w:rPr>
          <w:color w:val="000000" w:themeColor="text1"/>
        </w:rPr>
        <w:t xml:space="preserve">| </w:t>
      </w:r>
      <w:r>
        <w:rPr>
          <w:color w:val="000000" w:themeColor="text1"/>
        </w:rPr>
        <w:t>Extreme Certified Specialist - Switching NMS</w:t>
      </w:r>
      <w:r w:rsidR="006666B4">
        <w:rPr>
          <w:color w:val="000000" w:themeColor="text1"/>
        </w:rPr>
        <w:t xml:space="preserve"> | </w:t>
      </w:r>
      <w:r>
        <w:rPr>
          <w:color w:val="000000" w:themeColor="text1"/>
        </w:rPr>
        <w:t xml:space="preserve">Enterasys Certified Expert - Network Security  </w:t>
      </w:r>
    </w:p>
    <w:p w:rsidR="006A42E9" w:rsidRPr="003C396A" w:rsidRDefault="006A42E9" w:rsidP="00ED51D6">
      <w:pPr>
        <w:spacing w:after="0"/>
        <w:rPr>
          <w:rFonts w:asciiTheme="majorHAnsi" w:hAnsiTheme="majorHAnsi"/>
          <w:b/>
          <w:color w:val="000000" w:themeColor="text1"/>
          <w:sz w:val="32"/>
          <w:szCs w:val="32"/>
        </w:rPr>
      </w:pPr>
    </w:p>
    <w:p w:rsidR="00A84269" w:rsidRPr="00C623E0" w:rsidRDefault="006A42E9" w:rsidP="00ED51D6">
      <w:pPr>
        <w:spacing w:after="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623E0">
        <w:rPr>
          <w:rFonts w:asciiTheme="majorHAnsi" w:hAnsiTheme="majorHAnsi"/>
          <w:b/>
          <w:color w:val="000000" w:themeColor="text1"/>
          <w:sz w:val="28"/>
          <w:szCs w:val="28"/>
        </w:rPr>
        <w:t>Technical Skills</w:t>
      </w:r>
    </w:p>
    <w:p w:rsidR="00A84269" w:rsidRDefault="00A84269" w:rsidP="006E4B14">
      <w:pPr>
        <w:spacing w:after="0"/>
        <w:rPr>
          <w:color w:val="000000" w:themeColor="text1"/>
        </w:rPr>
      </w:pPr>
      <w:r>
        <w:rPr>
          <w:color w:val="000000" w:themeColor="text1"/>
        </w:rPr>
        <w:t>Network Technologies: LAN/WAN Architecture, TC</w:t>
      </w:r>
      <w:r w:rsidR="00217DE5">
        <w:rPr>
          <w:color w:val="000000" w:themeColor="text1"/>
        </w:rPr>
        <w:t xml:space="preserve">P/IP, </w:t>
      </w:r>
      <w:r w:rsidR="00217DE5" w:rsidRPr="003767A2">
        <w:rPr>
          <w:b/>
          <w:color w:val="000000" w:themeColor="text1"/>
        </w:rPr>
        <w:t>VPN</w:t>
      </w:r>
      <w:r w:rsidR="00217DE5">
        <w:rPr>
          <w:color w:val="000000" w:themeColor="text1"/>
        </w:rPr>
        <w:t xml:space="preserve">, </w:t>
      </w:r>
      <w:r w:rsidR="00217DE5" w:rsidRPr="003767A2">
        <w:rPr>
          <w:b/>
          <w:color w:val="000000" w:themeColor="text1"/>
        </w:rPr>
        <w:t>VLAN</w:t>
      </w:r>
      <w:r w:rsidR="00217DE5">
        <w:rPr>
          <w:color w:val="000000" w:themeColor="text1"/>
        </w:rPr>
        <w:t xml:space="preserve">, VTP, </w:t>
      </w:r>
      <w:r w:rsidR="00217DE5" w:rsidRPr="003767A2">
        <w:rPr>
          <w:b/>
          <w:color w:val="000000" w:themeColor="text1"/>
        </w:rPr>
        <w:t>NAT</w:t>
      </w:r>
      <w:r w:rsidR="00217DE5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RSTP, PVST, </w:t>
      </w:r>
      <w:r w:rsidR="001A7C43">
        <w:rPr>
          <w:color w:val="000000" w:themeColor="text1"/>
        </w:rPr>
        <w:t xml:space="preserve">and </w:t>
      </w:r>
      <w:r>
        <w:rPr>
          <w:color w:val="000000" w:themeColor="text1"/>
        </w:rPr>
        <w:t>MSTP</w:t>
      </w:r>
      <w:r w:rsidR="00622EF0">
        <w:rPr>
          <w:color w:val="000000" w:themeColor="text1"/>
        </w:rPr>
        <w:t>.</w:t>
      </w:r>
    </w:p>
    <w:p w:rsidR="00CB0D55" w:rsidRDefault="00A84269" w:rsidP="006E4B1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Routing Protocols: RIP, </w:t>
      </w:r>
      <w:r w:rsidRPr="00997E1E">
        <w:rPr>
          <w:b/>
          <w:color w:val="000000" w:themeColor="text1"/>
        </w:rPr>
        <w:t>OSPF, EIGRP, BGP</w:t>
      </w:r>
      <w:r>
        <w:rPr>
          <w:color w:val="000000" w:themeColor="text1"/>
        </w:rPr>
        <w:t xml:space="preserve">, and multicasting. </w:t>
      </w:r>
      <w:r w:rsidR="00053212">
        <w:rPr>
          <w:color w:val="000000" w:themeColor="text1"/>
        </w:rPr>
        <w:t xml:space="preserve">Operating Systems: Windows </w:t>
      </w:r>
      <w:r>
        <w:rPr>
          <w:color w:val="000000" w:themeColor="text1"/>
        </w:rPr>
        <w:t>8, 8.1, 10, Cisco IOS,</w:t>
      </w:r>
      <w:r w:rsidR="00A674AA">
        <w:rPr>
          <w:color w:val="000000" w:themeColor="text1"/>
        </w:rPr>
        <w:t xml:space="preserve"> </w:t>
      </w:r>
      <w:r w:rsidR="00AA5885">
        <w:rPr>
          <w:b/>
          <w:color w:val="000000" w:themeColor="text1"/>
        </w:rPr>
        <w:t>Microsoft Exchange 2007 to 2</w:t>
      </w:r>
      <w:r w:rsidR="00A674AA" w:rsidRPr="00997E1E">
        <w:rPr>
          <w:b/>
          <w:color w:val="000000" w:themeColor="text1"/>
        </w:rPr>
        <w:t>013</w:t>
      </w:r>
      <w:r w:rsidR="003767A2">
        <w:rPr>
          <w:color w:val="000000" w:themeColor="text1"/>
        </w:rPr>
        <w:t xml:space="preserve">, </w:t>
      </w:r>
      <w:r w:rsidR="003767A2" w:rsidRPr="003767A2">
        <w:rPr>
          <w:b/>
          <w:color w:val="000000" w:themeColor="text1"/>
        </w:rPr>
        <w:t>Hyper-V</w:t>
      </w:r>
      <w:r w:rsidR="003767A2">
        <w:rPr>
          <w:color w:val="000000" w:themeColor="text1"/>
        </w:rPr>
        <w:t xml:space="preserve">, and </w:t>
      </w:r>
      <w:r w:rsidR="003767A2" w:rsidRPr="003767A2">
        <w:rPr>
          <w:b/>
          <w:color w:val="000000" w:themeColor="text1"/>
        </w:rPr>
        <w:t>VMWare</w:t>
      </w:r>
    </w:p>
    <w:sectPr w:rsidR="00CB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D0A"/>
    <w:multiLevelType w:val="hybridMultilevel"/>
    <w:tmpl w:val="4226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31D"/>
    <w:multiLevelType w:val="hybridMultilevel"/>
    <w:tmpl w:val="699C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06FC"/>
    <w:multiLevelType w:val="hybridMultilevel"/>
    <w:tmpl w:val="54F8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32C2"/>
    <w:multiLevelType w:val="hybridMultilevel"/>
    <w:tmpl w:val="1292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F71A6"/>
    <w:multiLevelType w:val="hybridMultilevel"/>
    <w:tmpl w:val="858C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96AB6"/>
    <w:multiLevelType w:val="hybridMultilevel"/>
    <w:tmpl w:val="42B2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6578D"/>
    <w:multiLevelType w:val="hybridMultilevel"/>
    <w:tmpl w:val="FE7A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02BB5"/>
    <w:multiLevelType w:val="hybridMultilevel"/>
    <w:tmpl w:val="F106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52F1E"/>
    <w:multiLevelType w:val="hybridMultilevel"/>
    <w:tmpl w:val="B05A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50"/>
    <w:rsid w:val="00010A9C"/>
    <w:rsid w:val="00053212"/>
    <w:rsid w:val="0005360D"/>
    <w:rsid w:val="00064185"/>
    <w:rsid w:val="000A640F"/>
    <w:rsid w:val="000B3760"/>
    <w:rsid w:val="000C6D69"/>
    <w:rsid w:val="000E471F"/>
    <w:rsid w:val="00113DE5"/>
    <w:rsid w:val="00144CD7"/>
    <w:rsid w:val="00146D8D"/>
    <w:rsid w:val="00152FDA"/>
    <w:rsid w:val="001874D6"/>
    <w:rsid w:val="001A698A"/>
    <w:rsid w:val="001A7C43"/>
    <w:rsid w:val="001E735E"/>
    <w:rsid w:val="001F42F0"/>
    <w:rsid w:val="00205D4D"/>
    <w:rsid w:val="00211ADF"/>
    <w:rsid w:val="00217DE5"/>
    <w:rsid w:val="00262E8E"/>
    <w:rsid w:val="002753D1"/>
    <w:rsid w:val="003072B8"/>
    <w:rsid w:val="003213E1"/>
    <w:rsid w:val="0032298A"/>
    <w:rsid w:val="003767A2"/>
    <w:rsid w:val="0038375D"/>
    <w:rsid w:val="00391C2F"/>
    <w:rsid w:val="00394524"/>
    <w:rsid w:val="003C396A"/>
    <w:rsid w:val="003E735D"/>
    <w:rsid w:val="003F2ABD"/>
    <w:rsid w:val="0041457A"/>
    <w:rsid w:val="00434DAE"/>
    <w:rsid w:val="004848DB"/>
    <w:rsid w:val="00484B0B"/>
    <w:rsid w:val="004B537B"/>
    <w:rsid w:val="004B6A99"/>
    <w:rsid w:val="004B7142"/>
    <w:rsid w:val="004C4942"/>
    <w:rsid w:val="004C5E49"/>
    <w:rsid w:val="004D1121"/>
    <w:rsid w:val="004E5EE9"/>
    <w:rsid w:val="005159FA"/>
    <w:rsid w:val="00537EC5"/>
    <w:rsid w:val="0060489C"/>
    <w:rsid w:val="00622EF0"/>
    <w:rsid w:val="006342F3"/>
    <w:rsid w:val="006541A3"/>
    <w:rsid w:val="006633E7"/>
    <w:rsid w:val="006666B4"/>
    <w:rsid w:val="00667817"/>
    <w:rsid w:val="00676A7B"/>
    <w:rsid w:val="006A42E9"/>
    <w:rsid w:val="006D6D28"/>
    <w:rsid w:val="006D79DA"/>
    <w:rsid w:val="006E3DA2"/>
    <w:rsid w:val="006E4B14"/>
    <w:rsid w:val="006F00D6"/>
    <w:rsid w:val="007123FD"/>
    <w:rsid w:val="007546ED"/>
    <w:rsid w:val="00756A90"/>
    <w:rsid w:val="007A0953"/>
    <w:rsid w:val="007E7D4B"/>
    <w:rsid w:val="0080284E"/>
    <w:rsid w:val="0082316A"/>
    <w:rsid w:val="00825212"/>
    <w:rsid w:val="0085145B"/>
    <w:rsid w:val="008739F1"/>
    <w:rsid w:val="00875D7C"/>
    <w:rsid w:val="008A3050"/>
    <w:rsid w:val="008A33A7"/>
    <w:rsid w:val="008B332C"/>
    <w:rsid w:val="008C06C7"/>
    <w:rsid w:val="008C4292"/>
    <w:rsid w:val="008D59D2"/>
    <w:rsid w:val="008F52D4"/>
    <w:rsid w:val="0092667C"/>
    <w:rsid w:val="00935C13"/>
    <w:rsid w:val="009857B3"/>
    <w:rsid w:val="00997E1E"/>
    <w:rsid w:val="00A00AA9"/>
    <w:rsid w:val="00A110E9"/>
    <w:rsid w:val="00A16078"/>
    <w:rsid w:val="00A42672"/>
    <w:rsid w:val="00A674AA"/>
    <w:rsid w:val="00A84269"/>
    <w:rsid w:val="00AA5885"/>
    <w:rsid w:val="00AB4CEB"/>
    <w:rsid w:val="00AC593A"/>
    <w:rsid w:val="00AD2835"/>
    <w:rsid w:val="00AD55BD"/>
    <w:rsid w:val="00AE4723"/>
    <w:rsid w:val="00AF29AD"/>
    <w:rsid w:val="00B11D0D"/>
    <w:rsid w:val="00B25FC1"/>
    <w:rsid w:val="00B35826"/>
    <w:rsid w:val="00B945FD"/>
    <w:rsid w:val="00BA4127"/>
    <w:rsid w:val="00BA5B2B"/>
    <w:rsid w:val="00BB3CF4"/>
    <w:rsid w:val="00BB5AC0"/>
    <w:rsid w:val="00C314A2"/>
    <w:rsid w:val="00C5171C"/>
    <w:rsid w:val="00C623E0"/>
    <w:rsid w:val="00CA5997"/>
    <w:rsid w:val="00CB0D55"/>
    <w:rsid w:val="00CE3C9C"/>
    <w:rsid w:val="00CF3152"/>
    <w:rsid w:val="00D07E97"/>
    <w:rsid w:val="00D103FA"/>
    <w:rsid w:val="00D37F85"/>
    <w:rsid w:val="00D56A5A"/>
    <w:rsid w:val="00D8517A"/>
    <w:rsid w:val="00D9043C"/>
    <w:rsid w:val="00DD64B2"/>
    <w:rsid w:val="00E650BB"/>
    <w:rsid w:val="00E829F4"/>
    <w:rsid w:val="00E91DF5"/>
    <w:rsid w:val="00ED51D6"/>
    <w:rsid w:val="00EE615A"/>
    <w:rsid w:val="00EE7905"/>
    <w:rsid w:val="00F16EC8"/>
    <w:rsid w:val="00F24485"/>
    <w:rsid w:val="00F5479F"/>
    <w:rsid w:val="00F96BC9"/>
    <w:rsid w:val="00FA0AF2"/>
    <w:rsid w:val="00F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FA93"/>
  <w15:chartTrackingRefBased/>
  <w15:docId w15:val="{C9FC507A-5A19-46ED-A925-B9129EBA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3FD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5159FA"/>
  </w:style>
  <w:style w:type="character" w:styleId="Hyperlink">
    <w:name w:val="Hyperlink"/>
    <w:basedOn w:val="DefaultParagraphFont"/>
    <w:uiPriority w:val="99"/>
    <w:unhideWhenUsed/>
    <w:rsid w:val="00515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BEC8C-97B0-40B0-B994-1655D8B1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Suwatchara</dc:creator>
  <cp:keywords/>
  <dc:description/>
  <cp:lastModifiedBy>Suwatchara</cp:lastModifiedBy>
  <cp:revision>106</cp:revision>
  <dcterms:created xsi:type="dcterms:W3CDTF">2015-10-28T16:49:00Z</dcterms:created>
  <dcterms:modified xsi:type="dcterms:W3CDTF">2016-06-23T13:18:00Z</dcterms:modified>
</cp:coreProperties>
</file>