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0B" w:rsidRPr="009C526C" w:rsidRDefault="00EC6D0B" w:rsidP="00EC6D0B">
      <w:pPr>
        <w:ind w:left="-284"/>
        <w:jc w:val="center"/>
        <w:rPr>
          <w:b/>
          <w:sz w:val="30"/>
          <w:szCs w:val="30"/>
          <w:lang w:val="uk-UA"/>
        </w:rPr>
      </w:pPr>
      <w:r w:rsidRPr="009C526C">
        <w:rPr>
          <w:b/>
          <w:sz w:val="30"/>
          <w:szCs w:val="30"/>
          <w:lang w:val="uk-UA"/>
        </w:rPr>
        <w:t>МІНІСТЕРСТВО ОСВІТИ І НАУКИ</w:t>
      </w:r>
    </w:p>
    <w:p w:rsidR="00EC6D0B" w:rsidRPr="009C526C" w:rsidRDefault="00EC6D0B" w:rsidP="00EC6D0B">
      <w:pPr>
        <w:ind w:left="-284"/>
        <w:jc w:val="center"/>
        <w:rPr>
          <w:b/>
          <w:sz w:val="30"/>
          <w:szCs w:val="30"/>
          <w:lang w:val="uk-UA"/>
        </w:rPr>
      </w:pPr>
      <w:r w:rsidRPr="009C526C">
        <w:rPr>
          <w:b/>
          <w:sz w:val="30"/>
          <w:szCs w:val="30"/>
          <w:lang w:val="uk-UA"/>
        </w:rPr>
        <w:t xml:space="preserve"> НАЦІОНАЛЬНИЙ УНІВЕРСИТЕТ «ЛЬВІВСЬКА ПОЛІТЕХНІКА» </w:t>
      </w: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b/>
          <w:sz w:val="28"/>
          <w:szCs w:val="28"/>
          <w:lang w:val="uk-UA"/>
        </w:rPr>
      </w:pPr>
      <w:r w:rsidRPr="009C526C">
        <w:rPr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b/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Кафедра систем штучного інтелекту</w:t>
      </w: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</w:p>
    <w:p w:rsidR="00EC6D0B" w:rsidRPr="009C526C" w:rsidRDefault="00EC6D0B" w:rsidP="00EC6D0B">
      <w:pPr>
        <w:ind w:left="-284"/>
        <w:rPr>
          <w:b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  <w:r w:rsidRPr="009C526C">
        <w:rPr>
          <w:b/>
          <w:lang w:val="uk-UA"/>
        </w:rPr>
        <w:t xml:space="preserve"> </w:t>
      </w:r>
      <w:r w:rsidRPr="009C526C">
        <w:rPr>
          <w:b/>
          <w:noProof/>
          <w:lang w:val="en-US" w:eastAsia="en-US"/>
        </w:rPr>
        <w:drawing>
          <wp:inline distT="0" distB="0" distL="0" distR="0" wp14:anchorId="0D918933" wp14:editId="23491F7A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B" w:rsidRPr="009C526C" w:rsidRDefault="00EC6D0B" w:rsidP="00EC6D0B">
      <w:pPr>
        <w:ind w:left="-284"/>
        <w:jc w:val="center"/>
        <w:rPr>
          <w:b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b/>
          <w:sz w:val="36"/>
          <w:szCs w:val="36"/>
          <w:lang w:val="uk-UA"/>
        </w:rPr>
      </w:pPr>
      <w:r w:rsidRPr="009C526C">
        <w:rPr>
          <w:b/>
          <w:sz w:val="36"/>
          <w:szCs w:val="36"/>
          <w:lang w:val="uk-UA"/>
        </w:rPr>
        <w:t>Звіт до лабораторної роботи №1</w:t>
      </w:r>
    </w:p>
    <w:p w:rsidR="00EC6D0B" w:rsidRPr="009C526C" w:rsidRDefault="00EC6D0B" w:rsidP="00EC6D0B">
      <w:pPr>
        <w:ind w:left="-284"/>
        <w:jc w:val="center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з дисципліни</w:t>
      </w:r>
    </w:p>
    <w:p w:rsidR="00EC6D0B" w:rsidRPr="009C526C" w:rsidRDefault="00EC6D0B" w:rsidP="00EC6D0B">
      <w:pPr>
        <w:ind w:left="-284"/>
        <w:jc w:val="center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 xml:space="preserve"> “ОБДЗ”</w:t>
      </w:r>
    </w:p>
    <w:p w:rsidR="00EC6D0B" w:rsidRPr="009C526C" w:rsidRDefault="00EC6D0B" w:rsidP="00EC6D0B">
      <w:pPr>
        <w:ind w:left="-284"/>
        <w:jc w:val="center"/>
        <w:rPr>
          <w:lang w:val="uk-UA"/>
        </w:rPr>
      </w:pPr>
    </w:p>
    <w:p w:rsidR="00EC6D0B" w:rsidRPr="009C526C" w:rsidRDefault="00EC6D0B" w:rsidP="00EC6D0B">
      <w:pPr>
        <w:ind w:left="-284"/>
        <w:jc w:val="center"/>
        <w:rPr>
          <w:lang w:val="uk-UA"/>
        </w:rPr>
      </w:pPr>
    </w:p>
    <w:p w:rsidR="00EC6D0B" w:rsidRPr="009C526C" w:rsidRDefault="00EC6D0B" w:rsidP="00EC6D0B">
      <w:pPr>
        <w:ind w:left="-284"/>
        <w:jc w:val="center"/>
        <w:rPr>
          <w:lang w:val="uk-UA"/>
        </w:rPr>
      </w:pPr>
    </w:p>
    <w:p w:rsidR="00EC6D0B" w:rsidRPr="009C526C" w:rsidRDefault="00EC6D0B" w:rsidP="00EC6D0B">
      <w:pPr>
        <w:ind w:left="-284"/>
        <w:jc w:val="center"/>
        <w:rPr>
          <w:lang w:val="uk-UA"/>
        </w:rPr>
      </w:pPr>
    </w:p>
    <w:p w:rsidR="00EC6D0B" w:rsidRPr="009C526C" w:rsidRDefault="00EC6D0B" w:rsidP="00EC6D0B">
      <w:pPr>
        <w:rPr>
          <w:lang w:val="uk-UA"/>
        </w:rPr>
      </w:pPr>
    </w:p>
    <w:p w:rsidR="00EC6D0B" w:rsidRPr="009C526C" w:rsidRDefault="00EC6D0B" w:rsidP="00EC6D0B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Виконав</w:t>
      </w:r>
      <w:r w:rsidRPr="009C526C">
        <w:rPr>
          <w:sz w:val="24"/>
          <w:szCs w:val="24"/>
          <w:lang w:val="uk-UA"/>
        </w:rPr>
        <w:t>:</w:t>
      </w:r>
    </w:p>
    <w:p w:rsidR="00EC6D0B" w:rsidRPr="009C526C" w:rsidRDefault="00EC6D0B" w:rsidP="00EC6D0B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ст. гр.  КН-211</w:t>
      </w:r>
    </w:p>
    <w:p w:rsidR="00EC6D0B" w:rsidRPr="00EC6D0B" w:rsidRDefault="00EC6D0B" w:rsidP="00EC6D0B">
      <w:pPr>
        <w:ind w:left="-284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Свистович Станіслав</w:t>
      </w:r>
    </w:p>
    <w:p w:rsidR="00EC6D0B" w:rsidRPr="009C526C" w:rsidRDefault="00EC6D0B" w:rsidP="00EC6D0B">
      <w:pPr>
        <w:ind w:left="-284"/>
        <w:jc w:val="right"/>
        <w:rPr>
          <w:sz w:val="24"/>
          <w:szCs w:val="24"/>
          <w:lang w:val="uk-UA"/>
        </w:rPr>
      </w:pPr>
    </w:p>
    <w:p w:rsidR="00EC6D0B" w:rsidRPr="009C526C" w:rsidRDefault="00EC6D0B" w:rsidP="00EC6D0B">
      <w:pPr>
        <w:ind w:left="-284"/>
        <w:jc w:val="right"/>
        <w:rPr>
          <w:b/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Викладач:</w:t>
      </w:r>
    </w:p>
    <w:p w:rsidR="00EC6D0B" w:rsidRPr="009C526C" w:rsidRDefault="00EC6D0B" w:rsidP="00EC6D0B">
      <w:pPr>
        <w:ind w:left="-284"/>
        <w:jc w:val="right"/>
        <w:rPr>
          <w:sz w:val="24"/>
          <w:szCs w:val="24"/>
          <w:lang w:val="uk-UA"/>
        </w:rPr>
      </w:pPr>
      <w:proofErr w:type="spellStart"/>
      <w:r w:rsidRPr="009C526C">
        <w:rPr>
          <w:sz w:val="24"/>
          <w:szCs w:val="24"/>
          <w:lang w:val="uk-UA"/>
        </w:rPr>
        <w:t>Якимишин</w:t>
      </w:r>
      <w:proofErr w:type="spellEnd"/>
      <w:r w:rsidRPr="009C526C">
        <w:rPr>
          <w:sz w:val="24"/>
          <w:szCs w:val="24"/>
          <w:lang w:val="uk-UA"/>
        </w:rPr>
        <w:t xml:space="preserve"> Х.М.</w:t>
      </w:r>
    </w:p>
    <w:p w:rsidR="00EC6D0B" w:rsidRPr="009C526C" w:rsidRDefault="00EC6D0B" w:rsidP="00EC6D0B">
      <w:pPr>
        <w:ind w:left="-284"/>
        <w:jc w:val="right"/>
        <w:rPr>
          <w:sz w:val="24"/>
          <w:szCs w:val="24"/>
          <w:lang w:val="uk-UA"/>
        </w:rPr>
      </w:pPr>
    </w:p>
    <w:p w:rsidR="00EC6D0B" w:rsidRPr="009C526C" w:rsidRDefault="00EC6D0B" w:rsidP="00EC6D0B">
      <w:pPr>
        <w:ind w:left="-284"/>
        <w:jc w:val="center"/>
        <w:rPr>
          <w:lang w:val="uk-UA"/>
        </w:rPr>
      </w:pPr>
    </w:p>
    <w:p w:rsidR="00EC6D0B" w:rsidRPr="009C526C" w:rsidRDefault="00EC6D0B" w:rsidP="00EC6D0B">
      <w:pPr>
        <w:ind w:left="-284"/>
        <w:jc w:val="center"/>
        <w:rPr>
          <w:lang w:val="uk-UA"/>
        </w:rPr>
      </w:pPr>
    </w:p>
    <w:p w:rsidR="00EC6D0B" w:rsidRPr="009C526C" w:rsidRDefault="00EC6D0B" w:rsidP="00EC6D0B">
      <w:pPr>
        <w:ind w:left="-284"/>
        <w:jc w:val="center"/>
        <w:rPr>
          <w:lang w:val="uk-UA"/>
        </w:rPr>
      </w:pPr>
      <w:r w:rsidRPr="009C526C">
        <w:rPr>
          <w:lang w:val="uk-UA"/>
        </w:rPr>
        <w:t>Львів – 2019</w:t>
      </w:r>
    </w:p>
    <w:p w:rsidR="00EC6D0B" w:rsidRPr="009C526C" w:rsidRDefault="00EC6D0B" w:rsidP="00EC6D0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EC6D0B" w:rsidRPr="009C526C" w:rsidRDefault="00EC6D0B" w:rsidP="00EC6D0B">
      <w:pPr>
        <w:spacing w:line="15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28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235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Визначити предметну область бази даних, визначити об’єкти, що</w:t>
      </w: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EC6D0B" w:rsidRPr="009C526C" w:rsidRDefault="00EC6D0B" w:rsidP="00EC6D0B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364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0" w:lineRule="atLeast"/>
        <w:ind w:left="34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Короткі теоретичні відомості.</w:t>
      </w:r>
    </w:p>
    <w:p w:rsidR="00EC6D0B" w:rsidRPr="009C526C" w:rsidRDefault="00EC6D0B" w:rsidP="00EC6D0B">
      <w:pPr>
        <w:spacing w:line="264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0" w:lineRule="atLeast"/>
        <w:ind w:left="5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Життєвий цикл бази даних складається з восьми етапів:</w:t>
      </w:r>
    </w:p>
    <w:p w:rsidR="00EC6D0B" w:rsidRPr="009C526C" w:rsidRDefault="00EC6D0B" w:rsidP="00EC6D0B">
      <w:pPr>
        <w:spacing w:line="5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Попереднє планування</w:t>
      </w: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Перевірка реалізованості</w:t>
      </w:r>
    </w:p>
    <w:p w:rsidR="00EC6D0B" w:rsidRPr="009C526C" w:rsidRDefault="00EC6D0B" w:rsidP="00EC6D0B">
      <w:pPr>
        <w:spacing w:line="2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Визначення вимог</w:t>
      </w: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237" w:lineRule="auto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Концептуальне проектування</w:t>
      </w:r>
    </w:p>
    <w:p w:rsidR="00EC6D0B" w:rsidRPr="009C526C" w:rsidRDefault="00EC6D0B" w:rsidP="00EC6D0B">
      <w:pPr>
        <w:spacing w:line="4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Інфологічне</w:t>
      </w:r>
      <w:proofErr w:type="spellEnd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проектування</w:t>
      </w: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Даталогічне</w:t>
      </w:r>
      <w:proofErr w:type="spellEnd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проектування</w:t>
      </w: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237" w:lineRule="auto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</w:t>
      </w:r>
    </w:p>
    <w:p w:rsidR="00EC6D0B" w:rsidRPr="009C526C" w:rsidRDefault="00EC6D0B" w:rsidP="00EC6D0B">
      <w:pPr>
        <w:spacing w:line="1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Оцінка роботи і підтримка бази даних</w:t>
      </w:r>
    </w:p>
    <w:p w:rsidR="00EC6D0B" w:rsidRPr="009C526C" w:rsidRDefault="00EC6D0B" w:rsidP="00EC6D0B">
      <w:pPr>
        <w:spacing w:line="10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238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:rsidR="00EC6D0B" w:rsidRPr="009C526C" w:rsidRDefault="00EC6D0B" w:rsidP="00EC6D0B">
      <w:pPr>
        <w:spacing w:line="14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spacing w:line="18" w:lineRule="exac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C6D0B" w:rsidRPr="009C526C" w:rsidRDefault="00EC6D0B" w:rsidP="00EC6D0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</w:t>
      </w:r>
      <w:proofErr w:type="spellStart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Pr="009C52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</w:t>
      </w:r>
    </w:p>
    <w:p w:rsidR="00EC6D0B" w:rsidRPr="00D92C68" w:rsidRDefault="00EC6D0B" w:rsidP="00D92C68">
      <w:pPr>
        <w:spacing w:after="360" w:line="0" w:lineRule="atLeast"/>
        <w:ind w:right="1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C6D0B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  <w:r w:rsidRPr="00EC6D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EC6D0B" w:rsidRDefault="00EC6D0B" w:rsidP="00EC6D0B">
      <w:pPr>
        <w:spacing w:after="120" w:line="0" w:lineRule="atLeast"/>
        <w:ind w:right="14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цій базі буде зберігатися дані про такі об’єкти:</w:t>
      </w:r>
    </w:p>
    <w:p w:rsidR="00EC6D0B" w:rsidRDefault="00EC6D0B" w:rsidP="00EC6D0B">
      <w:pPr>
        <w:pStyle w:val="a3"/>
        <w:numPr>
          <w:ilvl w:val="0"/>
          <w:numId w:val="2"/>
        </w:numPr>
        <w:spacing w:after="12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Виконавців</w:t>
      </w:r>
    </w:p>
    <w:p w:rsidR="00EC6D0B" w:rsidRDefault="00EC6D0B" w:rsidP="00EC6D0B">
      <w:pPr>
        <w:pStyle w:val="a3"/>
        <w:numPr>
          <w:ilvl w:val="0"/>
          <w:numId w:val="2"/>
        </w:numPr>
        <w:spacing w:after="12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Альбоми</w:t>
      </w:r>
    </w:p>
    <w:p w:rsidR="00EC6D0B" w:rsidRDefault="00EC6D0B" w:rsidP="00EC6D0B">
      <w:pPr>
        <w:pStyle w:val="a3"/>
        <w:numPr>
          <w:ilvl w:val="0"/>
          <w:numId w:val="2"/>
        </w:numPr>
        <w:spacing w:after="12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Пісні</w:t>
      </w:r>
    </w:p>
    <w:p w:rsidR="00EC6D0B" w:rsidRPr="00D92C68" w:rsidRDefault="00EC6D0B" w:rsidP="00D92C68">
      <w:pPr>
        <w:pStyle w:val="a3"/>
        <w:numPr>
          <w:ilvl w:val="0"/>
          <w:numId w:val="2"/>
        </w:numPr>
        <w:spacing w:after="12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Стрімінгові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платформи</w:t>
      </w:r>
      <w:r w:rsidRPr="00D92C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C6D0B" w:rsidRDefault="00D92C68" w:rsidP="00EC6D0B">
      <w:pPr>
        <w:spacing w:after="60" w:line="0" w:lineRule="atLeast"/>
        <w:ind w:right="14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Створимо такі 5</w:t>
      </w:r>
      <w:r w:rsidR="00EC6D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таблиць:</w:t>
      </w:r>
    </w:p>
    <w:p w:rsidR="00EC6D0B" w:rsidRPr="004E1E16" w:rsidRDefault="00EC6D0B" w:rsidP="00EC6D0B">
      <w:pPr>
        <w:pStyle w:val="a3"/>
        <w:numPr>
          <w:ilvl w:val="0"/>
          <w:numId w:val="3"/>
        </w:numPr>
        <w:spacing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Artist</w:t>
      </w:r>
      <w:r w:rsidRPr="00EC6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D0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зберігання даних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виконавців</w:t>
      </w:r>
    </w:p>
    <w:p w:rsidR="00EC6D0B" w:rsidRPr="004E1E16" w:rsidRDefault="00EC6D0B" w:rsidP="00EC6D0B">
      <w:pPr>
        <w:pStyle w:val="a3"/>
        <w:numPr>
          <w:ilvl w:val="0"/>
          <w:numId w:val="3"/>
        </w:numPr>
        <w:spacing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Albums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для зберігання замовлень, зроблених користувачами</w:t>
      </w:r>
    </w:p>
    <w:p w:rsidR="00EC6D0B" w:rsidRPr="004E1E16" w:rsidRDefault="00EC6D0B" w:rsidP="00EC6D0B">
      <w:pPr>
        <w:pStyle w:val="a3"/>
        <w:numPr>
          <w:ilvl w:val="0"/>
          <w:numId w:val="3"/>
        </w:numPr>
        <w:spacing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Songs</w:t>
      </w:r>
      <w:r w:rsidRPr="00EC6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 для зберігання ліків, які додали до «кошика»</w:t>
      </w:r>
    </w:p>
    <w:p w:rsidR="00EC6D0B" w:rsidRPr="004E1E16" w:rsidRDefault="00D92C68" w:rsidP="00EC6D0B">
      <w:pPr>
        <w:pStyle w:val="a3"/>
        <w:numPr>
          <w:ilvl w:val="0"/>
          <w:numId w:val="3"/>
        </w:numPr>
        <w:spacing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Platform</w:t>
      </w:r>
      <w:r w:rsidR="00EC6D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для зберігання даних про аптеки</w:t>
      </w:r>
    </w:p>
    <w:p w:rsidR="00EC6D0B" w:rsidRPr="004E1E16" w:rsidRDefault="00EC6D0B" w:rsidP="00EC6D0B">
      <w:pPr>
        <w:pStyle w:val="a3"/>
        <w:numPr>
          <w:ilvl w:val="0"/>
          <w:numId w:val="3"/>
        </w:numPr>
        <w:spacing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Medicines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D92C68">
        <w:rPr>
          <w:rFonts w:ascii="Times New Roman" w:eastAsia="Times New Roman" w:hAnsi="Times New Roman" w:cs="Times New Roman"/>
          <w:sz w:val="28"/>
          <w:szCs w:val="28"/>
          <w:lang w:val="uk-UA"/>
        </w:rPr>
        <w:t>для зв’язку типу багато-до-багатьох між платформами і</w:t>
      </w:r>
      <w:r w:rsidR="00D92C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піснями</w:t>
      </w:r>
    </w:p>
    <w:p w:rsidR="00EC6D0B" w:rsidRDefault="00EC6D0B" w:rsidP="00D92C68">
      <w:pPr>
        <w:spacing w:before="240" w:line="0" w:lineRule="atLeast"/>
        <w:ind w:right="14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73F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залежності між відношеннями, атрибути цих відношень, а також первинні і зовнішні ключі відображені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діаграмі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cутність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-зв’язок нижче:</w:t>
      </w:r>
    </w:p>
    <w:p w:rsidR="004B1DCE" w:rsidRDefault="00EC6D0B" w:rsidP="00EC6D0B">
      <w:pPr>
        <w:spacing w:before="240" w:line="0" w:lineRule="atLeast"/>
        <w:ind w:right="1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9645CD2" wp14:editId="7A49DB3C">
            <wp:extent cx="5943600" cy="3990975"/>
            <wp:effectExtent l="0" t="0" r="0" b="9525"/>
            <wp:docPr id="3" name="Рисунок 3" descr="C:\Users\Julia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0B" w:rsidRPr="009F73F2" w:rsidRDefault="00EC6D0B" w:rsidP="00EC6D0B">
      <w:pPr>
        <w:spacing w:before="240" w:line="0" w:lineRule="atLeast"/>
        <w:ind w:right="1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6D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виконанні даної лабораторної роботи, я спроектував базу даних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світовог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рейтингу музичних виконавців.</w:t>
      </w:r>
    </w:p>
    <w:p w:rsidR="002A7DA1" w:rsidRPr="00EC6D0B" w:rsidRDefault="004B1DCE">
      <w:pPr>
        <w:rPr>
          <w:lang w:val="uk-UA"/>
        </w:rPr>
      </w:pPr>
    </w:p>
    <w:sectPr w:rsidR="002A7DA1" w:rsidRPr="00EC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17891494"/>
    <w:multiLevelType w:val="hybridMultilevel"/>
    <w:tmpl w:val="4240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205B1"/>
    <w:multiLevelType w:val="hybridMultilevel"/>
    <w:tmpl w:val="FE7C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0B"/>
    <w:rsid w:val="002E5DDF"/>
    <w:rsid w:val="004B1DCE"/>
    <w:rsid w:val="00D92C68"/>
    <w:rsid w:val="00EC6D0B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FA4A9-B58B-4555-A3D6-8EC41670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D0B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1</cp:revision>
  <dcterms:created xsi:type="dcterms:W3CDTF">2020-02-26T10:19:00Z</dcterms:created>
  <dcterms:modified xsi:type="dcterms:W3CDTF">2020-02-26T10:41:00Z</dcterms:modified>
</cp:coreProperties>
</file>