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3C4A" w14:textId="0478E8ED" w:rsidR="00D0371A" w:rsidRDefault="00FC400D">
      <w:r>
        <w:t>Curated Neonatal Data Elements</w:t>
      </w:r>
    </w:p>
    <w:p w14:paraId="602BCF0A" w14:textId="77777777" w:rsidR="00FC400D" w:rsidRDefault="00FC400D"/>
    <w:p w14:paraId="16CE9250" w14:textId="77777777" w:rsidR="00923B22" w:rsidRDefault="003259BE" w:rsidP="00923B22">
      <w:pPr>
        <w:pStyle w:val="ListParagraph"/>
        <w:numPr>
          <w:ilvl w:val="0"/>
          <w:numId w:val="2"/>
        </w:numPr>
      </w:pPr>
      <w:proofErr w:type="spellStart"/>
      <w:r>
        <w:t>curated_</w:t>
      </w:r>
      <w:r w:rsidR="00FC400D">
        <w:t>feeding_</w:t>
      </w:r>
      <w:proofErr w:type="gramStart"/>
      <w:r w:rsidR="00FC400D">
        <w:t>practice</w:t>
      </w:r>
      <w:proofErr w:type="spellEnd"/>
      <w:proofErr w:type="gramEnd"/>
    </w:p>
    <w:p w14:paraId="765384DE" w14:textId="77777777" w:rsidR="00923B22" w:rsidRDefault="00923B22" w:rsidP="00923B22"/>
    <w:p w14:paraId="53F2ECC9" w14:textId="2972CCEA" w:rsidR="00923B22" w:rsidRDefault="00923B22" w:rsidP="00923B22">
      <w:pPr>
        <w:ind w:left="360"/>
      </w:pPr>
      <w:r w:rsidRPr="00923B22">
        <w:rPr>
          <w:b/>
          <w:bCs/>
        </w:rPr>
        <w:t>Exclusively Breastfeeding Definition</w:t>
      </w:r>
      <w:r>
        <w:t>:</w:t>
      </w:r>
      <w:r w:rsidR="003259BE">
        <w:t xml:space="preserve"> B</w:t>
      </w:r>
      <w:r w:rsidR="003259BE" w:rsidRPr="003259BE">
        <w:t>reastfeeding means that the infant receives only breast milk. No other liquids or solids are given – not even water – with the exception of oral rehydration solution, or drops/syrups of vitamins, minerals or medicines</w:t>
      </w:r>
      <w:r w:rsidR="003259BE">
        <w:t xml:space="preserve"> (</w:t>
      </w:r>
      <w:hyperlink r:id="rId5" w:history="1">
        <w:r w:rsidR="003259BE" w:rsidRPr="003259BE">
          <w:rPr>
            <w:rStyle w:val="Hyperlink"/>
          </w:rPr>
          <w:t>WHO</w:t>
        </w:r>
      </w:hyperlink>
      <w:r w:rsidR="003259BE">
        <w:t>)</w:t>
      </w:r>
    </w:p>
    <w:p w14:paraId="10CAFEC0" w14:textId="5397CF7F" w:rsidR="00923B22" w:rsidRDefault="00923B22" w:rsidP="00923B22">
      <w:pPr>
        <w:ind w:left="360"/>
      </w:pPr>
      <w:r>
        <w:br/>
        <w:t xml:space="preserve">Assuming </w:t>
      </w:r>
      <w:proofErr w:type="spellStart"/>
      <w:r>
        <w:t>infant_age</w:t>
      </w:r>
      <w:proofErr w:type="spellEnd"/>
      <w:r>
        <w:t xml:space="preserve"> (in days) is when the sample is collected, i</w:t>
      </w:r>
      <w:r w:rsidR="00FC400D">
        <w:t>f “</w:t>
      </w:r>
      <w:proofErr w:type="spellStart"/>
      <w:r w:rsidR="00FC400D">
        <w:t>infant_age</w:t>
      </w:r>
      <w:proofErr w:type="spellEnd"/>
      <w:r w:rsidR="00FC400D">
        <w:t>”</w:t>
      </w:r>
      <w:r>
        <w:t xml:space="preserve"> &lt; </w:t>
      </w:r>
      <w:r w:rsidR="00FC400D">
        <w:t>“</w:t>
      </w:r>
      <w:proofErr w:type="spellStart"/>
      <w:r w:rsidR="00FC400D">
        <w:t>formula_first_day</w:t>
      </w:r>
      <w:proofErr w:type="spellEnd"/>
      <w:r w:rsidR="00FC400D">
        <w:t xml:space="preserve">” </w:t>
      </w:r>
      <w:r w:rsidR="00FC400D" w:rsidRPr="00923B22">
        <w:rPr>
          <w:u w:val="single"/>
        </w:rPr>
        <w:t>and</w:t>
      </w:r>
      <w:r w:rsidR="00FC400D">
        <w:t xml:space="preserve"> (“feeding_practice” == “</w:t>
      </w:r>
      <w:proofErr w:type="spellStart"/>
      <w:r w:rsidR="00FC400D">
        <w:t>exclusively_breastfeeding</w:t>
      </w:r>
      <w:proofErr w:type="spellEnd"/>
      <w:r w:rsidR="00FC400D">
        <w:t xml:space="preserve">” </w:t>
      </w:r>
      <w:r w:rsidR="00FC400D" w:rsidRPr="00923B22">
        <w:rPr>
          <w:b/>
          <w:bCs/>
          <w:i/>
          <w:iCs/>
        </w:rPr>
        <w:t xml:space="preserve">or </w:t>
      </w:r>
      <w:r w:rsidR="00FC400D">
        <w:t>“</w:t>
      </w:r>
      <w:proofErr w:type="spellStart"/>
      <w:r w:rsidR="00FC400D">
        <w:t>breastfeeding_duration</w:t>
      </w:r>
      <w:proofErr w:type="spellEnd"/>
      <w:r w:rsidR="00FC400D">
        <w:t>” != 0), then “</w:t>
      </w:r>
      <w:proofErr w:type="spellStart"/>
      <w:r w:rsidR="00FC400D">
        <w:t>curated_feeding_practice</w:t>
      </w:r>
      <w:proofErr w:type="spellEnd"/>
      <w:r w:rsidR="00FC400D">
        <w:t>” == “</w:t>
      </w:r>
      <w:proofErr w:type="spellStart"/>
      <w:r w:rsidR="00FC400D">
        <w:t>exclusively_breastfeeding</w:t>
      </w:r>
      <w:proofErr w:type="spellEnd"/>
      <w:r w:rsidR="00FC400D">
        <w:t>”</w:t>
      </w:r>
    </w:p>
    <w:p w14:paraId="6FA9734D" w14:textId="77777777" w:rsidR="00923B22" w:rsidRDefault="00923B22" w:rsidP="00923B22">
      <w:pPr>
        <w:ind w:left="360"/>
      </w:pPr>
    </w:p>
    <w:p w14:paraId="518471AF" w14:textId="50F204A8" w:rsidR="003259BE" w:rsidRDefault="003259BE" w:rsidP="00923B22">
      <w:pPr>
        <w:ind w:left="360"/>
      </w:pPr>
      <w:proofErr w:type="spellStart"/>
      <w:r>
        <w:t>Any_breastfeeding</w:t>
      </w:r>
      <w:proofErr w:type="spellEnd"/>
      <w:r>
        <w:t xml:space="preserve"> = </w:t>
      </w:r>
      <w:proofErr w:type="spellStart"/>
      <w:r>
        <w:t>exclusively_breastfeeding</w:t>
      </w:r>
      <w:proofErr w:type="spellEnd"/>
      <w:r>
        <w:t xml:space="preserve">; </w:t>
      </w:r>
      <w:proofErr w:type="spellStart"/>
      <w:r>
        <w:t>mixed_feeding</w:t>
      </w:r>
      <w:proofErr w:type="spellEnd"/>
    </w:p>
    <w:p w14:paraId="3BC2C8C4" w14:textId="77777777" w:rsidR="003259BE" w:rsidRDefault="003259BE" w:rsidP="003259BE"/>
    <w:p w14:paraId="1EC0D5D9" w14:textId="07D15F59" w:rsidR="003259BE" w:rsidRDefault="003259BE" w:rsidP="00923B22">
      <w:pPr>
        <w:pStyle w:val="ListParagraph"/>
        <w:numPr>
          <w:ilvl w:val="0"/>
          <w:numId w:val="2"/>
        </w:numPr>
      </w:pPr>
      <w:proofErr w:type="spellStart"/>
      <w:r>
        <w:t>curated_</w:t>
      </w:r>
      <w:proofErr w:type="gramStart"/>
      <w:r>
        <w:t>premature</w:t>
      </w:r>
      <w:proofErr w:type="spellEnd"/>
      <w:proofErr w:type="gramEnd"/>
    </w:p>
    <w:p w14:paraId="45B082D8" w14:textId="77777777" w:rsidR="00923B22" w:rsidRDefault="00923B22" w:rsidP="00923B22">
      <w:pPr>
        <w:ind w:left="360"/>
      </w:pPr>
    </w:p>
    <w:p w14:paraId="6EED119F" w14:textId="7DFBF344" w:rsidR="003259BE" w:rsidRDefault="003259BE" w:rsidP="00923B22">
      <w:pPr>
        <w:ind w:left="360"/>
      </w:pPr>
      <w:r>
        <w:t>Premature is any gestational age (GA) reported as less than 37 weeks or premature == ‘yes’</w:t>
      </w:r>
    </w:p>
    <w:p w14:paraId="67BD1B89" w14:textId="77777777" w:rsidR="003259BE" w:rsidRDefault="003259BE" w:rsidP="003259BE"/>
    <w:p w14:paraId="2124B60F" w14:textId="4C4FB1D0" w:rsidR="003259BE" w:rsidRDefault="003259BE" w:rsidP="00923B22">
      <w:pPr>
        <w:pStyle w:val="ListParagraph"/>
        <w:numPr>
          <w:ilvl w:val="0"/>
          <w:numId w:val="2"/>
        </w:numPr>
      </w:pPr>
      <w:proofErr w:type="spellStart"/>
      <w:r>
        <w:t>curated_born_</w:t>
      </w:r>
      <w:proofErr w:type="gramStart"/>
      <w:r>
        <w:t>method</w:t>
      </w:r>
      <w:proofErr w:type="spellEnd"/>
      <w:proofErr w:type="gramEnd"/>
    </w:p>
    <w:p w14:paraId="4D97EFAE" w14:textId="77777777" w:rsidR="00923B22" w:rsidRDefault="00923B22" w:rsidP="00923B22">
      <w:pPr>
        <w:ind w:left="360"/>
      </w:pPr>
    </w:p>
    <w:p w14:paraId="56D3CAEA" w14:textId="729242A9" w:rsidR="003259BE" w:rsidRDefault="003259BE" w:rsidP="00923B22">
      <w:pPr>
        <w:ind w:left="360"/>
      </w:pPr>
      <w:r>
        <w:t xml:space="preserve">Possible values: vaginal, c-section, </w:t>
      </w:r>
      <w:proofErr w:type="spellStart"/>
      <w:r>
        <w:t>Emergency_CS</w:t>
      </w:r>
      <w:proofErr w:type="spellEnd"/>
      <w:r>
        <w:t xml:space="preserve">, </w:t>
      </w:r>
      <w:proofErr w:type="spellStart"/>
      <w:r>
        <w:t>Elective_CS</w:t>
      </w:r>
      <w:proofErr w:type="spellEnd"/>
      <w:r>
        <w:t>, NA</w:t>
      </w:r>
    </w:p>
    <w:p w14:paraId="34BDFD5E" w14:textId="29B3D229" w:rsidR="00D064F4" w:rsidRDefault="00D064F4" w:rsidP="00D064F4"/>
    <w:sectPr w:rsidR="00D0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7E"/>
    <w:multiLevelType w:val="hybridMultilevel"/>
    <w:tmpl w:val="477E390E"/>
    <w:lvl w:ilvl="0" w:tplc="9CCA95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34880"/>
    <w:multiLevelType w:val="hybridMultilevel"/>
    <w:tmpl w:val="D8DE4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97561">
    <w:abstractNumId w:val="0"/>
  </w:num>
  <w:num w:numId="2" w16cid:durableId="149621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0D"/>
    <w:rsid w:val="003259BE"/>
    <w:rsid w:val="00923B22"/>
    <w:rsid w:val="009549A8"/>
    <w:rsid w:val="00D0371A"/>
    <w:rsid w:val="00D064F4"/>
    <w:rsid w:val="00FA5757"/>
    <w:rsid w:val="00FC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121CC"/>
  <w15:chartTrackingRefBased/>
  <w15:docId w15:val="{E0DB6A72-688C-B941-B2ED-304FEAA7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0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0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0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0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0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0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0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0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0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o.int/tools/elena/interventions/exclusive-breastfee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Pheng</dc:creator>
  <cp:keywords/>
  <dc:description/>
  <cp:lastModifiedBy>Britney Pheng</cp:lastModifiedBy>
  <cp:revision>4</cp:revision>
  <dcterms:created xsi:type="dcterms:W3CDTF">2024-02-10T21:00:00Z</dcterms:created>
  <dcterms:modified xsi:type="dcterms:W3CDTF">2024-02-11T06:19:00Z</dcterms:modified>
</cp:coreProperties>
</file>