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B1A" w:rsidRDefault="00AB51C6" w:rsidP="00AB51C6">
      <w:r>
        <w:t xml:space="preserve">Task: Advanced NAT and </w:t>
      </w:r>
      <w:r w:rsidR="0008131B">
        <w:t>PAT Investigation</w:t>
      </w:r>
    </w:p>
    <w:p w:rsidR="008C1B1A" w:rsidRDefault="00AB51C6" w:rsidP="00AB51C6">
      <w:r>
        <w:t xml:space="preserve"> Objective </w:t>
      </w:r>
    </w:p>
    <w:p w:rsidR="008C1B1A" w:rsidRDefault="0008131B" w:rsidP="00AB51C6">
      <w:r>
        <w:t>Configure a priva</w:t>
      </w:r>
      <w:r>
        <w:t xml:space="preserve">te enterprise network accessing </w:t>
      </w:r>
      <w:r w:rsidR="00AB51C6">
        <w:t xml:space="preserve">an external network through NAT and </w:t>
      </w:r>
      <w:r>
        <w:t xml:space="preserve">PAT. Implement static NAT for an internal server, dynamic NAT for selected hosts, </w:t>
      </w:r>
      <w:proofErr w:type="gramStart"/>
      <w:r>
        <w:t>and</w:t>
      </w:r>
      <w:r w:rsidR="00AB51C6">
        <w:t xml:space="preserve">  PAT</w:t>
      </w:r>
      <w:proofErr w:type="gramEnd"/>
      <w:r w:rsidR="00AB51C6">
        <w:t xml:space="preserve"> for normal users. </w:t>
      </w:r>
    </w:p>
    <w:p w:rsidR="008C1B1A" w:rsidRDefault="0008131B" w:rsidP="00AB51C6">
      <w:r>
        <w:t>Topology and Addressing Plan</w:t>
      </w:r>
    </w:p>
    <w:p w:rsidR="008C1B1A" w:rsidRDefault="0008131B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1270</wp:posOffset>
            </wp:positionV>
            <wp:extent cx="3276600" cy="17907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" t="22319" r="42311" b="23188"/>
                    <a:stretch/>
                  </pic:blipFill>
                  <pic:spPr bwMode="auto">
                    <a:xfrm>
                      <a:off x="0" y="0"/>
                      <a:ext cx="327660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1B1A" w:rsidRDefault="008C1B1A"/>
    <w:p w:rsidR="008C1B1A" w:rsidRDefault="00374787" w:rsidP="00AB51C6">
      <w:r>
        <w:t>Phase 1: Baseline connectivity</w:t>
      </w:r>
    </w:p>
    <w:p w:rsidR="008C1B1A" w:rsidRDefault="0008131B">
      <w:r>
        <w:t>What was done: al</w:t>
      </w:r>
      <w:r w:rsidR="00AB51C6">
        <w:t>l six devices were cabled</w:t>
      </w:r>
      <w:r>
        <w:t>, re</w:t>
      </w:r>
      <w:r w:rsidR="00AB51C6">
        <w:t>named</w:t>
      </w:r>
      <w:r>
        <w:t>. On R1 both interfaces were configured with their NAT roles and a default route pointing out the</w:t>
      </w:r>
      <w:r w:rsidR="00AB51C6">
        <w:t xml:space="preserve"> public link. </w:t>
      </w:r>
      <w:r>
        <w:t xml:space="preserve">NAT roles are declared but </w:t>
      </w:r>
      <w:r>
        <w:t>no translation rules exist yet.</w:t>
      </w:r>
    </w:p>
    <w:p w:rsidR="008C1B1A" w:rsidRPr="00AB51C6" w:rsidRDefault="0008131B">
      <w:r w:rsidRPr="00AB51C6">
        <w:t>Verification</w:t>
      </w:r>
      <w:r>
        <w:rPr>
          <w:b/>
        </w:rPr>
        <w:t>:</w:t>
      </w:r>
    </w:p>
    <w:p w:rsidR="008C1B1A" w:rsidRDefault="0008131B" w:rsidP="005245D9">
      <w:pPr>
        <w:pStyle w:val="ListBullet"/>
        <w:numPr>
          <w:ilvl w:val="0"/>
          <w:numId w:val="10"/>
        </w:numPr>
      </w:pPr>
      <w:r>
        <w:t>Both interfaces came</w:t>
      </w:r>
      <w:r w:rsidR="0079644F">
        <w:t xml:space="preserve"> up </w:t>
      </w:r>
    </w:p>
    <w:p w:rsidR="008C1B1A" w:rsidRDefault="0008131B" w:rsidP="005245D9">
      <w:pPr>
        <w:pStyle w:val="ListBullet"/>
        <w:numPr>
          <w:ilvl w:val="0"/>
          <w:numId w:val="10"/>
        </w:numPr>
      </w:pPr>
      <w:r>
        <w:t>PC-A pinged PC-C (203.0.113.2) su</w:t>
      </w:r>
      <w:r>
        <w:t>ccessfully by plai</w:t>
      </w:r>
      <w:r w:rsidR="0079644F">
        <w:t>n routing.</w:t>
      </w:r>
    </w:p>
    <w:p w:rsidR="008C1B1A" w:rsidRDefault="0079644F" w:rsidP="005245D9">
      <w:pPr>
        <w:pStyle w:val="ListBullet"/>
        <w:numPr>
          <w:ilvl w:val="0"/>
          <w:numId w:val="10"/>
        </w:numPr>
      </w:pPr>
      <w:r>
        <w:t>Baseline capture,</w:t>
      </w:r>
      <w:r w:rsidR="00FB7636">
        <w:t xml:space="preserve"> the</w:t>
      </w:r>
      <w:r w:rsidR="0008131B">
        <w:t xml:space="preserve"> request leaves R1’s outside interface with its origin</w:t>
      </w:r>
      <w:r>
        <w:t>al private source</w:t>
      </w:r>
      <w:r w:rsidR="0008131B">
        <w:t xml:space="preserve"> nothing is tra</w:t>
      </w:r>
      <w:r>
        <w:t>nslated.</w:t>
      </w:r>
    </w:p>
    <w:p w:rsidR="008C1B1A" w:rsidRDefault="0008131B" w:rsidP="005245D9">
      <w:pPr>
        <w:pStyle w:val="ListBullet"/>
        <w:numPr>
          <w:ilvl w:val="0"/>
          <w:numId w:val="10"/>
        </w:numPr>
      </w:pP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translations on R1 ret</w:t>
      </w:r>
      <w:r w:rsidR="0079644F">
        <w:t>urned an empty</w:t>
      </w:r>
    </w:p>
    <w:p w:rsidR="005245D9" w:rsidRDefault="005245D9" w:rsidP="005245D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AC58DB" wp14:editId="19D991CB">
            <wp:simplePos x="0" y="0"/>
            <wp:positionH relativeFrom="column">
              <wp:posOffset>3134360</wp:posOffset>
            </wp:positionH>
            <wp:positionV relativeFrom="paragraph">
              <wp:posOffset>3235325</wp:posOffset>
            </wp:positionV>
            <wp:extent cx="2369185" cy="1438910"/>
            <wp:effectExtent l="0" t="0" r="0" b="889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51" t="21992" r="33560" b="34268"/>
                    <a:stretch/>
                  </pic:blipFill>
                  <pic:spPr bwMode="auto">
                    <a:xfrm>
                      <a:off x="0" y="0"/>
                      <a:ext cx="2369185" cy="1438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ABAD01E" wp14:editId="7BCEF1A7">
            <wp:simplePos x="0" y="0"/>
            <wp:positionH relativeFrom="column">
              <wp:posOffset>-309245</wp:posOffset>
            </wp:positionH>
            <wp:positionV relativeFrom="paragraph">
              <wp:posOffset>2925445</wp:posOffset>
            </wp:positionV>
            <wp:extent cx="2066925" cy="2536190"/>
            <wp:effectExtent l="0" t="0" r="952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9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01" t="6525" r="32473" b="16383"/>
                    <a:stretch/>
                  </pic:blipFill>
                  <pic:spPr bwMode="auto">
                    <a:xfrm>
                      <a:off x="0" y="0"/>
                      <a:ext cx="2066925" cy="253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D197CF1" wp14:editId="65DB0B55">
            <wp:simplePos x="0" y="0"/>
            <wp:positionH relativeFrom="column">
              <wp:posOffset>3524250</wp:posOffset>
            </wp:positionH>
            <wp:positionV relativeFrom="paragraph">
              <wp:posOffset>190500</wp:posOffset>
            </wp:positionV>
            <wp:extent cx="2409190" cy="249618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73" t="7251" r="32473" b="16868"/>
                    <a:stretch/>
                  </pic:blipFill>
                  <pic:spPr bwMode="auto">
                    <a:xfrm>
                      <a:off x="0" y="0"/>
                      <a:ext cx="2409190" cy="249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31B">
        <w:rPr>
          <w:noProof/>
        </w:rPr>
        <w:drawing>
          <wp:anchor distT="0" distB="0" distL="114300" distR="114300" simplePos="0" relativeHeight="251659264" behindDoc="0" locked="0" layoutInCell="1" allowOverlap="1" wp14:anchorId="1F4E974B" wp14:editId="250EE2CD">
            <wp:simplePos x="0" y="0"/>
            <wp:positionH relativeFrom="column">
              <wp:posOffset>-308610</wp:posOffset>
            </wp:positionH>
            <wp:positionV relativeFrom="paragraph">
              <wp:posOffset>0</wp:posOffset>
            </wp:positionV>
            <wp:extent cx="2870200" cy="2734945"/>
            <wp:effectExtent l="0" t="0" r="6350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7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51" b="16868"/>
                    <a:stretch/>
                  </pic:blipFill>
                  <pic:spPr bwMode="auto">
                    <a:xfrm>
                      <a:off x="0" y="0"/>
                      <a:ext cx="2870200" cy="273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1B1A" w:rsidRDefault="00374787" w:rsidP="005245D9">
      <w:r>
        <w:t>Phase 2:</w:t>
      </w:r>
      <w:r w:rsidR="0008131B">
        <w:t xml:space="preserve"> Static NAT</w:t>
      </w:r>
      <w:r w:rsidR="005245D9">
        <w:t xml:space="preserve"> for the Internal Server</w:t>
      </w:r>
    </w:p>
    <w:p w:rsidR="008C1B1A" w:rsidRPr="005245D9" w:rsidRDefault="0008131B">
      <w:r>
        <w:t xml:space="preserve">What was done: a permanent one-to-one mapping was </w:t>
      </w:r>
      <w:r>
        <w:t>configured between the server’s private address</w:t>
      </w:r>
      <w:r w:rsidR="005245D9">
        <w:t xml:space="preserve"> and a dedicated public address</w:t>
      </w:r>
    </w:p>
    <w:p w:rsidR="008C1B1A" w:rsidRDefault="0008131B" w:rsidP="005245D9">
      <w:pPr>
        <w:pStyle w:val="ListBullet"/>
        <w:numPr>
          <w:ilvl w:val="0"/>
          <w:numId w:val="10"/>
        </w:numPr>
      </w:pPr>
      <w:r>
        <w:t>The entry appeared in the translation table imme</w:t>
      </w:r>
      <w:r>
        <w:t>diatel</w:t>
      </w:r>
      <w:r w:rsidR="005245D9">
        <w:t xml:space="preserve">y, before any </w:t>
      </w:r>
      <w:proofErr w:type="gramStart"/>
      <w:r w:rsidR="005245D9">
        <w:t>traffic .</w:t>
      </w:r>
      <w:proofErr w:type="gramEnd"/>
    </w:p>
    <w:p w:rsidR="008C1B1A" w:rsidRDefault="0008131B" w:rsidP="005245D9">
      <w:pPr>
        <w:pStyle w:val="ListBullet"/>
        <w:numPr>
          <w:ilvl w:val="0"/>
          <w:numId w:val="10"/>
        </w:numPr>
      </w:pPr>
      <w:r>
        <w:t>External reachability test: PC-C pinged 20</w:t>
      </w:r>
      <w:r w:rsidR="005245D9">
        <w:t>3.0.113.10 and received all four</w:t>
      </w:r>
      <w:r>
        <w:t xml:space="preserve"> re</w:t>
      </w:r>
      <w:r w:rsidR="005245D9">
        <w:t xml:space="preserve">plies. The outside world uses and only knows </w:t>
      </w:r>
      <w:r>
        <w:t>203</w:t>
      </w:r>
      <w:r w:rsidR="005245D9">
        <w:t>.0.113.10, but</w:t>
      </w:r>
      <w:r>
        <w:t xml:space="preserve"> the private 192.168.1.10 is never seen by PC-C.</w:t>
      </w:r>
    </w:p>
    <w:p w:rsidR="008C1B1A" w:rsidRDefault="0008131B" w:rsidP="005245D9">
      <w:pPr>
        <w:pStyle w:val="ListBullet"/>
        <w:numPr>
          <w:ilvl w:val="0"/>
          <w:numId w:val="10"/>
        </w:numPr>
      </w:pPr>
      <w:r>
        <w:t>Destination t</w:t>
      </w:r>
      <w:r w:rsidR="00FB7636">
        <w:t>ranslation captured: PC-C’s</w:t>
      </w:r>
      <w:r>
        <w:t xml:space="preserve"> requ</w:t>
      </w:r>
      <w:r w:rsidR="005245D9">
        <w:t xml:space="preserve">est is addressed </w:t>
      </w:r>
      <w:r>
        <w:t>and the same packet leaving R1 toward the LAN has i</w:t>
      </w:r>
      <w:r w:rsidR="005245D9">
        <w:t>ts destination rewritten. The reply leaves the server</w:t>
      </w:r>
      <w:r>
        <w:t xml:space="preserve"> wit</w:t>
      </w:r>
      <w:r w:rsidR="005245D9">
        <w:t>h source 192.168.1.10</w:t>
      </w:r>
      <w:r>
        <w:t>, which R1 rewrites back to 203.0.113.10 on the way out.</w:t>
      </w:r>
    </w:p>
    <w:p w:rsidR="008C1B1A" w:rsidRDefault="004940C7" w:rsidP="00431847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88819D9" wp14:editId="58546848">
            <wp:simplePos x="0" y="0"/>
            <wp:positionH relativeFrom="column">
              <wp:posOffset>-236220</wp:posOffset>
            </wp:positionH>
            <wp:positionV relativeFrom="paragraph">
              <wp:posOffset>4871085</wp:posOffset>
            </wp:positionV>
            <wp:extent cx="2494280" cy="3060700"/>
            <wp:effectExtent l="0" t="0" r="1270" b="6350"/>
            <wp:wrapTight wrapText="bothSides">
              <wp:wrapPolygon edited="0">
                <wp:start x="0" y="0"/>
                <wp:lineTo x="0" y="21510"/>
                <wp:lineTo x="21446" y="21510"/>
                <wp:lineTo x="2144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82" r="27219" b="22976"/>
                    <a:stretch/>
                  </pic:blipFill>
                  <pic:spPr bwMode="auto">
                    <a:xfrm>
                      <a:off x="0" y="0"/>
                      <a:ext cx="249428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93172D1" wp14:editId="390E7B8A">
            <wp:simplePos x="0" y="0"/>
            <wp:positionH relativeFrom="column">
              <wp:posOffset>3315335</wp:posOffset>
            </wp:positionH>
            <wp:positionV relativeFrom="paragraph">
              <wp:posOffset>2367280</wp:posOffset>
            </wp:positionV>
            <wp:extent cx="1932305" cy="2501265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5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54" t="6825" r="33891" b="17061"/>
                    <a:stretch/>
                  </pic:blipFill>
                  <pic:spPr bwMode="auto">
                    <a:xfrm>
                      <a:off x="0" y="0"/>
                      <a:ext cx="1932305" cy="250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BA63F23" wp14:editId="33D11209">
            <wp:simplePos x="0" y="0"/>
            <wp:positionH relativeFrom="column">
              <wp:posOffset>-177165</wp:posOffset>
            </wp:positionH>
            <wp:positionV relativeFrom="paragraph">
              <wp:posOffset>1862455</wp:posOffset>
            </wp:positionV>
            <wp:extent cx="2096135" cy="2544445"/>
            <wp:effectExtent l="0" t="0" r="0" b="825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2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22" t="6562" r="32120" b="16010"/>
                    <a:stretch/>
                  </pic:blipFill>
                  <pic:spPr bwMode="auto">
                    <a:xfrm>
                      <a:off x="0" y="0"/>
                      <a:ext cx="2096135" cy="254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6ADA188" wp14:editId="7E1ADC6F">
            <wp:simplePos x="0" y="0"/>
            <wp:positionH relativeFrom="column">
              <wp:posOffset>-212725</wp:posOffset>
            </wp:positionH>
            <wp:positionV relativeFrom="paragraph">
              <wp:posOffset>-310515</wp:posOffset>
            </wp:positionV>
            <wp:extent cx="2432685" cy="1796415"/>
            <wp:effectExtent l="0" t="0" r="571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96" t="21025" r="37227" b="32092"/>
                    <a:stretch/>
                  </pic:blipFill>
                  <pic:spPr bwMode="auto">
                    <a:xfrm>
                      <a:off x="0" y="0"/>
                      <a:ext cx="2432685" cy="179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7877C18" wp14:editId="53B0829A">
            <wp:simplePos x="0" y="0"/>
            <wp:positionH relativeFrom="column">
              <wp:posOffset>3308985</wp:posOffset>
            </wp:positionH>
            <wp:positionV relativeFrom="paragraph">
              <wp:posOffset>-254635</wp:posOffset>
            </wp:positionV>
            <wp:extent cx="2114550" cy="2226310"/>
            <wp:effectExtent l="0" t="0" r="0" b="254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3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29" t="11358" r="31929" b="20976"/>
                    <a:stretch/>
                  </pic:blipFill>
                  <pic:spPr bwMode="auto">
                    <a:xfrm>
                      <a:off x="0" y="0"/>
                      <a:ext cx="2114550" cy="2226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1B1A" w:rsidRDefault="00374787" w:rsidP="00431847">
      <w:r>
        <w:lastRenderedPageBreak/>
        <w:t xml:space="preserve">Phase 3: </w:t>
      </w:r>
      <w:r w:rsidR="0008131B">
        <w:t>Dynamic</w:t>
      </w:r>
      <w:r w:rsidR="00431847">
        <w:t xml:space="preserve"> NAT for selected h</w:t>
      </w:r>
      <w:r w:rsidR="0008131B">
        <w:t>osts (PC-A)</w:t>
      </w:r>
    </w:p>
    <w:p w:rsidR="008C1B1A" w:rsidRDefault="0008131B">
      <w:r>
        <w:t>What was done: a public address pool was created and an ACL was used to select which inside host may use it:</w:t>
      </w:r>
    </w:p>
    <w:p w:rsidR="008C1B1A" w:rsidRDefault="0008131B">
      <w:r w:rsidRPr="00136FEF">
        <w:t>Observations</w:t>
      </w:r>
      <w:r>
        <w:rPr>
          <w:b/>
        </w:rPr>
        <w:t>:</w:t>
      </w:r>
    </w:p>
    <w:p w:rsidR="008C1B1A" w:rsidRDefault="0008131B" w:rsidP="00FB7636">
      <w:pPr>
        <w:pStyle w:val="ListBullet"/>
        <w:numPr>
          <w:ilvl w:val="0"/>
          <w:numId w:val="10"/>
        </w:numPr>
      </w:pPr>
      <w:r>
        <w:t>Before any traffic, the tabl</w:t>
      </w:r>
      <w:r>
        <w:t>e still contained only the static entry — dynamic mappings create entries on demand, unlike the Phase-2 static entry.</w:t>
      </w:r>
    </w:p>
    <w:p w:rsidR="008C1B1A" w:rsidRDefault="00FB7636" w:rsidP="00FB7636">
      <w:pPr>
        <w:pStyle w:val="ListBullet"/>
        <w:numPr>
          <w:ilvl w:val="0"/>
          <w:numId w:val="10"/>
        </w:numPr>
      </w:pPr>
      <w:r>
        <w:t>PC-A pinged 203.0.113.2,</w:t>
      </w:r>
      <w:r w:rsidR="0008131B">
        <w:t xml:space="preserve"> immediately afterwards the table showed icmp entries mappin</w:t>
      </w:r>
      <w:r>
        <w:t xml:space="preserve">g 192.168.1.11 to 203.0.113.20 </w:t>
      </w:r>
      <w:r w:rsidR="0008131B">
        <w:t xml:space="preserve">the first address of </w:t>
      </w:r>
      <w:r>
        <w:t>DYN-POOL</w:t>
      </w:r>
      <w:r w:rsidR="0008131B">
        <w:t>.</w:t>
      </w:r>
    </w:p>
    <w:p w:rsidR="008C1B1A" w:rsidRDefault="00FB7636" w:rsidP="00FB7636">
      <w:pPr>
        <w:pStyle w:val="ListBullet"/>
        <w:numPr>
          <w:ilvl w:val="0"/>
          <w:numId w:val="10"/>
        </w:numPr>
      </w:pPr>
      <w:r>
        <w:t xml:space="preserve"> The</w:t>
      </w:r>
      <w:r w:rsidR="0008131B">
        <w:t xml:space="preserve"> request leaves R1’s outside interface with s</w:t>
      </w:r>
      <w:r>
        <w:t>ource 203.0.113.20</w:t>
      </w:r>
      <w:r w:rsidR="0008131B">
        <w:t xml:space="preserve"> compare</w:t>
      </w:r>
      <w:r>
        <w:t>d to</w:t>
      </w:r>
      <w:r w:rsidR="0008131B">
        <w:t xml:space="preserve"> the Phase-1 baseline where the same host’s traffic crossed untranslated as 192.168.1.11.</w:t>
      </w:r>
    </w:p>
    <w:p w:rsidR="008C1B1A" w:rsidRDefault="00FB7636" w:rsidP="00FB7636">
      <w:pPr>
        <w:pStyle w:val="ListBullet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FECA330" wp14:editId="143D571C">
            <wp:simplePos x="0" y="0"/>
            <wp:positionH relativeFrom="column">
              <wp:posOffset>139065</wp:posOffset>
            </wp:positionH>
            <wp:positionV relativeFrom="paragraph">
              <wp:posOffset>591185</wp:posOffset>
            </wp:positionV>
            <wp:extent cx="2386330" cy="1691640"/>
            <wp:effectExtent l="0" t="0" r="0" b="381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4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37" t="24188" r="29367" b="33935"/>
                    <a:stretch/>
                  </pic:blipFill>
                  <pic:spPr bwMode="auto">
                    <a:xfrm>
                      <a:off x="0" y="0"/>
                      <a:ext cx="238633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E7690CC" wp14:editId="159DC072">
            <wp:simplePos x="0" y="0"/>
            <wp:positionH relativeFrom="column">
              <wp:posOffset>3084195</wp:posOffset>
            </wp:positionH>
            <wp:positionV relativeFrom="paragraph">
              <wp:posOffset>685800</wp:posOffset>
            </wp:positionV>
            <wp:extent cx="2410460" cy="1555115"/>
            <wp:effectExtent l="0" t="0" r="8890" b="698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5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5" t="22022" r="39312" b="35018"/>
                    <a:stretch/>
                  </pic:blipFill>
                  <pic:spPr bwMode="auto">
                    <a:xfrm>
                      <a:off x="0" y="0"/>
                      <a:ext cx="2410460" cy="155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</w:t>
      </w:r>
      <w:r w:rsidR="0008131B">
        <w:t>he selected-hosts proo</w:t>
      </w:r>
      <w:r>
        <w:t>f, PC-B</w:t>
      </w:r>
      <w:r w:rsidR="0008131B">
        <w:t xml:space="preserve"> also pi</w:t>
      </w:r>
      <w:r>
        <w:t>nged 203.0.113.2 successfully plain routing delivers it</w:t>
      </w:r>
      <w:r w:rsidR="0008131B">
        <w:t xml:space="preserve"> but no translation entry for 192.168.1.12 e</w:t>
      </w:r>
      <w:r>
        <w:t>ver appeared.</w:t>
      </w:r>
    </w:p>
    <w:p w:rsidR="008C1B1A" w:rsidRDefault="00136FEF" w:rsidP="00136FEF">
      <w:pPr>
        <w:jc w:val="center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8F07A6D" wp14:editId="6C95A327">
            <wp:simplePos x="0" y="0"/>
            <wp:positionH relativeFrom="column">
              <wp:posOffset>2906395</wp:posOffset>
            </wp:positionH>
            <wp:positionV relativeFrom="paragraph">
              <wp:posOffset>2458720</wp:posOffset>
            </wp:positionV>
            <wp:extent cx="2588260" cy="2042160"/>
            <wp:effectExtent l="0" t="0" r="254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9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1" t="23104" r="43168" b="33574"/>
                    <a:stretch/>
                  </pic:blipFill>
                  <pic:spPr bwMode="auto">
                    <a:xfrm>
                      <a:off x="0" y="0"/>
                      <a:ext cx="258826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D65069C" wp14:editId="77BB5673">
            <wp:simplePos x="0" y="0"/>
            <wp:positionH relativeFrom="column">
              <wp:posOffset>139065</wp:posOffset>
            </wp:positionH>
            <wp:positionV relativeFrom="paragraph">
              <wp:posOffset>2256790</wp:posOffset>
            </wp:positionV>
            <wp:extent cx="2256155" cy="267144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6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87" t="7581" r="31802" b="15884"/>
                    <a:stretch/>
                  </pic:blipFill>
                  <pic:spPr bwMode="auto">
                    <a:xfrm>
                      <a:off x="0" y="0"/>
                      <a:ext cx="2256155" cy="2671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1B1A" w:rsidRDefault="008C1B1A" w:rsidP="00136FEF"/>
    <w:p w:rsidR="00136FEF" w:rsidRDefault="0008131B" w:rsidP="00136FEF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133B50C" wp14:editId="27B55E35">
            <wp:simplePos x="0" y="0"/>
            <wp:positionH relativeFrom="column">
              <wp:posOffset>412115</wp:posOffset>
            </wp:positionH>
            <wp:positionV relativeFrom="paragraph">
              <wp:posOffset>-213995</wp:posOffset>
            </wp:positionV>
            <wp:extent cx="3526790" cy="187579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0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34" t="21660" r="29367" b="33574"/>
                    <a:stretch/>
                  </pic:blipFill>
                  <pic:spPr bwMode="auto">
                    <a:xfrm>
                      <a:off x="0" y="0"/>
                      <a:ext cx="3526790" cy="187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1B1A" w:rsidRDefault="00374787" w:rsidP="00136FEF">
      <w:r>
        <w:t xml:space="preserve">Phase 4: </w:t>
      </w:r>
      <w:r w:rsidR="00136FEF">
        <w:t>PAT for Normal User</w:t>
      </w:r>
      <w:r w:rsidR="0008131B">
        <w:t xml:space="preserve"> (PC-B)</w:t>
      </w:r>
    </w:p>
    <w:p w:rsidR="008C1B1A" w:rsidRDefault="0008131B">
      <w:r>
        <w:t>What was done: PC-B was configured for Port Address Translation, sharing the router’s own outside address instead of a pool address:</w:t>
      </w:r>
    </w:p>
    <w:p w:rsidR="008C1B1A" w:rsidRDefault="0008131B">
      <w:r w:rsidRPr="00136FEF">
        <w:t>Observations</w:t>
      </w:r>
      <w:r>
        <w:rPr>
          <w:b/>
        </w:rPr>
        <w:t>:</w:t>
      </w:r>
    </w:p>
    <w:p w:rsidR="008C1B1A" w:rsidRDefault="0008131B" w:rsidP="00136FEF">
      <w:pPr>
        <w:pStyle w:val="ListBullet"/>
        <w:numPr>
          <w:ilvl w:val="0"/>
          <w:numId w:val="10"/>
        </w:numPr>
      </w:pPr>
      <w:r>
        <w:t>Before traffic, the table contained o</w:t>
      </w:r>
      <w:r w:rsidR="00136FEF">
        <w:t>nly the static entry</w:t>
      </w:r>
      <w:r>
        <w:t>.</w:t>
      </w:r>
    </w:p>
    <w:p w:rsidR="008C1B1A" w:rsidRDefault="0008131B" w:rsidP="00136FEF">
      <w:pPr>
        <w:pStyle w:val="ListBullet"/>
        <w:numPr>
          <w:ilvl w:val="0"/>
          <w:numId w:val="10"/>
        </w:numPr>
      </w:pPr>
      <w:r>
        <w:t xml:space="preserve">PC-B pinged 203.0.113.2; new entries appeared </w:t>
      </w:r>
      <w:r w:rsidR="00136FEF">
        <w:t xml:space="preserve">with inside global 203.0.113.1, R1’s own </w:t>
      </w:r>
      <w:proofErr w:type="spellStart"/>
      <w:r w:rsidR="00136FEF">
        <w:t>g</w:t>
      </w:r>
      <w:r>
        <w:t>igabitEthernet</w:t>
      </w:r>
      <w:proofErr w:type="spellEnd"/>
      <w:r w:rsidR="00136FEF">
        <w:t xml:space="preserve"> 0/1 address, </w:t>
      </w:r>
      <w:r>
        <w:t xml:space="preserve">one </w:t>
      </w:r>
      <w:r w:rsidR="00136FEF">
        <w:t xml:space="preserve">entry per </w:t>
      </w:r>
      <w:proofErr w:type="spellStart"/>
      <w:r w:rsidR="00136FEF">
        <w:t>icmp</w:t>
      </w:r>
      <w:proofErr w:type="spellEnd"/>
      <w:r>
        <w:t xml:space="preserve"> ident</w:t>
      </w:r>
      <w:r w:rsidR="00136FEF">
        <w:t xml:space="preserve">ifier. </w:t>
      </w:r>
    </w:p>
    <w:p w:rsidR="008C1B1A" w:rsidRDefault="00FD55E7" w:rsidP="00136FEF">
      <w:pPr>
        <w:pStyle w:val="ListBullet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E1191E9" wp14:editId="3317900E">
            <wp:simplePos x="0" y="0"/>
            <wp:positionH relativeFrom="column">
              <wp:posOffset>2953385</wp:posOffset>
            </wp:positionH>
            <wp:positionV relativeFrom="paragraph">
              <wp:posOffset>796925</wp:posOffset>
            </wp:positionV>
            <wp:extent cx="2374900" cy="1579245"/>
            <wp:effectExtent l="0" t="0" r="6350" b="190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1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33" t="24550" r="29774" b="34295"/>
                    <a:stretch/>
                  </pic:blipFill>
                  <pic:spPr bwMode="auto">
                    <a:xfrm>
                      <a:off x="0" y="0"/>
                      <a:ext cx="2374900" cy="157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6FEF">
        <w:rPr>
          <w:noProof/>
        </w:rPr>
        <w:drawing>
          <wp:anchor distT="0" distB="0" distL="114300" distR="114300" simplePos="0" relativeHeight="251673600" behindDoc="0" locked="0" layoutInCell="1" allowOverlap="1" wp14:anchorId="5A55C848" wp14:editId="27F145DA">
            <wp:simplePos x="0" y="0"/>
            <wp:positionH relativeFrom="column">
              <wp:posOffset>-181610</wp:posOffset>
            </wp:positionH>
            <wp:positionV relativeFrom="paragraph">
              <wp:posOffset>607060</wp:posOffset>
            </wp:positionV>
            <wp:extent cx="2517140" cy="1769110"/>
            <wp:effectExtent l="0" t="0" r="0" b="254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1)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31" t="20217" r="29366" b="33574"/>
                    <a:stretch/>
                  </pic:blipFill>
                  <pic:spPr bwMode="auto">
                    <a:xfrm>
                      <a:off x="0" y="0"/>
                      <a:ext cx="2517140" cy="176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31B">
        <w:t>PC-B transmits with its pri</w:t>
      </w:r>
      <w:r w:rsidR="0008131B">
        <w:t>vate</w:t>
      </w:r>
      <w:r w:rsidR="00136FEF">
        <w:t xml:space="preserve"> source 192.168.1.12</w:t>
      </w:r>
      <w:r w:rsidR="0008131B">
        <w:t>, and the same packet leaves R1 with source rewr</w:t>
      </w:r>
      <w:r w:rsidR="00136FEF">
        <w:t>itten to 203.0.113.1</w:t>
      </w:r>
      <w:r w:rsidR="0008131B">
        <w:t>.</w:t>
      </w:r>
    </w:p>
    <w:p w:rsidR="008C1B1A" w:rsidRDefault="00FD55E7" w:rsidP="00374787">
      <w:r>
        <w:rPr>
          <w:noProof/>
        </w:rPr>
        <w:drawing>
          <wp:anchor distT="0" distB="0" distL="114300" distR="114300" simplePos="0" relativeHeight="251676672" behindDoc="0" locked="0" layoutInCell="1" allowOverlap="1" wp14:anchorId="7AF43F0F" wp14:editId="07240B47">
            <wp:simplePos x="0" y="0"/>
            <wp:positionH relativeFrom="column">
              <wp:posOffset>3173730</wp:posOffset>
            </wp:positionH>
            <wp:positionV relativeFrom="paragraph">
              <wp:posOffset>2310765</wp:posOffset>
            </wp:positionV>
            <wp:extent cx="1998345" cy="2158365"/>
            <wp:effectExtent l="0" t="0" r="1905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3)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05" t="7120" r="33588" b="18771"/>
                    <a:stretch/>
                  </pic:blipFill>
                  <pic:spPr bwMode="auto">
                    <a:xfrm>
                      <a:off x="0" y="0"/>
                      <a:ext cx="1998345" cy="2158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659858D" wp14:editId="63657B6A">
            <wp:simplePos x="0" y="0"/>
            <wp:positionH relativeFrom="column">
              <wp:posOffset>-157480</wp:posOffset>
            </wp:positionH>
            <wp:positionV relativeFrom="paragraph">
              <wp:posOffset>2202180</wp:posOffset>
            </wp:positionV>
            <wp:extent cx="2350770" cy="2398395"/>
            <wp:effectExtent l="0" t="0" r="0" b="190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9)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4" t="9025" r="32614" b="18050"/>
                    <a:stretch/>
                  </pic:blipFill>
                  <pic:spPr bwMode="auto">
                    <a:xfrm>
                      <a:off x="0" y="0"/>
                      <a:ext cx="2350770" cy="2398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1B1A" w:rsidRDefault="00374787" w:rsidP="00374787">
      <w:r>
        <w:lastRenderedPageBreak/>
        <w:t xml:space="preserve">Phase 5: </w:t>
      </w:r>
      <w:r w:rsidR="0008131B">
        <w:t>Documentation</w:t>
      </w:r>
    </w:p>
    <w:p w:rsidR="008C1B1A" w:rsidRDefault="00374787">
      <w:r>
        <w:rPr>
          <w:noProof/>
        </w:rPr>
        <w:drawing>
          <wp:anchor distT="0" distB="0" distL="114300" distR="114300" simplePos="0" relativeHeight="251678720" behindDoc="0" locked="0" layoutInCell="1" allowOverlap="1" wp14:anchorId="790C650C" wp14:editId="6B8D83B4">
            <wp:simplePos x="0" y="0"/>
            <wp:positionH relativeFrom="column">
              <wp:posOffset>3439160</wp:posOffset>
            </wp:positionH>
            <wp:positionV relativeFrom="paragraph">
              <wp:posOffset>633095</wp:posOffset>
            </wp:positionV>
            <wp:extent cx="2540635" cy="2721610"/>
            <wp:effectExtent l="0" t="0" r="0" b="254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2)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14" b="17152"/>
                    <a:stretch/>
                  </pic:blipFill>
                  <pic:spPr bwMode="auto">
                    <a:xfrm>
                      <a:off x="0" y="0"/>
                      <a:ext cx="2540635" cy="272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46A9FBB" wp14:editId="297E9AFB">
            <wp:simplePos x="0" y="0"/>
            <wp:positionH relativeFrom="column">
              <wp:posOffset>4445</wp:posOffset>
            </wp:positionH>
            <wp:positionV relativeFrom="paragraph">
              <wp:posOffset>531495</wp:posOffset>
            </wp:positionV>
            <wp:extent cx="2604770" cy="2827655"/>
            <wp:effectExtent l="0" t="0" r="508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3)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422" b="13916"/>
                    <a:stretch/>
                  </pic:blipFill>
                  <pic:spPr bwMode="auto">
                    <a:xfrm>
                      <a:off x="0" y="0"/>
                      <a:ext cx="2604770" cy="282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</w:t>
      </w:r>
      <w:r w:rsidR="0008131B">
        <w:t xml:space="preserve">he complete NAT configuration as applied on R1, taken </w:t>
      </w:r>
      <w:r w:rsidR="0008131B">
        <w:t>from show running-config —</w:t>
      </w:r>
      <w:r>
        <w:t xml:space="preserve"> interface NAT roles</w:t>
      </w:r>
      <w:r w:rsidR="0008131B">
        <w:t>, the pool, both dynamic mappings an</w:t>
      </w:r>
      <w:r>
        <w:t>d the static mapping</w:t>
      </w:r>
      <w:r w:rsidR="0008131B">
        <w:t>.</w:t>
      </w:r>
    </w:p>
    <w:p w:rsidR="008C1B1A" w:rsidRDefault="0008131B" w:rsidP="00374787">
      <w:r>
        <w:rPr>
          <w:i/>
          <w:color w:val="444444"/>
          <w:sz w:val="18"/>
        </w:rPr>
        <w:t>.</w:t>
      </w:r>
    </w:p>
    <w:p w:rsidR="008C1B1A" w:rsidRDefault="00187054">
      <w:r>
        <w:rPr>
          <w:noProof/>
        </w:rPr>
        <w:drawing>
          <wp:anchor distT="0" distB="0" distL="114300" distR="114300" simplePos="0" relativeHeight="251679744" behindDoc="0" locked="0" layoutInCell="1" allowOverlap="1" wp14:anchorId="23FBF5A3" wp14:editId="140B278A">
            <wp:simplePos x="0" y="0"/>
            <wp:positionH relativeFrom="column">
              <wp:posOffset>1438275</wp:posOffset>
            </wp:positionH>
            <wp:positionV relativeFrom="paragraph">
              <wp:posOffset>920750</wp:posOffset>
            </wp:positionV>
            <wp:extent cx="2606675" cy="1530985"/>
            <wp:effectExtent l="0" t="0" r="317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4)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28" t="21036" r="45597" b="36569"/>
                    <a:stretch/>
                  </pic:blipFill>
                  <pic:spPr bwMode="auto">
                    <a:xfrm>
                      <a:off x="0" y="0"/>
                      <a:ext cx="2606675" cy="153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31B">
        <w:t>Tr</w:t>
      </w:r>
      <w:r w:rsidR="00374787">
        <w:t>anslation statistics</w:t>
      </w:r>
      <w:r w:rsidR="0008131B">
        <w:t>: hits/misses counters, e</w:t>
      </w:r>
      <w:r w:rsidR="0008131B">
        <w:t>xpired translations, the declared inside/outside interfac</w:t>
      </w:r>
      <w:r w:rsidR="00374787">
        <w:t xml:space="preserve">es, and the pool definition. </w:t>
      </w:r>
      <w:r w:rsidR="0008131B">
        <w:t>Packet Tracer’s statistics display lists only pool-based mapp</w:t>
      </w:r>
      <w:r w:rsidR="00374787">
        <w:t xml:space="preserve">ings under “Dynamic mappings” </w:t>
      </w:r>
      <w:r w:rsidR="0008131B">
        <w:t xml:space="preserve">the interface-overload mapping is </w:t>
      </w:r>
      <w:r w:rsidR="0008131B">
        <w:t>verified through th</w:t>
      </w:r>
      <w:r>
        <w:t xml:space="preserve">e translation table </w:t>
      </w:r>
      <w:r w:rsidR="0008131B">
        <w:t>and</w:t>
      </w:r>
      <w:r>
        <w:t xml:space="preserve"> the running-</w:t>
      </w:r>
      <w:proofErr w:type="spellStart"/>
      <w:r>
        <w:t>config</w:t>
      </w:r>
      <w:proofErr w:type="spellEnd"/>
      <w:r>
        <w:t xml:space="preserve"> </w:t>
      </w:r>
      <w:r w:rsidR="0008131B">
        <w:t>instead.</w:t>
      </w:r>
    </w:p>
    <w:p w:rsidR="008C1B1A" w:rsidRDefault="008C1B1A" w:rsidP="00187054"/>
    <w:p w:rsidR="008C1B1A" w:rsidRDefault="00187054">
      <w:r>
        <w:t>Routing table,</w:t>
      </w:r>
      <w:r w:rsidR="0008131B">
        <w:t xml:space="preserve"> connected routes for both /24 links with their local /32 host routes, plus the static default route pointing out </w:t>
      </w:r>
      <w:proofErr w:type="spellStart"/>
      <w:r w:rsidR="0008131B">
        <w:t>GigabitEthernet</w:t>
      </w:r>
      <w:proofErr w:type="spellEnd"/>
      <w:r>
        <w:t xml:space="preserve"> </w:t>
      </w:r>
      <w:r w:rsidR="0008131B">
        <w:t>0/1 — the path all translated traffic takes toward the external network.</w:t>
      </w:r>
    </w:p>
    <w:p w:rsidR="008C1B1A" w:rsidRDefault="0008131B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1280795</wp:posOffset>
            </wp:positionH>
            <wp:positionV relativeFrom="paragraph">
              <wp:posOffset>0</wp:posOffset>
            </wp:positionV>
            <wp:extent cx="2934335" cy="2849245"/>
            <wp:effectExtent l="0" t="0" r="0" b="825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5).pn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82" b="13268"/>
                    <a:stretch/>
                  </pic:blipFill>
                  <pic:spPr bwMode="auto">
                    <a:xfrm>
                      <a:off x="0" y="0"/>
                      <a:ext cx="2934335" cy="284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1B1A" w:rsidRDefault="008C1B1A"/>
    <w:p w:rsidR="008C1B1A" w:rsidRDefault="0008131B">
      <w:r>
        <w:t>Conclusion: all four brief requirements are met and evide</w:t>
      </w:r>
      <w:r w:rsidR="00B46358">
        <w:t>nced — static NAT presents server</w:t>
      </w:r>
      <w:r>
        <w:t xml:space="preserve"> to th</w:t>
      </w:r>
      <w:r w:rsidR="00B46358">
        <w:t>e outside world as 203.0.113.10,</w:t>
      </w:r>
      <w:r>
        <w:t xml:space="preserve"> dynamic NAT l</w:t>
      </w:r>
      <w:r w:rsidR="00B46358">
        <w:t xml:space="preserve">oans PC-A an address from a ten </w:t>
      </w:r>
      <w:r>
        <w:t>addr</w:t>
      </w:r>
      <w:r w:rsidR="00B46358">
        <w:t>ess pool under ACL control,</w:t>
      </w:r>
      <w:r>
        <w:t xml:space="preserve"> PAT lets PC-B</w:t>
      </w:r>
      <w:r>
        <w:t xml:space="preserve"> share the</w:t>
      </w:r>
      <w:r w:rsidR="00B46358">
        <w:t xml:space="preserve"> router’s single public address,</w:t>
      </w:r>
      <w:r>
        <w:t xml:space="preserve"> and every translation is documented with paired packet captures, the translation table, NAT statistics and the routing </w:t>
      </w:r>
      <w:bookmarkStart w:id="0" w:name="_GoBack"/>
      <w:bookmarkEnd w:id="0"/>
      <w:r>
        <w:t>table.</w:t>
      </w:r>
    </w:p>
    <w:p w:rsidR="008C1B1A" w:rsidRDefault="008C1B1A" w:rsidP="00FB7636">
      <w:pPr>
        <w:pStyle w:val="ListBullet"/>
        <w:numPr>
          <w:ilvl w:val="0"/>
          <w:numId w:val="0"/>
        </w:numPr>
        <w:ind w:left="360"/>
      </w:pPr>
    </w:p>
    <w:sectPr w:rsidR="008C1B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97067B9"/>
    <w:multiLevelType w:val="hybridMultilevel"/>
    <w:tmpl w:val="AC0862A8"/>
    <w:lvl w:ilvl="0" w:tplc="4D2ABACC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31B"/>
    <w:rsid w:val="00136FEF"/>
    <w:rsid w:val="0015074B"/>
    <w:rsid w:val="00187054"/>
    <w:rsid w:val="0029639D"/>
    <w:rsid w:val="00326F90"/>
    <w:rsid w:val="00374787"/>
    <w:rsid w:val="00431847"/>
    <w:rsid w:val="004940C7"/>
    <w:rsid w:val="005245D9"/>
    <w:rsid w:val="0079644F"/>
    <w:rsid w:val="008C1B1A"/>
    <w:rsid w:val="00AA1D8D"/>
    <w:rsid w:val="00AB51C6"/>
    <w:rsid w:val="00B46358"/>
    <w:rsid w:val="00B47730"/>
    <w:rsid w:val="00CB0664"/>
    <w:rsid w:val="00FB7636"/>
    <w:rsid w:val="00FC693F"/>
    <w:rsid w:val="00FD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B5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1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B5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1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81755F-348F-4F36-8B4F-B27B2060D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2026-10-10T15:52:00Z</dcterms:created>
  <dcterms:modified xsi:type="dcterms:W3CDTF">2026-10-10T15:52:00Z</dcterms:modified>
</cp:coreProperties>
</file>