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우표모아 기능·진행 상태와 검증</w:t>
      </w:r>
    </w:p>
    <w:p>
      <w:r>
        <w:rPr>
          <w:color w:val="4C5B63"/>
          <w:sz w:val="19"/>
        </w:rPr>
        <w:t xml:space="preserve">확인일: 2026-10-01. 소스 프로젝트 </w:t>
      </w:r>
      <w:r>
        <w:rPr>
          <w:color w:val="4C5B63"/>
          <w:sz w:val="19"/>
        </w:rPr>
        <w:t>stamp_korea</w:t>
      </w:r>
      <w:r>
        <w:rPr>
          <w:color w:val="4C5B63"/>
          <w:sz w:val="19"/>
        </w:rPr>
        <w:t xml:space="preserve">, Supabase </w:t>
      </w:r>
      <w:r>
        <w:rPr>
          <w:color w:val="4C5B63"/>
          <w:sz w:val="19"/>
        </w:rPr>
        <w:t>dyrteyrpimesipypwdpo</w:t>
      </w:r>
      <w:r>
        <w:rPr>
          <w:color w:val="4C5B63"/>
          <w:sz w:val="19"/>
        </w:rPr>
        <w:t>.</w:t>
      </w:r>
    </w:p>
    <w:p>
      <w:pPr>
        <w:pStyle w:val="Heading1"/>
      </w:pPr>
      <w:r>
        <w:t>현재 결론</w:t>
      </w:r>
    </w:p>
    <w:p>
      <w:r>
        <w:t xml:space="preserve">개인 수집 MVP의 주요 화면과 서버 기능은 구현되어 있다. 그러나 로그인·실제 사진 판독·사진 업로드·모바일 실행의 전체 사용자 흐름을 이번 환경에서 재검증하지 못했으므로 </w:t>
      </w:r>
      <w:r>
        <w:rPr>
          <w:b/>
        </w:rPr>
        <w:t>출시 준비 완료로 판단하지 않는다.</w:t>
      </w:r>
      <w:r>
        <w:t xml:space="preserve"> 관리자 도감·회원·기본 통계는 연결됐지만 판독 오류 메뉴는 준비 중이다.</w:t>
      </w:r>
    </w:p>
    <w:p>
      <w:r>
        <w:t xml:space="preserve">“구현”은 소스/배포 존재, “검증”은 명시한 시험 범위의 통과를 뜻한다. DB의 </w:t>
      </w:r>
      <w:r>
        <w:t>source_verified</w:t>
      </w:r>
      <w:r>
        <w:t>는 수집 출처 표식이며 관리자 수동 검수 또는 이미지 정상 로딩까지 보증하지 않는다.</w:t>
      </w:r>
    </w:p>
    <w:p>
      <w:pPr>
        <w:pStyle w:val="Heading1"/>
      </w:pPr>
      <w:r>
        <w:t>기능별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417"/>
        <w:gridCol w:w="3231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영역</w:t>
            </w:r>
          </w:p>
        </w:tc>
        <w:tc>
          <w:tcPr>
            <w:tcW w:type="dxa" w:w="1417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상태</w:t>
            </w:r>
          </w:p>
        </w:tc>
        <w:tc>
          <w:tcPr>
            <w:tcW w:type="dxa" w:w="3231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확인한 범위</w:t>
            </w:r>
          </w:p>
        </w:tc>
        <w:tc>
          <w:tcPr>
            <w:tcW w:type="dxa" w:w="3288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남은 작업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시작·스플래시·탐색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정적 분석, 이전 웹 빌드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iOS/Android 시작·복귀·화면 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홈·오늘의 우표·최근 발행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날짜 선택/발행일 정렬 코드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자정 전환·미래 발행 제외 UI 재검증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도감·검색·테마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번들 ID 중복 없음, 2025년 자료 74종, 분류 규칙 검사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검색/필터 UI 검사, 미분류 946종 검토, 최신 번들 갱신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상세·공식 이미지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부분 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DB 3,902건, 이미지 주소/발행일 누락 0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설명 없는 268건 원인 조사, 이미지 URL 응답 확인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이메일 가입·로그인·재설정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API/복귀 코드, 계정별 DB 격리 시험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실제 메일·인증·재설정·세션 만료 흐름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Google·Kakao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부분 검증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OAuth 시작/복귀·제공자 확인 코드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제공자 설정·허용 URL, 웹·모바일 로그인 완료 확인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수집함 CRUD·여러 상태 등록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신품/전지/초일봉투 모델 변환, DB 소유자 격리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UI 추가·편집·삭제·재로그인 동기화, 동시 기기 사용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위시리스트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기기 저장 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계정별 로컬 저장 코드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회원별 클라우드 동기화·이전·계정 전환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개인 수집 사진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비공개 버킷·소유 경로·1시간 서명 URL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저장 실패/삭제/교체 시 파일 정리·재시도·URL 갱신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촬영·앨범·품질 안내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잘못된 이미지·단색 배경·자르기 검사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실기기 권한·방향·대용량·백그라운드 복귀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자동 영역 추출·배경 제거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제한적 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단색 배경 추출·빈 배경 거부·수동 자르기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복잡한 배경·원근·겹친 우표는 자동 지원하지 않음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AI + DB 판독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구현·부분 검증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서버 v9, 확정/보류 규칙 4개, 하루 20회 서버 제한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실제 사진 평가, Gemini 설정/응답·지연·오확정률 측정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사진 제공·학습 동의·철회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구현·실제 흐름 미검증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명시 동의·1MB 비공개 사진·정답 제안·철회 코드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제공→검수→비교→철회, 파일 정리 실패 처리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승인 사진 비교 활용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구현·미검증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승인+비교 동의 사진만 최대 3장 보조 참조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제공 자료 0건이므로 실제 활용 시험 필요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AI 추가 학습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미구현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동의한 승인 자료 내보내기 스크립트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자료 축적·중복 제거·검수·학습·독립 평가·배포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신규 우표 자동 등록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부분 운영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크롤러/삽입 SQL, 일일 Codex 자동 작업 ACTIVE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PC/Codex 의존 제거, 서버 작업·알림·수집 범위 관리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도감·이미지·재수집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구현·부분 검증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DB 수정/RLS·버킷 정책, 재수집 서버 v1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실제 파일 저장·충돌·실패 후 재수집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사진 검수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구현·미검증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공식 자료 비교·승인/반려·승인 상태 제한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실제 검수·검색/페이지, 자동 선별·예외 중심 검수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회원관리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구현·부분 검증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검색/RPC·계정 보호·관리 이력 RLS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로그인 제한/해제 실제 시험, 기존 토큰 유효 기간 안내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무료·프리미엄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구조 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기본 무료·소유자 조회·임의 변경 차단·기간 처리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결제·서버 이용 한도·앱 등급 표시, 혜택은 미적용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통계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구현·부분 검증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전용 집계 권한, 7·30일 날짜 수/합계, 웹 빌드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실제 그래프 UI, 결과·비용·지연 이벤트 집계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대시보드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제한적 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최근 사진 제공 100건 기반 표시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전체 집계 연결. 일부 카운트는 전체 합계가 아님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판독 오류</w:t>
            </w:r>
          </w:p>
        </w:tc>
        <w:tc>
          <w:tcPr>
            <w:tcW w:type="dxa" w:w="141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화면 자리만 있음</w:t>
            </w:r>
          </w:p>
        </w:tc>
        <w:tc>
          <w:tcPr>
            <w:tcW w:type="dxa" w:w="323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준비 중 메뉴</w:t>
            </w:r>
          </w:p>
        </w:tc>
        <w:tc>
          <w:tcPr>
            <w:tcW w:type="dxa" w:w="328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사용자 수정·오판독 신고·이력·검토 화면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결제·광고·교환·매칭·거래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미구현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운영 서비스 없음</w:t>
            </w:r>
          </w:p>
        </w:tc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아래 단계별 계획</w:t>
            </w:r>
          </w:p>
        </w:tc>
      </w:tr>
    </w:tbl>
    <w:p>
      <w:pPr>
        <w:spacing w:after="20"/>
      </w:pPr>
    </w:p>
    <w:p>
      <w:pPr>
        <w:pStyle w:val="Heading1"/>
      </w:pPr>
      <w:r>
        <w:t>DB·파일 현황</w:t>
      </w:r>
    </w:p>
    <w:p>
      <w:r>
        <w:t>이번 조회의 스냅샷이며 운영 중 수치는 바뀐다.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268"/>
        <w:gridCol w:w="5216"/>
      </w:tblGrid>
      <w:tr>
        <w:trPr>
          <w:cantSplit/>
          <w:tblHeader/>
        </w:trPr>
        <w:tc>
          <w:tcPr>
            <w:tcW w:type="dxa" w:w="2381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268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값</w:t>
            </w:r>
          </w:p>
        </w:tc>
        <w:tc>
          <w:tcPr>
            <w:tcW w:type="dxa" w:w="5216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해석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DB 공식 도감</w:t>
            </w:r>
          </w:p>
        </w:tc>
        <w:tc>
          <w:tcPr>
            <w:tcW w:type="dxa" w:w="226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3,902건</w:t>
            </w:r>
          </w:p>
        </w:tc>
        <w:tc>
          <w:tcPr>
            <w:tcW w:type="dxa" w:w="5216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출처 표식 있음. 내용 완전성/수동 검수 완료와는 다름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앱 번들 도감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3,896건</w:t>
            </w:r>
          </w:p>
        </w:tc>
        <w:tc>
          <w:tcPr>
            <w:tcW w:type="dxa" w:w="5216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DB보다 6건 적음. 온라인 시작 시 병합, 오프라인은 번들 기준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번들 미분류</w:t>
            </w:r>
          </w:p>
        </w:tc>
        <w:tc>
          <w:tcPr>
            <w:tcW w:type="dxa" w:w="226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946건</w:t>
            </w:r>
          </w:p>
        </w:tc>
        <w:tc>
          <w:tcPr>
            <w:tcW w:type="dxa" w:w="5216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이미 저장된 우표의 분류 문제. 저장소 부족으로 누락된 우표가 아님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설명 빈 항목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268건</w:t>
            </w:r>
          </w:p>
        </w:tc>
        <w:tc>
          <w:tcPr>
            <w:tcW w:type="dxa" w:w="5216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원문 미제공인지 수집 누락인지 조사 필요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자체 저장 공식 이미지</w:t>
            </w:r>
          </w:p>
        </w:tc>
        <w:tc>
          <w:tcPr>
            <w:tcW w:type="dxa" w:w="226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3,454개 / 1,273.7 MiB</w:t>
            </w:r>
          </w:p>
        </w:tc>
        <w:tc>
          <w:tcPr>
            <w:tcW w:type="dxa" w:w="5216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약 1.24 GiB. 현재 플랜 한도·업로드 가능 여부 확인 필요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포털 이미지 직접 참조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448건</w:t>
            </w:r>
          </w:p>
        </w:tc>
        <w:tc>
          <w:tcPr>
            <w:tcW w:type="dxa" w:w="5216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주소 있음. 자체 저장 미완료와 외부 응답 의존 구분 필요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회원 수집 기록</w:t>
            </w:r>
          </w:p>
        </w:tc>
        <w:tc>
          <w:tcPr>
            <w:tcW w:type="dxa" w:w="226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2건</w:t>
            </w:r>
          </w:p>
        </w:tc>
        <w:tc>
          <w:tcPr>
            <w:tcW w:type="dxa" w:w="5216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검증용 자료는 롤백, 실제 기존 자료 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사진 제공 기록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0건</w:t>
            </w:r>
          </w:p>
        </w:tc>
        <w:tc>
          <w:tcPr>
            <w:tcW w:type="dxa" w:w="5216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학습 자료 축적/검수 활용이 운영에서 검증됐다고 볼 수 없음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회원 등급 레코드</w:t>
            </w:r>
          </w:p>
        </w:tc>
        <w:tc>
          <w:tcPr>
            <w:tcW w:type="dxa" w:w="226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2건</w:t>
            </w:r>
          </w:p>
        </w:tc>
        <w:tc>
          <w:tcPr>
            <w:tcW w:type="dxa" w:w="5216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기존 회원 기본 무료</w:t>
            </w:r>
          </w:p>
        </w:tc>
      </w:tr>
    </w:tbl>
    <w:p>
      <w:pPr>
        <w:spacing w:after="20"/>
      </w:pPr>
    </w:p>
    <w:p>
      <w:r>
        <w:t xml:space="preserve">수집 기록은 DB, 개인 사진은 비공개 </w:t>
      </w:r>
      <w:r>
        <w:t>stamp-photos</w:t>
      </w:r>
      <w:r>
        <w:t xml:space="preserve">, 제공 동의 사진은 비공개 </w:t>
      </w:r>
      <w:r>
        <w:t>recognition-contributions</w:t>
      </w:r>
      <w:r>
        <w:t>에 저장한다. 위시리스트는 아직 기기 저장이다. 판독 사진을 찍었다는 이유만으로 비교/학습 DB에 자동 보관하지 않는다.</w:t>
      </w:r>
    </w:p>
    <w:p>
      <w:pPr>
        <w:pStyle w:val="Heading1"/>
      </w:pPr>
      <w:r>
        <w:t>검증 결과</w:t>
      </w:r>
    </w:p>
    <w:p>
      <w:pPr>
        <w:pStyle w:val="Heading2"/>
      </w:pPr>
      <w:r>
        <w:t>통과</w:t>
      </w:r>
    </w:p>
    <w:p>
      <w:pPr>
        <w:pStyle w:val="ListBullet"/>
        <w:spacing w:after="100"/>
      </w:pPr>
      <w:r>
        <w:t>flutter analyze --no-pub</w:t>
      </w:r>
      <w:r>
        <w:t>: 문제 없음. SDK 버전 확인 파일 문제는 임시 SDK 파일로 해결, 설치 SDK/의존성 변경 없음.</w:t>
      </w:r>
    </w:p>
    <w:p>
      <w:pPr>
        <w:pStyle w:val="ListBullet"/>
        <w:spacing w:after="100"/>
      </w:pPr>
      <w:r>
        <w:t xml:space="preserve">판독 규칙 </w:t>
      </w:r>
      <w:r>
        <w:rPr>
          <w:b/>
        </w:rPr>
        <w:t>4개</w:t>
      </w:r>
      <w:r>
        <w:t>: 후보 ID 범위, 시각/액면/연도 충돌 보류, 정보 일부 누락 시 고유 제목 확인, 참조 URL 허용 범위.</w:t>
      </w:r>
    </w:p>
    <w:p>
      <w:pPr>
        <w:pStyle w:val="ListBullet"/>
        <w:spacing w:after="100"/>
      </w:pPr>
      <w:r>
        <w:t>tool/verify_core.dart</w:t>
      </w:r>
      <w:r>
        <w:t xml:space="preserve"> </w:t>
      </w:r>
      <w:r>
        <w:rPr>
          <w:b/>
        </w:rPr>
        <w:t>13개</w:t>
      </w:r>
      <w:r>
        <w:t>: 테마 우선순위/보류, 수집 상태 변환, 프리미엄 유효/만료/잔여 기간, 단색 배경·자르기·잘못된 사진, 번들 ID 중복.</w:t>
      </w:r>
    </w:p>
    <w:p>
      <w:pPr>
        <w:pStyle w:val="ListBullet"/>
        <w:spacing w:after="100"/>
      </w:pPr>
      <w:r>
        <w:t>실제 DB 계정 격리: 다른 회원 읽기/수정/등록·비회원 접근 차단, 클라이언트 한도 우회 차단, 하루 20회 제한. 임시 회원/기록 롤백.</w:t>
      </w:r>
    </w:p>
    <w:p>
      <w:pPr>
        <w:pStyle w:val="ListBullet"/>
        <w:spacing w:after="100"/>
      </w:pPr>
      <w:r>
        <w:t>이번 관리자 작업의 DB 검사: 회원 검색·관리 이력 제한, 등급 소유자 조회/쓰기 차단·기간 처리, 통계 7·30일 배열/합계.</w:t>
      </w:r>
    </w:p>
    <w:p>
      <w:pPr>
        <w:pStyle w:val="ListBullet"/>
        <w:spacing w:after="100"/>
      </w:pPr>
      <w:r>
        <w:t>실제 도감 누락·Storage 사용량 조회, 주요 Edge Functions ACTIVE 확인.</w:t>
      </w:r>
    </w:p>
    <w:p>
      <w:pPr>
        <w:pStyle w:val="ListBullet"/>
        <w:spacing w:after="100"/>
      </w:pPr>
      <w:r>
        <w:t xml:space="preserve">최근 관리자 UI 웹 빌드 성공. 캐시 식별자 </w:t>
      </w:r>
      <w:r>
        <w:t>20261001-stats1</w:t>
      </w:r>
      <w:r>
        <w:t xml:space="preserve">, 통계 진입 </w:t>
      </w:r>
      <w:r>
        <w:t>?admin=true&amp;section=stats</w:t>
      </w:r>
      <w:r>
        <w:t>.</w:t>
      </w:r>
    </w:p>
    <w:p>
      <w:pPr>
        <w:pStyle w:val="ListBullet"/>
        <w:spacing w:after="100"/>
      </w:pPr>
      <w:r>
        <w:t>lib/web/scripts/supabase/.github</w:t>
      </w:r>
      <w:r>
        <w:t xml:space="preserve"> 범위의 알려진 비밀키 패턴 탐색 시 직접 키 미발견. 전체 Git 이력/외부 설정 보증 검사는 아님.</w:t>
      </w:r>
    </w:p>
    <w:p>
      <w:pPr>
        <w:pStyle w:val="ListBullet"/>
        <w:spacing w:after="100"/>
      </w:pPr>
      <w:r>
        <w:t>보안 Advisor: 새 DB 경고 없음. 기존 유출 비밀번호 보호 비활성 경고 남아 있음.</w:t>
      </w:r>
    </w:p>
    <w:p>
      <w:pPr>
        <w:pStyle w:val="Heading2"/>
      </w:pPr>
      <w:r>
        <w:t>아직 확인할 수 없는 범위</w:t>
      </w:r>
    </w:p>
    <w:p>
      <w:r>
        <w:t xml:space="preserve">현재 환경은 로컬 서버/Flutter 테스트 소켓과 브라우저 접근이 제한된다. </w:t>
      </w:r>
      <w:r>
        <w:t>flutter test</w:t>
      </w:r>
      <w:r>
        <w:t xml:space="preserve"> 전체, 웹 실제 조작, iOS/Android 실기기·시뮬레이터 UI를 이번에 완료하지 못했다. 순수 로직 시험으로 화면 시험을 완료했다고 판단하지 않는다. 정적 분석과 빌드는 전체 사용자 흐름의 정상 동작을 보증하지 않는다.</w:t>
      </w:r>
    </w:p>
    <w:p>
      <w:r>
        <w:t>이메일/소셜 로그인, Gemini 실제 사진 판독, 관리자 실제 이미지 저장, 회원 제한·해제, 제공/검수·철회를 로그인한 환경에서 확인해야 한다. 현재 판독 정확도·오확정률·월 비용·성능 목표 충족은 수치로 확정하지 않는다.</w:t>
      </w:r>
    </w:p>
    <w:p>
      <w:pPr>
        <w:pStyle w:val="Heading1"/>
      </w:pPr>
      <w:r>
        <w:t>MVP 출시 전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2608"/>
        <w:gridCol w:w="6180"/>
      </w:tblGrid>
      <w:tr>
        <w:trPr>
          <w:cantSplit/>
          <w:tblHeader/>
        </w:trPr>
        <w:tc>
          <w:tcPr>
            <w:tcW w:type="dxa" w:w="1077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순서</w:t>
            </w:r>
          </w:p>
        </w:tc>
        <w:tc>
          <w:tcPr>
            <w:tcW w:type="dxa" w:w="2608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6180"/>
            <w:vAlign w:val="center"/>
            <w:shd w:fill="DCECF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완료 기준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P0-1</w:t>
            </w:r>
          </w:p>
        </w:tc>
        <w:tc>
          <w:tcPr>
            <w:tcW w:type="dxa" w:w="260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로그인/계정별 저장 전체 흐름</w:t>
            </w:r>
          </w:p>
        </w:tc>
        <w:tc>
          <w:tcPr>
            <w:tcW w:type="dxa" w:w="6180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이메일 인증·재설정, OAuth 복귀, 계정 전환 후 타 회원 자료 비노출, 재시작 복구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P0-2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위시리스트 클라우드 동기화</w:t>
            </w:r>
          </w:p>
        </w:tc>
        <w:tc>
          <w:tcPr>
            <w:tcW w:type="dxa" w:w="61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회원별 DB 정책, 기기 기록 이전, 두 기기 목록 일치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P0-3</w:t>
            </w:r>
          </w:p>
        </w:tc>
        <w:tc>
          <w:tcPr>
            <w:tcW w:type="dxa" w:w="260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판독 평가·오류 이력</w:t>
            </w:r>
          </w:p>
        </w:tc>
        <w:tc>
          <w:tcPr>
            <w:tcW w:type="dxa" w:w="6180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정답 고정 사진 세트로 깨끗한/소인/기울기/조명 평가. 확정 정확도·미확정률·지연 분리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P0-4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도감/이미지 안정성</w:t>
            </w:r>
          </w:p>
        </w:tc>
        <w:tc>
          <w:tcPr>
            <w:tcW w:type="dxa" w:w="61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설명 268건 원인 구분, 외부 이미지 448건 방침, 번들 갱신, 원문 없는 정보 임의 생성 금지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P0-5</w:t>
            </w:r>
          </w:p>
        </w:tc>
        <w:tc>
          <w:tcPr>
            <w:tcW w:type="dxa" w:w="260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사진 저장 수명주기</w:t>
            </w:r>
          </w:p>
        </w:tc>
        <w:tc>
          <w:tcPr>
            <w:tcW w:type="dxa" w:w="6180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DB 저장 실패·교체·삭제·철회 때 파일 정리/재시도, URL 갱신, 용량 확인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P0-6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실기기/성능·출시 준비</w:t>
            </w:r>
          </w:p>
        </w:tc>
        <w:tc>
          <w:tcPr>
            <w:tcW w:type="dxa" w:w="61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카메라·OAuth·시작·스크롤·메모리/종료 원인, 운영 HTTPS 주소, 문의·개인정보·회원 탈퇴/삭제 흐름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P1</w:t>
            </w:r>
          </w:p>
        </w:tc>
        <w:tc>
          <w:tcPr>
            <w:tcW w:type="dxa" w:w="260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관리자 운영</w:t>
            </w:r>
          </w:p>
        </w:tc>
        <w:tc>
          <w:tcPr>
            <w:tcW w:type="dxa" w:w="6180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판독 오류 메뉴, 검수 검색/페이지, 전체 집계 대시보드, 실패 재시도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P1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서버 자동 수집·관측</w:t>
            </w:r>
          </w:p>
        </w:tc>
        <w:tc>
          <w:tcPr>
            <w:tcW w:type="dxa" w:w="61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PC 없이 발행 확인, 중복 방지, 수집 오류·판독 결과/비용/지연 기록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P1</w:t>
            </w:r>
          </w:p>
        </w:tc>
        <w:tc>
          <w:tcPr>
            <w:tcW w:type="dxa" w:w="2608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Git 기록</w:t>
            </w:r>
          </w:p>
        </w:tc>
        <w:tc>
          <w:tcPr>
            <w:tcW w:type="dxa" w:w="6180"/>
            <w:vAlign w:val="center"/>
            <w:shd w:fill="F4F7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20"/>
              </w:rPr>
              <w:t>신규 관리자/등급 등 미추적·미커밋 파일 정리 후 기록. 이번 점검에서 커밋/푸시하지 않음</w:t>
            </w:r>
          </w:p>
        </w:tc>
      </w:tr>
    </w:tbl>
    <w:p>
      <w:pPr>
        <w:spacing w:after="20"/>
      </w:pPr>
    </w:p>
    <w:p>
      <w:r>
        <w:t>첫 MVP는 도감·판독·개인 수집·위시리스트·기본 관리 중심이다. 교환/거래·실제 유료 결제가 첫 출시 필수라고 가정하지 않는다. 결제를 함께 출시한다면 다음 단계의 검증도 포함한다.</w:t>
      </w:r>
    </w:p>
    <w:p>
      <w:pPr>
        <w:pStyle w:val="Heading1"/>
      </w:pPr>
      <w:r>
        <w:t>MVP 이후 로드맵</w:t>
      </w:r>
    </w:p>
    <w:p>
      <w:pPr>
        <w:pStyle w:val="Heading2"/>
      </w:pPr>
      <w:r>
        <w:t>1. 유료 기능과 운영 기반</w:t>
      </w:r>
    </w:p>
    <w:p>
      <w:pPr>
        <w:pStyle w:val="ListBullet"/>
        <w:spacing w:after="100"/>
      </w:pPr>
      <w:r>
        <w:t>판독 비용/사용 패턴 측정 후 무료·유료 횟수와 사진 한도 결정. 하루 20회는 기존 서버 제한이며 유료 상품으로 확정하지 않음.</w:t>
      </w:r>
    </w:p>
    <w:p>
      <w:pPr>
        <w:pStyle w:val="ListBullet"/>
        <w:spacing w:after="100"/>
      </w:pPr>
      <w:r>
        <w:t>구매 검증, 구독 갱신·만료·환불, 웹훅 중복/순서, 구매 복원, 서버 권한 검사. 관리자 역할과 유료 등급 분리 유지.</w:t>
      </w:r>
    </w:p>
    <w:p>
      <w:pPr>
        <w:pStyle w:val="ListBullet"/>
        <w:spacing w:after="100"/>
      </w:pPr>
      <w:r>
        <w:t>서버 저장 한도·파일 정책·광고 노출/광고 제거 권한. 앱 화면에만 제한을 두지 않음.</w:t>
      </w:r>
    </w:p>
    <w:p>
      <w:pPr>
        <w:pStyle w:val="ListBullet"/>
        <w:spacing w:after="100"/>
      </w:pPr>
      <w:r>
        <w:t>내보내기·백업, 컬렉션 통계·중복 분석 등의 차별 기능. 과금 범위는 정책 결정 뒤 구현.</w:t>
      </w:r>
    </w:p>
    <w:p>
      <w:pPr>
        <w:pStyle w:val="Heading2"/>
      </w:pPr>
      <w:r>
        <w:t>2. 우표 교환과 매칭</w:t>
      </w:r>
    </w:p>
    <w:p>
      <w:pPr>
        <w:pStyle w:val="ListBullet"/>
        <w:spacing w:after="100"/>
      </w:pPr>
      <w:r>
        <w:t xml:space="preserve">선행 조건: 클라우드 위시리스트, 안정적인 수집함, 공식 </w:t>
      </w:r>
      <w:r>
        <w:t>stamp_id</w:t>
      </w:r>
      <w:r>
        <w:t>, 상태/수량, 공개 동의·신고·차단.</w:t>
      </w:r>
    </w:p>
    <w:p>
      <w:pPr>
        <w:pStyle w:val="ListBullet"/>
        <w:spacing w:after="100"/>
      </w:pPr>
      <w:r>
        <w:rPr>
          <w:b/>
        </w:rPr>
        <w:t>교환 가능 표시</w:t>
      </w:r>
      <w:r>
        <w:t>: 수집함 전체 공개와 분리한 옵트인. 우표/신품·사용품·전지·초일봉투/교환 가능 수량/희망 조건 기록.</w:t>
      </w:r>
    </w:p>
    <w:p>
      <w:pPr>
        <w:pStyle w:val="ListBullet"/>
        <w:spacing w:after="100"/>
      </w:pPr>
      <w:r>
        <w:rPr>
          <w:b/>
        </w:rPr>
        <w:t>초기 규칙 매칭</w:t>
      </w:r>
      <w:r>
        <w:t>: A 희망 우표와 B 교환 재고의 교집합 및 반대 방향 충족 여부 확인. 상태·수량·관심 조건 필터. 별도 AI부터 만들 필요 없음.</w:t>
      </w:r>
    </w:p>
    <w:p>
      <w:pPr>
        <w:pStyle w:val="ListBullet"/>
        <w:spacing w:after="100"/>
      </w:pPr>
      <w:r>
        <w:t>매칭 이유·우표·상태·수량 표시. 동일 도감 우표와 실제 소장품 상태 차이 구분. 가격 동등성/진품을 보증하는 것으로 표현하지 않음.</w:t>
      </w:r>
    </w:p>
    <w:p>
      <w:pPr>
        <w:pStyle w:val="ListBullet"/>
        <w:spacing w:after="100"/>
      </w:pPr>
      <w:r>
        <w:t>요청→수락/거절→재고 예약→발송/완료·취소 상태, 동시 요청 수량 초과 방지, 알림·대화·개인정보 공유 범위.</w:t>
      </w:r>
    </w:p>
    <w:p>
      <w:pPr>
        <w:pStyle w:val="ListBullet"/>
        <w:spacing w:after="100"/>
      </w:pPr>
      <w:r>
        <w:t>기본 매칭 검증 후 저장 조건·새 매칭 알림·조건 가중치. 개인화 AI는 이용 데이터 축적 후 평가.</w:t>
      </w:r>
    </w:p>
    <w:p>
      <w:pPr>
        <w:pStyle w:val="Heading2"/>
      </w:pPr>
      <w:r>
        <w:t>3. 거래·커뮤니티·고급 AI</w:t>
      </w:r>
    </w:p>
    <w:p>
      <w:pPr>
        <w:pStyle w:val="ListBullet"/>
        <w:spacing w:after="100"/>
      </w:pPr>
      <w:r>
        <w:t>판매·결제·배송·환불/분쟁·수수료·신뢰 평가를 교환과 별도로 설계.</w:t>
      </w:r>
    </w:p>
    <w:p>
      <w:pPr>
        <w:pStyle w:val="ListBullet"/>
        <w:spacing w:after="100"/>
      </w:pPr>
      <w:r>
        <w:t>거래 자료 축적 후 상태별 시세/통계. 현재 도감 가격·희귀도만으로 시세 확정하지 않음.</w:t>
      </w:r>
    </w:p>
    <w:p>
      <w:pPr>
        <w:pStyle w:val="ListBullet"/>
        <w:spacing w:after="100"/>
      </w:pPr>
      <w:r>
        <w:t>전문가 검수·수집 이야기·주제 컬렉션.</w:t>
      </w:r>
    </w:p>
    <w:p>
      <w:pPr>
        <w:pStyle w:val="ListBullet"/>
        <w:spacing w:after="100"/>
      </w:pPr>
      <w:r>
        <w:t>객체 분리·원근 보정·유사 도안 구별, 승인 사진 활용, 동의 관리·독립 평가. 모델 추가 학습은 검증 자료와 철회 체계 확보 후 진행.</w:t>
      </w:r>
    </w:p>
    <w:p>
      <w:pPr>
        <w:pStyle w:val="Heading1"/>
      </w:pPr>
      <w:r>
        <w:t>이어서 작업할 때</w:t>
      </w:r>
    </w:p>
    <w:p>
      <w:r>
        <w:t>이 문서에서 해당 기능과 우선순위만 확인하고 관련 파일을 읽는다. 구현 상태·수행한 검사·남은 한계를 갱신하며 “배포됨/시험 통과/사용자 흐름 검증”을 구분한다. 불필요한 전체 파일 읽기·카탈로그 출력·같은 시험 반복을 피한다.</w:t>
      </w:r>
    </w:p>
    <w:p>
      <w:r>
        <w:t xml:space="preserve">주요 위치: </w:t>
      </w:r>
      <w:r>
        <w:t>lib/screens/main_nav_screen.dart</w:t>
      </w:r>
      <w:r>
        <w:t xml:space="preserve"> 사용자 화면, </w:t>
      </w:r>
      <w:r>
        <w:t>lib/screens/admin_*.dart</w:t>
      </w:r>
      <w:r>
        <w:t xml:space="preserve"> 관리자, </w:t>
      </w:r>
      <w:r>
        <w:t>lib/services/</w:t>
      </w:r>
      <w:r>
        <w:t xml:space="preserve"> 데이터 흐름, </w:t>
      </w:r>
      <w:r>
        <w:t>supabase/</w:t>
      </w:r>
      <w:r>
        <w:t xml:space="preserve"> SQL·서버, </w:t>
      </w:r>
      <w:r>
        <w:t>scripts/</w:t>
      </w:r>
      <w:r>
        <w:t xml:space="preserve"> 수집/내보내기, </w:t>
      </w:r>
      <w:r>
        <w:t>test/</w:t>
      </w:r>
      <w:r>
        <w:t xml:space="preserve"> Flutter 검사, </w:t>
      </w:r>
      <w:r>
        <w:t>tool/verify_core.dart</w:t>
      </w:r>
      <w:r>
        <w:t xml:space="preserve"> 소켓 없는 순수 로직 검사.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우표모아  |  2026-10-01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color w:val="202D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88" w:lineRule="auto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4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88" w:lineRule="auto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64A5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88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Noto Sans KR" w:hAnsi="Noto Sans KR" w:eastAsia="Noto Sans KR"/>
      <w:color w:val="202D3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우표모아 기능·진행 상태와 검증</dc:title>
  <dc:subject>구현 현황, 검증 결과, MVP 우선순위와 향후 로드맵</dc:subject>
  <dc:creator>우표모아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