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17ECCA68" w:rsidR="00F15D8A" w:rsidRPr="00073A97" w:rsidRDefault="7E6ECCED" w:rsidP="3777BDBE">
      <w:pPr>
        <w:pStyle w:val="Title"/>
        <w:rPr>
          <w:rFonts w:ascii="Times New Roman" w:hAnsi="Times New Roman" w:cs="Times New Roman"/>
        </w:rPr>
      </w:pPr>
      <w:r w:rsidRPr="00073A97">
        <w:rPr>
          <w:rFonts w:ascii="Times New Roman" w:hAnsi="Times New Roman" w:cs="Times New Roman"/>
        </w:rPr>
        <w:t xml:space="preserve">ECE 445L Lab </w:t>
      </w:r>
      <w:r w:rsidR="00C20C2E">
        <w:rPr>
          <w:rFonts w:ascii="Times New Roman" w:hAnsi="Times New Roman" w:cs="Times New Roman"/>
        </w:rPr>
        <w:t>5</w:t>
      </w:r>
      <w:r w:rsidR="0072086C">
        <w:rPr>
          <w:rFonts w:ascii="Times New Roman" w:hAnsi="Times New Roman" w:cs="Times New Roman"/>
        </w:rPr>
        <w:t xml:space="preserve"> Audio Player</w:t>
      </w:r>
    </w:p>
    <w:p w14:paraId="79745CDE" w14:textId="30B82AC7" w:rsidR="00F15D8A" w:rsidRPr="00073A97" w:rsidRDefault="2FC2E932" w:rsidP="3777BDBE">
      <w:pPr>
        <w:pStyle w:val="Subtitle"/>
        <w:rPr>
          <w:rFonts w:ascii="Times New Roman" w:hAnsi="Times New Roman" w:cs="Times New Roman"/>
        </w:rPr>
      </w:pPr>
      <w:r w:rsidRPr="00073A97">
        <w:rPr>
          <w:rFonts w:ascii="Times New Roman" w:hAnsi="Times New Roman" w:cs="Times New Roman"/>
        </w:rPr>
        <w:t>12-bit DAC, SPI, Music player, audio amplifier</w:t>
      </w:r>
    </w:p>
    <w:p w14:paraId="178A179D" w14:textId="22E21627" w:rsidR="00F15D8A" w:rsidRPr="00073A97" w:rsidRDefault="7E6ECCED">
      <w:pPr>
        <w:rPr>
          <w:rFonts w:ascii="Times New Roman" w:hAnsi="Times New Roman" w:cs="Times New Roman"/>
        </w:rPr>
      </w:pPr>
      <w:r w:rsidRPr="00073A97">
        <w:rPr>
          <w:rFonts w:ascii="Times New Roman" w:hAnsi="Times New Roman" w:cs="Times New Roman"/>
        </w:rPr>
        <w:t xml:space="preserve">This laboratory assignment accompanies the book, </w:t>
      </w:r>
      <w:hyperlink r:id="rId7">
        <w:r w:rsidRPr="00073A97">
          <w:rPr>
            <w:rStyle w:val="Hyperlink"/>
            <w:rFonts w:ascii="Times New Roman" w:hAnsi="Times New Roman" w:cs="Times New Roman"/>
            <w:i/>
            <w:iCs/>
          </w:rPr>
          <w:t>Embedded Systems: Real-Time Interfacing to ARM Cortex M Microcontrollers, ISBN-13: 978-1463590154</w:t>
        </w:r>
      </w:hyperlink>
      <w:r w:rsidRPr="00073A97">
        <w:rPr>
          <w:rFonts w:ascii="Times New Roman" w:hAnsi="Times New Roman" w:cs="Times New Roman"/>
        </w:rPr>
        <w:t>, by Jonathan W. Valvano, copyright © 202</w:t>
      </w:r>
      <w:r w:rsidR="00FD107E" w:rsidRPr="00073A97">
        <w:rPr>
          <w:rFonts w:ascii="Times New Roman" w:hAnsi="Times New Roman" w:cs="Times New Roman"/>
        </w:rPr>
        <w:t>4</w:t>
      </w:r>
      <w:r w:rsidRPr="00073A97">
        <w:rPr>
          <w:rFonts w:ascii="Times New Roman" w:hAnsi="Times New Roman" w:cs="Times New Roman"/>
        </w:rPr>
        <w:t>.</w:t>
      </w:r>
    </w:p>
    <w:p w14:paraId="17EDBA04" w14:textId="14C68099" w:rsidR="00F15D8A" w:rsidRPr="00073A97" w:rsidRDefault="00F15D8A" w:rsidP="3777BDBE">
      <w:pPr>
        <w:rPr>
          <w:rFonts w:ascii="Times New Roman" w:hAnsi="Times New Roman" w:cs="Times New Roman"/>
        </w:rPr>
      </w:pPr>
    </w:p>
    <w:p w14:paraId="6D601BF9" w14:textId="6A0B9859" w:rsidR="00F15D8A" w:rsidRPr="00073A97" w:rsidRDefault="3FD7884F" w:rsidP="3777BDBE">
      <w:pPr>
        <w:pStyle w:val="Heading1"/>
        <w:rPr>
          <w:rFonts w:ascii="Times New Roman" w:hAnsi="Times New Roman" w:cs="Times New Roman"/>
        </w:rPr>
      </w:pPr>
      <w:bookmarkStart w:id="0" w:name="_Toc202163098"/>
      <w:r w:rsidRPr="00073A97">
        <w:rPr>
          <w:rFonts w:ascii="Times New Roman" w:hAnsi="Times New Roman" w:cs="Times New Roman"/>
        </w:rPr>
        <w:t>Table of Contents</w:t>
      </w:r>
      <w:bookmarkEnd w:id="0"/>
    </w:p>
    <w:sdt>
      <w:sdtPr>
        <w:rPr>
          <w:rFonts w:ascii="Times New Roman" w:hAnsi="Times New Roman" w:cs="Times New Roman"/>
        </w:rPr>
        <w:id w:val="2140692501"/>
        <w:docPartObj>
          <w:docPartGallery w:val="Table of Contents"/>
          <w:docPartUnique/>
        </w:docPartObj>
      </w:sdtPr>
      <w:sdtContent>
        <w:p w14:paraId="47523372" w14:textId="1F19507A" w:rsidR="004C50E8" w:rsidRDefault="00000000">
          <w:pPr>
            <w:pStyle w:val="TOC1"/>
            <w:tabs>
              <w:tab w:val="right" w:leader="dot" w:pos="9350"/>
            </w:tabs>
            <w:rPr>
              <w:rFonts w:eastAsiaTheme="minorEastAsia"/>
              <w:noProof/>
              <w:kern w:val="2"/>
              <w:sz w:val="24"/>
              <w:szCs w:val="24"/>
              <w14:ligatures w14:val="standardContextual"/>
            </w:rPr>
          </w:pPr>
          <w:r w:rsidRPr="00073A97">
            <w:rPr>
              <w:rFonts w:ascii="Times New Roman" w:hAnsi="Times New Roman" w:cs="Times New Roman"/>
            </w:rPr>
            <w:fldChar w:fldCharType="begin"/>
          </w:r>
          <w:r w:rsidRPr="00073A97">
            <w:rPr>
              <w:rFonts w:ascii="Times New Roman" w:hAnsi="Times New Roman" w:cs="Times New Roman"/>
            </w:rPr>
            <w:instrText>TOC \o \z \u \h</w:instrText>
          </w:r>
          <w:r w:rsidRPr="00073A97">
            <w:rPr>
              <w:rFonts w:ascii="Times New Roman" w:hAnsi="Times New Roman" w:cs="Times New Roman"/>
            </w:rPr>
            <w:fldChar w:fldCharType="separate"/>
          </w:r>
          <w:hyperlink w:anchor="_Toc202163098" w:history="1">
            <w:r w:rsidR="004C50E8" w:rsidRPr="00134F7C">
              <w:rPr>
                <w:rStyle w:val="Hyperlink"/>
                <w:rFonts w:ascii="Times New Roman" w:hAnsi="Times New Roman" w:cs="Times New Roman"/>
                <w:noProof/>
              </w:rPr>
              <w:t>Table of Contents</w:t>
            </w:r>
            <w:r w:rsidR="004C50E8">
              <w:rPr>
                <w:noProof/>
                <w:webHidden/>
              </w:rPr>
              <w:tab/>
            </w:r>
            <w:r w:rsidR="004C50E8">
              <w:rPr>
                <w:noProof/>
                <w:webHidden/>
              </w:rPr>
              <w:fldChar w:fldCharType="begin"/>
            </w:r>
            <w:r w:rsidR="004C50E8">
              <w:rPr>
                <w:noProof/>
                <w:webHidden/>
              </w:rPr>
              <w:instrText xml:space="preserve"> PAGEREF _Toc202163098 \h </w:instrText>
            </w:r>
            <w:r w:rsidR="004C50E8">
              <w:rPr>
                <w:noProof/>
                <w:webHidden/>
              </w:rPr>
            </w:r>
            <w:r w:rsidR="004C50E8">
              <w:rPr>
                <w:noProof/>
                <w:webHidden/>
              </w:rPr>
              <w:fldChar w:fldCharType="separate"/>
            </w:r>
            <w:r w:rsidR="004C50E8">
              <w:rPr>
                <w:noProof/>
                <w:webHidden/>
              </w:rPr>
              <w:t>1</w:t>
            </w:r>
            <w:r w:rsidR="004C50E8">
              <w:rPr>
                <w:noProof/>
                <w:webHidden/>
              </w:rPr>
              <w:fldChar w:fldCharType="end"/>
            </w:r>
          </w:hyperlink>
        </w:p>
        <w:p w14:paraId="378C70DC" w14:textId="59DAC010" w:rsidR="004C50E8" w:rsidRDefault="004C50E8">
          <w:pPr>
            <w:pStyle w:val="TOC1"/>
            <w:tabs>
              <w:tab w:val="right" w:leader="dot" w:pos="9350"/>
            </w:tabs>
            <w:rPr>
              <w:rFonts w:eastAsiaTheme="minorEastAsia"/>
              <w:noProof/>
              <w:kern w:val="2"/>
              <w:sz w:val="24"/>
              <w:szCs w:val="24"/>
              <w14:ligatures w14:val="standardContextual"/>
            </w:rPr>
          </w:pPr>
          <w:hyperlink w:anchor="_Toc202163099" w:history="1">
            <w:r w:rsidRPr="00134F7C">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_Toc202163099 \h </w:instrText>
            </w:r>
            <w:r>
              <w:rPr>
                <w:noProof/>
                <w:webHidden/>
              </w:rPr>
            </w:r>
            <w:r>
              <w:rPr>
                <w:noProof/>
                <w:webHidden/>
              </w:rPr>
              <w:fldChar w:fldCharType="separate"/>
            </w:r>
            <w:r>
              <w:rPr>
                <w:noProof/>
                <w:webHidden/>
              </w:rPr>
              <w:t>2</w:t>
            </w:r>
            <w:r>
              <w:rPr>
                <w:noProof/>
                <w:webHidden/>
              </w:rPr>
              <w:fldChar w:fldCharType="end"/>
            </w:r>
          </w:hyperlink>
        </w:p>
        <w:p w14:paraId="21D27699" w14:textId="03C06AD9" w:rsidR="004C50E8" w:rsidRDefault="004C50E8">
          <w:pPr>
            <w:pStyle w:val="TOC1"/>
            <w:tabs>
              <w:tab w:val="right" w:leader="dot" w:pos="9350"/>
            </w:tabs>
            <w:rPr>
              <w:rFonts w:eastAsiaTheme="minorEastAsia"/>
              <w:noProof/>
              <w:kern w:val="2"/>
              <w:sz w:val="24"/>
              <w:szCs w:val="24"/>
              <w14:ligatures w14:val="standardContextual"/>
            </w:rPr>
          </w:pPr>
          <w:hyperlink w:anchor="_Toc202163100" w:history="1">
            <w:r w:rsidRPr="00134F7C">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_Toc202163100 \h </w:instrText>
            </w:r>
            <w:r>
              <w:rPr>
                <w:noProof/>
                <w:webHidden/>
              </w:rPr>
            </w:r>
            <w:r>
              <w:rPr>
                <w:noProof/>
                <w:webHidden/>
              </w:rPr>
              <w:fldChar w:fldCharType="separate"/>
            </w:r>
            <w:r>
              <w:rPr>
                <w:noProof/>
                <w:webHidden/>
              </w:rPr>
              <w:t>2</w:t>
            </w:r>
            <w:r>
              <w:rPr>
                <w:noProof/>
                <w:webHidden/>
              </w:rPr>
              <w:fldChar w:fldCharType="end"/>
            </w:r>
          </w:hyperlink>
        </w:p>
        <w:p w14:paraId="221C9AC9" w14:textId="45792DE6" w:rsidR="004C50E8" w:rsidRDefault="004C50E8">
          <w:pPr>
            <w:pStyle w:val="TOC1"/>
            <w:tabs>
              <w:tab w:val="right" w:leader="dot" w:pos="9350"/>
            </w:tabs>
            <w:rPr>
              <w:rFonts w:eastAsiaTheme="minorEastAsia"/>
              <w:noProof/>
              <w:kern w:val="2"/>
              <w:sz w:val="24"/>
              <w:szCs w:val="24"/>
              <w14:ligatures w14:val="standardContextual"/>
            </w:rPr>
          </w:pPr>
          <w:hyperlink w:anchor="_Toc202163101" w:history="1">
            <w:r w:rsidRPr="00134F7C">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_Toc202163101 \h </w:instrText>
            </w:r>
            <w:r>
              <w:rPr>
                <w:noProof/>
                <w:webHidden/>
              </w:rPr>
            </w:r>
            <w:r>
              <w:rPr>
                <w:noProof/>
                <w:webHidden/>
              </w:rPr>
              <w:fldChar w:fldCharType="separate"/>
            </w:r>
            <w:r>
              <w:rPr>
                <w:noProof/>
                <w:webHidden/>
              </w:rPr>
              <w:t>2</w:t>
            </w:r>
            <w:r>
              <w:rPr>
                <w:noProof/>
                <w:webHidden/>
              </w:rPr>
              <w:fldChar w:fldCharType="end"/>
            </w:r>
          </w:hyperlink>
        </w:p>
        <w:p w14:paraId="3E6AC445" w14:textId="17E34887" w:rsidR="004C50E8" w:rsidRDefault="004C50E8">
          <w:pPr>
            <w:pStyle w:val="TOC1"/>
            <w:tabs>
              <w:tab w:val="right" w:leader="dot" w:pos="9350"/>
            </w:tabs>
            <w:rPr>
              <w:rFonts w:eastAsiaTheme="minorEastAsia"/>
              <w:noProof/>
              <w:kern w:val="2"/>
              <w:sz w:val="24"/>
              <w:szCs w:val="24"/>
              <w14:ligatures w14:val="standardContextual"/>
            </w:rPr>
          </w:pPr>
          <w:hyperlink w:anchor="_Toc202163102" w:history="1">
            <w:r w:rsidRPr="00134F7C">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_Toc202163102 \h </w:instrText>
            </w:r>
            <w:r>
              <w:rPr>
                <w:noProof/>
                <w:webHidden/>
              </w:rPr>
            </w:r>
            <w:r>
              <w:rPr>
                <w:noProof/>
                <w:webHidden/>
              </w:rPr>
              <w:fldChar w:fldCharType="separate"/>
            </w:r>
            <w:r>
              <w:rPr>
                <w:noProof/>
                <w:webHidden/>
              </w:rPr>
              <w:t>2</w:t>
            </w:r>
            <w:r>
              <w:rPr>
                <w:noProof/>
                <w:webHidden/>
              </w:rPr>
              <w:fldChar w:fldCharType="end"/>
            </w:r>
          </w:hyperlink>
        </w:p>
        <w:p w14:paraId="20F86E33" w14:textId="21DDFD45" w:rsidR="004C50E8" w:rsidRDefault="004C50E8">
          <w:pPr>
            <w:pStyle w:val="TOC1"/>
            <w:tabs>
              <w:tab w:val="right" w:leader="dot" w:pos="9350"/>
            </w:tabs>
            <w:rPr>
              <w:rFonts w:eastAsiaTheme="minorEastAsia"/>
              <w:noProof/>
              <w:kern w:val="2"/>
              <w:sz w:val="24"/>
              <w:szCs w:val="24"/>
              <w14:ligatures w14:val="standardContextual"/>
            </w:rPr>
          </w:pPr>
          <w:hyperlink w:anchor="_Toc202163103" w:history="1">
            <w:r w:rsidRPr="00134F7C">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_Toc202163103 \h </w:instrText>
            </w:r>
            <w:r>
              <w:rPr>
                <w:noProof/>
                <w:webHidden/>
              </w:rPr>
            </w:r>
            <w:r>
              <w:rPr>
                <w:noProof/>
                <w:webHidden/>
              </w:rPr>
              <w:fldChar w:fldCharType="separate"/>
            </w:r>
            <w:r>
              <w:rPr>
                <w:noProof/>
                <w:webHidden/>
              </w:rPr>
              <w:t>2</w:t>
            </w:r>
            <w:r>
              <w:rPr>
                <w:noProof/>
                <w:webHidden/>
              </w:rPr>
              <w:fldChar w:fldCharType="end"/>
            </w:r>
          </w:hyperlink>
        </w:p>
        <w:p w14:paraId="75A859EA" w14:textId="20B9D780" w:rsidR="004C50E8" w:rsidRDefault="004C50E8">
          <w:pPr>
            <w:pStyle w:val="TOC1"/>
            <w:tabs>
              <w:tab w:val="right" w:leader="dot" w:pos="9350"/>
            </w:tabs>
            <w:rPr>
              <w:rFonts w:eastAsiaTheme="minorEastAsia"/>
              <w:noProof/>
              <w:kern w:val="2"/>
              <w:sz w:val="24"/>
              <w:szCs w:val="24"/>
              <w14:ligatures w14:val="standardContextual"/>
            </w:rPr>
          </w:pPr>
          <w:hyperlink w:anchor="_Toc202163104" w:history="1">
            <w:r w:rsidRPr="00134F7C">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_Toc202163104 \h </w:instrText>
            </w:r>
            <w:r>
              <w:rPr>
                <w:noProof/>
                <w:webHidden/>
              </w:rPr>
            </w:r>
            <w:r>
              <w:rPr>
                <w:noProof/>
                <w:webHidden/>
              </w:rPr>
              <w:fldChar w:fldCharType="separate"/>
            </w:r>
            <w:r>
              <w:rPr>
                <w:noProof/>
                <w:webHidden/>
              </w:rPr>
              <w:t>3</w:t>
            </w:r>
            <w:r>
              <w:rPr>
                <w:noProof/>
                <w:webHidden/>
              </w:rPr>
              <w:fldChar w:fldCharType="end"/>
            </w:r>
          </w:hyperlink>
        </w:p>
        <w:p w14:paraId="568E5979" w14:textId="022A9978" w:rsidR="004C50E8" w:rsidRDefault="004C50E8">
          <w:pPr>
            <w:pStyle w:val="TOC1"/>
            <w:tabs>
              <w:tab w:val="right" w:leader="dot" w:pos="9350"/>
            </w:tabs>
            <w:rPr>
              <w:rFonts w:eastAsiaTheme="minorEastAsia"/>
              <w:noProof/>
              <w:kern w:val="2"/>
              <w:sz w:val="24"/>
              <w:szCs w:val="24"/>
              <w14:ligatures w14:val="standardContextual"/>
            </w:rPr>
          </w:pPr>
          <w:hyperlink w:anchor="_Toc202163105" w:history="1">
            <w:r w:rsidRPr="00134F7C">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_Toc202163105 \h </w:instrText>
            </w:r>
            <w:r>
              <w:rPr>
                <w:noProof/>
                <w:webHidden/>
              </w:rPr>
            </w:r>
            <w:r>
              <w:rPr>
                <w:noProof/>
                <w:webHidden/>
              </w:rPr>
              <w:fldChar w:fldCharType="separate"/>
            </w:r>
            <w:r>
              <w:rPr>
                <w:noProof/>
                <w:webHidden/>
              </w:rPr>
              <w:t>3</w:t>
            </w:r>
            <w:r>
              <w:rPr>
                <w:noProof/>
                <w:webHidden/>
              </w:rPr>
              <w:fldChar w:fldCharType="end"/>
            </w:r>
          </w:hyperlink>
        </w:p>
        <w:p w14:paraId="2E0B4D5A" w14:textId="4DECF6DD" w:rsidR="004C50E8" w:rsidRDefault="004C50E8">
          <w:pPr>
            <w:pStyle w:val="TOC1"/>
            <w:tabs>
              <w:tab w:val="right" w:leader="dot" w:pos="9350"/>
            </w:tabs>
            <w:rPr>
              <w:rFonts w:eastAsiaTheme="minorEastAsia"/>
              <w:noProof/>
              <w:kern w:val="2"/>
              <w:sz w:val="24"/>
              <w:szCs w:val="24"/>
              <w14:ligatures w14:val="standardContextual"/>
            </w:rPr>
          </w:pPr>
          <w:hyperlink w:anchor="_Toc202163106" w:history="1">
            <w:r w:rsidRPr="00134F7C">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_Toc202163106 \h </w:instrText>
            </w:r>
            <w:r>
              <w:rPr>
                <w:noProof/>
                <w:webHidden/>
              </w:rPr>
            </w:r>
            <w:r>
              <w:rPr>
                <w:noProof/>
                <w:webHidden/>
              </w:rPr>
              <w:fldChar w:fldCharType="separate"/>
            </w:r>
            <w:r>
              <w:rPr>
                <w:noProof/>
                <w:webHidden/>
              </w:rPr>
              <w:t>7</w:t>
            </w:r>
            <w:r>
              <w:rPr>
                <w:noProof/>
                <w:webHidden/>
              </w:rPr>
              <w:fldChar w:fldCharType="end"/>
            </w:r>
          </w:hyperlink>
        </w:p>
        <w:p w14:paraId="02A339BC" w14:textId="7884D831" w:rsidR="004C50E8" w:rsidRDefault="004C50E8">
          <w:pPr>
            <w:pStyle w:val="TOC2"/>
            <w:tabs>
              <w:tab w:val="right" w:leader="dot" w:pos="9350"/>
            </w:tabs>
            <w:rPr>
              <w:rFonts w:eastAsiaTheme="minorEastAsia"/>
              <w:noProof/>
              <w:kern w:val="2"/>
              <w:sz w:val="24"/>
              <w:szCs w:val="24"/>
              <w14:ligatures w14:val="standardContextual"/>
            </w:rPr>
          </w:pPr>
          <w:hyperlink w:anchor="_Toc202163107" w:history="1">
            <w:r w:rsidRPr="00134F7C">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_Toc202163107 \h </w:instrText>
            </w:r>
            <w:r>
              <w:rPr>
                <w:noProof/>
                <w:webHidden/>
              </w:rPr>
            </w:r>
            <w:r>
              <w:rPr>
                <w:noProof/>
                <w:webHidden/>
              </w:rPr>
              <w:fldChar w:fldCharType="separate"/>
            </w:r>
            <w:r>
              <w:rPr>
                <w:noProof/>
                <w:webHidden/>
              </w:rPr>
              <w:t>8</w:t>
            </w:r>
            <w:r>
              <w:rPr>
                <w:noProof/>
                <w:webHidden/>
              </w:rPr>
              <w:fldChar w:fldCharType="end"/>
            </w:r>
          </w:hyperlink>
        </w:p>
        <w:p w14:paraId="4AEA9213" w14:textId="4EE26F2A" w:rsidR="004C50E8" w:rsidRDefault="004C50E8">
          <w:pPr>
            <w:pStyle w:val="TOC2"/>
            <w:tabs>
              <w:tab w:val="right" w:leader="dot" w:pos="9350"/>
            </w:tabs>
            <w:rPr>
              <w:rFonts w:eastAsiaTheme="minorEastAsia"/>
              <w:noProof/>
              <w:kern w:val="2"/>
              <w:sz w:val="24"/>
              <w:szCs w:val="24"/>
              <w14:ligatures w14:val="standardContextual"/>
            </w:rPr>
          </w:pPr>
          <w:hyperlink w:anchor="_Toc202163108" w:history="1">
            <w:r w:rsidRPr="00134F7C">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_Toc202163108 \h </w:instrText>
            </w:r>
            <w:r>
              <w:rPr>
                <w:noProof/>
                <w:webHidden/>
              </w:rPr>
            </w:r>
            <w:r>
              <w:rPr>
                <w:noProof/>
                <w:webHidden/>
              </w:rPr>
              <w:fldChar w:fldCharType="separate"/>
            </w:r>
            <w:r>
              <w:rPr>
                <w:noProof/>
                <w:webHidden/>
              </w:rPr>
              <w:t>8</w:t>
            </w:r>
            <w:r>
              <w:rPr>
                <w:noProof/>
                <w:webHidden/>
              </w:rPr>
              <w:fldChar w:fldCharType="end"/>
            </w:r>
          </w:hyperlink>
        </w:p>
        <w:p w14:paraId="23F2C643" w14:textId="38C2E047" w:rsidR="004C50E8" w:rsidRDefault="004C50E8">
          <w:pPr>
            <w:pStyle w:val="TOC2"/>
            <w:tabs>
              <w:tab w:val="right" w:leader="dot" w:pos="9350"/>
            </w:tabs>
            <w:rPr>
              <w:rFonts w:eastAsiaTheme="minorEastAsia"/>
              <w:noProof/>
              <w:kern w:val="2"/>
              <w:sz w:val="24"/>
              <w:szCs w:val="24"/>
              <w14:ligatures w14:val="standardContextual"/>
            </w:rPr>
          </w:pPr>
          <w:hyperlink w:anchor="_Toc202163109" w:history="1">
            <w:r w:rsidRPr="00134F7C">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_Toc202163109 \h </w:instrText>
            </w:r>
            <w:r>
              <w:rPr>
                <w:noProof/>
                <w:webHidden/>
              </w:rPr>
            </w:r>
            <w:r>
              <w:rPr>
                <w:noProof/>
                <w:webHidden/>
              </w:rPr>
              <w:fldChar w:fldCharType="separate"/>
            </w:r>
            <w:r>
              <w:rPr>
                <w:noProof/>
                <w:webHidden/>
              </w:rPr>
              <w:t>8</w:t>
            </w:r>
            <w:r>
              <w:rPr>
                <w:noProof/>
                <w:webHidden/>
              </w:rPr>
              <w:fldChar w:fldCharType="end"/>
            </w:r>
          </w:hyperlink>
        </w:p>
        <w:p w14:paraId="33ACBD46" w14:textId="7BF72B8D" w:rsidR="004C50E8" w:rsidRDefault="004C50E8">
          <w:pPr>
            <w:pStyle w:val="TOC2"/>
            <w:tabs>
              <w:tab w:val="right" w:leader="dot" w:pos="9350"/>
            </w:tabs>
            <w:rPr>
              <w:rFonts w:eastAsiaTheme="minorEastAsia"/>
              <w:noProof/>
              <w:kern w:val="2"/>
              <w:sz w:val="24"/>
              <w:szCs w:val="24"/>
              <w14:ligatures w14:val="standardContextual"/>
            </w:rPr>
          </w:pPr>
          <w:hyperlink w:anchor="_Toc202163110" w:history="1">
            <w:r w:rsidRPr="00134F7C">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_Toc202163110 \h </w:instrText>
            </w:r>
            <w:r>
              <w:rPr>
                <w:noProof/>
                <w:webHidden/>
              </w:rPr>
            </w:r>
            <w:r>
              <w:rPr>
                <w:noProof/>
                <w:webHidden/>
              </w:rPr>
              <w:fldChar w:fldCharType="separate"/>
            </w:r>
            <w:r>
              <w:rPr>
                <w:noProof/>
                <w:webHidden/>
              </w:rPr>
              <w:t>8</w:t>
            </w:r>
            <w:r>
              <w:rPr>
                <w:noProof/>
                <w:webHidden/>
              </w:rPr>
              <w:fldChar w:fldCharType="end"/>
            </w:r>
          </w:hyperlink>
        </w:p>
        <w:p w14:paraId="04E60478" w14:textId="6BA64DDD" w:rsidR="004C50E8" w:rsidRDefault="004C50E8">
          <w:pPr>
            <w:pStyle w:val="TOC2"/>
            <w:tabs>
              <w:tab w:val="right" w:leader="dot" w:pos="9350"/>
            </w:tabs>
            <w:rPr>
              <w:rFonts w:eastAsiaTheme="minorEastAsia"/>
              <w:noProof/>
              <w:kern w:val="2"/>
              <w:sz w:val="24"/>
              <w:szCs w:val="24"/>
              <w14:ligatures w14:val="standardContextual"/>
            </w:rPr>
          </w:pPr>
          <w:hyperlink w:anchor="_Toc202163111" w:history="1">
            <w:r w:rsidRPr="00134F7C">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_Toc202163111 \h </w:instrText>
            </w:r>
            <w:r>
              <w:rPr>
                <w:noProof/>
                <w:webHidden/>
              </w:rPr>
            </w:r>
            <w:r>
              <w:rPr>
                <w:noProof/>
                <w:webHidden/>
              </w:rPr>
              <w:fldChar w:fldCharType="separate"/>
            </w:r>
            <w:r>
              <w:rPr>
                <w:noProof/>
                <w:webHidden/>
              </w:rPr>
              <w:t>9</w:t>
            </w:r>
            <w:r>
              <w:rPr>
                <w:noProof/>
                <w:webHidden/>
              </w:rPr>
              <w:fldChar w:fldCharType="end"/>
            </w:r>
          </w:hyperlink>
        </w:p>
        <w:p w14:paraId="07462180" w14:textId="0FAF2B8B" w:rsidR="004C50E8" w:rsidRDefault="004C50E8">
          <w:pPr>
            <w:pStyle w:val="TOC2"/>
            <w:tabs>
              <w:tab w:val="right" w:leader="dot" w:pos="9350"/>
            </w:tabs>
            <w:rPr>
              <w:rFonts w:eastAsiaTheme="minorEastAsia"/>
              <w:noProof/>
              <w:kern w:val="2"/>
              <w:sz w:val="24"/>
              <w:szCs w:val="24"/>
              <w14:ligatures w14:val="standardContextual"/>
            </w:rPr>
          </w:pPr>
          <w:hyperlink w:anchor="_Toc202163112" w:history="1">
            <w:r w:rsidRPr="00134F7C">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_Toc202163112 \h </w:instrText>
            </w:r>
            <w:r>
              <w:rPr>
                <w:noProof/>
                <w:webHidden/>
              </w:rPr>
            </w:r>
            <w:r>
              <w:rPr>
                <w:noProof/>
                <w:webHidden/>
              </w:rPr>
              <w:fldChar w:fldCharType="separate"/>
            </w:r>
            <w:r>
              <w:rPr>
                <w:noProof/>
                <w:webHidden/>
              </w:rPr>
              <w:t>9</w:t>
            </w:r>
            <w:r>
              <w:rPr>
                <w:noProof/>
                <w:webHidden/>
              </w:rPr>
              <w:fldChar w:fldCharType="end"/>
            </w:r>
          </w:hyperlink>
        </w:p>
        <w:p w14:paraId="287FDDEE" w14:textId="26D7A578" w:rsidR="004C50E8" w:rsidRDefault="004C50E8">
          <w:pPr>
            <w:pStyle w:val="TOC2"/>
            <w:tabs>
              <w:tab w:val="right" w:leader="dot" w:pos="9350"/>
            </w:tabs>
            <w:rPr>
              <w:rFonts w:eastAsiaTheme="minorEastAsia"/>
              <w:noProof/>
              <w:kern w:val="2"/>
              <w:sz w:val="24"/>
              <w:szCs w:val="24"/>
              <w14:ligatures w14:val="standardContextual"/>
            </w:rPr>
          </w:pPr>
          <w:hyperlink w:anchor="_Toc202163113" w:history="1">
            <w:r w:rsidRPr="00134F7C">
              <w:rPr>
                <w:rStyle w:val="Hyperlink"/>
                <w:rFonts w:ascii="Times New Roman" w:eastAsia="Calibri Light" w:hAnsi="Times New Roman" w:cs="Times New Roman"/>
                <w:noProof/>
              </w:rPr>
              <w:t>Deliverable 7</w:t>
            </w:r>
            <w:r>
              <w:rPr>
                <w:noProof/>
                <w:webHidden/>
              </w:rPr>
              <w:tab/>
            </w:r>
            <w:r>
              <w:rPr>
                <w:noProof/>
                <w:webHidden/>
              </w:rPr>
              <w:fldChar w:fldCharType="begin"/>
            </w:r>
            <w:r>
              <w:rPr>
                <w:noProof/>
                <w:webHidden/>
              </w:rPr>
              <w:instrText xml:space="preserve"> PAGEREF _Toc202163113 \h </w:instrText>
            </w:r>
            <w:r>
              <w:rPr>
                <w:noProof/>
                <w:webHidden/>
              </w:rPr>
            </w:r>
            <w:r>
              <w:rPr>
                <w:noProof/>
                <w:webHidden/>
              </w:rPr>
              <w:fldChar w:fldCharType="separate"/>
            </w:r>
            <w:r>
              <w:rPr>
                <w:noProof/>
                <w:webHidden/>
              </w:rPr>
              <w:t>9</w:t>
            </w:r>
            <w:r>
              <w:rPr>
                <w:noProof/>
                <w:webHidden/>
              </w:rPr>
              <w:fldChar w:fldCharType="end"/>
            </w:r>
          </w:hyperlink>
        </w:p>
        <w:p w14:paraId="4C71B04D" w14:textId="5669D502" w:rsidR="004C50E8" w:rsidRDefault="004C50E8">
          <w:pPr>
            <w:pStyle w:val="TOC2"/>
            <w:tabs>
              <w:tab w:val="right" w:leader="dot" w:pos="9350"/>
            </w:tabs>
            <w:rPr>
              <w:rFonts w:eastAsiaTheme="minorEastAsia"/>
              <w:noProof/>
              <w:kern w:val="2"/>
              <w:sz w:val="24"/>
              <w:szCs w:val="24"/>
              <w14:ligatures w14:val="standardContextual"/>
            </w:rPr>
          </w:pPr>
          <w:hyperlink w:anchor="_Toc202163114" w:history="1">
            <w:r w:rsidRPr="00134F7C">
              <w:rPr>
                <w:rStyle w:val="Hyperlink"/>
                <w:rFonts w:ascii="Times New Roman" w:eastAsia="Calibri Light" w:hAnsi="Times New Roman" w:cs="Times New Roman"/>
                <w:noProof/>
              </w:rPr>
              <w:t>Deliverable 8 (1</w:t>
            </w:r>
            <w:r w:rsidRPr="00134F7C">
              <w:rPr>
                <w:rStyle w:val="Hyperlink"/>
                <w:rFonts w:ascii="Times New Roman" w:hAnsi="Times New Roman" w:cs="Times New Roman"/>
                <w:noProof/>
              </w:rPr>
              <w:t>0pts Extra Credit)</w:t>
            </w:r>
            <w:r>
              <w:rPr>
                <w:noProof/>
                <w:webHidden/>
              </w:rPr>
              <w:tab/>
            </w:r>
            <w:r>
              <w:rPr>
                <w:noProof/>
                <w:webHidden/>
              </w:rPr>
              <w:fldChar w:fldCharType="begin"/>
            </w:r>
            <w:r>
              <w:rPr>
                <w:noProof/>
                <w:webHidden/>
              </w:rPr>
              <w:instrText xml:space="preserve"> PAGEREF _Toc202163114 \h </w:instrText>
            </w:r>
            <w:r>
              <w:rPr>
                <w:noProof/>
                <w:webHidden/>
              </w:rPr>
            </w:r>
            <w:r>
              <w:rPr>
                <w:noProof/>
                <w:webHidden/>
              </w:rPr>
              <w:fldChar w:fldCharType="separate"/>
            </w:r>
            <w:r>
              <w:rPr>
                <w:noProof/>
                <w:webHidden/>
              </w:rPr>
              <w:t>9</w:t>
            </w:r>
            <w:r>
              <w:rPr>
                <w:noProof/>
                <w:webHidden/>
              </w:rPr>
              <w:fldChar w:fldCharType="end"/>
            </w:r>
          </w:hyperlink>
        </w:p>
        <w:p w14:paraId="408566B2" w14:textId="47A1C5F6" w:rsidR="004C50E8" w:rsidRDefault="004C50E8">
          <w:pPr>
            <w:pStyle w:val="TOC1"/>
            <w:tabs>
              <w:tab w:val="right" w:leader="dot" w:pos="9350"/>
            </w:tabs>
            <w:rPr>
              <w:rFonts w:eastAsiaTheme="minorEastAsia"/>
              <w:noProof/>
              <w:kern w:val="2"/>
              <w:sz w:val="24"/>
              <w:szCs w:val="24"/>
              <w14:ligatures w14:val="standardContextual"/>
            </w:rPr>
          </w:pPr>
          <w:hyperlink w:anchor="_Toc202163115" w:history="1">
            <w:r w:rsidRPr="00134F7C">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_Toc202163115 \h </w:instrText>
            </w:r>
            <w:r>
              <w:rPr>
                <w:noProof/>
                <w:webHidden/>
              </w:rPr>
            </w:r>
            <w:r>
              <w:rPr>
                <w:noProof/>
                <w:webHidden/>
              </w:rPr>
              <w:fldChar w:fldCharType="separate"/>
            </w:r>
            <w:r>
              <w:rPr>
                <w:noProof/>
                <w:webHidden/>
              </w:rPr>
              <w:t>10</w:t>
            </w:r>
            <w:r>
              <w:rPr>
                <w:noProof/>
                <w:webHidden/>
              </w:rPr>
              <w:fldChar w:fldCharType="end"/>
            </w:r>
          </w:hyperlink>
        </w:p>
        <w:p w14:paraId="58C183A5" w14:textId="057DC286" w:rsidR="004C50E8" w:rsidRDefault="004C50E8">
          <w:pPr>
            <w:pStyle w:val="TOC1"/>
            <w:tabs>
              <w:tab w:val="right" w:leader="dot" w:pos="9350"/>
            </w:tabs>
            <w:rPr>
              <w:rFonts w:eastAsiaTheme="minorEastAsia"/>
              <w:noProof/>
              <w:kern w:val="2"/>
              <w:sz w:val="24"/>
              <w:szCs w:val="24"/>
              <w14:ligatures w14:val="standardContextual"/>
            </w:rPr>
          </w:pPr>
          <w:hyperlink w:anchor="_Toc202163116" w:history="1">
            <w:r w:rsidRPr="00134F7C">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_Toc202163116 \h </w:instrText>
            </w:r>
            <w:r>
              <w:rPr>
                <w:noProof/>
                <w:webHidden/>
              </w:rPr>
            </w:r>
            <w:r>
              <w:rPr>
                <w:noProof/>
                <w:webHidden/>
              </w:rPr>
              <w:fldChar w:fldCharType="separate"/>
            </w:r>
            <w:r>
              <w:rPr>
                <w:noProof/>
                <w:webHidden/>
              </w:rPr>
              <w:t>10</w:t>
            </w:r>
            <w:r>
              <w:rPr>
                <w:noProof/>
                <w:webHidden/>
              </w:rPr>
              <w:fldChar w:fldCharType="end"/>
            </w:r>
          </w:hyperlink>
        </w:p>
        <w:p w14:paraId="5EBCE6CB" w14:textId="12E427A3" w:rsidR="00F15D8A" w:rsidRPr="00073A97" w:rsidRDefault="00000000" w:rsidP="3777BDBE">
          <w:pPr>
            <w:pStyle w:val="TOC1"/>
            <w:tabs>
              <w:tab w:val="right" w:leader="dot" w:pos="9360"/>
            </w:tabs>
            <w:rPr>
              <w:rStyle w:val="Hyperlink"/>
              <w:rFonts w:ascii="Times New Roman" w:hAnsi="Times New Roman" w:cs="Times New Roman"/>
            </w:rPr>
          </w:pPr>
          <w:r w:rsidRPr="00073A97">
            <w:rPr>
              <w:rFonts w:ascii="Times New Roman" w:hAnsi="Times New Roman" w:cs="Times New Roman"/>
            </w:rPr>
            <w:fldChar w:fldCharType="end"/>
          </w:r>
        </w:p>
      </w:sdtContent>
    </w:sdt>
    <w:p w14:paraId="1AB2C335" w14:textId="356079AA" w:rsidR="00F15D8A" w:rsidRPr="00073A97" w:rsidRDefault="00F15D8A" w:rsidP="3777BDBE">
      <w:pPr>
        <w:rPr>
          <w:rFonts w:ascii="Times New Roman" w:hAnsi="Times New Roman" w:cs="Times New Roman"/>
        </w:rPr>
      </w:pPr>
    </w:p>
    <w:p w14:paraId="4A1B4376" w14:textId="705A4BB6" w:rsidR="00F15D8A" w:rsidRPr="00073A97" w:rsidRDefault="00000000">
      <w:pPr>
        <w:rPr>
          <w:rFonts w:ascii="Times New Roman" w:hAnsi="Times New Roman" w:cs="Times New Roman"/>
        </w:rPr>
      </w:pPr>
      <w:r w:rsidRPr="00073A97">
        <w:rPr>
          <w:rFonts w:ascii="Times New Roman" w:hAnsi="Times New Roman" w:cs="Times New Roman"/>
        </w:rPr>
        <w:br w:type="page"/>
      </w:r>
    </w:p>
    <w:p w14:paraId="19A38D4D" w14:textId="61964029" w:rsidR="00F15D8A" w:rsidRPr="00073A97" w:rsidRDefault="333B2AC5" w:rsidP="3777BDBE">
      <w:pPr>
        <w:pStyle w:val="Heading1"/>
        <w:rPr>
          <w:rFonts w:ascii="Times New Roman" w:hAnsi="Times New Roman" w:cs="Times New Roman"/>
        </w:rPr>
      </w:pPr>
      <w:bookmarkStart w:id="1" w:name="_Toc1895099844"/>
      <w:bookmarkStart w:id="2" w:name="_Toc202163099"/>
      <w:r w:rsidRPr="00073A97">
        <w:rPr>
          <w:rFonts w:ascii="Times New Roman" w:hAnsi="Times New Roman" w:cs="Times New Roman"/>
        </w:rPr>
        <w:lastRenderedPageBreak/>
        <w:t>Team Size</w:t>
      </w:r>
      <w:bookmarkEnd w:id="1"/>
      <w:bookmarkEnd w:id="2"/>
    </w:p>
    <w:p w14:paraId="13C6306E" w14:textId="193E165E" w:rsidR="00F15D8A" w:rsidRPr="00073A97" w:rsidRDefault="3A5D7C82" w:rsidP="3777BDBE">
      <w:pPr>
        <w:rPr>
          <w:rFonts w:ascii="Times New Roman" w:hAnsi="Times New Roman" w:cs="Times New Roman"/>
        </w:rPr>
      </w:pPr>
      <w:r w:rsidRPr="00073A97">
        <w:rPr>
          <w:rFonts w:ascii="Times New Roman" w:hAnsi="Times New Roman" w:cs="Times New Roman"/>
        </w:rPr>
        <w:t xml:space="preserve">The team size for this lab is </w:t>
      </w:r>
      <w:r w:rsidRPr="00073A97">
        <w:rPr>
          <w:rFonts w:ascii="Times New Roman" w:hAnsi="Times New Roman" w:cs="Times New Roman"/>
          <w:b/>
          <w:bCs/>
        </w:rPr>
        <w:t>2</w:t>
      </w:r>
      <w:r w:rsidRPr="00073A97">
        <w:rPr>
          <w:rFonts w:ascii="Times New Roman" w:hAnsi="Times New Roman" w:cs="Times New Roman"/>
        </w:rPr>
        <w:t>.</w:t>
      </w:r>
    </w:p>
    <w:p w14:paraId="2C078E63" w14:textId="37395F4A" w:rsidR="00F15D8A" w:rsidRPr="00073A97" w:rsidRDefault="333B2AC5" w:rsidP="3777BDBE">
      <w:pPr>
        <w:pStyle w:val="Heading1"/>
        <w:rPr>
          <w:rFonts w:ascii="Times New Roman" w:hAnsi="Times New Roman" w:cs="Times New Roman"/>
        </w:rPr>
      </w:pPr>
      <w:bookmarkStart w:id="3" w:name="_Toc1442963024"/>
      <w:bookmarkStart w:id="4" w:name="_Toc202163100"/>
      <w:r w:rsidRPr="00073A97">
        <w:rPr>
          <w:rFonts w:ascii="Times New Roman" w:hAnsi="Times New Roman" w:cs="Times New Roman"/>
        </w:rPr>
        <w:t>Goals</w:t>
      </w:r>
      <w:bookmarkEnd w:id="3"/>
      <w:bookmarkEnd w:id="4"/>
    </w:p>
    <w:p w14:paraId="28DFE86D" w14:textId="21DD2A5B"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Understand Digital to Analog Converters (DACs) and voltage references,</w:t>
      </w:r>
    </w:p>
    <w:p w14:paraId="240F6DB4" w14:textId="4425178F"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Create a simple SPI/SSI interface,</w:t>
      </w:r>
    </w:p>
    <w:p w14:paraId="140D44D0" w14:textId="088A2C33"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Design data structures to represent music,</w:t>
      </w:r>
    </w:p>
    <w:p w14:paraId="141AC860" w14:textId="748C6516"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Develop systems to play sounds.</w:t>
      </w:r>
    </w:p>
    <w:p w14:paraId="36235FC0" w14:textId="51CDD88D" w:rsidR="333B2AC5" w:rsidRPr="00073A97" w:rsidRDefault="333B2AC5" w:rsidP="3777BDBE">
      <w:pPr>
        <w:pStyle w:val="Heading1"/>
        <w:rPr>
          <w:rFonts w:ascii="Times New Roman" w:hAnsi="Times New Roman" w:cs="Times New Roman"/>
        </w:rPr>
      </w:pPr>
      <w:bookmarkStart w:id="5" w:name="_Toc405566174"/>
      <w:bookmarkStart w:id="6" w:name="_Toc202163101"/>
      <w:r w:rsidRPr="00073A97">
        <w:rPr>
          <w:rFonts w:ascii="Times New Roman" w:hAnsi="Times New Roman" w:cs="Times New Roman"/>
        </w:rPr>
        <w:t>Review</w:t>
      </w:r>
      <w:bookmarkEnd w:id="5"/>
      <w:bookmarkEnd w:id="6"/>
    </w:p>
    <w:p w14:paraId="6957BF98" w14:textId="6187B1D2" w:rsidR="2B2D0D3B" w:rsidRPr="00073A97" w:rsidRDefault="2B2D0D3B" w:rsidP="3777BDBE">
      <w:pPr>
        <w:pStyle w:val="ListParagraph"/>
        <w:numPr>
          <w:ilvl w:val="0"/>
          <w:numId w:val="25"/>
        </w:numPr>
        <w:rPr>
          <w:rFonts w:ascii="Times New Roman" w:eastAsia="Times New Roman" w:hAnsi="Times New Roman" w:cs="Times New Roman"/>
          <w:color w:val="000000" w:themeColor="text1"/>
        </w:rPr>
      </w:pPr>
      <w:r w:rsidRPr="00073A97">
        <w:rPr>
          <w:rFonts w:ascii="Times New Roman" w:hAnsi="Times New Roman" w:cs="Times New Roman"/>
        </w:rPr>
        <w:t xml:space="preserve">Search </w:t>
      </w:r>
      <w:hyperlink r:id="rId8">
        <w:r w:rsidRPr="00073A97">
          <w:rPr>
            <w:rStyle w:val="Hyperlink"/>
            <w:rFonts w:ascii="Times New Roman" w:hAnsi="Times New Roman" w:cs="Times New Roman"/>
          </w:rPr>
          <w:t>http://www.ti.com/</w:t>
        </w:r>
      </w:hyperlink>
      <w:r w:rsidRPr="00073A97">
        <w:rPr>
          <w:rFonts w:ascii="Times New Roman" w:hAnsi="Times New Roman" w:cs="Times New Roman"/>
        </w:rPr>
        <w:t xml:space="preserve"> for a data sheet on the </w:t>
      </w:r>
      <w:r w:rsidR="009A350F" w:rsidRPr="00073A97">
        <w:rPr>
          <w:rFonts w:ascii="Times New Roman" w:hAnsi="Times New Roman" w:cs="Times New Roman"/>
        </w:rPr>
        <w:t xml:space="preserve">TLV5616CP and </w:t>
      </w:r>
      <w:r w:rsidRPr="00073A97">
        <w:rPr>
          <w:rFonts w:ascii="Times New Roman" w:hAnsi="Times New Roman" w:cs="Times New Roman"/>
        </w:rPr>
        <w:t xml:space="preserve">TLV5618CP 12-bit DAC, </w:t>
      </w:r>
    </w:p>
    <w:p w14:paraId="056423E4" w14:textId="22DA8945" w:rsidR="00452A62" w:rsidRPr="00452A62" w:rsidRDefault="00452A62" w:rsidP="00452A62">
      <w:pPr>
        <w:pStyle w:val="ListParagraph"/>
        <w:numPr>
          <w:ilvl w:val="0"/>
          <w:numId w:val="25"/>
        </w:numPr>
        <w:pBdr>
          <w:top w:val="nil"/>
          <w:left w:val="nil"/>
          <w:bottom w:val="nil"/>
          <w:right w:val="nil"/>
          <w:between w:val="nil"/>
        </w:pBdr>
        <w:rPr>
          <w:rFonts w:ascii="Times New Roman" w:eastAsia="Times New Roman" w:hAnsi="Times New Roman" w:cs="Times New Roman"/>
        </w:rPr>
      </w:pPr>
      <w:hyperlink r:id="rId9" w:anchor="3_7"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3.7</w:t>
        </w:r>
      </w:hyperlink>
      <w:r w:rsidRPr="00452A62">
        <w:rPr>
          <w:rFonts w:ascii="Times New Roman" w:hAnsi="Times New Roman" w:cs="Times New Roman"/>
        </w:rPr>
        <w:t xml:space="preserve"> or textbook Section 3.4 on developing modular software</w:t>
      </w:r>
    </w:p>
    <w:p w14:paraId="7106F615" w14:textId="526ABD6D" w:rsidR="00C0580B" w:rsidRPr="00073A97" w:rsidRDefault="00C0580B" w:rsidP="00C0580B">
      <w:pPr>
        <w:pStyle w:val="ListParagraph"/>
        <w:numPr>
          <w:ilvl w:val="0"/>
          <w:numId w:val="25"/>
        </w:numPr>
        <w:rPr>
          <w:rFonts w:ascii="Times New Roman" w:eastAsia="Times New Roman" w:hAnsi="Times New Roman" w:cs="Times New Roman"/>
          <w:color w:val="000000" w:themeColor="text1"/>
        </w:rPr>
      </w:pPr>
      <w:hyperlink r:id="rId10"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Chapter 5</w:t>
        </w:r>
      </w:hyperlink>
      <w:r>
        <w:rPr>
          <w:rFonts w:ascii="Times New Roman" w:hAnsi="Times New Roman" w:cs="Times New Roman"/>
        </w:rPr>
        <w:t xml:space="preserve"> or textbook</w:t>
      </w:r>
      <w:r w:rsidRPr="00073A97">
        <w:rPr>
          <w:rFonts w:ascii="Times New Roman" w:hAnsi="Times New Roman" w:cs="Times New Roman"/>
        </w:rPr>
        <w:t xml:space="preserve"> Section 8.4 on DAC parameters and waveform generation</w:t>
      </w:r>
      <w:r>
        <w:rPr>
          <w:rFonts w:ascii="Times New Roman" w:hAnsi="Times New Roman" w:cs="Times New Roman"/>
        </w:rPr>
        <w:t>,</w:t>
      </w:r>
    </w:p>
    <w:p w14:paraId="68D7FDF4" w14:textId="366CCE1B" w:rsidR="00C0580B" w:rsidRPr="00C0580B" w:rsidRDefault="00C0580B" w:rsidP="00C0580B">
      <w:pPr>
        <w:pStyle w:val="ListParagraph"/>
        <w:numPr>
          <w:ilvl w:val="0"/>
          <w:numId w:val="25"/>
        </w:numPr>
        <w:rPr>
          <w:rFonts w:ascii="Times New Roman" w:hAnsi="Times New Roman" w:cs="Times New Roman"/>
        </w:rPr>
      </w:pPr>
      <w:hyperlink r:id="rId11" w:anchor="T_3"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T.3</w:t>
        </w:r>
      </w:hyperlink>
      <w:r w:rsidRPr="00C0580B">
        <w:rPr>
          <w:rFonts w:ascii="Times New Roman" w:hAnsi="Times New Roman" w:cs="Times New Roman"/>
        </w:rPr>
        <w:t xml:space="preserve"> or textbook Section 6.2 on periodic timer interrupts</w:t>
      </w:r>
      <w:r>
        <w:rPr>
          <w:rFonts w:ascii="Times New Roman" w:hAnsi="Times New Roman" w:cs="Times New Roman"/>
        </w:rPr>
        <w:t>,</w:t>
      </w:r>
    </w:p>
    <w:p w14:paraId="146B7D33" w14:textId="3174728D" w:rsidR="2B2D0D3B" w:rsidRPr="00073A97" w:rsidRDefault="00C0580B" w:rsidP="3777BDBE">
      <w:pPr>
        <w:pStyle w:val="ListParagraph"/>
        <w:numPr>
          <w:ilvl w:val="0"/>
          <w:numId w:val="25"/>
        </w:numPr>
        <w:rPr>
          <w:rFonts w:ascii="Times New Roman" w:eastAsia="Times New Roman" w:hAnsi="Times New Roman" w:cs="Times New Roman"/>
          <w:color w:val="000000" w:themeColor="text1"/>
        </w:rPr>
      </w:pPr>
      <w:hyperlink r:id="rId12" w:anchor="T_5"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T.5</w:t>
        </w:r>
      </w:hyperlink>
      <w:r>
        <w:rPr>
          <w:rFonts w:ascii="Times New Roman" w:hAnsi="Times New Roman" w:cs="Times New Roman"/>
        </w:rPr>
        <w:t xml:space="preserve"> or textbook</w:t>
      </w:r>
      <w:r w:rsidR="2B2D0D3B" w:rsidRPr="00073A97">
        <w:rPr>
          <w:rFonts w:ascii="Times New Roman" w:hAnsi="Times New Roman" w:cs="Times New Roman"/>
        </w:rPr>
        <w:t xml:space="preserve"> Section 7.5 on SSI interfacing</w:t>
      </w:r>
      <w:r>
        <w:rPr>
          <w:rFonts w:ascii="Times New Roman" w:hAnsi="Times New Roman" w:cs="Times New Roman"/>
        </w:rPr>
        <w:t>.</w:t>
      </w:r>
    </w:p>
    <w:p w14:paraId="572BEE57" w14:textId="3995FB11" w:rsidR="333B2AC5" w:rsidRPr="00073A97" w:rsidRDefault="333B2AC5" w:rsidP="3777BDBE">
      <w:pPr>
        <w:pStyle w:val="Heading1"/>
        <w:rPr>
          <w:rFonts w:ascii="Times New Roman" w:hAnsi="Times New Roman" w:cs="Times New Roman"/>
        </w:rPr>
      </w:pPr>
      <w:bookmarkStart w:id="7" w:name="_Toc1310146196"/>
      <w:bookmarkStart w:id="8" w:name="_Toc202163102"/>
      <w:r w:rsidRPr="00073A97">
        <w:rPr>
          <w:rFonts w:ascii="Times New Roman" w:hAnsi="Times New Roman" w:cs="Times New Roman"/>
        </w:rPr>
        <w:t>Starter Files</w:t>
      </w:r>
      <w:bookmarkEnd w:id="7"/>
      <w:bookmarkEnd w:id="8"/>
    </w:p>
    <w:p w14:paraId="7E404871" w14:textId="13980C7E" w:rsidR="372314C3" w:rsidRPr="00073A97" w:rsidRDefault="372314C3" w:rsidP="3777BDBE">
      <w:pPr>
        <w:pStyle w:val="ListParagraph"/>
        <w:numPr>
          <w:ilvl w:val="0"/>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Example projects: </w:t>
      </w:r>
    </w:p>
    <w:p w14:paraId="2C15D123" w14:textId="0FD9785F"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PeriodicTimer0AInts_xxx project,</w:t>
      </w:r>
    </w:p>
    <w:p w14:paraId="007F2B42" w14:textId="77777777" w:rsidR="004C50E8" w:rsidRPr="004C50E8"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Max5353_xxx </w:t>
      </w:r>
      <w:r w:rsidR="004C50E8">
        <w:rPr>
          <w:rFonts w:ascii="Times New Roman" w:hAnsi="Times New Roman" w:cs="Times New Roman"/>
        </w:rPr>
        <w:t>project</w:t>
      </w:r>
    </w:p>
    <w:p w14:paraId="4250F29E" w14:textId="2AFED0E4"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Excel files starting with</w:t>
      </w:r>
      <w:r w:rsidRPr="00073A97">
        <w:rPr>
          <w:rFonts w:ascii="Times New Roman" w:hAnsi="Times New Roman" w:cs="Times New Roman"/>
          <w:i/>
          <w:iCs/>
        </w:rPr>
        <w:t xml:space="preserve"> </w:t>
      </w:r>
      <w:proofErr w:type="spellStart"/>
      <w:r w:rsidRPr="00073A97">
        <w:rPr>
          <w:rFonts w:ascii="Times New Roman" w:hAnsi="Times New Roman" w:cs="Times New Roman"/>
          <w:i/>
          <w:iCs/>
        </w:rPr>
        <w:t>dac_</w:t>
      </w:r>
      <w:r w:rsidR="004C50E8">
        <w:rPr>
          <w:rFonts w:ascii="Times New Roman" w:hAnsi="Times New Roman" w:cs="Times New Roman"/>
        </w:rPr>
        <w:t>and</w:t>
      </w:r>
      <w:proofErr w:type="spellEnd"/>
      <w:r w:rsidR="004C50E8">
        <w:rPr>
          <w:rFonts w:ascii="Times New Roman" w:hAnsi="Times New Roman" w:cs="Times New Roman"/>
        </w:rPr>
        <w:t xml:space="preserve"> </w:t>
      </w:r>
      <w:r w:rsidR="004C50E8" w:rsidRPr="004C50E8">
        <w:rPr>
          <w:rFonts w:ascii="Times New Roman" w:hAnsi="Times New Roman" w:cs="Times New Roman"/>
        </w:rPr>
        <w:t>LM4041design.xlsx</w:t>
      </w:r>
      <w:r w:rsidRPr="00073A97">
        <w:rPr>
          <w:rFonts w:ascii="Times New Roman" w:hAnsi="Times New Roman" w:cs="Times New Roman"/>
        </w:rPr>
        <w:t xml:space="preserve">. </w:t>
      </w:r>
    </w:p>
    <w:p w14:paraId="7DBA7265" w14:textId="61311165" w:rsidR="372314C3" w:rsidRPr="00073A97" w:rsidRDefault="372314C3" w:rsidP="3777BDBE">
      <w:pPr>
        <w:pStyle w:val="ListParagraph"/>
        <w:numPr>
          <w:ilvl w:val="0"/>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Starter project: </w:t>
      </w:r>
    </w:p>
    <w:p w14:paraId="44CA93AF" w14:textId="7B5BE550"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Lab </w:t>
      </w:r>
      <w:r w:rsidR="00C20C2E">
        <w:rPr>
          <w:rFonts w:ascii="Times New Roman" w:hAnsi="Times New Roman" w:cs="Times New Roman"/>
        </w:rPr>
        <w:t>5</w:t>
      </w:r>
      <w:r w:rsidRPr="00073A97">
        <w:rPr>
          <w:rFonts w:ascii="Times New Roman" w:hAnsi="Times New Roman" w:cs="Times New Roman"/>
        </w:rPr>
        <w:t xml:space="preserve"> template provided on the GH Classroom repo.</w:t>
      </w:r>
    </w:p>
    <w:p w14:paraId="3FD5474D" w14:textId="3BE57438" w:rsidR="333B2AC5" w:rsidRPr="00073A97" w:rsidRDefault="333B2AC5" w:rsidP="3777BDBE">
      <w:pPr>
        <w:pStyle w:val="Heading1"/>
        <w:rPr>
          <w:rFonts w:ascii="Times New Roman" w:hAnsi="Times New Roman" w:cs="Times New Roman"/>
        </w:rPr>
      </w:pPr>
      <w:bookmarkStart w:id="9" w:name="_Toc876750526"/>
      <w:bookmarkStart w:id="10" w:name="_Toc202163103"/>
      <w:r w:rsidRPr="00073A97">
        <w:rPr>
          <w:rFonts w:ascii="Times New Roman" w:hAnsi="Times New Roman" w:cs="Times New Roman"/>
        </w:rPr>
        <w:t>Required Hardware</w:t>
      </w:r>
      <w:bookmarkEnd w:id="9"/>
      <w:bookmarkEnd w:id="10"/>
    </w:p>
    <w:tbl>
      <w:tblPr>
        <w:tblStyle w:val="TableGrid"/>
        <w:tblW w:w="9360" w:type="dxa"/>
        <w:tblLayout w:type="fixed"/>
        <w:tblLook w:val="0680" w:firstRow="0" w:lastRow="0" w:firstColumn="1" w:lastColumn="0" w:noHBand="1" w:noVBand="1"/>
      </w:tblPr>
      <w:tblGrid>
        <w:gridCol w:w="2970"/>
        <w:gridCol w:w="2820"/>
        <w:gridCol w:w="1335"/>
        <w:gridCol w:w="2235"/>
      </w:tblGrid>
      <w:tr w:rsidR="3777BDBE" w:rsidRPr="00073A97" w14:paraId="6B31CE9A" w14:textId="77777777" w:rsidTr="00C834D9">
        <w:trPr>
          <w:trHeight w:val="300"/>
        </w:trPr>
        <w:tc>
          <w:tcPr>
            <w:tcW w:w="2970" w:type="dxa"/>
            <w:shd w:val="clear" w:color="auto" w:fill="E7E6E6" w:themeFill="background2"/>
          </w:tcPr>
          <w:p w14:paraId="42C72208" w14:textId="0CAA26E4" w:rsidR="3777BDBE" w:rsidRPr="00073A97" w:rsidRDefault="3777BDBE" w:rsidP="3777BDBE">
            <w:pPr>
              <w:rPr>
                <w:rFonts w:ascii="Times New Roman" w:hAnsi="Times New Roman" w:cs="Times New Roman"/>
              </w:rPr>
            </w:pPr>
            <w:r w:rsidRPr="00073A97">
              <w:rPr>
                <w:rFonts w:ascii="Times New Roman" w:hAnsi="Times New Roman" w:cs="Times New Roman"/>
              </w:rPr>
              <w:t>Parts</w:t>
            </w:r>
          </w:p>
        </w:tc>
        <w:tc>
          <w:tcPr>
            <w:tcW w:w="2820" w:type="dxa"/>
            <w:shd w:val="clear" w:color="auto" w:fill="E7E6E6" w:themeFill="background2"/>
          </w:tcPr>
          <w:p w14:paraId="6F4CCFFB" w14:textId="098DF7E0" w:rsidR="3777BDBE" w:rsidRPr="00073A97" w:rsidRDefault="3777BDBE" w:rsidP="3777BDBE">
            <w:pPr>
              <w:rPr>
                <w:rFonts w:ascii="Times New Roman" w:hAnsi="Times New Roman" w:cs="Times New Roman"/>
              </w:rPr>
            </w:pPr>
            <w:r w:rsidRPr="00073A97">
              <w:rPr>
                <w:rFonts w:ascii="Times New Roman" w:hAnsi="Times New Roman" w:cs="Times New Roman"/>
              </w:rPr>
              <w:t>Datasheet</w:t>
            </w:r>
          </w:p>
        </w:tc>
        <w:tc>
          <w:tcPr>
            <w:tcW w:w="1335" w:type="dxa"/>
            <w:shd w:val="clear" w:color="auto" w:fill="E7E6E6" w:themeFill="background2"/>
          </w:tcPr>
          <w:p w14:paraId="73BEA597" w14:textId="5502B3D6" w:rsidR="3777BDBE" w:rsidRPr="00073A97" w:rsidRDefault="3777BDBE" w:rsidP="3777BDBE">
            <w:pPr>
              <w:rPr>
                <w:rFonts w:ascii="Times New Roman" w:hAnsi="Times New Roman" w:cs="Times New Roman"/>
              </w:rPr>
            </w:pPr>
            <w:r w:rsidRPr="00073A97">
              <w:rPr>
                <w:rFonts w:ascii="Times New Roman" w:hAnsi="Times New Roman" w:cs="Times New Roman"/>
              </w:rPr>
              <w:t>Price</w:t>
            </w:r>
          </w:p>
        </w:tc>
        <w:tc>
          <w:tcPr>
            <w:tcW w:w="2235" w:type="dxa"/>
            <w:shd w:val="clear" w:color="auto" w:fill="E7E6E6" w:themeFill="background2"/>
          </w:tcPr>
          <w:p w14:paraId="47BDD6E8" w14:textId="17E31C50" w:rsidR="6CAB2DF3" w:rsidRPr="00073A97" w:rsidRDefault="6CAB2DF3" w:rsidP="3777BDBE">
            <w:pPr>
              <w:rPr>
                <w:rFonts w:ascii="Times New Roman" w:hAnsi="Times New Roman" w:cs="Times New Roman"/>
              </w:rPr>
            </w:pPr>
            <w:r w:rsidRPr="00073A97">
              <w:rPr>
                <w:rFonts w:ascii="Times New Roman" w:hAnsi="Times New Roman" w:cs="Times New Roman"/>
              </w:rPr>
              <w:t>Source</w:t>
            </w:r>
            <w:r w:rsidR="4FAE0153" w:rsidRPr="00073A97">
              <w:rPr>
                <w:rFonts w:ascii="Times New Roman" w:hAnsi="Times New Roman" w:cs="Times New Roman"/>
              </w:rPr>
              <w:t xml:space="preserve"> (</w:t>
            </w:r>
            <w:r w:rsidR="4FAE0153" w:rsidRPr="00073A97">
              <w:rPr>
                <w:rFonts w:ascii="Times New Roman" w:hAnsi="Times New Roman" w:cs="Times New Roman"/>
                <w:b/>
                <w:bCs/>
              </w:rPr>
              <w:t>price source)</w:t>
            </w:r>
          </w:p>
        </w:tc>
      </w:tr>
      <w:tr w:rsidR="3777BDBE" w:rsidRPr="00073A97" w14:paraId="6A129961" w14:textId="77777777" w:rsidTr="00C834D9">
        <w:trPr>
          <w:trHeight w:val="300"/>
        </w:trPr>
        <w:tc>
          <w:tcPr>
            <w:tcW w:w="2970" w:type="dxa"/>
          </w:tcPr>
          <w:p w14:paraId="34F3BE0B" w14:textId="32702939" w:rsidR="3777BDBE" w:rsidRPr="00073A97" w:rsidRDefault="3777BDBE" w:rsidP="3777BDBE">
            <w:pPr>
              <w:rPr>
                <w:rFonts w:ascii="Times New Roman" w:hAnsi="Times New Roman" w:cs="Times New Roman"/>
              </w:rPr>
            </w:pPr>
            <w:r w:rsidRPr="00073A97">
              <w:rPr>
                <w:rFonts w:ascii="Times New Roman" w:hAnsi="Times New Roman" w:cs="Times New Roman"/>
              </w:rPr>
              <w:t>EK-TM4C123GXL</w:t>
            </w:r>
          </w:p>
        </w:tc>
        <w:tc>
          <w:tcPr>
            <w:tcW w:w="2820" w:type="dxa"/>
          </w:tcPr>
          <w:p w14:paraId="1D7F5DFE" w14:textId="4A227A46" w:rsidR="3777BDBE" w:rsidRPr="00073A97" w:rsidRDefault="3777BDBE" w:rsidP="3777BDBE">
            <w:pPr>
              <w:rPr>
                <w:rFonts w:ascii="Times New Roman" w:hAnsi="Times New Roman" w:cs="Times New Roman"/>
              </w:rPr>
            </w:pPr>
            <w:hyperlink r:id="rId13">
              <w:r w:rsidRPr="00073A97">
                <w:rPr>
                  <w:rStyle w:val="Hyperlink"/>
                  <w:rFonts w:ascii="Times New Roman" w:hAnsi="Times New Roman" w:cs="Times New Roman"/>
                </w:rPr>
                <w:t>EK-TM4C123GXL datasheet</w:t>
              </w:r>
            </w:hyperlink>
          </w:p>
        </w:tc>
        <w:tc>
          <w:tcPr>
            <w:tcW w:w="1335" w:type="dxa"/>
          </w:tcPr>
          <w:p w14:paraId="0493667F" w14:textId="6016DAAB" w:rsidR="3777BDBE" w:rsidRPr="00073A97" w:rsidRDefault="3777BDBE" w:rsidP="3777BDBE">
            <w:pPr>
              <w:rPr>
                <w:rFonts w:ascii="Times New Roman" w:hAnsi="Times New Roman" w:cs="Times New Roman"/>
              </w:rPr>
            </w:pPr>
            <w:r w:rsidRPr="00073A97">
              <w:rPr>
                <w:rFonts w:ascii="Times New Roman" w:hAnsi="Times New Roman" w:cs="Times New Roman"/>
              </w:rPr>
              <w:t>$1</w:t>
            </w:r>
            <w:r w:rsidR="2B501325" w:rsidRPr="00073A97">
              <w:rPr>
                <w:rFonts w:ascii="Times New Roman" w:hAnsi="Times New Roman" w:cs="Times New Roman"/>
              </w:rPr>
              <w:t>6</w:t>
            </w:r>
            <w:r w:rsidRPr="00073A97">
              <w:rPr>
                <w:rFonts w:ascii="Times New Roman" w:hAnsi="Times New Roman" w:cs="Times New Roman"/>
              </w:rPr>
              <w:t>.99</w:t>
            </w:r>
          </w:p>
        </w:tc>
        <w:tc>
          <w:tcPr>
            <w:tcW w:w="2235" w:type="dxa"/>
          </w:tcPr>
          <w:p w14:paraId="4F9A7D5F" w14:textId="4FACA124" w:rsidR="5B6EB89F" w:rsidRPr="00073A97" w:rsidRDefault="5B6EB89F" w:rsidP="3777BDBE">
            <w:pPr>
              <w:rPr>
                <w:rFonts w:ascii="Times New Roman" w:hAnsi="Times New Roman" w:cs="Times New Roman"/>
              </w:rPr>
            </w:pPr>
            <w:r w:rsidRPr="00073A97">
              <w:rPr>
                <w:rFonts w:ascii="Times New Roman" w:hAnsi="Times New Roman" w:cs="Times New Roman"/>
                <w:b/>
                <w:bCs/>
              </w:rPr>
              <w:t>TI</w:t>
            </w:r>
          </w:p>
        </w:tc>
      </w:tr>
      <w:tr w:rsidR="3777BDBE" w:rsidRPr="00073A97" w14:paraId="0F5AAF1D" w14:textId="77777777" w:rsidTr="00C834D9">
        <w:trPr>
          <w:trHeight w:val="300"/>
        </w:trPr>
        <w:tc>
          <w:tcPr>
            <w:tcW w:w="2970" w:type="dxa"/>
          </w:tcPr>
          <w:p w14:paraId="0CE64174" w14:textId="4A3EB2CE" w:rsidR="3777BDBE" w:rsidRPr="00073A97" w:rsidRDefault="3777BDBE" w:rsidP="3777BDBE">
            <w:pPr>
              <w:rPr>
                <w:rFonts w:ascii="Times New Roman" w:hAnsi="Times New Roman" w:cs="Times New Roman"/>
              </w:rPr>
            </w:pPr>
            <w:r w:rsidRPr="00073A97">
              <w:rPr>
                <w:rFonts w:ascii="Times New Roman" w:hAnsi="Times New Roman" w:cs="Times New Roman"/>
              </w:rPr>
              <w:t>8Ω or 32Ω speaker</w:t>
            </w:r>
          </w:p>
        </w:tc>
        <w:tc>
          <w:tcPr>
            <w:tcW w:w="2820" w:type="dxa"/>
          </w:tcPr>
          <w:p w14:paraId="0C34A72A" w14:textId="4CD31F7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7B76EA5A" w14:textId="1B452DA6"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30967A43" w14:textId="6CFB696A" w:rsidR="6FDDF748" w:rsidRPr="00073A97" w:rsidRDefault="6FDDF748"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07A434C6" w14:textId="77777777" w:rsidTr="00C834D9">
        <w:trPr>
          <w:trHeight w:val="300"/>
        </w:trPr>
        <w:tc>
          <w:tcPr>
            <w:tcW w:w="2970" w:type="dxa"/>
          </w:tcPr>
          <w:p w14:paraId="2FA88100" w14:textId="1E1C63BE" w:rsidR="3777BDBE" w:rsidRPr="00073A97" w:rsidRDefault="3777BDBE" w:rsidP="3777BDBE">
            <w:pPr>
              <w:rPr>
                <w:rFonts w:ascii="Times New Roman" w:hAnsi="Times New Roman" w:cs="Times New Roman"/>
              </w:rPr>
            </w:pPr>
            <w:r w:rsidRPr="00073A97">
              <w:rPr>
                <w:rFonts w:ascii="Times New Roman" w:hAnsi="Times New Roman" w:cs="Times New Roman"/>
              </w:rPr>
              <w:t>Resistors and capacitors</w:t>
            </w:r>
          </w:p>
        </w:tc>
        <w:tc>
          <w:tcPr>
            <w:tcW w:w="2820" w:type="dxa"/>
          </w:tcPr>
          <w:p w14:paraId="2DFBA10C" w14:textId="4B50877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2029CF66" w14:textId="51C8222E"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530E8800" w14:textId="18644D36" w:rsidR="38420315" w:rsidRPr="00073A97" w:rsidRDefault="38420315"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5F0058B0" w14:textId="77777777" w:rsidTr="00C834D9">
        <w:trPr>
          <w:trHeight w:val="300"/>
        </w:trPr>
        <w:tc>
          <w:tcPr>
            <w:tcW w:w="2970" w:type="dxa"/>
          </w:tcPr>
          <w:p w14:paraId="77C6159B" w14:textId="66AE3810" w:rsidR="3777BDBE" w:rsidRPr="00073A97" w:rsidRDefault="3777BDBE" w:rsidP="3777BDBE">
            <w:pPr>
              <w:rPr>
                <w:rFonts w:ascii="Times New Roman" w:hAnsi="Times New Roman" w:cs="Times New Roman"/>
              </w:rPr>
            </w:pPr>
            <w:r w:rsidRPr="00073A97">
              <w:rPr>
                <w:rFonts w:ascii="Times New Roman" w:hAnsi="Times New Roman" w:cs="Times New Roman"/>
              </w:rPr>
              <w:t>Switches</w:t>
            </w:r>
          </w:p>
        </w:tc>
        <w:tc>
          <w:tcPr>
            <w:tcW w:w="2820" w:type="dxa"/>
          </w:tcPr>
          <w:p w14:paraId="6690BC2C" w14:textId="040CFCE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34F81E13" w14:textId="2F36BFC7"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67AA7EC0" w14:textId="3B6A8AA9" w:rsidR="75FB351C" w:rsidRPr="00073A97" w:rsidRDefault="75FB351C"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3689F7DC" w14:textId="77777777" w:rsidTr="00C834D9">
        <w:trPr>
          <w:trHeight w:val="300"/>
        </w:trPr>
        <w:tc>
          <w:tcPr>
            <w:tcW w:w="2970" w:type="dxa"/>
          </w:tcPr>
          <w:p w14:paraId="33E81BAC" w14:textId="7AA5F7D0" w:rsidR="3777BDBE" w:rsidRPr="00073A97" w:rsidRDefault="3777BDBE" w:rsidP="3777BDBE">
            <w:pPr>
              <w:rPr>
                <w:rFonts w:ascii="Times New Roman" w:hAnsi="Times New Roman" w:cs="Times New Roman"/>
              </w:rPr>
            </w:pPr>
            <w:r w:rsidRPr="00073A97">
              <w:rPr>
                <w:rFonts w:ascii="Times New Roman" w:hAnsi="Times New Roman" w:cs="Times New Roman"/>
              </w:rPr>
              <w:t>TLV5616</w:t>
            </w:r>
            <w:r w:rsidR="705B8EBA" w:rsidRPr="00073A97">
              <w:rPr>
                <w:rFonts w:ascii="Times New Roman" w:hAnsi="Times New Roman" w:cs="Times New Roman"/>
              </w:rPr>
              <w:t>CP</w:t>
            </w:r>
            <w:r w:rsidRPr="00073A97">
              <w:rPr>
                <w:rFonts w:ascii="Times New Roman" w:hAnsi="Times New Roman" w:cs="Times New Roman"/>
              </w:rPr>
              <w:t xml:space="preserve"> 12-bit DAC</w:t>
            </w:r>
            <w:r w:rsidR="00680718" w:rsidRPr="00073A97">
              <w:rPr>
                <w:rFonts w:ascii="Times New Roman" w:hAnsi="Times New Roman" w:cs="Times New Roman"/>
              </w:rPr>
              <w:br/>
              <w:t>or TLV5618</w:t>
            </w:r>
            <w:r w:rsidR="004C3CB5" w:rsidRPr="00073A97">
              <w:rPr>
                <w:rFonts w:ascii="Times New Roman" w:hAnsi="Times New Roman" w:cs="Times New Roman"/>
              </w:rPr>
              <w:t>A</w:t>
            </w:r>
            <w:r w:rsidR="00680718" w:rsidRPr="00073A97">
              <w:rPr>
                <w:rFonts w:ascii="Times New Roman" w:hAnsi="Times New Roman" w:cs="Times New Roman"/>
              </w:rPr>
              <w:t>CP 12-bit DAC</w:t>
            </w:r>
          </w:p>
        </w:tc>
        <w:tc>
          <w:tcPr>
            <w:tcW w:w="2820" w:type="dxa"/>
          </w:tcPr>
          <w:p w14:paraId="0F204D38" w14:textId="3CDA5ED4" w:rsidR="3777BDBE" w:rsidRPr="00073A97" w:rsidRDefault="3777BDBE" w:rsidP="3777BDBE">
            <w:pPr>
              <w:rPr>
                <w:rFonts w:ascii="Times New Roman" w:hAnsi="Times New Roman" w:cs="Times New Roman"/>
              </w:rPr>
            </w:pPr>
            <w:hyperlink r:id="rId14">
              <w:r w:rsidRPr="00073A97">
                <w:rPr>
                  <w:rStyle w:val="Hyperlink"/>
                  <w:rFonts w:ascii="Times New Roman" w:hAnsi="Times New Roman" w:cs="Times New Roman"/>
                </w:rPr>
                <w:t>TLV5616 datasheet</w:t>
              </w:r>
            </w:hyperlink>
            <w:r w:rsidR="00C02760">
              <w:t xml:space="preserve"> </w:t>
            </w:r>
            <w:hyperlink r:id="rId15" w:history="1">
              <w:r w:rsidR="00C02760" w:rsidRPr="00C02760">
                <w:rPr>
                  <w:rStyle w:val="Hyperlink"/>
                  <w:rFonts w:ascii="Times New Roman" w:hAnsi="Times New Roman" w:cs="Times New Roman"/>
                </w:rPr>
                <w:t>TLV5618 datasheet</w:t>
              </w:r>
            </w:hyperlink>
          </w:p>
        </w:tc>
        <w:tc>
          <w:tcPr>
            <w:tcW w:w="1335" w:type="dxa"/>
          </w:tcPr>
          <w:p w14:paraId="425CCE73" w14:textId="32B80452" w:rsidR="3777BDBE" w:rsidRPr="00073A97" w:rsidRDefault="3777BDBE" w:rsidP="3777BDBE">
            <w:pPr>
              <w:rPr>
                <w:rFonts w:ascii="Times New Roman" w:hAnsi="Times New Roman" w:cs="Times New Roman"/>
              </w:rPr>
            </w:pPr>
            <w:r w:rsidRPr="00073A97">
              <w:rPr>
                <w:rFonts w:ascii="Times New Roman" w:hAnsi="Times New Roman" w:cs="Times New Roman"/>
              </w:rPr>
              <w:t>$9.</w:t>
            </w:r>
            <w:r w:rsidR="58CACD54" w:rsidRPr="00073A97">
              <w:rPr>
                <w:rFonts w:ascii="Times New Roman" w:hAnsi="Times New Roman" w:cs="Times New Roman"/>
              </w:rPr>
              <w:t>61</w:t>
            </w:r>
          </w:p>
        </w:tc>
        <w:tc>
          <w:tcPr>
            <w:tcW w:w="2235" w:type="dxa"/>
          </w:tcPr>
          <w:p w14:paraId="3DBD1C35" w14:textId="171E5244" w:rsidR="732C36A8" w:rsidRPr="00073A97" w:rsidRDefault="732C36A8" w:rsidP="3777BDBE">
            <w:pPr>
              <w:rPr>
                <w:rFonts w:ascii="Times New Roman" w:hAnsi="Times New Roman" w:cs="Times New Roman"/>
              </w:rPr>
            </w:pPr>
            <w:r w:rsidRPr="00073A97">
              <w:rPr>
                <w:rFonts w:ascii="Times New Roman" w:hAnsi="Times New Roman" w:cs="Times New Roman"/>
              </w:rPr>
              <w:t>EER Checkout Desk</w:t>
            </w:r>
          </w:p>
          <w:p w14:paraId="4DF6C1DA" w14:textId="5DDD55E5" w:rsidR="11091C22" w:rsidRPr="00073A97" w:rsidRDefault="11091C22" w:rsidP="3777BDBE">
            <w:pPr>
              <w:rPr>
                <w:rFonts w:ascii="Times New Roman" w:hAnsi="Times New Roman" w:cs="Times New Roman"/>
              </w:rPr>
            </w:pPr>
            <w:r w:rsidRPr="00073A97">
              <w:rPr>
                <w:rFonts w:ascii="Times New Roman" w:hAnsi="Times New Roman" w:cs="Times New Roman"/>
              </w:rPr>
              <w:t xml:space="preserve">Or </w:t>
            </w:r>
            <w:r w:rsidRPr="00073A97">
              <w:rPr>
                <w:rFonts w:ascii="Times New Roman" w:hAnsi="Times New Roman" w:cs="Times New Roman"/>
                <w:b/>
                <w:bCs/>
              </w:rPr>
              <w:t>Mouser</w:t>
            </w:r>
            <w:r w:rsidR="4DF33882" w:rsidRPr="00073A97">
              <w:rPr>
                <w:rFonts w:ascii="Times New Roman" w:hAnsi="Times New Roman" w:cs="Times New Roman"/>
              </w:rPr>
              <w:t>, Digikey</w:t>
            </w:r>
          </w:p>
        </w:tc>
      </w:tr>
      <w:tr w:rsidR="00C834D9" w:rsidRPr="00073A97" w14:paraId="43578A49" w14:textId="77777777" w:rsidTr="00C834D9">
        <w:trPr>
          <w:trHeight w:val="300"/>
        </w:trPr>
        <w:tc>
          <w:tcPr>
            <w:tcW w:w="2970" w:type="dxa"/>
          </w:tcPr>
          <w:p w14:paraId="13E8F4A5" w14:textId="695DEB11" w:rsidR="00C834D9" w:rsidRPr="00C834D9" w:rsidRDefault="00C834D9" w:rsidP="00C834D9">
            <w:pPr>
              <w:rPr>
                <w:rFonts w:ascii="Times New Roman" w:hAnsi="Times New Roman" w:cs="Times New Roman"/>
              </w:rPr>
            </w:pPr>
            <w:r w:rsidRPr="00C834D9">
              <w:rPr>
                <w:rFonts w:ascii="Times New Roman" w:hAnsi="Times New Roman" w:cs="Times New Roman"/>
              </w:rPr>
              <w:t>LM4890M 1 Watt Audio Power Amplifier</w:t>
            </w:r>
          </w:p>
        </w:tc>
        <w:tc>
          <w:tcPr>
            <w:tcW w:w="2820" w:type="dxa"/>
          </w:tcPr>
          <w:p w14:paraId="05B22D89" w14:textId="77777777" w:rsidR="00C834D9" w:rsidRPr="00C834D9" w:rsidRDefault="00C834D9" w:rsidP="3777BDBE">
            <w:pPr>
              <w:rPr>
                <w:rFonts w:ascii="Times New Roman" w:hAnsi="Times New Roman" w:cs="Times New Roman"/>
              </w:rPr>
            </w:pPr>
            <w:hyperlink r:id="rId16" w:history="1">
              <w:r w:rsidRPr="00C834D9">
                <w:rPr>
                  <w:rStyle w:val="Hyperlink"/>
                  <w:rFonts w:ascii="Times New Roman" w:hAnsi="Times New Roman" w:cs="Times New Roman"/>
                </w:rPr>
                <w:t>LM4890M</w:t>
              </w:r>
            </w:hyperlink>
            <w:r w:rsidRPr="00C834D9">
              <w:rPr>
                <w:rFonts w:ascii="Times New Roman" w:hAnsi="Times New Roman" w:cs="Times New Roman"/>
              </w:rPr>
              <w:t xml:space="preserve"> </w:t>
            </w:r>
          </w:p>
          <w:p w14:paraId="6AFE1144" w14:textId="3BE88437" w:rsidR="00C834D9" w:rsidRPr="00C834D9" w:rsidRDefault="00C834D9" w:rsidP="3777BDBE">
            <w:pPr>
              <w:rPr>
                <w:rFonts w:ascii="Times New Roman" w:hAnsi="Times New Roman" w:cs="Times New Roman"/>
              </w:rPr>
            </w:pPr>
            <w:hyperlink r:id="rId17" w:history="1">
              <w:r w:rsidRPr="00C834D9">
                <w:rPr>
                  <w:rStyle w:val="Hyperlink"/>
                  <w:rFonts w:ascii="Times New Roman" w:hAnsi="Times New Roman" w:cs="Times New Roman"/>
                </w:rPr>
                <w:t>LM4890M data sheet</w:t>
              </w:r>
            </w:hyperlink>
          </w:p>
        </w:tc>
        <w:tc>
          <w:tcPr>
            <w:tcW w:w="1335" w:type="dxa"/>
          </w:tcPr>
          <w:p w14:paraId="2FE947CE" w14:textId="62C624D8" w:rsidR="00C834D9" w:rsidRPr="00073A97" w:rsidRDefault="00C834D9" w:rsidP="3777BDBE">
            <w:pPr>
              <w:rPr>
                <w:rFonts w:ascii="Times New Roman" w:hAnsi="Times New Roman" w:cs="Times New Roman"/>
              </w:rPr>
            </w:pPr>
            <w:r>
              <w:rPr>
                <w:rFonts w:ascii="Times New Roman" w:hAnsi="Times New Roman" w:cs="Times New Roman"/>
              </w:rPr>
              <w:t>$1.43</w:t>
            </w:r>
          </w:p>
        </w:tc>
        <w:tc>
          <w:tcPr>
            <w:tcW w:w="2235" w:type="dxa"/>
          </w:tcPr>
          <w:p w14:paraId="2374651B" w14:textId="7C72657F" w:rsidR="00C834D9" w:rsidRPr="00073A97" w:rsidRDefault="00C834D9" w:rsidP="3777BDBE">
            <w:pPr>
              <w:rPr>
                <w:rFonts w:ascii="Times New Roman" w:hAnsi="Times New Roman" w:cs="Times New Roman"/>
              </w:rPr>
            </w:pPr>
            <w:r>
              <w:rPr>
                <w:rFonts w:ascii="Times New Roman" w:hAnsi="Times New Roman" w:cs="Times New Roman"/>
              </w:rPr>
              <w:t>From TA or Mouser</w:t>
            </w:r>
          </w:p>
        </w:tc>
      </w:tr>
      <w:tr w:rsidR="00C834D9" w:rsidRPr="00073A97" w14:paraId="3317A1DB" w14:textId="77777777" w:rsidTr="00C834D9">
        <w:trPr>
          <w:trHeight w:val="300"/>
        </w:trPr>
        <w:tc>
          <w:tcPr>
            <w:tcW w:w="2970" w:type="dxa"/>
          </w:tcPr>
          <w:p w14:paraId="64BE7EA7" w14:textId="40B68BC7" w:rsidR="00C834D9" w:rsidRPr="00C834D9" w:rsidRDefault="00C834D9" w:rsidP="00C834D9">
            <w:pPr>
              <w:rPr>
                <w:rFonts w:ascii="Times New Roman" w:hAnsi="Times New Roman" w:cs="Times New Roman"/>
              </w:rPr>
            </w:pPr>
            <w:r>
              <w:rPr>
                <w:rFonts w:ascii="Times New Roman" w:hAnsi="Times New Roman" w:cs="Times New Roman"/>
              </w:rPr>
              <w:t>SOIC 8 to DIP breakout</w:t>
            </w:r>
          </w:p>
        </w:tc>
        <w:tc>
          <w:tcPr>
            <w:tcW w:w="2820" w:type="dxa"/>
          </w:tcPr>
          <w:p w14:paraId="7B0DC646" w14:textId="77777777" w:rsidR="00C834D9" w:rsidRDefault="00C834D9" w:rsidP="3777BDBE"/>
        </w:tc>
        <w:tc>
          <w:tcPr>
            <w:tcW w:w="1335" w:type="dxa"/>
          </w:tcPr>
          <w:p w14:paraId="5A7C6410" w14:textId="77777777" w:rsidR="00C834D9" w:rsidRDefault="00C834D9" w:rsidP="3777BDBE">
            <w:pPr>
              <w:rPr>
                <w:rFonts w:ascii="Times New Roman" w:hAnsi="Times New Roman" w:cs="Times New Roman"/>
              </w:rPr>
            </w:pPr>
          </w:p>
        </w:tc>
        <w:tc>
          <w:tcPr>
            <w:tcW w:w="2235" w:type="dxa"/>
          </w:tcPr>
          <w:p w14:paraId="7117A4BC" w14:textId="232412AD" w:rsidR="00C834D9" w:rsidRDefault="00C834D9" w:rsidP="3777BDBE">
            <w:pPr>
              <w:rPr>
                <w:rFonts w:ascii="Times New Roman" w:hAnsi="Times New Roman" w:cs="Times New Roman"/>
              </w:rPr>
            </w:pPr>
            <w:r>
              <w:rPr>
                <w:rFonts w:ascii="Times New Roman" w:hAnsi="Times New Roman" w:cs="Times New Roman"/>
              </w:rPr>
              <w:t>From TA</w:t>
            </w:r>
          </w:p>
        </w:tc>
      </w:tr>
      <w:tr w:rsidR="3777BDBE" w:rsidRPr="00073A97" w14:paraId="6DF79B09" w14:textId="77777777" w:rsidTr="00C834D9">
        <w:trPr>
          <w:trHeight w:val="300"/>
        </w:trPr>
        <w:tc>
          <w:tcPr>
            <w:tcW w:w="2970" w:type="dxa"/>
          </w:tcPr>
          <w:p w14:paraId="3609C8FE" w14:textId="77777777" w:rsidR="3777BDBE" w:rsidRPr="00073A97" w:rsidRDefault="3777BDBE" w:rsidP="3777BDBE">
            <w:pPr>
              <w:rPr>
                <w:rFonts w:ascii="Times New Roman" w:hAnsi="Times New Roman" w:cs="Times New Roman"/>
              </w:rPr>
            </w:pPr>
            <w:r w:rsidRPr="00073A97">
              <w:rPr>
                <w:rFonts w:ascii="Times New Roman" w:hAnsi="Times New Roman" w:cs="Times New Roman"/>
              </w:rPr>
              <w:t>LM4041CILPR shunt diode</w:t>
            </w:r>
          </w:p>
          <w:p w14:paraId="47AD9E97" w14:textId="0FB09DD6" w:rsidR="00C8035E" w:rsidRPr="00073A97" w:rsidRDefault="00C8035E" w:rsidP="3777BDBE">
            <w:pPr>
              <w:rPr>
                <w:rFonts w:ascii="Times New Roman" w:hAnsi="Times New Roman" w:cs="Times New Roman"/>
              </w:rPr>
            </w:pPr>
            <w:r w:rsidRPr="00073A97">
              <w:rPr>
                <w:rFonts w:ascii="Times New Roman" w:hAnsi="Times New Roman" w:cs="Times New Roman"/>
              </w:rPr>
              <w:t>or LM4041C12ILP</w:t>
            </w:r>
          </w:p>
        </w:tc>
        <w:tc>
          <w:tcPr>
            <w:tcW w:w="2820" w:type="dxa"/>
          </w:tcPr>
          <w:p w14:paraId="04E73EC8" w14:textId="2BB5247F" w:rsidR="3777BDBE" w:rsidRPr="00073A97" w:rsidRDefault="3777BDBE" w:rsidP="3777BDBE">
            <w:pPr>
              <w:rPr>
                <w:rFonts w:ascii="Times New Roman" w:hAnsi="Times New Roman" w:cs="Times New Roman"/>
              </w:rPr>
            </w:pPr>
            <w:hyperlink r:id="rId18">
              <w:r w:rsidRPr="00073A97">
                <w:rPr>
                  <w:rStyle w:val="Hyperlink"/>
                  <w:rFonts w:ascii="Times New Roman" w:hAnsi="Times New Roman" w:cs="Times New Roman"/>
                </w:rPr>
                <w:t>LM4041C datasheet</w:t>
              </w:r>
            </w:hyperlink>
          </w:p>
        </w:tc>
        <w:tc>
          <w:tcPr>
            <w:tcW w:w="1335" w:type="dxa"/>
          </w:tcPr>
          <w:p w14:paraId="69DF5E21" w14:textId="38B6D86A" w:rsidR="3777BDBE" w:rsidRPr="00073A97" w:rsidRDefault="3777BDBE" w:rsidP="3777BDBE">
            <w:pPr>
              <w:rPr>
                <w:rFonts w:ascii="Times New Roman" w:hAnsi="Times New Roman" w:cs="Times New Roman"/>
              </w:rPr>
            </w:pPr>
            <w:r w:rsidRPr="00073A97">
              <w:rPr>
                <w:rFonts w:ascii="Times New Roman" w:hAnsi="Times New Roman" w:cs="Times New Roman"/>
              </w:rPr>
              <w:t>$</w:t>
            </w:r>
            <w:r w:rsidR="48ED7693" w:rsidRPr="00073A97">
              <w:rPr>
                <w:rFonts w:ascii="Times New Roman" w:hAnsi="Times New Roman" w:cs="Times New Roman"/>
              </w:rPr>
              <w:t>0.78</w:t>
            </w:r>
          </w:p>
        </w:tc>
        <w:tc>
          <w:tcPr>
            <w:tcW w:w="2235" w:type="dxa"/>
          </w:tcPr>
          <w:p w14:paraId="00003499" w14:textId="565C076A" w:rsidR="229E0F80" w:rsidRPr="00073A97" w:rsidRDefault="229E0F80" w:rsidP="3777BDBE">
            <w:pPr>
              <w:rPr>
                <w:rFonts w:ascii="Times New Roman" w:hAnsi="Times New Roman" w:cs="Times New Roman"/>
              </w:rPr>
            </w:pPr>
            <w:r w:rsidRPr="00073A97">
              <w:rPr>
                <w:rFonts w:ascii="Times New Roman" w:hAnsi="Times New Roman" w:cs="Times New Roman"/>
              </w:rPr>
              <w:t>EER Checkout Desk</w:t>
            </w:r>
          </w:p>
          <w:p w14:paraId="34829DB5" w14:textId="55A8D758" w:rsidR="0B70578B" w:rsidRPr="00073A97" w:rsidRDefault="0B70578B" w:rsidP="3777BDBE">
            <w:pPr>
              <w:rPr>
                <w:rFonts w:ascii="Times New Roman" w:hAnsi="Times New Roman" w:cs="Times New Roman"/>
              </w:rPr>
            </w:pPr>
            <w:r w:rsidRPr="00073A97">
              <w:rPr>
                <w:rFonts w:ascii="Times New Roman" w:hAnsi="Times New Roman" w:cs="Times New Roman"/>
              </w:rPr>
              <w:t xml:space="preserve">Or </w:t>
            </w:r>
            <w:r w:rsidRPr="00073A97">
              <w:rPr>
                <w:rFonts w:ascii="Times New Roman" w:hAnsi="Times New Roman" w:cs="Times New Roman"/>
                <w:b/>
                <w:bCs/>
              </w:rPr>
              <w:t>Mouser</w:t>
            </w:r>
            <w:r w:rsidR="29F44E7C" w:rsidRPr="00073A97">
              <w:rPr>
                <w:rFonts w:ascii="Times New Roman" w:hAnsi="Times New Roman" w:cs="Times New Roman"/>
              </w:rPr>
              <w:t>, Digikey</w:t>
            </w:r>
          </w:p>
        </w:tc>
      </w:tr>
      <w:tr w:rsidR="3777BDBE" w:rsidRPr="00C834D9" w14:paraId="6C1F796E" w14:textId="77777777" w:rsidTr="00C834D9">
        <w:trPr>
          <w:trHeight w:val="300"/>
        </w:trPr>
        <w:tc>
          <w:tcPr>
            <w:tcW w:w="2970" w:type="dxa"/>
          </w:tcPr>
          <w:p w14:paraId="011F1B8D" w14:textId="0A3120E7" w:rsidR="00040D87" w:rsidRPr="00D93593" w:rsidRDefault="3777BDBE" w:rsidP="3777BDBE">
            <w:pPr>
              <w:rPr>
                <w:rFonts w:ascii="Times New Roman" w:hAnsi="Times New Roman" w:cs="Times New Roman"/>
              </w:rPr>
            </w:pPr>
            <w:r w:rsidRPr="00D93593">
              <w:rPr>
                <w:rFonts w:ascii="Times New Roman" w:hAnsi="Times New Roman" w:cs="Times New Roman"/>
              </w:rPr>
              <w:t>TPA731D audio amp</w:t>
            </w:r>
          </w:p>
        </w:tc>
        <w:tc>
          <w:tcPr>
            <w:tcW w:w="2820" w:type="dxa"/>
          </w:tcPr>
          <w:p w14:paraId="079BAA01" w14:textId="647C3202" w:rsidR="3777BDBE" w:rsidRPr="00D93593" w:rsidRDefault="3777BDBE" w:rsidP="3777BDBE">
            <w:pPr>
              <w:rPr>
                <w:rFonts w:ascii="Times New Roman" w:hAnsi="Times New Roman" w:cs="Times New Roman"/>
              </w:rPr>
            </w:pPr>
            <w:hyperlink r:id="rId19">
              <w:r w:rsidRPr="00D93593">
                <w:rPr>
                  <w:rStyle w:val="Hyperlink"/>
                  <w:rFonts w:ascii="Times New Roman" w:hAnsi="Times New Roman" w:cs="Times New Roman"/>
                </w:rPr>
                <w:t>TPA731 datasheet</w:t>
              </w:r>
            </w:hyperlink>
          </w:p>
        </w:tc>
        <w:tc>
          <w:tcPr>
            <w:tcW w:w="1335" w:type="dxa"/>
          </w:tcPr>
          <w:p w14:paraId="1F2E30FD" w14:textId="0F477309" w:rsidR="3777BDBE" w:rsidRPr="00D93593" w:rsidRDefault="3777BDBE" w:rsidP="3777BDBE">
            <w:pPr>
              <w:rPr>
                <w:rFonts w:ascii="Times New Roman" w:hAnsi="Times New Roman" w:cs="Times New Roman"/>
              </w:rPr>
            </w:pPr>
            <w:r w:rsidRPr="00D93593">
              <w:rPr>
                <w:rFonts w:ascii="Times New Roman" w:hAnsi="Times New Roman" w:cs="Times New Roman"/>
              </w:rPr>
              <w:t>$</w:t>
            </w:r>
            <w:r w:rsidR="23439AAA" w:rsidRPr="00D93593">
              <w:rPr>
                <w:rFonts w:ascii="Times New Roman" w:hAnsi="Times New Roman" w:cs="Times New Roman"/>
              </w:rPr>
              <w:t>2.54</w:t>
            </w:r>
          </w:p>
        </w:tc>
        <w:tc>
          <w:tcPr>
            <w:tcW w:w="2235" w:type="dxa"/>
          </w:tcPr>
          <w:p w14:paraId="2759040B" w14:textId="77E7BEA6" w:rsidR="320D2152" w:rsidRPr="00D93593" w:rsidRDefault="320D2152" w:rsidP="3777BDBE">
            <w:pPr>
              <w:rPr>
                <w:rFonts w:ascii="Times New Roman" w:hAnsi="Times New Roman" w:cs="Times New Roman"/>
              </w:rPr>
            </w:pPr>
            <w:r w:rsidRPr="00D93593">
              <w:rPr>
                <w:rFonts w:ascii="Times New Roman" w:hAnsi="Times New Roman" w:cs="Times New Roman"/>
                <w:b/>
                <w:bCs/>
              </w:rPr>
              <w:t>Mouser</w:t>
            </w:r>
            <w:r w:rsidRPr="00D93593">
              <w:rPr>
                <w:rFonts w:ascii="Times New Roman" w:hAnsi="Times New Roman" w:cs="Times New Roman"/>
              </w:rPr>
              <w:t>, Digikey</w:t>
            </w:r>
          </w:p>
        </w:tc>
      </w:tr>
      <w:tr w:rsidR="3777BDBE" w:rsidRPr="00C834D9" w14:paraId="2CBB575B" w14:textId="77777777" w:rsidTr="00C834D9">
        <w:trPr>
          <w:trHeight w:val="300"/>
        </w:trPr>
        <w:tc>
          <w:tcPr>
            <w:tcW w:w="2970" w:type="dxa"/>
          </w:tcPr>
          <w:p w14:paraId="3FC4DA19" w14:textId="165B729E" w:rsidR="3777BDBE" w:rsidRPr="00D93593" w:rsidRDefault="3777BDBE" w:rsidP="3777BDBE">
            <w:pPr>
              <w:rPr>
                <w:rFonts w:ascii="Times New Roman" w:hAnsi="Times New Roman" w:cs="Times New Roman"/>
              </w:rPr>
            </w:pPr>
            <w:r w:rsidRPr="00D93593">
              <w:rPr>
                <w:rFonts w:ascii="Times New Roman" w:hAnsi="Times New Roman" w:cs="Times New Roman"/>
              </w:rPr>
              <w:t>MC34119</w:t>
            </w:r>
            <w:r w:rsidR="00040D87" w:rsidRPr="00D93593">
              <w:rPr>
                <w:rFonts w:ascii="Times New Roman" w:hAnsi="Times New Roman" w:cs="Times New Roman"/>
              </w:rPr>
              <w:t>P</w:t>
            </w:r>
            <w:r w:rsidRPr="00D93593">
              <w:rPr>
                <w:rFonts w:ascii="Times New Roman" w:hAnsi="Times New Roman" w:cs="Times New Roman"/>
              </w:rPr>
              <w:t xml:space="preserve"> (discontinued)</w:t>
            </w:r>
          </w:p>
        </w:tc>
        <w:tc>
          <w:tcPr>
            <w:tcW w:w="2820" w:type="dxa"/>
          </w:tcPr>
          <w:p w14:paraId="55EE3ACB" w14:textId="0377006D" w:rsidR="3777BDBE" w:rsidRPr="00D93593" w:rsidRDefault="3777BDBE" w:rsidP="3777BDBE">
            <w:pPr>
              <w:rPr>
                <w:rFonts w:ascii="Times New Roman" w:hAnsi="Times New Roman" w:cs="Times New Roman"/>
              </w:rPr>
            </w:pPr>
            <w:hyperlink r:id="rId20">
              <w:r w:rsidRPr="00D93593">
                <w:rPr>
                  <w:rStyle w:val="Hyperlink"/>
                  <w:rFonts w:ascii="Times New Roman" w:hAnsi="Times New Roman" w:cs="Times New Roman"/>
                </w:rPr>
                <w:t>MC34119 datasheet</w:t>
              </w:r>
            </w:hyperlink>
          </w:p>
        </w:tc>
        <w:tc>
          <w:tcPr>
            <w:tcW w:w="1335" w:type="dxa"/>
          </w:tcPr>
          <w:p w14:paraId="6DE8CC34" w14:textId="0316217B" w:rsidR="3777BDBE" w:rsidRPr="00D93593" w:rsidRDefault="3777BDBE" w:rsidP="3777BDBE">
            <w:pPr>
              <w:rPr>
                <w:rFonts w:ascii="Times New Roman" w:hAnsi="Times New Roman" w:cs="Times New Roman"/>
              </w:rPr>
            </w:pPr>
            <w:r w:rsidRPr="00D93593">
              <w:rPr>
                <w:rFonts w:ascii="Times New Roman" w:hAnsi="Times New Roman" w:cs="Times New Roman"/>
              </w:rPr>
              <w:t>N/A</w:t>
            </w:r>
          </w:p>
        </w:tc>
        <w:tc>
          <w:tcPr>
            <w:tcW w:w="2235" w:type="dxa"/>
          </w:tcPr>
          <w:p w14:paraId="2B75DBB3" w14:textId="3908D408" w:rsidR="0164D3AD" w:rsidRPr="00D93593" w:rsidRDefault="0164D3AD" w:rsidP="3777BDBE">
            <w:pPr>
              <w:rPr>
                <w:rFonts w:ascii="Times New Roman" w:hAnsi="Times New Roman" w:cs="Times New Roman"/>
              </w:rPr>
            </w:pPr>
            <w:r w:rsidRPr="00D93593">
              <w:rPr>
                <w:rFonts w:ascii="Times New Roman" w:hAnsi="Times New Roman" w:cs="Times New Roman"/>
              </w:rPr>
              <w:t>EER Checkout Desk</w:t>
            </w:r>
          </w:p>
        </w:tc>
      </w:tr>
    </w:tbl>
    <w:p w14:paraId="080E1BC7" w14:textId="608BCF35" w:rsidR="005904EE" w:rsidRPr="00073A97" w:rsidRDefault="004A0BBD" w:rsidP="004A0BBD">
      <w:pPr>
        <w:rPr>
          <w:rFonts w:ascii="Times New Roman" w:hAnsi="Times New Roman" w:cs="Times New Roman"/>
        </w:rPr>
      </w:pPr>
      <w:bookmarkStart w:id="11" w:name="_Toc296125329"/>
      <w:r w:rsidRPr="00073A97">
        <w:rPr>
          <w:rFonts w:ascii="Times New Roman" w:hAnsi="Times New Roman" w:cs="Times New Roman"/>
        </w:rPr>
        <w:t>You</w:t>
      </w:r>
      <w:r w:rsidR="00C834D9">
        <w:rPr>
          <w:rFonts w:ascii="Times New Roman" w:hAnsi="Times New Roman" w:cs="Times New Roman"/>
        </w:rPr>
        <w:t xml:space="preserve"> must solder the LM4890 to an SOIC to DIP breakout.</w:t>
      </w:r>
      <w:r w:rsidRPr="00073A97">
        <w:rPr>
          <w:rFonts w:ascii="Times New Roman" w:hAnsi="Times New Roman" w:cs="Times New Roman"/>
        </w:rPr>
        <w:t xml:space="preserve"> </w:t>
      </w:r>
      <w:r w:rsidRPr="00D93593">
        <w:rPr>
          <w:rFonts w:ascii="Times New Roman" w:hAnsi="Times New Roman" w:cs="Times New Roman"/>
        </w:rPr>
        <w:t>can use TPA731D or MC34119P</w:t>
      </w:r>
      <w:r w:rsidR="00F43A11" w:rsidRPr="00D93593">
        <w:rPr>
          <w:rFonts w:ascii="Times New Roman" w:hAnsi="Times New Roman" w:cs="Times New Roman"/>
        </w:rPr>
        <w:t xml:space="preserve"> (not both)</w:t>
      </w:r>
    </w:p>
    <w:p w14:paraId="7692DE60" w14:textId="5AC2606D" w:rsidR="00C8035E" w:rsidRPr="00073A97" w:rsidRDefault="00C8035E" w:rsidP="004A0BBD">
      <w:pPr>
        <w:rPr>
          <w:rFonts w:ascii="Times New Roman" w:hAnsi="Times New Roman" w:cs="Times New Roman"/>
        </w:rPr>
      </w:pPr>
      <w:r w:rsidRPr="00073A97">
        <w:rPr>
          <w:rFonts w:ascii="Times New Roman" w:hAnsi="Times New Roman" w:cs="Times New Roman"/>
        </w:rPr>
        <w:t>You can use LM4041CILPR or LM4041C12ILP (not both)</w:t>
      </w:r>
    </w:p>
    <w:p w14:paraId="40F17AC6" w14:textId="0C2F5467" w:rsidR="00F43A11" w:rsidRDefault="00F43A11" w:rsidP="004A0BBD">
      <w:pPr>
        <w:rPr>
          <w:rFonts w:ascii="Times New Roman" w:hAnsi="Times New Roman" w:cs="Times New Roman"/>
        </w:rPr>
      </w:pPr>
      <w:r w:rsidRPr="00073A97">
        <w:rPr>
          <w:rFonts w:ascii="Times New Roman" w:hAnsi="Times New Roman" w:cs="Times New Roman"/>
        </w:rPr>
        <w:t>You can use TLV5616CP (single) or TLV5618ACP (dual) DAC</w:t>
      </w:r>
      <w:r w:rsidR="00C8035E" w:rsidRPr="00073A97">
        <w:rPr>
          <w:rFonts w:ascii="Times New Roman" w:hAnsi="Times New Roman" w:cs="Times New Roman"/>
        </w:rPr>
        <w:t xml:space="preserve"> (not both)</w:t>
      </w:r>
    </w:p>
    <w:p w14:paraId="3BDCDC6A" w14:textId="204C55F8" w:rsidR="7ADA45D3" w:rsidRPr="00073A97" w:rsidRDefault="7ADA45D3" w:rsidP="3777BDBE">
      <w:pPr>
        <w:pStyle w:val="Heading1"/>
        <w:rPr>
          <w:rFonts w:ascii="Times New Roman" w:hAnsi="Times New Roman" w:cs="Times New Roman"/>
        </w:rPr>
      </w:pPr>
      <w:bookmarkStart w:id="12" w:name="_Toc202163104"/>
      <w:r w:rsidRPr="00073A97">
        <w:rPr>
          <w:rFonts w:ascii="Times New Roman" w:hAnsi="Times New Roman" w:cs="Times New Roman"/>
        </w:rPr>
        <w:lastRenderedPageBreak/>
        <w:t>Lab Overview</w:t>
      </w:r>
      <w:bookmarkEnd w:id="11"/>
      <w:bookmarkEnd w:id="12"/>
    </w:p>
    <w:p w14:paraId="149DC12A" w14:textId="77777777" w:rsidR="005904EE" w:rsidRPr="00073A97" w:rsidRDefault="005904EE" w:rsidP="3777BDBE">
      <w:pPr>
        <w:rPr>
          <w:rFonts w:ascii="Times New Roman" w:hAnsi="Times New Roman" w:cs="Times New Roman"/>
        </w:rPr>
      </w:pPr>
      <w:r w:rsidRPr="00073A97">
        <w:rPr>
          <w:rFonts w:ascii="Times New Roman" w:hAnsi="Times New Roman" w:cs="Times New Roman"/>
        </w:rPr>
        <w:t>Many embedded systems require the generation of analog signals. One example is a digital music player. This device relies on</w:t>
      </w:r>
      <w:r w:rsidR="45522CA3" w:rsidRPr="00073A97">
        <w:rPr>
          <w:rFonts w:ascii="Times New Roman" w:hAnsi="Times New Roman" w:cs="Times New Roman"/>
        </w:rPr>
        <w:t xml:space="preserve"> digital to analog converters (DACs) to create </w:t>
      </w:r>
      <w:r w:rsidRPr="00073A97">
        <w:rPr>
          <w:rFonts w:ascii="Times New Roman" w:hAnsi="Times New Roman" w:cs="Times New Roman"/>
        </w:rPr>
        <w:t>high-quality waveforms</w:t>
      </w:r>
      <w:r w:rsidR="45522CA3" w:rsidRPr="00073A97">
        <w:rPr>
          <w:rFonts w:ascii="Times New Roman" w:hAnsi="Times New Roman" w:cs="Times New Roman"/>
        </w:rPr>
        <w:t xml:space="preserve">. </w:t>
      </w:r>
      <w:r w:rsidRPr="00073A97">
        <w:rPr>
          <w:rFonts w:ascii="Times New Roman" w:hAnsi="Times New Roman" w:cs="Times New Roman"/>
        </w:rPr>
        <w:t>In this lab y</w:t>
      </w:r>
      <w:r w:rsidR="45522CA3" w:rsidRPr="00073A97">
        <w:rPr>
          <w:rFonts w:ascii="Times New Roman" w:hAnsi="Times New Roman" w:cs="Times New Roman"/>
        </w:rPr>
        <w:t xml:space="preserve">ou will </w:t>
      </w:r>
      <w:r w:rsidRPr="00073A97">
        <w:rPr>
          <w:rFonts w:ascii="Times New Roman" w:hAnsi="Times New Roman" w:cs="Times New Roman"/>
        </w:rPr>
        <w:t>use a</w:t>
      </w:r>
      <w:r w:rsidR="45522CA3" w:rsidRPr="00073A97">
        <w:rPr>
          <w:rFonts w:ascii="Times New Roman" w:hAnsi="Times New Roman" w:cs="Times New Roman"/>
        </w:rPr>
        <w:t xml:space="preserve"> 12-bit DAC </w:t>
      </w:r>
      <w:r w:rsidRPr="00073A97">
        <w:rPr>
          <w:rFonts w:ascii="Times New Roman" w:hAnsi="Times New Roman" w:cs="Times New Roman"/>
        </w:rPr>
        <w:t xml:space="preserve">to </w:t>
      </w:r>
      <w:r w:rsidR="45522CA3" w:rsidRPr="00073A97">
        <w:rPr>
          <w:rFonts w:ascii="Times New Roman" w:hAnsi="Times New Roman" w:cs="Times New Roman"/>
        </w:rPr>
        <w:t xml:space="preserve">create a sine-wave output. </w:t>
      </w:r>
    </w:p>
    <w:p w14:paraId="6AD66113" w14:textId="218D59D3" w:rsidR="45522CA3" w:rsidRPr="00073A97" w:rsidRDefault="6872F80C" w:rsidP="3777BDBE">
      <w:pPr>
        <w:rPr>
          <w:rFonts w:ascii="Times New Roman" w:hAnsi="Times New Roman" w:cs="Times New Roman"/>
        </w:rPr>
      </w:pPr>
      <w:r w:rsidRPr="00073A97">
        <w:rPr>
          <w:rFonts w:ascii="Times New Roman" w:hAnsi="Times New Roman" w:cs="Times New Roman"/>
        </w:rPr>
        <w:t>You</w:t>
      </w:r>
      <w:r w:rsidR="45522CA3" w:rsidRPr="00073A97">
        <w:rPr>
          <w:rFonts w:ascii="Times New Roman" w:hAnsi="Times New Roman" w:cs="Times New Roman"/>
        </w:rPr>
        <w:t xml:space="preserve"> will interface a TI TLV5616</w:t>
      </w:r>
      <w:r w:rsidR="00517F74" w:rsidRPr="00073A97">
        <w:rPr>
          <w:rFonts w:ascii="Times New Roman" w:hAnsi="Times New Roman" w:cs="Times New Roman"/>
        </w:rPr>
        <w:t xml:space="preserve"> or TLV5618</w:t>
      </w:r>
      <w:r w:rsidR="45522CA3" w:rsidRPr="00073A97">
        <w:rPr>
          <w:rFonts w:ascii="Times New Roman" w:hAnsi="Times New Roman" w:cs="Times New Roman"/>
        </w:rPr>
        <w:t xml:space="preserve"> 12-bit DAC to an SSI po</w:t>
      </w:r>
      <w:r w:rsidR="00001645" w:rsidRPr="00073A97">
        <w:rPr>
          <w:rFonts w:ascii="Times New Roman" w:hAnsi="Times New Roman" w:cs="Times New Roman"/>
        </w:rPr>
        <w:t>rt</w:t>
      </w:r>
      <w:r w:rsidR="45522CA3" w:rsidRPr="00073A97">
        <w:rPr>
          <w:rFonts w:ascii="Times New Roman" w:hAnsi="Times New Roman" w:cs="Times New Roman"/>
        </w:rPr>
        <w:t xml:space="preserve">. </w:t>
      </w:r>
      <w:r w:rsidR="003D7708" w:rsidRPr="00073A97">
        <w:rPr>
          <w:rFonts w:ascii="Times New Roman" w:hAnsi="Times New Roman" w:cs="Times New Roman"/>
        </w:rPr>
        <w:t>Note that y</w:t>
      </w:r>
      <w:r w:rsidR="45522CA3" w:rsidRPr="00073A97">
        <w:rPr>
          <w:rFonts w:ascii="Times New Roman" w:hAnsi="Times New Roman" w:cs="Times New Roman"/>
        </w:rPr>
        <w:t xml:space="preserve">ou are allowed to use any DAC chip you </w:t>
      </w:r>
      <w:r w:rsidR="003D7708" w:rsidRPr="00073A97">
        <w:rPr>
          <w:rFonts w:ascii="Times New Roman" w:hAnsi="Times New Roman" w:cs="Times New Roman"/>
        </w:rPr>
        <w:t>want if</w:t>
      </w:r>
      <w:r w:rsidR="45522CA3" w:rsidRPr="00073A97">
        <w:rPr>
          <w:rFonts w:ascii="Times New Roman" w:hAnsi="Times New Roman" w:cs="Times New Roman"/>
        </w:rPr>
        <w:t xml:space="preserve"> it runs on a single +3.3V supply and has an SSI interface.</w:t>
      </w:r>
      <w:r w:rsidR="00BE0437" w:rsidRPr="00073A97">
        <w:rPr>
          <w:rFonts w:ascii="Times New Roman" w:hAnsi="Times New Roman" w:cs="Times New Roman"/>
        </w:rPr>
        <w:t xml:space="preserve"> Additionally, you will create a voltage reference circuit because most DACs require a voltage reference. Once the DAC </w:t>
      </w:r>
      <w:r w:rsidR="00C834D9" w:rsidRPr="00073A97">
        <w:rPr>
          <w:rFonts w:ascii="Times New Roman" w:hAnsi="Times New Roman" w:cs="Times New Roman"/>
        </w:rPr>
        <w:t>can</w:t>
      </w:r>
      <w:r w:rsidR="00BE0437" w:rsidRPr="00073A97">
        <w:rPr>
          <w:rFonts w:ascii="Times New Roman" w:hAnsi="Times New Roman" w:cs="Times New Roman"/>
        </w:rPr>
        <w:t xml:space="preserve"> produce an analog signal based on commands from the TM4C it will be time to interface an </w:t>
      </w:r>
      <w:r w:rsidR="00CF5B9A">
        <w:rPr>
          <w:rFonts w:ascii="Times New Roman" w:hAnsi="Times New Roman" w:cs="Times New Roman"/>
        </w:rPr>
        <w:t xml:space="preserve">LM4890 </w:t>
      </w:r>
      <w:r w:rsidR="00BE0437" w:rsidRPr="00073A97">
        <w:rPr>
          <w:rFonts w:ascii="Times New Roman" w:hAnsi="Times New Roman" w:cs="Times New Roman"/>
        </w:rPr>
        <w:t xml:space="preserve">audio amplifier </w:t>
      </w:r>
      <w:r w:rsidR="00CF5B9A" w:rsidRPr="00073A97">
        <w:rPr>
          <w:rFonts w:ascii="Times New Roman" w:hAnsi="Times New Roman" w:cs="Times New Roman"/>
        </w:rPr>
        <w:t>to</w:t>
      </w:r>
      <w:r w:rsidR="00BE0437" w:rsidRPr="00073A97">
        <w:rPr>
          <w:rFonts w:ascii="Times New Roman" w:hAnsi="Times New Roman" w:cs="Times New Roman"/>
        </w:rPr>
        <w:t xml:space="preserve"> drive a speaker. </w:t>
      </w:r>
    </w:p>
    <w:p w14:paraId="3DC7A1BB" w14:textId="4807CD5D" w:rsidR="333B2AC5" w:rsidRPr="00073A97" w:rsidRDefault="333B2AC5" w:rsidP="3777BDBE">
      <w:pPr>
        <w:pStyle w:val="Heading1"/>
        <w:rPr>
          <w:rFonts w:ascii="Times New Roman" w:hAnsi="Times New Roman" w:cs="Times New Roman"/>
        </w:rPr>
      </w:pPr>
      <w:bookmarkStart w:id="13" w:name="_Toc120423229"/>
      <w:bookmarkStart w:id="14" w:name="_Toc202163105"/>
      <w:r w:rsidRPr="00073A97">
        <w:rPr>
          <w:rFonts w:ascii="Times New Roman" w:hAnsi="Times New Roman" w:cs="Times New Roman"/>
        </w:rPr>
        <w:t>Preparation</w:t>
      </w:r>
      <w:bookmarkEnd w:id="13"/>
      <w:bookmarkEnd w:id="14"/>
    </w:p>
    <w:p w14:paraId="03C3425B" w14:textId="55277CC1" w:rsidR="02D6022B" w:rsidRPr="00073A97" w:rsidRDefault="02D6022B" w:rsidP="3777BDBE">
      <w:pPr>
        <w:rPr>
          <w:rFonts w:ascii="Times New Roman" w:hAnsi="Times New Roman" w:cs="Times New Roman"/>
          <w:color w:val="FF0000"/>
        </w:rPr>
      </w:pPr>
      <w:r w:rsidRPr="00073A97">
        <w:rPr>
          <w:rFonts w:ascii="Times New Roman" w:hAnsi="Times New Roman" w:cs="Times New Roman"/>
          <w:color w:val="FF0000"/>
        </w:rPr>
        <w:t xml:space="preserve">Preparation is performed before </w:t>
      </w:r>
      <w:r w:rsidR="00EF3F3C" w:rsidRPr="00073A97">
        <w:rPr>
          <w:rFonts w:ascii="Times New Roman" w:hAnsi="Times New Roman" w:cs="Times New Roman"/>
          <w:color w:val="FF0000"/>
        </w:rPr>
        <w:t xml:space="preserve">or during </w:t>
      </w:r>
      <w:r w:rsidRPr="00073A97">
        <w:rPr>
          <w:rFonts w:ascii="Times New Roman" w:hAnsi="Times New Roman" w:cs="Times New Roman"/>
          <w:color w:val="FF0000"/>
        </w:rPr>
        <w:t xml:space="preserve">the </w:t>
      </w:r>
      <w:r w:rsidR="570566F0" w:rsidRPr="00073A97">
        <w:rPr>
          <w:rFonts w:ascii="Times New Roman" w:hAnsi="Times New Roman" w:cs="Times New Roman"/>
          <w:color w:val="FF0000"/>
        </w:rPr>
        <w:t>W/TH lab session</w:t>
      </w:r>
      <w:r w:rsidRPr="00073A97">
        <w:rPr>
          <w:rFonts w:ascii="Times New Roman" w:hAnsi="Times New Roman" w:cs="Times New Roman"/>
          <w:color w:val="FF0000"/>
        </w:rPr>
        <w:t>.</w:t>
      </w:r>
    </w:p>
    <w:p w14:paraId="36C5E5AC" w14:textId="1BD47DA7" w:rsidR="00EF3F3C" w:rsidRPr="00073A97" w:rsidRDefault="00EF3F3C" w:rsidP="109BF89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Requirements Review</w:t>
      </w:r>
    </w:p>
    <w:p w14:paraId="5C212A5C" w14:textId="4F9E0A4F" w:rsidR="00001645" w:rsidRPr="00073A97" w:rsidRDefault="003311A0"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Refresh your knowledge of</w:t>
      </w:r>
      <w:r w:rsidR="00001645" w:rsidRPr="00073A97">
        <w:rPr>
          <w:rFonts w:ascii="Times New Roman" w:eastAsia="Calibri" w:hAnsi="Times New Roman" w:cs="Times New Roman"/>
          <w:color w:val="000000" w:themeColor="text1"/>
        </w:rPr>
        <w:t xml:space="preserve"> audio waveforms</w:t>
      </w:r>
      <w:r w:rsidRPr="00073A97">
        <w:rPr>
          <w:rFonts w:ascii="Times New Roman" w:eastAsia="Calibri" w:hAnsi="Times New Roman" w:cs="Times New Roman"/>
          <w:color w:val="000000" w:themeColor="text1"/>
        </w:rPr>
        <w:t>. I</w:t>
      </w:r>
      <w:r w:rsidR="00001645" w:rsidRPr="00073A97">
        <w:rPr>
          <w:rFonts w:ascii="Times New Roman" w:eastAsia="Calibri" w:hAnsi="Times New Roman" w:cs="Times New Roman"/>
          <w:color w:val="000000" w:themeColor="text1"/>
        </w:rPr>
        <w:t xml:space="preserve">t is recommended that you read </w:t>
      </w:r>
      <w:proofErr w:type="spellStart"/>
      <w:r w:rsidR="00C834D9">
        <w:rPr>
          <w:rFonts w:ascii="Times New Roman" w:eastAsia="Calibri" w:hAnsi="Times New Roman" w:cs="Times New Roman"/>
          <w:color w:val="000000" w:themeColor="text1"/>
        </w:rPr>
        <w:t>ebook</w:t>
      </w:r>
      <w:proofErr w:type="spellEnd"/>
      <w:r w:rsidR="00C834D9">
        <w:rPr>
          <w:rFonts w:ascii="Times New Roman" w:eastAsia="Calibri" w:hAnsi="Times New Roman" w:cs="Times New Roman"/>
          <w:color w:val="000000" w:themeColor="text1"/>
        </w:rPr>
        <w:t xml:space="preserve"> Chapter 5</w:t>
      </w:r>
      <w:r w:rsidR="00001645" w:rsidRPr="00073A97">
        <w:rPr>
          <w:rFonts w:ascii="Times New Roman" w:eastAsia="Calibri" w:hAnsi="Times New Roman" w:cs="Times New Roman"/>
          <w:color w:val="000000" w:themeColor="text1"/>
        </w:rPr>
        <w:t>.</w:t>
      </w:r>
    </w:p>
    <w:p w14:paraId="7730D808" w14:textId="66E9EA14" w:rsidR="005904EE" w:rsidRPr="00073A97" w:rsidRDefault="005904EE" w:rsidP="00EF3F3C">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Read the requirements document included in the Lab05Report. Be prepared to answer questions about what you are implementing to the TA’s.</w:t>
      </w:r>
    </w:p>
    <w:p w14:paraId="40D93FB9" w14:textId="77777777" w:rsidR="00EF3F3C" w:rsidRPr="00073A97" w:rsidRDefault="00EF3F3C" w:rsidP="00EF3F3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W</w:t>
      </w:r>
      <w:r w:rsidR="005904EE" w:rsidRPr="00073A97">
        <w:rPr>
          <w:rFonts w:ascii="Times New Roman" w:eastAsia="Calibri" w:hAnsi="Times New Roman" w:cs="Times New Roman"/>
          <w:color w:val="000000" w:themeColor="text1"/>
        </w:rPr>
        <w:t xml:space="preserve">hat are the minimum requirements for the system? </w:t>
      </w:r>
    </w:p>
    <w:p w14:paraId="196A4A94" w14:textId="3E50E7CC" w:rsidR="005904EE" w:rsidRPr="00073A97" w:rsidRDefault="005904EE" w:rsidP="00EF3F3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What opportunities for extra features exist?</w:t>
      </w:r>
    </w:p>
    <w:p w14:paraId="60B18A6B" w14:textId="35D90D04" w:rsidR="00001645" w:rsidRPr="00073A97" w:rsidRDefault="00BB5E81"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Understand that you can and </w:t>
      </w:r>
      <w:r w:rsidRPr="00073A97">
        <w:rPr>
          <w:rFonts w:ascii="Times New Roman" w:eastAsia="Calibri" w:hAnsi="Times New Roman" w:cs="Times New Roman"/>
          <w:b/>
          <w:bCs/>
          <w:color w:val="000000" w:themeColor="text1"/>
        </w:rPr>
        <w:t>should</w:t>
      </w:r>
      <w:r w:rsidRPr="00073A97">
        <w:rPr>
          <w:rFonts w:ascii="Times New Roman" w:eastAsia="Calibri" w:hAnsi="Times New Roman" w:cs="Times New Roman"/>
          <w:color w:val="000000" w:themeColor="text1"/>
        </w:rPr>
        <w:t xml:space="preserve"> edit the requirements document to reflect your design, and to solidify the team’s understanding of what the lab’s goals are.</w:t>
      </w:r>
    </w:p>
    <w:p w14:paraId="70380D68" w14:textId="77777777" w:rsidR="00B031B7" w:rsidRPr="00073A97" w:rsidRDefault="00B031B7"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Understand that the performance score of this lab is </w:t>
      </w:r>
      <w:r w:rsidRPr="00073A97">
        <w:rPr>
          <w:rFonts w:ascii="Times New Roman" w:hAnsi="Times New Roman" w:cs="Times New Roman"/>
          <w:b/>
          <w:bCs/>
        </w:rPr>
        <w:t xml:space="preserve">NOT </w:t>
      </w:r>
      <w:r w:rsidRPr="00073A97">
        <w:rPr>
          <w:rFonts w:ascii="Times New Roman" w:hAnsi="Times New Roman" w:cs="Times New Roman"/>
        </w:rPr>
        <w:t xml:space="preserve">based on loudness, but sound quality. The quality of the music will depend on both hardware and software factors. </w:t>
      </w:r>
    </w:p>
    <w:p w14:paraId="63BE0653" w14:textId="706EC1D3" w:rsidR="00B031B7" w:rsidRPr="00073A97" w:rsidRDefault="00B031B7" w:rsidP="00B031B7">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Hardware factors include the precision of the DAC, the linearity of the audio amp, the frequency response of the audio amp and the dynamic range of the speaker. </w:t>
      </w:r>
    </w:p>
    <w:p w14:paraId="2D2F6CAE" w14:textId="045C366B" w:rsidR="00B031B7" w:rsidRPr="00073A97" w:rsidRDefault="00B031B7" w:rsidP="00B031B7">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Software factors include the DAC output rate, the complexity of the stored music data, the jitter of the DAC output, and the signal the software generates. </w:t>
      </w:r>
    </w:p>
    <w:p w14:paraId="7ED5CCBF" w14:textId="4DE547D0" w:rsidR="003D7708" w:rsidRPr="00073A97" w:rsidRDefault="003D7708"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Software Setup</w:t>
      </w:r>
    </w:p>
    <w:p w14:paraId="717ED0ED" w14:textId="4D162688" w:rsidR="003D7708" w:rsidRPr="00073A97" w:rsidRDefault="003D7708" w:rsidP="003D7708">
      <w:pPr>
        <w:pStyle w:val="ListParagraph"/>
        <w:numPr>
          <w:ilvl w:val="1"/>
          <w:numId w:val="18"/>
        </w:numPr>
        <w:rPr>
          <w:rFonts w:ascii="Times New Roman" w:hAnsi="Times New Roman" w:cs="Times New Roman"/>
        </w:rPr>
      </w:pPr>
      <w:r w:rsidRPr="00073A97">
        <w:rPr>
          <w:rFonts w:ascii="Times New Roman" w:hAnsi="Times New Roman" w:cs="Times New Roman"/>
        </w:rPr>
        <w:t>Understand that in this lab you will create an SSI module and drivers for the DAC. These drivers</w:t>
      </w:r>
      <w:r w:rsidR="00BE0437" w:rsidRPr="00073A97">
        <w:rPr>
          <w:rFonts w:ascii="Times New Roman" w:hAnsi="Times New Roman" w:cs="Times New Roman"/>
        </w:rPr>
        <w:t xml:space="preserve"> like most code in this class, </w:t>
      </w:r>
      <w:r w:rsidR="00BE0437" w:rsidRPr="00073A97">
        <w:rPr>
          <w:rFonts w:ascii="Times New Roman" w:hAnsi="Times New Roman" w:cs="Times New Roman"/>
          <w:b/>
          <w:bCs/>
        </w:rPr>
        <w:t>MUST</w:t>
      </w:r>
      <w:r w:rsidR="00BE0437" w:rsidRPr="00073A97">
        <w:rPr>
          <w:rFonts w:ascii="Times New Roman" w:hAnsi="Times New Roman" w:cs="Times New Roman"/>
        </w:rPr>
        <w:t xml:space="preserve"> </w:t>
      </w:r>
      <w:r w:rsidRPr="00073A97">
        <w:rPr>
          <w:rFonts w:ascii="Times New Roman" w:hAnsi="Times New Roman" w:cs="Times New Roman"/>
        </w:rPr>
        <w:t>be written at a low level.</w:t>
      </w:r>
    </w:p>
    <w:p w14:paraId="56A4F03B" w14:textId="51BF313B" w:rsidR="003D7708" w:rsidRPr="00073A97" w:rsidRDefault="00BE0437" w:rsidP="003D7708">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Create</w:t>
      </w:r>
      <w:r w:rsidR="003D7708" w:rsidRPr="00073A97">
        <w:rPr>
          <w:rFonts w:ascii="Times New Roman" w:eastAsia="Calibri" w:hAnsi="Times New Roman" w:cs="Times New Roman"/>
          <w:color w:val="000000" w:themeColor="text1"/>
        </w:rPr>
        <w:t xml:space="preserve"> the two header files </w:t>
      </w:r>
      <w:proofErr w:type="spellStart"/>
      <w:r w:rsidRPr="00073A97">
        <w:rPr>
          <w:rFonts w:ascii="Times New Roman" w:eastAsia="Calibri" w:hAnsi="Times New Roman" w:cs="Times New Roman"/>
          <w:color w:val="000000" w:themeColor="text1"/>
        </w:rPr>
        <w:t>DAC.h</w:t>
      </w:r>
      <w:proofErr w:type="spellEnd"/>
      <w:r w:rsidRPr="00073A97">
        <w:rPr>
          <w:rFonts w:ascii="Times New Roman" w:eastAsia="Calibri" w:hAnsi="Times New Roman" w:cs="Times New Roman"/>
          <w:color w:val="000000" w:themeColor="text1"/>
        </w:rPr>
        <w:t xml:space="preserve"> and </w:t>
      </w:r>
      <w:proofErr w:type="spellStart"/>
      <w:r w:rsidRPr="00073A97">
        <w:rPr>
          <w:rFonts w:ascii="Times New Roman" w:eastAsia="Calibri" w:hAnsi="Times New Roman" w:cs="Times New Roman"/>
          <w:color w:val="000000" w:themeColor="text1"/>
        </w:rPr>
        <w:t>Switch.h</w:t>
      </w:r>
      <w:proofErr w:type="spellEnd"/>
      <w:r w:rsidR="003D7708" w:rsidRPr="00073A97">
        <w:rPr>
          <w:rFonts w:ascii="Times New Roman" w:eastAsia="Calibri" w:hAnsi="Times New Roman" w:cs="Times New Roman"/>
          <w:color w:val="000000" w:themeColor="text1"/>
        </w:rPr>
        <w:t>. Define at least two functions for the SSI/DAC interface and two functions for the switch interface.</w:t>
      </w:r>
    </w:p>
    <w:p w14:paraId="10A0F3C8" w14:textId="6D2C0675" w:rsidR="003D7708" w:rsidRPr="00073A97" w:rsidRDefault="003D7708" w:rsidP="003D7708">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Design the data structure you will use to store the song. This </w:t>
      </w:r>
      <w:r w:rsidR="00BE0437" w:rsidRPr="00073A97">
        <w:rPr>
          <w:rFonts w:ascii="Times New Roman" w:eastAsia="Calibri" w:hAnsi="Times New Roman" w:cs="Times New Roman"/>
          <w:color w:val="000000" w:themeColor="text1"/>
        </w:rPr>
        <w:t>data structure should minimally contain notes and their duration, but can include additional information such as rests, envelopes, instruments, or other data to reproduce the song.</w:t>
      </w:r>
      <w:r w:rsidRPr="00073A97">
        <w:rPr>
          <w:rFonts w:ascii="Times New Roman" w:eastAsia="Calibri" w:hAnsi="Times New Roman" w:cs="Times New Roman"/>
          <w:color w:val="000000" w:themeColor="text1"/>
        </w:rPr>
        <w:t xml:space="preserve"> </w:t>
      </w:r>
    </w:p>
    <w:p w14:paraId="01435C4F" w14:textId="57F9F408" w:rsidR="00BE0437" w:rsidRPr="00073A97" w:rsidRDefault="00BE0437" w:rsidP="00BE0437">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Find the sheet music that you would like to </w:t>
      </w:r>
      <w:r w:rsidR="001E4812" w:rsidRPr="00073A97">
        <w:rPr>
          <w:rFonts w:ascii="Times New Roman" w:eastAsia="Calibri" w:hAnsi="Times New Roman" w:cs="Times New Roman"/>
          <w:color w:val="000000" w:themeColor="text1"/>
        </w:rPr>
        <w:t>play and</w:t>
      </w:r>
      <w:r w:rsidRPr="00073A97">
        <w:rPr>
          <w:rFonts w:ascii="Times New Roman" w:eastAsia="Calibri" w:hAnsi="Times New Roman" w:cs="Times New Roman"/>
          <w:color w:val="000000" w:themeColor="text1"/>
        </w:rPr>
        <w:t xml:space="preserve"> consider how this sheet music would be represented in your data structure.</w:t>
      </w:r>
    </w:p>
    <w:p w14:paraId="2AD6F998" w14:textId="3FABFEED" w:rsidR="00BE0437" w:rsidRPr="00073A97" w:rsidRDefault="00BE0437" w:rsidP="00BE0437">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Consider how you would include the actual constants needed to define the song.</w:t>
      </w:r>
    </w:p>
    <w:p w14:paraId="64DB00E9" w14:textId="7B2E3730" w:rsidR="00A859CD" w:rsidRPr="001E4812" w:rsidRDefault="003311A0" w:rsidP="001E4812">
      <w:pPr>
        <w:rPr>
          <w:rFonts w:ascii="Times New Roman" w:hAnsi="Times New Roman" w:cs="Times New Roman"/>
        </w:rPr>
      </w:pPr>
      <w:r w:rsidRPr="001E4812">
        <w:rPr>
          <w:rFonts w:ascii="Times New Roman" w:eastAsia="Calibri" w:hAnsi="Times New Roman" w:cs="Times New Roman"/>
          <w:color w:val="000000" w:themeColor="text1"/>
        </w:rPr>
        <w:t xml:space="preserve">Consider the </w:t>
      </w:r>
      <w:r w:rsidR="004C50E8">
        <w:rPr>
          <w:rFonts w:ascii="Times New Roman" w:eastAsia="Calibri" w:hAnsi="Times New Roman" w:cs="Times New Roman"/>
          <w:color w:val="000000" w:themeColor="text1"/>
        </w:rPr>
        <w:t>s</w:t>
      </w:r>
      <w:r w:rsidRPr="001E4812">
        <w:rPr>
          <w:rFonts w:ascii="Times New Roman" w:eastAsia="Calibri" w:hAnsi="Times New Roman" w:cs="Times New Roman"/>
          <w:color w:val="000000" w:themeColor="text1"/>
        </w:rPr>
        <w:t xml:space="preserve">ystem </w:t>
      </w:r>
      <w:r w:rsidR="004C50E8" w:rsidRPr="004C50E8">
        <w:rPr>
          <w:rFonts w:ascii="Times New Roman" w:eastAsia="Calibri" w:hAnsi="Times New Roman" w:cs="Times New Roman"/>
          <w:b/>
          <w:bCs/>
          <w:color w:val="000000" w:themeColor="text1"/>
        </w:rPr>
        <w:t>c</w:t>
      </w:r>
      <w:r w:rsidRPr="004C50E8">
        <w:rPr>
          <w:rFonts w:ascii="Times New Roman" w:eastAsia="Calibri" w:hAnsi="Times New Roman" w:cs="Times New Roman"/>
          <w:b/>
          <w:bCs/>
          <w:color w:val="000000" w:themeColor="text1"/>
        </w:rPr>
        <w:t>all graph</w:t>
      </w:r>
      <w:r w:rsidRPr="001E4812">
        <w:rPr>
          <w:rFonts w:ascii="Times New Roman" w:eastAsia="Calibri" w:hAnsi="Times New Roman" w:cs="Times New Roman"/>
          <w:color w:val="000000" w:themeColor="text1"/>
        </w:rPr>
        <w:t xml:space="preserve"> and </w:t>
      </w:r>
      <w:r w:rsidR="004C50E8" w:rsidRPr="004C50E8">
        <w:rPr>
          <w:rFonts w:ascii="Times New Roman" w:eastAsia="Calibri" w:hAnsi="Times New Roman" w:cs="Times New Roman"/>
          <w:b/>
          <w:bCs/>
          <w:color w:val="000000" w:themeColor="text1"/>
        </w:rPr>
        <w:t>d</w:t>
      </w:r>
      <w:r w:rsidRPr="004C50E8">
        <w:rPr>
          <w:rFonts w:ascii="Times New Roman" w:eastAsia="Calibri" w:hAnsi="Times New Roman" w:cs="Times New Roman"/>
          <w:b/>
          <w:bCs/>
          <w:color w:val="000000" w:themeColor="text1"/>
        </w:rPr>
        <w:t xml:space="preserve">ata </w:t>
      </w:r>
      <w:r w:rsidR="004C50E8" w:rsidRPr="004C50E8">
        <w:rPr>
          <w:rFonts w:ascii="Times New Roman" w:eastAsia="Calibri" w:hAnsi="Times New Roman" w:cs="Times New Roman"/>
          <w:b/>
          <w:bCs/>
          <w:color w:val="000000" w:themeColor="text1"/>
        </w:rPr>
        <w:t>f</w:t>
      </w:r>
      <w:r w:rsidRPr="004C50E8">
        <w:rPr>
          <w:rFonts w:ascii="Times New Roman" w:eastAsia="Calibri" w:hAnsi="Times New Roman" w:cs="Times New Roman"/>
          <w:b/>
          <w:bCs/>
          <w:color w:val="000000" w:themeColor="text1"/>
        </w:rPr>
        <w:t>low graph</w:t>
      </w:r>
      <w:r w:rsidRPr="001E4812">
        <w:rPr>
          <w:rFonts w:ascii="Times New Roman" w:eastAsia="Calibri" w:hAnsi="Times New Roman" w:cs="Times New Roman"/>
          <w:color w:val="000000" w:themeColor="text1"/>
        </w:rPr>
        <w:t xml:space="preserve">. </w:t>
      </w:r>
      <w:r w:rsidR="00A859CD" w:rsidRPr="001E4812">
        <w:rPr>
          <w:rFonts w:ascii="Times New Roman" w:hAnsi="Times New Roman" w:cs="Times New Roman"/>
        </w:rPr>
        <w:t>A “syntax-error-free” software is required as preparation. The TA will check off your listing at the beginning of the lab period. You are required to do your editing before lab. The debugging will be done during the lab. Document clearly the operation of the routines</w:t>
      </w:r>
      <w:r w:rsidR="007F4282">
        <w:rPr>
          <w:rFonts w:ascii="Times New Roman" w:hAnsi="Times New Roman" w:cs="Times New Roman"/>
        </w:rPr>
        <w:t xml:space="preserve"> in the header file</w:t>
      </w:r>
      <w:r w:rsidR="00A859CD" w:rsidRPr="001E4812">
        <w:rPr>
          <w:rFonts w:ascii="Times New Roman" w:hAnsi="Times New Roman" w:cs="Times New Roman"/>
        </w:rPr>
        <w:t>. Figure 5.</w:t>
      </w:r>
      <w:r w:rsidR="001E4812">
        <w:rPr>
          <w:rFonts w:ascii="Times New Roman" w:hAnsi="Times New Roman" w:cs="Times New Roman"/>
        </w:rPr>
        <w:t>1</w:t>
      </w:r>
      <w:r w:rsidR="00A859CD" w:rsidRPr="001E4812">
        <w:rPr>
          <w:rFonts w:ascii="Times New Roman" w:hAnsi="Times New Roman" w:cs="Times New Roman"/>
        </w:rPr>
        <w:t xml:space="preserve"> shows one possible data flow graph of the music player.</w:t>
      </w:r>
    </w:p>
    <w:p w14:paraId="40BEDA4A" w14:textId="77777777" w:rsidR="00A859CD" w:rsidRPr="00A859CD" w:rsidRDefault="00A859CD" w:rsidP="00A859CD">
      <w:pPr>
        <w:ind w:left="360"/>
        <w:jc w:val="center"/>
        <w:rPr>
          <w:rFonts w:ascii="Times New Roman" w:hAnsi="Times New Roman" w:cs="Times New Roman"/>
        </w:rPr>
      </w:pPr>
      <w:r w:rsidRPr="00073A97">
        <w:rPr>
          <w:noProof/>
        </w:rPr>
        <w:lastRenderedPageBreak/>
        <w:drawing>
          <wp:inline distT="0" distB="0" distL="0" distR="0" wp14:anchorId="3AC8F994" wp14:editId="4B1B654D">
            <wp:extent cx="6048375" cy="2230338"/>
            <wp:effectExtent l="0" t="0" r="0" b="0"/>
            <wp:docPr id="257083649" name="Picture 2570836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048375" cy="2230338"/>
                    </a:xfrm>
                    <a:prstGeom prst="rect">
                      <a:avLst/>
                    </a:prstGeom>
                  </pic:spPr>
                </pic:pic>
              </a:graphicData>
            </a:graphic>
          </wp:inline>
        </w:drawing>
      </w:r>
    </w:p>
    <w:p w14:paraId="74C91515" w14:textId="1B5EC4AD" w:rsidR="00A859CD" w:rsidRPr="00073A97" w:rsidRDefault="00A859CD" w:rsidP="00A859CD">
      <w:pPr>
        <w:pStyle w:val="FigureCaption"/>
        <w:ind w:left="360"/>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w:t>
      </w:r>
      <w:r w:rsidR="001E4812">
        <w:rPr>
          <w:rFonts w:ascii="Times New Roman" w:hAnsi="Times New Roman" w:cs="Times New Roman"/>
        </w:rPr>
        <w:t>1</w:t>
      </w:r>
      <w:r w:rsidRPr="00073A97">
        <w:rPr>
          <w:rFonts w:ascii="Times New Roman" w:hAnsi="Times New Roman" w:cs="Times New Roman"/>
        </w:rPr>
        <w:t>. Data flows from the memory and the switches to the speaker.</w:t>
      </w:r>
    </w:p>
    <w:p w14:paraId="613ABC6A" w14:textId="63F78615" w:rsidR="00A859CD" w:rsidRPr="00A859CD" w:rsidRDefault="00A859CD" w:rsidP="00A859CD">
      <w:pPr>
        <w:ind w:left="360"/>
        <w:rPr>
          <w:rFonts w:ascii="Times New Roman" w:hAnsi="Times New Roman" w:cs="Times New Roman"/>
        </w:rPr>
      </w:pPr>
      <w:r w:rsidRPr="00A859CD">
        <w:rPr>
          <w:rFonts w:ascii="Times New Roman" w:hAnsi="Times New Roman" w:cs="Times New Roman"/>
        </w:rPr>
        <w:t>Figure 5.</w:t>
      </w:r>
      <w:r w:rsidR="001E4812">
        <w:rPr>
          <w:rFonts w:ascii="Times New Roman" w:hAnsi="Times New Roman" w:cs="Times New Roman"/>
        </w:rPr>
        <w:t>2</w:t>
      </w:r>
      <w:r w:rsidRPr="00A859CD">
        <w:rPr>
          <w:rFonts w:ascii="Times New Roman" w:hAnsi="Times New Roman" w:cs="Times New Roman"/>
        </w:rPr>
        <w:t xml:space="preserve"> shows a possible call graph of the system. Dividing the system into modules allows for concurrent development and eases the reuse of code.</w:t>
      </w:r>
    </w:p>
    <w:p w14:paraId="255B1D07" w14:textId="32272838" w:rsidR="00A859CD" w:rsidRPr="00A859CD" w:rsidRDefault="00954020" w:rsidP="00A859CD">
      <w:pPr>
        <w:ind w:left="360"/>
        <w:jc w:val="center"/>
        <w:rPr>
          <w:rFonts w:ascii="Times New Roman" w:hAnsi="Times New Roman" w:cs="Times New Roman"/>
        </w:rPr>
      </w:pPr>
      <w:r>
        <w:rPr>
          <w:rFonts w:ascii="Times New Roman" w:hAnsi="Times New Roman" w:cs="Times New Roman"/>
          <w:noProof/>
        </w:rPr>
        <w:drawing>
          <wp:inline distT="0" distB="0" distL="0" distR="0" wp14:anchorId="1C7A85B8" wp14:editId="72C2B1AD">
            <wp:extent cx="5494655" cy="3347720"/>
            <wp:effectExtent l="0" t="0" r="0" b="5080"/>
            <wp:docPr id="554779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4655" cy="3347720"/>
                    </a:xfrm>
                    <a:prstGeom prst="rect">
                      <a:avLst/>
                    </a:prstGeom>
                    <a:noFill/>
                    <a:ln>
                      <a:noFill/>
                    </a:ln>
                  </pic:spPr>
                </pic:pic>
              </a:graphicData>
            </a:graphic>
          </wp:inline>
        </w:drawing>
      </w:r>
    </w:p>
    <w:p w14:paraId="0421D6A3" w14:textId="063998D2" w:rsidR="00A859CD" w:rsidRPr="001E4812" w:rsidRDefault="00A859CD" w:rsidP="001E4812">
      <w:pPr>
        <w:ind w:left="360"/>
        <w:jc w:val="center"/>
        <w:rPr>
          <w:rFonts w:ascii="Times New Roman" w:eastAsia="Calibri" w:hAnsi="Times New Roman" w:cs="Times New Roman"/>
          <w:i/>
          <w:iCs/>
          <w:color w:val="000000" w:themeColor="text1"/>
        </w:rPr>
      </w:pPr>
      <w:r w:rsidRPr="001E4812">
        <w:rPr>
          <w:rFonts w:ascii="Times New Roman" w:hAnsi="Times New Roman" w:cs="Times New Roman"/>
          <w:i/>
          <w:iCs/>
        </w:rPr>
        <w:t>Figure 5.</w:t>
      </w:r>
      <w:r w:rsidR="001E4812" w:rsidRPr="001E4812">
        <w:rPr>
          <w:rFonts w:ascii="Times New Roman" w:hAnsi="Times New Roman" w:cs="Times New Roman"/>
          <w:i/>
          <w:iCs/>
        </w:rPr>
        <w:t>2</w:t>
      </w:r>
      <w:r w:rsidRPr="001E4812">
        <w:rPr>
          <w:rFonts w:ascii="Times New Roman" w:hAnsi="Times New Roman" w:cs="Times New Roman"/>
          <w:i/>
          <w:iCs/>
        </w:rPr>
        <w:t>. A call graph showing the three modules used by the music player.</w:t>
      </w:r>
    </w:p>
    <w:p w14:paraId="386063A2" w14:textId="77777777" w:rsidR="00A859CD" w:rsidRPr="00A859CD" w:rsidRDefault="00A859CD" w:rsidP="00A859CD">
      <w:pPr>
        <w:rPr>
          <w:rFonts w:ascii="Times New Roman" w:eastAsia="Calibri" w:hAnsi="Times New Roman" w:cs="Times New Roman"/>
          <w:color w:val="000000" w:themeColor="text1"/>
        </w:rPr>
      </w:pPr>
    </w:p>
    <w:p w14:paraId="57BA44E2" w14:textId="604FD627" w:rsidR="005F0E4C" w:rsidRPr="00073A97" w:rsidRDefault="005F0E4C"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Prepare the schematic</w:t>
      </w:r>
    </w:p>
    <w:p w14:paraId="46779B08" w14:textId="66FC1C5C" w:rsidR="005F0E4C" w:rsidRPr="00073A97" w:rsidRDefault="005F0E4C" w:rsidP="005F0E4C">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You must draw a rough draft of the circuit for this lab in KiCad. </w:t>
      </w:r>
      <w:r w:rsidR="00040C13" w:rsidRPr="00073A97">
        <w:rPr>
          <w:rFonts w:ascii="Times New Roman" w:eastAsia="Calibri" w:hAnsi="Times New Roman" w:cs="Times New Roman"/>
          <w:color w:val="000000" w:themeColor="text1"/>
        </w:rPr>
        <w:t>You will find the TLV5616CP</w:t>
      </w:r>
      <w:r w:rsidR="006E69CB" w:rsidRPr="00073A97">
        <w:rPr>
          <w:rFonts w:ascii="Times New Roman" w:eastAsia="Calibri" w:hAnsi="Times New Roman" w:cs="Times New Roman"/>
          <w:color w:val="000000" w:themeColor="text1"/>
        </w:rPr>
        <w:t>/TLV5618ACP</w:t>
      </w:r>
      <w:r w:rsidR="00040C13"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LM4890</w:t>
      </w:r>
      <w:r w:rsidR="00040C13" w:rsidRPr="00073A97">
        <w:rPr>
          <w:rFonts w:ascii="Times New Roman" w:eastAsia="Calibri" w:hAnsi="Times New Roman" w:cs="Times New Roman"/>
          <w:color w:val="000000" w:themeColor="text1"/>
        </w:rPr>
        <w:t xml:space="preserve">, and LM4041C symbol, footprint, and model files in the hardware folder, or on websites such as </w:t>
      </w:r>
      <w:r w:rsidR="002939F2">
        <w:rPr>
          <w:rFonts w:ascii="Times New Roman" w:eastAsia="Calibri" w:hAnsi="Times New Roman" w:cs="Times New Roman"/>
          <w:color w:val="000000" w:themeColor="text1"/>
        </w:rPr>
        <w:t>M</w:t>
      </w:r>
      <w:r w:rsidR="00040C13" w:rsidRPr="00073A97">
        <w:rPr>
          <w:rFonts w:ascii="Times New Roman" w:eastAsia="Calibri" w:hAnsi="Times New Roman" w:cs="Times New Roman"/>
          <w:color w:val="000000" w:themeColor="text1"/>
        </w:rPr>
        <w:t xml:space="preserve">ouser and </w:t>
      </w:r>
      <w:proofErr w:type="spellStart"/>
      <w:r w:rsidR="00040C13" w:rsidRPr="00073A97">
        <w:rPr>
          <w:rFonts w:ascii="Times New Roman" w:eastAsia="Calibri" w:hAnsi="Times New Roman" w:cs="Times New Roman"/>
          <w:color w:val="000000" w:themeColor="text1"/>
        </w:rPr>
        <w:t>SnapEDA</w:t>
      </w:r>
      <w:proofErr w:type="spellEnd"/>
      <w:r w:rsidR="00040C13" w:rsidRPr="00073A97">
        <w:rPr>
          <w:rFonts w:ascii="Times New Roman" w:eastAsia="Calibri" w:hAnsi="Times New Roman" w:cs="Times New Roman"/>
          <w:color w:val="000000" w:themeColor="text1"/>
        </w:rPr>
        <w:t xml:space="preserve">. To begin you should start by adding these parts to your schematic, then continue reading to see how to wire your circuit. </w:t>
      </w:r>
      <w:r w:rsidRPr="00073A97">
        <w:rPr>
          <w:rFonts w:ascii="Times New Roman" w:eastAsia="Calibri" w:hAnsi="Times New Roman" w:cs="Times New Roman"/>
          <w:color w:val="000000" w:themeColor="text1"/>
        </w:rPr>
        <w:t>Your schematic will Include:</w:t>
      </w:r>
    </w:p>
    <w:p w14:paraId="04794F18" w14:textId="19DA8CEC"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lastRenderedPageBreak/>
        <w:t>Bypass capacitors for ICs on their power pin(s) sized appropriately (i.e.</w:t>
      </w:r>
      <w:r w:rsidR="007F4282">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 xml:space="preserve"> 0.1uF)</w:t>
      </w:r>
    </w:p>
    <w:p w14:paraId="62F582E9" w14:textId="3620927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DAC and its relevant SPI, reference, and output pins connected properly</w:t>
      </w:r>
    </w:p>
    <w:p w14:paraId="0C6EE4C4" w14:textId="72CB5B7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voltage reference circuit and its configuration resistors</w:t>
      </w:r>
    </w:p>
    <w:p w14:paraId="701496FD" w14:textId="68BFA1A9"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An audio amplifier and its required passive components</w:t>
      </w:r>
      <w:r w:rsidR="00040C13" w:rsidRPr="00073A97">
        <w:rPr>
          <w:rFonts w:ascii="Times New Roman" w:eastAsia="Calibri" w:hAnsi="Times New Roman" w:cs="Times New Roman"/>
          <w:color w:val="000000" w:themeColor="text1"/>
        </w:rPr>
        <w:t xml:space="preserve"> powered by VBUS</w:t>
      </w:r>
    </w:p>
    <w:p w14:paraId="0210D996" w14:textId="795C5D4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Two or more buttons as required.</w:t>
      </w:r>
    </w:p>
    <w:p w14:paraId="6A1290A3" w14:textId="427A8CF7" w:rsidR="005F0E4C" w:rsidRPr="00073A97" w:rsidRDefault="005F0E4C" w:rsidP="00040C13">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Relevant signal names and pin numbers. </w:t>
      </w:r>
    </w:p>
    <w:p w14:paraId="2678B1C6" w14:textId="15A0DFE6" w:rsidR="00001645" w:rsidRPr="00073A97" w:rsidRDefault="00001645"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Hardware Setup</w:t>
      </w:r>
    </w:p>
    <w:p w14:paraId="4207C8A4" w14:textId="0384FD80" w:rsidR="00001645" w:rsidRPr="00073A97" w:rsidRDefault="00001645"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hAnsi="Times New Roman" w:cs="Times New Roman"/>
          <w:color w:val="000000"/>
        </w:rPr>
        <w:t>Be prepared to show your TA that you can assemble the hardware for this lab; Before leaving prep, you must collect all hardware needed to perform this lab as listed below:</w:t>
      </w:r>
    </w:p>
    <w:p w14:paraId="28BB8D54" w14:textId="51C08146"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DAC, such as the TLV5616</w:t>
      </w:r>
      <w:r w:rsidR="00FC28EE" w:rsidRPr="00073A97">
        <w:rPr>
          <w:rFonts w:ascii="Times New Roman" w:eastAsia="Calibri" w:hAnsi="Times New Roman" w:cs="Times New Roman"/>
          <w:color w:val="000000" w:themeColor="text1"/>
        </w:rPr>
        <w:t>/TLV5618</w:t>
      </w:r>
      <w:r w:rsidRPr="00073A97">
        <w:rPr>
          <w:rFonts w:ascii="Times New Roman" w:eastAsia="Calibri" w:hAnsi="Times New Roman" w:cs="Times New Roman"/>
          <w:color w:val="000000" w:themeColor="text1"/>
        </w:rPr>
        <w:t xml:space="preserve"> </w:t>
      </w:r>
    </w:p>
    <w:p w14:paraId="5F52D9BB" w14:textId="0FBE38DF"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A </w:t>
      </w:r>
      <w:r w:rsidR="002939F2">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 xml:space="preserve">oltage </w:t>
      </w:r>
      <w:r w:rsidR="002939F2">
        <w:rPr>
          <w:rFonts w:ascii="Times New Roman" w:eastAsia="Calibri" w:hAnsi="Times New Roman" w:cs="Times New Roman"/>
          <w:color w:val="000000" w:themeColor="text1"/>
        </w:rPr>
        <w:t>r</w:t>
      </w:r>
      <w:r w:rsidRPr="00073A97">
        <w:rPr>
          <w:rFonts w:ascii="Times New Roman" w:eastAsia="Calibri" w:hAnsi="Times New Roman" w:cs="Times New Roman"/>
          <w:color w:val="000000" w:themeColor="text1"/>
        </w:rPr>
        <w:t>eference, such as the LM4041</w:t>
      </w:r>
    </w:p>
    <w:p w14:paraId="734DA260" w14:textId="0D323BFA"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An </w:t>
      </w:r>
      <w:r w:rsidR="00CF5B9A">
        <w:rPr>
          <w:rFonts w:ascii="Times New Roman" w:eastAsia="Calibri" w:hAnsi="Times New Roman" w:cs="Times New Roman"/>
          <w:color w:val="000000" w:themeColor="text1"/>
        </w:rPr>
        <w:t xml:space="preserve">LM4890 </w:t>
      </w:r>
      <w:r w:rsidR="002939F2">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 xml:space="preserve">udio </w:t>
      </w:r>
      <w:r w:rsidR="002939F2">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mplifier</w:t>
      </w:r>
      <w:r w:rsidR="002939F2">
        <w:rPr>
          <w:rFonts w:ascii="Times New Roman" w:eastAsia="Calibri" w:hAnsi="Times New Roman" w:cs="Times New Roman"/>
          <w:color w:val="000000" w:themeColor="text1"/>
        </w:rPr>
        <w:t>, SOIC to DIP breakout, 8 male-male pins</w:t>
      </w:r>
    </w:p>
    <w:p w14:paraId="56D00430" w14:textId="07F8263C" w:rsidR="00040C13" w:rsidRPr="00073A97" w:rsidRDefault="00040C13"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speaker, either 8 or 32 Ohms</w:t>
      </w:r>
    </w:p>
    <w:p w14:paraId="6EDB1C54" w14:textId="2BB38442"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Additional resistors, capacitors, and jumpers</w:t>
      </w:r>
    </w:p>
    <w:p w14:paraId="082C3FCB" w14:textId="73AB12F4" w:rsidR="00040C13" w:rsidRPr="00073A97" w:rsidRDefault="00040C13" w:rsidP="00040C13">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(Optional) A </w:t>
      </w:r>
      <w:r w:rsidR="002939F2">
        <w:rPr>
          <w:rFonts w:ascii="Times New Roman" w:eastAsia="Calibri" w:hAnsi="Times New Roman" w:cs="Times New Roman"/>
          <w:color w:val="000000" w:themeColor="text1"/>
        </w:rPr>
        <w:t>P</w:t>
      </w:r>
      <w:r w:rsidRPr="00073A97">
        <w:rPr>
          <w:rFonts w:ascii="Times New Roman" w:eastAsia="Calibri" w:hAnsi="Times New Roman" w:cs="Times New Roman"/>
          <w:color w:val="000000" w:themeColor="text1"/>
        </w:rPr>
        <w:t>op-</w:t>
      </w:r>
      <w:r w:rsidR="002939F2">
        <w:rPr>
          <w:rFonts w:ascii="Times New Roman" w:eastAsia="Calibri" w:hAnsi="Times New Roman" w:cs="Times New Roman"/>
          <w:color w:val="000000" w:themeColor="text1"/>
        </w:rPr>
        <w:t>T</w:t>
      </w:r>
      <w:r w:rsidRPr="00073A97">
        <w:rPr>
          <w:rFonts w:ascii="Times New Roman" w:eastAsia="Calibri" w:hAnsi="Times New Roman" w:cs="Times New Roman"/>
          <w:color w:val="000000" w:themeColor="text1"/>
        </w:rPr>
        <w:t>art</w:t>
      </w:r>
      <w:r w:rsidR="002939F2">
        <w:rPr>
          <w:rFonts w:ascii="Times New Roman" w:eastAsia="Calibri" w:hAnsi="Times New Roman" w:cs="Times New Roman"/>
          <w:color w:val="000000" w:themeColor="text1"/>
        </w:rPr>
        <w:t>s</w:t>
      </w:r>
      <w:r w:rsidRPr="00073A97">
        <w:rPr>
          <w:rFonts w:ascii="Times New Roman" w:eastAsia="Calibri" w:hAnsi="Times New Roman" w:cs="Times New Roman"/>
          <w:color w:val="000000" w:themeColor="text1"/>
        </w:rPr>
        <w:t xml:space="preserve"> or small cereal box </w:t>
      </w:r>
      <w:r w:rsidR="002939F2">
        <w:rPr>
          <w:rFonts w:ascii="Times New Roman" w:eastAsia="Calibri" w:hAnsi="Times New Roman" w:cs="Times New Roman"/>
          <w:color w:val="000000" w:themeColor="text1"/>
        </w:rPr>
        <w:t xml:space="preserve">into which </w:t>
      </w:r>
      <w:r w:rsidRPr="00073A97">
        <w:rPr>
          <w:rFonts w:ascii="Times New Roman" w:eastAsia="Calibri" w:hAnsi="Times New Roman" w:cs="Times New Roman"/>
          <w:color w:val="000000" w:themeColor="text1"/>
        </w:rPr>
        <w:t xml:space="preserve">to mount the speaker </w:t>
      </w:r>
    </w:p>
    <w:p w14:paraId="2A6C048E" w14:textId="6D9EF00C" w:rsidR="003D7708" w:rsidRPr="00073A97" w:rsidRDefault="00001645" w:rsidP="003D7708">
      <w:pPr>
        <w:pStyle w:val="ListParagraph"/>
        <w:numPr>
          <w:ilvl w:val="1"/>
          <w:numId w:val="18"/>
        </w:numPr>
        <w:rPr>
          <w:rFonts w:ascii="Times New Roman" w:hAnsi="Times New Roman" w:cs="Times New Roman"/>
        </w:rPr>
      </w:pPr>
      <w:r w:rsidRPr="00073A97">
        <w:rPr>
          <w:rFonts w:ascii="Times New Roman" w:eastAsia="Calibri" w:hAnsi="Times New Roman" w:cs="Times New Roman"/>
          <w:color w:val="000000" w:themeColor="text1"/>
        </w:rPr>
        <w:t>Consider the DAC</w:t>
      </w:r>
      <w:r w:rsidR="00D213E9" w:rsidRPr="00073A97">
        <w:rPr>
          <w:rFonts w:ascii="Times New Roman" w:eastAsia="Calibri" w:hAnsi="Times New Roman" w:cs="Times New Roman"/>
          <w:color w:val="000000" w:themeColor="text1"/>
        </w:rPr>
        <w:t xml:space="preserve"> used in this lab and its wiring. </w:t>
      </w:r>
      <w:r w:rsidR="003D7708" w:rsidRPr="00073A97">
        <w:rPr>
          <w:rFonts w:ascii="Times New Roman" w:hAnsi="Times New Roman" w:cs="Times New Roman"/>
        </w:rPr>
        <w:t xml:space="preserve">The TLV5616 has no digital data output, and the data sheet shows which pins to use for an SPI interface. </w:t>
      </w:r>
      <w:r w:rsidR="00D213E9" w:rsidRPr="00073A97">
        <w:rPr>
          <w:rFonts w:ascii="Times New Roman" w:hAnsi="Times New Roman" w:cs="Times New Roman"/>
        </w:rPr>
        <w:t xml:space="preserve">Consider </w:t>
      </w:r>
      <w:r w:rsidR="003D7708" w:rsidRPr="00073A97">
        <w:rPr>
          <w:rFonts w:ascii="Times New Roman" w:hAnsi="Times New Roman" w:cs="Times New Roman"/>
        </w:rPr>
        <w:t>which TM4C123 pins you will connect to DIN, SCLK, and CS bar (active low) of the TLV5616</w:t>
      </w:r>
      <w:r w:rsidR="00D213E9" w:rsidRPr="00073A97">
        <w:rPr>
          <w:rFonts w:ascii="Times New Roman" w:hAnsi="Times New Roman" w:cs="Times New Roman"/>
        </w:rPr>
        <w:t xml:space="preserve"> to</w:t>
      </w:r>
      <w:r w:rsidR="003D7708" w:rsidRPr="00073A97">
        <w:rPr>
          <w:rFonts w:ascii="Times New Roman" w:hAnsi="Times New Roman" w:cs="Times New Roman"/>
        </w:rPr>
        <w:t>.</w:t>
      </w:r>
      <w:r w:rsidR="00D213E9" w:rsidRPr="00073A97">
        <w:rPr>
          <w:rFonts w:ascii="Times New Roman" w:hAnsi="Times New Roman" w:cs="Times New Roman"/>
        </w:rPr>
        <w:t xml:space="preserve"> </w:t>
      </w:r>
      <w:r w:rsidR="001E4812">
        <w:rPr>
          <w:rFonts w:ascii="Times New Roman" w:hAnsi="Times New Roman" w:cs="Times New Roman"/>
        </w:rPr>
        <w:t>Figure 5.3 shows the block diagram of the DAC</w:t>
      </w:r>
      <w:r w:rsidR="00D213E9" w:rsidRPr="00073A97">
        <w:rPr>
          <w:rFonts w:ascii="Times New Roman" w:hAnsi="Times New Roman" w:cs="Times New Roman"/>
        </w:rPr>
        <w:t xml:space="preserve">. </w:t>
      </w:r>
    </w:p>
    <w:p w14:paraId="4A701338" w14:textId="77777777" w:rsidR="00090D4D" w:rsidRPr="00073A97" w:rsidRDefault="00090D4D" w:rsidP="00090D4D">
      <w:pPr>
        <w:jc w:val="center"/>
        <w:rPr>
          <w:rFonts w:ascii="Times New Roman" w:hAnsi="Times New Roman" w:cs="Times New Roman"/>
        </w:rPr>
      </w:pPr>
      <w:r w:rsidRPr="00073A97">
        <w:rPr>
          <w:rFonts w:ascii="Times New Roman" w:hAnsi="Times New Roman" w:cs="Times New Roman"/>
          <w:noProof/>
        </w:rPr>
        <w:drawing>
          <wp:inline distT="0" distB="0" distL="0" distR="0" wp14:anchorId="7901EB58" wp14:editId="59AE78B1">
            <wp:extent cx="4572000" cy="2219325"/>
            <wp:effectExtent l="0" t="0" r="0" b="0"/>
            <wp:docPr id="579686813" name="Picture 57968681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19325"/>
                    </a:xfrm>
                    <a:prstGeom prst="rect">
                      <a:avLst/>
                    </a:prstGeom>
                  </pic:spPr>
                </pic:pic>
              </a:graphicData>
            </a:graphic>
          </wp:inline>
        </w:drawing>
      </w:r>
    </w:p>
    <w:p w14:paraId="5FC1EC6C" w14:textId="2DEEDB5F" w:rsidR="00090D4D" w:rsidRPr="00073A97" w:rsidRDefault="00090D4D" w:rsidP="00090D4D">
      <w:pPr>
        <w:pStyle w:val="FigureCaption"/>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3</w:t>
      </w:r>
      <w:r w:rsidRPr="00073A97">
        <w:rPr>
          <w:rFonts w:ascii="Times New Roman" w:hAnsi="Times New Roman" w:cs="Times New Roman"/>
        </w:rPr>
        <w:t>. Block diagram of the DAC interface for the TLV5616. See the</w:t>
      </w:r>
      <w:r w:rsidR="00F15250">
        <w:rPr>
          <w:rFonts w:ascii="Times New Roman" w:hAnsi="Times New Roman" w:cs="Times New Roman"/>
        </w:rPr>
        <w:t xml:space="preserve"> datasheet </w:t>
      </w:r>
      <w:r w:rsidRPr="00073A97">
        <w:rPr>
          <w:rFonts w:ascii="Times New Roman" w:hAnsi="Times New Roman" w:cs="Times New Roman"/>
        </w:rPr>
        <w:t>to find which pins connect to DIN, SCLK, and CS bar.</w:t>
      </w:r>
    </w:p>
    <w:p w14:paraId="530426F3" w14:textId="55CEB6EF" w:rsidR="00090D4D" w:rsidRPr="00073A97" w:rsidRDefault="00090D4D" w:rsidP="00090D4D">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Consider the </w:t>
      </w:r>
      <w:r w:rsidR="002939F2">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oltage reference required for this lab. As m</w:t>
      </w:r>
      <w:r w:rsidRPr="00073A97">
        <w:rPr>
          <w:rFonts w:ascii="Times New Roman" w:hAnsi="Times New Roman" w:cs="Times New Roman"/>
        </w:rPr>
        <w:t xml:space="preserve">any DACs need a reference voltage, we must create one. </w:t>
      </w:r>
      <w:r w:rsidR="00FD107E" w:rsidRPr="00073A97">
        <w:rPr>
          <w:rFonts w:ascii="Times New Roman" w:hAnsi="Times New Roman" w:cs="Times New Roman"/>
        </w:rPr>
        <w:t xml:space="preserve">The LM4041C12ILP is a fixed shunt reference. </w:t>
      </w:r>
      <w:r w:rsidRPr="00073A97">
        <w:rPr>
          <w:rFonts w:ascii="Times New Roman" w:hAnsi="Times New Roman" w:cs="Times New Roman"/>
        </w:rPr>
        <w:t xml:space="preserve">The </w:t>
      </w:r>
      <w:r w:rsidR="00FD107E" w:rsidRPr="00073A97">
        <w:rPr>
          <w:rFonts w:ascii="Times New Roman" w:hAnsi="Times New Roman" w:cs="Times New Roman"/>
        </w:rPr>
        <w:t xml:space="preserve">LM4041CILPR </w:t>
      </w:r>
      <w:r w:rsidRPr="00073A97">
        <w:rPr>
          <w:rFonts w:ascii="Times New Roman" w:hAnsi="Times New Roman" w:cs="Times New Roman"/>
        </w:rPr>
        <w:t xml:space="preserve">is an adjustable shunt reference that can be used to create a variety of precise reference voltages. </w:t>
      </w:r>
      <w:r w:rsidRPr="00073A97">
        <w:rPr>
          <w:rFonts w:ascii="Times New Roman" w:eastAsia="Calibri" w:hAnsi="Times New Roman" w:cs="Times New Roman"/>
          <w:color w:val="000000" w:themeColor="text1"/>
        </w:rPr>
        <w:t>The</w:t>
      </w:r>
      <w:r w:rsidR="002939F2">
        <w:rPr>
          <w:rFonts w:ascii="Times New Roman" w:eastAsia="Calibri" w:hAnsi="Times New Roman" w:cs="Times New Roman"/>
          <w:color w:val="000000" w:themeColor="text1"/>
        </w:rPr>
        <w:t xml:space="preserve"> </w:t>
      </w:r>
      <w:r w:rsidR="002939F2" w:rsidRPr="002939F2">
        <w:rPr>
          <w:rFonts w:ascii="Times New Roman" w:eastAsia="Calibri" w:hAnsi="Times New Roman" w:cs="Times New Roman"/>
          <w:color w:val="000000" w:themeColor="text1"/>
        </w:rPr>
        <w:t>LM4041design.xlsx</w:t>
      </w:r>
      <w:r w:rsidR="002939F2">
        <w:rPr>
          <w:rFonts w:ascii="Times New Roman" w:eastAsia="Calibri" w:hAnsi="Times New Roman" w:cs="Times New Roman"/>
          <w:color w:val="000000" w:themeColor="text1"/>
        </w:rPr>
        <w:t xml:space="preserve"> </w:t>
      </w:r>
      <w:r w:rsidRPr="00073A97">
        <w:rPr>
          <w:rFonts w:ascii="Times New Roman" w:eastAsia="Calibri" w:hAnsi="Times New Roman" w:cs="Times New Roman"/>
          <w:color w:val="000000" w:themeColor="text1"/>
        </w:rPr>
        <w:t xml:space="preserve">excel sheet </w:t>
      </w:r>
      <w:r w:rsidR="002939F2">
        <w:rPr>
          <w:rFonts w:ascii="Times New Roman" w:eastAsia="Calibri" w:hAnsi="Times New Roman" w:cs="Times New Roman"/>
          <w:color w:val="000000" w:themeColor="text1"/>
        </w:rPr>
        <w:t xml:space="preserve">will help </w:t>
      </w:r>
      <w:r w:rsidRPr="00073A97">
        <w:rPr>
          <w:rFonts w:ascii="Times New Roman" w:eastAsia="Calibri" w:hAnsi="Times New Roman" w:cs="Times New Roman"/>
          <w:color w:val="000000" w:themeColor="text1"/>
        </w:rPr>
        <w:t xml:space="preserve">the design process. </w:t>
      </w:r>
      <w:r w:rsidRPr="00073A97">
        <w:rPr>
          <w:rFonts w:ascii="Times New Roman" w:hAnsi="Times New Roman" w:cs="Times New Roman"/>
        </w:rPr>
        <w:t>Consider the following for your voltage reference circuit:</w:t>
      </w:r>
    </w:p>
    <w:p w14:paraId="31CCA7F9" w14:textId="0753B49B"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reference voltage needed. </w:t>
      </w:r>
      <w:r w:rsidR="006C23CF" w:rsidRPr="00073A97">
        <w:rPr>
          <w:rFonts w:ascii="Times New Roman" w:eastAsia="Calibri" w:hAnsi="Times New Roman" w:cs="Times New Roman"/>
          <w:color w:val="000000" w:themeColor="text1"/>
        </w:rPr>
        <w:t>Any fixed voltage from</w:t>
      </w:r>
      <w:r w:rsidRPr="00073A97">
        <w:rPr>
          <w:rFonts w:ascii="Times New Roman" w:eastAsia="Calibri" w:hAnsi="Times New Roman" w:cs="Times New Roman"/>
          <w:color w:val="000000" w:themeColor="text1"/>
        </w:rPr>
        <w:t xml:space="preserve"> </w:t>
      </w:r>
      <w:r w:rsidR="00FD107E" w:rsidRPr="00073A97">
        <w:rPr>
          <w:rFonts w:ascii="Times New Roman" w:eastAsia="Calibri" w:hAnsi="Times New Roman" w:cs="Times New Roman"/>
          <w:color w:val="000000" w:themeColor="text1"/>
        </w:rPr>
        <w:t xml:space="preserve">1.20 to </w:t>
      </w:r>
      <w:r w:rsidRPr="00073A97">
        <w:rPr>
          <w:rFonts w:ascii="Times New Roman" w:eastAsia="Calibri" w:hAnsi="Times New Roman" w:cs="Times New Roman"/>
          <w:color w:val="000000" w:themeColor="text1"/>
        </w:rPr>
        <w:t xml:space="preserve">1.50V is </w:t>
      </w:r>
      <w:r w:rsidR="006C23CF" w:rsidRPr="00073A97">
        <w:rPr>
          <w:rFonts w:ascii="Times New Roman" w:eastAsia="Calibri" w:hAnsi="Times New Roman" w:cs="Times New Roman"/>
          <w:color w:val="000000" w:themeColor="text1"/>
        </w:rPr>
        <w:t>ok</w:t>
      </w:r>
    </w:p>
    <w:p w14:paraId="538CD42E" w14:textId="77777777"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maximum current draw of devices requiring the reference voltage</w:t>
      </w:r>
    </w:p>
    <w:p w14:paraId="0295E635" w14:textId="77777777" w:rsidR="00090D4D" w:rsidRPr="00073A97" w:rsidRDefault="00090D4D" w:rsidP="00090D4D">
      <w:pPr>
        <w:pStyle w:val="ListParagraph"/>
        <w:numPr>
          <w:ilvl w:val="3"/>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HINT: </w:t>
      </w:r>
      <w:r w:rsidRPr="00073A97">
        <w:rPr>
          <w:rFonts w:ascii="Times New Roman" w:hAnsi="Times New Roman" w:cs="Times New Roman"/>
        </w:rPr>
        <w:t>Look up in the TLV5616 data sheet to find how much current the DAC needs on its REF input. In the data sheet you will find the input impedance Rin of the REF pin. This Rin can be used to calculate the load current IL = 1.5V / Rin.</w:t>
      </w:r>
    </w:p>
    <w:p w14:paraId="57784628" w14:textId="670BD3D3"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lastRenderedPageBreak/>
        <w:t>The power source for the LM4041C</w:t>
      </w:r>
      <w:r w:rsidR="00CF5B9A">
        <w:rPr>
          <w:rFonts w:ascii="Times New Roman" w:eastAsia="Calibri" w:hAnsi="Times New Roman" w:cs="Times New Roman"/>
          <w:color w:val="000000" w:themeColor="text1"/>
        </w:rPr>
        <w:t>, i</w:t>
      </w:r>
      <w:r w:rsidRPr="00073A97">
        <w:rPr>
          <w:rFonts w:ascii="Times New Roman" w:eastAsia="Calibri" w:hAnsi="Times New Roman" w:cs="Times New Roman"/>
          <w:color w:val="000000" w:themeColor="text1"/>
        </w:rPr>
        <w:t xml:space="preserve">n this case the </w:t>
      </w:r>
      <w:r w:rsidR="00CF5B9A">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3</w:t>
      </w:r>
      <w:r w:rsidR="00CF5B9A">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3</w:t>
      </w:r>
      <w:r w:rsidR="00CF5B9A">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r</w:t>
      </w:r>
      <w:r w:rsidRPr="00073A97">
        <w:rPr>
          <w:rFonts w:ascii="Times New Roman" w:eastAsia="Calibri" w:hAnsi="Times New Roman" w:cs="Times New Roman"/>
          <w:color w:val="000000" w:themeColor="text1"/>
        </w:rPr>
        <w:t>ail</w:t>
      </w:r>
    </w:p>
    <w:p w14:paraId="3C28634B" w14:textId="77777777"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The minimum cathode current of the LM4041C (</w:t>
      </w:r>
      <w:proofErr w:type="spellStart"/>
      <w:r w:rsidRPr="00073A97">
        <w:rPr>
          <w:rFonts w:ascii="Times New Roman" w:hAnsi="Times New Roman" w:cs="Times New Roman"/>
        </w:rPr>
        <w:t>I</w:t>
      </w:r>
      <w:r w:rsidRPr="00073A97">
        <w:rPr>
          <w:rFonts w:ascii="Times New Roman" w:hAnsi="Times New Roman" w:cs="Times New Roman"/>
          <w:vertAlign w:val="subscript"/>
        </w:rPr>
        <w:t>Z_min</w:t>
      </w:r>
      <w:proofErr w:type="spellEnd"/>
      <w:r w:rsidRPr="00073A97">
        <w:rPr>
          <w:rFonts w:ascii="Times New Roman" w:hAnsi="Times New Roman" w:cs="Times New Roman"/>
        </w:rPr>
        <w:t xml:space="preserve"> = 80 µA)</w:t>
      </w:r>
    </w:p>
    <w:p w14:paraId="7138A6C6" w14:textId="654B9B68"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The feedback voltage of the LM4041C (VREF = 1.233V)</w:t>
      </w:r>
    </w:p>
    <w:p w14:paraId="042B1004" w14:textId="1A2C98FE" w:rsidR="003D7708" w:rsidRPr="00073A97" w:rsidRDefault="006C23CF" w:rsidP="003D7708">
      <w:pPr>
        <w:pStyle w:val="ListParagraph"/>
        <w:numPr>
          <w:ilvl w:val="1"/>
          <w:numId w:val="18"/>
        </w:numPr>
        <w:rPr>
          <w:rFonts w:ascii="Times New Roman" w:hAnsi="Times New Roman" w:cs="Times New Roman"/>
        </w:rPr>
      </w:pPr>
      <w:r w:rsidRPr="00073A97">
        <w:rPr>
          <w:rFonts w:ascii="Times New Roman" w:hAnsi="Times New Roman" w:cs="Times New Roman"/>
        </w:rPr>
        <w:t>If you have the LM4041CI, c</w:t>
      </w:r>
      <w:r w:rsidR="00090D4D" w:rsidRPr="00073A97">
        <w:rPr>
          <w:rFonts w:ascii="Times New Roman" w:hAnsi="Times New Roman" w:cs="Times New Roman"/>
        </w:rPr>
        <w:t xml:space="preserve">alculate the resistor values for the reference circuit using the information found in the prior step. </w:t>
      </w:r>
      <w:r w:rsidR="003D7708" w:rsidRPr="00073A97">
        <w:rPr>
          <w:rFonts w:ascii="Times New Roman" w:hAnsi="Times New Roman" w:cs="Times New Roman"/>
        </w:rPr>
        <w:t>Current through R1+R2 will be IREF =VREF/(R1+R2). Select R1 and R2 to set the reference output.</w:t>
      </w:r>
      <w:r w:rsidR="00090D4D" w:rsidRPr="00073A97">
        <w:rPr>
          <w:rFonts w:ascii="Times New Roman" w:hAnsi="Times New Roman" w:cs="Times New Roman"/>
        </w:rPr>
        <w:t xml:space="preserve"> </w:t>
      </w:r>
      <w:r w:rsidR="003D7708" w:rsidRPr="00073A97">
        <w:rPr>
          <w:rFonts w:ascii="Times New Roman" w:hAnsi="Times New Roman" w:cs="Times New Roman"/>
        </w:rPr>
        <w:t>VZ = VREF (1 + R2 / R1) = 1.50V</w:t>
      </w:r>
      <w:r w:rsidR="00090D4D" w:rsidRPr="00073A97">
        <w:rPr>
          <w:rFonts w:ascii="Times New Roman" w:hAnsi="Times New Roman" w:cs="Times New Roman"/>
        </w:rPr>
        <w:t xml:space="preserve">. The RS resistor in Figure </w:t>
      </w:r>
      <w:r w:rsidR="00C20C2E">
        <w:rPr>
          <w:rFonts w:ascii="Times New Roman" w:hAnsi="Times New Roman" w:cs="Times New Roman"/>
        </w:rPr>
        <w:t>5.</w:t>
      </w:r>
      <w:r w:rsidR="001E4812">
        <w:rPr>
          <w:rFonts w:ascii="Times New Roman" w:hAnsi="Times New Roman" w:cs="Times New Roman"/>
        </w:rPr>
        <w:t>4</w:t>
      </w:r>
      <w:r w:rsidR="00090D4D" w:rsidRPr="00073A97">
        <w:rPr>
          <w:rFonts w:ascii="Times New Roman" w:hAnsi="Times New Roman" w:cs="Times New Roman"/>
        </w:rPr>
        <w:t xml:space="preserve"> (Figure 14-3 of the datasheet) sets the available current for the shunt reference. Make RS ≤ (3.3 - VZ) / (IL + IREF + IZ).</w:t>
      </w:r>
    </w:p>
    <w:p w14:paraId="4A41CBAC" w14:textId="6FA94773" w:rsidR="00090D4D" w:rsidRPr="00073A97" w:rsidRDefault="006C23CF" w:rsidP="00090D4D">
      <w:pPr>
        <w:jc w:val="center"/>
        <w:rPr>
          <w:rFonts w:ascii="Times New Roman" w:hAnsi="Times New Roman" w:cs="Times New Roman"/>
        </w:rPr>
      </w:pPr>
      <w:r w:rsidRPr="00073A97">
        <w:rPr>
          <w:rFonts w:ascii="Times New Roman" w:hAnsi="Times New Roman" w:cs="Times New Roman"/>
          <w:noProof/>
        </w:rPr>
        <w:drawing>
          <wp:inline distT="0" distB="0" distL="0" distR="0" wp14:anchorId="2E03CEBA" wp14:editId="1AD16F58">
            <wp:extent cx="5314950" cy="2657475"/>
            <wp:effectExtent l="0" t="0" r="0" b="9525"/>
            <wp:docPr id="886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4950" cy="2657475"/>
                    </a:xfrm>
                    <a:prstGeom prst="rect">
                      <a:avLst/>
                    </a:prstGeom>
                    <a:noFill/>
                    <a:ln>
                      <a:noFill/>
                    </a:ln>
                  </pic:spPr>
                </pic:pic>
              </a:graphicData>
            </a:graphic>
          </wp:inline>
        </w:drawing>
      </w:r>
    </w:p>
    <w:p w14:paraId="592F7534" w14:textId="6709E372" w:rsidR="00090D4D" w:rsidRPr="00073A97" w:rsidRDefault="00090D4D" w:rsidP="00090D4D">
      <w:pPr>
        <w:pStyle w:val="FigureCaption"/>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4</w:t>
      </w:r>
      <w:r w:rsidRPr="00073A97">
        <w:rPr>
          <w:rFonts w:ascii="Times New Roman" w:hAnsi="Times New Roman" w:cs="Times New Roman"/>
        </w:rPr>
        <w:t>. Shunt voltage reference</w:t>
      </w:r>
      <w:r w:rsidR="00E51E40" w:rsidRPr="00073A97">
        <w:rPr>
          <w:rFonts w:ascii="Times New Roman" w:hAnsi="Times New Roman" w:cs="Times New Roman"/>
        </w:rPr>
        <w:t xml:space="preserve"> </w:t>
      </w:r>
    </w:p>
    <w:p w14:paraId="37106462" w14:textId="79C45B03" w:rsidR="00B031B7" w:rsidRPr="00073A97" w:rsidRDefault="00001645" w:rsidP="003D7708">
      <w:pPr>
        <w:pStyle w:val="ListParagraph"/>
        <w:numPr>
          <w:ilvl w:val="1"/>
          <w:numId w:val="18"/>
        </w:numPr>
        <w:rPr>
          <w:rFonts w:ascii="Times New Roman" w:hAnsi="Times New Roman" w:cs="Times New Roman"/>
        </w:rPr>
      </w:pPr>
      <w:r w:rsidRPr="00073A97">
        <w:rPr>
          <w:rFonts w:ascii="Times New Roman" w:eastAsia="Calibri" w:hAnsi="Times New Roman" w:cs="Times New Roman"/>
          <w:color w:val="000000" w:themeColor="text1"/>
        </w:rPr>
        <w:t xml:space="preserve">Consider the </w:t>
      </w:r>
      <w:r w:rsidR="00B031B7" w:rsidRPr="00073A97">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udio amplifier</w:t>
      </w:r>
      <w:r w:rsidR="00B031B7" w:rsidRPr="00073A97">
        <w:rPr>
          <w:rFonts w:ascii="Times New Roman" w:eastAsia="Calibri" w:hAnsi="Times New Roman" w:cs="Times New Roman"/>
          <w:color w:val="000000" w:themeColor="text1"/>
        </w:rPr>
        <w:t xml:space="preserve"> you will use. The audio amplifier is required to increase the strength (Equivalently to reduce the source impedance) of the DAC so that the signal can successfully drive the speaker. </w:t>
      </w:r>
      <w:r w:rsidR="00CF5B9A">
        <w:rPr>
          <w:rFonts w:ascii="Times New Roman" w:hAnsi="Times New Roman" w:cs="Times New Roman"/>
        </w:rPr>
        <w:t>This semester we will be using the LM4890</w:t>
      </w:r>
      <w:r w:rsidR="00822589" w:rsidRPr="00073A97">
        <w:rPr>
          <w:rFonts w:ascii="Times New Roman" w:hAnsi="Times New Roman" w:cs="Times New Roman"/>
        </w:rPr>
        <w:t xml:space="preserve">. Figure </w:t>
      </w:r>
      <w:r w:rsidR="00C20C2E">
        <w:rPr>
          <w:rFonts w:ascii="Times New Roman" w:hAnsi="Times New Roman" w:cs="Times New Roman"/>
        </w:rPr>
        <w:t>5.</w:t>
      </w:r>
      <w:r w:rsidR="001E4812">
        <w:rPr>
          <w:rFonts w:ascii="Times New Roman" w:hAnsi="Times New Roman" w:cs="Times New Roman"/>
        </w:rPr>
        <w:t>5</w:t>
      </w:r>
      <w:r w:rsidR="00822589" w:rsidRPr="00073A97">
        <w:rPr>
          <w:rFonts w:ascii="Times New Roman" w:hAnsi="Times New Roman" w:cs="Times New Roman"/>
        </w:rPr>
        <w:t xml:space="preserve"> show</w:t>
      </w:r>
      <w:r w:rsidR="00CF5B9A">
        <w:rPr>
          <w:rFonts w:ascii="Times New Roman" w:hAnsi="Times New Roman" w:cs="Times New Roman"/>
        </w:rPr>
        <w:t>s</w:t>
      </w:r>
      <w:r w:rsidR="00822589" w:rsidRPr="00073A97">
        <w:rPr>
          <w:rFonts w:ascii="Times New Roman" w:hAnsi="Times New Roman" w:cs="Times New Roman"/>
        </w:rPr>
        <w:t xml:space="preserve"> </w:t>
      </w:r>
      <w:r w:rsidR="00CF5B9A">
        <w:rPr>
          <w:rFonts w:ascii="Times New Roman" w:hAnsi="Times New Roman" w:cs="Times New Roman"/>
        </w:rPr>
        <w:t>the LM4890</w:t>
      </w:r>
      <w:r w:rsidR="00822589" w:rsidRPr="00073A97">
        <w:rPr>
          <w:rFonts w:ascii="Times New Roman" w:hAnsi="Times New Roman" w:cs="Times New Roman"/>
        </w:rPr>
        <w:t xml:space="preserve"> amplifier interfaced with a speaker and an audio input coming from the DAC. Some hints on constructing your circuit are below.</w:t>
      </w:r>
    </w:p>
    <w:p w14:paraId="79498501" w14:textId="5B0F7995" w:rsidR="00822589" w:rsidRPr="00073A97" w:rsidRDefault="00CB74F8" w:rsidP="00822589">
      <w:pPr>
        <w:pStyle w:val="ListParagraph"/>
        <w:numPr>
          <w:ilvl w:val="2"/>
          <w:numId w:val="18"/>
        </w:numPr>
        <w:rPr>
          <w:rFonts w:ascii="Times New Roman" w:hAnsi="Times New Roman" w:cs="Times New Roman"/>
        </w:rPr>
      </w:pPr>
      <w:r>
        <w:rPr>
          <w:rFonts w:ascii="Times New Roman" w:hAnsi="Times New Roman" w:cs="Times New Roman"/>
        </w:rPr>
        <w:t>C</w:t>
      </w:r>
      <w:r w:rsidR="00822589" w:rsidRPr="00073A97">
        <w:rPr>
          <w:rFonts w:ascii="Times New Roman" w:hAnsi="Times New Roman" w:cs="Times New Roman"/>
        </w:rPr>
        <w:t>hoos</w:t>
      </w:r>
      <w:r>
        <w:rPr>
          <w:rFonts w:ascii="Times New Roman" w:hAnsi="Times New Roman" w:cs="Times New Roman"/>
        </w:rPr>
        <w:t>e</w:t>
      </w:r>
      <w:r w:rsidR="00822589" w:rsidRPr="00073A97">
        <w:rPr>
          <w:rFonts w:ascii="Times New Roman" w:hAnsi="Times New Roman" w:cs="Times New Roman"/>
        </w:rPr>
        <w:t xml:space="preserve"> R</w:t>
      </w:r>
      <w:r w:rsidR="0052505B">
        <w:rPr>
          <w:rFonts w:ascii="Times New Roman" w:hAnsi="Times New Roman" w:cs="Times New Roman"/>
          <w:vertAlign w:val="subscript"/>
        </w:rPr>
        <w:t>f</w:t>
      </w:r>
      <w:r w:rsidR="00822589" w:rsidRPr="00073A97">
        <w:rPr>
          <w:rFonts w:ascii="Times New Roman" w:hAnsi="Times New Roman" w:cs="Times New Roman"/>
        </w:rPr>
        <w:t xml:space="preserve"> and R</w:t>
      </w:r>
      <w:r w:rsidR="0052505B" w:rsidRPr="0052505B">
        <w:rPr>
          <w:rFonts w:ascii="Times New Roman" w:hAnsi="Times New Roman" w:cs="Times New Roman"/>
          <w:vertAlign w:val="subscript"/>
        </w:rPr>
        <w:t>IN</w:t>
      </w:r>
      <w:r>
        <w:rPr>
          <w:rFonts w:ascii="Times New Roman" w:hAnsi="Times New Roman" w:cs="Times New Roman"/>
        </w:rPr>
        <w:t xml:space="preserve"> to</w:t>
      </w:r>
      <w:r w:rsidR="00822589" w:rsidRPr="00073A97">
        <w:rPr>
          <w:rFonts w:ascii="Times New Roman" w:hAnsi="Times New Roman" w:cs="Times New Roman"/>
        </w:rPr>
        <w:t xml:space="preserve"> make the gain </w:t>
      </w:r>
      <w:r>
        <w:rPr>
          <w:rFonts w:ascii="Times New Roman" w:hAnsi="Times New Roman" w:cs="Times New Roman"/>
        </w:rPr>
        <w:t>about 1</w:t>
      </w:r>
      <w:r w:rsidR="0052505B">
        <w:rPr>
          <w:rFonts w:ascii="Times New Roman" w:hAnsi="Times New Roman" w:cs="Times New Roman"/>
        </w:rPr>
        <w:t xml:space="preserve">. The </w:t>
      </w:r>
      <w:r w:rsidR="00822589" w:rsidRPr="00073A97">
        <w:rPr>
          <w:rFonts w:ascii="Times New Roman" w:hAnsi="Times New Roman" w:cs="Times New Roman"/>
        </w:rPr>
        <w:t>gain</w:t>
      </w:r>
      <w:r>
        <w:rPr>
          <w:rFonts w:ascii="Times New Roman" w:hAnsi="Times New Roman" w:cs="Times New Roman"/>
        </w:rPr>
        <w:t xml:space="preserve"> equation</w:t>
      </w:r>
      <w:r w:rsidR="00822589" w:rsidRPr="00073A97">
        <w:rPr>
          <w:rFonts w:ascii="Times New Roman" w:hAnsi="Times New Roman" w:cs="Times New Roman"/>
        </w:rPr>
        <w:t xml:space="preserve"> </w:t>
      </w:r>
      <w:r w:rsidR="0052505B">
        <w:rPr>
          <w:rFonts w:ascii="Times New Roman" w:hAnsi="Times New Roman" w:cs="Times New Roman"/>
        </w:rPr>
        <w:t>is</w:t>
      </w:r>
      <w:r w:rsidR="00822589" w:rsidRPr="00073A97">
        <w:rPr>
          <w:rFonts w:ascii="Times New Roman" w:hAnsi="Times New Roman" w:cs="Times New Roman"/>
        </w:rPr>
        <w:t xml:space="preserve"> 2*R</w:t>
      </w:r>
      <w:r w:rsidR="0052505B">
        <w:rPr>
          <w:rFonts w:ascii="Times New Roman" w:hAnsi="Times New Roman" w:cs="Times New Roman"/>
          <w:vertAlign w:val="subscript"/>
        </w:rPr>
        <w:t>f</w:t>
      </w:r>
      <w:r w:rsidR="00822589" w:rsidRPr="00073A97">
        <w:rPr>
          <w:rFonts w:ascii="Times New Roman" w:hAnsi="Times New Roman" w:cs="Times New Roman"/>
        </w:rPr>
        <w:t>/R</w:t>
      </w:r>
      <w:r w:rsidR="0052505B" w:rsidRPr="0052505B">
        <w:rPr>
          <w:rFonts w:ascii="Times New Roman" w:hAnsi="Times New Roman" w:cs="Times New Roman"/>
          <w:vertAlign w:val="subscript"/>
        </w:rPr>
        <w:t>IN</w:t>
      </w:r>
      <w:r w:rsidR="00822589" w:rsidRPr="00073A97">
        <w:rPr>
          <w:rFonts w:ascii="Times New Roman" w:hAnsi="Times New Roman" w:cs="Times New Roman"/>
        </w:rPr>
        <w:t xml:space="preserve">. </w:t>
      </w:r>
    </w:p>
    <w:p w14:paraId="5C78B874" w14:textId="12F3C5BE" w:rsidR="00F07F2D" w:rsidRPr="00073A97" w:rsidRDefault="00F07F2D" w:rsidP="00F07F2D">
      <w:pPr>
        <w:pStyle w:val="ListParagraph"/>
        <w:numPr>
          <w:ilvl w:val="3"/>
          <w:numId w:val="18"/>
        </w:numPr>
        <w:rPr>
          <w:rFonts w:ascii="Times New Roman" w:hAnsi="Times New Roman" w:cs="Times New Roman"/>
        </w:rPr>
      </w:pPr>
      <w:r w:rsidRPr="00073A97">
        <w:rPr>
          <w:rFonts w:ascii="Times New Roman" w:hAnsi="Times New Roman" w:cs="Times New Roman"/>
        </w:rPr>
        <w:t xml:space="preserve">HINT: The range of the DAC matters less than there being an approximately linear relationship between the digital data and the speaker current. This means that we should choose a gain such that we remain in the linear region, and 1 is a safe choice to do this. </w:t>
      </w:r>
    </w:p>
    <w:p w14:paraId="1CFF63E0" w14:textId="1C2809F1" w:rsidR="00822589"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0052505B">
        <w:rPr>
          <w:rFonts w:ascii="Times New Roman" w:hAnsi="Times New Roman" w:cs="Times New Roman"/>
          <w:vertAlign w:val="subscript"/>
        </w:rPr>
        <w:t>IN</w:t>
      </w:r>
      <w:r w:rsidRPr="00073A97">
        <w:rPr>
          <w:rFonts w:ascii="Times New Roman" w:hAnsi="Times New Roman" w:cs="Times New Roman"/>
        </w:rPr>
        <w:t xml:space="preserve"> should be ceramic with a range of 0.1 µF to 0.47 µF. </w:t>
      </w:r>
    </w:p>
    <w:p w14:paraId="3D7803BD" w14:textId="51BA48A9" w:rsidR="0052505B" w:rsidRPr="00073A97" w:rsidRDefault="0052505B" w:rsidP="00822589">
      <w:pPr>
        <w:pStyle w:val="ListParagraph"/>
        <w:numPr>
          <w:ilvl w:val="2"/>
          <w:numId w:val="18"/>
        </w:numPr>
        <w:rPr>
          <w:rFonts w:ascii="Times New Roman" w:hAnsi="Times New Roman" w:cs="Times New Roman"/>
        </w:rPr>
      </w:pPr>
      <w:r>
        <w:rPr>
          <w:rFonts w:ascii="Times New Roman" w:hAnsi="Times New Roman" w:cs="Times New Roman"/>
        </w:rPr>
        <w:t>The high pass cutoff frequency will be 1/(2πR</w:t>
      </w:r>
      <w:r>
        <w:rPr>
          <w:rFonts w:ascii="Times New Roman" w:hAnsi="Times New Roman" w:cs="Times New Roman"/>
          <w:vertAlign w:val="subscript"/>
        </w:rPr>
        <w:t>IN</w:t>
      </w:r>
      <w:r>
        <w:rPr>
          <w:rFonts w:ascii="Times New Roman" w:hAnsi="Times New Roman" w:cs="Times New Roman"/>
        </w:rPr>
        <w:t>*C</w:t>
      </w:r>
      <w:r>
        <w:rPr>
          <w:rFonts w:ascii="Times New Roman" w:hAnsi="Times New Roman" w:cs="Times New Roman"/>
          <w:vertAlign w:val="subscript"/>
        </w:rPr>
        <w:t>IN</w:t>
      </w:r>
      <w:r>
        <w:rPr>
          <w:rFonts w:ascii="Times New Roman" w:hAnsi="Times New Roman" w:cs="Times New Roman"/>
        </w:rPr>
        <w:t>)</w:t>
      </w:r>
    </w:p>
    <w:p w14:paraId="0B4D56B8" w14:textId="28AC5A7E" w:rsidR="00822589" w:rsidRPr="00073A97"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00CB74F8">
        <w:rPr>
          <w:rFonts w:ascii="Times New Roman" w:hAnsi="Times New Roman" w:cs="Times New Roman"/>
          <w:vertAlign w:val="subscript"/>
        </w:rPr>
        <w:t>BYPASS</w:t>
      </w:r>
      <w:r w:rsidRPr="00073A97">
        <w:rPr>
          <w:rFonts w:ascii="Times New Roman" w:hAnsi="Times New Roman" w:cs="Times New Roman"/>
        </w:rPr>
        <w:t xml:space="preserve"> should be </w:t>
      </w:r>
      <w:r w:rsidR="0052505B" w:rsidRPr="00073A97">
        <w:rPr>
          <w:rFonts w:ascii="Times New Roman" w:hAnsi="Times New Roman" w:cs="Times New Roman"/>
        </w:rPr>
        <w:t>ceramic</w:t>
      </w:r>
      <w:r w:rsidR="0052505B">
        <w:rPr>
          <w:rFonts w:ascii="Times New Roman" w:hAnsi="Times New Roman" w:cs="Times New Roman"/>
        </w:rPr>
        <w:t xml:space="preserve"> or tantalum</w:t>
      </w:r>
      <w:r w:rsidR="0052505B" w:rsidRPr="00073A97">
        <w:rPr>
          <w:rFonts w:ascii="Times New Roman" w:hAnsi="Times New Roman" w:cs="Times New Roman"/>
        </w:rPr>
        <w:t xml:space="preserve"> </w:t>
      </w:r>
      <w:r w:rsidR="0052505B">
        <w:rPr>
          <w:rFonts w:ascii="Times New Roman" w:hAnsi="Times New Roman" w:cs="Times New Roman"/>
        </w:rPr>
        <w:t>with a value about</w:t>
      </w:r>
      <w:r w:rsidRPr="00073A97">
        <w:rPr>
          <w:rFonts w:ascii="Times New Roman" w:hAnsi="Times New Roman" w:cs="Times New Roman"/>
        </w:rPr>
        <w:t xml:space="preserve"> 1.0 µF. </w:t>
      </w:r>
    </w:p>
    <w:p w14:paraId="14667A33" w14:textId="7102B6EF" w:rsidR="00822589" w:rsidRPr="00073A97"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Pr="0052505B">
        <w:rPr>
          <w:rFonts w:ascii="Times New Roman" w:hAnsi="Times New Roman" w:cs="Times New Roman"/>
          <w:vertAlign w:val="subscript"/>
        </w:rPr>
        <w:t>S</w:t>
      </w:r>
      <w:r w:rsidRPr="00073A97">
        <w:rPr>
          <w:rFonts w:ascii="Times New Roman" w:hAnsi="Times New Roman" w:cs="Times New Roman"/>
        </w:rPr>
        <w:t xml:space="preserve"> </w:t>
      </w:r>
      <w:r w:rsidR="0052505B" w:rsidRPr="00073A97">
        <w:rPr>
          <w:rFonts w:ascii="Times New Roman" w:hAnsi="Times New Roman" w:cs="Times New Roman"/>
        </w:rPr>
        <w:t xml:space="preserve">should be ceramic </w:t>
      </w:r>
      <w:r w:rsidR="0052505B">
        <w:rPr>
          <w:rFonts w:ascii="Times New Roman" w:hAnsi="Times New Roman" w:cs="Times New Roman"/>
        </w:rPr>
        <w:t xml:space="preserve">with </w:t>
      </w:r>
      <w:r w:rsidR="0052505B" w:rsidRPr="00073A97">
        <w:rPr>
          <w:rFonts w:ascii="Times New Roman" w:hAnsi="Times New Roman" w:cs="Times New Roman"/>
        </w:rPr>
        <w:t>a range of 0.</w:t>
      </w:r>
      <w:r w:rsidR="0052505B">
        <w:rPr>
          <w:rFonts w:ascii="Times New Roman" w:hAnsi="Times New Roman" w:cs="Times New Roman"/>
        </w:rPr>
        <w:t>22</w:t>
      </w:r>
      <w:r w:rsidR="0052505B" w:rsidRPr="00073A97">
        <w:rPr>
          <w:rFonts w:ascii="Times New Roman" w:hAnsi="Times New Roman" w:cs="Times New Roman"/>
        </w:rPr>
        <w:t xml:space="preserve"> µF to </w:t>
      </w:r>
      <w:r w:rsidR="0052505B">
        <w:rPr>
          <w:rFonts w:ascii="Times New Roman" w:hAnsi="Times New Roman" w:cs="Times New Roman"/>
        </w:rPr>
        <w:t>1</w:t>
      </w:r>
      <w:r w:rsidR="0052505B" w:rsidRPr="00073A97">
        <w:rPr>
          <w:rFonts w:ascii="Times New Roman" w:hAnsi="Times New Roman" w:cs="Times New Roman"/>
        </w:rPr>
        <w:t xml:space="preserve"> µF</w:t>
      </w:r>
      <w:r w:rsidRPr="00073A97">
        <w:rPr>
          <w:rFonts w:ascii="Times New Roman" w:hAnsi="Times New Roman" w:cs="Times New Roman"/>
        </w:rPr>
        <w:t xml:space="preserve">. </w:t>
      </w:r>
    </w:p>
    <w:p w14:paraId="16043021" w14:textId="52D389B2" w:rsidR="00F07F2D" w:rsidRPr="00073A97" w:rsidRDefault="00F07F2D" w:rsidP="00F07F2D">
      <w:pPr>
        <w:pStyle w:val="ListParagraph"/>
        <w:numPr>
          <w:ilvl w:val="2"/>
          <w:numId w:val="18"/>
        </w:numPr>
        <w:rPr>
          <w:rFonts w:ascii="Times New Roman" w:hAnsi="Times New Roman" w:cs="Times New Roman"/>
        </w:rPr>
      </w:pPr>
      <w:r w:rsidRPr="00073A97">
        <w:rPr>
          <w:rFonts w:ascii="Times New Roman" w:hAnsi="Times New Roman" w:cs="Times New Roman"/>
        </w:rPr>
        <w:t xml:space="preserve">The </w:t>
      </w:r>
      <w:r w:rsidR="0052505B">
        <w:rPr>
          <w:rFonts w:ascii="Times New Roman" w:hAnsi="Times New Roman" w:cs="Times New Roman"/>
        </w:rPr>
        <w:t>LM4890 should be</w:t>
      </w:r>
      <w:r w:rsidRPr="00073A97">
        <w:rPr>
          <w:rFonts w:ascii="Times New Roman" w:hAnsi="Times New Roman" w:cs="Times New Roman"/>
        </w:rPr>
        <w:t xml:space="preserve"> powered with +5V, </w:t>
      </w:r>
      <w:r w:rsidR="0052505B">
        <w:rPr>
          <w:rFonts w:ascii="Times New Roman" w:hAnsi="Times New Roman" w:cs="Times New Roman"/>
        </w:rPr>
        <w:t>because the 3.3V regulator on the LaunchPad does not supply enough current to drive the speaker</w:t>
      </w:r>
      <w:r w:rsidRPr="00073A97">
        <w:rPr>
          <w:rFonts w:ascii="Times New Roman" w:hAnsi="Times New Roman" w:cs="Times New Roman"/>
        </w:rPr>
        <w:t>.</w:t>
      </w:r>
    </w:p>
    <w:p w14:paraId="0E73C229" w14:textId="2F7A6A5D" w:rsidR="00F07F2D" w:rsidRPr="00073A97" w:rsidRDefault="00F07F2D" w:rsidP="00822589">
      <w:pPr>
        <w:pStyle w:val="ListParagraph"/>
        <w:numPr>
          <w:ilvl w:val="2"/>
          <w:numId w:val="18"/>
        </w:numPr>
        <w:rPr>
          <w:rFonts w:ascii="Times New Roman" w:hAnsi="Times New Roman" w:cs="Times New Roman"/>
        </w:rPr>
      </w:pPr>
      <w:r w:rsidRPr="00073A97">
        <w:rPr>
          <w:rFonts w:ascii="Times New Roman" w:hAnsi="Times New Roman" w:cs="Times New Roman"/>
        </w:rPr>
        <w:t>Refer to the data sheet for more information on passive sizing.</w:t>
      </w:r>
    </w:p>
    <w:p w14:paraId="208C59AE" w14:textId="38D37A65" w:rsidR="00822589" w:rsidRPr="00F25C68" w:rsidRDefault="00822589" w:rsidP="00822589">
      <w:pPr>
        <w:pStyle w:val="ListParagraph"/>
        <w:numPr>
          <w:ilvl w:val="2"/>
          <w:numId w:val="18"/>
        </w:numPr>
        <w:rPr>
          <w:rFonts w:ascii="Times New Roman" w:hAnsi="Times New Roman" w:cs="Times New Roman"/>
          <w:b/>
          <w:bCs/>
        </w:rPr>
      </w:pPr>
      <w:r w:rsidRPr="00073A97">
        <w:rPr>
          <w:rFonts w:ascii="Times New Roman" w:hAnsi="Times New Roman" w:cs="Times New Roman"/>
          <w:b/>
          <w:bCs/>
        </w:rPr>
        <w:t>NOTE: You will need to determine what to do with the shutdown signal.</w:t>
      </w:r>
    </w:p>
    <w:p w14:paraId="0CDCA50E" w14:textId="65027DC6" w:rsidR="00F25C68" w:rsidRPr="00073A97" w:rsidRDefault="00F25C68" w:rsidP="00F25C68">
      <w:pPr>
        <w:pStyle w:val="ListParagraph"/>
        <w:ind w:left="2340"/>
        <w:rPr>
          <w:rFonts w:ascii="Times New Roman" w:hAnsi="Times New Roman" w:cs="Times New Roman"/>
          <w:b/>
          <w:bCs/>
        </w:rPr>
      </w:pPr>
    </w:p>
    <w:p w14:paraId="3D06E1F6" w14:textId="21B861F2" w:rsidR="003D7708" w:rsidRPr="00073A97" w:rsidRDefault="00965D16" w:rsidP="00CF5B9A">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4468588E" wp14:editId="6468C0C6">
            <wp:extent cx="5176520" cy="4150360"/>
            <wp:effectExtent l="0" t="0" r="5080" b="2540"/>
            <wp:docPr id="2004072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76520" cy="4150360"/>
                    </a:xfrm>
                    <a:prstGeom prst="rect">
                      <a:avLst/>
                    </a:prstGeom>
                    <a:noFill/>
                    <a:ln>
                      <a:noFill/>
                    </a:ln>
                  </pic:spPr>
                </pic:pic>
              </a:graphicData>
            </a:graphic>
          </wp:inline>
        </w:drawing>
      </w:r>
    </w:p>
    <w:p w14:paraId="4A39873B" w14:textId="41D85D9F" w:rsidR="003D7708" w:rsidRDefault="003D7708" w:rsidP="001E4812">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5</w:t>
      </w:r>
      <w:r w:rsidRPr="00073A97">
        <w:rPr>
          <w:rFonts w:ascii="Times New Roman" w:hAnsi="Times New Roman" w:cs="Times New Roman"/>
        </w:rPr>
        <w:t xml:space="preserve">. The </w:t>
      </w:r>
      <w:r w:rsidR="0052505B">
        <w:rPr>
          <w:rFonts w:ascii="Times New Roman" w:hAnsi="Times New Roman" w:cs="Times New Roman"/>
        </w:rPr>
        <w:t>LM4890</w:t>
      </w:r>
      <w:r w:rsidRPr="00073A97">
        <w:rPr>
          <w:rFonts w:ascii="Times New Roman" w:hAnsi="Times New Roman" w:cs="Times New Roman"/>
        </w:rPr>
        <w:t xml:space="preserve"> is one way to convert DAC voltage into speaker current.</w:t>
      </w:r>
      <w:r w:rsidR="00073A97" w:rsidRPr="00073A97">
        <w:rPr>
          <w:rFonts w:ascii="Times New Roman" w:hAnsi="Times New Roman" w:cs="Times New Roman"/>
        </w:rPr>
        <w:t xml:space="preserve"> V</w:t>
      </w:r>
      <w:r w:rsidR="00073A97" w:rsidRPr="00073A97">
        <w:rPr>
          <w:rFonts w:ascii="Times New Roman" w:hAnsi="Times New Roman" w:cs="Times New Roman"/>
          <w:vertAlign w:val="subscript"/>
        </w:rPr>
        <w:t>DD</w:t>
      </w:r>
      <w:r w:rsidR="00073A97" w:rsidRPr="00073A97">
        <w:rPr>
          <w:rFonts w:ascii="Times New Roman" w:hAnsi="Times New Roman" w:cs="Times New Roman"/>
        </w:rPr>
        <w:t xml:space="preserve"> is +5V VBUS.</w:t>
      </w:r>
      <w:r w:rsidR="0052505B">
        <w:rPr>
          <w:rFonts w:ascii="Times New Roman" w:hAnsi="Times New Roman" w:cs="Times New Roman"/>
        </w:rPr>
        <w:t xml:space="preserve"> </w:t>
      </w:r>
      <w:r w:rsidR="00965D16">
        <w:rPr>
          <w:rFonts w:ascii="Times New Roman" w:hAnsi="Times New Roman" w:cs="Times New Roman"/>
        </w:rPr>
        <w:t>Choose R1 and R2 to make</w:t>
      </w:r>
      <w:r w:rsidR="0052505B">
        <w:rPr>
          <w:rFonts w:ascii="Times New Roman" w:hAnsi="Times New Roman" w:cs="Times New Roman"/>
        </w:rPr>
        <w:t xml:space="preserve"> the gain equal to 1.</w:t>
      </w:r>
    </w:p>
    <w:p w14:paraId="7F533DA1" w14:textId="77777777" w:rsidR="00F25C68" w:rsidRPr="001E4812" w:rsidRDefault="00F25C68" w:rsidP="001E4812">
      <w:pPr>
        <w:pStyle w:val="FigureCaption"/>
        <w:ind w:left="720"/>
        <w:jc w:val="left"/>
        <w:rPr>
          <w:rFonts w:ascii="Times New Roman" w:hAnsi="Times New Roman" w:cs="Times New Roman"/>
        </w:rPr>
      </w:pPr>
    </w:p>
    <w:p w14:paraId="204E3B0F" w14:textId="43618B25" w:rsidR="333B2AC5" w:rsidRPr="00073A97" w:rsidRDefault="333B2AC5" w:rsidP="3777BDBE">
      <w:pPr>
        <w:pStyle w:val="Heading1"/>
        <w:rPr>
          <w:rFonts w:ascii="Times New Roman" w:hAnsi="Times New Roman" w:cs="Times New Roman"/>
        </w:rPr>
      </w:pPr>
      <w:bookmarkStart w:id="15" w:name="_Toc531647478"/>
      <w:bookmarkStart w:id="16" w:name="_Toc202163106"/>
      <w:r w:rsidRPr="00073A97">
        <w:rPr>
          <w:rFonts w:ascii="Times New Roman" w:hAnsi="Times New Roman" w:cs="Times New Roman"/>
        </w:rPr>
        <w:t>Procedure</w:t>
      </w:r>
      <w:bookmarkEnd w:id="15"/>
      <w:bookmarkEnd w:id="16"/>
    </w:p>
    <w:p w14:paraId="19CBF0E4" w14:textId="04B57088" w:rsidR="3AAE8992" w:rsidRPr="00073A97" w:rsidRDefault="3AAE8992" w:rsidP="3777BDBE">
      <w:pPr>
        <w:rPr>
          <w:rFonts w:ascii="Times New Roman" w:hAnsi="Times New Roman" w:cs="Times New Roman"/>
          <w:color w:val="FF0000"/>
        </w:rPr>
      </w:pPr>
      <w:r w:rsidRPr="00073A97">
        <w:rPr>
          <w:rFonts w:ascii="Times New Roman" w:hAnsi="Times New Roman" w:cs="Times New Roman"/>
          <w:color w:val="FF0000"/>
        </w:rPr>
        <w:t>Procedure is performed during the</w:t>
      </w:r>
      <w:r w:rsidR="52C70240" w:rsidRPr="00073A97">
        <w:rPr>
          <w:rFonts w:ascii="Times New Roman" w:hAnsi="Times New Roman" w:cs="Times New Roman"/>
          <w:color w:val="FF0000"/>
        </w:rPr>
        <w:t xml:space="preserve"> </w:t>
      </w:r>
      <w:r w:rsidR="4F01D472" w:rsidRPr="00073A97">
        <w:rPr>
          <w:rFonts w:ascii="Times New Roman" w:hAnsi="Times New Roman" w:cs="Times New Roman"/>
          <w:color w:val="FF0000"/>
        </w:rPr>
        <w:t>W/TH lab session</w:t>
      </w:r>
      <w:r w:rsidR="52C70240" w:rsidRPr="00073A97">
        <w:rPr>
          <w:rFonts w:ascii="Times New Roman" w:hAnsi="Times New Roman" w:cs="Times New Roman"/>
          <w:color w:val="FF0000"/>
        </w:rPr>
        <w:t>.</w:t>
      </w:r>
    </w:p>
    <w:p w14:paraId="6D1EBC08" w14:textId="6CDE92F6" w:rsidR="7241ABF4" w:rsidRPr="00073A97" w:rsidRDefault="7241ABF4" w:rsidP="3777BDBE">
      <w:pPr>
        <w:pStyle w:val="ListParagraph"/>
        <w:numPr>
          <w:ilvl w:val="0"/>
          <w:numId w:val="17"/>
        </w:numPr>
        <w:rPr>
          <w:rFonts w:ascii="Times New Roman" w:hAnsi="Times New Roman" w:cs="Times New Roman"/>
        </w:rPr>
      </w:pPr>
      <w:r w:rsidRPr="00073A97">
        <w:rPr>
          <w:rFonts w:ascii="Times New Roman" w:hAnsi="Times New Roman" w:cs="Times New Roman"/>
        </w:rPr>
        <w:t>Write the C file for the DAC interface. Look very carefully at the four Freescale SPI modes possible. Only one of these four modes matches exactly the shape and polarity of the clock needed by the TLV5616</w:t>
      </w:r>
      <w:r w:rsidR="0010217D" w:rsidRPr="00073A97">
        <w:rPr>
          <w:rFonts w:ascii="Times New Roman" w:hAnsi="Times New Roman" w:cs="Times New Roman"/>
        </w:rPr>
        <w:t>/TLV5618</w:t>
      </w:r>
      <w:r w:rsidRPr="00073A97">
        <w:rPr>
          <w:rFonts w:ascii="Times New Roman" w:hAnsi="Times New Roman" w:cs="Times New Roman"/>
        </w:rPr>
        <w:t xml:space="preserve">. The function </w:t>
      </w:r>
      <w:proofErr w:type="spellStart"/>
      <w:r w:rsidRPr="00073A97">
        <w:rPr>
          <w:rFonts w:ascii="Times New Roman" w:hAnsi="Times New Roman" w:cs="Times New Roman"/>
        </w:rPr>
        <w:t>DAC_Init</w:t>
      </w:r>
      <w:proofErr w:type="spellEnd"/>
      <w:r w:rsidRPr="00073A97">
        <w:rPr>
          <w:rFonts w:ascii="Times New Roman" w:hAnsi="Times New Roman" w:cs="Times New Roman"/>
        </w:rPr>
        <w:t xml:space="preserve">() initializes the SSI protocol, and the function </w:t>
      </w:r>
      <w:proofErr w:type="spellStart"/>
      <w:r w:rsidRPr="00073A97">
        <w:rPr>
          <w:rFonts w:ascii="Times New Roman" w:hAnsi="Times New Roman" w:cs="Times New Roman"/>
        </w:rPr>
        <w:t>DAC_Out</w:t>
      </w:r>
      <w:proofErr w:type="spellEnd"/>
      <w:r w:rsidRPr="00073A97">
        <w:rPr>
          <w:rFonts w:ascii="Times New Roman" w:hAnsi="Times New Roman" w:cs="Times New Roman"/>
        </w:rPr>
        <w:t xml:space="preserve">() sends a new data value to the DAC. Create separate </w:t>
      </w:r>
      <w:proofErr w:type="spellStart"/>
      <w:r w:rsidRPr="00073A97">
        <w:rPr>
          <w:rFonts w:ascii="Times New Roman" w:hAnsi="Times New Roman" w:cs="Times New Roman"/>
        </w:rPr>
        <w:t>DAC.h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DAC.c</w:t>
      </w:r>
      <w:proofErr w:type="spellEnd"/>
      <w:r w:rsidRPr="00073A97">
        <w:rPr>
          <w:rFonts w:ascii="Times New Roman" w:hAnsi="Times New Roman" w:cs="Times New Roman"/>
        </w:rPr>
        <w:t xml:space="preserve"> files. Write a second low-level device driver for the two or three switches, creating separate </w:t>
      </w:r>
      <w:proofErr w:type="spellStart"/>
      <w:r w:rsidRPr="00073A97">
        <w:rPr>
          <w:rFonts w:ascii="Times New Roman" w:hAnsi="Times New Roman" w:cs="Times New Roman"/>
        </w:rPr>
        <w:t>Switch.h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Switch.c</w:t>
      </w:r>
      <w:proofErr w:type="spellEnd"/>
      <w:r w:rsidRPr="00073A97">
        <w:rPr>
          <w:rFonts w:ascii="Times New Roman" w:hAnsi="Times New Roman" w:cs="Times New Roman"/>
        </w:rPr>
        <w:t xml:space="preserve"> files.</w:t>
      </w:r>
    </w:p>
    <w:p w14:paraId="3C8562EA" w14:textId="3A51DDD6" w:rsidR="7241ABF4" w:rsidRPr="00073A97" w:rsidRDefault="7241ABF4" w:rsidP="3777BDBE">
      <w:pPr>
        <w:pStyle w:val="ListParagraph"/>
        <w:numPr>
          <w:ilvl w:val="0"/>
          <w:numId w:val="17"/>
        </w:numPr>
        <w:rPr>
          <w:rFonts w:ascii="Times New Roman" w:hAnsi="Times New Roman" w:cs="Times New Roman"/>
        </w:rPr>
      </w:pPr>
      <w:r w:rsidRPr="00073A97">
        <w:rPr>
          <w:rFonts w:ascii="Times New Roman" w:hAnsi="Times New Roman" w:cs="Times New Roman"/>
        </w:rPr>
        <w:t xml:space="preserve">Design and write the music device driver software. Create separate </w:t>
      </w:r>
      <w:proofErr w:type="spellStart"/>
      <w:r w:rsidRPr="00073A97">
        <w:rPr>
          <w:rFonts w:ascii="Times New Roman" w:hAnsi="Times New Roman" w:cs="Times New Roman"/>
        </w:rPr>
        <w:t>Music.h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Music.c</w:t>
      </w:r>
      <w:proofErr w:type="spellEnd"/>
      <w:r w:rsidRPr="00073A97">
        <w:rPr>
          <w:rFonts w:ascii="Times New Roman" w:hAnsi="Times New Roman" w:cs="Times New Roman"/>
        </w:rPr>
        <w:t xml:space="preserve"> files. Place the data structure format definition in the header file. For example, you could implement a </w:t>
      </w:r>
      <w:proofErr w:type="spellStart"/>
      <w:r w:rsidRPr="00073A97">
        <w:rPr>
          <w:rFonts w:ascii="Times New Roman" w:hAnsi="Times New Roman" w:cs="Times New Roman"/>
        </w:rPr>
        <w:t>Music_Play</w:t>
      </w:r>
      <w:proofErr w:type="spellEnd"/>
      <w:r w:rsidRPr="00073A97">
        <w:rPr>
          <w:rFonts w:ascii="Times New Roman" w:hAnsi="Times New Roman" w:cs="Times New Roman"/>
        </w:rPr>
        <w:t>() function that takes as an input parameter a pointer to a song data structure. Add minimally intrusive debugging instruments to allow you to visualize when interrupts are being processed.</w:t>
      </w:r>
    </w:p>
    <w:p w14:paraId="6671855C" w14:textId="3FF5C103" w:rsidR="7241ABF4" w:rsidRDefault="7241ABF4" w:rsidP="109BF895">
      <w:pPr>
        <w:pStyle w:val="ListParagraph"/>
        <w:numPr>
          <w:ilvl w:val="0"/>
          <w:numId w:val="17"/>
        </w:numPr>
        <w:rPr>
          <w:rFonts w:ascii="Times New Roman" w:hAnsi="Times New Roman" w:cs="Times New Roman"/>
        </w:rPr>
      </w:pPr>
      <w:r w:rsidRPr="00073A97">
        <w:rPr>
          <w:rFonts w:ascii="Times New Roman" w:hAnsi="Times New Roman" w:cs="Times New Roman"/>
        </w:rPr>
        <w:t>Build the SSI/DAC hardware including voltage reference. Use simple main programs to debug the SSI/DAC interface. Experimentally measure the DAC output versus digital input for 8 different digital inputs. Compare the measured data with the expected values. Calculate resolution, range, precision</w:t>
      </w:r>
      <w:r w:rsidR="00A300F7" w:rsidRPr="00073A97">
        <w:rPr>
          <w:rFonts w:ascii="Times New Roman" w:hAnsi="Times New Roman" w:cs="Times New Roman"/>
        </w:rPr>
        <w:t>,</w:t>
      </w:r>
      <w:r w:rsidRPr="00073A97">
        <w:rPr>
          <w:rFonts w:ascii="Times New Roman" w:hAnsi="Times New Roman" w:cs="Times New Roman"/>
        </w:rPr>
        <w:t xml:space="preserve"> and accuracy of the DAC.</w:t>
      </w:r>
    </w:p>
    <w:p w14:paraId="3252A4D5" w14:textId="278A5972" w:rsidR="00F25C68" w:rsidRPr="00073A97" w:rsidRDefault="00F25C68" w:rsidP="109BF895">
      <w:pPr>
        <w:pStyle w:val="ListParagraph"/>
        <w:numPr>
          <w:ilvl w:val="0"/>
          <w:numId w:val="17"/>
        </w:numPr>
        <w:rPr>
          <w:rFonts w:ascii="Times New Roman" w:hAnsi="Times New Roman" w:cs="Times New Roman"/>
        </w:rPr>
      </w:pPr>
      <w:r>
        <w:rPr>
          <w:rFonts w:ascii="Times New Roman" w:hAnsi="Times New Roman" w:cs="Times New Roman"/>
        </w:rPr>
        <w:lastRenderedPageBreak/>
        <w:t>Solder the LM4890 amp to a breakout board, Figure 5.6, so it can be inserted into a standard solderless breadboard</w:t>
      </w:r>
    </w:p>
    <w:p w14:paraId="7447DFA1" w14:textId="30510446" w:rsidR="00F25C68" w:rsidRDefault="00F25C68" w:rsidP="00F25C68">
      <w:pPr>
        <w:pStyle w:val="FigureCaption"/>
        <w:ind w:left="360"/>
        <w:rPr>
          <w:rFonts w:ascii="Times New Roman" w:hAnsi="Times New Roman" w:cs="Times New Roman"/>
        </w:rPr>
      </w:pPr>
      <w:r>
        <w:rPr>
          <w:rFonts w:ascii="Times New Roman" w:hAnsi="Times New Roman" w:cs="Times New Roman"/>
          <w:noProof/>
        </w:rPr>
        <w:drawing>
          <wp:inline distT="0" distB="0" distL="0" distR="0" wp14:anchorId="3680BA1E" wp14:editId="7F04EE39">
            <wp:extent cx="2274184" cy="1871932"/>
            <wp:effectExtent l="0" t="0" r="0" b="0"/>
            <wp:docPr id="767284464" name="Picture 1" descr="A green circuit board with small metal p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4464" name="Picture 1" descr="A green circuit board with small metal pin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1984" cy="1878352"/>
                    </a:xfrm>
                    <a:prstGeom prst="rect">
                      <a:avLst/>
                    </a:prstGeom>
                    <a:noFill/>
                    <a:ln>
                      <a:noFill/>
                    </a:ln>
                  </pic:spPr>
                </pic:pic>
              </a:graphicData>
            </a:graphic>
          </wp:inline>
        </w:drawing>
      </w:r>
      <w:r w:rsidR="00C02760">
        <w:rPr>
          <w:rFonts w:ascii="Times New Roman" w:hAnsi="Times New Roman" w:cs="Times New Roman"/>
        </w:rPr>
        <w:t xml:space="preserve">            </w:t>
      </w:r>
      <w:r w:rsidR="00C30E61">
        <w:rPr>
          <w:rFonts w:ascii="Times New Roman" w:hAnsi="Times New Roman" w:cs="Times New Roman"/>
          <w:noProof/>
        </w:rPr>
        <w:drawing>
          <wp:inline distT="0" distB="0" distL="0" distR="0" wp14:anchorId="5DFE340B" wp14:editId="1EE93931">
            <wp:extent cx="2044460" cy="1892084"/>
            <wp:effectExtent l="0" t="0" r="0" b="0"/>
            <wp:docPr id="177442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47730" cy="1895111"/>
                    </a:xfrm>
                    <a:prstGeom prst="rect">
                      <a:avLst/>
                    </a:prstGeom>
                    <a:noFill/>
                    <a:ln>
                      <a:noFill/>
                    </a:ln>
                  </pic:spPr>
                </pic:pic>
              </a:graphicData>
            </a:graphic>
          </wp:inline>
        </w:drawing>
      </w:r>
    </w:p>
    <w:p w14:paraId="045B1D53" w14:textId="77777777" w:rsidR="00F25C68" w:rsidRDefault="00F25C68" w:rsidP="00F25C68">
      <w:pPr>
        <w:pStyle w:val="FigureCaption"/>
        <w:ind w:left="36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5.6</w:t>
      </w:r>
      <w:r w:rsidRPr="00073A97">
        <w:rPr>
          <w:rFonts w:ascii="Times New Roman" w:hAnsi="Times New Roman" w:cs="Times New Roman"/>
        </w:rPr>
        <w:t xml:space="preserve">. </w:t>
      </w:r>
      <w:r>
        <w:rPr>
          <w:rFonts w:ascii="Times New Roman" w:hAnsi="Times New Roman" w:cs="Times New Roman"/>
        </w:rPr>
        <w:t>Solder t</w:t>
      </w:r>
      <w:r w:rsidRPr="00073A97">
        <w:rPr>
          <w:rFonts w:ascii="Times New Roman" w:hAnsi="Times New Roman" w:cs="Times New Roman"/>
        </w:rPr>
        <w:t xml:space="preserve">he </w:t>
      </w:r>
      <w:r>
        <w:rPr>
          <w:rFonts w:ascii="Times New Roman" w:hAnsi="Times New Roman" w:cs="Times New Roman"/>
        </w:rPr>
        <w:t>LM4890</w:t>
      </w:r>
      <w:r w:rsidRPr="00073A97">
        <w:rPr>
          <w:rFonts w:ascii="Times New Roman" w:hAnsi="Times New Roman" w:cs="Times New Roman"/>
        </w:rPr>
        <w:t xml:space="preserve"> </w:t>
      </w:r>
      <w:r>
        <w:rPr>
          <w:rFonts w:ascii="Times New Roman" w:hAnsi="Times New Roman" w:cs="Times New Roman"/>
        </w:rPr>
        <w:t>onto a breakout board.</w:t>
      </w:r>
    </w:p>
    <w:p w14:paraId="3855C4B1" w14:textId="290F3F24" w:rsidR="00F25C68" w:rsidRDefault="00F25C68" w:rsidP="00F25C68">
      <w:pPr>
        <w:pStyle w:val="ListParagraph"/>
        <w:numPr>
          <w:ilvl w:val="0"/>
          <w:numId w:val="1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Write and debug the music system. Cut up a box, placing the speaker inside, and notice how much better it sounds. Pins 5 and 8 will have the sound signal, but these two signals will be 180 degrees out of phase (so the difference between pins 5 and 8 will be AC sound, with DC=0), as shown in Figure </w:t>
      </w:r>
      <w:r>
        <w:rPr>
          <w:rFonts w:ascii="Times New Roman" w:eastAsia="Calibri" w:hAnsi="Times New Roman" w:cs="Times New Roman"/>
          <w:color w:val="000000" w:themeColor="text1"/>
        </w:rPr>
        <w:t>5.7</w:t>
      </w:r>
      <w:r w:rsidRPr="00073A97">
        <w:rPr>
          <w:rFonts w:ascii="Times New Roman" w:eastAsia="Calibri" w:hAnsi="Times New Roman" w:cs="Times New Roman"/>
          <w:color w:val="000000" w:themeColor="text1"/>
        </w:rPr>
        <w:t xml:space="preserve">. Using a dual channel scope measure the outputs on pins 5 and 8 (like Figure </w:t>
      </w:r>
      <w:r>
        <w:rPr>
          <w:rFonts w:ascii="Times New Roman" w:eastAsia="Calibri" w:hAnsi="Times New Roman" w:cs="Times New Roman"/>
          <w:color w:val="000000" w:themeColor="text1"/>
        </w:rPr>
        <w:t>5.7</w:t>
      </w:r>
      <w:r w:rsidRPr="00073A97">
        <w:rPr>
          <w:rFonts w:ascii="Times New Roman" w:eastAsia="Calibri" w:hAnsi="Times New Roman" w:cs="Times New Roman"/>
          <w:color w:val="000000" w:themeColor="text1"/>
        </w:rPr>
        <w:t>).</w:t>
      </w:r>
    </w:p>
    <w:p w14:paraId="0DD660AF" w14:textId="77777777" w:rsidR="00F25C68" w:rsidRPr="00F25C68" w:rsidRDefault="00F25C68" w:rsidP="00F25C68">
      <w:pPr>
        <w:ind w:left="360"/>
        <w:rPr>
          <w:rFonts w:ascii="Times New Roman" w:eastAsia="Calibri" w:hAnsi="Times New Roman" w:cs="Times New Roman"/>
          <w:color w:val="000000" w:themeColor="text1"/>
        </w:rPr>
      </w:pPr>
    </w:p>
    <w:p w14:paraId="634FCEE1" w14:textId="1EC37CCA" w:rsidR="7241ABF4" w:rsidRPr="00073A97" w:rsidRDefault="590FFD44" w:rsidP="00F07F2D">
      <w:pPr>
        <w:jc w:val="center"/>
        <w:rPr>
          <w:rFonts w:ascii="Times New Roman" w:eastAsia="Calibri" w:hAnsi="Times New Roman" w:cs="Times New Roman"/>
          <w:color w:val="000000" w:themeColor="text1"/>
        </w:rPr>
      </w:pPr>
      <w:r w:rsidRPr="00073A97">
        <w:rPr>
          <w:rFonts w:ascii="Times New Roman" w:hAnsi="Times New Roman" w:cs="Times New Roman"/>
          <w:noProof/>
        </w:rPr>
        <w:drawing>
          <wp:inline distT="0" distB="0" distL="0" distR="0" wp14:anchorId="542C57D6" wp14:editId="288166F5">
            <wp:extent cx="5715000" cy="2781300"/>
            <wp:effectExtent l="0" t="0" r="0" b="0"/>
            <wp:docPr id="425437301" name="Picture 42543730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15000" cy="2781300"/>
                    </a:xfrm>
                    <a:prstGeom prst="rect">
                      <a:avLst/>
                    </a:prstGeom>
                  </pic:spPr>
                </pic:pic>
              </a:graphicData>
            </a:graphic>
          </wp:inline>
        </w:drawing>
      </w:r>
    </w:p>
    <w:p w14:paraId="40743D4D" w14:textId="20CB9C3C" w:rsidR="7241ABF4" w:rsidRPr="001E4812" w:rsidRDefault="590FFD44" w:rsidP="00AB7EB0">
      <w:pPr>
        <w:jc w:val="center"/>
        <w:rPr>
          <w:rFonts w:ascii="Times New Roman" w:eastAsia="Calibri Light" w:hAnsi="Times New Roman" w:cs="Times New Roman"/>
          <w:i/>
          <w:iCs/>
          <w:sz w:val="25"/>
          <w:szCs w:val="25"/>
        </w:rPr>
      </w:pPr>
      <w:r w:rsidRPr="001E4812">
        <w:rPr>
          <w:rFonts w:ascii="Times New Roman" w:hAnsi="Times New Roman" w:cs="Times New Roman"/>
          <w:i/>
          <w:iCs/>
        </w:rPr>
        <w:t xml:space="preserve">Figure </w:t>
      </w:r>
      <w:r w:rsidR="00C20C2E" w:rsidRPr="001E4812">
        <w:rPr>
          <w:rFonts w:ascii="Times New Roman" w:hAnsi="Times New Roman" w:cs="Times New Roman"/>
          <w:i/>
          <w:iCs/>
        </w:rPr>
        <w:t>5.</w:t>
      </w:r>
      <w:r w:rsidR="00F25C68">
        <w:rPr>
          <w:rFonts w:ascii="Times New Roman" w:hAnsi="Times New Roman" w:cs="Times New Roman"/>
          <w:i/>
          <w:iCs/>
        </w:rPr>
        <w:t>7</w:t>
      </w:r>
      <w:r w:rsidRPr="001E4812">
        <w:rPr>
          <w:rFonts w:ascii="Times New Roman" w:hAnsi="Times New Roman" w:cs="Times New Roman"/>
          <w:i/>
          <w:iCs/>
        </w:rPr>
        <w:t>. Two channel recording of pins 5 and 8. DC component is 2.1</w:t>
      </w:r>
      <w:r w:rsidR="002B74AB">
        <w:rPr>
          <w:rFonts w:ascii="Times New Roman" w:hAnsi="Times New Roman" w:cs="Times New Roman"/>
          <w:i/>
          <w:iCs/>
        </w:rPr>
        <w:t>2</w:t>
      </w:r>
      <w:r w:rsidRPr="001E4812">
        <w:rPr>
          <w:rFonts w:ascii="Times New Roman" w:hAnsi="Times New Roman" w:cs="Times New Roman"/>
          <w:i/>
          <w:iCs/>
        </w:rPr>
        <w:t>V, peak to peak is 1.16V (amplitude of the sound), and the frequency is 440.135 Hz.</w:t>
      </w:r>
    </w:p>
    <w:p w14:paraId="3CC9C7EB" w14:textId="77777777" w:rsidR="00EF3F3C" w:rsidRPr="00073A97" w:rsidRDefault="00EF3F3C" w:rsidP="00EF3F3C">
      <w:pPr>
        <w:pStyle w:val="Heading2"/>
        <w:rPr>
          <w:rFonts w:ascii="Times New Roman" w:eastAsia="Calibri Light" w:hAnsi="Times New Roman" w:cs="Times New Roman"/>
          <w:sz w:val="25"/>
          <w:szCs w:val="25"/>
        </w:rPr>
      </w:pPr>
      <w:bookmarkStart w:id="17" w:name="_Toc202163107"/>
      <w:r w:rsidRPr="00073A97">
        <w:rPr>
          <w:rFonts w:ascii="Times New Roman" w:eastAsia="Calibri Light" w:hAnsi="Times New Roman" w:cs="Times New Roman"/>
          <w:sz w:val="25"/>
          <w:szCs w:val="25"/>
        </w:rPr>
        <w:t>Deliverable 1</w:t>
      </w:r>
      <w:bookmarkEnd w:id="17"/>
    </w:p>
    <w:p w14:paraId="488C66A4" w14:textId="77184E24"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Using KiCad, create a schematic for your design. </w:t>
      </w:r>
    </w:p>
    <w:p w14:paraId="4CC8D2CF" w14:textId="0320BD84" w:rsidR="00EF3F3C" w:rsidRPr="00073A97" w:rsidRDefault="00EF3F3C" w:rsidP="00EF3F3C">
      <w:pPr>
        <w:pStyle w:val="Heading2"/>
        <w:rPr>
          <w:rFonts w:ascii="Times New Roman" w:eastAsia="Calibri Light" w:hAnsi="Times New Roman" w:cs="Times New Roman"/>
          <w:sz w:val="25"/>
          <w:szCs w:val="25"/>
        </w:rPr>
      </w:pPr>
      <w:bookmarkStart w:id="18" w:name="_Toc202163108"/>
      <w:r w:rsidRPr="00073A97">
        <w:rPr>
          <w:rFonts w:ascii="Times New Roman" w:eastAsia="Calibri Light" w:hAnsi="Times New Roman" w:cs="Times New Roman"/>
          <w:sz w:val="25"/>
          <w:szCs w:val="25"/>
        </w:rPr>
        <w:lastRenderedPageBreak/>
        <w:t>Deliverable 2</w:t>
      </w:r>
      <w:bookmarkEnd w:id="18"/>
    </w:p>
    <w:p w14:paraId="4F8FCD3F" w14:textId="71E4CEE5" w:rsidR="00EF3F3C" w:rsidRPr="00073A97" w:rsidRDefault="00EF3F3C" w:rsidP="00EF3F3C">
      <w:pPr>
        <w:rPr>
          <w:rFonts w:ascii="Times New Roman" w:hAnsi="Times New Roman" w:cs="Times New Roman"/>
        </w:rPr>
      </w:pPr>
      <w:r w:rsidRPr="00073A97">
        <w:rPr>
          <w:rFonts w:ascii="Times New Roman" w:hAnsi="Times New Roman" w:cs="Times New Roman"/>
        </w:rPr>
        <w:t>If you organized the system different</w:t>
      </w:r>
      <w:r w:rsidR="00F07F2D" w:rsidRPr="00073A97">
        <w:rPr>
          <w:rFonts w:ascii="Times New Roman" w:hAnsi="Times New Roman" w:cs="Times New Roman"/>
        </w:rPr>
        <w:t>ly</w:t>
      </w:r>
      <w:r w:rsidRPr="00073A97">
        <w:rPr>
          <w:rFonts w:ascii="Times New Roman" w:hAnsi="Times New Roman" w:cs="Times New Roman"/>
        </w:rPr>
        <w:t xml:space="preserve"> than</w:t>
      </w:r>
      <w:r w:rsidR="00F07F2D" w:rsidRPr="00073A97">
        <w:rPr>
          <w:rFonts w:ascii="Times New Roman" w:hAnsi="Times New Roman" w:cs="Times New Roman"/>
        </w:rPr>
        <w:t xml:space="preserve"> those in</w:t>
      </w:r>
      <w:r w:rsidRPr="00073A97">
        <w:rPr>
          <w:rFonts w:ascii="Times New Roman" w:hAnsi="Times New Roman" w:cs="Times New Roman"/>
        </w:rPr>
        <w:t xml:space="preserve"> Figure </w:t>
      </w:r>
      <w:r w:rsidR="00C20C2E">
        <w:rPr>
          <w:rFonts w:ascii="Times New Roman" w:hAnsi="Times New Roman" w:cs="Times New Roman"/>
        </w:rPr>
        <w:t>5.</w:t>
      </w:r>
      <w:r w:rsidR="001E4812">
        <w:rPr>
          <w:rFonts w:ascii="Times New Roman" w:hAnsi="Times New Roman" w:cs="Times New Roman"/>
        </w:rPr>
        <w:t>1</w:t>
      </w:r>
      <w:r w:rsidRPr="00073A97">
        <w:rPr>
          <w:rFonts w:ascii="Times New Roman" w:hAnsi="Times New Roman" w:cs="Times New Roman"/>
        </w:rPr>
        <w:t xml:space="preserve"> and </w:t>
      </w:r>
      <w:r w:rsidR="00C20C2E">
        <w:rPr>
          <w:rFonts w:ascii="Times New Roman" w:hAnsi="Times New Roman" w:cs="Times New Roman"/>
        </w:rPr>
        <w:t>5.</w:t>
      </w:r>
      <w:r w:rsidR="001E4812">
        <w:rPr>
          <w:rFonts w:ascii="Times New Roman" w:hAnsi="Times New Roman" w:cs="Times New Roman"/>
        </w:rPr>
        <w:t>2</w:t>
      </w:r>
      <w:r w:rsidRPr="00073A97">
        <w:rPr>
          <w:rFonts w:ascii="Times New Roman" w:hAnsi="Times New Roman" w:cs="Times New Roman"/>
        </w:rPr>
        <w:t xml:space="preserve">, then draw its </w:t>
      </w:r>
      <w:bookmarkStart w:id="19" w:name="_Hlk157731937"/>
      <w:r w:rsidRPr="00073A97">
        <w:rPr>
          <w:rFonts w:ascii="Times New Roman" w:hAnsi="Times New Roman" w:cs="Times New Roman"/>
        </w:rPr>
        <w:t>data flow and call graphs</w:t>
      </w:r>
      <w:bookmarkEnd w:id="19"/>
      <w:r w:rsidR="00F07F2D" w:rsidRPr="00073A97">
        <w:rPr>
          <w:rFonts w:ascii="Times New Roman" w:hAnsi="Times New Roman" w:cs="Times New Roman"/>
        </w:rPr>
        <w:t xml:space="preserve">. Otherwise, </w:t>
      </w:r>
      <w:r w:rsidR="001E4812">
        <w:rPr>
          <w:rFonts w:ascii="Times New Roman" w:hAnsi="Times New Roman" w:cs="Times New Roman"/>
        </w:rPr>
        <w:t>copy/paste</w:t>
      </w:r>
      <w:r w:rsidR="00F07F2D" w:rsidRPr="00073A97">
        <w:rPr>
          <w:rFonts w:ascii="Times New Roman" w:hAnsi="Times New Roman" w:cs="Times New Roman"/>
        </w:rPr>
        <w:t xml:space="preserve"> these figures. </w:t>
      </w:r>
    </w:p>
    <w:p w14:paraId="2791F35F" w14:textId="35828A6D" w:rsidR="7241ABF4" w:rsidRPr="00073A97" w:rsidRDefault="590FFD44" w:rsidP="109BF895">
      <w:pPr>
        <w:pStyle w:val="Heading2"/>
        <w:rPr>
          <w:rFonts w:ascii="Times New Roman" w:eastAsia="Calibri Light" w:hAnsi="Times New Roman" w:cs="Times New Roman"/>
          <w:sz w:val="25"/>
          <w:szCs w:val="25"/>
        </w:rPr>
      </w:pPr>
      <w:bookmarkStart w:id="20" w:name="_Toc202163109"/>
      <w:r w:rsidRPr="00073A97">
        <w:rPr>
          <w:rFonts w:ascii="Times New Roman" w:eastAsia="Calibri Light" w:hAnsi="Times New Roman" w:cs="Times New Roman"/>
          <w:sz w:val="25"/>
          <w:szCs w:val="25"/>
        </w:rPr>
        <w:t xml:space="preserve">Deliverable </w:t>
      </w:r>
      <w:r w:rsidR="00F07F2D" w:rsidRPr="00073A97">
        <w:rPr>
          <w:rFonts w:ascii="Times New Roman" w:eastAsia="Calibri Light" w:hAnsi="Times New Roman" w:cs="Times New Roman"/>
          <w:sz w:val="25"/>
          <w:szCs w:val="25"/>
        </w:rPr>
        <w:t>3</w:t>
      </w:r>
      <w:bookmarkEnd w:id="20"/>
    </w:p>
    <w:p w14:paraId="695083BC" w14:textId="74595A7D" w:rsidR="00F07F2D" w:rsidRPr="00073A97" w:rsidRDefault="00F07F2D" w:rsidP="00F07F2D">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Configure your system to your system to output </w:t>
      </w:r>
      <w:r w:rsidR="00494BBC" w:rsidRPr="00073A97">
        <w:rPr>
          <w:rFonts w:ascii="Times New Roman" w:eastAsia="Calibri" w:hAnsi="Times New Roman" w:cs="Times New Roman"/>
          <w:color w:val="000000" w:themeColor="text1"/>
        </w:rPr>
        <w:t>a single</w:t>
      </w:r>
      <w:r w:rsidRPr="00073A97">
        <w:rPr>
          <w:rFonts w:ascii="Times New Roman" w:eastAsia="Calibri" w:hAnsi="Times New Roman" w:cs="Times New Roman"/>
          <w:color w:val="000000" w:themeColor="text1"/>
        </w:rPr>
        <w:t xml:space="preserve"> note at one frequency. Then measure and include images of</w:t>
      </w:r>
      <w:r w:rsidR="00494BBC" w:rsidRPr="00073A97">
        <w:rPr>
          <w:rFonts w:ascii="Times New Roman" w:eastAsia="Calibri" w:hAnsi="Times New Roman" w:cs="Times New Roman"/>
          <w:color w:val="000000" w:themeColor="text1"/>
        </w:rPr>
        <w:t xml:space="preserve"> the following in your report</w:t>
      </w:r>
      <w:r w:rsidRPr="00073A97">
        <w:rPr>
          <w:rFonts w:ascii="Times New Roman" w:eastAsia="Calibri" w:hAnsi="Times New Roman" w:cs="Times New Roman"/>
          <w:color w:val="000000" w:themeColor="text1"/>
        </w:rPr>
        <w:t>:</w:t>
      </w:r>
    </w:p>
    <w:p w14:paraId="1585E812" w14:textId="1C4B953C" w:rsidR="00F07F2D" w:rsidRPr="00073A97" w:rsidRDefault="00F07F2D" w:rsidP="00F07F2D">
      <w:pPr>
        <w:pStyle w:val="ListParagraph"/>
        <w:numPr>
          <w:ilvl w:val="0"/>
          <w:numId w:val="3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time-domain output (Using an oscilloscope)</w:t>
      </w:r>
    </w:p>
    <w:p w14:paraId="7A79965B" w14:textId="71C202F6" w:rsidR="00F07F2D" w:rsidRPr="00073A97" w:rsidRDefault="00F07F2D" w:rsidP="00F07F2D">
      <w:pPr>
        <w:pStyle w:val="ListParagraph"/>
        <w:numPr>
          <w:ilvl w:val="0"/>
          <w:numId w:val="3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Frequency-domain output (Using a spectrum analyzer, or the FFT mode of the oscilloscope)</w:t>
      </w:r>
    </w:p>
    <w:p w14:paraId="40B13FF1" w14:textId="37B95359" w:rsidR="00494BBC" w:rsidRPr="00073A97" w:rsidRDefault="00494BBC"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Finally calculate the range, precision, and accuracy of the DAC.</w:t>
      </w:r>
    </w:p>
    <w:p w14:paraId="673BDA3A" w14:textId="2A1D3D4E" w:rsidR="7241ABF4" w:rsidRPr="00073A97" w:rsidRDefault="00494BBC"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Be sure to include in your report the </w:t>
      </w:r>
      <w:r w:rsidR="590FFD44" w:rsidRPr="00073A97">
        <w:rPr>
          <w:rFonts w:ascii="Times New Roman" w:eastAsia="Calibri" w:hAnsi="Times New Roman" w:cs="Times New Roman"/>
          <w:color w:val="000000" w:themeColor="text1"/>
        </w:rPr>
        <w:t>data measurements</w:t>
      </w:r>
      <w:r w:rsidRPr="00073A97">
        <w:rPr>
          <w:rFonts w:ascii="Times New Roman" w:eastAsia="Calibri" w:hAnsi="Times New Roman" w:cs="Times New Roman"/>
          <w:color w:val="000000" w:themeColor="text1"/>
        </w:rPr>
        <w:t xml:space="preserve"> and calculated parameters of the DAC.</w:t>
      </w:r>
    </w:p>
    <w:p w14:paraId="51F50DB3" w14:textId="088AAD16" w:rsidR="7241ABF4" w:rsidRPr="00073A97" w:rsidRDefault="590FFD44" w:rsidP="109BF895">
      <w:pPr>
        <w:pStyle w:val="Heading2"/>
        <w:rPr>
          <w:rFonts w:ascii="Times New Roman" w:eastAsia="Calibri Light" w:hAnsi="Times New Roman" w:cs="Times New Roman"/>
          <w:sz w:val="25"/>
          <w:szCs w:val="25"/>
        </w:rPr>
      </w:pPr>
      <w:bookmarkStart w:id="21" w:name="_Toc202163110"/>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4</w:t>
      </w:r>
      <w:bookmarkEnd w:id="21"/>
    </w:p>
    <w:p w14:paraId="62B5DC04" w14:textId="04FF130F" w:rsidR="00A97ED8" w:rsidRPr="00073A97" w:rsidRDefault="00494BBC" w:rsidP="00494BBC">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Using the spectrum (Frequency-domain output)</w:t>
      </w:r>
      <w:r w:rsidR="00A97ED8" w:rsidRPr="00073A97">
        <w:rPr>
          <w:rFonts w:ascii="Times New Roman" w:eastAsia="Calibri" w:hAnsi="Times New Roman" w:cs="Times New Roman"/>
          <w:color w:val="000000" w:themeColor="text1"/>
        </w:rPr>
        <w:t xml:space="preserve"> from deliverable 3</w:t>
      </w:r>
      <w:r w:rsidRPr="00073A97">
        <w:rPr>
          <w:rFonts w:ascii="Times New Roman" w:eastAsia="Calibri" w:hAnsi="Times New Roman" w:cs="Times New Roman"/>
          <w:color w:val="000000" w:themeColor="text1"/>
        </w:rPr>
        <w:t>, calculate the SNR of your audio circuit</w:t>
      </w:r>
      <w:r w:rsidR="00A97ED8" w:rsidRPr="00073A97">
        <w:rPr>
          <w:rFonts w:ascii="Times New Roman" w:eastAsia="Calibri" w:hAnsi="Times New Roman" w:cs="Times New Roman"/>
          <w:color w:val="000000" w:themeColor="text1"/>
        </w:rPr>
        <w:t xml:space="preserve">. The SNR is the </w:t>
      </w:r>
      <w:r w:rsidRPr="00073A97">
        <w:rPr>
          <w:rFonts w:ascii="Times New Roman" w:eastAsia="Calibri" w:hAnsi="Times New Roman" w:cs="Times New Roman"/>
          <w:color w:val="000000" w:themeColor="text1"/>
        </w:rPr>
        <w:t>ratio of the sinewave output to the largest noise component.</w:t>
      </w:r>
      <w:r w:rsidR="00A97ED8" w:rsidRPr="00073A97">
        <w:rPr>
          <w:rFonts w:ascii="Times New Roman" w:eastAsia="Calibri" w:hAnsi="Times New Roman" w:cs="Times New Roman"/>
          <w:color w:val="000000" w:themeColor="text1"/>
        </w:rPr>
        <w:t xml:space="preserve"> For more information see </w:t>
      </w:r>
      <w:hyperlink r:id="rId29" w:anchor="5_2" w:history="1">
        <w:proofErr w:type="spellStart"/>
        <w:r w:rsidR="001E4812" w:rsidRPr="00965D16">
          <w:rPr>
            <w:rStyle w:val="Hyperlink"/>
            <w:rFonts w:ascii="Times New Roman" w:eastAsia="Calibri" w:hAnsi="Times New Roman" w:cs="Times New Roman"/>
          </w:rPr>
          <w:t>ebook</w:t>
        </w:r>
        <w:proofErr w:type="spellEnd"/>
        <w:r w:rsidR="001E4812" w:rsidRPr="00965D16">
          <w:rPr>
            <w:rStyle w:val="Hyperlink"/>
            <w:rFonts w:ascii="Times New Roman" w:eastAsia="Calibri" w:hAnsi="Times New Roman" w:cs="Times New Roman"/>
          </w:rPr>
          <w:t xml:space="preserve"> Figure 5.2.4</w:t>
        </w:r>
      </w:hyperlink>
      <w:r w:rsidR="001E4812">
        <w:rPr>
          <w:rFonts w:ascii="Times New Roman" w:eastAsia="Calibri" w:hAnsi="Times New Roman" w:cs="Times New Roman"/>
          <w:color w:val="000000" w:themeColor="text1"/>
        </w:rPr>
        <w:t xml:space="preserve"> or </w:t>
      </w:r>
      <w:r w:rsidR="00A97ED8" w:rsidRPr="00073A97">
        <w:rPr>
          <w:rFonts w:ascii="Times New Roman" w:eastAsia="Calibri" w:hAnsi="Times New Roman" w:cs="Times New Roman"/>
          <w:color w:val="000000" w:themeColor="text1"/>
        </w:rPr>
        <w:t>Figure 8.35 in the textbook.</w:t>
      </w:r>
      <w:r w:rsidRPr="00073A97">
        <w:rPr>
          <w:rFonts w:ascii="Times New Roman" w:eastAsia="Calibri" w:hAnsi="Times New Roman" w:cs="Times New Roman"/>
          <w:color w:val="000000" w:themeColor="text1"/>
        </w:rPr>
        <w:t xml:space="preserve"> </w:t>
      </w:r>
      <w:r w:rsidR="00A97ED8" w:rsidRPr="00073A97">
        <w:rPr>
          <w:rFonts w:ascii="Times New Roman" w:eastAsia="Calibri" w:hAnsi="Times New Roman" w:cs="Times New Roman"/>
          <w:color w:val="000000" w:themeColor="text1"/>
        </w:rPr>
        <w:t>To calculate the SNR:</w:t>
      </w:r>
    </w:p>
    <w:p w14:paraId="3723C28B" w14:textId="77777777" w:rsidR="00A97ED8" w:rsidRPr="00073A97" w:rsidRDefault="00A97ED8" w:rsidP="00A97ED8">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Find the</w:t>
      </w:r>
      <w:r w:rsidR="00494BBC" w:rsidRPr="00073A97">
        <w:rPr>
          <w:rFonts w:ascii="Times New Roman" w:eastAsia="Calibri" w:hAnsi="Times New Roman" w:cs="Times New Roman"/>
          <w:color w:val="000000" w:themeColor="text1"/>
        </w:rPr>
        <w:t xml:space="preserve"> peak in the spectrum created by the note</w:t>
      </w:r>
      <w:r w:rsidRPr="00073A97">
        <w:rPr>
          <w:rFonts w:ascii="Times New Roman" w:eastAsia="Calibri" w:hAnsi="Times New Roman" w:cs="Times New Roman"/>
          <w:color w:val="000000" w:themeColor="text1"/>
        </w:rPr>
        <w:t xml:space="preserve"> and measure its amplitude</w:t>
      </w:r>
    </w:p>
    <w:p w14:paraId="09A1D545" w14:textId="19B02EE5" w:rsidR="00A97ED8" w:rsidRPr="00073A97" w:rsidRDefault="00A97ED8" w:rsidP="00A97ED8">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Find the highest non-signal </w:t>
      </w:r>
      <w:r w:rsidR="00494BBC" w:rsidRPr="00073A97">
        <w:rPr>
          <w:rFonts w:ascii="Times New Roman" w:eastAsia="Calibri" w:hAnsi="Times New Roman" w:cs="Times New Roman"/>
          <w:color w:val="000000" w:themeColor="text1"/>
        </w:rPr>
        <w:t>peak in the spectrum</w:t>
      </w:r>
      <w:r w:rsidR="002B74AB">
        <w:rPr>
          <w:rFonts w:ascii="Times New Roman" w:eastAsia="Calibri" w:hAnsi="Times New Roman" w:cs="Times New Roman"/>
          <w:color w:val="000000" w:themeColor="text1"/>
        </w:rPr>
        <w:t xml:space="preserve"> (ignore the DC peak)</w:t>
      </w:r>
    </w:p>
    <w:p w14:paraId="562C145F" w14:textId="7F7D0789" w:rsidR="00A97ED8" w:rsidRPr="00073A97" w:rsidRDefault="00A97ED8" w:rsidP="00494BBC">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If the amplitudes of the peaks are measured in d</w:t>
      </w:r>
      <w:r w:rsidR="002B74AB">
        <w:rPr>
          <w:rFonts w:ascii="Times New Roman" w:eastAsia="Calibri" w:hAnsi="Times New Roman" w:cs="Times New Roman"/>
          <w:color w:val="000000" w:themeColor="text1"/>
        </w:rPr>
        <w:t>B</w:t>
      </w:r>
      <w:r w:rsidRPr="00073A97">
        <w:rPr>
          <w:rFonts w:ascii="Times New Roman" w:eastAsia="Calibri" w:hAnsi="Times New Roman" w:cs="Times New Roman"/>
          <w:color w:val="000000" w:themeColor="text1"/>
        </w:rPr>
        <w:t>, t</w:t>
      </w:r>
      <w:r w:rsidR="00494BBC" w:rsidRPr="00073A97">
        <w:rPr>
          <w:rFonts w:ascii="Times New Roman" w:eastAsia="Calibri" w:hAnsi="Times New Roman" w:cs="Times New Roman"/>
          <w:color w:val="000000" w:themeColor="text1"/>
        </w:rPr>
        <w:t xml:space="preserve">he difference of amplitude </w:t>
      </w:r>
      <w:r w:rsidRPr="00073A97">
        <w:rPr>
          <w:rFonts w:ascii="Times New Roman" w:eastAsia="Calibri" w:hAnsi="Times New Roman" w:cs="Times New Roman"/>
          <w:color w:val="000000" w:themeColor="text1"/>
        </w:rPr>
        <w:t>of</w:t>
      </w:r>
      <w:r w:rsidR="00494BBC" w:rsidRPr="00073A97">
        <w:rPr>
          <w:rFonts w:ascii="Times New Roman" w:eastAsia="Calibri" w:hAnsi="Times New Roman" w:cs="Times New Roman"/>
          <w:color w:val="000000" w:themeColor="text1"/>
        </w:rPr>
        <w:t xml:space="preserve"> these peaks is the SNR measured in </w:t>
      </w:r>
      <w:proofErr w:type="spellStart"/>
      <w:r w:rsidR="00494BBC" w:rsidRPr="00073A97">
        <w:rPr>
          <w:rFonts w:ascii="Times New Roman" w:eastAsia="Calibri" w:hAnsi="Times New Roman" w:cs="Times New Roman"/>
          <w:color w:val="000000" w:themeColor="text1"/>
        </w:rPr>
        <w:t>d</w:t>
      </w:r>
      <w:r w:rsidR="002B74AB">
        <w:rPr>
          <w:rFonts w:ascii="Times New Roman" w:eastAsia="Calibri" w:hAnsi="Times New Roman" w:cs="Times New Roman"/>
          <w:color w:val="000000" w:themeColor="text1"/>
        </w:rPr>
        <w:t>B</w:t>
      </w:r>
      <w:r w:rsidR="00494BBC" w:rsidRPr="00073A97">
        <w:rPr>
          <w:rFonts w:ascii="Times New Roman" w:eastAsia="Calibri" w:hAnsi="Times New Roman" w:cs="Times New Roman"/>
          <w:color w:val="000000" w:themeColor="text1"/>
        </w:rPr>
        <w:t>.</w:t>
      </w:r>
      <w:proofErr w:type="spellEnd"/>
      <w:r w:rsidRPr="00073A97">
        <w:rPr>
          <w:rFonts w:ascii="Times New Roman" w:eastAsia="Calibri" w:hAnsi="Times New Roman" w:cs="Times New Roman"/>
          <w:color w:val="000000" w:themeColor="text1"/>
        </w:rPr>
        <w:t xml:space="preserve"> If the amplitude of the peaks are in another unit such as volts</w:t>
      </w:r>
      <w:r w:rsidR="00CD48BC">
        <w:rPr>
          <w:rFonts w:ascii="Times New Roman" w:eastAsia="Calibri" w:hAnsi="Times New Roman" w:cs="Times New Roman"/>
          <w:color w:val="000000" w:themeColor="text1"/>
        </w:rPr>
        <w:t xml:space="preserve"> or j</w:t>
      </w:r>
      <w:r w:rsidRPr="00073A97">
        <w:rPr>
          <w:rFonts w:ascii="Times New Roman" w:eastAsia="Calibri" w:hAnsi="Times New Roman" w:cs="Times New Roman"/>
          <w:color w:val="000000" w:themeColor="text1"/>
        </w:rPr>
        <w:t xml:space="preserve">oules, </w:t>
      </w:r>
      <w:r w:rsidR="00494BBC" w:rsidRPr="00073A97">
        <w:rPr>
          <w:rFonts w:ascii="Times New Roman" w:eastAsia="Calibri" w:hAnsi="Times New Roman" w:cs="Times New Roman"/>
          <w:color w:val="000000" w:themeColor="text1"/>
        </w:rPr>
        <w:t xml:space="preserve"> </w:t>
      </w:r>
      <w:r w:rsidRPr="00073A97">
        <w:rPr>
          <w:rFonts w:ascii="Times New Roman" w:eastAsia="Calibri" w:hAnsi="Times New Roman" w:cs="Times New Roman"/>
          <w:color w:val="000000" w:themeColor="text1"/>
        </w:rPr>
        <w:t>divide the amplitude of these peaks to get the SNR as a ratio.</w:t>
      </w:r>
    </w:p>
    <w:p w14:paraId="1806504B" w14:textId="10E22AA8" w:rsidR="00494BBC" w:rsidRPr="00073A97" w:rsidRDefault="00A97ED8"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If you have the SNR in d</w:t>
      </w:r>
      <w:r w:rsidR="002B74AB">
        <w:rPr>
          <w:rFonts w:ascii="Times New Roman" w:eastAsia="Calibri" w:hAnsi="Times New Roman" w:cs="Times New Roman"/>
          <w:color w:val="000000" w:themeColor="text1"/>
        </w:rPr>
        <w:t>B</w:t>
      </w:r>
      <w:r w:rsidRPr="00073A97">
        <w:rPr>
          <w:rFonts w:ascii="Times New Roman" w:eastAsia="Calibri" w:hAnsi="Times New Roman" w:cs="Times New Roman"/>
          <w:color w:val="000000" w:themeColor="text1"/>
        </w:rPr>
        <w:t>, you need to convert it to an SNR as a ratio. Once you have a ratio, convert this into equivalent number of bits (ENOB) of the audio circuit. Record in your lab report the resolution (ENOB) of your audio circuit.</w:t>
      </w:r>
    </w:p>
    <w:p w14:paraId="3A38EBD5" w14:textId="396A5B1F" w:rsidR="7241ABF4" w:rsidRPr="00073A97" w:rsidRDefault="590FFD44" w:rsidP="109BF895">
      <w:pPr>
        <w:pStyle w:val="Heading2"/>
        <w:rPr>
          <w:rFonts w:ascii="Times New Roman" w:eastAsia="Calibri Light" w:hAnsi="Times New Roman" w:cs="Times New Roman"/>
          <w:sz w:val="25"/>
          <w:szCs w:val="25"/>
        </w:rPr>
      </w:pPr>
      <w:bookmarkStart w:id="22" w:name="_Toc202163111"/>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5</w:t>
      </w:r>
      <w:bookmarkEnd w:id="22"/>
    </w:p>
    <w:p w14:paraId="770B6A5E" w14:textId="007DC663" w:rsidR="7241ABF4" w:rsidRPr="00073A97" w:rsidRDefault="590FFD44"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Using debugging instruments, measure the maximum time required to execute the periodic interrupt service routine</w:t>
      </w:r>
      <w:r w:rsidR="00A97ED8" w:rsidRPr="00073A97">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s</w:t>
      </w:r>
      <w:r w:rsidR="00A97ED8" w:rsidRPr="00073A97">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 xml:space="preserve">. Create a debugging profile to measure the percentage processor time required to play the song. Adjust the interrupt rate to guarantee no data is lost. </w:t>
      </w:r>
      <w:r w:rsidR="00AB7EB0" w:rsidRPr="00073A97">
        <w:rPr>
          <w:rFonts w:ascii="Times New Roman" w:eastAsia="Calibri" w:hAnsi="Times New Roman" w:cs="Times New Roman"/>
          <w:color w:val="000000" w:themeColor="text1"/>
        </w:rPr>
        <w:t>Include in your report:</w:t>
      </w:r>
    </w:p>
    <w:p w14:paraId="4CD706A6" w14:textId="17EC4E21" w:rsidR="00AB7EB0" w:rsidRPr="00073A97" w:rsidRDefault="00AB7EB0" w:rsidP="00AB7EB0">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logic analyzer plots you used to profile the ISR(s) in your system. </w:t>
      </w:r>
    </w:p>
    <w:p w14:paraId="3446C073" w14:textId="608AEDF0" w:rsidR="00A97ED8" w:rsidRPr="00073A97" w:rsidRDefault="00AB7EB0" w:rsidP="00A97ED8">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t>
      </w:r>
      <w:r w:rsidR="590FFD44" w:rsidRPr="00073A97">
        <w:rPr>
          <w:rFonts w:ascii="Times New Roman" w:eastAsia="Calibri" w:hAnsi="Times New Roman" w:cs="Times New Roman"/>
          <w:color w:val="000000" w:themeColor="text1"/>
        </w:rPr>
        <w:t xml:space="preserve">he maximum execution time </w:t>
      </w:r>
      <w:r w:rsidRPr="00073A97">
        <w:rPr>
          <w:rFonts w:ascii="Times New Roman" w:eastAsia="Calibri" w:hAnsi="Times New Roman" w:cs="Times New Roman"/>
          <w:color w:val="000000" w:themeColor="text1"/>
        </w:rPr>
        <w:t>of every</w:t>
      </w:r>
      <w:r w:rsidR="590FFD44" w:rsidRPr="00073A97">
        <w:rPr>
          <w:rFonts w:ascii="Times New Roman" w:eastAsia="Calibri" w:hAnsi="Times New Roman" w:cs="Times New Roman"/>
          <w:color w:val="000000" w:themeColor="text1"/>
        </w:rPr>
        <w:t xml:space="preserve"> ISR</w:t>
      </w:r>
      <w:r w:rsidRPr="00073A97">
        <w:rPr>
          <w:rFonts w:ascii="Times New Roman" w:eastAsia="Calibri" w:hAnsi="Times New Roman" w:cs="Times New Roman"/>
          <w:color w:val="000000" w:themeColor="text1"/>
        </w:rPr>
        <w:t xml:space="preserve"> in your system</w:t>
      </w:r>
      <w:r w:rsidR="590FFD44" w:rsidRPr="00073A97">
        <w:rPr>
          <w:rFonts w:ascii="Times New Roman" w:eastAsia="Calibri" w:hAnsi="Times New Roman" w:cs="Times New Roman"/>
          <w:color w:val="000000" w:themeColor="text1"/>
        </w:rPr>
        <w:t xml:space="preserve">. </w:t>
      </w:r>
    </w:p>
    <w:p w14:paraId="6F11F4AD" w14:textId="2A73F800" w:rsidR="7241ABF4" w:rsidRPr="00073A97" w:rsidRDefault="590FFD44" w:rsidP="00A97ED8">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Calculate </w:t>
      </w:r>
      <w:r w:rsidR="00AB7EB0" w:rsidRPr="00073A97">
        <w:rPr>
          <w:rFonts w:ascii="Times New Roman" w:eastAsia="Calibri" w:hAnsi="Times New Roman" w:cs="Times New Roman"/>
          <w:color w:val="000000" w:themeColor="text1"/>
        </w:rPr>
        <w:t xml:space="preserve">the </w:t>
      </w:r>
      <w:r w:rsidRPr="00073A97">
        <w:rPr>
          <w:rFonts w:ascii="Times New Roman" w:eastAsia="Calibri" w:hAnsi="Times New Roman" w:cs="Times New Roman"/>
          <w:color w:val="000000" w:themeColor="text1"/>
        </w:rPr>
        <w:t xml:space="preserve">percentage </w:t>
      </w:r>
      <w:r w:rsidR="00AB7EB0" w:rsidRPr="00073A97">
        <w:rPr>
          <w:rFonts w:ascii="Times New Roman" w:eastAsia="Calibri" w:hAnsi="Times New Roman" w:cs="Times New Roman"/>
          <w:color w:val="000000" w:themeColor="text1"/>
        </w:rPr>
        <w:t xml:space="preserve">of </w:t>
      </w:r>
      <w:r w:rsidRPr="00073A97">
        <w:rPr>
          <w:rFonts w:ascii="Times New Roman" w:eastAsia="Calibri" w:hAnsi="Times New Roman" w:cs="Times New Roman"/>
          <w:color w:val="000000" w:themeColor="text1"/>
        </w:rPr>
        <w:t xml:space="preserve">time </w:t>
      </w:r>
      <w:r w:rsidR="00AB7EB0" w:rsidRPr="00073A97">
        <w:rPr>
          <w:rFonts w:ascii="Times New Roman" w:eastAsia="Calibri" w:hAnsi="Times New Roman" w:cs="Times New Roman"/>
          <w:color w:val="000000" w:themeColor="text1"/>
        </w:rPr>
        <w:t>spent in</w:t>
      </w:r>
      <w:r w:rsidRPr="00073A97">
        <w:rPr>
          <w:rFonts w:ascii="Times New Roman" w:eastAsia="Calibri" w:hAnsi="Times New Roman" w:cs="Times New Roman"/>
          <w:color w:val="000000" w:themeColor="text1"/>
        </w:rPr>
        <w:t xml:space="preserve"> ISR</w:t>
      </w:r>
      <w:r w:rsidR="00AB7EB0" w:rsidRPr="00073A97">
        <w:rPr>
          <w:rFonts w:ascii="Times New Roman" w:eastAsia="Calibri" w:hAnsi="Times New Roman" w:cs="Times New Roman"/>
          <w:color w:val="000000" w:themeColor="text1"/>
        </w:rPr>
        <w:t>(s)</w:t>
      </w:r>
      <w:r w:rsidRPr="00073A97">
        <w:rPr>
          <w:rFonts w:ascii="Times New Roman" w:eastAsia="Calibri" w:hAnsi="Times New Roman" w:cs="Times New Roman"/>
          <w:color w:val="000000" w:themeColor="text1"/>
        </w:rPr>
        <w:t>.</w:t>
      </w:r>
    </w:p>
    <w:p w14:paraId="1115A95F" w14:textId="07A01100" w:rsidR="7241ABF4" w:rsidRPr="00073A97" w:rsidRDefault="590FFD44" w:rsidP="109BF895">
      <w:pPr>
        <w:pStyle w:val="Heading2"/>
        <w:rPr>
          <w:rFonts w:ascii="Times New Roman" w:eastAsia="Calibri Light" w:hAnsi="Times New Roman" w:cs="Times New Roman"/>
          <w:sz w:val="25"/>
          <w:szCs w:val="25"/>
        </w:rPr>
      </w:pPr>
      <w:bookmarkStart w:id="23" w:name="_Toc202163112"/>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6</w:t>
      </w:r>
      <w:bookmarkEnd w:id="23"/>
    </w:p>
    <w:p w14:paraId="7284D705" w14:textId="020356A4" w:rsidR="001E7E76" w:rsidRPr="00073A97" w:rsidRDefault="00AB7EB0"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Use your Lab 2 code to measure jitter of the DAC output.</w:t>
      </w:r>
      <w:r w:rsidR="001E7E76" w:rsidRPr="00073A97">
        <w:rPr>
          <w:rFonts w:ascii="Times New Roman" w:eastAsia="Calibri" w:hAnsi="Times New Roman" w:cs="Times New Roman"/>
          <w:color w:val="000000" w:themeColor="text1"/>
        </w:rPr>
        <w:t xml:space="preserve"> Note that you should measure jitter at the line just before your software outputs data via SPI.</w:t>
      </w:r>
      <w:r w:rsidRPr="00073A97">
        <w:rPr>
          <w:rFonts w:ascii="Times New Roman" w:eastAsia="Calibri" w:hAnsi="Times New Roman" w:cs="Times New Roman"/>
          <w:color w:val="000000" w:themeColor="text1"/>
        </w:rPr>
        <w:t xml:space="preserve"> </w:t>
      </w:r>
      <w:r w:rsidR="001E7E76" w:rsidRPr="00073A97">
        <w:rPr>
          <w:rFonts w:ascii="Times New Roman" w:eastAsia="Calibri" w:hAnsi="Times New Roman" w:cs="Times New Roman"/>
          <w:color w:val="000000" w:themeColor="text1"/>
        </w:rPr>
        <w:t>Include in your report:</w:t>
      </w:r>
    </w:p>
    <w:p w14:paraId="220E610F" w14:textId="1019AFFF" w:rsidR="7241ABF4" w:rsidRPr="00073A97" w:rsidRDefault="001E7E76" w:rsidP="001E7E76">
      <w:pPr>
        <w:pStyle w:val="ListParagraph"/>
        <w:numPr>
          <w:ilvl w:val="0"/>
          <w:numId w:val="42"/>
        </w:numPr>
        <w:rPr>
          <w:rFonts w:ascii="Times New Roman" w:hAnsi="Times New Roman" w:cs="Times New Roman"/>
        </w:rPr>
      </w:pPr>
      <w:r w:rsidRPr="00073A97">
        <w:rPr>
          <w:rFonts w:ascii="Times New Roman" w:hAnsi="Times New Roman" w:cs="Times New Roman"/>
        </w:rPr>
        <w:t>The measured jitter</w:t>
      </w:r>
    </w:p>
    <w:p w14:paraId="3619D9AD" w14:textId="77230BF1" w:rsidR="001E7E76" w:rsidRPr="00073A97" w:rsidRDefault="001E7E76" w:rsidP="001E7E76">
      <w:pPr>
        <w:pStyle w:val="ListParagraph"/>
        <w:numPr>
          <w:ilvl w:val="0"/>
          <w:numId w:val="42"/>
        </w:numPr>
        <w:rPr>
          <w:rFonts w:ascii="Times New Roman" w:hAnsi="Times New Roman" w:cs="Times New Roman"/>
        </w:rPr>
      </w:pPr>
      <w:r w:rsidRPr="00073A97">
        <w:rPr>
          <w:rFonts w:ascii="Times New Roman" w:hAnsi="Times New Roman" w:cs="Times New Roman"/>
        </w:rPr>
        <w:t>The reason(s) why the jitter is/isn’t zero.</w:t>
      </w:r>
    </w:p>
    <w:p w14:paraId="1147DD97" w14:textId="28764408" w:rsidR="7241ABF4" w:rsidRPr="00073A97" w:rsidRDefault="590FFD44" w:rsidP="109BF895">
      <w:pPr>
        <w:pStyle w:val="Heading2"/>
        <w:rPr>
          <w:rFonts w:ascii="Times New Roman" w:eastAsia="Calibri Light" w:hAnsi="Times New Roman" w:cs="Times New Roman"/>
          <w:sz w:val="25"/>
          <w:szCs w:val="25"/>
        </w:rPr>
      </w:pPr>
      <w:bookmarkStart w:id="24" w:name="_Toc202163113"/>
      <w:r w:rsidRPr="00073A97">
        <w:rPr>
          <w:rFonts w:ascii="Times New Roman" w:eastAsia="Calibri Light" w:hAnsi="Times New Roman" w:cs="Times New Roman"/>
          <w:sz w:val="25"/>
          <w:szCs w:val="25"/>
        </w:rPr>
        <w:t xml:space="preserve">Deliverable </w:t>
      </w:r>
      <w:r w:rsidR="00AB7EB0" w:rsidRPr="00073A97">
        <w:rPr>
          <w:rFonts w:ascii="Times New Roman" w:eastAsia="Calibri Light" w:hAnsi="Times New Roman" w:cs="Times New Roman"/>
          <w:sz w:val="25"/>
          <w:szCs w:val="25"/>
        </w:rPr>
        <w:t>7</w:t>
      </w:r>
      <w:bookmarkEnd w:id="24"/>
    </w:p>
    <w:p w14:paraId="0DD513B2" w14:textId="30E5B65E" w:rsidR="7241ABF4" w:rsidRPr="00073A97" w:rsidRDefault="590FFD44"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Remove the USB cable and carefully power your system using a lab power supply connected to the +5V line. Set the voltage to +5V and measure the required current to run the system with and without playing music, in addition measure the RMS voltage on the +5V line, which is a measure of power line noise. Take a measurement with and without the music playing.</w:t>
      </w:r>
      <w:r w:rsidR="00AB7EB0" w:rsidRPr="00073A97">
        <w:rPr>
          <w:rFonts w:ascii="Times New Roman" w:eastAsia="Calibri" w:hAnsi="Times New Roman" w:cs="Times New Roman"/>
          <w:color w:val="000000" w:themeColor="text1"/>
        </w:rPr>
        <w:t xml:space="preserve"> </w:t>
      </w:r>
      <w:r w:rsidRPr="00073A97">
        <w:rPr>
          <w:rFonts w:ascii="Times New Roman" w:eastAsia="Calibri" w:hAnsi="Times New Roman" w:cs="Times New Roman"/>
          <w:b/>
          <w:bCs/>
          <w:color w:val="000000" w:themeColor="text1"/>
        </w:rPr>
        <w:t xml:space="preserve">Double check the positive and negative </w:t>
      </w:r>
      <w:r w:rsidRPr="00073A97">
        <w:rPr>
          <w:rFonts w:ascii="Times New Roman" w:eastAsia="Calibri" w:hAnsi="Times New Roman" w:cs="Times New Roman"/>
          <w:b/>
          <w:bCs/>
          <w:color w:val="000000" w:themeColor="text1"/>
        </w:rPr>
        <w:lastRenderedPageBreak/>
        <w:t>connections before turning it on. If you are at all unsure about this measurement, ask your TA for help</w:t>
      </w:r>
      <w:r w:rsidR="00AB7EB0" w:rsidRPr="00073A97">
        <w:rPr>
          <w:rFonts w:ascii="Times New Roman" w:eastAsia="Calibri" w:hAnsi="Times New Roman" w:cs="Times New Roman"/>
          <w:b/>
          <w:bCs/>
          <w:color w:val="000000" w:themeColor="text1"/>
        </w:rPr>
        <w:t xml:space="preserve">. </w:t>
      </w:r>
      <w:r w:rsidR="00AB7EB0" w:rsidRPr="00073A97">
        <w:rPr>
          <w:rFonts w:ascii="Times New Roman" w:eastAsia="Calibri" w:hAnsi="Times New Roman" w:cs="Times New Roman"/>
          <w:color w:val="000000" w:themeColor="text1"/>
        </w:rPr>
        <w:t>Include in your report:</w:t>
      </w:r>
    </w:p>
    <w:p w14:paraId="72248248" w14:textId="795BA7ED"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t>
      </w:r>
      <w:r w:rsidR="590FFD44" w:rsidRPr="00073A97">
        <w:rPr>
          <w:rFonts w:ascii="Times New Roman" w:eastAsia="Calibri" w:hAnsi="Times New Roman" w:cs="Times New Roman"/>
          <w:color w:val="000000" w:themeColor="text1"/>
        </w:rPr>
        <w:t>he</w:t>
      </w:r>
      <w:r w:rsidRPr="00073A97">
        <w:rPr>
          <w:rFonts w:ascii="Times New Roman" w:eastAsia="Calibri" w:hAnsi="Times New Roman" w:cs="Times New Roman"/>
          <w:color w:val="000000" w:themeColor="text1"/>
        </w:rPr>
        <w:t xml:space="preserve"> total</w:t>
      </w:r>
      <w:r w:rsidR="590FFD44" w:rsidRPr="00073A97">
        <w:rPr>
          <w:rFonts w:ascii="Times New Roman" w:eastAsia="Calibri" w:hAnsi="Times New Roman" w:cs="Times New Roman"/>
          <w:color w:val="000000" w:themeColor="text1"/>
        </w:rPr>
        <w:t xml:space="preserve"> current </w:t>
      </w:r>
      <w:r w:rsidRPr="00073A97">
        <w:rPr>
          <w:rFonts w:ascii="Times New Roman" w:eastAsia="Calibri" w:hAnsi="Times New Roman" w:cs="Times New Roman"/>
          <w:color w:val="000000" w:themeColor="text1"/>
        </w:rPr>
        <w:t>by the system when it is playing sound</w:t>
      </w:r>
    </w:p>
    <w:p w14:paraId="71D39DC3" w14:textId="1EA91CAE"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total current by the system when it is </w:t>
      </w:r>
      <w:r w:rsidRPr="00073A97">
        <w:rPr>
          <w:rFonts w:ascii="Times New Roman" w:eastAsia="Calibri" w:hAnsi="Times New Roman" w:cs="Times New Roman"/>
          <w:b/>
          <w:bCs/>
          <w:color w:val="000000" w:themeColor="text1"/>
        </w:rPr>
        <w:t xml:space="preserve">NOT </w:t>
      </w:r>
      <w:r w:rsidRPr="00073A97">
        <w:rPr>
          <w:rFonts w:ascii="Times New Roman" w:eastAsia="Calibri" w:hAnsi="Times New Roman" w:cs="Times New Roman"/>
          <w:color w:val="000000" w:themeColor="text1"/>
        </w:rPr>
        <w:t xml:space="preserve">playing sound </w:t>
      </w:r>
    </w:p>
    <w:p w14:paraId="2EE6CA22" w14:textId="08BC2F4C" w:rsidR="00EF3F3C" w:rsidRPr="00073A97" w:rsidRDefault="00AB7EB0" w:rsidP="109BF895">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RMS noise on the 5V line when it is playing sound.</w:t>
      </w:r>
    </w:p>
    <w:p w14:paraId="624F586C" w14:textId="1799EB04"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RMS noise on the 5V line when it is </w:t>
      </w:r>
      <w:r w:rsidRPr="00073A97">
        <w:rPr>
          <w:rFonts w:ascii="Times New Roman" w:eastAsia="Calibri" w:hAnsi="Times New Roman" w:cs="Times New Roman"/>
          <w:b/>
          <w:bCs/>
          <w:color w:val="000000" w:themeColor="text1"/>
        </w:rPr>
        <w:t xml:space="preserve">NOT </w:t>
      </w:r>
      <w:r w:rsidRPr="00073A97">
        <w:rPr>
          <w:rFonts w:ascii="Times New Roman" w:eastAsia="Calibri" w:hAnsi="Times New Roman" w:cs="Times New Roman"/>
          <w:color w:val="000000" w:themeColor="text1"/>
        </w:rPr>
        <w:t>playing sound</w:t>
      </w:r>
    </w:p>
    <w:p w14:paraId="721B878A" w14:textId="4E8CCC37" w:rsidR="00EF3F3C" w:rsidRPr="00073A97" w:rsidRDefault="00EF3F3C" w:rsidP="00AB7EB0">
      <w:pPr>
        <w:pStyle w:val="Heading2"/>
        <w:rPr>
          <w:rFonts w:ascii="Times New Roman" w:hAnsi="Times New Roman" w:cs="Times New Roman"/>
        </w:rPr>
      </w:pPr>
      <w:bookmarkStart w:id="25" w:name="_Toc202163114"/>
      <w:r w:rsidRPr="00073A97">
        <w:rPr>
          <w:rFonts w:ascii="Times New Roman" w:eastAsia="Calibri Light" w:hAnsi="Times New Roman" w:cs="Times New Roman"/>
          <w:sz w:val="25"/>
          <w:szCs w:val="25"/>
        </w:rPr>
        <w:t xml:space="preserve">Deliverable </w:t>
      </w:r>
      <w:r w:rsidR="00AB7EB0" w:rsidRPr="00073A97">
        <w:rPr>
          <w:rFonts w:ascii="Times New Roman" w:eastAsia="Calibri Light" w:hAnsi="Times New Roman" w:cs="Times New Roman"/>
          <w:sz w:val="25"/>
          <w:szCs w:val="25"/>
        </w:rPr>
        <w:t>8</w:t>
      </w:r>
      <w:r w:rsidRPr="00073A97">
        <w:rPr>
          <w:rFonts w:ascii="Times New Roman" w:eastAsia="Calibri Light" w:hAnsi="Times New Roman" w:cs="Times New Roman"/>
          <w:sz w:val="25"/>
          <w:szCs w:val="25"/>
        </w:rPr>
        <w:t xml:space="preserve"> (</w:t>
      </w:r>
      <w:r w:rsidR="00073A97" w:rsidRPr="00073A97">
        <w:rPr>
          <w:rFonts w:ascii="Times New Roman" w:eastAsia="Calibri Light" w:hAnsi="Times New Roman" w:cs="Times New Roman"/>
          <w:sz w:val="25"/>
          <w:szCs w:val="25"/>
        </w:rPr>
        <w:t>1</w:t>
      </w:r>
      <w:r w:rsidR="00CB74F8">
        <w:rPr>
          <w:rFonts w:ascii="Times New Roman" w:hAnsi="Times New Roman" w:cs="Times New Roman"/>
        </w:rPr>
        <w:t>0</w:t>
      </w:r>
      <w:r w:rsidRPr="00073A97">
        <w:rPr>
          <w:rFonts w:ascii="Times New Roman" w:hAnsi="Times New Roman" w:cs="Times New Roman"/>
        </w:rPr>
        <w:t>pts Extra Credit)</w:t>
      </w:r>
      <w:bookmarkEnd w:id="25"/>
    </w:p>
    <w:p w14:paraId="77A1E688" w14:textId="24BFEE09"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You may (for a +5% bonus) create multiple </w:t>
      </w:r>
      <w:proofErr w:type="gramStart"/>
      <w:r w:rsidRPr="00073A97">
        <w:rPr>
          <w:rFonts w:ascii="Times New Roman" w:hAnsi="Times New Roman" w:cs="Times New Roman"/>
        </w:rPr>
        <w:t>sine-waves</w:t>
      </w:r>
      <w:proofErr w:type="gramEnd"/>
      <w:r w:rsidRPr="00073A97">
        <w:rPr>
          <w:rFonts w:ascii="Times New Roman" w:hAnsi="Times New Roman" w:cs="Times New Roman"/>
        </w:rPr>
        <w:t xml:space="preserve"> at the same time. This way, you can play music containing melody and harmony. For this bonus you will use two sine-wave generators and add them together in hardware or software; be careful not to overflow and cause clipping. You will need three interrupts: one for outputting the </w:t>
      </w:r>
      <w:proofErr w:type="gramStart"/>
      <w:r w:rsidRPr="00073A97">
        <w:rPr>
          <w:rFonts w:ascii="Times New Roman" w:hAnsi="Times New Roman" w:cs="Times New Roman"/>
        </w:rPr>
        <w:t>sine-wave</w:t>
      </w:r>
      <w:proofErr w:type="gramEnd"/>
      <w:r w:rsidRPr="00073A97">
        <w:rPr>
          <w:rFonts w:ascii="Times New Roman" w:hAnsi="Times New Roman" w:cs="Times New Roman"/>
        </w:rPr>
        <w:t xml:space="preserve"> for the melody, one for outputting the </w:t>
      </w:r>
      <w:proofErr w:type="gramStart"/>
      <w:r w:rsidRPr="00073A97">
        <w:rPr>
          <w:rFonts w:ascii="Times New Roman" w:hAnsi="Times New Roman" w:cs="Times New Roman"/>
        </w:rPr>
        <w:t>sine-wave</w:t>
      </w:r>
      <w:proofErr w:type="gramEnd"/>
      <w:r w:rsidRPr="00073A97">
        <w:rPr>
          <w:rFonts w:ascii="Times New Roman" w:hAnsi="Times New Roman" w:cs="Times New Roman"/>
        </w:rPr>
        <w:t xml:space="preserve"> for the harmony, and a third to interpret the music (updating the frequencies and envelopes for the other two.) You will have to add the two </w:t>
      </w:r>
      <w:proofErr w:type="gramStart"/>
      <w:r w:rsidRPr="00073A97">
        <w:rPr>
          <w:rFonts w:ascii="Times New Roman" w:hAnsi="Times New Roman" w:cs="Times New Roman"/>
        </w:rPr>
        <w:t>sine-waves</w:t>
      </w:r>
      <w:proofErr w:type="gramEnd"/>
      <w:r w:rsidRPr="00073A97">
        <w:rPr>
          <w:rFonts w:ascii="Times New Roman" w:hAnsi="Times New Roman" w:cs="Times New Roman"/>
        </w:rPr>
        <w:t xml:space="preserve"> together in software.</w:t>
      </w:r>
    </w:p>
    <w:p w14:paraId="1915EA5E" w14:textId="35A8B5EE"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You may (for another +5% bonus) create sine-waves with envelopes like </w:t>
      </w:r>
      <w:hyperlink r:id="rId30" w:anchor="5_1" w:history="1">
        <w:proofErr w:type="spellStart"/>
        <w:r w:rsidR="00A859CD" w:rsidRPr="00965D16">
          <w:rPr>
            <w:rStyle w:val="Hyperlink"/>
            <w:rFonts w:ascii="Times New Roman" w:hAnsi="Times New Roman" w:cs="Times New Roman"/>
          </w:rPr>
          <w:t>ebook</w:t>
        </w:r>
        <w:proofErr w:type="spellEnd"/>
        <w:r w:rsidR="00A859CD" w:rsidRPr="00965D16">
          <w:rPr>
            <w:rStyle w:val="Hyperlink"/>
            <w:rFonts w:ascii="Times New Roman" w:hAnsi="Times New Roman" w:cs="Times New Roman"/>
          </w:rPr>
          <w:t xml:space="preserve"> </w:t>
        </w:r>
        <w:r w:rsidRPr="00965D16">
          <w:rPr>
            <w:rStyle w:val="Hyperlink"/>
            <w:rFonts w:ascii="Times New Roman" w:hAnsi="Times New Roman" w:cs="Times New Roman"/>
          </w:rPr>
          <w:t xml:space="preserve">Figure </w:t>
        </w:r>
        <w:r w:rsidR="00C20C2E" w:rsidRPr="00965D16">
          <w:rPr>
            <w:rStyle w:val="Hyperlink"/>
            <w:rFonts w:ascii="Times New Roman" w:hAnsi="Times New Roman" w:cs="Times New Roman"/>
          </w:rPr>
          <w:t>5.</w:t>
        </w:r>
        <w:r w:rsidR="00B26BEB" w:rsidRPr="00965D16">
          <w:rPr>
            <w:rStyle w:val="Hyperlink"/>
            <w:rFonts w:ascii="Times New Roman" w:hAnsi="Times New Roman" w:cs="Times New Roman"/>
          </w:rPr>
          <w:t>1</w:t>
        </w:r>
        <w:r w:rsidR="00A859CD" w:rsidRPr="00965D16">
          <w:rPr>
            <w:rStyle w:val="Hyperlink"/>
            <w:rFonts w:ascii="Times New Roman" w:hAnsi="Times New Roman" w:cs="Times New Roman"/>
          </w:rPr>
          <w:t>.</w:t>
        </w:r>
        <w:r w:rsidR="00B26BEB" w:rsidRPr="00965D16">
          <w:rPr>
            <w:rStyle w:val="Hyperlink"/>
            <w:rFonts w:ascii="Times New Roman" w:hAnsi="Times New Roman" w:cs="Times New Roman"/>
          </w:rPr>
          <w:t>7</w:t>
        </w:r>
        <w:r w:rsidRPr="00965D16">
          <w:rPr>
            <w:rStyle w:val="Hyperlink"/>
            <w:rFonts w:ascii="Times New Roman" w:hAnsi="Times New Roman" w:cs="Times New Roman"/>
          </w:rPr>
          <w:t>.</w:t>
        </w:r>
      </w:hyperlink>
      <w:r w:rsidRPr="00073A97">
        <w:rPr>
          <w:rFonts w:ascii="Times New Roman" w:hAnsi="Times New Roman" w:cs="Times New Roman"/>
        </w:rPr>
        <w:t xml:space="preserve"> To get extra credit, these envelopes must have shapes that sound pretty and are independent of pitch. Notice in Figure </w:t>
      </w:r>
      <w:r w:rsidR="00A859CD">
        <w:rPr>
          <w:rFonts w:ascii="Times New Roman" w:hAnsi="Times New Roman" w:cs="Times New Roman"/>
        </w:rPr>
        <w:t>5.</w:t>
      </w:r>
      <w:r w:rsidR="00B26BEB">
        <w:rPr>
          <w:rFonts w:ascii="Times New Roman" w:hAnsi="Times New Roman" w:cs="Times New Roman"/>
        </w:rPr>
        <w:t>1</w:t>
      </w:r>
      <w:r w:rsidR="00A859CD">
        <w:rPr>
          <w:rFonts w:ascii="Times New Roman" w:hAnsi="Times New Roman" w:cs="Times New Roman"/>
        </w:rPr>
        <w:t>.</w:t>
      </w:r>
      <w:r w:rsidR="00B26BEB">
        <w:rPr>
          <w:rFonts w:ascii="Times New Roman" w:hAnsi="Times New Roman" w:cs="Times New Roman"/>
        </w:rPr>
        <w:t>7</w:t>
      </w:r>
      <w:r w:rsidR="00A859CD">
        <w:rPr>
          <w:rFonts w:ascii="Times New Roman" w:hAnsi="Times New Roman" w:cs="Times New Roman"/>
        </w:rPr>
        <w:t xml:space="preserve"> </w:t>
      </w:r>
      <w:r w:rsidRPr="00073A97">
        <w:rPr>
          <w:rFonts w:ascii="Times New Roman" w:hAnsi="Times New Roman" w:cs="Times New Roman"/>
        </w:rPr>
        <w:t xml:space="preserve">that the decay slope of the envelopes for 330 and 523 Hz are the same. </w:t>
      </w:r>
      <w:r w:rsidR="00CB74F8">
        <w:rPr>
          <w:rFonts w:ascii="Times New Roman" w:hAnsi="Times New Roman" w:cs="Times New Roman"/>
        </w:rPr>
        <w:t>I</w:t>
      </w:r>
      <w:r w:rsidRPr="00073A97">
        <w:rPr>
          <w:rFonts w:ascii="Times New Roman" w:hAnsi="Times New Roman" w:cs="Times New Roman"/>
        </w:rPr>
        <w:t>.e.</w:t>
      </w:r>
      <w:r w:rsidR="00CB74F8">
        <w:rPr>
          <w:rFonts w:ascii="Times New Roman" w:hAnsi="Times New Roman" w:cs="Times New Roman"/>
        </w:rPr>
        <w:t>,</w:t>
      </w:r>
      <w:r w:rsidRPr="00073A97">
        <w:rPr>
          <w:rFonts w:ascii="Times New Roman" w:hAnsi="Times New Roman" w:cs="Times New Roman"/>
        </w:rPr>
        <w:t xml:space="preserve"> </w:t>
      </w:r>
      <w:r w:rsidR="00CB74F8">
        <w:rPr>
          <w:rFonts w:ascii="Times New Roman" w:hAnsi="Times New Roman" w:cs="Times New Roman"/>
        </w:rPr>
        <w:t>t</w:t>
      </w:r>
      <w:r w:rsidRPr="00073A97">
        <w:rPr>
          <w:rFonts w:ascii="Times New Roman" w:hAnsi="Times New Roman" w:cs="Times New Roman"/>
        </w:rPr>
        <w:t xml:space="preserve">he envelopes are not </w:t>
      </w:r>
      <w:r w:rsidR="007F4282" w:rsidRPr="00073A97">
        <w:rPr>
          <w:rFonts w:ascii="Times New Roman" w:hAnsi="Times New Roman" w:cs="Times New Roman"/>
        </w:rPr>
        <w:t>frequency</w:t>
      </w:r>
      <w:r w:rsidR="007F4282">
        <w:rPr>
          <w:rFonts w:ascii="Times New Roman" w:hAnsi="Times New Roman" w:cs="Times New Roman"/>
        </w:rPr>
        <w:t xml:space="preserve"> dependent</w:t>
      </w:r>
      <w:r w:rsidRPr="00073A97">
        <w:rPr>
          <w:rFonts w:ascii="Times New Roman" w:hAnsi="Times New Roman" w:cs="Times New Roman"/>
        </w:rPr>
        <w:t>. A sinusoidal envelope sounds like the bowing action on a violin.</w:t>
      </w:r>
    </w:p>
    <w:p w14:paraId="78AA6BC9" w14:textId="30803B00" w:rsidR="00AB7EB0" w:rsidRPr="00073A97" w:rsidRDefault="00AB7EB0" w:rsidP="00EF3F3C">
      <w:pPr>
        <w:rPr>
          <w:rFonts w:ascii="Times New Roman" w:hAnsi="Times New Roman" w:cs="Times New Roman"/>
        </w:rPr>
      </w:pPr>
      <w:r w:rsidRPr="00073A97">
        <w:rPr>
          <w:rFonts w:ascii="Times New Roman" w:eastAsia="Calibri" w:hAnsi="Times New Roman" w:cs="Times New Roman"/>
          <w:color w:val="000000" w:themeColor="text1"/>
        </w:rPr>
        <w:t>Include in your report, which –if any—extra credit deliverables you have done. For each extra credit deliverable, tell what functions in your code were created/modified to achieve the effect.</w:t>
      </w:r>
    </w:p>
    <w:p w14:paraId="0B2710B0" w14:textId="1151B17A" w:rsidR="52C70240" w:rsidRPr="00073A97" w:rsidRDefault="52C70240" w:rsidP="3777BDBE">
      <w:pPr>
        <w:pStyle w:val="Heading1"/>
        <w:rPr>
          <w:rFonts w:ascii="Times New Roman" w:hAnsi="Times New Roman" w:cs="Times New Roman"/>
        </w:rPr>
      </w:pPr>
      <w:bookmarkStart w:id="26" w:name="_Toc977208272"/>
      <w:bookmarkStart w:id="27" w:name="_Toc202163115"/>
      <w:r w:rsidRPr="00073A97">
        <w:rPr>
          <w:rFonts w:ascii="Times New Roman" w:hAnsi="Times New Roman" w:cs="Times New Roman"/>
        </w:rPr>
        <w:t xml:space="preserve">Lab </w:t>
      </w:r>
      <w:r w:rsidR="0B499A49" w:rsidRPr="00073A97">
        <w:rPr>
          <w:rFonts w:ascii="Times New Roman" w:hAnsi="Times New Roman" w:cs="Times New Roman"/>
        </w:rPr>
        <w:t>Checkout</w:t>
      </w:r>
      <w:bookmarkEnd w:id="26"/>
      <w:bookmarkEnd w:id="27"/>
    </w:p>
    <w:p w14:paraId="51477EAE" w14:textId="0981457E" w:rsidR="52C70240" w:rsidRPr="00073A97" w:rsidRDefault="52C70240" w:rsidP="3777BDBE">
      <w:pPr>
        <w:rPr>
          <w:rFonts w:ascii="Times New Roman" w:hAnsi="Times New Roman" w:cs="Times New Roman"/>
          <w:color w:val="FF0000"/>
        </w:rPr>
      </w:pPr>
      <w:bookmarkStart w:id="28" w:name="_Hlk157731822"/>
      <w:r w:rsidRPr="00073A97">
        <w:rPr>
          <w:rFonts w:ascii="Times New Roman" w:hAnsi="Times New Roman" w:cs="Times New Roman"/>
          <w:color w:val="FF0000"/>
        </w:rPr>
        <w:t xml:space="preserve">The lab </w:t>
      </w:r>
      <w:r w:rsidR="2AF5F3CA" w:rsidRPr="00073A97">
        <w:rPr>
          <w:rFonts w:ascii="Times New Roman" w:hAnsi="Times New Roman" w:cs="Times New Roman"/>
          <w:color w:val="FF0000"/>
        </w:rPr>
        <w:t xml:space="preserve">checkout </w:t>
      </w:r>
      <w:r w:rsidRPr="00073A97">
        <w:rPr>
          <w:rFonts w:ascii="Times New Roman" w:hAnsi="Times New Roman" w:cs="Times New Roman"/>
          <w:color w:val="FF0000"/>
        </w:rPr>
        <w:t xml:space="preserve">is performed during the </w:t>
      </w:r>
      <w:r w:rsidR="781EFD64" w:rsidRPr="00073A97">
        <w:rPr>
          <w:rFonts w:ascii="Times New Roman" w:hAnsi="Times New Roman" w:cs="Times New Roman"/>
          <w:color w:val="FF0000"/>
        </w:rPr>
        <w:t>M/T lab session</w:t>
      </w:r>
      <w:r w:rsidRPr="00073A97">
        <w:rPr>
          <w:rFonts w:ascii="Times New Roman" w:hAnsi="Times New Roman" w:cs="Times New Roman"/>
          <w:color w:val="FF0000"/>
        </w:rPr>
        <w:t>.</w:t>
      </w:r>
    </w:p>
    <w:bookmarkEnd w:id="28"/>
    <w:p w14:paraId="5FD54BDF" w14:textId="5CC6F9DF" w:rsidR="609F6899" w:rsidRPr="00073A97" w:rsidRDefault="609F6899" w:rsidP="3777BDBE">
      <w:pPr>
        <w:rPr>
          <w:rFonts w:ascii="Times New Roman" w:eastAsia="Calibri" w:hAnsi="Times New Roman" w:cs="Times New Roman"/>
        </w:rPr>
      </w:pPr>
      <w:r w:rsidRPr="00073A97">
        <w:rPr>
          <w:rFonts w:ascii="Times New Roman" w:hAnsi="Times New Roman" w:cs="Times New Roman"/>
        </w:rPr>
        <w:t>You should be able to demonstrate the three functions as described in the requirements document. The TA will ask you to connect your DAC output to an oscilloscope and spectrum analyzer, and ask you questions about the frequency spectrum of your output. You should be prepared to discuss alternative approaches and be able to justify your solution.</w:t>
      </w:r>
    </w:p>
    <w:p w14:paraId="0613E230" w14:textId="4BCD8FD6" w:rsidR="52C70240" w:rsidRPr="00073A97" w:rsidRDefault="52C70240" w:rsidP="3777BDBE">
      <w:pPr>
        <w:pStyle w:val="Heading1"/>
        <w:rPr>
          <w:rFonts w:ascii="Times New Roman" w:hAnsi="Times New Roman" w:cs="Times New Roman"/>
        </w:rPr>
      </w:pPr>
      <w:bookmarkStart w:id="29" w:name="_Toc780818015"/>
      <w:bookmarkStart w:id="30" w:name="_Toc202163116"/>
      <w:r w:rsidRPr="00073A97">
        <w:rPr>
          <w:rFonts w:ascii="Times New Roman" w:hAnsi="Times New Roman" w:cs="Times New Roman"/>
        </w:rPr>
        <w:t>Lab Report</w:t>
      </w:r>
      <w:bookmarkEnd w:id="29"/>
      <w:bookmarkEnd w:id="30"/>
    </w:p>
    <w:p w14:paraId="3F4FB541" w14:textId="0269D580" w:rsidR="00BB5E81" w:rsidRPr="00073A97" w:rsidRDefault="00BB5E81" w:rsidP="00BB5E81">
      <w:pPr>
        <w:rPr>
          <w:rFonts w:ascii="Times New Roman" w:hAnsi="Times New Roman" w:cs="Times New Roman"/>
          <w:color w:val="FF0000"/>
        </w:rPr>
      </w:pPr>
      <w:r w:rsidRPr="00073A97">
        <w:rPr>
          <w:rFonts w:ascii="Times New Roman" w:hAnsi="Times New Roman" w:cs="Times New Roman"/>
          <w:color w:val="FF0000"/>
        </w:rPr>
        <w:t>The lab report shall be submitted by the Friday after the second (W/Th) lab section.</w:t>
      </w:r>
    </w:p>
    <w:p w14:paraId="461C3739" w14:textId="77777777" w:rsidR="001E4812" w:rsidRDefault="00BB5E81" w:rsidP="001E4812">
      <w:pPr>
        <w:rPr>
          <w:rFonts w:ascii="Times New Roman" w:hAnsi="Times New Roman" w:cs="Times New Roman"/>
        </w:rPr>
      </w:pPr>
      <w:r w:rsidRPr="00073A97">
        <w:rPr>
          <w:rFonts w:ascii="Times New Roman" w:hAnsi="Times New Roman" w:cs="Times New Roman"/>
        </w:rPr>
        <w:t>You should complete the Lab0</w:t>
      </w:r>
      <w:r w:rsidR="00CB74F8">
        <w:rPr>
          <w:rFonts w:ascii="Times New Roman" w:hAnsi="Times New Roman" w:cs="Times New Roman"/>
        </w:rPr>
        <w:t>5</w:t>
      </w:r>
      <w:r w:rsidRPr="00073A97">
        <w:rPr>
          <w:rFonts w:ascii="Times New Roman" w:hAnsi="Times New Roman" w:cs="Times New Roman"/>
        </w:rPr>
        <w:t>Report.docx file with your data and answers then submit the completed file to Canvas.</w:t>
      </w:r>
      <w:bookmarkStart w:id="31" w:name="_Toc157274192"/>
    </w:p>
    <w:bookmarkEnd w:id="31"/>
    <w:p w14:paraId="0F9E58EA" w14:textId="77777777" w:rsidR="001E4812" w:rsidRDefault="001E4812" w:rsidP="001E4812">
      <w:pPr>
        <w:rPr>
          <w:rFonts w:ascii="Times New Roman" w:hAnsi="Times New Roman" w:cs="Times New Roman"/>
        </w:rPr>
      </w:pPr>
    </w:p>
    <w:sectPr w:rsidR="001E4812">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F939" w14:textId="77777777" w:rsidR="00BC3646" w:rsidRDefault="00BC3646">
      <w:pPr>
        <w:spacing w:after="0" w:line="240" w:lineRule="auto"/>
      </w:pPr>
      <w:r>
        <w:separator/>
      </w:r>
    </w:p>
  </w:endnote>
  <w:endnote w:type="continuationSeparator" w:id="0">
    <w:p w14:paraId="39687C1E" w14:textId="77777777" w:rsidR="00BC3646" w:rsidRDefault="00BC3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F9FB" w14:textId="77777777" w:rsidR="00E17864" w:rsidRDefault="00E178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3C5D547A" w:rsidR="3777BDBE" w:rsidRDefault="3777BDBE" w:rsidP="3777BDBE">
          <w:pPr>
            <w:pStyle w:val="Header"/>
            <w:ind w:right="-115"/>
            <w:jc w:val="right"/>
          </w:pPr>
          <w:r>
            <w:fldChar w:fldCharType="begin"/>
          </w:r>
          <w:r>
            <w:instrText>PAGE</w:instrText>
          </w:r>
          <w:r>
            <w:fldChar w:fldCharType="separate"/>
          </w:r>
          <w:r w:rsidR="005904EE">
            <w:rPr>
              <w:noProof/>
            </w:rPr>
            <w:t>1</w:t>
          </w:r>
          <w:r>
            <w:fldChar w:fldCharType="end"/>
          </w:r>
        </w:p>
      </w:tc>
    </w:tr>
  </w:tbl>
  <w:p w14:paraId="226BEDA2" w14:textId="2D25A650" w:rsidR="3777BDBE" w:rsidRDefault="3777BDBE" w:rsidP="3777BD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9E10" w14:textId="77777777" w:rsidR="00E17864" w:rsidRDefault="00E1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4D26" w14:textId="77777777" w:rsidR="00BC3646" w:rsidRDefault="00BC3646">
      <w:pPr>
        <w:spacing w:after="0" w:line="240" w:lineRule="auto"/>
      </w:pPr>
      <w:r>
        <w:separator/>
      </w:r>
    </w:p>
  </w:footnote>
  <w:footnote w:type="continuationSeparator" w:id="0">
    <w:p w14:paraId="2D7F966F" w14:textId="77777777" w:rsidR="00BC3646" w:rsidRDefault="00BC3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2A96" w14:textId="77777777" w:rsidR="00E17864" w:rsidRDefault="00E178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E17864" w14:paraId="5C60B763" w14:textId="77777777" w:rsidTr="3777BDBE">
      <w:trPr>
        <w:trHeight w:val="300"/>
      </w:trPr>
      <w:tc>
        <w:tcPr>
          <w:tcW w:w="3120" w:type="dxa"/>
        </w:tcPr>
        <w:p w14:paraId="27FCFB87" w14:textId="78E948B0" w:rsidR="00E17864" w:rsidRDefault="00E17864" w:rsidP="00E17864">
          <w:pPr>
            <w:pStyle w:val="Header"/>
          </w:pPr>
          <w:r>
            <w:t xml:space="preserve">Spring </w:t>
          </w:r>
          <w:r>
            <w:t>2026</w:t>
          </w:r>
        </w:p>
      </w:tc>
      <w:tc>
        <w:tcPr>
          <w:tcW w:w="3120" w:type="dxa"/>
        </w:tcPr>
        <w:p w14:paraId="7EDCD7DA" w14:textId="22841D44" w:rsidR="00E17864" w:rsidRDefault="00E17864" w:rsidP="3777BDBE">
          <w:pPr>
            <w:pStyle w:val="Header"/>
            <w:ind w:right="-115"/>
            <w:jc w:val="right"/>
          </w:pPr>
        </w:p>
      </w:tc>
    </w:tr>
  </w:tbl>
  <w:p w14:paraId="43B60F62" w14:textId="2B254272" w:rsidR="3777BDBE" w:rsidRDefault="3777BDBE" w:rsidP="3777BD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128A" w14:textId="77777777" w:rsidR="00E17864" w:rsidRDefault="00E17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4B57"/>
    <w:multiLevelType w:val="hybridMultilevel"/>
    <w:tmpl w:val="3F3A2952"/>
    <w:lvl w:ilvl="0" w:tplc="8B20E8BA">
      <w:start w:val="2"/>
      <w:numFmt w:val="decimal"/>
      <w:lvlText w:val="%1."/>
      <w:lvlJc w:val="left"/>
      <w:pPr>
        <w:ind w:left="720" w:hanging="360"/>
      </w:pPr>
    </w:lvl>
    <w:lvl w:ilvl="1" w:tplc="C7521A68">
      <w:start w:val="1"/>
      <w:numFmt w:val="lowerLetter"/>
      <w:lvlText w:val="%2."/>
      <w:lvlJc w:val="left"/>
      <w:pPr>
        <w:ind w:left="1440" w:hanging="360"/>
      </w:pPr>
    </w:lvl>
    <w:lvl w:ilvl="2" w:tplc="8F8A04EE">
      <w:start w:val="1"/>
      <w:numFmt w:val="lowerRoman"/>
      <w:lvlText w:val="%3."/>
      <w:lvlJc w:val="right"/>
      <w:pPr>
        <w:ind w:left="2160" w:hanging="180"/>
      </w:pPr>
    </w:lvl>
    <w:lvl w:ilvl="3" w:tplc="5CC2F464">
      <w:start w:val="1"/>
      <w:numFmt w:val="decimal"/>
      <w:lvlText w:val="%4."/>
      <w:lvlJc w:val="left"/>
      <w:pPr>
        <w:ind w:left="2880" w:hanging="360"/>
      </w:pPr>
    </w:lvl>
    <w:lvl w:ilvl="4" w:tplc="21DC5738">
      <w:start w:val="1"/>
      <w:numFmt w:val="lowerLetter"/>
      <w:lvlText w:val="%5."/>
      <w:lvlJc w:val="left"/>
      <w:pPr>
        <w:ind w:left="3600" w:hanging="360"/>
      </w:pPr>
    </w:lvl>
    <w:lvl w:ilvl="5" w:tplc="7944C5CA">
      <w:start w:val="1"/>
      <w:numFmt w:val="lowerRoman"/>
      <w:lvlText w:val="%6."/>
      <w:lvlJc w:val="right"/>
      <w:pPr>
        <w:ind w:left="4320" w:hanging="180"/>
      </w:pPr>
    </w:lvl>
    <w:lvl w:ilvl="6" w:tplc="91D62F30">
      <w:start w:val="1"/>
      <w:numFmt w:val="decimal"/>
      <w:lvlText w:val="%7."/>
      <w:lvlJc w:val="left"/>
      <w:pPr>
        <w:ind w:left="5040" w:hanging="360"/>
      </w:pPr>
    </w:lvl>
    <w:lvl w:ilvl="7" w:tplc="C0725C9E">
      <w:start w:val="1"/>
      <w:numFmt w:val="lowerLetter"/>
      <w:lvlText w:val="%8."/>
      <w:lvlJc w:val="left"/>
      <w:pPr>
        <w:ind w:left="5760" w:hanging="360"/>
      </w:pPr>
    </w:lvl>
    <w:lvl w:ilvl="8" w:tplc="98F0AA98">
      <w:start w:val="1"/>
      <w:numFmt w:val="lowerRoman"/>
      <w:lvlText w:val="%9."/>
      <w:lvlJc w:val="right"/>
      <w:pPr>
        <w:ind w:left="6480" w:hanging="180"/>
      </w:pPr>
    </w:lvl>
  </w:abstractNum>
  <w:abstractNum w:abstractNumId="1" w15:restartNumberingAfterBreak="0">
    <w:nsid w:val="034F043F"/>
    <w:multiLevelType w:val="hybridMultilevel"/>
    <w:tmpl w:val="BDAC0480"/>
    <w:lvl w:ilvl="0" w:tplc="F9667B02">
      <w:start w:val="5"/>
      <w:numFmt w:val="bullet"/>
      <w:lvlText w:val=""/>
      <w:lvlJc w:val="left"/>
      <w:pPr>
        <w:ind w:left="720" w:hanging="360"/>
      </w:pPr>
      <w:rPr>
        <w:rFonts w:ascii="Symbol" w:hAnsi="Symbol" w:hint="default"/>
      </w:rPr>
    </w:lvl>
    <w:lvl w:ilvl="1" w:tplc="A30CAC94">
      <w:start w:val="1"/>
      <w:numFmt w:val="upperLetter"/>
      <w:lvlText w:val="%2)"/>
      <w:lvlJc w:val="left"/>
      <w:pPr>
        <w:ind w:left="1440" w:hanging="360"/>
      </w:pPr>
    </w:lvl>
    <w:lvl w:ilvl="2" w:tplc="24D8B3B4">
      <w:start w:val="1"/>
      <w:numFmt w:val="bullet"/>
      <w:lvlText w:val=""/>
      <w:lvlJc w:val="left"/>
      <w:pPr>
        <w:ind w:left="2160" w:hanging="360"/>
      </w:pPr>
      <w:rPr>
        <w:rFonts w:ascii="Wingdings" w:hAnsi="Wingdings" w:hint="default"/>
      </w:rPr>
    </w:lvl>
    <w:lvl w:ilvl="3" w:tplc="9A320272">
      <w:start w:val="1"/>
      <w:numFmt w:val="bullet"/>
      <w:lvlText w:val=""/>
      <w:lvlJc w:val="left"/>
      <w:pPr>
        <w:ind w:left="2880" w:hanging="360"/>
      </w:pPr>
      <w:rPr>
        <w:rFonts w:ascii="Symbol" w:hAnsi="Symbol" w:hint="default"/>
      </w:rPr>
    </w:lvl>
    <w:lvl w:ilvl="4" w:tplc="498E5DDC">
      <w:start w:val="1"/>
      <w:numFmt w:val="bullet"/>
      <w:lvlText w:val="o"/>
      <w:lvlJc w:val="left"/>
      <w:pPr>
        <w:ind w:left="3600" w:hanging="360"/>
      </w:pPr>
      <w:rPr>
        <w:rFonts w:ascii="Courier New" w:hAnsi="Courier New" w:hint="default"/>
      </w:rPr>
    </w:lvl>
    <w:lvl w:ilvl="5" w:tplc="4CD642BE">
      <w:start w:val="1"/>
      <w:numFmt w:val="bullet"/>
      <w:lvlText w:val=""/>
      <w:lvlJc w:val="left"/>
      <w:pPr>
        <w:ind w:left="4320" w:hanging="360"/>
      </w:pPr>
      <w:rPr>
        <w:rFonts w:ascii="Wingdings" w:hAnsi="Wingdings" w:hint="default"/>
      </w:rPr>
    </w:lvl>
    <w:lvl w:ilvl="6" w:tplc="CC4276E4">
      <w:start w:val="1"/>
      <w:numFmt w:val="bullet"/>
      <w:lvlText w:val=""/>
      <w:lvlJc w:val="left"/>
      <w:pPr>
        <w:ind w:left="5040" w:hanging="360"/>
      </w:pPr>
      <w:rPr>
        <w:rFonts w:ascii="Symbol" w:hAnsi="Symbol" w:hint="default"/>
      </w:rPr>
    </w:lvl>
    <w:lvl w:ilvl="7" w:tplc="853A8D74">
      <w:start w:val="1"/>
      <w:numFmt w:val="bullet"/>
      <w:lvlText w:val="o"/>
      <w:lvlJc w:val="left"/>
      <w:pPr>
        <w:ind w:left="5760" w:hanging="360"/>
      </w:pPr>
      <w:rPr>
        <w:rFonts w:ascii="Courier New" w:hAnsi="Courier New" w:hint="default"/>
      </w:rPr>
    </w:lvl>
    <w:lvl w:ilvl="8" w:tplc="FC7817E0">
      <w:start w:val="1"/>
      <w:numFmt w:val="bullet"/>
      <w:lvlText w:val=""/>
      <w:lvlJc w:val="left"/>
      <w:pPr>
        <w:ind w:left="6480" w:hanging="360"/>
      </w:pPr>
      <w:rPr>
        <w:rFonts w:ascii="Wingdings" w:hAnsi="Wingdings" w:hint="default"/>
      </w:rPr>
    </w:lvl>
  </w:abstractNum>
  <w:abstractNum w:abstractNumId="2" w15:restartNumberingAfterBreak="0">
    <w:nsid w:val="0369B205"/>
    <w:multiLevelType w:val="hybridMultilevel"/>
    <w:tmpl w:val="FD625F5C"/>
    <w:lvl w:ilvl="0" w:tplc="B4E67754">
      <w:start w:val="3"/>
      <w:numFmt w:val="decimal"/>
      <w:lvlText w:val="%1."/>
      <w:lvlJc w:val="left"/>
      <w:pPr>
        <w:ind w:left="720" w:hanging="360"/>
      </w:pPr>
    </w:lvl>
    <w:lvl w:ilvl="1" w:tplc="36409848">
      <w:start w:val="1"/>
      <w:numFmt w:val="lowerLetter"/>
      <w:lvlText w:val="%2."/>
      <w:lvlJc w:val="left"/>
      <w:pPr>
        <w:ind w:left="1440" w:hanging="360"/>
      </w:pPr>
    </w:lvl>
    <w:lvl w:ilvl="2" w:tplc="A296CF64">
      <w:start w:val="1"/>
      <w:numFmt w:val="lowerRoman"/>
      <w:lvlText w:val="%3."/>
      <w:lvlJc w:val="right"/>
      <w:pPr>
        <w:ind w:left="2160" w:hanging="180"/>
      </w:pPr>
    </w:lvl>
    <w:lvl w:ilvl="3" w:tplc="C6C617A0">
      <w:start w:val="1"/>
      <w:numFmt w:val="decimal"/>
      <w:lvlText w:val="%4."/>
      <w:lvlJc w:val="left"/>
      <w:pPr>
        <w:ind w:left="2880" w:hanging="360"/>
      </w:pPr>
    </w:lvl>
    <w:lvl w:ilvl="4" w:tplc="CC7A0D68">
      <w:start w:val="1"/>
      <w:numFmt w:val="lowerLetter"/>
      <w:lvlText w:val="%5."/>
      <w:lvlJc w:val="left"/>
      <w:pPr>
        <w:ind w:left="3600" w:hanging="360"/>
      </w:pPr>
    </w:lvl>
    <w:lvl w:ilvl="5" w:tplc="D29C6A1C">
      <w:start w:val="1"/>
      <w:numFmt w:val="lowerRoman"/>
      <w:lvlText w:val="%6."/>
      <w:lvlJc w:val="right"/>
      <w:pPr>
        <w:ind w:left="4320" w:hanging="180"/>
      </w:pPr>
    </w:lvl>
    <w:lvl w:ilvl="6" w:tplc="2B2CA718">
      <w:start w:val="1"/>
      <w:numFmt w:val="decimal"/>
      <w:lvlText w:val="%7."/>
      <w:lvlJc w:val="left"/>
      <w:pPr>
        <w:ind w:left="5040" w:hanging="360"/>
      </w:pPr>
    </w:lvl>
    <w:lvl w:ilvl="7" w:tplc="EA30C532">
      <w:start w:val="1"/>
      <w:numFmt w:val="lowerLetter"/>
      <w:lvlText w:val="%8."/>
      <w:lvlJc w:val="left"/>
      <w:pPr>
        <w:ind w:left="5760" w:hanging="360"/>
      </w:pPr>
    </w:lvl>
    <w:lvl w:ilvl="8" w:tplc="A9C8FB4A">
      <w:start w:val="1"/>
      <w:numFmt w:val="lowerRoman"/>
      <w:lvlText w:val="%9."/>
      <w:lvlJc w:val="right"/>
      <w:pPr>
        <w:ind w:left="6480" w:hanging="180"/>
      </w:pPr>
    </w:lvl>
  </w:abstractNum>
  <w:abstractNum w:abstractNumId="3" w15:restartNumberingAfterBreak="0">
    <w:nsid w:val="055B5D9E"/>
    <w:multiLevelType w:val="hybridMultilevel"/>
    <w:tmpl w:val="BAF84E2A"/>
    <w:lvl w:ilvl="0" w:tplc="2A06B19E">
      <w:start w:val="4"/>
      <w:numFmt w:val="decimal"/>
      <w:lvlText w:val="%1."/>
      <w:lvlJc w:val="left"/>
      <w:pPr>
        <w:ind w:left="720" w:hanging="360"/>
      </w:pPr>
    </w:lvl>
    <w:lvl w:ilvl="1" w:tplc="9892C852">
      <w:start w:val="1"/>
      <w:numFmt w:val="lowerLetter"/>
      <w:lvlText w:val="%2."/>
      <w:lvlJc w:val="left"/>
      <w:pPr>
        <w:ind w:left="1440" w:hanging="360"/>
      </w:pPr>
    </w:lvl>
    <w:lvl w:ilvl="2" w:tplc="76C4CD74">
      <w:start w:val="1"/>
      <w:numFmt w:val="lowerRoman"/>
      <w:lvlText w:val="%3."/>
      <w:lvlJc w:val="right"/>
      <w:pPr>
        <w:ind w:left="2160" w:hanging="180"/>
      </w:pPr>
    </w:lvl>
    <w:lvl w:ilvl="3" w:tplc="4F782DCE">
      <w:start w:val="1"/>
      <w:numFmt w:val="decimal"/>
      <w:lvlText w:val="%4."/>
      <w:lvlJc w:val="left"/>
      <w:pPr>
        <w:ind w:left="2880" w:hanging="360"/>
      </w:pPr>
    </w:lvl>
    <w:lvl w:ilvl="4" w:tplc="BDC02784">
      <w:start w:val="1"/>
      <w:numFmt w:val="lowerLetter"/>
      <w:lvlText w:val="%5."/>
      <w:lvlJc w:val="left"/>
      <w:pPr>
        <w:ind w:left="3600" w:hanging="360"/>
      </w:pPr>
    </w:lvl>
    <w:lvl w:ilvl="5" w:tplc="3E906BD4">
      <w:start w:val="1"/>
      <w:numFmt w:val="lowerRoman"/>
      <w:lvlText w:val="%6."/>
      <w:lvlJc w:val="right"/>
      <w:pPr>
        <w:ind w:left="4320" w:hanging="180"/>
      </w:pPr>
    </w:lvl>
    <w:lvl w:ilvl="6" w:tplc="FD182F60">
      <w:start w:val="1"/>
      <w:numFmt w:val="decimal"/>
      <w:lvlText w:val="%7."/>
      <w:lvlJc w:val="left"/>
      <w:pPr>
        <w:ind w:left="5040" w:hanging="360"/>
      </w:pPr>
    </w:lvl>
    <w:lvl w:ilvl="7" w:tplc="D3A8954E">
      <w:start w:val="1"/>
      <w:numFmt w:val="lowerLetter"/>
      <w:lvlText w:val="%8."/>
      <w:lvlJc w:val="left"/>
      <w:pPr>
        <w:ind w:left="5760" w:hanging="360"/>
      </w:pPr>
    </w:lvl>
    <w:lvl w:ilvl="8" w:tplc="397238B2">
      <w:start w:val="1"/>
      <w:numFmt w:val="lowerRoman"/>
      <w:lvlText w:val="%9."/>
      <w:lvlJc w:val="right"/>
      <w:pPr>
        <w:ind w:left="6480" w:hanging="180"/>
      </w:pPr>
    </w:lvl>
  </w:abstractNum>
  <w:abstractNum w:abstractNumId="4" w15:restartNumberingAfterBreak="0">
    <w:nsid w:val="06B32125"/>
    <w:multiLevelType w:val="hybridMultilevel"/>
    <w:tmpl w:val="6AC0A95E"/>
    <w:lvl w:ilvl="0" w:tplc="E59412D0">
      <w:start w:val="1"/>
      <w:numFmt w:val="bullet"/>
      <w:lvlText w:val=""/>
      <w:lvlJc w:val="left"/>
      <w:pPr>
        <w:ind w:left="720" w:hanging="360"/>
      </w:pPr>
      <w:rPr>
        <w:rFonts w:ascii="Symbol" w:hAnsi="Symbol" w:hint="default"/>
      </w:rPr>
    </w:lvl>
    <w:lvl w:ilvl="1" w:tplc="20720A9C">
      <w:start w:val="1"/>
      <w:numFmt w:val="bullet"/>
      <w:lvlText w:val="o"/>
      <w:lvlJc w:val="left"/>
      <w:pPr>
        <w:ind w:left="1440" w:hanging="360"/>
      </w:pPr>
      <w:rPr>
        <w:rFonts w:ascii="Courier New" w:hAnsi="Courier New" w:hint="default"/>
      </w:rPr>
    </w:lvl>
    <w:lvl w:ilvl="2" w:tplc="52C81A9E">
      <w:start w:val="1"/>
      <w:numFmt w:val="bullet"/>
      <w:lvlText w:val=""/>
      <w:lvlJc w:val="left"/>
      <w:pPr>
        <w:ind w:left="2160" w:hanging="360"/>
      </w:pPr>
      <w:rPr>
        <w:rFonts w:ascii="Wingdings" w:hAnsi="Wingdings" w:hint="default"/>
      </w:rPr>
    </w:lvl>
    <w:lvl w:ilvl="3" w:tplc="A330ED48">
      <w:start w:val="1"/>
      <w:numFmt w:val="bullet"/>
      <w:lvlText w:val=""/>
      <w:lvlJc w:val="left"/>
      <w:pPr>
        <w:ind w:left="2880" w:hanging="360"/>
      </w:pPr>
      <w:rPr>
        <w:rFonts w:ascii="Symbol" w:hAnsi="Symbol" w:hint="default"/>
      </w:rPr>
    </w:lvl>
    <w:lvl w:ilvl="4" w:tplc="7C86C5DC">
      <w:start w:val="1"/>
      <w:numFmt w:val="bullet"/>
      <w:lvlText w:val="o"/>
      <w:lvlJc w:val="left"/>
      <w:pPr>
        <w:ind w:left="3600" w:hanging="360"/>
      </w:pPr>
      <w:rPr>
        <w:rFonts w:ascii="Courier New" w:hAnsi="Courier New" w:hint="default"/>
      </w:rPr>
    </w:lvl>
    <w:lvl w:ilvl="5" w:tplc="14C897C0">
      <w:start w:val="1"/>
      <w:numFmt w:val="bullet"/>
      <w:lvlText w:val=""/>
      <w:lvlJc w:val="left"/>
      <w:pPr>
        <w:ind w:left="4320" w:hanging="360"/>
      </w:pPr>
      <w:rPr>
        <w:rFonts w:ascii="Wingdings" w:hAnsi="Wingdings" w:hint="default"/>
      </w:rPr>
    </w:lvl>
    <w:lvl w:ilvl="6" w:tplc="2F7633F0">
      <w:start w:val="1"/>
      <w:numFmt w:val="bullet"/>
      <w:lvlText w:val=""/>
      <w:lvlJc w:val="left"/>
      <w:pPr>
        <w:ind w:left="5040" w:hanging="360"/>
      </w:pPr>
      <w:rPr>
        <w:rFonts w:ascii="Symbol" w:hAnsi="Symbol" w:hint="default"/>
      </w:rPr>
    </w:lvl>
    <w:lvl w:ilvl="7" w:tplc="D2F6DE8E">
      <w:start w:val="1"/>
      <w:numFmt w:val="bullet"/>
      <w:lvlText w:val="o"/>
      <w:lvlJc w:val="left"/>
      <w:pPr>
        <w:ind w:left="5760" w:hanging="360"/>
      </w:pPr>
      <w:rPr>
        <w:rFonts w:ascii="Courier New" w:hAnsi="Courier New" w:hint="default"/>
      </w:rPr>
    </w:lvl>
    <w:lvl w:ilvl="8" w:tplc="9C9CB788">
      <w:start w:val="1"/>
      <w:numFmt w:val="bullet"/>
      <w:lvlText w:val=""/>
      <w:lvlJc w:val="left"/>
      <w:pPr>
        <w:ind w:left="6480" w:hanging="360"/>
      </w:pPr>
      <w:rPr>
        <w:rFonts w:ascii="Wingdings" w:hAnsi="Wingdings" w:hint="default"/>
      </w:rPr>
    </w:lvl>
  </w:abstractNum>
  <w:abstractNum w:abstractNumId="5" w15:restartNumberingAfterBreak="0">
    <w:nsid w:val="0862D03F"/>
    <w:multiLevelType w:val="hybridMultilevel"/>
    <w:tmpl w:val="ADC2617A"/>
    <w:lvl w:ilvl="0" w:tplc="E9D098B0">
      <w:start w:val="1"/>
      <w:numFmt w:val="decimal"/>
      <w:lvlText w:val="%1."/>
      <w:lvlJc w:val="left"/>
      <w:pPr>
        <w:ind w:left="360" w:hanging="360"/>
      </w:pPr>
    </w:lvl>
    <w:lvl w:ilvl="1" w:tplc="2D603642">
      <w:start w:val="1"/>
      <w:numFmt w:val="lowerLetter"/>
      <w:lvlText w:val="%2."/>
      <w:lvlJc w:val="left"/>
      <w:pPr>
        <w:ind w:left="1080" w:hanging="360"/>
      </w:pPr>
    </w:lvl>
    <w:lvl w:ilvl="2" w:tplc="CBB68F60">
      <w:start w:val="1"/>
      <w:numFmt w:val="lowerRoman"/>
      <w:lvlText w:val="%3."/>
      <w:lvlJc w:val="right"/>
      <w:pPr>
        <w:ind w:left="1800" w:hanging="180"/>
      </w:pPr>
    </w:lvl>
    <w:lvl w:ilvl="3" w:tplc="0262BE96">
      <w:start w:val="1"/>
      <w:numFmt w:val="decimal"/>
      <w:lvlText w:val="%4."/>
      <w:lvlJc w:val="left"/>
      <w:pPr>
        <w:ind w:left="2520" w:hanging="360"/>
      </w:pPr>
    </w:lvl>
    <w:lvl w:ilvl="4" w:tplc="3B8CBDB0">
      <w:start w:val="1"/>
      <w:numFmt w:val="lowerLetter"/>
      <w:lvlText w:val="%5."/>
      <w:lvlJc w:val="left"/>
      <w:pPr>
        <w:ind w:left="3240" w:hanging="360"/>
      </w:pPr>
    </w:lvl>
    <w:lvl w:ilvl="5" w:tplc="789ED422">
      <w:start w:val="1"/>
      <w:numFmt w:val="lowerRoman"/>
      <w:lvlText w:val="%6."/>
      <w:lvlJc w:val="right"/>
      <w:pPr>
        <w:ind w:left="3960" w:hanging="180"/>
      </w:pPr>
    </w:lvl>
    <w:lvl w:ilvl="6" w:tplc="98265018">
      <w:start w:val="1"/>
      <w:numFmt w:val="decimal"/>
      <w:lvlText w:val="%7."/>
      <w:lvlJc w:val="left"/>
      <w:pPr>
        <w:ind w:left="4680" w:hanging="360"/>
      </w:pPr>
    </w:lvl>
    <w:lvl w:ilvl="7" w:tplc="08FC061A">
      <w:start w:val="1"/>
      <w:numFmt w:val="lowerLetter"/>
      <w:lvlText w:val="%8."/>
      <w:lvlJc w:val="left"/>
      <w:pPr>
        <w:ind w:left="5400" w:hanging="360"/>
      </w:pPr>
    </w:lvl>
    <w:lvl w:ilvl="8" w:tplc="940AC210">
      <w:start w:val="1"/>
      <w:numFmt w:val="lowerRoman"/>
      <w:lvlText w:val="%9."/>
      <w:lvlJc w:val="right"/>
      <w:pPr>
        <w:ind w:left="6120" w:hanging="180"/>
      </w:pPr>
    </w:lvl>
  </w:abstractNum>
  <w:abstractNum w:abstractNumId="6" w15:restartNumberingAfterBreak="0">
    <w:nsid w:val="08874D0A"/>
    <w:multiLevelType w:val="hybridMultilevel"/>
    <w:tmpl w:val="3B5EDF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2880" w:hanging="360"/>
      </w:pPr>
      <w:rPr>
        <w:rFonts w:ascii="Wingdings" w:hAnsi="Wingdings"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98DD72C"/>
    <w:multiLevelType w:val="hybridMultilevel"/>
    <w:tmpl w:val="FFFFFFFF"/>
    <w:lvl w:ilvl="0" w:tplc="83E8C278">
      <w:start w:val="1"/>
      <w:numFmt w:val="bullet"/>
      <w:lvlText w:val=""/>
      <w:lvlJc w:val="left"/>
      <w:pPr>
        <w:ind w:left="720" w:hanging="360"/>
      </w:pPr>
      <w:rPr>
        <w:rFonts w:ascii="Symbol" w:hAnsi="Symbol" w:hint="default"/>
      </w:rPr>
    </w:lvl>
    <w:lvl w:ilvl="1" w:tplc="27266216">
      <w:start w:val="1"/>
      <w:numFmt w:val="bullet"/>
      <w:lvlText w:val="o"/>
      <w:lvlJc w:val="left"/>
      <w:pPr>
        <w:ind w:left="1440" w:hanging="360"/>
      </w:pPr>
      <w:rPr>
        <w:rFonts w:ascii="Courier New" w:hAnsi="Courier New" w:hint="default"/>
      </w:rPr>
    </w:lvl>
    <w:lvl w:ilvl="2" w:tplc="3B102420">
      <w:start w:val="1"/>
      <w:numFmt w:val="bullet"/>
      <w:lvlText w:val=""/>
      <w:lvlJc w:val="left"/>
      <w:pPr>
        <w:ind w:left="2160" w:hanging="360"/>
      </w:pPr>
      <w:rPr>
        <w:rFonts w:ascii="Wingdings" w:hAnsi="Wingdings" w:hint="default"/>
      </w:rPr>
    </w:lvl>
    <w:lvl w:ilvl="3" w:tplc="4B72C378">
      <w:start w:val="1"/>
      <w:numFmt w:val="bullet"/>
      <w:lvlText w:val=""/>
      <w:lvlJc w:val="left"/>
      <w:pPr>
        <w:ind w:left="2880" w:hanging="360"/>
      </w:pPr>
      <w:rPr>
        <w:rFonts w:ascii="Symbol" w:hAnsi="Symbol" w:hint="default"/>
      </w:rPr>
    </w:lvl>
    <w:lvl w:ilvl="4" w:tplc="86562000">
      <w:start w:val="1"/>
      <w:numFmt w:val="bullet"/>
      <w:lvlText w:val="o"/>
      <w:lvlJc w:val="left"/>
      <w:pPr>
        <w:ind w:left="3600" w:hanging="360"/>
      </w:pPr>
      <w:rPr>
        <w:rFonts w:ascii="Courier New" w:hAnsi="Courier New" w:hint="default"/>
      </w:rPr>
    </w:lvl>
    <w:lvl w:ilvl="5" w:tplc="E28233F4">
      <w:start w:val="1"/>
      <w:numFmt w:val="bullet"/>
      <w:lvlText w:val=""/>
      <w:lvlJc w:val="left"/>
      <w:pPr>
        <w:ind w:left="4320" w:hanging="360"/>
      </w:pPr>
      <w:rPr>
        <w:rFonts w:ascii="Wingdings" w:hAnsi="Wingdings" w:hint="default"/>
      </w:rPr>
    </w:lvl>
    <w:lvl w:ilvl="6" w:tplc="A45287CC">
      <w:start w:val="1"/>
      <w:numFmt w:val="bullet"/>
      <w:lvlText w:val=""/>
      <w:lvlJc w:val="left"/>
      <w:pPr>
        <w:ind w:left="5040" w:hanging="360"/>
      </w:pPr>
      <w:rPr>
        <w:rFonts w:ascii="Symbol" w:hAnsi="Symbol" w:hint="default"/>
      </w:rPr>
    </w:lvl>
    <w:lvl w:ilvl="7" w:tplc="21DECC46">
      <w:start w:val="1"/>
      <w:numFmt w:val="bullet"/>
      <w:lvlText w:val="o"/>
      <w:lvlJc w:val="left"/>
      <w:pPr>
        <w:ind w:left="5760" w:hanging="360"/>
      </w:pPr>
      <w:rPr>
        <w:rFonts w:ascii="Courier New" w:hAnsi="Courier New" w:hint="default"/>
      </w:rPr>
    </w:lvl>
    <w:lvl w:ilvl="8" w:tplc="4D62341E">
      <w:start w:val="1"/>
      <w:numFmt w:val="bullet"/>
      <w:lvlText w:val=""/>
      <w:lvlJc w:val="left"/>
      <w:pPr>
        <w:ind w:left="6480" w:hanging="360"/>
      </w:pPr>
      <w:rPr>
        <w:rFonts w:ascii="Wingdings" w:hAnsi="Wingdings" w:hint="default"/>
      </w:rPr>
    </w:lvl>
  </w:abstractNum>
  <w:abstractNum w:abstractNumId="8" w15:restartNumberingAfterBreak="0">
    <w:nsid w:val="1083F3E6"/>
    <w:multiLevelType w:val="hybridMultilevel"/>
    <w:tmpl w:val="1D162432"/>
    <w:lvl w:ilvl="0" w:tplc="1CEAC664">
      <w:start w:val="1"/>
      <w:numFmt w:val="decimal"/>
      <w:lvlText w:val="%1."/>
      <w:lvlJc w:val="left"/>
      <w:pPr>
        <w:ind w:left="720" w:hanging="360"/>
      </w:pPr>
    </w:lvl>
    <w:lvl w:ilvl="1" w:tplc="7CE02D7A">
      <w:start w:val="1"/>
      <w:numFmt w:val="upperLetter"/>
      <w:lvlText w:val="%2)"/>
      <w:lvlJc w:val="left"/>
      <w:pPr>
        <w:ind w:left="1440" w:hanging="360"/>
      </w:pPr>
    </w:lvl>
    <w:lvl w:ilvl="2" w:tplc="EB6AD370">
      <w:start w:val="1"/>
      <w:numFmt w:val="lowerRoman"/>
      <w:lvlText w:val="%3."/>
      <w:lvlJc w:val="right"/>
      <w:pPr>
        <w:ind w:left="2160" w:hanging="180"/>
      </w:pPr>
    </w:lvl>
    <w:lvl w:ilvl="3" w:tplc="E7007170">
      <w:start w:val="1"/>
      <w:numFmt w:val="decimal"/>
      <w:lvlText w:val="%4."/>
      <w:lvlJc w:val="left"/>
      <w:pPr>
        <w:ind w:left="2880" w:hanging="360"/>
      </w:pPr>
    </w:lvl>
    <w:lvl w:ilvl="4" w:tplc="3F668224">
      <w:start w:val="1"/>
      <w:numFmt w:val="lowerLetter"/>
      <w:lvlText w:val="%5."/>
      <w:lvlJc w:val="left"/>
      <w:pPr>
        <w:ind w:left="3600" w:hanging="360"/>
      </w:pPr>
    </w:lvl>
    <w:lvl w:ilvl="5" w:tplc="45D0BDC8">
      <w:start w:val="1"/>
      <w:numFmt w:val="lowerRoman"/>
      <w:lvlText w:val="%6."/>
      <w:lvlJc w:val="right"/>
      <w:pPr>
        <w:ind w:left="4320" w:hanging="180"/>
      </w:pPr>
    </w:lvl>
    <w:lvl w:ilvl="6" w:tplc="4AB8CDFA">
      <w:start w:val="1"/>
      <w:numFmt w:val="decimal"/>
      <w:lvlText w:val="%7."/>
      <w:lvlJc w:val="left"/>
      <w:pPr>
        <w:ind w:left="5040" w:hanging="360"/>
      </w:pPr>
    </w:lvl>
    <w:lvl w:ilvl="7" w:tplc="B04A7774">
      <w:start w:val="1"/>
      <w:numFmt w:val="lowerLetter"/>
      <w:lvlText w:val="%8."/>
      <w:lvlJc w:val="left"/>
      <w:pPr>
        <w:ind w:left="5760" w:hanging="360"/>
      </w:pPr>
    </w:lvl>
    <w:lvl w:ilvl="8" w:tplc="1BB2FF2A">
      <w:start w:val="1"/>
      <w:numFmt w:val="lowerRoman"/>
      <w:lvlText w:val="%9."/>
      <w:lvlJc w:val="right"/>
      <w:pPr>
        <w:ind w:left="6480" w:hanging="180"/>
      </w:pPr>
    </w:lvl>
  </w:abstractNum>
  <w:abstractNum w:abstractNumId="9" w15:restartNumberingAfterBreak="0">
    <w:nsid w:val="12D4CE39"/>
    <w:multiLevelType w:val="hybridMultilevel"/>
    <w:tmpl w:val="43346D0A"/>
    <w:lvl w:ilvl="0" w:tplc="71C4F818">
      <w:start w:val="1"/>
      <w:numFmt w:val="bullet"/>
      <w:lvlText w:val=""/>
      <w:lvlJc w:val="left"/>
      <w:pPr>
        <w:ind w:left="720" w:hanging="360"/>
      </w:pPr>
      <w:rPr>
        <w:rFonts w:ascii="Symbol" w:hAnsi="Symbol" w:hint="default"/>
      </w:rPr>
    </w:lvl>
    <w:lvl w:ilvl="1" w:tplc="5F42CCF0">
      <w:start w:val="1"/>
      <w:numFmt w:val="bullet"/>
      <w:lvlText w:val="o"/>
      <w:lvlJc w:val="left"/>
      <w:pPr>
        <w:ind w:left="1440" w:hanging="360"/>
      </w:pPr>
      <w:rPr>
        <w:rFonts w:ascii="Courier New" w:hAnsi="Courier New" w:hint="default"/>
      </w:rPr>
    </w:lvl>
    <w:lvl w:ilvl="2" w:tplc="C3784F0C">
      <w:start w:val="1"/>
      <w:numFmt w:val="bullet"/>
      <w:lvlText w:val=""/>
      <w:lvlJc w:val="left"/>
      <w:pPr>
        <w:ind w:left="2160" w:hanging="360"/>
      </w:pPr>
      <w:rPr>
        <w:rFonts w:ascii="Wingdings" w:hAnsi="Wingdings" w:hint="default"/>
      </w:rPr>
    </w:lvl>
    <w:lvl w:ilvl="3" w:tplc="CD9461C4">
      <w:start w:val="1"/>
      <w:numFmt w:val="bullet"/>
      <w:lvlText w:val=""/>
      <w:lvlJc w:val="left"/>
      <w:pPr>
        <w:ind w:left="2880" w:hanging="360"/>
      </w:pPr>
      <w:rPr>
        <w:rFonts w:ascii="Symbol" w:hAnsi="Symbol" w:hint="default"/>
      </w:rPr>
    </w:lvl>
    <w:lvl w:ilvl="4" w:tplc="39EC65A6">
      <w:start w:val="1"/>
      <w:numFmt w:val="bullet"/>
      <w:lvlText w:val="o"/>
      <w:lvlJc w:val="left"/>
      <w:pPr>
        <w:ind w:left="3600" w:hanging="360"/>
      </w:pPr>
      <w:rPr>
        <w:rFonts w:ascii="Courier New" w:hAnsi="Courier New" w:hint="default"/>
      </w:rPr>
    </w:lvl>
    <w:lvl w:ilvl="5" w:tplc="FE28FA02">
      <w:start w:val="1"/>
      <w:numFmt w:val="bullet"/>
      <w:lvlText w:val=""/>
      <w:lvlJc w:val="left"/>
      <w:pPr>
        <w:ind w:left="4320" w:hanging="360"/>
      </w:pPr>
      <w:rPr>
        <w:rFonts w:ascii="Wingdings" w:hAnsi="Wingdings" w:hint="default"/>
      </w:rPr>
    </w:lvl>
    <w:lvl w:ilvl="6" w:tplc="BC2EBFD6">
      <w:start w:val="1"/>
      <w:numFmt w:val="bullet"/>
      <w:lvlText w:val=""/>
      <w:lvlJc w:val="left"/>
      <w:pPr>
        <w:ind w:left="5040" w:hanging="360"/>
      </w:pPr>
      <w:rPr>
        <w:rFonts w:ascii="Symbol" w:hAnsi="Symbol" w:hint="default"/>
      </w:rPr>
    </w:lvl>
    <w:lvl w:ilvl="7" w:tplc="17A806E4">
      <w:start w:val="1"/>
      <w:numFmt w:val="bullet"/>
      <w:lvlText w:val="o"/>
      <w:lvlJc w:val="left"/>
      <w:pPr>
        <w:ind w:left="5760" w:hanging="360"/>
      </w:pPr>
      <w:rPr>
        <w:rFonts w:ascii="Courier New" w:hAnsi="Courier New" w:hint="default"/>
      </w:rPr>
    </w:lvl>
    <w:lvl w:ilvl="8" w:tplc="B08EB3A6">
      <w:start w:val="1"/>
      <w:numFmt w:val="bullet"/>
      <w:lvlText w:val=""/>
      <w:lvlJc w:val="left"/>
      <w:pPr>
        <w:ind w:left="6480" w:hanging="360"/>
      </w:pPr>
      <w:rPr>
        <w:rFonts w:ascii="Wingdings" w:hAnsi="Wingdings" w:hint="default"/>
      </w:rPr>
    </w:lvl>
  </w:abstractNum>
  <w:abstractNum w:abstractNumId="10" w15:restartNumberingAfterBreak="0">
    <w:nsid w:val="17CB0E83"/>
    <w:multiLevelType w:val="hybridMultilevel"/>
    <w:tmpl w:val="41245EA4"/>
    <w:lvl w:ilvl="0" w:tplc="1BC267D8">
      <w:start w:val="5"/>
      <w:numFmt w:val="bullet"/>
      <w:lvlText w:val=""/>
      <w:lvlJc w:val="left"/>
      <w:pPr>
        <w:ind w:left="720" w:hanging="360"/>
      </w:pPr>
      <w:rPr>
        <w:rFonts w:ascii="Symbol" w:hAnsi="Symbol" w:hint="default"/>
      </w:rPr>
    </w:lvl>
    <w:lvl w:ilvl="1" w:tplc="420E6EE0">
      <w:start w:val="1"/>
      <w:numFmt w:val="bullet"/>
      <w:lvlText w:val="o"/>
      <w:lvlJc w:val="left"/>
      <w:pPr>
        <w:ind w:left="1440" w:hanging="360"/>
      </w:pPr>
      <w:rPr>
        <w:rFonts w:ascii="Courier New" w:hAnsi="Courier New" w:hint="default"/>
      </w:rPr>
    </w:lvl>
    <w:lvl w:ilvl="2" w:tplc="2A660AE4">
      <w:start w:val="1"/>
      <w:numFmt w:val="bullet"/>
      <w:lvlText w:val=""/>
      <w:lvlJc w:val="left"/>
      <w:pPr>
        <w:ind w:left="2160" w:hanging="360"/>
      </w:pPr>
      <w:rPr>
        <w:rFonts w:ascii="Wingdings" w:hAnsi="Wingdings" w:hint="default"/>
      </w:rPr>
    </w:lvl>
    <w:lvl w:ilvl="3" w:tplc="3CA63860">
      <w:start w:val="1"/>
      <w:numFmt w:val="bullet"/>
      <w:lvlText w:val=""/>
      <w:lvlJc w:val="left"/>
      <w:pPr>
        <w:ind w:left="2880" w:hanging="360"/>
      </w:pPr>
      <w:rPr>
        <w:rFonts w:ascii="Symbol" w:hAnsi="Symbol" w:hint="default"/>
      </w:rPr>
    </w:lvl>
    <w:lvl w:ilvl="4" w:tplc="0FB4CE26">
      <w:start w:val="1"/>
      <w:numFmt w:val="bullet"/>
      <w:lvlText w:val="o"/>
      <w:lvlJc w:val="left"/>
      <w:pPr>
        <w:ind w:left="3600" w:hanging="360"/>
      </w:pPr>
      <w:rPr>
        <w:rFonts w:ascii="Courier New" w:hAnsi="Courier New" w:hint="default"/>
      </w:rPr>
    </w:lvl>
    <w:lvl w:ilvl="5" w:tplc="2A8C9DB2">
      <w:start w:val="1"/>
      <w:numFmt w:val="bullet"/>
      <w:lvlText w:val=""/>
      <w:lvlJc w:val="left"/>
      <w:pPr>
        <w:ind w:left="4320" w:hanging="360"/>
      </w:pPr>
      <w:rPr>
        <w:rFonts w:ascii="Wingdings" w:hAnsi="Wingdings" w:hint="default"/>
      </w:rPr>
    </w:lvl>
    <w:lvl w:ilvl="6" w:tplc="2BDE64A8">
      <w:start w:val="1"/>
      <w:numFmt w:val="bullet"/>
      <w:lvlText w:val=""/>
      <w:lvlJc w:val="left"/>
      <w:pPr>
        <w:ind w:left="5040" w:hanging="360"/>
      </w:pPr>
      <w:rPr>
        <w:rFonts w:ascii="Symbol" w:hAnsi="Symbol" w:hint="default"/>
      </w:rPr>
    </w:lvl>
    <w:lvl w:ilvl="7" w:tplc="F1863450">
      <w:start w:val="1"/>
      <w:numFmt w:val="bullet"/>
      <w:lvlText w:val="o"/>
      <w:lvlJc w:val="left"/>
      <w:pPr>
        <w:ind w:left="5760" w:hanging="360"/>
      </w:pPr>
      <w:rPr>
        <w:rFonts w:ascii="Courier New" w:hAnsi="Courier New" w:hint="default"/>
      </w:rPr>
    </w:lvl>
    <w:lvl w:ilvl="8" w:tplc="55DC5CD4">
      <w:start w:val="1"/>
      <w:numFmt w:val="bullet"/>
      <w:lvlText w:val=""/>
      <w:lvlJc w:val="left"/>
      <w:pPr>
        <w:ind w:left="6480" w:hanging="360"/>
      </w:pPr>
      <w:rPr>
        <w:rFonts w:ascii="Wingdings" w:hAnsi="Wingdings" w:hint="default"/>
      </w:rPr>
    </w:lvl>
  </w:abstractNum>
  <w:abstractNum w:abstractNumId="11" w15:restartNumberingAfterBreak="0">
    <w:nsid w:val="199F11A7"/>
    <w:multiLevelType w:val="hybridMultilevel"/>
    <w:tmpl w:val="53543128"/>
    <w:lvl w:ilvl="0" w:tplc="5B16EC06">
      <w:start w:val="1"/>
      <w:numFmt w:val="decimal"/>
      <w:lvlText w:val="%1."/>
      <w:lvlJc w:val="left"/>
      <w:pPr>
        <w:ind w:left="720" w:hanging="360"/>
      </w:pPr>
    </w:lvl>
    <w:lvl w:ilvl="1" w:tplc="620E1B5E">
      <w:start w:val="1"/>
      <w:numFmt w:val="lowerLetter"/>
      <w:lvlText w:val="%2."/>
      <w:lvlJc w:val="left"/>
      <w:pPr>
        <w:ind w:left="1440" w:hanging="360"/>
      </w:pPr>
    </w:lvl>
    <w:lvl w:ilvl="2" w:tplc="293A0436">
      <w:start w:val="1"/>
      <w:numFmt w:val="lowerRoman"/>
      <w:lvlText w:val="%3."/>
      <w:lvlJc w:val="right"/>
      <w:pPr>
        <w:ind w:left="2160" w:hanging="180"/>
      </w:pPr>
    </w:lvl>
    <w:lvl w:ilvl="3" w:tplc="F53C8C50">
      <w:start w:val="1"/>
      <w:numFmt w:val="decimal"/>
      <w:lvlText w:val="%4."/>
      <w:lvlJc w:val="left"/>
      <w:pPr>
        <w:ind w:left="2880" w:hanging="360"/>
      </w:pPr>
    </w:lvl>
    <w:lvl w:ilvl="4" w:tplc="7386743E">
      <w:start w:val="1"/>
      <w:numFmt w:val="lowerLetter"/>
      <w:lvlText w:val="%5."/>
      <w:lvlJc w:val="left"/>
      <w:pPr>
        <w:ind w:left="3600" w:hanging="360"/>
      </w:pPr>
    </w:lvl>
    <w:lvl w:ilvl="5" w:tplc="CBE8FD48">
      <w:start w:val="1"/>
      <w:numFmt w:val="lowerRoman"/>
      <w:lvlText w:val="%6."/>
      <w:lvlJc w:val="right"/>
      <w:pPr>
        <w:ind w:left="4320" w:hanging="180"/>
      </w:pPr>
    </w:lvl>
    <w:lvl w:ilvl="6" w:tplc="71E24A8E">
      <w:start w:val="1"/>
      <w:numFmt w:val="decimal"/>
      <w:lvlText w:val="%7."/>
      <w:lvlJc w:val="left"/>
      <w:pPr>
        <w:ind w:left="5040" w:hanging="360"/>
      </w:pPr>
    </w:lvl>
    <w:lvl w:ilvl="7" w:tplc="BDCCC1F4">
      <w:start w:val="1"/>
      <w:numFmt w:val="lowerLetter"/>
      <w:lvlText w:val="%8."/>
      <w:lvlJc w:val="left"/>
      <w:pPr>
        <w:ind w:left="5760" w:hanging="360"/>
      </w:pPr>
    </w:lvl>
    <w:lvl w:ilvl="8" w:tplc="49EA248C">
      <w:start w:val="1"/>
      <w:numFmt w:val="lowerRoman"/>
      <w:lvlText w:val="%9."/>
      <w:lvlJc w:val="right"/>
      <w:pPr>
        <w:ind w:left="6480" w:hanging="180"/>
      </w:pPr>
    </w:lvl>
  </w:abstractNum>
  <w:abstractNum w:abstractNumId="12" w15:restartNumberingAfterBreak="0">
    <w:nsid w:val="1AB244C0"/>
    <w:multiLevelType w:val="hybridMultilevel"/>
    <w:tmpl w:val="6DB8C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DEB3A"/>
    <w:multiLevelType w:val="hybridMultilevel"/>
    <w:tmpl w:val="67663672"/>
    <w:lvl w:ilvl="0" w:tplc="1B9810C0">
      <w:start w:val="5"/>
      <w:numFmt w:val="bullet"/>
      <w:lvlText w:val=""/>
      <w:lvlJc w:val="left"/>
      <w:pPr>
        <w:ind w:left="720" w:hanging="360"/>
      </w:pPr>
      <w:rPr>
        <w:rFonts w:ascii="Symbol" w:hAnsi="Symbol" w:hint="default"/>
      </w:rPr>
    </w:lvl>
    <w:lvl w:ilvl="1" w:tplc="0AA4A1F2">
      <w:start w:val="1"/>
      <w:numFmt w:val="bullet"/>
      <w:lvlText w:val="o"/>
      <w:lvlJc w:val="left"/>
      <w:pPr>
        <w:ind w:left="1440" w:hanging="360"/>
      </w:pPr>
      <w:rPr>
        <w:rFonts w:ascii="Courier New" w:hAnsi="Courier New" w:hint="default"/>
      </w:rPr>
    </w:lvl>
    <w:lvl w:ilvl="2" w:tplc="2C2875FA">
      <w:start w:val="1"/>
      <w:numFmt w:val="bullet"/>
      <w:lvlText w:val=""/>
      <w:lvlJc w:val="left"/>
      <w:pPr>
        <w:ind w:left="2160" w:hanging="360"/>
      </w:pPr>
      <w:rPr>
        <w:rFonts w:ascii="Wingdings" w:hAnsi="Wingdings" w:hint="default"/>
      </w:rPr>
    </w:lvl>
    <w:lvl w:ilvl="3" w:tplc="64381180">
      <w:start w:val="1"/>
      <w:numFmt w:val="bullet"/>
      <w:lvlText w:val=""/>
      <w:lvlJc w:val="left"/>
      <w:pPr>
        <w:ind w:left="2880" w:hanging="360"/>
      </w:pPr>
      <w:rPr>
        <w:rFonts w:ascii="Symbol" w:hAnsi="Symbol" w:hint="default"/>
      </w:rPr>
    </w:lvl>
    <w:lvl w:ilvl="4" w:tplc="CD920120">
      <w:start w:val="1"/>
      <w:numFmt w:val="bullet"/>
      <w:lvlText w:val="o"/>
      <w:lvlJc w:val="left"/>
      <w:pPr>
        <w:ind w:left="3600" w:hanging="360"/>
      </w:pPr>
      <w:rPr>
        <w:rFonts w:ascii="Courier New" w:hAnsi="Courier New" w:hint="default"/>
      </w:rPr>
    </w:lvl>
    <w:lvl w:ilvl="5" w:tplc="94E49BD8">
      <w:start w:val="1"/>
      <w:numFmt w:val="bullet"/>
      <w:lvlText w:val=""/>
      <w:lvlJc w:val="left"/>
      <w:pPr>
        <w:ind w:left="4320" w:hanging="360"/>
      </w:pPr>
      <w:rPr>
        <w:rFonts w:ascii="Wingdings" w:hAnsi="Wingdings" w:hint="default"/>
      </w:rPr>
    </w:lvl>
    <w:lvl w:ilvl="6" w:tplc="1C228E70">
      <w:start w:val="1"/>
      <w:numFmt w:val="bullet"/>
      <w:lvlText w:val=""/>
      <w:lvlJc w:val="left"/>
      <w:pPr>
        <w:ind w:left="5040" w:hanging="360"/>
      </w:pPr>
      <w:rPr>
        <w:rFonts w:ascii="Symbol" w:hAnsi="Symbol" w:hint="default"/>
      </w:rPr>
    </w:lvl>
    <w:lvl w:ilvl="7" w:tplc="CB08A83C">
      <w:start w:val="1"/>
      <w:numFmt w:val="bullet"/>
      <w:lvlText w:val="o"/>
      <w:lvlJc w:val="left"/>
      <w:pPr>
        <w:ind w:left="5760" w:hanging="360"/>
      </w:pPr>
      <w:rPr>
        <w:rFonts w:ascii="Courier New" w:hAnsi="Courier New" w:hint="default"/>
      </w:rPr>
    </w:lvl>
    <w:lvl w:ilvl="8" w:tplc="B9EC206C">
      <w:start w:val="1"/>
      <w:numFmt w:val="bullet"/>
      <w:lvlText w:val=""/>
      <w:lvlJc w:val="left"/>
      <w:pPr>
        <w:ind w:left="6480" w:hanging="360"/>
      </w:pPr>
      <w:rPr>
        <w:rFonts w:ascii="Wingdings" w:hAnsi="Wingdings" w:hint="default"/>
      </w:rPr>
    </w:lvl>
  </w:abstractNum>
  <w:abstractNum w:abstractNumId="14" w15:restartNumberingAfterBreak="0">
    <w:nsid w:val="1E4E9AD2"/>
    <w:multiLevelType w:val="hybridMultilevel"/>
    <w:tmpl w:val="DF788594"/>
    <w:lvl w:ilvl="0" w:tplc="23EA5538">
      <w:start w:val="5"/>
      <w:numFmt w:val="bullet"/>
      <w:lvlText w:val=""/>
      <w:lvlJc w:val="left"/>
      <w:pPr>
        <w:ind w:left="720" w:hanging="360"/>
      </w:pPr>
      <w:rPr>
        <w:rFonts w:ascii="Symbol" w:hAnsi="Symbol" w:hint="default"/>
      </w:rPr>
    </w:lvl>
    <w:lvl w:ilvl="1" w:tplc="D046A206">
      <w:start w:val="1"/>
      <w:numFmt w:val="bullet"/>
      <w:lvlText w:val="o"/>
      <w:lvlJc w:val="left"/>
      <w:pPr>
        <w:ind w:left="1440" w:hanging="360"/>
      </w:pPr>
      <w:rPr>
        <w:rFonts w:ascii="Courier New" w:hAnsi="Courier New" w:hint="default"/>
      </w:rPr>
    </w:lvl>
    <w:lvl w:ilvl="2" w:tplc="4CF83F46">
      <w:start w:val="1"/>
      <w:numFmt w:val="bullet"/>
      <w:lvlText w:val=""/>
      <w:lvlJc w:val="left"/>
      <w:pPr>
        <w:ind w:left="2160" w:hanging="360"/>
      </w:pPr>
      <w:rPr>
        <w:rFonts w:ascii="Wingdings" w:hAnsi="Wingdings" w:hint="default"/>
      </w:rPr>
    </w:lvl>
    <w:lvl w:ilvl="3" w:tplc="CCFC582A">
      <w:start w:val="1"/>
      <w:numFmt w:val="bullet"/>
      <w:lvlText w:val=""/>
      <w:lvlJc w:val="left"/>
      <w:pPr>
        <w:ind w:left="2880" w:hanging="360"/>
      </w:pPr>
      <w:rPr>
        <w:rFonts w:ascii="Symbol" w:hAnsi="Symbol" w:hint="default"/>
      </w:rPr>
    </w:lvl>
    <w:lvl w:ilvl="4" w:tplc="C0A2B0D0">
      <w:start w:val="1"/>
      <w:numFmt w:val="bullet"/>
      <w:lvlText w:val="o"/>
      <w:lvlJc w:val="left"/>
      <w:pPr>
        <w:ind w:left="3600" w:hanging="360"/>
      </w:pPr>
      <w:rPr>
        <w:rFonts w:ascii="Courier New" w:hAnsi="Courier New" w:hint="default"/>
      </w:rPr>
    </w:lvl>
    <w:lvl w:ilvl="5" w:tplc="C4D47322">
      <w:start w:val="1"/>
      <w:numFmt w:val="bullet"/>
      <w:lvlText w:val=""/>
      <w:lvlJc w:val="left"/>
      <w:pPr>
        <w:ind w:left="4320" w:hanging="360"/>
      </w:pPr>
      <w:rPr>
        <w:rFonts w:ascii="Wingdings" w:hAnsi="Wingdings" w:hint="default"/>
      </w:rPr>
    </w:lvl>
    <w:lvl w:ilvl="6" w:tplc="4A10CDA0">
      <w:start w:val="1"/>
      <w:numFmt w:val="bullet"/>
      <w:lvlText w:val=""/>
      <w:lvlJc w:val="left"/>
      <w:pPr>
        <w:ind w:left="5040" w:hanging="360"/>
      </w:pPr>
      <w:rPr>
        <w:rFonts w:ascii="Symbol" w:hAnsi="Symbol" w:hint="default"/>
      </w:rPr>
    </w:lvl>
    <w:lvl w:ilvl="7" w:tplc="069CC922">
      <w:start w:val="1"/>
      <w:numFmt w:val="bullet"/>
      <w:lvlText w:val="o"/>
      <w:lvlJc w:val="left"/>
      <w:pPr>
        <w:ind w:left="5760" w:hanging="360"/>
      </w:pPr>
      <w:rPr>
        <w:rFonts w:ascii="Courier New" w:hAnsi="Courier New" w:hint="default"/>
      </w:rPr>
    </w:lvl>
    <w:lvl w:ilvl="8" w:tplc="D54EA45C">
      <w:start w:val="1"/>
      <w:numFmt w:val="bullet"/>
      <w:lvlText w:val=""/>
      <w:lvlJc w:val="left"/>
      <w:pPr>
        <w:ind w:left="6480" w:hanging="360"/>
      </w:pPr>
      <w:rPr>
        <w:rFonts w:ascii="Wingdings" w:hAnsi="Wingdings" w:hint="default"/>
      </w:rPr>
    </w:lvl>
  </w:abstractNum>
  <w:abstractNum w:abstractNumId="15" w15:restartNumberingAfterBreak="0">
    <w:nsid w:val="227AC670"/>
    <w:multiLevelType w:val="hybridMultilevel"/>
    <w:tmpl w:val="3B5EDF28"/>
    <w:lvl w:ilvl="0" w:tplc="B226DCCA">
      <w:start w:val="1"/>
      <w:numFmt w:val="decimal"/>
      <w:lvlText w:val="%1."/>
      <w:lvlJc w:val="left"/>
      <w:pPr>
        <w:ind w:left="720" w:hanging="360"/>
      </w:pPr>
    </w:lvl>
    <w:lvl w:ilvl="1" w:tplc="ECCA8048">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B">
      <w:start w:val="1"/>
      <w:numFmt w:val="bullet"/>
      <w:lvlText w:val=""/>
      <w:lvlJc w:val="left"/>
      <w:pPr>
        <w:ind w:left="2880" w:hanging="360"/>
      </w:pPr>
      <w:rPr>
        <w:rFonts w:ascii="Wingdings" w:hAnsi="Wingdings" w:hint="default"/>
      </w:rPr>
    </w:lvl>
    <w:lvl w:ilvl="4" w:tplc="1D5CB096">
      <w:start w:val="1"/>
      <w:numFmt w:val="lowerLetter"/>
      <w:lvlText w:val="%5."/>
      <w:lvlJc w:val="left"/>
      <w:pPr>
        <w:ind w:left="3600" w:hanging="360"/>
      </w:pPr>
    </w:lvl>
    <w:lvl w:ilvl="5" w:tplc="1CFA2862">
      <w:start w:val="1"/>
      <w:numFmt w:val="lowerRoman"/>
      <w:lvlText w:val="%6."/>
      <w:lvlJc w:val="right"/>
      <w:pPr>
        <w:ind w:left="4320" w:hanging="180"/>
      </w:pPr>
    </w:lvl>
    <w:lvl w:ilvl="6" w:tplc="945AEB66">
      <w:start w:val="1"/>
      <w:numFmt w:val="decimal"/>
      <w:lvlText w:val="%7."/>
      <w:lvlJc w:val="left"/>
      <w:pPr>
        <w:ind w:left="5040" w:hanging="360"/>
      </w:pPr>
    </w:lvl>
    <w:lvl w:ilvl="7" w:tplc="50880266">
      <w:start w:val="1"/>
      <w:numFmt w:val="lowerLetter"/>
      <w:lvlText w:val="%8."/>
      <w:lvlJc w:val="left"/>
      <w:pPr>
        <w:ind w:left="5760" w:hanging="360"/>
      </w:pPr>
    </w:lvl>
    <w:lvl w:ilvl="8" w:tplc="7276B616">
      <w:start w:val="1"/>
      <w:numFmt w:val="lowerRoman"/>
      <w:lvlText w:val="%9."/>
      <w:lvlJc w:val="right"/>
      <w:pPr>
        <w:ind w:left="6480" w:hanging="180"/>
      </w:pPr>
    </w:lvl>
  </w:abstractNum>
  <w:abstractNum w:abstractNumId="16" w15:restartNumberingAfterBreak="0">
    <w:nsid w:val="2495E3BE"/>
    <w:multiLevelType w:val="hybridMultilevel"/>
    <w:tmpl w:val="965485A8"/>
    <w:lvl w:ilvl="0" w:tplc="E5CC3E2E">
      <w:start w:val="1"/>
      <w:numFmt w:val="decimal"/>
      <w:lvlText w:val="%1."/>
      <w:lvlJc w:val="left"/>
      <w:pPr>
        <w:ind w:left="720" w:hanging="360"/>
      </w:pPr>
    </w:lvl>
    <w:lvl w:ilvl="1" w:tplc="B69ADDE6">
      <w:start w:val="1"/>
      <w:numFmt w:val="lowerLetter"/>
      <w:lvlText w:val="%2."/>
      <w:lvlJc w:val="left"/>
      <w:pPr>
        <w:ind w:left="1440" w:hanging="360"/>
      </w:pPr>
    </w:lvl>
    <w:lvl w:ilvl="2" w:tplc="4FB4102A">
      <w:start w:val="1"/>
      <w:numFmt w:val="lowerRoman"/>
      <w:lvlText w:val="%3."/>
      <w:lvlJc w:val="right"/>
      <w:pPr>
        <w:ind w:left="2160" w:hanging="180"/>
      </w:pPr>
    </w:lvl>
    <w:lvl w:ilvl="3" w:tplc="7332C2D6">
      <w:start w:val="1"/>
      <w:numFmt w:val="decimal"/>
      <w:lvlText w:val="%4."/>
      <w:lvlJc w:val="left"/>
      <w:pPr>
        <w:ind w:left="2880" w:hanging="360"/>
      </w:pPr>
    </w:lvl>
    <w:lvl w:ilvl="4" w:tplc="3BFA6A58">
      <w:start w:val="1"/>
      <w:numFmt w:val="lowerLetter"/>
      <w:lvlText w:val="%5."/>
      <w:lvlJc w:val="left"/>
      <w:pPr>
        <w:ind w:left="3600" w:hanging="360"/>
      </w:pPr>
    </w:lvl>
    <w:lvl w:ilvl="5" w:tplc="33EEBD1E">
      <w:start w:val="1"/>
      <w:numFmt w:val="lowerRoman"/>
      <w:lvlText w:val="%6."/>
      <w:lvlJc w:val="right"/>
      <w:pPr>
        <w:ind w:left="4320" w:hanging="180"/>
      </w:pPr>
    </w:lvl>
    <w:lvl w:ilvl="6" w:tplc="DC7AAEEC">
      <w:start w:val="1"/>
      <w:numFmt w:val="decimal"/>
      <w:lvlText w:val="%7."/>
      <w:lvlJc w:val="left"/>
      <w:pPr>
        <w:ind w:left="5040" w:hanging="360"/>
      </w:pPr>
    </w:lvl>
    <w:lvl w:ilvl="7" w:tplc="1B0E453E">
      <w:start w:val="1"/>
      <w:numFmt w:val="lowerLetter"/>
      <w:lvlText w:val="%8."/>
      <w:lvlJc w:val="left"/>
      <w:pPr>
        <w:ind w:left="5760" w:hanging="360"/>
      </w:pPr>
    </w:lvl>
    <w:lvl w:ilvl="8" w:tplc="E12CD3CA">
      <w:start w:val="1"/>
      <w:numFmt w:val="lowerRoman"/>
      <w:lvlText w:val="%9."/>
      <w:lvlJc w:val="right"/>
      <w:pPr>
        <w:ind w:left="6480" w:hanging="180"/>
      </w:pPr>
    </w:lvl>
  </w:abstractNum>
  <w:abstractNum w:abstractNumId="17" w15:restartNumberingAfterBreak="0">
    <w:nsid w:val="258CD0E3"/>
    <w:multiLevelType w:val="hybridMultilevel"/>
    <w:tmpl w:val="8F5AD948"/>
    <w:lvl w:ilvl="0" w:tplc="495CDFF4">
      <w:start w:val="5"/>
      <w:numFmt w:val="bullet"/>
      <w:lvlText w:val=""/>
      <w:lvlJc w:val="left"/>
      <w:pPr>
        <w:ind w:left="720" w:hanging="360"/>
      </w:pPr>
      <w:rPr>
        <w:rFonts w:ascii="Symbol" w:hAnsi="Symbol" w:hint="default"/>
      </w:rPr>
    </w:lvl>
    <w:lvl w:ilvl="1" w:tplc="497EBCC6">
      <w:start w:val="1"/>
      <w:numFmt w:val="bullet"/>
      <w:lvlText w:val="o"/>
      <w:lvlJc w:val="left"/>
      <w:pPr>
        <w:ind w:left="1440" w:hanging="360"/>
      </w:pPr>
      <w:rPr>
        <w:rFonts w:ascii="Courier New" w:hAnsi="Courier New" w:hint="default"/>
      </w:rPr>
    </w:lvl>
    <w:lvl w:ilvl="2" w:tplc="7E3AFF3E">
      <w:start w:val="1"/>
      <w:numFmt w:val="bullet"/>
      <w:lvlText w:val=""/>
      <w:lvlJc w:val="left"/>
      <w:pPr>
        <w:ind w:left="2160" w:hanging="360"/>
      </w:pPr>
      <w:rPr>
        <w:rFonts w:ascii="Wingdings" w:hAnsi="Wingdings" w:hint="default"/>
      </w:rPr>
    </w:lvl>
    <w:lvl w:ilvl="3" w:tplc="9A82D1F2">
      <w:start w:val="1"/>
      <w:numFmt w:val="bullet"/>
      <w:lvlText w:val=""/>
      <w:lvlJc w:val="left"/>
      <w:pPr>
        <w:ind w:left="2880" w:hanging="360"/>
      </w:pPr>
      <w:rPr>
        <w:rFonts w:ascii="Symbol" w:hAnsi="Symbol" w:hint="default"/>
      </w:rPr>
    </w:lvl>
    <w:lvl w:ilvl="4" w:tplc="B14E7A98">
      <w:start w:val="1"/>
      <w:numFmt w:val="bullet"/>
      <w:lvlText w:val="o"/>
      <w:lvlJc w:val="left"/>
      <w:pPr>
        <w:ind w:left="3600" w:hanging="360"/>
      </w:pPr>
      <w:rPr>
        <w:rFonts w:ascii="Courier New" w:hAnsi="Courier New" w:hint="default"/>
      </w:rPr>
    </w:lvl>
    <w:lvl w:ilvl="5" w:tplc="A75CF88A">
      <w:start w:val="1"/>
      <w:numFmt w:val="bullet"/>
      <w:lvlText w:val=""/>
      <w:lvlJc w:val="left"/>
      <w:pPr>
        <w:ind w:left="4320" w:hanging="360"/>
      </w:pPr>
      <w:rPr>
        <w:rFonts w:ascii="Wingdings" w:hAnsi="Wingdings" w:hint="default"/>
      </w:rPr>
    </w:lvl>
    <w:lvl w:ilvl="6" w:tplc="484E3D6A">
      <w:start w:val="1"/>
      <w:numFmt w:val="bullet"/>
      <w:lvlText w:val=""/>
      <w:lvlJc w:val="left"/>
      <w:pPr>
        <w:ind w:left="5040" w:hanging="360"/>
      </w:pPr>
      <w:rPr>
        <w:rFonts w:ascii="Symbol" w:hAnsi="Symbol" w:hint="default"/>
      </w:rPr>
    </w:lvl>
    <w:lvl w:ilvl="7" w:tplc="74A43E9C">
      <w:start w:val="1"/>
      <w:numFmt w:val="bullet"/>
      <w:lvlText w:val="o"/>
      <w:lvlJc w:val="left"/>
      <w:pPr>
        <w:ind w:left="5760" w:hanging="360"/>
      </w:pPr>
      <w:rPr>
        <w:rFonts w:ascii="Courier New" w:hAnsi="Courier New" w:hint="default"/>
      </w:rPr>
    </w:lvl>
    <w:lvl w:ilvl="8" w:tplc="7A0C888E">
      <w:start w:val="1"/>
      <w:numFmt w:val="bullet"/>
      <w:lvlText w:val=""/>
      <w:lvlJc w:val="left"/>
      <w:pPr>
        <w:ind w:left="6480" w:hanging="360"/>
      </w:pPr>
      <w:rPr>
        <w:rFonts w:ascii="Wingdings" w:hAnsi="Wingdings" w:hint="default"/>
      </w:rPr>
    </w:lvl>
  </w:abstractNum>
  <w:abstractNum w:abstractNumId="18" w15:restartNumberingAfterBreak="0">
    <w:nsid w:val="2A142200"/>
    <w:multiLevelType w:val="hybridMultilevel"/>
    <w:tmpl w:val="E544E692"/>
    <w:lvl w:ilvl="0" w:tplc="017066A8">
      <w:start w:val="1"/>
      <w:numFmt w:val="bullet"/>
      <w:lvlText w:val=""/>
      <w:lvlJc w:val="left"/>
      <w:pPr>
        <w:ind w:left="720" w:hanging="360"/>
      </w:pPr>
      <w:rPr>
        <w:rFonts w:ascii="Symbol" w:hAnsi="Symbol" w:hint="default"/>
      </w:rPr>
    </w:lvl>
    <w:lvl w:ilvl="1" w:tplc="A7980A60">
      <w:start w:val="1"/>
      <w:numFmt w:val="bullet"/>
      <w:lvlText w:val="o"/>
      <w:lvlJc w:val="left"/>
      <w:pPr>
        <w:ind w:left="1440" w:hanging="360"/>
      </w:pPr>
      <w:rPr>
        <w:rFonts w:ascii="Courier New" w:hAnsi="Courier New" w:hint="default"/>
      </w:rPr>
    </w:lvl>
    <w:lvl w:ilvl="2" w:tplc="8110BC8C">
      <w:start w:val="1"/>
      <w:numFmt w:val="bullet"/>
      <w:lvlText w:val=""/>
      <w:lvlJc w:val="left"/>
      <w:pPr>
        <w:ind w:left="2160" w:hanging="360"/>
      </w:pPr>
      <w:rPr>
        <w:rFonts w:ascii="Wingdings" w:hAnsi="Wingdings" w:hint="default"/>
      </w:rPr>
    </w:lvl>
    <w:lvl w:ilvl="3" w:tplc="BB483D76">
      <w:start w:val="1"/>
      <w:numFmt w:val="bullet"/>
      <w:lvlText w:val=""/>
      <w:lvlJc w:val="left"/>
      <w:pPr>
        <w:ind w:left="2880" w:hanging="360"/>
      </w:pPr>
      <w:rPr>
        <w:rFonts w:ascii="Symbol" w:hAnsi="Symbol" w:hint="default"/>
      </w:rPr>
    </w:lvl>
    <w:lvl w:ilvl="4" w:tplc="57EA40F2">
      <w:start w:val="1"/>
      <w:numFmt w:val="bullet"/>
      <w:lvlText w:val="o"/>
      <w:lvlJc w:val="left"/>
      <w:pPr>
        <w:ind w:left="3600" w:hanging="360"/>
      </w:pPr>
      <w:rPr>
        <w:rFonts w:ascii="Courier New" w:hAnsi="Courier New" w:hint="default"/>
      </w:rPr>
    </w:lvl>
    <w:lvl w:ilvl="5" w:tplc="0B3E8D50">
      <w:start w:val="1"/>
      <w:numFmt w:val="bullet"/>
      <w:lvlText w:val=""/>
      <w:lvlJc w:val="left"/>
      <w:pPr>
        <w:ind w:left="4320" w:hanging="360"/>
      </w:pPr>
      <w:rPr>
        <w:rFonts w:ascii="Wingdings" w:hAnsi="Wingdings" w:hint="default"/>
      </w:rPr>
    </w:lvl>
    <w:lvl w:ilvl="6" w:tplc="B9626232">
      <w:start w:val="1"/>
      <w:numFmt w:val="bullet"/>
      <w:lvlText w:val=""/>
      <w:lvlJc w:val="left"/>
      <w:pPr>
        <w:ind w:left="5040" w:hanging="360"/>
      </w:pPr>
      <w:rPr>
        <w:rFonts w:ascii="Symbol" w:hAnsi="Symbol" w:hint="default"/>
      </w:rPr>
    </w:lvl>
    <w:lvl w:ilvl="7" w:tplc="92AEB27C">
      <w:start w:val="1"/>
      <w:numFmt w:val="bullet"/>
      <w:lvlText w:val="o"/>
      <w:lvlJc w:val="left"/>
      <w:pPr>
        <w:ind w:left="5760" w:hanging="360"/>
      </w:pPr>
      <w:rPr>
        <w:rFonts w:ascii="Courier New" w:hAnsi="Courier New" w:hint="default"/>
      </w:rPr>
    </w:lvl>
    <w:lvl w:ilvl="8" w:tplc="D952DDC8">
      <w:start w:val="1"/>
      <w:numFmt w:val="bullet"/>
      <w:lvlText w:val=""/>
      <w:lvlJc w:val="left"/>
      <w:pPr>
        <w:ind w:left="6480" w:hanging="360"/>
      </w:pPr>
      <w:rPr>
        <w:rFonts w:ascii="Wingdings" w:hAnsi="Wingdings" w:hint="default"/>
      </w:rPr>
    </w:lvl>
  </w:abstractNum>
  <w:abstractNum w:abstractNumId="19" w15:restartNumberingAfterBreak="0">
    <w:nsid w:val="3536BDB6"/>
    <w:multiLevelType w:val="hybridMultilevel"/>
    <w:tmpl w:val="82021CF6"/>
    <w:lvl w:ilvl="0" w:tplc="844CFC56">
      <w:start w:val="5"/>
      <w:numFmt w:val="decimal"/>
      <w:lvlText w:val="%1."/>
      <w:lvlJc w:val="left"/>
      <w:pPr>
        <w:ind w:left="720" w:hanging="360"/>
      </w:pPr>
    </w:lvl>
    <w:lvl w:ilvl="1" w:tplc="16ECB570">
      <w:start w:val="1"/>
      <w:numFmt w:val="lowerLetter"/>
      <w:lvlText w:val="%2."/>
      <w:lvlJc w:val="left"/>
      <w:pPr>
        <w:ind w:left="1440" w:hanging="360"/>
      </w:pPr>
    </w:lvl>
    <w:lvl w:ilvl="2" w:tplc="2C8A1E0C">
      <w:start w:val="1"/>
      <w:numFmt w:val="lowerRoman"/>
      <w:lvlText w:val="%3."/>
      <w:lvlJc w:val="right"/>
      <w:pPr>
        <w:ind w:left="2160" w:hanging="180"/>
      </w:pPr>
    </w:lvl>
    <w:lvl w:ilvl="3" w:tplc="349A5A2A">
      <w:start w:val="1"/>
      <w:numFmt w:val="decimal"/>
      <w:lvlText w:val="%4."/>
      <w:lvlJc w:val="left"/>
      <w:pPr>
        <w:ind w:left="2880" w:hanging="360"/>
      </w:pPr>
    </w:lvl>
    <w:lvl w:ilvl="4" w:tplc="55807768">
      <w:start w:val="1"/>
      <w:numFmt w:val="lowerLetter"/>
      <w:lvlText w:val="%5."/>
      <w:lvlJc w:val="left"/>
      <w:pPr>
        <w:ind w:left="3600" w:hanging="360"/>
      </w:pPr>
    </w:lvl>
    <w:lvl w:ilvl="5" w:tplc="54F8282C">
      <w:start w:val="1"/>
      <w:numFmt w:val="lowerRoman"/>
      <w:lvlText w:val="%6."/>
      <w:lvlJc w:val="right"/>
      <w:pPr>
        <w:ind w:left="4320" w:hanging="180"/>
      </w:pPr>
    </w:lvl>
    <w:lvl w:ilvl="6" w:tplc="86D6263E">
      <w:start w:val="1"/>
      <w:numFmt w:val="decimal"/>
      <w:lvlText w:val="%7."/>
      <w:lvlJc w:val="left"/>
      <w:pPr>
        <w:ind w:left="5040" w:hanging="360"/>
      </w:pPr>
    </w:lvl>
    <w:lvl w:ilvl="7" w:tplc="969A2450">
      <w:start w:val="1"/>
      <w:numFmt w:val="lowerLetter"/>
      <w:lvlText w:val="%8."/>
      <w:lvlJc w:val="left"/>
      <w:pPr>
        <w:ind w:left="5760" w:hanging="360"/>
      </w:pPr>
    </w:lvl>
    <w:lvl w:ilvl="8" w:tplc="5F84AC0A">
      <w:start w:val="1"/>
      <w:numFmt w:val="lowerRoman"/>
      <w:lvlText w:val="%9."/>
      <w:lvlJc w:val="right"/>
      <w:pPr>
        <w:ind w:left="6480" w:hanging="180"/>
      </w:pPr>
    </w:lvl>
  </w:abstractNum>
  <w:abstractNum w:abstractNumId="20" w15:restartNumberingAfterBreak="0">
    <w:nsid w:val="38EE3BB5"/>
    <w:multiLevelType w:val="hybridMultilevel"/>
    <w:tmpl w:val="E7E6EADC"/>
    <w:lvl w:ilvl="0" w:tplc="A6A0F302">
      <w:start w:val="1"/>
      <w:numFmt w:val="bullet"/>
      <w:lvlText w:val=""/>
      <w:lvlJc w:val="left"/>
      <w:pPr>
        <w:ind w:left="720" w:hanging="360"/>
      </w:pPr>
      <w:rPr>
        <w:rFonts w:ascii="Symbol" w:hAnsi="Symbol" w:hint="default"/>
      </w:rPr>
    </w:lvl>
    <w:lvl w:ilvl="1" w:tplc="487E9324">
      <w:start w:val="1"/>
      <w:numFmt w:val="bullet"/>
      <w:lvlText w:val="o"/>
      <w:lvlJc w:val="left"/>
      <w:pPr>
        <w:ind w:left="1440" w:hanging="360"/>
      </w:pPr>
      <w:rPr>
        <w:rFonts w:ascii="Courier New" w:hAnsi="Courier New" w:hint="default"/>
      </w:rPr>
    </w:lvl>
    <w:lvl w:ilvl="2" w:tplc="662878C4">
      <w:start w:val="1"/>
      <w:numFmt w:val="bullet"/>
      <w:lvlText w:val=""/>
      <w:lvlJc w:val="left"/>
      <w:pPr>
        <w:ind w:left="2160" w:hanging="360"/>
      </w:pPr>
      <w:rPr>
        <w:rFonts w:ascii="Wingdings" w:hAnsi="Wingdings" w:hint="default"/>
      </w:rPr>
    </w:lvl>
    <w:lvl w:ilvl="3" w:tplc="9D265E3E">
      <w:start w:val="1"/>
      <w:numFmt w:val="bullet"/>
      <w:lvlText w:val=""/>
      <w:lvlJc w:val="left"/>
      <w:pPr>
        <w:ind w:left="2880" w:hanging="360"/>
      </w:pPr>
      <w:rPr>
        <w:rFonts w:ascii="Symbol" w:hAnsi="Symbol" w:hint="default"/>
      </w:rPr>
    </w:lvl>
    <w:lvl w:ilvl="4" w:tplc="01186722">
      <w:start w:val="1"/>
      <w:numFmt w:val="bullet"/>
      <w:lvlText w:val="o"/>
      <w:lvlJc w:val="left"/>
      <w:pPr>
        <w:ind w:left="3600" w:hanging="360"/>
      </w:pPr>
      <w:rPr>
        <w:rFonts w:ascii="Courier New" w:hAnsi="Courier New" w:hint="default"/>
      </w:rPr>
    </w:lvl>
    <w:lvl w:ilvl="5" w:tplc="2326D6CE">
      <w:start w:val="1"/>
      <w:numFmt w:val="bullet"/>
      <w:lvlText w:val=""/>
      <w:lvlJc w:val="left"/>
      <w:pPr>
        <w:ind w:left="4320" w:hanging="360"/>
      </w:pPr>
      <w:rPr>
        <w:rFonts w:ascii="Wingdings" w:hAnsi="Wingdings" w:hint="default"/>
      </w:rPr>
    </w:lvl>
    <w:lvl w:ilvl="6" w:tplc="357E6920">
      <w:start w:val="1"/>
      <w:numFmt w:val="bullet"/>
      <w:lvlText w:val=""/>
      <w:lvlJc w:val="left"/>
      <w:pPr>
        <w:ind w:left="5040" w:hanging="360"/>
      </w:pPr>
      <w:rPr>
        <w:rFonts w:ascii="Symbol" w:hAnsi="Symbol" w:hint="default"/>
      </w:rPr>
    </w:lvl>
    <w:lvl w:ilvl="7" w:tplc="4D645F0A">
      <w:start w:val="1"/>
      <w:numFmt w:val="bullet"/>
      <w:lvlText w:val="o"/>
      <w:lvlJc w:val="left"/>
      <w:pPr>
        <w:ind w:left="5760" w:hanging="360"/>
      </w:pPr>
      <w:rPr>
        <w:rFonts w:ascii="Courier New" w:hAnsi="Courier New" w:hint="default"/>
      </w:rPr>
    </w:lvl>
    <w:lvl w:ilvl="8" w:tplc="8F1CCDEE">
      <w:start w:val="1"/>
      <w:numFmt w:val="bullet"/>
      <w:lvlText w:val=""/>
      <w:lvlJc w:val="left"/>
      <w:pPr>
        <w:ind w:left="6480" w:hanging="360"/>
      </w:pPr>
      <w:rPr>
        <w:rFonts w:ascii="Wingdings" w:hAnsi="Wingdings" w:hint="default"/>
      </w:rPr>
    </w:lvl>
  </w:abstractNum>
  <w:abstractNum w:abstractNumId="21" w15:restartNumberingAfterBreak="0">
    <w:nsid w:val="3AFB8564"/>
    <w:multiLevelType w:val="hybridMultilevel"/>
    <w:tmpl w:val="D278FB08"/>
    <w:lvl w:ilvl="0" w:tplc="FCCCC532">
      <w:start w:val="5"/>
      <w:numFmt w:val="bullet"/>
      <w:lvlText w:val=""/>
      <w:lvlJc w:val="left"/>
      <w:pPr>
        <w:ind w:left="720" w:hanging="360"/>
      </w:pPr>
      <w:rPr>
        <w:rFonts w:ascii="Symbol" w:hAnsi="Symbol" w:hint="default"/>
      </w:rPr>
    </w:lvl>
    <w:lvl w:ilvl="1" w:tplc="A59CC918">
      <w:start w:val="1"/>
      <w:numFmt w:val="bullet"/>
      <w:lvlText w:val="o"/>
      <w:lvlJc w:val="left"/>
      <w:pPr>
        <w:ind w:left="1440" w:hanging="360"/>
      </w:pPr>
      <w:rPr>
        <w:rFonts w:ascii="Courier New" w:hAnsi="Courier New" w:hint="default"/>
      </w:rPr>
    </w:lvl>
    <w:lvl w:ilvl="2" w:tplc="40B02224">
      <w:start w:val="1"/>
      <w:numFmt w:val="bullet"/>
      <w:lvlText w:val=""/>
      <w:lvlJc w:val="left"/>
      <w:pPr>
        <w:ind w:left="2160" w:hanging="360"/>
      </w:pPr>
      <w:rPr>
        <w:rFonts w:ascii="Wingdings" w:hAnsi="Wingdings" w:hint="default"/>
      </w:rPr>
    </w:lvl>
    <w:lvl w:ilvl="3" w:tplc="012AE206">
      <w:start w:val="1"/>
      <w:numFmt w:val="bullet"/>
      <w:lvlText w:val=""/>
      <w:lvlJc w:val="left"/>
      <w:pPr>
        <w:ind w:left="2880" w:hanging="360"/>
      </w:pPr>
      <w:rPr>
        <w:rFonts w:ascii="Symbol" w:hAnsi="Symbol" w:hint="default"/>
      </w:rPr>
    </w:lvl>
    <w:lvl w:ilvl="4" w:tplc="B14C1E9E">
      <w:start w:val="1"/>
      <w:numFmt w:val="bullet"/>
      <w:lvlText w:val="o"/>
      <w:lvlJc w:val="left"/>
      <w:pPr>
        <w:ind w:left="3600" w:hanging="360"/>
      </w:pPr>
      <w:rPr>
        <w:rFonts w:ascii="Courier New" w:hAnsi="Courier New" w:hint="default"/>
      </w:rPr>
    </w:lvl>
    <w:lvl w:ilvl="5" w:tplc="E684FE2C">
      <w:start w:val="1"/>
      <w:numFmt w:val="bullet"/>
      <w:lvlText w:val=""/>
      <w:lvlJc w:val="left"/>
      <w:pPr>
        <w:ind w:left="4320" w:hanging="360"/>
      </w:pPr>
      <w:rPr>
        <w:rFonts w:ascii="Wingdings" w:hAnsi="Wingdings" w:hint="default"/>
      </w:rPr>
    </w:lvl>
    <w:lvl w:ilvl="6" w:tplc="667C0AB4">
      <w:start w:val="1"/>
      <w:numFmt w:val="bullet"/>
      <w:lvlText w:val=""/>
      <w:lvlJc w:val="left"/>
      <w:pPr>
        <w:ind w:left="5040" w:hanging="360"/>
      </w:pPr>
      <w:rPr>
        <w:rFonts w:ascii="Symbol" w:hAnsi="Symbol" w:hint="default"/>
      </w:rPr>
    </w:lvl>
    <w:lvl w:ilvl="7" w:tplc="F2263C88">
      <w:start w:val="1"/>
      <w:numFmt w:val="bullet"/>
      <w:lvlText w:val="o"/>
      <w:lvlJc w:val="left"/>
      <w:pPr>
        <w:ind w:left="5760" w:hanging="360"/>
      </w:pPr>
      <w:rPr>
        <w:rFonts w:ascii="Courier New" w:hAnsi="Courier New" w:hint="default"/>
      </w:rPr>
    </w:lvl>
    <w:lvl w:ilvl="8" w:tplc="9794A32E">
      <w:start w:val="1"/>
      <w:numFmt w:val="bullet"/>
      <w:lvlText w:val=""/>
      <w:lvlJc w:val="left"/>
      <w:pPr>
        <w:ind w:left="6480" w:hanging="360"/>
      </w:pPr>
      <w:rPr>
        <w:rFonts w:ascii="Wingdings" w:hAnsi="Wingdings" w:hint="default"/>
      </w:rPr>
    </w:lvl>
  </w:abstractNum>
  <w:abstractNum w:abstractNumId="22" w15:restartNumberingAfterBreak="0">
    <w:nsid w:val="3E725EB8"/>
    <w:multiLevelType w:val="hybridMultilevel"/>
    <w:tmpl w:val="EC18F9A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44CE5B3C"/>
    <w:multiLevelType w:val="hybridMultilevel"/>
    <w:tmpl w:val="F1981706"/>
    <w:lvl w:ilvl="0" w:tplc="90E2B978">
      <w:start w:val="4"/>
      <w:numFmt w:val="decimal"/>
      <w:lvlText w:val="%1."/>
      <w:lvlJc w:val="left"/>
      <w:pPr>
        <w:ind w:left="720" w:hanging="360"/>
      </w:pPr>
    </w:lvl>
    <w:lvl w:ilvl="1" w:tplc="CEE0F444">
      <w:start w:val="1"/>
      <w:numFmt w:val="lowerLetter"/>
      <w:lvlText w:val="%2."/>
      <w:lvlJc w:val="left"/>
      <w:pPr>
        <w:ind w:left="1440" w:hanging="360"/>
      </w:pPr>
    </w:lvl>
    <w:lvl w:ilvl="2" w:tplc="5882EEF8">
      <w:start w:val="1"/>
      <w:numFmt w:val="lowerRoman"/>
      <w:lvlText w:val="%3."/>
      <w:lvlJc w:val="right"/>
      <w:pPr>
        <w:ind w:left="2160" w:hanging="180"/>
      </w:pPr>
    </w:lvl>
    <w:lvl w:ilvl="3" w:tplc="4CE0BD4A">
      <w:start w:val="1"/>
      <w:numFmt w:val="decimal"/>
      <w:lvlText w:val="%4."/>
      <w:lvlJc w:val="left"/>
      <w:pPr>
        <w:ind w:left="2880" w:hanging="360"/>
      </w:pPr>
    </w:lvl>
    <w:lvl w:ilvl="4" w:tplc="5F48B91A">
      <w:start w:val="1"/>
      <w:numFmt w:val="lowerLetter"/>
      <w:lvlText w:val="%5."/>
      <w:lvlJc w:val="left"/>
      <w:pPr>
        <w:ind w:left="3600" w:hanging="360"/>
      </w:pPr>
    </w:lvl>
    <w:lvl w:ilvl="5" w:tplc="C8588970">
      <w:start w:val="1"/>
      <w:numFmt w:val="lowerRoman"/>
      <w:lvlText w:val="%6."/>
      <w:lvlJc w:val="right"/>
      <w:pPr>
        <w:ind w:left="4320" w:hanging="180"/>
      </w:pPr>
    </w:lvl>
    <w:lvl w:ilvl="6" w:tplc="278EB63A">
      <w:start w:val="1"/>
      <w:numFmt w:val="decimal"/>
      <w:lvlText w:val="%7."/>
      <w:lvlJc w:val="left"/>
      <w:pPr>
        <w:ind w:left="5040" w:hanging="360"/>
      </w:pPr>
    </w:lvl>
    <w:lvl w:ilvl="7" w:tplc="4FD28A54">
      <w:start w:val="1"/>
      <w:numFmt w:val="lowerLetter"/>
      <w:lvlText w:val="%8."/>
      <w:lvlJc w:val="left"/>
      <w:pPr>
        <w:ind w:left="5760" w:hanging="360"/>
      </w:pPr>
    </w:lvl>
    <w:lvl w:ilvl="8" w:tplc="49442DA4">
      <w:start w:val="1"/>
      <w:numFmt w:val="lowerRoman"/>
      <w:lvlText w:val="%9."/>
      <w:lvlJc w:val="right"/>
      <w:pPr>
        <w:ind w:left="6480" w:hanging="180"/>
      </w:pPr>
    </w:lvl>
  </w:abstractNum>
  <w:abstractNum w:abstractNumId="24" w15:restartNumberingAfterBreak="0">
    <w:nsid w:val="45A2172A"/>
    <w:multiLevelType w:val="hybridMultilevel"/>
    <w:tmpl w:val="921E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7BECC"/>
    <w:multiLevelType w:val="hybridMultilevel"/>
    <w:tmpl w:val="5BA8A6A4"/>
    <w:lvl w:ilvl="0" w:tplc="5E5C7A8C">
      <w:start w:val="5"/>
      <w:numFmt w:val="bullet"/>
      <w:lvlText w:val=""/>
      <w:lvlJc w:val="left"/>
      <w:pPr>
        <w:ind w:left="720" w:hanging="360"/>
      </w:pPr>
      <w:rPr>
        <w:rFonts w:ascii="Symbol" w:hAnsi="Symbol" w:hint="default"/>
      </w:rPr>
    </w:lvl>
    <w:lvl w:ilvl="1" w:tplc="BC26AC4A">
      <w:start w:val="1"/>
      <w:numFmt w:val="bullet"/>
      <w:lvlText w:val="o"/>
      <w:lvlJc w:val="left"/>
      <w:pPr>
        <w:ind w:left="1440" w:hanging="360"/>
      </w:pPr>
      <w:rPr>
        <w:rFonts w:ascii="Courier New" w:hAnsi="Courier New" w:hint="default"/>
      </w:rPr>
    </w:lvl>
    <w:lvl w:ilvl="2" w:tplc="3B98C64A">
      <w:start w:val="1"/>
      <w:numFmt w:val="bullet"/>
      <w:lvlText w:val=""/>
      <w:lvlJc w:val="left"/>
      <w:pPr>
        <w:ind w:left="2160" w:hanging="360"/>
      </w:pPr>
      <w:rPr>
        <w:rFonts w:ascii="Wingdings" w:hAnsi="Wingdings" w:hint="default"/>
      </w:rPr>
    </w:lvl>
    <w:lvl w:ilvl="3" w:tplc="7D28024C">
      <w:start w:val="1"/>
      <w:numFmt w:val="bullet"/>
      <w:lvlText w:val=""/>
      <w:lvlJc w:val="left"/>
      <w:pPr>
        <w:ind w:left="2880" w:hanging="360"/>
      </w:pPr>
      <w:rPr>
        <w:rFonts w:ascii="Symbol" w:hAnsi="Symbol" w:hint="default"/>
      </w:rPr>
    </w:lvl>
    <w:lvl w:ilvl="4" w:tplc="7D5EECF2">
      <w:start w:val="1"/>
      <w:numFmt w:val="bullet"/>
      <w:lvlText w:val="o"/>
      <w:lvlJc w:val="left"/>
      <w:pPr>
        <w:ind w:left="3600" w:hanging="360"/>
      </w:pPr>
      <w:rPr>
        <w:rFonts w:ascii="Courier New" w:hAnsi="Courier New" w:hint="default"/>
      </w:rPr>
    </w:lvl>
    <w:lvl w:ilvl="5" w:tplc="A76415F0">
      <w:start w:val="1"/>
      <w:numFmt w:val="bullet"/>
      <w:lvlText w:val=""/>
      <w:lvlJc w:val="left"/>
      <w:pPr>
        <w:ind w:left="4320" w:hanging="360"/>
      </w:pPr>
      <w:rPr>
        <w:rFonts w:ascii="Wingdings" w:hAnsi="Wingdings" w:hint="default"/>
      </w:rPr>
    </w:lvl>
    <w:lvl w:ilvl="6" w:tplc="F0A6907E">
      <w:start w:val="1"/>
      <w:numFmt w:val="bullet"/>
      <w:lvlText w:val=""/>
      <w:lvlJc w:val="left"/>
      <w:pPr>
        <w:ind w:left="5040" w:hanging="360"/>
      </w:pPr>
      <w:rPr>
        <w:rFonts w:ascii="Symbol" w:hAnsi="Symbol" w:hint="default"/>
      </w:rPr>
    </w:lvl>
    <w:lvl w:ilvl="7" w:tplc="AC70EA92">
      <w:start w:val="1"/>
      <w:numFmt w:val="bullet"/>
      <w:lvlText w:val="o"/>
      <w:lvlJc w:val="left"/>
      <w:pPr>
        <w:ind w:left="5760" w:hanging="360"/>
      </w:pPr>
      <w:rPr>
        <w:rFonts w:ascii="Courier New" w:hAnsi="Courier New" w:hint="default"/>
      </w:rPr>
    </w:lvl>
    <w:lvl w:ilvl="8" w:tplc="7A0EEF2E">
      <w:start w:val="1"/>
      <w:numFmt w:val="bullet"/>
      <w:lvlText w:val=""/>
      <w:lvlJc w:val="left"/>
      <w:pPr>
        <w:ind w:left="6480" w:hanging="360"/>
      </w:pPr>
      <w:rPr>
        <w:rFonts w:ascii="Wingdings" w:hAnsi="Wingdings" w:hint="default"/>
      </w:rPr>
    </w:lvl>
  </w:abstractNum>
  <w:abstractNum w:abstractNumId="26" w15:restartNumberingAfterBreak="0">
    <w:nsid w:val="4DBBD0F1"/>
    <w:multiLevelType w:val="hybridMultilevel"/>
    <w:tmpl w:val="C29A33B2"/>
    <w:lvl w:ilvl="0" w:tplc="8F9A7B62">
      <w:start w:val="1"/>
      <w:numFmt w:val="decimal"/>
      <w:lvlText w:val="%1."/>
      <w:lvlJc w:val="left"/>
      <w:pPr>
        <w:ind w:left="720" w:hanging="360"/>
      </w:pPr>
    </w:lvl>
    <w:lvl w:ilvl="1" w:tplc="E856AF32">
      <w:start w:val="2"/>
      <w:numFmt w:val="upperLetter"/>
      <w:lvlText w:val="%2)"/>
      <w:lvlJc w:val="left"/>
      <w:pPr>
        <w:ind w:left="1440" w:hanging="360"/>
      </w:pPr>
    </w:lvl>
    <w:lvl w:ilvl="2" w:tplc="7D7A157A">
      <w:start w:val="1"/>
      <w:numFmt w:val="lowerRoman"/>
      <w:lvlText w:val="%3."/>
      <w:lvlJc w:val="right"/>
      <w:pPr>
        <w:ind w:left="2160" w:hanging="180"/>
      </w:pPr>
    </w:lvl>
    <w:lvl w:ilvl="3" w:tplc="2A927F16">
      <w:start w:val="1"/>
      <w:numFmt w:val="decimal"/>
      <w:lvlText w:val="%4."/>
      <w:lvlJc w:val="left"/>
      <w:pPr>
        <w:ind w:left="2880" w:hanging="360"/>
      </w:pPr>
    </w:lvl>
    <w:lvl w:ilvl="4" w:tplc="DFB02018">
      <w:start w:val="1"/>
      <w:numFmt w:val="lowerLetter"/>
      <w:lvlText w:val="%5."/>
      <w:lvlJc w:val="left"/>
      <w:pPr>
        <w:ind w:left="3600" w:hanging="360"/>
      </w:pPr>
    </w:lvl>
    <w:lvl w:ilvl="5" w:tplc="8A6CDAA2">
      <w:start w:val="1"/>
      <w:numFmt w:val="lowerRoman"/>
      <w:lvlText w:val="%6."/>
      <w:lvlJc w:val="right"/>
      <w:pPr>
        <w:ind w:left="4320" w:hanging="180"/>
      </w:pPr>
    </w:lvl>
    <w:lvl w:ilvl="6" w:tplc="127EE9B8">
      <w:start w:val="1"/>
      <w:numFmt w:val="decimal"/>
      <w:lvlText w:val="%7."/>
      <w:lvlJc w:val="left"/>
      <w:pPr>
        <w:ind w:left="5040" w:hanging="360"/>
      </w:pPr>
    </w:lvl>
    <w:lvl w:ilvl="7" w:tplc="D4C8BC92">
      <w:start w:val="1"/>
      <w:numFmt w:val="lowerLetter"/>
      <w:lvlText w:val="%8."/>
      <w:lvlJc w:val="left"/>
      <w:pPr>
        <w:ind w:left="5760" w:hanging="360"/>
      </w:pPr>
    </w:lvl>
    <w:lvl w:ilvl="8" w:tplc="DEBEDD48">
      <w:start w:val="1"/>
      <w:numFmt w:val="lowerRoman"/>
      <w:lvlText w:val="%9."/>
      <w:lvlJc w:val="right"/>
      <w:pPr>
        <w:ind w:left="6480" w:hanging="180"/>
      </w:pPr>
    </w:lvl>
  </w:abstractNum>
  <w:abstractNum w:abstractNumId="27" w15:restartNumberingAfterBreak="0">
    <w:nsid w:val="5474D147"/>
    <w:multiLevelType w:val="hybridMultilevel"/>
    <w:tmpl w:val="31EEE12A"/>
    <w:lvl w:ilvl="0" w:tplc="A5202A80">
      <w:start w:val="1"/>
      <w:numFmt w:val="decimal"/>
      <w:lvlText w:val="%1."/>
      <w:lvlJc w:val="left"/>
      <w:pPr>
        <w:ind w:left="720" w:hanging="360"/>
      </w:pPr>
    </w:lvl>
    <w:lvl w:ilvl="1" w:tplc="C2AE2AEC">
      <w:start w:val="1"/>
      <w:numFmt w:val="lowerLetter"/>
      <w:lvlText w:val="%2."/>
      <w:lvlJc w:val="left"/>
      <w:pPr>
        <w:ind w:left="1440" w:hanging="360"/>
      </w:pPr>
    </w:lvl>
    <w:lvl w:ilvl="2" w:tplc="1D2C98EC">
      <w:start w:val="1"/>
      <w:numFmt w:val="lowerRoman"/>
      <w:lvlText w:val="%3."/>
      <w:lvlJc w:val="right"/>
      <w:pPr>
        <w:ind w:left="2160" w:hanging="180"/>
      </w:pPr>
    </w:lvl>
    <w:lvl w:ilvl="3" w:tplc="010C6F0E">
      <w:start w:val="1"/>
      <w:numFmt w:val="decimal"/>
      <w:lvlText w:val="%4."/>
      <w:lvlJc w:val="left"/>
      <w:pPr>
        <w:ind w:left="2880" w:hanging="360"/>
      </w:pPr>
    </w:lvl>
    <w:lvl w:ilvl="4" w:tplc="E5EAEB60">
      <w:start w:val="1"/>
      <w:numFmt w:val="lowerLetter"/>
      <w:lvlText w:val="%5."/>
      <w:lvlJc w:val="left"/>
      <w:pPr>
        <w:ind w:left="3600" w:hanging="360"/>
      </w:pPr>
    </w:lvl>
    <w:lvl w:ilvl="5" w:tplc="6DD4CDD4">
      <w:start w:val="1"/>
      <w:numFmt w:val="lowerRoman"/>
      <w:lvlText w:val="%6."/>
      <w:lvlJc w:val="right"/>
      <w:pPr>
        <w:ind w:left="4320" w:hanging="180"/>
      </w:pPr>
    </w:lvl>
    <w:lvl w:ilvl="6" w:tplc="F4A61DAE">
      <w:start w:val="1"/>
      <w:numFmt w:val="decimal"/>
      <w:lvlText w:val="%7."/>
      <w:lvlJc w:val="left"/>
      <w:pPr>
        <w:ind w:left="5040" w:hanging="360"/>
      </w:pPr>
    </w:lvl>
    <w:lvl w:ilvl="7" w:tplc="F3443F82">
      <w:start w:val="1"/>
      <w:numFmt w:val="lowerLetter"/>
      <w:lvlText w:val="%8."/>
      <w:lvlJc w:val="left"/>
      <w:pPr>
        <w:ind w:left="5760" w:hanging="360"/>
      </w:pPr>
    </w:lvl>
    <w:lvl w:ilvl="8" w:tplc="D486D392">
      <w:start w:val="1"/>
      <w:numFmt w:val="lowerRoman"/>
      <w:lvlText w:val="%9."/>
      <w:lvlJc w:val="right"/>
      <w:pPr>
        <w:ind w:left="6480" w:hanging="180"/>
      </w:pPr>
    </w:lvl>
  </w:abstractNum>
  <w:abstractNum w:abstractNumId="28" w15:restartNumberingAfterBreak="0">
    <w:nsid w:val="565D68E1"/>
    <w:multiLevelType w:val="hybridMultilevel"/>
    <w:tmpl w:val="0A52521C"/>
    <w:lvl w:ilvl="0" w:tplc="5B0EA928">
      <w:start w:val="1"/>
      <w:numFmt w:val="decimal"/>
      <w:lvlText w:val="%1."/>
      <w:lvlJc w:val="left"/>
      <w:pPr>
        <w:ind w:left="720" w:hanging="360"/>
      </w:pPr>
    </w:lvl>
    <w:lvl w:ilvl="1" w:tplc="0B3C487A">
      <w:start w:val="1"/>
      <w:numFmt w:val="lowerLetter"/>
      <w:lvlText w:val="%2."/>
      <w:lvlJc w:val="left"/>
      <w:pPr>
        <w:ind w:left="1440" w:hanging="360"/>
      </w:pPr>
    </w:lvl>
    <w:lvl w:ilvl="2" w:tplc="C75EFACA">
      <w:start w:val="1"/>
      <w:numFmt w:val="lowerRoman"/>
      <w:lvlText w:val="%3."/>
      <w:lvlJc w:val="right"/>
      <w:pPr>
        <w:ind w:left="2160" w:hanging="180"/>
      </w:pPr>
    </w:lvl>
    <w:lvl w:ilvl="3" w:tplc="C854D9BA">
      <w:start w:val="1"/>
      <w:numFmt w:val="decimal"/>
      <w:lvlText w:val="%4."/>
      <w:lvlJc w:val="left"/>
      <w:pPr>
        <w:ind w:left="2880" w:hanging="360"/>
      </w:pPr>
    </w:lvl>
    <w:lvl w:ilvl="4" w:tplc="4D80886C">
      <w:start w:val="1"/>
      <w:numFmt w:val="lowerLetter"/>
      <w:lvlText w:val="%5."/>
      <w:lvlJc w:val="left"/>
      <w:pPr>
        <w:ind w:left="3600" w:hanging="360"/>
      </w:pPr>
    </w:lvl>
    <w:lvl w:ilvl="5" w:tplc="3B602B0C">
      <w:start w:val="1"/>
      <w:numFmt w:val="lowerRoman"/>
      <w:lvlText w:val="%6."/>
      <w:lvlJc w:val="right"/>
      <w:pPr>
        <w:ind w:left="4320" w:hanging="180"/>
      </w:pPr>
    </w:lvl>
    <w:lvl w:ilvl="6" w:tplc="B8D8D3A8">
      <w:start w:val="1"/>
      <w:numFmt w:val="decimal"/>
      <w:lvlText w:val="%7."/>
      <w:lvlJc w:val="left"/>
      <w:pPr>
        <w:ind w:left="5040" w:hanging="360"/>
      </w:pPr>
    </w:lvl>
    <w:lvl w:ilvl="7" w:tplc="6B2AA714">
      <w:start w:val="1"/>
      <w:numFmt w:val="lowerLetter"/>
      <w:lvlText w:val="%8."/>
      <w:lvlJc w:val="left"/>
      <w:pPr>
        <w:ind w:left="5760" w:hanging="360"/>
      </w:pPr>
    </w:lvl>
    <w:lvl w:ilvl="8" w:tplc="1C9A8CEC">
      <w:start w:val="1"/>
      <w:numFmt w:val="lowerRoman"/>
      <w:lvlText w:val="%9."/>
      <w:lvlJc w:val="right"/>
      <w:pPr>
        <w:ind w:left="6480" w:hanging="180"/>
      </w:pPr>
    </w:lvl>
  </w:abstractNum>
  <w:abstractNum w:abstractNumId="29" w15:restartNumberingAfterBreak="0">
    <w:nsid w:val="5836F7A6"/>
    <w:multiLevelType w:val="hybridMultilevel"/>
    <w:tmpl w:val="36084C18"/>
    <w:lvl w:ilvl="0" w:tplc="B4CEB9E8">
      <w:start w:val="6"/>
      <w:numFmt w:val="decimal"/>
      <w:lvlText w:val="%1."/>
      <w:lvlJc w:val="left"/>
      <w:pPr>
        <w:ind w:left="720" w:hanging="360"/>
      </w:pPr>
    </w:lvl>
    <w:lvl w:ilvl="1" w:tplc="7A3A9378">
      <w:start w:val="1"/>
      <w:numFmt w:val="lowerLetter"/>
      <w:lvlText w:val="%2."/>
      <w:lvlJc w:val="left"/>
      <w:pPr>
        <w:ind w:left="1440" w:hanging="360"/>
      </w:pPr>
    </w:lvl>
    <w:lvl w:ilvl="2" w:tplc="FC24A95A">
      <w:start w:val="1"/>
      <w:numFmt w:val="lowerRoman"/>
      <w:lvlText w:val="%3."/>
      <w:lvlJc w:val="right"/>
      <w:pPr>
        <w:ind w:left="2160" w:hanging="180"/>
      </w:pPr>
    </w:lvl>
    <w:lvl w:ilvl="3" w:tplc="63C2659A">
      <w:start w:val="1"/>
      <w:numFmt w:val="decimal"/>
      <w:lvlText w:val="%4."/>
      <w:lvlJc w:val="left"/>
      <w:pPr>
        <w:ind w:left="2880" w:hanging="360"/>
      </w:pPr>
    </w:lvl>
    <w:lvl w:ilvl="4" w:tplc="407AD21E">
      <w:start w:val="1"/>
      <w:numFmt w:val="lowerLetter"/>
      <w:lvlText w:val="%5."/>
      <w:lvlJc w:val="left"/>
      <w:pPr>
        <w:ind w:left="3600" w:hanging="360"/>
      </w:pPr>
    </w:lvl>
    <w:lvl w:ilvl="5" w:tplc="4BAA3DCC">
      <w:start w:val="1"/>
      <w:numFmt w:val="lowerRoman"/>
      <w:lvlText w:val="%6."/>
      <w:lvlJc w:val="right"/>
      <w:pPr>
        <w:ind w:left="4320" w:hanging="180"/>
      </w:pPr>
    </w:lvl>
    <w:lvl w:ilvl="6" w:tplc="490EEB96">
      <w:start w:val="1"/>
      <w:numFmt w:val="decimal"/>
      <w:lvlText w:val="%7."/>
      <w:lvlJc w:val="left"/>
      <w:pPr>
        <w:ind w:left="5040" w:hanging="360"/>
      </w:pPr>
    </w:lvl>
    <w:lvl w:ilvl="7" w:tplc="6F1C06B2">
      <w:start w:val="1"/>
      <w:numFmt w:val="lowerLetter"/>
      <w:lvlText w:val="%8."/>
      <w:lvlJc w:val="left"/>
      <w:pPr>
        <w:ind w:left="5760" w:hanging="360"/>
      </w:pPr>
    </w:lvl>
    <w:lvl w:ilvl="8" w:tplc="55A29BB2">
      <w:start w:val="1"/>
      <w:numFmt w:val="lowerRoman"/>
      <w:lvlText w:val="%9."/>
      <w:lvlJc w:val="right"/>
      <w:pPr>
        <w:ind w:left="6480" w:hanging="180"/>
      </w:pPr>
    </w:lvl>
  </w:abstractNum>
  <w:abstractNum w:abstractNumId="30" w15:restartNumberingAfterBreak="0">
    <w:nsid w:val="5A31622E"/>
    <w:multiLevelType w:val="hybridMultilevel"/>
    <w:tmpl w:val="D20E2208"/>
    <w:lvl w:ilvl="0" w:tplc="DD06D7DC">
      <w:start w:val="5"/>
      <w:numFmt w:val="bullet"/>
      <w:lvlText w:val=""/>
      <w:lvlJc w:val="left"/>
      <w:pPr>
        <w:ind w:left="720" w:hanging="360"/>
      </w:pPr>
      <w:rPr>
        <w:rFonts w:ascii="Symbol" w:hAnsi="Symbol" w:hint="default"/>
      </w:rPr>
    </w:lvl>
    <w:lvl w:ilvl="1" w:tplc="9D18266C">
      <w:start w:val="1"/>
      <w:numFmt w:val="bullet"/>
      <w:lvlText w:val="o"/>
      <w:lvlJc w:val="left"/>
      <w:pPr>
        <w:ind w:left="1440" w:hanging="360"/>
      </w:pPr>
      <w:rPr>
        <w:rFonts w:ascii="Courier New" w:hAnsi="Courier New" w:hint="default"/>
      </w:rPr>
    </w:lvl>
    <w:lvl w:ilvl="2" w:tplc="65EA43C2">
      <w:start w:val="1"/>
      <w:numFmt w:val="bullet"/>
      <w:lvlText w:val=""/>
      <w:lvlJc w:val="left"/>
      <w:pPr>
        <w:ind w:left="2160" w:hanging="360"/>
      </w:pPr>
      <w:rPr>
        <w:rFonts w:ascii="Wingdings" w:hAnsi="Wingdings" w:hint="default"/>
      </w:rPr>
    </w:lvl>
    <w:lvl w:ilvl="3" w:tplc="FB0C90C8">
      <w:start w:val="1"/>
      <w:numFmt w:val="bullet"/>
      <w:lvlText w:val=""/>
      <w:lvlJc w:val="left"/>
      <w:pPr>
        <w:ind w:left="2880" w:hanging="360"/>
      </w:pPr>
      <w:rPr>
        <w:rFonts w:ascii="Symbol" w:hAnsi="Symbol" w:hint="default"/>
      </w:rPr>
    </w:lvl>
    <w:lvl w:ilvl="4" w:tplc="AFE2EB68">
      <w:start w:val="1"/>
      <w:numFmt w:val="bullet"/>
      <w:lvlText w:val="o"/>
      <w:lvlJc w:val="left"/>
      <w:pPr>
        <w:ind w:left="3600" w:hanging="360"/>
      </w:pPr>
      <w:rPr>
        <w:rFonts w:ascii="Courier New" w:hAnsi="Courier New" w:hint="default"/>
      </w:rPr>
    </w:lvl>
    <w:lvl w:ilvl="5" w:tplc="B2AAA620">
      <w:start w:val="1"/>
      <w:numFmt w:val="bullet"/>
      <w:lvlText w:val=""/>
      <w:lvlJc w:val="left"/>
      <w:pPr>
        <w:ind w:left="4320" w:hanging="360"/>
      </w:pPr>
      <w:rPr>
        <w:rFonts w:ascii="Wingdings" w:hAnsi="Wingdings" w:hint="default"/>
      </w:rPr>
    </w:lvl>
    <w:lvl w:ilvl="6" w:tplc="CA607C6E">
      <w:start w:val="1"/>
      <w:numFmt w:val="bullet"/>
      <w:lvlText w:val=""/>
      <w:lvlJc w:val="left"/>
      <w:pPr>
        <w:ind w:left="5040" w:hanging="360"/>
      </w:pPr>
      <w:rPr>
        <w:rFonts w:ascii="Symbol" w:hAnsi="Symbol" w:hint="default"/>
      </w:rPr>
    </w:lvl>
    <w:lvl w:ilvl="7" w:tplc="050CD544">
      <w:start w:val="1"/>
      <w:numFmt w:val="bullet"/>
      <w:lvlText w:val="o"/>
      <w:lvlJc w:val="left"/>
      <w:pPr>
        <w:ind w:left="5760" w:hanging="360"/>
      </w:pPr>
      <w:rPr>
        <w:rFonts w:ascii="Courier New" w:hAnsi="Courier New" w:hint="default"/>
      </w:rPr>
    </w:lvl>
    <w:lvl w:ilvl="8" w:tplc="3F0050D6">
      <w:start w:val="1"/>
      <w:numFmt w:val="bullet"/>
      <w:lvlText w:val=""/>
      <w:lvlJc w:val="left"/>
      <w:pPr>
        <w:ind w:left="6480" w:hanging="360"/>
      </w:pPr>
      <w:rPr>
        <w:rFonts w:ascii="Wingdings" w:hAnsi="Wingdings" w:hint="default"/>
      </w:rPr>
    </w:lvl>
  </w:abstractNum>
  <w:abstractNum w:abstractNumId="31" w15:restartNumberingAfterBreak="0">
    <w:nsid w:val="5B3FFBB8"/>
    <w:multiLevelType w:val="hybridMultilevel"/>
    <w:tmpl w:val="50BCD04E"/>
    <w:lvl w:ilvl="0" w:tplc="C3B6C908">
      <w:start w:val="1"/>
      <w:numFmt w:val="bullet"/>
      <w:lvlText w:val=""/>
      <w:lvlJc w:val="left"/>
      <w:pPr>
        <w:ind w:left="720" w:hanging="360"/>
      </w:pPr>
      <w:rPr>
        <w:rFonts w:ascii="Symbol" w:hAnsi="Symbol" w:hint="default"/>
      </w:rPr>
    </w:lvl>
    <w:lvl w:ilvl="1" w:tplc="D8DCF878">
      <w:start w:val="1"/>
      <w:numFmt w:val="bullet"/>
      <w:lvlText w:val="o"/>
      <w:lvlJc w:val="left"/>
      <w:pPr>
        <w:ind w:left="1440" w:hanging="360"/>
      </w:pPr>
      <w:rPr>
        <w:rFonts w:ascii="Courier New" w:hAnsi="Courier New" w:hint="default"/>
      </w:rPr>
    </w:lvl>
    <w:lvl w:ilvl="2" w:tplc="AEF80BB2">
      <w:start w:val="1"/>
      <w:numFmt w:val="bullet"/>
      <w:lvlText w:val=""/>
      <w:lvlJc w:val="left"/>
      <w:pPr>
        <w:ind w:left="2160" w:hanging="360"/>
      </w:pPr>
      <w:rPr>
        <w:rFonts w:ascii="Wingdings" w:hAnsi="Wingdings" w:hint="default"/>
      </w:rPr>
    </w:lvl>
    <w:lvl w:ilvl="3" w:tplc="FFE0014A">
      <w:start w:val="1"/>
      <w:numFmt w:val="bullet"/>
      <w:lvlText w:val=""/>
      <w:lvlJc w:val="left"/>
      <w:pPr>
        <w:ind w:left="2880" w:hanging="360"/>
      </w:pPr>
      <w:rPr>
        <w:rFonts w:ascii="Symbol" w:hAnsi="Symbol" w:hint="default"/>
      </w:rPr>
    </w:lvl>
    <w:lvl w:ilvl="4" w:tplc="EBE66DD6">
      <w:start w:val="1"/>
      <w:numFmt w:val="bullet"/>
      <w:lvlText w:val="o"/>
      <w:lvlJc w:val="left"/>
      <w:pPr>
        <w:ind w:left="3600" w:hanging="360"/>
      </w:pPr>
      <w:rPr>
        <w:rFonts w:ascii="Courier New" w:hAnsi="Courier New" w:hint="default"/>
      </w:rPr>
    </w:lvl>
    <w:lvl w:ilvl="5" w:tplc="03B200EA">
      <w:start w:val="1"/>
      <w:numFmt w:val="bullet"/>
      <w:lvlText w:val=""/>
      <w:lvlJc w:val="left"/>
      <w:pPr>
        <w:ind w:left="4320" w:hanging="360"/>
      </w:pPr>
      <w:rPr>
        <w:rFonts w:ascii="Wingdings" w:hAnsi="Wingdings" w:hint="default"/>
      </w:rPr>
    </w:lvl>
    <w:lvl w:ilvl="6" w:tplc="704C8534">
      <w:start w:val="1"/>
      <w:numFmt w:val="bullet"/>
      <w:lvlText w:val=""/>
      <w:lvlJc w:val="left"/>
      <w:pPr>
        <w:ind w:left="5040" w:hanging="360"/>
      </w:pPr>
      <w:rPr>
        <w:rFonts w:ascii="Symbol" w:hAnsi="Symbol" w:hint="default"/>
      </w:rPr>
    </w:lvl>
    <w:lvl w:ilvl="7" w:tplc="BEB247C8">
      <w:start w:val="1"/>
      <w:numFmt w:val="bullet"/>
      <w:lvlText w:val="o"/>
      <w:lvlJc w:val="left"/>
      <w:pPr>
        <w:ind w:left="5760" w:hanging="360"/>
      </w:pPr>
      <w:rPr>
        <w:rFonts w:ascii="Courier New" w:hAnsi="Courier New" w:hint="default"/>
      </w:rPr>
    </w:lvl>
    <w:lvl w:ilvl="8" w:tplc="57DABAE6">
      <w:start w:val="1"/>
      <w:numFmt w:val="bullet"/>
      <w:lvlText w:val=""/>
      <w:lvlJc w:val="left"/>
      <w:pPr>
        <w:ind w:left="6480" w:hanging="360"/>
      </w:pPr>
      <w:rPr>
        <w:rFonts w:ascii="Wingdings" w:hAnsi="Wingdings" w:hint="default"/>
      </w:rPr>
    </w:lvl>
  </w:abstractNum>
  <w:abstractNum w:abstractNumId="32" w15:restartNumberingAfterBreak="0">
    <w:nsid w:val="5F5609A7"/>
    <w:multiLevelType w:val="hybridMultilevel"/>
    <w:tmpl w:val="75163884"/>
    <w:lvl w:ilvl="0" w:tplc="989E85B4">
      <w:start w:val="1"/>
      <w:numFmt w:val="bullet"/>
      <w:lvlText w:val=""/>
      <w:lvlJc w:val="left"/>
      <w:pPr>
        <w:ind w:left="720" w:hanging="360"/>
      </w:pPr>
      <w:rPr>
        <w:rFonts w:ascii="Symbol" w:hAnsi="Symbol" w:hint="default"/>
      </w:rPr>
    </w:lvl>
    <w:lvl w:ilvl="1" w:tplc="F3128DFE">
      <w:start w:val="1"/>
      <w:numFmt w:val="bullet"/>
      <w:lvlText w:val="o"/>
      <w:lvlJc w:val="left"/>
      <w:pPr>
        <w:ind w:left="1440" w:hanging="360"/>
      </w:pPr>
      <w:rPr>
        <w:rFonts w:ascii="Courier New" w:hAnsi="Courier New" w:hint="default"/>
      </w:rPr>
    </w:lvl>
    <w:lvl w:ilvl="2" w:tplc="F5BE0E80">
      <w:start w:val="1"/>
      <w:numFmt w:val="bullet"/>
      <w:lvlText w:val=""/>
      <w:lvlJc w:val="left"/>
      <w:pPr>
        <w:ind w:left="2160" w:hanging="360"/>
      </w:pPr>
      <w:rPr>
        <w:rFonts w:ascii="Wingdings" w:hAnsi="Wingdings" w:hint="default"/>
      </w:rPr>
    </w:lvl>
    <w:lvl w:ilvl="3" w:tplc="C24EDB54">
      <w:start w:val="1"/>
      <w:numFmt w:val="bullet"/>
      <w:lvlText w:val=""/>
      <w:lvlJc w:val="left"/>
      <w:pPr>
        <w:ind w:left="2880" w:hanging="360"/>
      </w:pPr>
      <w:rPr>
        <w:rFonts w:ascii="Symbol" w:hAnsi="Symbol" w:hint="default"/>
      </w:rPr>
    </w:lvl>
    <w:lvl w:ilvl="4" w:tplc="B4DCD13A">
      <w:start w:val="1"/>
      <w:numFmt w:val="bullet"/>
      <w:lvlText w:val="o"/>
      <w:lvlJc w:val="left"/>
      <w:pPr>
        <w:ind w:left="3600" w:hanging="360"/>
      </w:pPr>
      <w:rPr>
        <w:rFonts w:ascii="Courier New" w:hAnsi="Courier New" w:hint="default"/>
      </w:rPr>
    </w:lvl>
    <w:lvl w:ilvl="5" w:tplc="3F54E17E">
      <w:start w:val="1"/>
      <w:numFmt w:val="bullet"/>
      <w:lvlText w:val=""/>
      <w:lvlJc w:val="left"/>
      <w:pPr>
        <w:ind w:left="4320" w:hanging="360"/>
      </w:pPr>
      <w:rPr>
        <w:rFonts w:ascii="Wingdings" w:hAnsi="Wingdings" w:hint="default"/>
      </w:rPr>
    </w:lvl>
    <w:lvl w:ilvl="6" w:tplc="2A58C984">
      <w:start w:val="1"/>
      <w:numFmt w:val="bullet"/>
      <w:lvlText w:val=""/>
      <w:lvlJc w:val="left"/>
      <w:pPr>
        <w:ind w:left="5040" w:hanging="360"/>
      </w:pPr>
      <w:rPr>
        <w:rFonts w:ascii="Symbol" w:hAnsi="Symbol" w:hint="default"/>
      </w:rPr>
    </w:lvl>
    <w:lvl w:ilvl="7" w:tplc="7D965C5E">
      <w:start w:val="1"/>
      <w:numFmt w:val="bullet"/>
      <w:lvlText w:val="o"/>
      <w:lvlJc w:val="left"/>
      <w:pPr>
        <w:ind w:left="5760" w:hanging="360"/>
      </w:pPr>
      <w:rPr>
        <w:rFonts w:ascii="Courier New" w:hAnsi="Courier New" w:hint="default"/>
      </w:rPr>
    </w:lvl>
    <w:lvl w:ilvl="8" w:tplc="163E8B64">
      <w:start w:val="1"/>
      <w:numFmt w:val="bullet"/>
      <w:lvlText w:val=""/>
      <w:lvlJc w:val="left"/>
      <w:pPr>
        <w:ind w:left="6480" w:hanging="360"/>
      </w:pPr>
      <w:rPr>
        <w:rFonts w:ascii="Wingdings" w:hAnsi="Wingdings" w:hint="default"/>
      </w:rPr>
    </w:lvl>
  </w:abstractNum>
  <w:abstractNum w:abstractNumId="33" w15:restartNumberingAfterBreak="0">
    <w:nsid w:val="5F842358"/>
    <w:multiLevelType w:val="hybridMultilevel"/>
    <w:tmpl w:val="36A4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E9BDE3"/>
    <w:multiLevelType w:val="hybridMultilevel"/>
    <w:tmpl w:val="0A82853E"/>
    <w:lvl w:ilvl="0" w:tplc="40F0B810">
      <w:start w:val="1"/>
      <w:numFmt w:val="lowerRoman"/>
      <w:lvlText w:val="%1."/>
      <w:lvlJc w:val="left"/>
      <w:pPr>
        <w:ind w:left="720" w:hanging="360"/>
      </w:pPr>
    </w:lvl>
    <w:lvl w:ilvl="1" w:tplc="B328BD32">
      <w:start w:val="1"/>
      <w:numFmt w:val="lowerLetter"/>
      <w:lvlText w:val="%2."/>
      <w:lvlJc w:val="left"/>
      <w:pPr>
        <w:ind w:left="1440" w:hanging="360"/>
      </w:pPr>
    </w:lvl>
    <w:lvl w:ilvl="2" w:tplc="C7FC95A4">
      <w:start w:val="1"/>
      <w:numFmt w:val="lowerRoman"/>
      <w:lvlText w:val="%3."/>
      <w:lvlJc w:val="right"/>
      <w:pPr>
        <w:ind w:left="2160" w:hanging="180"/>
      </w:pPr>
    </w:lvl>
    <w:lvl w:ilvl="3" w:tplc="3CC00AD6">
      <w:start w:val="1"/>
      <w:numFmt w:val="decimal"/>
      <w:lvlText w:val="%4."/>
      <w:lvlJc w:val="left"/>
      <w:pPr>
        <w:ind w:left="2880" w:hanging="360"/>
      </w:pPr>
    </w:lvl>
    <w:lvl w:ilvl="4" w:tplc="1BB8E906">
      <w:start w:val="1"/>
      <w:numFmt w:val="lowerLetter"/>
      <w:lvlText w:val="%5."/>
      <w:lvlJc w:val="left"/>
      <w:pPr>
        <w:ind w:left="3600" w:hanging="360"/>
      </w:pPr>
    </w:lvl>
    <w:lvl w:ilvl="5" w:tplc="53CAEA6A">
      <w:start w:val="1"/>
      <w:numFmt w:val="lowerRoman"/>
      <w:lvlText w:val="%6."/>
      <w:lvlJc w:val="right"/>
      <w:pPr>
        <w:ind w:left="4320" w:hanging="180"/>
      </w:pPr>
    </w:lvl>
    <w:lvl w:ilvl="6" w:tplc="69A2F60C">
      <w:start w:val="1"/>
      <w:numFmt w:val="decimal"/>
      <w:lvlText w:val="%7."/>
      <w:lvlJc w:val="left"/>
      <w:pPr>
        <w:ind w:left="5040" w:hanging="360"/>
      </w:pPr>
    </w:lvl>
    <w:lvl w:ilvl="7" w:tplc="CC2A164A">
      <w:start w:val="1"/>
      <w:numFmt w:val="lowerLetter"/>
      <w:lvlText w:val="%8."/>
      <w:lvlJc w:val="left"/>
      <w:pPr>
        <w:ind w:left="5760" w:hanging="360"/>
      </w:pPr>
    </w:lvl>
    <w:lvl w:ilvl="8" w:tplc="939AEE3E">
      <w:start w:val="1"/>
      <w:numFmt w:val="lowerRoman"/>
      <w:lvlText w:val="%9."/>
      <w:lvlJc w:val="right"/>
      <w:pPr>
        <w:ind w:left="6480" w:hanging="180"/>
      </w:pPr>
    </w:lvl>
  </w:abstractNum>
  <w:abstractNum w:abstractNumId="35" w15:restartNumberingAfterBreak="0">
    <w:nsid w:val="62F13B34"/>
    <w:multiLevelType w:val="hybridMultilevel"/>
    <w:tmpl w:val="125A486C"/>
    <w:lvl w:ilvl="0" w:tplc="D710FDBC">
      <w:start w:val="5"/>
      <w:numFmt w:val="bullet"/>
      <w:lvlText w:val=""/>
      <w:lvlJc w:val="left"/>
      <w:pPr>
        <w:ind w:left="720" w:hanging="360"/>
      </w:pPr>
      <w:rPr>
        <w:rFonts w:ascii="Symbol" w:hAnsi="Symbol" w:hint="default"/>
      </w:rPr>
    </w:lvl>
    <w:lvl w:ilvl="1" w:tplc="CC08FD96">
      <w:start w:val="1"/>
      <w:numFmt w:val="bullet"/>
      <w:lvlText w:val="o"/>
      <w:lvlJc w:val="left"/>
      <w:pPr>
        <w:ind w:left="1440" w:hanging="360"/>
      </w:pPr>
      <w:rPr>
        <w:rFonts w:ascii="Courier New" w:hAnsi="Courier New" w:hint="default"/>
      </w:rPr>
    </w:lvl>
    <w:lvl w:ilvl="2" w:tplc="2A6A74F2">
      <w:start w:val="1"/>
      <w:numFmt w:val="bullet"/>
      <w:lvlText w:val=""/>
      <w:lvlJc w:val="left"/>
      <w:pPr>
        <w:ind w:left="2160" w:hanging="360"/>
      </w:pPr>
      <w:rPr>
        <w:rFonts w:ascii="Wingdings" w:hAnsi="Wingdings" w:hint="default"/>
      </w:rPr>
    </w:lvl>
    <w:lvl w:ilvl="3" w:tplc="E0D023DC">
      <w:start w:val="1"/>
      <w:numFmt w:val="bullet"/>
      <w:lvlText w:val=""/>
      <w:lvlJc w:val="left"/>
      <w:pPr>
        <w:ind w:left="2880" w:hanging="360"/>
      </w:pPr>
      <w:rPr>
        <w:rFonts w:ascii="Symbol" w:hAnsi="Symbol" w:hint="default"/>
      </w:rPr>
    </w:lvl>
    <w:lvl w:ilvl="4" w:tplc="F9A6F40A">
      <w:start w:val="1"/>
      <w:numFmt w:val="bullet"/>
      <w:lvlText w:val="o"/>
      <w:lvlJc w:val="left"/>
      <w:pPr>
        <w:ind w:left="3600" w:hanging="360"/>
      </w:pPr>
      <w:rPr>
        <w:rFonts w:ascii="Courier New" w:hAnsi="Courier New" w:hint="default"/>
      </w:rPr>
    </w:lvl>
    <w:lvl w:ilvl="5" w:tplc="C3B46DF4">
      <w:start w:val="1"/>
      <w:numFmt w:val="bullet"/>
      <w:lvlText w:val=""/>
      <w:lvlJc w:val="left"/>
      <w:pPr>
        <w:ind w:left="4320" w:hanging="360"/>
      </w:pPr>
      <w:rPr>
        <w:rFonts w:ascii="Wingdings" w:hAnsi="Wingdings" w:hint="default"/>
      </w:rPr>
    </w:lvl>
    <w:lvl w:ilvl="6" w:tplc="CA02274A">
      <w:start w:val="1"/>
      <w:numFmt w:val="bullet"/>
      <w:lvlText w:val=""/>
      <w:lvlJc w:val="left"/>
      <w:pPr>
        <w:ind w:left="5040" w:hanging="360"/>
      </w:pPr>
      <w:rPr>
        <w:rFonts w:ascii="Symbol" w:hAnsi="Symbol" w:hint="default"/>
      </w:rPr>
    </w:lvl>
    <w:lvl w:ilvl="7" w:tplc="B1DCC92C">
      <w:start w:val="1"/>
      <w:numFmt w:val="bullet"/>
      <w:lvlText w:val="o"/>
      <w:lvlJc w:val="left"/>
      <w:pPr>
        <w:ind w:left="5760" w:hanging="360"/>
      </w:pPr>
      <w:rPr>
        <w:rFonts w:ascii="Courier New" w:hAnsi="Courier New" w:hint="default"/>
      </w:rPr>
    </w:lvl>
    <w:lvl w:ilvl="8" w:tplc="2424BB52">
      <w:start w:val="1"/>
      <w:numFmt w:val="bullet"/>
      <w:lvlText w:val=""/>
      <w:lvlJc w:val="left"/>
      <w:pPr>
        <w:ind w:left="6480" w:hanging="360"/>
      </w:pPr>
      <w:rPr>
        <w:rFonts w:ascii="Wingdings" w:hAnsi="Wingdings" w:hint="default"/>
      </w:rPr>
    </w:lvl>
  </w:abstractNum>
  <w:abstractNum w:abstractNumId="36" w15:restartNumberingAfterBreak="0">
    <w:nsid w:val="648C0CAC"/>
    <w:multiLevelType w:val="hybridMultilevel"/>
    <w:tmpl w:val="BDF0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D94F0C"/>
    <w:multiLevelType w:val="hybridMultilevel"/>
    <w:tmpl w:val="A9B076FA"/>
    <w:lvl w:ilvl="0" w:tplc="ECCA804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6A7FC"/>
    <w:multiLevelType w:val="hybridMultilevel"/>
    <w:tmpl w:val="6ECCFCFE"/>
    <w:lvl w:ilvl="0" w:tplc="42FACBDA">
      <w:start w:val="7"/>
      <w:numFmt w:val="decimal"/>
      <w:lvlText w:val="%1."/>
      <w:lvlJc w:val="left"/>
      <w:pPr>
        <w:ind w:left="720" w:hanging="360"/>
      </w:pPr>
    </w:lvl>
    <w:lvl w:ilvl="1" w:tplc="F786954A">
      <w:start w:val="1"/>
      <w:numFmt w:val="lowerLetter"/>
      <w:lvlText w:val="%2."/>
      <w:lvlJc w:val="left"/>
      <w:pPr>
        <w:ind w:left="1440" w:hanging="360"/>
      </w:pPr>
    </w:lvl>
    <w:lvl w:ilvl="2" w:tplc="CF8CCC52">
      <w:start w:val="1"/>
      <w:numFmt w:val="lowerRoman"/>
      <w:lvlText w:val="%3."/>
      <w:lvlJc w:val="right"/>
      <w:pPr>
        <w:ind w:left="2160" w:hanging="180"/>
      </w:pPr>
    </w:lvl>
    <w:lvl w:ilvl="3" w:tplc="FE84B146">
      <w:start w:val="1"/>
      <w:numFmt w:val="decimal"/>
      <w:lvlText w:val="%4."/>
      <w:lvlJc w:val="left"/>
      <w:pPr>
        <w:ind w:left="2880" w:hanging="360"/>
      </w:pPr>
    </w:lvl>
    <w:lvl w:ilvl="4" w:tplc="5BE6F79C">
      <w:start w:val="1"/>
      <w:numFmt w:val="lowerLetter"/>
      <w:lvlText w:val="%5."/>
      <w:lvlJc w:val="left"/>
      <w:pPr>
        <w:ind w:left="3600" w:hanging="360"/>
      </w:pPr>
    </w:lvl>
    <w:lvl w:ilvl="5" w:tplc="B34E4834">
      <w:start w:val="1"/>
      <w:numFmt w:val="lowerRoman"/>
      <w:lvlText w:val="%6."/>
      <w:lvlJc w:val="right"/>
      <w:pPr>
        <w:ind w:left="4320" w:hanging="180"/>
      </w:pPr>
    </w:lvl>
    <w:lvl w:ilvl="6" w:tplc="4F0613D8">
      <w:start w:val="1"/>
      <w:numFmt w:val="decimal"/>
      <w:lvlText w:val="%7."/>
      <w:lvlJc w:val="left"/>
      <w:pPr>
        <w:ind w:left="5040" w:hanging="360"/>
      </w:pPr>
    </w:lvl>
    <w:lvl w:ilvl="7" w:tplc="929AB4B0">
      <w:start w:val="1"/>
      <w:numFmt w:val="lowerLetter"/>
      <w:lvlText w:val="%8."/>
      <w:lvlJc w:val="left"/>
      <w:pPr>
        <w:ind w:left="5760" w:hanging="360"/>
      </w:pPr>
    </w:lvl>
    <w:lvl w:ilvl="8" w:tplc="600AE2EC">
      <w:start w:val="1"/>
      <w:numFmt w:val="lowerRoman"/>
      <w:lvlText w:val="%9."/>
      <w:lvlJc w:val="right"/>
      <w:pPr>
        <w:ind w:left="6480" w:hanging="180"/>
      </w:pPr>
    </w:lvl>
  </w:abstractNum>
  <w:abstractNum w:abstractNumId="39" w15:restartNumberingAfterBreak="0">
    <w:nsid w:val="6D68DDFC"/>
    <w:multiLevelType w:val="hybridMultilevel"/>
    <w:tmpl w:val="FA509748"/>
    <w:lvl w:ilvl="0" w:tplc="495E0886">
      <w:start w:val="5"/>
      <w:numFmt w:val="bullet"/>
      <w:lvlText w:val=""/>
      <w:lvlJc w:val="left"/>
      <w:pPr>
        <w:ind w:left="720" w:hanging="360"/>
      </w:pPr>
      <w:rPr>
        <w:rFonts w:ascii="Symbol" w:hAnsi="Symbol" w:hint="default"/>
      </w:rPr>
    </w:lvl>
    <w:lvl w:ilvl="1" w:tplc="4178F452">
      <w:start w:val="1"/>
      <w:numFmt w:val="bullet"/>
      <w:lvlText w:val="o"/>
      <w:lvlJc w:val="left"/>
      <w:pPr>
        <w:ind w:left="1440" w:hanging="360"/>
      </w:pPr>
      <w:rPr>
        <w:rFonts w:ascii="Courier New" w:hAnsi="Courier New" w:hint="default"/>
      </w:rPr>
    </w:lvl>
    <w:lvl w:ilvl="2" w:tplc="A21A2F7C">
      <w:start w:val="1"/>
      <w:numFmt w:val="bullet"/>
      <w:lvlText w:val=""/>
      <w:lvlJc w:val="left"/>
      <w:pPr>
        <w:ind w:left="2160" w:hanging="360"/>
      </w:pPr>
      <w:rPr>
        <w:rFonts w:ascii="Wingdings" w:hAnsi="Wingdings" w:hint="default"/>
      </w:rPr>
    </w:lvl>
    <w:lvl w:ilvl="3" w:tplc="F96ADBB6">
      <w:start w:val="1"/>
      <w:numFmt w:val="bullet"/>
      <w:lvlText w:val=""/>
      <w:lvlJc w:val="left"/>
      <w:pPr>
        <w:ind w:left="2880" w:hanging="360"/>
      </w:pPr>
      <w:rPr>
        <w:rFonts w:ascii="Symbol" w:hAnsi="Symbol" w:hint="default"/>
      </w:rPr>
    </w:lvl>
    <w:lvl w:ilvl="4" w:tplc="920450E4">
      <w:start w:val="1"/>
      <w:numFmt w:val="bullet"/>
      <w:lvlText w:val="o"/>
      <w:lvlJc w:val="left"/>
      <w:pPr>
        <w:ind w:left="3600" w:hanging="360"/>
      </w:pPr>
      <w:rPr>
        <w:rFonts w:ascii="Courier New" w:hAnsi="Courier New" w:hint="default"/>
      </w:rPr>
    </w:lvl>
    <w:lvl w:ilvl="5" w:tplc="B28C3F52">
      <w:start w:val="1"/>
      <w:numFmt w:val="bullet"/>
      <w:lvlText w:val=""/>
      <w:lvlJc w:val="left"/>
      <w:pPr>
        <w:ind w:left="4320" w:hanging="360"/>
      </w:pPr>
      <w:rPr>
        <w:rFonts w:ascii="Wingdings" w:hAnsi="Wingdings" w:hint="default"/>
      </w:rPr>
    </w:lvl>
    <w:lvl w:ilvl="6" w:tplc="B6EE51EA">
      <w:start w:val="1"/>
      <w:numFmt w:val="bullet"/>
      <w:lvlText w:val=""/>
      <w:lvlJc w:val="left"/>
      <w:pPr>
        <w:ind w:left="5040" w:hanging="360"/>
      </w:pPr>
      <w:rPr>
        <w:rFonts w:ascii="Symbol" w:hAnsi="Symbol" w:hint="default"/>
      </w:rPr>
    </w:lvl>
    <w:lvl w:ilvl="7" w:tplc="CD82A8B4">
      <w:start w:val="1"/>
      <w:numFmt w:val="bullet"/>
      <w:lvlText w:val="o"/>
      <w:lvlJc w:val="left"/>
      <w:pPr>
        <w:ind w:left="5760" w:hanging="360"/>
      </w:pPr>
      <w:rPr>
        <w:rFonts w:ascii="Courier New" w:hAnsi="Courier New" w:hint="default"/>
      </w:rPr>
    </w:lvl>
    <w:lvl w:ilvl="8" w:tplc="A58210A0">
      <w:start w:val="1"/>
      <w:numFmt w:val="bullet"/>
      <w:lvlText w:val=""/>
      <w:lvlJc w:val="left"/>
      <w:pPr>
        <w:ind w:left="6480" w:hanging="360"/>
      </w:pPr>
      <w:rPr>
        <w:rFonts w:ascii="Wingdings" w:hAnsi="Wingdings" w:hint="default"/>
      </w:rPr>
    </w:lvl>
  </w:abstractNum>
  <w:abstractNum w:abstractNumId="40" w15:restartNumberingAfterBreak="0">
    <w:nsid w:val="707ED460"/>
    <w:multiLevelType w:val="hybridMultilevel"/>
    <w:tmpl w:val="276A6146"/>
    <w:lvl w:ilvl="0" w:tplc="3B0491A2">
      <w:start w:val="1"/>
      <w:numFmt w:val="bullet"/>
      <w:lvlText w:val=""/>
      <w:lvlJc w:val="left"/>
      <w:pPr>
        <w:ind w:left="720" w:hanging="360"/>
      </w:pPr>
      <w:rPr>
        <w:rFonts w:ascii="Symbol" w:hAnsi="Symbol" w:hint="default"/>
      </w:rPr>
    </w:lvl>
    <w:lvl w:ilvl="1" w:tplc="9B744CEA">
      <w:start w:val="1"/>
      <w:numFmt w:val="bullet"/>
      <w:lvlText w:val="o"/>
      <w:lvlJc w:val="left"/>
      <w:pPr>
        <w:ind w:left="1440" w:hanging="360"/>
      </w:pPr>
      <w:rPr>
        <w:rFonts w:ascii="Courier New" w:hAnsi="Courier New" w:hint="default"/>
      </w:rPr>
    </w:lvl>
    <w:lvl w:ilvl="2" w:tplc="3E745452">
      <w:start w:val="1"/>
      <w:numFmt w:val="bullet"/>
      <w:lvlText w:val=""/>
      <w:lvlJc w:val="left"/>
      <w:pPr>
        <w:ind w:left="2160" w:hanging="360"/>
      </w:pPr>
      <w:rPr>
        <w:rFonts w:ascii="Wingdings" w:hAnsi="Wingdings" w:hint="default"/>
      </w:rPr>
    </w:lvl>
    <w:lvl w:ilvl="3" w:tplc="4B8CA2B0">
      <w:start w:val="1"/>
      <w:numFmt w:val="bullet"/>
      <w:lvlText w:val=""/>
      <w:lvlJc w:val="left"/>
      <w:pPr>
        <w:ind w:left="2880" w:hanging="360"/>
      </w:pPr>
      <w:rPr>
        <w:rFonts w:ascii="Symbol" w:hAnsi="Symbol" w:hint="default"/>
      </w:rPr>
    </w:lvl>
    <w:lvl w:ilvl="4" w:tplc="D148500A">
      <w:start w:val="1"/>
      <w:numFmt w:val="bullet"/>
      <w:lvlText w:val="o"/>
      <w:lvlJc w:val="left"/>
      <w:pPr>
        <w:ind w:left="3600" w:hanging="360"/>
      </w:pPr>
      <w:rPr>
        <w:rFonts w:ascii="Courier New" w:hAnsi="Courier New" w:hint="default"/>
      </w:rPr>
    </w:lvl>
    <w:lvl w:ilvl="5" w:tplc="299EE5BC">
      <w:start w:val="1"/>
      <w:numFmt w:val="bullet"/>
      <w:lvlText w:val=""/>
      <w:lvlJc w:val="left"/>
      <w:pPr>
        <w:ind w:left="4320" w:hanging="360"/>
      </w:pPr>
      <w:rPr>
        <w:rFonts w:ascii="Wingdings" w:hAnsi="Wingdings" w:hint="default"/>
      </w:rPr>
    </w:lvl>
    <w:lvl w:ilvl="6" w:tplc="F1C22754">
      <w:start w:val="1"/>
      <w:numFmt w:val="bullet"/>
      <w:lvlText w:val=""/>
      <w:lvlJc w:val="left"/>
      <w:pPr>
        <w:ind w:left="5040" w:hanging="360"/>
      </w:pPr>
      <w:rPr>
        <w:rFonts w:ascii="Symbol" w:hAnsi="Symbol" w:hint="default"/>
      </w:rPr>
    </w:lvl>
    <w:lvl w:ilvl="7" w:tplc="4A4490D4">
      <w:start w:val="1"/>
      <w:numFmt w:val="bullet"/>
      <w:lvlText w:val="o"/>
      <w:lvlJc w:val="left"/>
      <w:pPr>
        <w:ind w:left="5760" w:hanging="360"/>
      </w:pPr>
      <w:rPr>
        <w:rFonts w:ascii="Courier New" w:hAnsi="Courier New" w:hint="default"/>
      </w:rPr>
    </w:lvl>
    <w:lvl w:ilvl="8" w:tplc="A644ED4E">
      <w:start w:val="1"/>
      <w:numFmt w:val="bullet"/>
      <w:lvlText w:val=""/>
      <w:lvlJc w:val="left"/>
      <w:pPr>
        <w:ind w:left="6480" w:hanging="360"/>
      </w:pPr>
      <w:rPr>
        <w:rFonts w:ascii="Wingdings" w:hAnsi="Wingdings" w:hint="default"/>
      </w:rPr>
    </w:lvl>
  </w:abstractNum>
  <w:abstractNum w:abstractNumId="41" w15:restartNumberingAfterBreak="0">
    <w:nsid w:val="7756F197"/>
    <w:multiLevelType w:val="hybridMultilevel"/>
    <w:tmpl w:val="77CAF3F6"/>
    <w:lvl w:ilvl="0" w:tplc="D510663C">
      <w:start w:val="1"/>
      <w:numFmt w:val="bullet"/>
      <w:lvlText w:val=""/>
      <w:lvlJc w:val="left"/>
      <w:pPr>
        <w:ind w:left="720" w:hanging="360"/>
      </w:pPr>
      <w:rPr>
        <w:rFonts w:ascii="Symbol" w:hAnsi="Symbol" w:hint="default"/>
      </w:rPr>
    </w:lvl>
    <w:lvl w:ilvl="1" w:tplc="628869F6">
      <w:start w:val="1"/>
      <w:numFmt w:val="bullet"/>
      <w:lvlText w:val="o"/>
      <w:lvlJc w:val="left"/>
      <w:pPr>
        <w:ind w:left="1440" w:hanging="360"/>
      </w:pPr>
      <w:rPr>
        <w:rFonts w:ascii="Courier New" w:hAnsi="Courier New" w:hint="default"/>
      </w:rPr>
    </w:lvl>
    <w:lvl w:ilvl="2" w:tplc="5DB66A42">
      <w:start w:val="1"/>
      <w:numFmt w:val="bullet"/>
      <w:lvlText w:val=""/>
      <w:lvlJc w:val="left"/>
      <w:pPr>
        <w:ind w:left="2160" w:hanging="360"/>
      </w:pPr>
      <w:rPr>
        <w:rFonts w:ascii="Wingdings" w:hAnsi="Wingdings" w:hint="default"/>
      </w:rPr>
    </w:lvl>
    <w:lvl w:ilvl="3" w:tplc="027CC788">
      <w:start w:val="1"/>
      <w:numFmt w:val="bullet"/>
      <w:lvlText w:val=""/>
      <w:lvlJc w:val="left"/>
      <w:pPr>
        <w:ind w:left="2880" w:hanging="360"/>
      </w:pPr>
      <w:rPr>
        <w:rFonts w:ascii="Symbol" w:hAnsi="Symbol" w:hint="default"/>
      </w:rPr>
    </w:lvl>
    <w:lvl w:ilvl="4" w:tplc="2764862A">
      <w:start w:val="1"/>
      <w:numFmt w:val="bullet"/>
      <w:lvlText w:val="o"/>
      <w:lvlJc w:val="left"/>
      <w:pPr>
        <w:ind w:left="3600" w:hanging="360"/>
      </w:pPr>
      <w:rPr>
        <w:rFonts w:ascii="Courier New" w:hAnsi="Courier New" w:hint="default"/>
      </w:rPr>
    </w:lvl>
    <w:lvl w:ilvl="5" w:tplc="A39E9018">
      <w:start w:val="1"/>
      <w:numFmt w:val="bullet"/>
      <w:lvlText w:val=""/>
      <w:lvlJc w:val="left"/>
      <w:pPr>
        <w:ind w:left="4320" w:hanging="360"/>
      </w:pPr>
      <w:rPr>
        <w:rFonts w:ascii="Wingdings" w:hAnsi="Wingdings" w:hint="default"/>
      </w:rPr>
    </w:lvl>
    <w:lvl w:ilvl="6" w:tplc="8C9CC620">
      <w:start w:val="1"/>
      <w:numFmt w:val="bullet"/>
      <w:lvlText w:val=""/>
      <w:lvlJc w:val="left"/>
      <w:pPr>
        <w:ind w:left="5040" w:hanging="360"/>
      </w:pPr>
      <w:rPr>
        <w:rFonts w:ascii="Symbol" w:hAnsi="Symbol" w:hint="default"/>
      </w:rPr>
    </w:lvl>
    <w:lvl w:ilvl="7" w:tplc="423EA006">
      <w:start w:val="1"/>
      <w:numFmt w:val="bullet"/>
      <w:lvlText w:val="o"/>
      <w:lvlJc w:val="left"/>
      <w:pPr>
        <w:ind w:left="5760" w:hanging="360"/>
      </w:pPr>
      <w:rPr>
        <w:rFonts w:ascii="Courier New" w:hAnsi="Courier New" w:hint="default"/>
      </w:rPr>
    </w:lvl>
    <w:lvl w:ilvl="8" w:tplc="A0B25A2C">
      <w:start w:val="1"/>
      <w:numFmt w:val="bullet"/>
      <w:lvlText w:val=""/>
      <w:lvlJc w:val="left"/>
      <w:pPr>
        <w:ind w:left="6480" w:hanging="360"/>
      </w:pPr>
      <w:rPr>
        <w:rFonts w:ascii="Wingdings" w:hAnsi="Wingdings" w:hint="default"/>
      </w:rPr>
    </w:lvl>
  </w:abstractNum>
  <w:abstractNum w:abstractNumId="42" w15:restartNumberingAfterBreak="0">
    <w:nsid w:val="7B55425B"/>
    <w:multiLevelType w:val="hybridMultilevel"/>
    <w:tmpl w:val="E0FA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449721">
    <w:abstractNumId w:val="23"/>
  </w:num>
  <w:num w:numId="2" w16cid:durableId="2123263699">
    <w:abstractNumId w:val="38"/>
  </w:num>
  <w:num w:numId="3" w16cid:durableId="1051729669">
    <w:abstractNumId w:val="29"/>
  </w:num>
  <w:num w:numId="4" w16cid:durableId="1400639573">
    <w:abstractNumId w:val="19"/>
  </w:num>
  <w:num w:numId="5" w16cid:durableId="1093671508">
    <w:abstractNumId w:val="3"/>
  </w:num>
  <w:num w:numId="6" w16cid:durableId="1138453424">
    <w:abstractNumId w:val="2"/>
  </w:num>
  <w:num w:numId="7" w16cid:durableId="1901478642">
    <w:abstractNumId w:val="0"/>
  </w:num>
  <w:num w:numId="8" w16cid:durableId="1226993851">
    <w:abstractNumId w:val="28"/>
  </w:num>
  <w:num w:numId="9" w16cid:durableId="567959917">
    <w:abstractNumId w:val="18"/>
  </w:num>
  <w:num w:numId="10" w16cid:durableId="1002123624">
    <w:abstractNumId w:val="4"/>
  </w:num>
  <w:num w:numId="11" w16cid:durableId="1649558132">
    <w:abstractNumId w:val="20"/>
  </w:num>
  <w:num w:numId="12" w16cid:durableId="1392920632">
    <w:abstractNumId w:val="41"/>
  </w:num>
  <w:num w:numId="13" w16cid:durableId="2054772234">
    <w:abstractNumId w:val="11"/>
  </w:num>
  <w:num w:numId="14" w16cid:durableId="2071612608">
    <w:abstractNumId w:val="5"/>
  </w:num>
  <w:num w:numId="15" w16cid:durableId="2071272600">
    <w:abstractNumId w:val="40"/>
  </w:num>
  <w:num w:numId="16" w16cid:durableId="1797991214">
    <w:abstractNumId w:val="34"/>
  </w:num>
  <w:num w:numId="17" w16cid:durableId="1347558169">
    <w:abstractNumId w:val="16"/>
  </w:num>
  <w:num w:numId="18" w16cid:durableId="1557857804">
    <w:abstractNumId w:val="15"/>
  </w:num>
  <w:num w:numId="19" w16cid:durableId="950937092">
    <w:abstractNumId w:val="27"/>
  </w:num>
  <w:num w:numId="20" w16cid:durableId="888952871">
    <w:abstractNumId w:val="32"/>
  </w:num>
  <w:num w:numId="21" w16cid:durableId="1256592944">
    <w:abstractNumId w:val="8"/>
  </w:num>
  <w:num w:numId="22" w16cid:durableId="861286456">
    <w:abstractNumId w:val="25"/>
  </w:num>
  <w:num w:numId="23" w16cid:durableId="231089536">
    <w:abstractNumId w:val="26"/>
  </w:num>
  <w:num w:numId="24" w16cid:durableId="1241602576">
    <w:abstractNumId w:val="1"/>
  </w:num>
  <w:num w:numId="25" w16cid:durableId="206334169">
    <w:abstractNumId w:val="31"/>
  </w:num>
  <w:num w:numId="26" w16cid:durableId="143663458">
    <w:abstractNumId w:val="21"/>
  </w:num>
  <w:num w:numId="27" w16cid:durableId="982395326">
    <w:abstractNumId w:val="39"/>
  </w:num>
  <w:num w:numId="28" w16cid:durableId="1149177462">
    <w:abstractNumId w:val="14"/>
  </w:num>
  <w:num w:numId="29" w16cid:durableId="1032337872">
    <w:abstractNumId w:val="10"/>
  </w:num>
  <w:num w:numId="30" w16cid:durableId="1921282955">
    <w:abstractNumId w:val="9"/>
  </w:num>
  <w:num w:numId="31" w16cid:durableId="505100467">
    <w:abstractNumId w:val="17"/>
  </w:num>
  <w:num w:numId="32" w16cid:durableId="994913646">
    <w:abstractNumId w:val="30"/>
  </w:num>
  <w:num w:numId="33" w16cid:durableId="1465543231">
    <w:abstractNumId w:val="35"/>
  </w:num>
  <w:num w:numId="34" w16cid:durableId="554390432">
    <w:abstractNumId w:val="13"/>
  </w:num>
  <w:num w:numId="35" w16cid:durableId="1403214616">
    <w:abstractNumId w:val="37"/>
  </w:num>
  <w:num w:numId="36" w16cid:durableId="1181816483">
    <w:abstractNumId w:val="6"/>
  </w:num>
  <w:num w:numId="37" w16cid:durableId="1686786224">
    <w:abstractNumId w:val="22"/>
  </w:num>
  <w:num w:numId="38" w16cid:durableId="222251416">
    <w:abstractNumId w:val="12"/>
  </w:num>
  <w:num w:numId="39" w16cid:durableId="1400713303">
    <w:abstractNumId w:val="24"/>
  </w:num>
  <w:num w:numId="40" w16cid:durableId="635338670">
    <w:abstractNumId w:val="42"/>
  </w:num>
  <w:num w:numId="41" w16cid:durableId="76634587">
    <w:abstractNumId w:val="36"/>
  </w:num>
  <w:num w:numId="42" w16cid:durableId="1623148817">
    <w:abstractNumId w:val="33"/>
  </w:num>
  <w:num w:numId="43" w16cid:durableId="1244141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01645"/>
    <w:rsid w:val="00040C13"/>
    <w:rsid w:val="00040D87"/>
    <w:rsid w:val="000611E6"/>
    <w:rsid w:val="00073A97"/>
    <w:rsid w:val="00081D92"/>
    <w:rsid w:val="00090D4D"/>
    <w:rsid w:val="0010217D"/>
    <w:rsid w:val="0014058D"/>
    <w:rsid w:val="0019384B"/>
    <w:rsid w:val="001E4812"/>
    <w:rsid w:val="001E7E76"/>
    <w:rsid w:val="002939F2"/>
    <w:rsid w:val="002B544E"/>
    <w:rsid w:val="002B74AB"/>
    <w:rsid w:val="002F48F1"/>
    <w:rsid w:val="0030572A"/>
    <w:rsid w:val="003239B7"/>
    <w:rsid w:val="003311A0"/>
    <w:rsid w:val="00363EB9"/>
    <w:rsid w:val="00373A72"/>
    <w:rsid w:val="003D0142"/>
    <w:rsid w:val="003D1F31"/>
    <w:rsid w:val="003D7708"/>
    <w:rsid w:val="003F123F"/>
    <w:rsid w:val="00405274"/>
    <w:rsid w:val="00407294"/>
    <w:rsid w:val="00452A62"/>
    <w:rsid w:val="00494BBC"/>
    <w:rsid w:val="004A0BBD"/>
    <w:rsid w:val="004C3CB5"/>
    <w:rsid w:val="004C50E8"/>
    <w:rsid w:val="00517F74"/>
    <w:rsid w:val="0052505B"/>
    <w:rsid w:val="005904EE"/>
    <w:rsid w:val="005E129D"/>
    <w:rsid w:val="005F0E4C"/>
    <w:rsid w:val="00607807"/>
    <w:rsid w:val="00635319"/>
    <w:rsid w:val="006559E5"/>
    <w:rsid w:val="00680718"/>
    <w:rsid w:val="006C23CF"/>
    <w:rsid w:val="006E69CB"/>
    <w:rsid w:val="0072086C"/>
    <w:rsid w:val="00750799"/>
    <w:rsid w:val="00766267"/>
    <w:rsid w:val="007F4282"/>
    <w:rsid w:val="008044D1"/>
    <w:rsid w:val="00822589"/>
    <w:rsid w:val="0088741E"/>
    <w:rsid w:val="008A29F2"/>
    <w:rsid w:val="008E0C25"/>
    <w:rsid w:val="0090758F"/>
    <w:rsid w:val="00954020"/>
    <w:rsid w:val="00965D16"/>
    <w:rsid w:val="009A03C7"/>
    <w:rsid w:val="009A350F"/>
    <w:rsid w:val="009F1D06"/>
    <w:rsid w:val="00A300F7"/>
    <w:rsid w:val="00A57BAD"/>
    <w:rsid w:val="00A81F71"/>
    <w:rsid w:val="00A859CD"/>
    <w:rsid w:val="00A97ED8"/>
    <w:rsid w:val="00AB7EB0"/>
    <w:rsid w:val="00B031B7"/>
    <w:rsid w:val="00B26BEB"/>
    <w:rsid w:val="00B2717E"/>
    <w:rsid w:val="00B65EE6"/>
    <w:rsid w:val="00B706C0"/>
    <w:rsid w:val="00B7271C"/>
    <w:rsid w:val="00B944AF"/>
    <w:rsid w:val="00BB5E81"/>
    <w:rsid w:val="00BC3646"/>
    <w:rsid w:val="00BE0437"/>
    <w:rsid w:val="00C02760"/>
    <w:rsid w:val="00C0580B"/>
    <w:rsid w:val="00C20C2E"/>
    <w:rsid w:val="00C30E61"/>
    <w:rsid w:val="00C8035E"/>
    <w:rsid w:val="00C80DBB"/>
    <w:rsid w:val="00C834D9"/>
    <w:rsid w:val="00CB74F8"/>
    <w:rsid w:val="00CD48BC"/>
    <w:rsid w:val="00CF5B9A"/>
    <w:rsid w:val="00D213E9"/>
    <w:rsid w:val="00D93593"/>
    <w:rsid w:val="00E17864"/>
    <w:rsid w:val="00E51E40"/>
    <w:rsid w:val="00E73F4F"/>
    <w:rsid w:val="00EB4371"/>
    <w:rsid w:val="00EE1CE2"/>
    <w:rsid w:val="00EF3F3C"/>
    <w:rsid w:val="00F07F2D"/>
    <w:rsid w:val="00F15250"/>
    <w:rsid w:val="00F15D8A"/>
    <w:rsid w:val="00F25C68"/>
    <w:rsid w:val="00F41F44"/>
    <w:rsid w:val="00F43A11"/>
    <w:rsid w:val="00F5564B"/>
    <w:rsid w:val="00FC28EE"/>
    <w:rsid w:val="00FD107E"/>
    <w:rsid w:val="0140DC38"/>
    <w:rsid w:val="0164D3AD"/>
    <w:rsid w:val="0171AA38"/>
    <w:rsid w:val="01E6D151"/>
    <w:rsid w:val="02D6022B"/>
    <w:rsid w:val="031FC914"/>
    <w:rsid w:val="038A8F38"/>
    <w:rsid w:val="0548D547"/>
    <w:rsid w:val="060230D0"/>
    <w:rsid w:val="063C983A"/>
    <w:rsid w:val="0693D510"/>
    <w:rsid w:val="06BBE7C8"/>
    <w:rsid w:val="07419604"/>
    <w:rsid w:val="0B3E5F5A"/>
    <w:rsid w:val="0B499A49"/>
    <w:rsid w:val="0B70578B"/>
    <w:rsid w:val="0C703BB3"/>
    <w:rsid w:val="0CFE9C00"/>
    <w:rsid w:val="0D97AF2B"/>
    <w:rsid w:val="0E2E81C2"/>
    <w:rsid w:val="0F2244B5"/>
    <w:rsid w:val="109BF895"/>
    <w:rsid w:val="10A1078B"/>
    <w:rsid w:val="11091C22"/>
    <w:rsid w:val="1204E2A1"/>
    <w:rsid w:val="12EF395C"/>
    <w:rsid w:val="136D5668"/>
    <w:rsid w:val="149CF3D4"/>
    <w:rsid w:val="153C8363"/>
    <w:rsid w:val="15FDF59C"/>
    <w:rsid w:val="16A4F72A"/>
    <w:rsid w:val="17845BD5"/>
    <w:rsid w:val="17B2EE5A"/>
    <w:rsid w:val="1916C5B3"/>
    <w:rsid w:val="1935965E"/>
    <w:rsid w:val="194EBEBB"/>
    <w:rsid w:val="19AFEF1B"/>
    <w:rsid w:val="19B82893"/>
    <w:rsid w:val="1A06CDE7"/>
    <w:rsid w:val="1A0C2A66"/>
    <w:rsid w:val="1BDB2AE1"/>
    <w:rsid w:val="1BE79F60"/>
    <w:rsid w:val="1C6D3720"/>
    <w:rsid w:val="1F8E02CD"/>
    <w:rsid w:val="1F943483"/>
    <w:rsid w:val="1FA4D7E2"/>
    <w:rsid w:val="20C2FE09"/>
    <w:rsid w:val="2140A843"/>
    <w:rsid w:val="2159D0A0"/>
    <w:rsid w:val="229E0F80"/>
    <w:rsid w:val="23439AAA"/>
    <w:rsid w:val="24BBD496"/>
    <w:rsid w:val="24C457B7"/>
    <w:rsid w:val="262D41C3"/>
    <w:rsid w:val="275D42F7"/>
    <w:rsid w:val="27C91224"/>
    <w:rsid w:val="282F4FD1"/>
    <w:rsid w:val="2964E285"/>
    <w:rsid w:val="298F45B9"/>
    <w:rsid w:val="29F44E7C"/>
    <w:rsid w:val="2A07083D"/>
    <w:rsid w:val="2AF5F3CA"/>
    <w:rsid w:val="2B11EDBD"/>
    <w:rsid w:val="2B2D0D3B"/>
    <w:rsid w:val="2B501325"/>
    <w:rsid w:val="2CADBE1E"/>
    <w:rsid w:val="2D0395D5"/>
    <w:rsid w:val="2E62B6DC"/>
    <w:rsid w:val="2F538F0F"/>
    <w:rsid w:val="2FC2E932"/>
    <w:rsid w:val="2FCC8A38"/>
    <w:rsid w:val="30BFF976"/>
    <w:rsid w:val="30D1344D"/>
    <w:rsid w:val="312F3E61"/>
    <w:rsid w:val="320D2152"/>
    <w:rsid w:val="328701EC"/>
    <w:rsid w:val="333B2AC5"/>
    <w:rsid w:val="33F79A38"/>
    <w:rsid w:val="3408D50F"/>
    <w:rsid w:val="3419C887"/>
    <w:rsid w:val="35586406"/>
    <w:rsid w:val="35936A99"/>
    <w:rsid w:val="35BEA2AE"/>
    <w:rsid w:val="36F43467"/>
    <w:rsid w:val="372314C3"/>
    <w:rsid w:val="3777BDBE"/>
    <w:rsid w:val="38420315"/>
    <w:rsid w:val="389338F5"/>
    <w:rsid w:val="38CB0B5B"/>
    <w:rsid w:val="3A2BD529"/>
    <w:rsid w:val="3A5D7C82"/>
    <w:rsid w:val="3AAE8992"/>
    <w:rsid w:val="3B059BD9"/>
    <w:rsid w:val="3BC7A58A"/>
    <w:rsid w:val="3D38FDA0"/>
    <w:rsid w:val="3D974BBA"/>
    <w:rsid w:val="3F3A4CDF"/>
    <w:rsid w:val="3FD7884F"/>
    <w:rsid w:val="40CCCFEF"/>
    <w:rsid w:val="40D61D40"/>
    <w:rsid w:val="4271EDA1"/>
    <w:rsid w:val="43382632"/>
    <w:rsid w:val="4426E65F"/>
    <w:rsid w:val="45522CA3"/>
    <w:rsid w:val="4598538C"/>
    <w:rsid w:val="48ED7693"/>
    <w:rsid w:val="49EE7F7A"/>
    <w:rsid w:val="4A6BC4AF"/>
    <w:rsid w:val="4A9627E3"/>
    <w:rsid w:val="4B977497"/>
    <w:rsid w:val="4BE67590"/>
    <w:rsid w:val="4D1DCDB1"/>
    <w:rsid w:val="4DAB52F7"/>
    <w:rsid w:val="4DC14051"/>
    <w:rsid w:val="4DF33882"/>
    <w:rsid w:val="4F01D472"/>
    <w:rsid w:val="4FAE0153"/>
    <w:rsid w:val="50E2F3B9"/>
    <w:rsid w:val="52C70240"/>
    <w:rsid w:val="53C3BFC3"/>
    <w:rsid w:val="5668F6B0"/>
    <w:rsid w:val="56C3372C"/>
    <w:rsid w:val="570566F0"/>
    <w:rsid w:val="574A47B7"/>
    <w:rsid w:val="58CACD54"/>
    <w:rsid w:val="590FFD44"/>
    <w:rsid w:val="5A7E8B26"/>
    <w:rsid w:val="5B6EB89F"/>
    <w:rsid w:val="5BC632E1"/>
    <w:rsid w:val="5ED7AF62"/>
    <w:rsid w:val="60491C8F"/>
    <w:rsid w:val="60934ED0"/>
    <w:rsid w:val="609F6899"/>
    <w:rsid w:val="64506643"/>
    <w:rsid w:val="64E57EC7"/>
    <w:rsid w:val="66DA0991"/>
    <w:rsid w:val="670DF9A1"/>
    <w:rsid w:val="6809E548"/>
    <w:rsid w:val="683B0617"/>
    <w:rsid w:val="6872F80C"/>
    <w:rsid w:val="69090646"/>
    <w:rsid w:val="6B50C8A3"/>
    <w:rsid w:val="6B8BCF36"/>
    <w:rsid w:val="6CAB2DF3"/>
    <w:rsid w:val="6D196810"/>
    <w:rsid w:val="6D494B15"/>
    <w:rsid w:val="6E716F69"/>
    <w:rsid w:val="6E72EBBB"/>
    <w:rsid w:val="6EE51B76"/>
    <w:rsid w:val="6EE87E20"/>
    <w:rsid w:val="6EEA4483"/>
    <w:rsid w:val="6F074435"/>
    <w:rsid w:val="6FDDF748"/>
    <w:rsid w:val="70016F5F"/>
    <w:rsid w:val="7034DD25"/>
    <w:rsid w:val="705B8EBA"/>
    <w:rsid w:val="70609385"/>
    <w:rsid w:val="7241ABF4"/>
    <w:rsid w:val="7311C457"/>
    <w:rsid w:val="732C36A8"/>
    <w:rsid w:val="739C66AE"/>
    <w:rsid w:val="74717BB1"/>
    <w:rsid w:val="75FB351C"/>
    <w:rsid w:val="76A41EA9"/>
    <w:rsid w:val="781EFD64"/>
    <w:rsid w:val="789A093E"/>
    <w:rsid w:val="7A06229F"/>
    <w:rsid w:val="7ADA45D3"/>
    <w:rsid w:val="7E6ECCED"/>
    <w:rsid w:val="7E97381C"/>
    <w:rsid w:val="7F03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5904EE"/>
    <w:rPr>
      <w:color w:val="954F72" w:themeColor="followedHyperlink"/>
      <w:u w:val="single"/>
    </w:rPr>
  </w:style>
  <w:style w:type="character" w:styleId="UnresolvedMention">
    <w:name w:val="Unresolved Mention"/>
    <w:basedOn w:val="DefaultParagraphFont"/>
    <w:uiPriority w:val="99"/>
    <w:semiHidden/>
    <w:unhideWhenUsed/>
    <w:rsid w:val="00FD107E"/>
    <w:rPr>
      <w:color w:val="605E5C"/>
      <w:shd w:val="clear" w:color="auto" w:fill="E1DFDD"/>
    </w:rPr>
  </w:style>
  <w:style w:type="character" w:styleId="CommentReference">
    <w:name w:val="annotation reference"/>
    <w:basedOn w:val="DefaultParagraphFont"/>
    <w:uiPriority w:val="99"/>
    <w:semiHidden/>
    <w:unhideWhenUsed/>
    <w:rsid w:val="003D1F31"/>
    <w:rPr>
      <w:sz w:val="16"/>
      <w:szCs w:val="16"/>
    </w:rPr>
  </w:style>
  <w:style w:type="paragraph" w:styleId="CommentText">
    <w:name w:val="annotation text"/>
    <w:basedOn w:val="Normal"/>
    <w:link w:val="CommentTextChar"/>
    <w:uiPriority w:val="99"/>
    <w:semiHidden/>
    <w:unhideWhenUsed/>
    <w:rsid w:val="003D1F31"/>
    <w:pPr>
      <w:spacing w:line="240" w:lineRule="auto"/>
    </w:pPr>
    <w:rPr>
      <w:sz w:val="20"/>
      <w:szCs w:val="20"/>
    </w:rPr>
  </w:style>
  <w:style w:type="character" w:customStyle="1" w:styleId="CommentTextChar">
    <w:name w:val="Comment Text Char"/>
    <w:basedOn w:val="DefaultParagraphFont"/>
    <w:link w:val="CommentText"/>
    <w:uiPriority w:val="99"/>
    <w:semiHidden/>
    <w:rsid w:val="003D1F31"/>
    <w:rPr>
      <w:sz w:val="20"/>
      <w:szCs w:val="20"/>
    </w:rPr>
  </w:style>
  <w:style w:type="paragraph" w:styleId="CommentSubject">
    <w:name w:val="annotation subject"/>
    <w:basedOn w:val="CommentText"/>
    <w:next w:val="CommentText"/>
    <w:link w:val="CommentSubjectChar"/>
    <w:uiPriority w:val="99"/>
    <w:semiHidden/>
    <w:unhideWhenUsed/>
    <w:rsid w:val="003D1F31"/>
    <w:rPr>
      <w:b/>
      <w:bCs/>
    </w:rPr>
  </w:style>
  <w:style w:type="character" w:customStyle="1" w:styleId="CommentSubjectChar">
    <w:name w:val="Comment Subject Char"/>
    <w:basedOn w:val="CommentTextChar"/>
    <w:link w:val="CommentSubject"/>
    <w:uiPriority w:val="99"/>
    <w:semiHidden/>
    <w:rsid w:val="003D1F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users.ece.utexas.edu/%7Evalvano/Volume1/TM4C123_LaunchPadUsersManual.pdf" TargetMode="External"/><Relationship Id="rId18" Type="http://schemas.openxmlformats.org/officeDocument/2006/relationships/hyperlink" Target="http://users.ece.utexas.edu/%7Evalvano/Datasheets/LM4041C.pdf" TargetMode="External"/><Relationship Id="rId26" Type="http://schemas.openxmlformats.org/officeDocument/2006/relationships/image" Target="media/image6.png"/><Relationship Id="rId21" Type="http://schemas.openxmlformats.org/officeDocument/2006/relationships/image" Target="media/image1.jpg"/><Relationship Id="rId34" Type="http://schemas.openxmlformats.org/officeDocument/2006/relationships/footer" Target="footer2.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users.ece.utexas.edu/~valvano/EE445L/ebook/TM4C123.htm" TargetMode="External"/><Relationship Id="rId17" Type="http://schemas.openxmlformats.org/officeDocument/2006/relationships/hyperlink" Target="https://www.ti.com/lit/ds/symlink/lm4890.pdf" TargetMode="External"/><Relationship Id="rId25" Type="http://schemas.openxmlformats.org/officeDocument/2006/relationships/image" Target="media/image5.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i.com/product/LM4890/part-details/LM4890M/NOPB" TargetMode="External"/><Relationship Id="rId20" Type="http://schemas.openxmlformats.org/officeDocument/2006/relationships/hyperlink" Target="https://github.com/ECE445L/ECE445L-Lab5/blob/main/resources/part_datasheets/mc34119.pdf" TargetMode="External"/><Relationship Id="rId29" Type="http://schemas.openxmlformats.org/officeDocument/2006/relationships/hyperlink" Target="https://users.ece.utexas.edu/~valvano/EE445L/ebook/Chapter5_AudioProcessing.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s.ece.utexas.edu/~valvano/EE445L/ebook/TM4C123.htm" TargetMode="External"/><Relationship Id="rId24" Type="http://schemas.openxmlformats.org/officeDocument/2006/relationships/image" Target="media/image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users.ece.utexas.edu/%7Evalvano/Datasheets/tlv5618a.pdf" TargetMode="External"/><Relationship Id="rId23" Type="http://schemas.openxmlformats.org/officeDocument/2006/relationships/image" Target="media/image3.gif"/><Relationship Id="rId28" Type="http://schemas.openxmlformats.org/officeDocument/2006/relationships/image" Target="media/image8.png"/><Relationship Id="rId36" Type="http://schemas.openxmlformats.org/officeDocument/2006/relationships/footer" Target="footer3.xml"/><Relationship Id="rId10" Type="http://schemas.openxmlformats.org/officeDocument/2006/relationships/hyperlink" Target="https://users.ece.utexas.edu/~valvano/EE445L/ebook/Chapter5_AudioProcessing.htm" TargetMode="External"/><Relationship Id="rId19" Type="http://schemas.openxmlformats.org/officeDocument/2006/relationships/hyperlink" Target="https://github.com/ECE445L/ECE445L-Lab5/blob/main/resources/part_datasheets/lm4041c.pdf"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sers.ece.utexas.edu/~valvano/EE445L/ebook/Chapter3_HumanInterfaces.htm" TargetMode="External"/><Relationship Id="rId14" Type="http://schemas.openxmlformats.org/officeDocument/2006/relationships/hyperlink" Target="http://users.ece.utexas.edu/%7Evalvano/Datasheets/tlv5616.pdf"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users.ece.utexas.edu/~valvano/EE445L/ebook/Chapter5_AudioProcessing.htm" TargetMode="External"/><Relationship Id="rId35" Type="http://schemas.openxmlformats.org/officeDocument/2006/relationships/header" Target="header3.xml"/><Relationship Id="rId8" Type="http://schemas.openxmlformats.org/officeDocument/2006/relationships/hyperlink" Target="http://www.ti.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10</Pages>
  <Words>2913</Words>
  <Characters>14204</Characters>
  <Application>Microsoft Office Word</Application>
  <DocSecurity>0</DocSecurity>
  <Lines>326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Mark McDermott - ECE</cp:lastModifiedBy>
  <cp:revision>45</cp:revision>
  <dcterms:created xsi:type="dcterms:W3CDTF">2023-08-22T15:57:00Z</dcterms:created>
  <dcterms:modified xsi:type="dcterms:W3CDTF">2026-01-09T18:43:00Z</dcterms:modified>
</cp:coreProperties>
</file>