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7B8F7AA4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1049DA" w:rsidRPr="001049DA">
        <w:rPr>
          <w:rFonts w:ascii="Arial Narrow" w:hAnsi="Arial Narrow" w:cs="Arial"/>
          <w:sz w:val="28"/>
          <w:szCs w:val="28"/>
        </w:rPr>
        <w:t xml:space="preserve">CNMI </w:t>
      </w:r>
      <w:r w:rsidR="0066478B">
        <w:rPr>
          <w:rFonts w:ascii="Arial Narrow" w:hAnsi="Arial Narrow" w:cs="Arial"/>
          <w:sz w:val="28"/>
          <w:szCs w:val="28"/>
        </w:rPr>
        <w:t>– UNM-EDA Elevate Quantum Cost Share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7112E1BD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036134" w:rsidRPr="00036134">
        <w:rPr>
          <w:rFonts w:ascii="Arial Narrow" w:hAnsi="Arial Narrow" w:cs="Arial"/>
          <w:sz w:val="28"/>
          <w:szCs w:val="28"/>
        </w:rPr>
        <w:t>GR300</w:t>
      </w:r>
      <w:r w:rsidR="00F63C7F">
        <w:rPr>
          <w:rFonts w:ascii="Arial Narrow" w:hAnsi="Arial Narrow" w:cs="Arial"/>
          <w:sz w:val="28"/>
          <w:szCs w:val="28"/>
        </w:rPr>
        <w:t>450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23C62DA5" w:rsidR="001B3A16" w:rsidRPr="00D07591" w:rsidRDefault="00F25B9E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Optical Components for MOT3 and 4.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6C92886E" w:rsidR="005455F7" w:rsidRPr="00D07591" w:rsidRDefault="00D67F81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The optical components of the Rb Neutral Atom system</w:t>
      </w:r>
      <w:r w:rsidR="00F25B9E">
        <w:rPr>
          <w:rFonts w:ascii="Arial Narrow" w:eastAsia="Times New Roman" w:hAnsi="Arial Narrow" w:cs="Arial"/>
          <w:color w:val="201F1E"/>
          <w:sz w:val="23"/>
          <w:szCs w:val="23"/>
        </w:rPr>
        <w:t xml:space="preserve"> for the 3</w:t>
      </w:r>
      <w:r w:rsidR="00F25B9E" w:rsidRPr="00F25B9E">
        <w:rPr>
          <w:rFonts w:ascii="Arial Narrow" w:eastAsia="Times New Roman" w:hAnsi="Arial Narrow" w:cs="Arial"/>
          <w:color w:val="201F1E"/>
          <w:sz w:val="23"/>
          <w:szCs w:val="23"/>
          <w:vertAlign w:val="superscript"/>
        </w:rPr>
        <w:t>rd</w:t>
      </w:r>
      <w:r w:rsidR="00F25B9E">
        <w:rPr>
          <w:rFonts w:ascii="Arial Narrow" w:eastAsia="Times New Roman" w:hAnsi="Arial Narrow" w:cs="Arial"/>
          <w:color w:val="201F1E"/>
          <w:sz w:val="23"/>
          <w:szCs w:val="23"/>
        </w:rPr>
        <w:t xml:space="preserve"> and 4</w:t>
      </w:r>
      <w:r w:rsidR="00F25B9E" w:rsidRPr="00F25B9E">
        <w:rPr>
          <w:rFonts w:ascii="Arial Narrow" w:eastAsia="Times New Roman" w:hAnsi="Arial Narrow" w:cs="Arial"/>
          <w:color w:val="201F1E"/>
          <w:sz w:val="23"/>
          <w:szCs w:val="23"/>
          <w:vertAlign w:val="superscript"/>
        </w:rPr>
        <w:t>th</w:t>
      </w:r>
      <w:r w:rsidR="00F25B9E">
        <w:rPr>
          <w:rFonts w:ascii="Arial Narrow" w:eastAsia="Times New Roman" w:hAnsi="Arial Narrow" w:cs="Arial"/>
          <w:color w:val="201F1E"/>
          <w:sz w:val="23"/>
          <w:szCs w:val="23"/>
        </w:rPr>
        <w:t xml:space="preserve"> system. Increase capacity from 4 to 12 students. 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5CF35B0C" w14:textId="43D75CC5" w:rsidR="00D67F81" w:rsidRPr="00D67F81" w:rsidRDefault="00BE19B0" w:rsidP="00D67F81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8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036134" w:rsidRPr="00036134">
        <w:t xml:space="preserve"> </w:t>
      </w:r>
      <w:r w:rsidR="00F25B9E">
        <w:rPr>
          <w:rFonts w:ascii="Arial Narrow" w:hAnsi="Arial Narrow" w:cs="Arial"/>
          <w:b/>
          <w:bCs/>
          <w:sz w:val="28"/>
          <w:szCs w:val="28"/>
        </w:rPr>
        <w:t>20,809.09</w:t>
      </w:r>
    </w:p>
    <w:p w14:paraId="1AAEC176" w14:textId="7EF8BC50" w:rsidR="00694218" w:rsidRPr="0029000B" w:rsidRDefault="00694218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1439984F" w:rsidR="00CC6963" w:rsidRPr="00D07591" w:rsidRDefault="001049DA" w:rsidP="00036134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Supplier based on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F5188C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036134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</w:p>
    <w:p w14:paraId="3464048A" w14:textId="57AAFF9D" w:rsidR="001B3A16" w:rsidRDefault="001049D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2C91E50E" w:rsidR="00ED669A" w:rsidRPr="001049DA" w:rsidRDefault="00ED669A" w:rsidP="001049D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036134" w:rsidRPr="00036134">
        <w:t xml:space="preserve"> </w:t>
      </w:r>
      <w:r w:rsidR="00F25B9E"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  <w:t>20,809.09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E4C7C46" w14:textId="77777777" w:rsidR="00036134" w:rsidRDefault="00036134" w:rsidP="0003613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CCC39" w14:textId="77777777" w:rsidR="00966833" w:rsidRDefault="00966833" w:rsidP="00CC6963">
      <w:pPr>
        <w:spacing w:after="0" w:line="240" w:lineRule="auto"/>
      </w:pPr>
      <w:r>
        <w:separator/>
      </w:r>
    </w:p>
  </w:endnote>
  <w:endnote w:type="continuationSeparator" w:id="0">
    <w:p w14:paraId="6680220E" w14:textId="77777777" w:rsidR="00966833" w:rsidRDefault="00966833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025D4" w14:textId="77777777" w:rsidR="00966833" w:rsidRDefault="00966833" w:rsidP="00CC6963">
      <w:pPr>
        <w:spacing w:after="0" w:line="240" w:lineRule="auto"/>
      </w:pPr>
      <w:r>
        <w:separator/>
      </w:r>
    </w:p>
  </w:footnote>
  <w:footnote w:type="continuationSeparator" w:id="0">
    <w:p w14:paraId="57FC6610" w14:textId="77777777" w:rsidR="00966833" w:rsidRDefault="00966833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36134"/>
    <w:rsid w:val="000705EF"/>
    <w:rsid w:val="001049DA"/>
    <w:rsid w:val="001372EA"/>
    <w:rsid w:val="00175273"/>
    <w:rsid w:val="00187024"/>
    <w:rsid w:val="00192058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5455F7"/>
    <w:rsid w:val="00571D5F"/>
    <w:rsid w:val="0057470E"/>
    <w:rsid w:val="00575560"/>
    <w:rsid w:val="0066478B"/>
    <w:rsid w:val="00694218"/>
    <w:rsid w:val="007C5140"/>
    <w:rsid w:val="00890EA4"/>
    <w:rsid w:val="008967DC"/>
    <w:rsid w:val="008A48C4"/>
    <w:rsid w:val="008B265B"/>
    <w:rsid w:val="008C4F79"/>
    <w:rsid w:val="009278E1"/>
    <w:rsid w:val="00966833"/>
    <w:rsid w:val="009D4B09"/>
    <w:rsid w:val="00A06295"/>
    <w:rsid w:val="00A369CC"/>
    <w:rsid w:val="00B60DBE"/>
    <w:rsid w:val="00BB1615"/>
    <w:rsid w:val="00BC644D"/>
    <w:rsid w:val="00BE19B0"/>
    <w:rsid w:val="00C16F94"/>
    <w:rsid w:val="00CC6963"/>
    <w:rsid w:val="00D07591"/>
    <w:rsid w:val="00D67F81"/>
    <w:rsid w:val="00E32DB8"/>
    <w:rsid w:val="00E51EAE"/>
    <w:rsid w:val="00ED669A"/>
    <w:rsid w:val="00EE5FFB"/>
    <w:rsid w:val="00F07F0C"/>
    <w:rsid w:val="00F25B9E"/>
    <w:rsid w:val="00F31704"/>
    <w:rsid w:val="00F63C7F"/>
    <w:rsid w:val="00FC6A64"/>
    <w:rsid w:val="00FC7FA8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2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2025-10-07T17:21:00Z</dcterms:created>
  <dcterms:modified xsi:type="dcterms:W3CDTF">2025-10-07T17:29:00Z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