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E3667C" w14:textId="77777777" w:rsidR="00D7094E" w:rsidRDefault="000A5171" w:rsidP="001D4D02">
      <w:pPr>
        <w:pStyle w:val="Heading1"/>
        <w:spacing w:line="240" w:lineRule="auto"/>
      </w:pPr>
      <w:r>
        <w:t>The Study of Arguments</w:t>
      </w:r>
    </w:p>
    <w:p w14:paraId="22800A6F" w14:textId="77777777" w:rsidR="003F381C" w:rsidRPr="000A5171" w:rsidRDefault="001F1AB3" w:rsidP="001D4D02">
      <w:pPr>
        <w:pStyle w:val="ListParagraph"/>
        <w:numPr>
          <w:ilvl w:val="0"/>
          <w:numId w:val="2"/>
        </w:numPr>
        <w:spacing w:line="240" w:lineRule="auto"/>
      </w:pPr>
      <w:r w:rsidRPr="000A5171">
        <w:t xml:space="preserve">What is </w:t>
      </w:r>
      <w:r w:rsidRPr="000A5171">
        <w:rPr>
          <w:b/>
          <w:bCs/>
        </w:rPr>
        <w:t>logic</w:t>
      </w:r>
      <w:r w:rsidRPr="000A5171">
        <w:t>? What’s the point in studying logic for those who care about critical thinking?</w:t>
      </w:r>
    </w:p>
    <w:p w14:paraId="251CF93A" w14:textId="77777777" w:rsidR="003F381C" w:rsidRPr="000A5171" w:rsidRDefault="001F1AB3" w:rsidP="001D4D02">
      <w:pPr>
        <w:pStyle w:val="ListParagraph"/>
        <w:numPr>
          <w:ilvl w:val="0"/>
          <w:numId w:val="2"/>
        </w:numPr>
        <w:spacing w:line="240" w:lineRule="auto"/>
      </w:pPr>
      <w:r w:rsidRPr="000A5171">
        <w:t xml:space="preserve">What are the two parts of every </w:t>
      </w:r>
      <w:r w:rsidRPr="000A5171">
        <w:rPr>
          <w:b/>
          <w:bCs/>
        </w:rPr>
        <w:t>argument</w:t>
      </w:r>
      <w:r w:rsidRPr="000A5171">
        <w:t>? What is the relationship between these two parts?</w:t>
      </w:r>
    </w:p>
    <w:p w14:paraId="6391E2AF" w14:textId="77777777" w:rsidR="003F381C" w:rsidRPr="000A5171" w:rsidRDefault="001F1AB3" w:rsidP="001D4D02">
      <w:pPr>
        <w:pStyle w:val="ListParagraph"/>
        <w:numPr>
          <w:ilvl w:val="0"/>
          <w:numId w:val="2"/>
        </w:numPr>
        <w:spacing w:line="240" w:lineRule="auto"/>
      </w:pPr>
      <w:r w:rsidRPr="000A5171">
        <w:t xml:space="preserve">What sort of sentence is a </w:t>
      </w:r>
      <w:r w:rsidRPr="000A5171">
        <w:rPr>
          <w:b/>
          <w:bCs/>
        </w:rPr>
        <w:t>statement</w:t>
      </w:r>
      <w:r w:rsidRPr="000A5171">
        <w:t>? Can you give some examples of sentences that are not statements?</w:t>
      </w:r>
    </w:p>
    <w:p w14:paraId="6EB251C0" w14:textId="77777777" w:rsidR="003F381C" w:rsidRPr="000A5171" w:rsidRDefault="001F1AB3" w:rsidP="001D4D02">
      <w:pPr>
        <w:pStyle w:val="ListParagraph"/>
        <w:numPr>
          <w:ilvl w:val="0"/>
          <w:numId w:val="2"/>
        </w:numPr>
        <w:spacing w:line="240" w:lineRule="auto"/>
      </w:pPr>
      <w:r w:rsidRPr="000A5171">
        <w:t xml:space="preserve">How do you determine the </w:t>
      </w:r>
      <w:r w:rsidRPr="000A5171">
        <w:rPr>
          <w:b/>
          <w:bCs/>
        </w:rPr>
        <w:t>premises</w:t>
      </w:r>
      <w:r w:rsidRPr="000A5171">
        <w:t xml:space="preserve"> and </w:t>
      </w:r>
      <w:r w:rsidRPr="000A5171">
        <w:rPr>
          <w:b/>
          <w:bCs/>
        </w:rPr>
        <w:t>conclusion</w:t>
      </w:r>
      <w:r w:rsidRPr="000A5171">
        <w:t xml:space="preserve"> of an argument?</w:t>
      </w:r>
    </w:p>
    <w:p w14:paraId="49F72E75" w14:textId="77777777" w:rsidR="003F381C" w:rsidRDefault="001F1AB3" w:rsidP="001D4D02">
      <w:pPr>
        <w:pStyle w:val="ListParagraph"/>
        <w:numPr>
          <w:ilvl w:val="0"/>
          <w:numId w:val="2"/>
        </w:numPr>
        <w:spacing w:line="240" w:lineRule="auto"/>
      </w:pPr>
      <w:r w:rsidRPr="000A5171">
        <w:t xml:space="preserve">How do you put an argument into </w:t>
      </w:r>
      <w:r w:rsidRPr="000A5171">
        <w:rPr>
          <w:b/>
          <w:bCs/>
        </w:rPr>
        <w:t>standard form</w:t>
      </w:r>
      <w:r w:rsidRPr="000A5171">
        <w:t>?</w:t>
      </w:r>
    </w:p>
    <w:p w14:paraId="2ABE1426" w14:textId="77777777" w:rsidR="000A5171" w:rsidRPr="000A5171" w:rsidRDefault="000A5171" w:rsidP="001D4D02">
      <w:pPr>
        <w:pStyle w:val="Heading2"/>
        <w:spacing w:line="240" w:lineRule="auto"/>
      </w:pPr>
      <w:r>
        <w:t>What is Logic?</w:t>
      </w:r>
    </w:p>
    <w:p w14:paraId="4EE00F9C" w14:textId="77777777" w:rsidR="00AA18F6" w:rsidRDefault="001F1AB3" w:rsidP="001D4D02">
      <w:pPr>
        <w:pStyle w:val="ListParagraph"/>
        <w:numPr>
          <w:ilvl w:val="0"/>
          <w:numId w:val="20"/>
        </w:numPr>
        <w:spacing w:line="240" w:lineRule="auto"/>
      </w:pPr>
      <w:r w:rsidRPr="00CA4654">
        <w:rPr>
          <w:b/>
          <w:bCs/>
        </w:rPr>
        <w:t xml:space="preserve">Logic </w:t>
      </w:r>
      <w:r w:rsidRPr="000A5171">
        <w:t xml:space="preserve">is the study of arguments, or forms of reasoning. Logicians try to determine what separates good forms of reasoning from bad forms. Studying logic is, in essence, the study of how to think rationally (i.e., of how to be a </w:t>
      </w:r>
      <w:r w:rsidRPr="008247B0">
        <w:rPr>
          <w:b/>
        </w:rPr>
        <w:t>critical thinker</w:t>
      </w:r>
      <w:r w:rsidRPr="000A5171">
        <w:t>).</w:t>
      </w:r>
      <w:r w:rsidR="00AA18F6">
        <w:t xml:space="preserve"> </w:t>
      </w:r>
    </w:p>
    <w:p w14:paraId="7F4F7816" w14:textId="6AC38DED" w:rsidR="003F381C" w:rsidRPr="000A5171" w:rsidRDefault="001F1AB3" w:rsidP="001D4D02">
      <w:pPr>
        <w:pStyle w:val="ListParagraph"/>
        <w:numPr>
          <w:ilvl w:val="0"/>
          <w:numId w:val="20"/>
        </w:numPr>
        <w:spacing w:line="240" w:lineRule="auto"/>
      </w:pPr>
      <w:r w:rsidRPr="000A5171">
        <w:t xml:space="preserve">An </w:t>
      </w:r>
      <w:r w:rsidRPr="00CA4654">
        <w:rPr>
          <w:b/>
          <w:bCs/>
        </w:rPr>
        <w:t xml:space="preserve">argument </w:t>
      </w:r>
      <w:r w:rsidRPr="000A5171">
        <w:t xml:space="preserve">is a group of statements, one or more of which (the </w:t>
      </w:r>
      <w:r w:rsidRPr="00CA4654">
        <w:rPr>
          <w:b/>
          <w:bCs/>
        </w:rPr>
        <w:t>premises</w:t>
      </w:r>
      <w:r w:rsidRPr="000A5171">
        <w:t xml:space="preserve">) are claimed to provide reasons to believe another (the </w:t>
      </w:r>
      <w:r w:rsidRPr="00CA4654">
        <w:rPr>
          <w:b/>
          <w:bCs/>
        </w:rPr>
        <w:t>conclusion</w:t>
      </w:r>
      <w:r w:rsidRPr="000A5171">
        <w:t xml:space="preserve">). Not every collection of statements is an argument, obviously. For example, </w:t>
      </w:r>
      <w:r w:rsidR="001D4D02">
        <w:t>you</w:t>
      </w:r>
      <w:r w:rsidRPr="000A5171">
        <w:t xml:space="preserve"> </w:t>
      </w:r>
      <w:r w:rsidR="001D4D02">
        <w:t>are</w:t>
      </w:r>
      <w:r w:rsidRPr="000A5171">
        <w:t xml:space="preserve"> not making an argument when </w:t>
      </w:r>
      <w:r w:rsidR="001D4D02">
        <w:t xml:space="preserve">you say </w:t>
      </w:r>
      <w:r w:rsidRPr="000A5171">
        <w:t xml:space="preserve">“I disagree with X” or “I believe Y.” Making an argument requires that </w:t>
      </w:r>
      <w:r w:rsidR="001D4D02">
        <w:t>you</w:t>
      </w:r>
      <w:r w:rsidRPr="000A5171">
        <w:t xml:space="preserve"> prov</w:t>
      </w:r>
      <w:r w:rsidR="001D4D02">
        <w:t>ide</w:t>
      </w:r>
      <w:r w:rsidRPr="000A5171">
        <w:t xml:space="preserve"> </w:t>
      </w:r>
      <w:r w:rsidRPr="00CA4654">
        <w:rPr>
          <w:i/>
          <w:iCs/>
        </w:rPr>
        <w:t xml:space="preserve">reasons </w:t>
      </w:r>
      <w:r w:rsidRPr="000A5171">
        <w:t>(even if these reasons</w:t>
      </w:r>
      <w:r w:rsidR="001D4D02">
        <w:t xml:space="preserve"> ultimately</w:t>
      </w:r>
      <w:r w:rsidRPr="000A5171">
        <w:t xml:space="preserve"> turn out to be unconvincing)</w:t>
      </w:r>
      <w:r w:rsidRPr="00CA4654">
        <w:rPr>
          <w:i/>
          <w:iCs/>
        </w:rPr>
        <w:t>.</w:t>
      </w:r>
    </w:p>
    <w:p w14:paraId="26BEE9F7" w14:textId="77777777" w:rsidR="003F381C" w:rsidRPr="000A5171" w:rsidRDefault="001F1AB3" w:rsidP="001D4D02">
      <w:pPr>
        <w:pStyle w:val="ListParagraph"/>
        <w:numPr>
          <w:ilvl w:val="0"/>
          <w:numId w:val="20"/>
        </w:numPr>
        <w:spacing w:line="240" w:lineRule="auto"/>
      </w:pPr>
      <w:r w:rsidRPr="000A5171">
        <w:t xml:space="preserve">A </w:t>
      </w:r>
      <w:r w:rsidRPr="00CA4654">
        <w:rPr>
          <w:b/>
          <w:bCs/>
        </w:rPr>
        <w:t xml:space="preserve">statement </w:t>
      </w:r>
      <w:r w:rsidRPr="000A5171">
        <w:t xml:space="preserve">(or </w:t>
      </w:r>
      <w:r w:rsidRPr="00CA4654">
        <w:rPr>
          <w:b/>
          <w:bCs/>
        </w:rPr>
        <w:t>proposition</w:t>
      </w:r>
      <w:r w:rsidRPr="000A5171">
        <w:t>)</w:t>
      </w:r>
      <w:r w:rsidRPr="00CA4654">
        <w:rPr>
          <w:b/>
          <w:bCs/>
        </w:rPr>
        <w:t xml:space="preserve"> </w:t>
      </w:r>
      <w:r w:rsidRPr="000A5171">
        <w:t>is any sentence that is true or false, even if we do</w:t>
      </w:r>
      <w:bookmarkStart w:id="0" w:name="_GoBack"/>
      <w:bookmarkEnd w:id="0"/>
      <w:r w:rsidRPr="000A5171">
        <w:t>n’t know which. Both the premises and the conclusion of any argument must be statements. Not every sentence is a statement, however, as we will see next.</w:t>
      </w:r>
    </w:p>
    <w:p w14:paraId="052279E2" w14:textId="77777777" w:rsidR="000A5171" w:rsidRDefault="000A5171" w:rsidP="001D4D02">
      <w:pPr>
        <w:pStyle w:val="Heading2"/>
        <w:spacing w:line="240" w:lineRule="auto"/>
      </w:pPr>
      <w:r>
        <w:t>Statements and nonStatements</w:t>
      </w:r>
    </w:p>
    <w:p w14:paraId="354133F4" w14:textId="114C43F6" w:rsidR="001767CB" w:rsidRDefault="000A5171" w:rsidP="001D4D02">
      <w:pPr>
        <w:spacing w:line="240" w:lineRule="auto"/>
        <w:sectPr w:rsidR="001767CB" w:rsidSect="000A5171">
          <w:pgSz w:w="12240" w:h="15840"/>
          <w:pgMar w:top="720" w:right="720" w:bottom="720" w:left="720" w:header="720" w:footer="720" w:gutter="0"/>
          <w:cols w:space="720"/>
          <w:docGrid w:linePitch="360"/>
        </w:sectPr>
      </w:pPr>
      <w:r w:rsidRPr="000A5171">
        <w:t>Statements are sentences that are true or false</w:t>
      </w:r>
      <w:r w:rsidR="001D4D02">
        <w:t xml:space="preserve">, </w:t>
      </w:r>
      <w:r w:rsidR="001D4D02">
        <w:rPr>
          <w:i/>
        </w:rPr>
        <w:t>even if we don’t know which</w:t>
      </w:r>
      <w:r w:rsidRPr="000A5171">
        <w:t>. Some examples of statements include:</w:t>
      </w:r>
    </w:p>
    <w:p w14:paraId="2558E031" w14:textId="34B8EBF7" w:rsidR="003F381C" w:rsidRPr="000A5171" w:rsidRDefault="001F1AB3" w:rsidP="001D4D02">
      <w:pPr>
        <w:pStyle w:val="ListParagraph"/>
        <w:numPr>
          <w:ilvl w:val="0"/>
          <w:numId w:val="7"/>
        </w:numPr>
        <w:spacing w:line="240" w:lineRule="auto"/>
      </w:pPr>
      <w:r w:rsidRPr="000A5171">
        <w:lastRenderedPageBreak/>
        <w:t>God exists.</w:t>
      </w:r>
    </w:p>
    <w:p w14:paraId="5D9D80EE" w14:textId="77777777" w:rsidR="003F381C" w:rsidRPr="000A5171" w:rsidRDefault="001F1AB3" w:rsidP="001D4D02">
      <w:pPr>
        <w:pStyle w:val="ListParagraph"/>
        <w:numPr>
          <w:ilvl w:val="0"/>
          <w:numId w:val="7"/>
        </w:numPr>
        <w:spacing w:line="240" w:lineRule="auto"/>
      </w:pPr>
      <w:r w:rsidRPr="000A5171">
        <w:t>Julie believes in God.</w:t>
      </w:r>
    </w:p>
    <w:p w14:paraId="7E680F16" w14:textId="77777777" w:rsidR="003F381C" w:rsidRPr="000A5171" w:rsidRDefault="001F1AB3" w:rsidP="001D4D02">
      <w:pPr>
        <w:pStyle w:val="ListParagraph"/>
        <w:numPr>
          <w:ilvl w:val="0"/>
          <w:numId w:val="7"/>
        </w:numPr>
        <w:spacing w:line="240" w:lineRule="auto"/>
      </w:pPr>
      <w:r w:rsidRPr="000A5171">
        <w:t>If Julie believes in God, then her disagreeable boyfriend Jones does not.</w:t>
      </w:r>
    </w:p>
    <w:p w14:paraId="7917BD05" w14:textId="77777777" w:rsidR="003F381C" w:rsidRPr="000A5171" w:rsidRDefault="001F1AB3" w:rsidP="001D4D02">
      <w:pPr>
        <w:pStyle w:val="ListParagraph"/>
        <w:numPr>
          <w:ilvl w:val="0"/>
          <w:numId w:val="7"/>
        </w:numPr>
        <w:spacing w:line="240" w:lineRule="auto"/>
      </w:pPr>
      <w:r w:rsidRPr="000A5171">
        <w:lastRenderedPageBreak/>
        <w:t>Julie ought to break up with Jones because he is such a jerk.</w:t>
      </w:r>
    </w:p>
    <w:p w14:paraId="1EBB56BD" w14:textId="77777777" w:rsidR="003F381C" w:rsidRPr="000A5171" w:rsidRDefault="001F1AB3" w:rsidP="001D4D02">
      <w:pPr>
        <w:pStyle w:val="ListParagraph"/>
        <w:numPr>
          <w:ilvl w:val="0"/>
          <w:numId w:val="7"/>
        </w:numPr>
        <w:spacing w:line="240" w:lineRule="auto"/>
      </w:pPr>
      <w:r w:rsidRPr="000A5171">
        <w:t>I don’t like Julie.</w:t>
      </w:r>
    </w:p>
    <w:p w14:paraId="13FB561F" w14:textId="77777777" w:rsidR="003F381C" w:rsidRPr="000A5171" w:rsidRDefault="001F1AB3" w:rsidP="001D4D02">
      <w:pPr>
        <w:pStyle w:val="ListParagraph"/>
        <w:numPr>
          <w:ilvl w:val="0"/>
          <w:numId w:val="7"/>
        </w:numPr>
        <w:spacing w:line="240" w:lineRule="auto"/>
      </w:pPr>
      <w:r w:rsidRPr="000A5171">
        <w:t>Mahatma Gandhi was a famous general in the American Civil War.</w:t>
      </w:r>
    </w:p>
    <w:p w14:paraId="51115414" w14:textId="77777777" w:rsidR="001767CB" w:rsidRDefault="001767CB" w:rsidP="001D4D02">
      <w:pPr>
        <w:spacing w:line="240" w:lineRule="auto"/>
        <w:sectPr w:rsidR="001767CB" w:rsidSect="001767CB">
          <w:type w:val="continuous"/>
          <w:pgSz w:w="12240" w:h="15840"/>
          <w:pgMar w:top="720" w:right="720" w:bottom="720" w:left="720" w:header="720" w:footer="720" w:gutter="0"/>
          <w:cols w:num="2" w:space="720"/>
          <w:docGrid w:linePitch="360"/>
        </w:sectPr>
      </w:pPr>
    </w:p>
    <w:p w14:paraId="3AE04BC6" w14:textId="79A68470" w:rsidR="001767CB" w:rsidRDefault="000A5171" w:rsidP="001D4D02">
      <w:pPr>
        <w:spacing w:line="240" w:lineRule="auto"/>
        <w:sectPr w:rsidR="001767CB" w:rsidSect="001767CB">
          <w:type w:val="continuous"/>
          <w:pgSz w:w="12240" w:h="15840"/>
          <w:pgMar w:top="720" w:right="720" w:bottom="720" w:left="720" w:header="720" w:footer="720" w:gutter="0"/>
          <w:cols w:space="720"/>
          <w:docGrid w:linePitch="360"/>
        </w:sectPr>
      </w:pPr>
      <w:r w:rsidRPr="000A5171">
        <w:lastRenderedPageBreak/>
        <w:t xml:space="preserve">Sentences that cannot be true or false are not statements. Some examples of </w:t>
      </w:r>
      <w:proofErr w:type="spellStart"/>
      <w:r w:rsidRPr="000A5171">
        <w:t>nonstatements</w:t>
      </w:r>
      <w:proofErr w:type="spellEnd"/>
      <w:r w:rsidRPr="000A5171">
        <w:t xml:space="preserve"> include:</w:t>
      </w:r>
    </w:p>
    <w:p w14:paraId="6E8B291C" w14:textId="230611A9" w:rsidR="003F381C" w:rsidRPr="000A5171" w:rsidRDefault="001F1AB3" w:rsidP="001D4D02">
      <w:pPr>
        <w:pStyle w:val="ListParagraph"/>
        <w:numPr>
          <w:ilvl w:val="0"/>
          <w:numId w:val="8"/>
        </w:numPr>
        <w:spacing w:line="240" w:lineRule="auto"/>
      </w:pPr>
      <w:r w:rsidRPr="000A5171">
        <w:lastRenderedPageBreak/>
        <w:t>Hallelujah! (Exclamation)</w:t>
      </w:r>
    </w:p>
    <w:p w14:paraId="5B286851" w14:textId="77777777" w:rsidR="001767CB" w:rsidRDefault="001F1AB3" w:rsidP="001D4D02">
      <w:pPr>
        <w:pStyle w:val="ListParagraph"/>
        <w:numPr>
          <w:ilvl w:val="0"/>
          <w:numId w:val="8"/>
        </w:numPr>
        <w:spacing w:line="240" w:lineRule="auto"/>
      </w:pPr>
      <w:r w:rsidRPr="000A5171">
        <w:t>Jones, stop being so disagreeable. (Command)</w:t>
      </w:r>
    </w:p>
    <w:p w14:paraId="1D8AECD5" w14:textId="3836CA70" w:rsidR="003F381C" w:rsidRPr="000A5171" w:rsidRDefault="001F1AB3" w:rsidP="001D4D02">
      <w:pPr>
        <w:pStyle w:val="ListParagraph"/>
        <w:numPr>
          <w:ilvl w:val="0"/>
          <w:numId w:val="8"/>
        </w:numPr>
        <w:spacing w:line="240" w:lineRule="auto"/>
      </w:pPr>
      <w:r w:rsidRPr="000A5171">
        <w:t>Do you know anything about the American Civil War? (Question)</w:t>
      </w:r>
    </w:p>
    <w:p w14:paraId="75AC7706" w14:textId="64117C68" w:rsidR="003F381C" w:rsidRDefault="001F1AB3" w:rsidP="001D4D02">
      <w:pPr>
        <w:pStyle w:val="ListParagraph"/>
        <w:numPr>
          <w:ilvl w:val="0"/>
          <w:numId w:val="8"/>
        </w:numPr>
        <w:spacing w:line="240" w:lineRule="auto"/>
      </w:pPr>
      <w:r w:rsidRPr="000A5171">
        <w:t>George and Lenny (Not a sentence)</w:t>
      </w:r>
    </w:p>
    <w:p w14:paraId="745F249A" w14:textId="1B839585" w:rsidR="000A5171" w:rsidRDefault="000A5171" w:rsidP="001D4D02">
      <w:pPr>
        <w:pStyle w:val="Heading2"/>
        <w:spacing w:line="240" w:lineRule="auto"/>
      </w:pPr>
      <w:r>
        <w:t>How Arguments Work and Why they Matter</w:t>
      </w:r>
    </w:p>
    <w:p w14:paraId="010C18DE" w14:textId="07958110" w:rsidR="000A5171" w:rsidRDefault="000A5171" w:rsidP="001D4D02">
      <w:pPr>
        <w:spacing w:line="240" w:lineRule="auto"/>
      </w:pPr>
      <w:r>
        <w:t xml:space="preserve">The following diagram illustrates the basic structure shared by </w:t>
      </w:r>
      <w:r>
        <w:rPr>
          <w:i/>
        </w:rPr>
        <w:t xml:space="preserve">all </w:t>
      </w:r>
      <w:r>
        <w:t>arguments</w:t>
      </w:r>
      <w:r w:rsidR="001D4D02">
        <w:t xml:space="preserve"> (this is a famous argument called the </w:t>
      </w:r>
      <w:r w:rsidR="001D4D02">
        <w:rPr>
          <w:b/>
        </w:rPr>
        <w:t>ontological argument</w:t>
      </w:r>
      <w:r w:rsidR="001D4D02">
        <w:t>—see if you can figure out what it is wrong with it…)</w:t>
      </w:r>
      <w:r>
        <w:t>:</w:t>
      </w:r>
    </w:p>
    <w:p w14:paraId="4822A5EF" w14:textId="77777777" w:rsidR="000A5171" w:rsidRPr="000A5171" w:rsidRDefault="000A5171" w:rsidP="001D4D02">
      <w:pPr>
        <w:spacing w:line="240" w:lineRule="auto"/>
      </w:pPr>
      <w:r w:rsidRPr="000A5171">
        <w:rPr>
          <w:noProof/>
        </w:rPr>
        <w:drawing>
          <wp:inline distT="0" distB="0" distL="0" distR="0" wp14:anchorId="1F194314" wp14:editId="34F697FB">
            <wp:extent cx="4835347" cy="1265530"/>
            <wp:effectExtent l="0" t="0" r="22860" b="1143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4449EE2" w14:textId="77777777" w:rsidR="003F381C" w:rsidRPr="000A5171" w:rsidRDefault="000A5171" w:rsidP="001D4D02">
      <w:pPr>
        <w:spacing w:line="240" w:lineRule="auto"/>
      </w:pPr>
      <w:r w:rsidRPr="000A5171">
        <w:rPr>
          <w:b/>
        </w:rPr>
        <w:t>So why do arguments matter?</w:t>
      </w:r>
      <w:r>
        <w:t xml:space="preserve"> </w:t>
      </w:r>
      <w:r w:rsidR="001F1AB3" w:rsidRPr="000A5171">
        <w:t xml:space="preserve">Every time we engage in </w:t>
      </w:r>
      <w:r w:rsidR="001F1AB3" w:rsidRPr="000A5171">
        <w:rPr>
          <w:i/>
          <w:iCs/>
        </w:rPr>
        <w:t xml:space="preserve">reasoning </w:t>
      </w:r>
      <w:r w:rsidR="001F1AB3" w:rsidRPr="000A5171">
        <w:t xml:space="preserve">from what we know to some new conclusion, we are engaged in argumentation (although maybe just with ourselves). Nearly all of us want to be </w:t>
      </w:r>
      <w:r w:rsidR="001F1AB3" w:rsidRPr="000A5171">
        <w:rPr>
          <w:i/>
          <w:iCs/>
        </w:rPr>
        <w:t xml:space="preserve">good </w:t>
      </w:r>
      <w:proofErr w:type="spellStart"/>
      <w:r w:rsidR="001F1AB3" w:rsidRPr="000A5171">
        <w:t>reasoners</w:t>
      </w:r>
      <w:proofErr w:type="spellEnd"/>
      <w:r w:rsidR="001F1AB3" w:rsidRPr="000A5171">
        <w:t>. For example:</w:t>
      </w:r>
    </w:p>
    <w:p w14:paraId="07904056" w14:textId="77777777" w:rsidR="003F381C" w:rsidRPr="000A5171" w:rsidRDefault="001F1AB3" w:rsidP="001D4D02">
      <w:pPr>
        <w:pStyle w:val="ListParagraph"/>
        <w:numPr>
          <w:ilvl w:val="0"/>
          <w:numId w:val="10"/>
        </w:numPr>
        <w:spacing w:line="240" w:lineRule="auto"/>
      </w:pPr>
      <w:r w:rsidRPr="000A5171">
        <w:t>You are trying to decide whether to buy a new phone. Your premises concern things like the price of the new phone, the amount of money you have, the status of your old phone, etc. The conclusion is of the form “I should (not) buy the phone.”</w:t>
      </w:r>
    </w:p>
    <w:p w14:paraId="4400DD03" w14:textId="77777777" w:rsidR="003F381C" w:rsidRPr="000A5171" w:rsidRDefault="001F1AB3" w:rsidP="001D4D02">
      <w:pPr>
        <w:pStyle w:val="ListParagraph"/>
        <w:numPr>
          <w:ilvl w:val="0"/>
          <w:numId w:val="10"/>
        </w:numPr>
        <w:spacing w:line="240" w:lineRule="auto"/>
      </w:pPr>
      <w:r w:rsidRPr="000A5171">
        <w:t>You are on a jury for a murder trial. Your premises concern the testimony of witnesses and experiments plus forensic and circumstantial evidence. Your conclusion is of the form “I should (not) vote to convict.”</w:t>
      </w:r>
    </w:p>
    <w:p w14:paraId="702B97A6" w14:textId="77777777" w:rsidR="003F381C" w:rsidRPr="000A5171" w:rsidRDefault="001F1AB3" w:rsidP="001D4D02">
      <w:pPr>
        <w:pStyle w:val="ListParagraph"/>
        <w:numPr>
          <w:ilvl w:val="0"/>
          <w:numId w:val="10"/>
        </w:numPr>
        <w:spacing w:line="240" w:lineRule="auto"/>
      </w:pPr>
      <w:r w:rsidRPr="000A5171">
        <w:t>An evangelist tries to convert you to a new religion. Your premises concern the various things he tells you. Your conclusion is of the form “I should (not) convert to this religion.”</w:t>
      </w:r>
    </w:p>
    <w:p w14:paraId="5365BA28" w14:textId="77777777" w:rsidR="000A5171" w:rsidRDefault="000A5171" w:rsidP="001D4D02">
      <w:pPr>
        <w:pStyle w:val="Heading2"/>
        <w:spacing w:line="240" w:lineRule="auto"/>
      </w:pPr>
      <w:r>
        <w:t>Conclusions and Premises</w:t>
      </w:r>
    </w:p>
    <w:p w14:paraId="00A37E4E" w14:textId="48EFAE90" w:rsidR="003F381C" w:rsidRPr="000A5171" w:rsidRDefault="00B420A3" w:rsidP="001D4D02">
      <w:pPr>
        <w:spacing w:line="240" w:lineRule="auto"/>
      </w:pPr>
      <w:r>
        <w:rPr>
          <w:b/>
        </w:rPr>
        <w:lastRenderedPageBreak/>
        <w:t>H</w:t>
      </w:r>
      <w:r w:rsidR="000A5171">
        <w:rPr>
          <w:b/>
        </w:rPr>
        <w:t xml:space="preserve">ow to find the conclusion. </w:t>
      </w:r>
      <w:r w:rsidR="001F1AB3" w:rsidRPr="000A5171">
        <w:t xml:space="preserve">When you are trying to determine whether a group of statements constitutes an argument, you should first attempt to locate the conclusion. Every argument has one, though it may be </w:t>
      </w:r>
      <w:r w:rsidR="001F1AB3" w:rsidRPr="000A5171">
        <w:rPr>
          <w:b/>
          <w:bCs/>
        </w:rPr>
        <w:t>implicit</w:t>
      </w:r>
      <w:r w:rsidR="001F1AB3" w:rsidRPr="000A5171">
        <w:t xml:space="preserve"> (i.e., not stated directly). </w:t>
      </w:r>
      <w:r w:rsidR="001F1AB3" w:rsidRPr="00E71D83">
        <w:rPr>
          <w:i/>
        </w:rPr>
        <w:t>If a group of statements does not contain a conclusion, it is not an argument.</w:t>
      </w:r>
      <w:r w:rsidR="001F1AB3" w:rsidRPr="000A5171">
        <w:t xml:space="preserve"> No single statement, however controversial, counts as an argument all by itself.</w:t>
      </w:r>
    </w:p>
    <w:p w14:paraId="1B8FCC2F" w14:textId="77777777" w:rsidR="00E71D83" w:rsidRDefault="001F1AB3" w:rsidP="001D4D02">
      <w:pPr>
        <w:spacing w:line="240" w:lineRule="auto"/>
      </w:pPr>
      <w:r w:rsidRPr="000A5171">
        <w:rPr>
          <w:b/>
          <w:bCs/>
        </w:rPr>
        <w:t xml:space="preserve">Conclusion indicators </w:t>
      </w:r>
      <w:r w:rsidRPr="000A5171">
        <w:t xml:space="preserve">are words or phrases that sometimes (though not always) signal a conclusion.  Some examples of conclusion indicators include: </w:t>
      </w:r>
    </w:p>
    <w:p w14:paraId="4500A584" w14:textId="77777777" w:rsidR="00E71D83" w:rsidRDefault="00E71D83" w:rsidP="001D4D02">
      <w:pPr>
        <w:pStyle w:val="ListParagraph"/>
        <w:numPr>
          <w:ilvl w:val="0"/>
          <w:numId w:val="13"/>
        </w:numPr>
        <w:spacing w:line="240" w:lineRule="auto"/>
        <w:rPr>
          <w:iCs/>
        </w:rPr>
        <w:sectPr w:rsidR="00E71D83" w:rsidSect="001767CB">
          <w:type w:val="continuous"/>
          <w:pgSz w:w="12240" w:h="15840"/>
          <w:pgMar w:top="720" w:right="720" w:bottom="720" w:left="720" w:header="720" w:footer="720" w:gutter="0"/>
          <w:cols w:space="720"/>
          <w:docGrid w:linePitch="360"/>
        </w:sectPr>
      </w:pPr>
    </w:p>
    <w:p w14:paraId="570CA396" w14:textId="32F390A4" w:rsidR="00E71D83" w:rsidRPr="00E71D83" w:rsidRDefault="00E71D83" w:rsidP="001D4D02">
      <w:pPr>
        <w:pStyle w:val="ListParagraph"/>
        <w:numPr>
          <w:ilvl w:val="0"/>
          <w:numId w:val="13"/>
        </w:numPr>
        <w:spacing w:line="240" w:lineRule="auto"/>
        <w:rPr>
          <w:iCs/>
        </w:rPr>
      </w:pPr>
      <w:r w:rsidRPr="00E71D83">
        <w:rPr>
          <w:iCs/>
        </w:rPr>
        <w:lastRenderedPageBreak/>
        <w:t>therefore C</w:t>
      </w:r>
    </w:p>
    <w:p w14:paraId="3D855EA2" w14:textId="77777777" w:rsidR="00E71D83" w:rsidRPr="00E71D83" w:rsidRDefault="001F1AB3" w:rsidP="001D4D02">
      <w:pPr>
        <w:pStyle w:val="ListParagraph"/>
        <w:numPr>
          <w:ilvl w:val="0"/>
          <w:numId w:val="13"/>
        </w:numPr>
        <w:spacing w:line="240" w:lineRule="auto"/>
        <w:rPr>
          <w:iCs/>
        </w:rPr>
      </w:pPr>
      <w:r w:rsidRPr="00E71D83">
        <w:rPr>
          <w:iCs/>
        </w:rPr>
        <w:t>consequently C</w:t>
      </w:r>
    </w:p>
    <w:p w14:paraId="09E2F918" w14:textId="77777777" w:rsidR="00E71D83" w:rsidRPr="00E71D83" w:rsidRDefault="001F1AB3" w:rsidP="001D4D02">
      <w:pPr>
        <w:pStyle w:val="ListParagraph"/>
        <w:numPr>
          <w:ilvl w:val="0"/>
          <w:numId w:val="13"/>
        </w:numPr>
        <w:spacing w:line="240" w:lineRule="auto"/>
        <w:rPr>
          <w:iCs/>
        </w:rPr>
      </w:pPr>
      <w:r w:rsidRPr="00E71D83">
        <w:rPr>
          <w:iCs/>
        </w:rPr>
        <w:t>hence C</w:t>
      </w:r>
    </w:p>
    <w:p w14:paraId="2DC2CEA4" w14:textId="77777777" w:rsidR="00E71D83" w:rsidRPr="00E71D83" w:rsidRDefault="001F1AB3" w:rsidP="001D4D02">
      <w:pPr>
        <w:pStyle w:val="ListParagraph"/>
        <w:numPr>
          <w:ilvl w:val="0"/>
          <w:numId w:val="13"/>
        </w:numPr>
        <w:spacing w:line="240" w:lineRule="auto"/>
        <w:rPr>
          <w:iCs/>
        </w:rPr>
      </w:pPr>
      <w:r w:rsidRPr="00E71D83">
        <w:rPr>
          <w:iCs/>
        </w:rPr>
        <w:lastRenderedPageBreak/>
        <w:t>thus C</w:t>
      </w:r>
    </w:p>
    <w:p w14:paraId="659E7D3A" w14:textId="10AF5C59" w:rsidR="00E71D83" w:rsidRPr="00E71D83" w:rsidRDefault="001F1AB3" w:rsidP="001D4D02">
      <w:pPr>
        <w:pStyle w:val="ListParagraph"/>
        <w:numPr>
          <w:ilvl w:val="0"/>
          <w:numId w:val="13"/>
        </w:numPr>
        <w:spacing w:line="240" w:lineRule="auto"/>
        <w:rPr>
          <w:iCs/>
        </w:rPr>
      </w:pPr>
      <w:r w:rsidRPr="00E71D83">
        <w:rPr>
          <w:iCs/>
        </w:rPr>
        <w:t>so C</w:t>
      </w:r>
    </w:p>
    <w:p w14:paraId="51983461" w14:textId="715AEEA2" w:rsidR="00E71D83" w:rsidRPr="00E71D83" w:rsidRDefault="001F1AB3" w:rsidP="001D4D02">
      <w:pPr>
        <w:pStyle w:val="ListParagraph"/>
        <w:numPr>
          <w:ilvl w:val="0"/>
          <w:numId w:val="13"/>
        </w:numPr>
        <w:spacing w:line="240" w:lineRule="auto"/>
        <w:rPr>
          <w:iCs/>
        </w:rPr>
      </w:pPr>
      <w:r w:rsidRPr="00E71D83">
        <w:rPr>
          <w:iCs/>
        </w:rPr>
        <w:t>implies that C</w:t>
      </w:r>
    </w:p>
    <w:p w14:paraId="33E2A55A" w14:textId="698AC1A2" w:rsidR="00E71D83" w:rsidRPr="00E71D83" w:rsidRDefault="001F1AB3" w:rsidP="001D4D02">
      <w:pPr>
        <w:pStyle w:val="ListParagraph"/>
        <w:numPr>
          <w:ilvl w:val="0"/>
          <w:numId w:val="13"/>
        </w:numPr>
        <w:spacing w:line="240" w:lineRule="auto"/>
        <w:rPr>
          <w:iCs/>
        </w:rPr>
      </w:pPr>
      <w:r w:rsidRPr="00E71D83">
        <w:rPr>
          <w:iCs/>
        </w:rPr>
        <w:lastRenderedPageBreak/>
        <w:t>we can infer that C</w:t>
      </w:r>
    </w:p>
    <w:p w14:paraId="301A6095" w14:textId="4916F485" w:rsidR="00E71D83" w:rsidRPr="00E71D83" w:rsidRDefault="001F1AB3" w:rsidP="001D4D02">
      <w:pPr>
        <w:pStyle w:val="ListParagraph"/>
        <w:numPr>
          <w:ilvl w:val="0"/>
          <w:numId w:val="13"/>
        </w:numPr>
        <w:spacing w:line="240" w:lineRule="auto"/>
        <w:rPr>
          <w:iCs/>
        </w:rPr>
      </w:pPr>
      <w:r w:rsidRPr="00E71D83">
        <w:rPr>
          <w:iCs/>
        </w:rPr>
        <w:t>for this reason C</w:t>
      </w:r>
    </w:p>
    <w:p w14:paraId="25EA2720" w14:textId="77777777" w:rsidR="00E71D83" w:rsidRDefault="001F1AB3" w:rsidP="001D4D02">
      <w:pPr>
        <w:pStyle w:val="ListParagraph"/>
        <w:numPr>
          <w:ilvl w:val="0"/>
          <w:numId w:val="13"/>
        </w:numPr>
        <w:spacing w:line="240" w:lineRule="auto"/>
      </w:pPr>
      <w:proofErr w:type="gramStart"/>
      <w:r w:rsidRPr="00E71D83">
        <w:rPr>
          <w:iCs/>
        </w:rPr>
        <w:t>we</w:t>
      </w:r>
      <w:proofErr w:type="gramEnd"/>
      <w:r w:rsidRPr="00E71D83">
        <w:rPr>
          <w:iCs/>
        </w:rPr>
        <w:t xml:space="preserve"> can conclude that C.</w:t>
      </w:r>
      <w:r w:rsidRPr="00E71D83">
        <w:rPr>
          <w:i/>
          <w:iCs/>
        </w:rPr>
        <w:t xml:space="preserve"> </w:t>
      </w:r>
    </w:p>
    <w:p w14:paraId="0F5851C4" w14:textId="77777777" w:rsidR="00E71D83" w:rsidRDefault="00E71D83" w:rsidP="001D4D02">
      <w:pPr>
        <w:spacing w:line="240" w:lineRule="auto"/>
        <w:sectPr w:rsidR="00E71D83" w:rsidSect="00E71D83">
          <w:type w:val="continuous"/>
          <w:pgSz w:w="12240" w:h="15840"/>
          <w:pgMar w:top="720" w:right="720" w:bottom="720" w:left="720" w:header="720" w:footer="720" w:gutter="0"/>
          <w:cols w:num="3" w:space="720"/>
          <w:docGrid w:linePitch="360"/>
        </w:sectPr>
      </w:pPr>
    </w:p>
    <w:p w14:paraId="1B312DC9" w14:textId="44DA8CCC" w:rsidR="003F381C" w:rsidRDefault="001F1AB3" w:rsidP="001D4D02">
      <w:pPr>
        <w:spacing w:line="240" w:lineRule="auto"/>
      </w:pPr>
      <w:r w:rsidRPr="000A5171">
        <w:lastRenderedPageBreak/>
        <w:t xml:space="preserve">If there are no conclusion indicators, the conclusion is often the first statement (i.e., the topic sentence or thesis sentence). </w:t>
      </w:r>
    </w:p>
    <w:p w14:paraId="3A7E9664" w14:textId="42540B96" w:rsidR="003F381C" w:rsidRPr="00B420A3" w:rsidRDefault="00B420A3" w:rsidP="001D4D02">
      <w:pPr>
        <w:spacing w:line="240" w:lineRule="auto"/>
      </w:pPr>
      <w:r w:rsidRPr="00B420A3">
        <w:rPr>
          <w:b/>
        </w:rPr>
        <w:t>How to find the premises.</w:t>
      </w:r>
      <w:r>
        <w:t xml:space="preserve"> </w:t>
      </w:r>
      <w:r w:rsidR="001F1AB3" w:rsidRPr="00B420A3">
        <w:t>After you have found the conclusion, locate the premises. Every argument has to have at least one premise; many arguments will have multiple premises. Some premises may be implicit.</w:t>
      </w:r>
      <w:r>
        <w:t xml:space="preserve"> Again, </w:t>
      </w:r>
      <w:r w:rsidR="00E71D83" w:rsidRPr="00E71D83">
        <w:rPr>
          <w:i/>
        </w:rPr>
        <w:t>i</w:t>
      </w:r>
      <w:r w:rsidR="001F1AB3" w:rsidRPr="00E71D83">
        <w:rPr>
          <w:i/>
        </w:rPr>
        <w:t>f there are no premises, there is no argument.</w:t>
      </w:r>
      <w:r w:rsidR="001F1AB3" w:rsidRPr="00B420A3">
        <w:t xml:space="preserve">  A person cannot make an argument simply by asserting the truth of a given statement</w:t>
      </w:r>
      <w:r w:rsidR="001D4D02">
        <w:t xml:space="preserve"> (no matter how loudly it is </w:t>
      </w:r>
      <w:proofErr w:type="spellStart"/>
      <w:r w:rsidR="001D4D02">
        <w:t>repated</w:t>
      </w:r>
      <w:proofErr w:type="spellEnd"/>
      <w:r w:rsidR="001D4D02">
        <w:t>!)</w:t>
      </w:r>
      <w:r w:rsidR="001F1AB3" w:rsidRPr="00B420A3">
        <w:t xml:space="preserve">—he or she must also provide </w:t>
      </w:r>
      <w:r w:rsidR="001F1AB3" w:rsidRPr="00B420A3">
        <w:rPr>
          <w:i/>
          <w:iCs/>
        </w:rPr>
        <w:t>reasons</w:t>
      </w:r>
      <w:r w:rsidR="001F1AB3" w:rsidRPr="00B420A3">
        <w:t xml:space="preserve"> for thinking that this statement is true.</w:t>
      </w:r>
    </w:p>
    <w:p w14:paraId="6A98A157" w14:textId="77777777" w:rsidR="00E71D83" w:rsidRDefault="001F1AB3" w:rsidP="001D4D02">
      <w:pPr>
        <w:spacing w:line="240" w:lineRule="auto"/>
      </w:pPr>
      <w:r w:rsidRPr="00B420A3">
        <w:rPr>
          <w:b/>
          <w:bCs/>
        </w:rPr>
        <w:t xml:space="preserve">Premise indicators </w:t>
      </w:r>
      <w:r w:rsidRPr="00B420A3">
        <w:t xml:space="preserve">include words and phrases that sometimes (but not always) signal a premise. Some examples include </w:t>
      </w:r>
    </w:p>
    <w:p w14:paraId="25C575F1" w14:textId="77777777" w:rsidR="00E71D83" w:rsidRDefault="00E71D83" w:rsidP="001D4D02">
      <w:pPr>
        <w:pStyle w:val="ListParagraph"/>
        <w:numPr>
          <w:ilvl w:val="0"/>
          <w:numId w:val="14"/>
        </w:numPr>
        <w:spacing w:line="240" w:lineRule="auto"/>
        <w:rPr>
          <w:iCs/>
        </w:rPr>
        <w:sectPr w:rsidR="00E71D83" w:rsidSect="00E71D83">
          <w:type w:val="continuous"/>
          <w:pgSz w:w="12240" w:h="15840"/>
          <w:pgMar w:top="720" w:right="720" w:bottom="720" w:left="720" w:header="720" w:footer="720" w:gutter="0"/>
          <w:cols w:space="720"/>
          <w:docGrid w:linePitch="360"/>
        </w:sectPr>
      </w:pPr>
    </w:p>
    <w:p w14:paraId="66CA92F3" w14:textId="3D0C8E8C" w:rsidR="00E71D83" w:rsidRPr="00E71D83" w:rsidRDefault="001F1AB3" w:rsidP="001D4D02">
      <w:pPr>
        <w:pStyle w:val="ListParagraph"/>
        <w:numPr>
          <w:ilvl w:val="0"/>
          <w:numId w:val="14"/>
        </w:numPr>
        <w:spacing w:line="240" w:lineRule="auto"/>
        <w:rPr>
          <w:iCs/>
        </w:rPr>
      </w:pPr>
      <w:r w:rsidRPr="00E71D83">
        <w:rPr>
          <w:iCs/>
        </w:rPr>
        <w:lastRenderedPageBreak/>
        <w:t>since P</w:t>
      </w:r>
    </w:p>
    <w:p w14:paraId="1498CF37" w14:textId="77777777" w:rsidR="00E71D83" w:rsidRPr="00E71D83" w:rsidRDefault="00E71D83" w:rsidP="001D4D02">
      <w:pPr>
        <w:pStyle w:val="ListParagraph"/>
        <w:numPr>
          <w:ilvl w:val="0"/>
          <w:numId w:val="14"/>
        </w:numPr>
        <w:spacing w:line="240" w:lineRule="auto"/>
        <w:rPr>
          <w:iCs/>
        </w:rPr>
      </w:pPr>
      <w:r w:rsidRPr="00E71D83">
        <w:rPr>
          <w:iCs/>
        </w:rPr>
        <w:t>because P</w:t>
      </w:r>
    </w:p>
    <w:p w14:paraId="0512A665" w14:textId="77777777" w:rsidR="00E71D83" w:rsidRPr="00E71D83" w:rsidRDefault="00E71D83" w:rsidP="001D4D02">
      <w:pPr>
        <w:pStyle w:val="ListParagraph"/>
        <w:numPr>
          <w:ilvl w:val="0"/>
          <w:numId w:val="14"/>
        </w:numPr>
        <w:spacing w:line="240" w:lineRule="auto"/>
        <w:rPr>
          <w:iCs/>
        </w:rPr>
      </w:pPr>
      <w:r w:rsidRPr="00E71D83">
        <w:rPr>
          <w:iCs/>
        </w:rPr>
        <w:t>for P</w:t>
      </w:r>
    </w:p>
    <w:p w14:paraId="39D684F7" w14:textId="77777777" w:rsidR="00E71D83" w:rsidRPr="00E71D83" w:rsidRDefault="00E71D83" w:rsidP="001D4D02">
      <w:pPr>
        <w:pStyle w:val="ListParagraph"/>
        <w:numPr>
          <w:ilvl w:val="0"/>
          <w:numId w:val="14"/>
        </w:numPr>
        <w:spacing w:line="240" w:lineRule="auto"/>
        <w:rPr>
          <w:iCs/>
        </w:rPr>
      </w:pPr>
      <w:r w:rsidRPr="00E71D83">
        <w:rPr>
          <w:iCs/>
        </w:rPr>
        <w:lastRenderedPageBreak/>
        <w:t>inasmuch that P</w:t>
      </w:r>
    </w:p>
    <w:p w14:paraId="42E59E42" w14:textId="77777777" w:rsidR="00E71D83" w:rsidRPr="00E71D83" w:rsidRDefault="00E71D83" w:rsidP="001D4D02">
      <w:pPr>
        <w:pStyle w:val="ListParagraph"/>
        <w:numPr>
          <w:ilvl w:val="0"/>
          <w:numId w:val="14"/>
        </w:numPr>
        <w:spacing w:line="240" w:lineRule="auto"/>
        <w:rPr>
          <w:iCs/>
        </w:rPr>
      </w:pPr>
      <w:r w:rsidRPr="00E71D83">
        <w:rPr>
          <w:iCs/>
        </w:rPr>
        <w:t>given that P</w:t>
      </w:r>
    </w:p>
    <w:p w14:paraId="446CCFD4" w14:textId="77777777" w:rsidR="00E71D83" w:rsidRPr="00E71D83" w:rsidRDefault="00E71D83" w:rsidP="001D4D02">
      <w:pPr>
        <w:pStyle w:val="ListParagraph"/>
        <w:numPr>
          <w:ilvl w:val="0"/>
          <w:numId w:val="14"/>
        </w:numPr>
        <w:spacing w:line="240" w:lineRule="auto"/>
        <w:rPr>
          <w:iCs/>
        </w:rPr>
      </w:pPr>
      <w:r w:rsidRPr="00E71D83">
        <w:rPr>
          <w:iCs/>
        </w:rPr>
        <w:t>it follows from P</w:t>
      </w:r>
    </w:p>
    <w:p w14:paraId="61F628B7" w14:textId="1D6DDCA6" w:rsidR="003F381C" w:rsidRPr="00E71D83" w:rsidRDefault="001F1AB3" w:rsidP="001D4D02">
      <w:pPr>
        <w:pStyle w:val="ListParagraph"/>
        <w:numPr>
          <w:ilvl w:val="0"/>
          <w:numId w:val="14"/>
        </w:numPr>
        <w:spacing w:line="240" w:lineRule="auto"/>
      </w:pPr>
      <w:proofErr w:type="gramStart"/>
      <w:r w:rsidRPr="00E71D83">
        <w:rPr>
          <w:iCs/>
        </w:rPr>
        <w:lastRenderedPageBreak/>
        <w:t>seeing</w:t>
      </w:r>
      <w:proofErr w:type="gramEnd"/>
      <w:r w:rsidRPr="00E71D83">
        <w:rPr>
          <w:iCs/>
        </w:rPr>
        <w:t xml:space="preserve"> that P</w:t>
      </w:r>
      <w:r w:rsidRPr="00E71D83">
        <w:t>.</w:t>
      </w:r>
    </w:p>
    <w:p w14:paraId="756A8603" w14:textId="77777777" w:rsidR="00E71D83" w:rsidRDefault="00E71D83" w:rsidP="001D4D02">
      <w:pPr>
        <w:numPr>
          <w:ilvl w:val="0"/>
          <w:numId w:val="12"/>
        </w:numPr>
        <w:spacing w:line="240" w:lineRule="auto"/>
        <w:sectPr w:rsidR="00E71D83" w:rsidSect="00E71D83">
          <w:type w:val="continuous"/>
          <w:pgSz w:w="12240" w:h="15840"/>
          <w:pgMar w:top="720" w:right="720" w:bottom="720" w:left="720" w:header="720" w:footer="720" w:gutter="0"/>
          <w:cols w:num="3" w:space="720"/>
          <w:docGrid w:linePitch="360"/>
        </w:sectPr>
      </w:pPr>
    </w:p>
    <w:p w14:paraId="48B63B62" w14:textId="03F70AE2" w:rsidR="000A5171" w:rsidRDefault="001F1AB3" w:rsidP="001D4D02">
      <w:pPr>
        <w:spacing w:line="240" w:lineRule="auto"/>
      </w:pPr>
      <w:r w:rsidRPr="00B420A3">
        <w:lastRenderedPageBreak/>
        <w:t xml:space="preserve">Remember that (1) conditional (if-then) statements are not arguments and (2) that </w:t>
      </w:r>
      <w:r w:rsidRPr="00B420A3">
        <w:rPr>
          <w:i/>
          <w:iCs/>
        </w:rPr>
        <w:t xml:space="preserve">if </w:t>
      </w:r>
      <w:r w:rsidRPr="00B420A3">
        <w:t>is not a premise indicator. Conditional statements can be premises or conclusions to arguments, however.</w:t>
      </w:r>
    </w:p>
    <w:p w14:paraId="571962FB" w14:textId="39004EEC" w:rsidR="00740FFA" w:rsidRDefault="00740FFA" w:rsidP="001D4D02">
      <w:pPr>
        <w:pStyle w:val="Heading2"/>
        <w:spacing w:line="240" w:lineRule="auto"/>
      </w:pPr>
      <w:r>
        <w:t>How to Put an Argument in Standard Form</w:t>
      </w:r>
    </w:p>
    <w:p w14:paraId="17D3F23A" w14:textId="0373234B" w:rsidR="00740FFA" w:rsidRDefault="00740FFA" w:rsidP="001D4D02">
      <w:pPr>
        <w:spacing w:line="240" w:lineRule="auto"/>
      </w:pPr>
      <w:r>
        <w:t xml:space="preserve">In order to make the structure of an argument clear, it often helps to put it into </w:t>
      </w:r>
      <w:r>
        <w:rPr>
          <w:b/>
        </w:rPr>
        <w:t xml:space="preserve">standard form, </w:t>
      </w:r>
      <w:r>
        <w:t>where the premises and conclusion can be clearly distinguished. To do this, follow these steps:</w:t>
      </w:r>
    </w:p>
    <w:p w14:paraId="536895FA" w14:textId="77777777" w:rsidR="003F381C" w:rsidRPr="00740FFA" w:rsidRDefault="001F1AB3" w:rsidP="001D4D02">
      <w:pPr>
        <w:pStyle w:val="ListParagraph"/>
        <w:numPr>
          <w:ilvl w:val="0"/>
          <w:numId w:val="16"/>
        </w:numPr>
        <w:spacing w:line="240" w:lineRule="auto"/>
      </w:pPr>
      <w:r w:rsidRPr="00740FFA">
        <w:t>Identify the conclusion and write it down on its own line. Write down the premises above the conclusion in whatever order is most natural. Include any implicit</w:t>
      </w:r>
      <w:r w:rsidRPr="00740FFA">
        <w:rPr>
          <w:b/>
          <w:bCs/>
        </w:rPr>
        <w:t xml:space="preserve"> </w:t>
      </w:r>
      <w:r w:rsidRPr="00740FFA">
        <w:t>content (content that the arguer hasn’t stated explicitly, but which is nevertheless part of the argument).</w:t>
      </w:r>
    </w:p>
    <w:p w14:paraId="6E4E8AAF" w14:textId="77777777" w:rsidR="003F381C" w:rsidRPr="00740FFA" w:rsidRDefault="001F1AB3" w:rsidP="001D4D02">
      <w:pPr>
        <w:pStyle w:val="ListParagraph"/>
        <w:numPr>
          <w:ilvl w:val="0"/>
          <w:numId w:val="16"/>
        </w:numPr>
        <w:spacing w:line="240" w:lineRule="auto"/>
      </w:pPr>
      <w:r w:rsidRPr="00740FFA">
        <w:t>Express each premise or conclusion as a simple, declarative sentence. It is often helpful to break complex sentences into multiple simple statements.</w:t>
      </w:r>
    </w:p>
    <w:p w14:paraId="562B46DF" w14:textId="77777777" w:rsidR="003F381C" w:rsidRPr="00740FFA" w:rsidRDefault="001F1AB3" w:rsidP="001D4D02">
      <w:pPr>
        <w:pStyle w:val="ListParagraph"/>
        <w:numPr>
          <w:ilvl w:val="0"/>
          <w:numId w:val="16"/>
        </w:numPr>
        <w:spacing w:line="240" w:lineRule="auto"/>
      </w:pPr>
      <w:r w:rsidRPr="00740FFA">
        <w:t>Include all and only that content relevant to the argument. Indicator words should not be included, nor should rhetorical devices (e.g., “Everyone knows that…”).</w:t>
      </w:r>
    </w:p>
    <w:p w14:paraId="5A36CD69" w14:textId="2E81C624" w:rsidR="00740FFA" w:rsidRDefault="001F1AB3" w:rsidP="001D4D02">
      <w:pPr>
        <w:pStyle w:val="ListParagraph"/>
        <w:numPr>
          <w:ilvl w:val="0"/>
          <w:numId w:val="16"/>
        </w:numPr>
        <w:spacing w:line="240" w:lineRule="auto"/>
      </w:pPr>
      <w:r w:rsidRPr="00740FFA">
        <w:t xml:space="preserve">It is often helpful to reword for clarity. When doing so, however, be sure to follow the </w:t>
      </w:r>
      <w:r w:rsidRPr="00740FFA">
        <w:rPr>
          <w:b/>
          <w:bCs/>
        </w:rPr>
        <w:t>principle of charity</w:t>
      </w:r>
      <w:r w:rsidRPr="00740FFA">
        <w:t>, which requires that you try and make the argument as convincing as possible.</w:t>
      </w:r>
    </w:p>
    <w:p w14:paraId="29E39E87" w14:textId="2650D49E" w:rsidR="00126EAE" w:rsidRDefault="00126EAE" w:rsidP="001D4D02">
      <w:pPr>
        <w:spacing w:line="240" w:lineRule="auto"/>
      </w:pPr>
      <w:r>
        <w:t>Sample Argument</w:t>
      </w:r>
      <w:r w:rsidR="00AA18F6">
        <w:t>: “</w:t>
      </w:r>
      <w:r w:rsidR="00AA18F6" w:rsidRPr="00AA18F6">
        <w:rPr>
          <w:b/>
        </w:rPr>
        <w:t>Since</w:t>
      </w:r>
      <w:r w:rsidR="00AA18F6">
        <w:t xml:space="preserve"> it is January in Minnesota, and </w:t>
      </w:r>
      <w:r w:rsidR="00AA18F6" w:rsidRPr="00AA18F6">
        <w:rPr>
          <w:b/>
        </w:rPr>
        <w:t>because</w:t>
      </w:r>
      <w:r w:rsidR="00AA18F6">
        <w:t xml:space="preserve"> most Minnesotans like warm weather, </w:t>
      </w:r>
      <w:r w:rsidR="00AA18F6" w:rsidRPr="00AA18F6">
        <w:rPr>
          <w:b/>
        </w:rPr>
        <w:t>I can conclude that</w:t>
      </w:r>
      <w:r w:rsidR="00AA18F6">
        <w:t xml:space="preserve"> most Minnesotans would probably enjoy taking a trip to Costa Rica.”</w:t>
      </w:r>
    </w:p>
    <w:p w14:paraId="1261D824" w14:textId="7F2083CC" w:rsidR="00AA18F6" w:rsidRDefault="00AA18F6" w:rsidP="001D4D02">
      <w:pPr>
        <w:pStyle w:val="ListParagraph"/>
        <w:numPr>
          <w:ilvl w:val="0"/>
          <w:numId w:val="12"/>
        </w:numPr>
        <w:spacing w:line="240" w:lineRule="auto"/>
      </w:pPr>
      <w:r>
        <w:t>P1: It is January in Minnesota.</w:t>
      </w:r>
    </w:p>
    <w:p w14:paraId="0C6E50DA" w14:textId="21BF9176" w:rsidR="00AA18F6" w:rsidRDefault="00AA18F6" w:rsidP="001D4D02">
      <w:pPr>
        <w:pStyle w:val="ListParagraph"/>
        <w:numPr>
          <w:ilvl w:val="0"/>
          <w:numId w:val="12"/>
        </w:numPr>
        <w:spacing w:line="240" w:lineRule="auto"/>
      </w:pPr>
      <w:r>
        <w:t>P2: Most Minnesotans like warm weather.</w:t>
      </w:r>
    </w:p>
    <w:p w14:paraId="70AE1661" w14:textId="7BAA3343" w:rsidR="00AA18F6" w:rsidRDefault="00AA18F6" w:rsidP="001D4D02">
      <w:pPr>
        <w:pStyle w:val="ListParagraph"/>
        <w:numPr>
          <w:ilvl w:val="0"/>
          <w:numId w:val="12"/>
        </w:numPr>
        <w:spacing w:line="240" w:lineRule="auto"/>
      </w:pPr>
      <w:r>
        <w:t>P3 (Implicit): It is cold in Minnesota in January, while it is warm in Costa Rica.</w:t>
      </w:r>
    </w:p>
    <w:p w14:paraId="23C7C785" w14:textId="4F95DBD2" w:rsidR="00AA18F6" w:rsidRDefault="00AA18F6" w:rsidP="001D4D02">
      <w:pPr>
        <w:pStyle w:val="ListParagraph"/>
        <w:numPr>
          <w:ilvl w:val="0"/>
          <w:numId w:val="12"/>
        </w:numPr>
        <w:spacing w:line="240" w:lineRule="auto"/>
      </w:pPr>
      <w:r>
        <w:t>C: Most Minnesotans would enjoy a trip to Costa Rica.</w:t>
      </w:r>
    </w:p>
    <w:p w14:paraId="795E3770" w14:textId="022E4DEC" w:rsidR="00740FFA" w:rsidRDefault="001F1AB3" w:rsidP="001D4D02">
      <w:pPr>
        <w:pStyle w:val="Heading2"/>
        <w:spacing w:line="240" w:lineRule="auto"/>
      </w:pPr>
      <w:r>
        <w:t>Review Questions</w:t>
      </w:r>
    </w:p>
    <w:p w14:paraId="7B4E6748" w14:textId="7B9B9B97" w:rsidR="00740FFA" w:rsidRPr="00740FFA" w:rsidRDefault="00740FFA" w:rsidP="001D4D02">
      <w:pPr>
        <w:pStyle w:val="ListParagraph"/>
        <w:numPr>
          <w:ilvl w:val="0"/>
          <w:numId w:val="19"/>
        </w:numPr>
        <w:spacing w:line="240" w:lineRule="auto"/>
      </w:pPr>
      <w:r w:rsidRPr="00740FFA">
        <w:t xml:space="preserve">Mark conclusion and premise indicators and </w:t>
      </w:r>
      <w:r>
        <w:t>then</w:t>
      </w:r>
      <w:r w:rsidRPr="00740FFA">
        <w:t xml:space="preserve"> put these arguments in standard form.</w:t>
      </w:r>
    </w:p>
    <w:p w14:paraId="09DD1F69" w14:textId="1460DA48" w:rsidR="003F381C" w:rsidRPr="00740FFA" w:rsidRDefault="001F1AB3" w:rsidP="001D4D02">
      <w:pPr>
        <w:pStyle w:val="ListParagraph"/>
        <w:numPr>
          <w:ilvl w:val="1"/>
          <w:numId w:val="19"/>
        </w:numPr>
        <w:spacing w:line="240" w:lineRule="auto"/>
      </w:pPr>
      <w:r w:rsidRPr="00740FFA">
        <w:t xml:space="preserve">Our problems are </w:t>
      </w:r>
      <w:r w:rsidR="001767CB">
        <w:t>man-made; therefore they may be</w:t>
      </w:r>
      <w:r w:rsidRPr="00740FFA">
        <w:t xml:space="preserve"> solved by man. (JFK)</w:t>
      </w:r>
    </w:p>
    <w:p w14:paraId="030AA224" w14:textId="77777777" w:rsidR="003F381C" w:rsidRPr="00740FFA" w:rsidRDefault="001F1AB3" w:rsidP="001D4D02">
      <w:pPr>
        <w:pStyle w:val="ListParagraph"/>
        <w:numPr>
          <w:ilvl w:val="1"/>
          <w:numId w:val="19"/>
        </w:numPr>
        <w:spacing w:line="240" w:lineRule="auto"/>
      </w:pPr>
      <w:r w:rsidRPr="00740FFA">
        <w:t>It is strange that men should fear death seeing that death, a necessary end, will come when it comes. (William Shakespeare)</w:t>
      </w:r>
    </w:p>
    <w:p w14:paraId="49FAEBE3" w14:textId="77777777" w:rsidR="003F381C" w:rsidRDefault="001F1AB3" w:rsidP="001D4D02">
      <w:pPr>
        <w:pStyle w:val="ListParagraph"/>
        <w:numPr>
          <w:ilvl w:val="1"/>
          <w:numId w:val="19"/>
        </w:numPr>
        <w:spacing w:line="240" w:lineRule="auto"/>
      </w:pPr>
      <w:r w:rsidRPr="00740FFA">
        <w:t xml:space="preserve">It is an acknowledged fact that we find vast amounts of truly horrendous evil in the world. Moreover, one must grant that, if there were a God, we should not find vast amounts of horrendous evil in the world. From this, we can conclude that there is no God. (Peter van </w:t>
      </w:r>
      <w:proofErr w:type="spellStart"/>
      <w:r w:rsidRPr="00740FFA">
        <w:t>Inwagen</w:t>
      </w:r>
      <w:proofErr w:type="spellEnd"/>
      <w:r w:rsidRPr="00740FFA">
        <w:t>)</w:t>
      </w:r>
    </w:p>
    <w:p w14:paraId="502DE86E" w14:textId="00CFE6D1" w:rsidR="001767CB" w:rsidRDefault="001767CB" w:rsidP="001D4D02">
      <w:pPr>
        <w:pStyle w:val="ListParagraph"/>
        <w:numPr>
          <w:ilvl w:val="0"/>
          <w:numId w:val="19"/>
        </w:numPr>
        <w:spacing w:line="240" w:lineRule="auto"/>
      </w:pPr>
      <w:r>
        <w:t xml:space="preserve">Put the following passage in standard form: </w:t>
      </w:r>
    </w:p>
    <w:p w14:paraId="0F9997CA" w14:textId="19552890" w:rsidR="00740FFA" w:rsidRPr="00740FFA" w:rsidRDefault="001767CB" w:rsidP="001D4D02">
      <w:pPr>
        <w:pStyle w:val="ListParagraph"/>
        <w:numPr>
          <w:ilvl w:val="1"/>
          <w:numId w:val="19"/>
        </w:numPr>
        <w:spacing w:line="240" w:lineRule="auto"/>
      </w:pPr>
      <w:r w:rsidRPr="001767CB">
        <w:t>If someone avoids and is afraid of everything, standing firm against nothing, he becomes cowardly; if he is afraid of nothing at all and goes to face everything, he becomes rash. Similarly, if he gratifies himself with every pleasure and abstains from none, he becomes intemperate</w:t>
      </w:r>
      <w:r w:rsidR="00126EAE">
        <w:t xml:space="preserve"> [has no self-control]</w:t>
      </w:r>
      <w:r w:rsidRPr="001767CB">
        <w:t>; if he avoids</w:t>
      </w:r>
      <w:r w:rsidR="00464D65">
        <w:t xml:space="preserve"> all pleasure, he becomes a sort</w:t>
      </w:r>
      <w:r w:rsidRPr="001767CB">
        <w:t xml:space="preserve"> of insensible person</w:t>
      </w:r>
      <w:r w:rsidR="00126EAE">
        <w:t xml:space="preserve"> [without emotion; completely callous</w:t>
      </w:r>
      <w:proofErr w:type="gramStart"/>
      <w:r w:rsidR="00126EAE">
        <w:t xml:space="preserve">] </w:t>
      </w:r>
      <w:r w:rsidRPr="001767CB">
        <w:t>.</w:t>
      </w:r>
      <w:proofErr w:type="gramEnd"/>
      <w:r w:rsidRPr="001767CB">
        <w:t xml:space="preserve"> Temperance and brav</w:t>
      </w:r>
      <w:r w:rsidR="00586631" w:rsidRPr="001767CB">
        <w:t>ery</w:t>
      </w:r>
      <w:r w:rsidRPr="001767CB">
        <w:t>, then, are ruined by excess and deficiency, but preserved by the mean.</w:t>
      </w:r>
      <w:r>
        <w:t xml:space="preserve"> </w:t>
      </w:r>
      <w:r w:rsidRPr="001767CB">
        <w:t>-Aristotle</w:t>
      </w:r>
    </w:p>
    <w:sectPr w:rsidR="00740FFA" w:rsidRPr="00740FFA" w:rsidSect="00E71D83">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25A6E"/>
    <w:multiLevelType w:val="hybridMultilevel"/>
    <w:tmpl w:val="EA927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6004C84"/>
    <w:multiLevelType w:val="hybridMultilevel"/>
    <w:tmpl w:val="6DCC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FB6706"/>
    <w:multiLevelType w:val="hybridMultilevel"/>
    <w:tmpl w:val="5266ACEE"/>
    <w:lvl w:ilvl="0" w:tplc="DBC848FA">
      <w:start w:val="1"/>
      <w:numFmt w:val="decimal"/>
      <w:lvlText w:val="%1."/>
      <w:lvlJc w:val="left"/>
      <w:pPr>
        <w:tabs>
          <w:tab w:val="num" w:pos="720"/>
        </w:tabs>
        <w:ind w:left="720" w:hanging="360"/>
      </w:pPr>
    </w:lvl>
    <w:lvl w:ilvl="1" w:tplc="0E540F82" w:tentative="1">
      <w:start w:val="1"/>
      <w:numFmt w:val="decimal"/>
      <w:lvlText w:val="%2."/>
      <w:lvlJc w:val="left"/>
      <w:pPr>
        <w:tabs>
          <w:tab w:val="num" w:pos="1440"/>
        </w:tabs>
        <w:ind w:left="1440" w:hanging="360"/>
      </w:pPr>
    </w:lvl>
    <w:lvl w:ilvl="2" w:tplc="703AE0EA" w:tentative="1">
      <w:start w:val="1"/>
      <w:numFmt w:val="decimal"/>
      <w:lvlText w:val="%3."/>
      <w:lvlJc w:val="left"/>
      <w:pPr>
        <w:tabs>
          <w:tab w:val="num" w:pos="2160"/>
        </w:tabs>
        <w:ind w:left="2160" w:hanging="360"/>
      </w:pPr>
    </w:lvl>
    <w:lvl w:ilvl="3" w:tplc="266A0976" w:tentative="1">
      <w:start w:val="1"/>
      <w:numFmt w:val="decimal"/>
      <w:lvlText w:val="%4."/>
      <w:lvlJc w:val="left"/>
      <w:pPr>
        <w:tabs>
          <w:tab w:val="num" w:pos="2880"/>
        </w:tabs>
        <w:ind w:left="2880" w:hanging="360"/>
      </w:pPr>
    </w:lvl>
    <w:lvl w:ilvl="4" w:tplc="3C085E8A" w:tentative="1">
      <w:start w:val="1"/>
      <w:numFmt w:val="decimal"/>
      <w:lvlText w:val="%5."/>
      <w:lvlJc w:val="left"/>
      <w:pPr>
        <w:tabs>
          <w:tab w:val="num" w:pos="3600"/>
        </w:tabs>
        <w:ind w:left="3600" w:hanging="360"/>
      </w:pPr>
    </w:lvl>
    <w:lvl w:ilvl="5" w:tplc="47CA7384" w:tentative="1">
      <w:start w:val="1"/>
      <w:numFmt w:val="decimal"/>
      <w:lvlText w:val="%6."/>
      <w:lvlJc w:val="left"/>
      <w:pPr>
        <w:tabs>
          <w:tab w:val="num" w:pos="4320"/>
        </w:tabs>
        <w:ind w:left="4320" w:hanging="360"/>
      </w:pPr>
    </w:lvl>
    <w:lvl w:ilvl="6" w:tplc="06DA5BAE" w:tentative="1">
      <w:start w:val="1"/>
      <w:numFmt w:val="decimal"/>
      <w:lvlText w:val="%7."/>
      <w:lvlJc w:val="left"/>
      <w:pPr>
        <w:tabs>
          <w:tab w:val="num" w:pos="5040"/>
        </w:tabs>
        <w:ind w:left="5040" w:hanging="360"/>
      </w:pPr>
    </w:lvl>
    <w:lvl w:ilvl="7" w:tplc="8D043832" w:tentative="1">
      <w:start w:val="1"/>
      <w:numFmt w:val="decimal"/>
      <w:lvlText w:val="%8."/>
      <w:lvlJc w:val="left"/>
      <w:pPr>
        <w:tabs>
          <w:tab w:val="num" w:pos="5760"/>
        </w:tabs>
        <w:ind w:left="5760" w:hanging="360"/>
      </w:pPr>
    </w:lvl>
    <w:lvl w:ilvl="8" w:tplc="4D9A9192" w:tentative="1">
      <w:start w:val="1"/>
      <w:numFmt w:val="decimal"/>
      <w:lvlText w:val="%9."/>
      <w:lvlJc w:val="left"/>
      <w:pPr>
        <w:tabs>
          <w:tab w:val="num" w:pos="6480"/>
        </w:tabs>
        <w:ind w:left="6480" w:hanging="360"/>
      </w:pPr>
    </w:lvl>
  </w:abstractNum>
  <w:abstractNum w:abstractNumId="3">
    <w:nsid w:val="1A364500"/>
    <w:multiLevelType w:val="hybridMultilevel"/>
    <w:tmpl w:val="848C88AC"/>
    <w:lvl w:ilvl="0" w:tplc="8F58BAB4">
      <w:start w:val="1"/>
      <w:numFmt w:val="bullet"/>
      <w:lvlText w:val="•"/>
      <w:lvlJc w:val="left"/>
      <w:pPr>
        <w:tabs>
          <w:tab w:val="num" w:pos="720"/>
        </w:tabs>
        <w:ind w:left="720" w:hanging="360"/>
      </w:pPr>
      <w:rPr>
        <w:rFonts w:ascii="Arial" w:hAnsi="Arial" w:hint="default"/>
      </w:rPr>
    </w:lvl>
    <w:lvl w:ilvl="1" w:tplc="1B2E3CCC">
      <w:start w:val="89"/>
      <w:numFmt w:val="bullet"/>
      <w:lvlText w:val="•"/>
      <w:lvlJc w:val="left"/>
      <w:pPr>
        <w:tabs>
          <w:tab w:val="num" w:pos="1440"/>
        </w:tabs>
        <w:ind w:left="1440" w:hanging="360"/>
      </w:pPr>
      <w:rPr>
        <w:rFonts w:ascii="Arial" w:hAnsi="Arial" w:hint="default"/>
      </w:rPr>
    </w:lvl>
    <w:lvl w:ilvl="2" w:tplc="EFDE9CAA" w:tentative="1">
      <w:start w:val="1"/>
      <w:numFmt w:val="bullet"/>
      <w:lvlText w:val="•"/>
      <w:lvlJc w:val="left"/>
      <w:pPr>
        <w:tabs>
          <w:tab w:val="num" w:pos="2160"/>
        </w:tabs>
        <w:ind w:left="2160" w:hanging="360"/>
      </w:pPr>
      <w:rPr>
        <w:rFonts w:ascii="Arial" w:hAnsi="Arial" w:hint="default"/>
      </w:rPr>
    </w:lvl>
    <w:lvl w:ilvl="3" w:tplc="AF223E5E" w:tentative="1">
      <w:start w:val="1"/>
      <w:numFmt w:val="bullet"/>
      <w:lvlText w:val="•"/>
      <w:lvlJc w:val="left"/>
      <w:pPr>
        <w:tabs>
          <w:tab w:val="num" w:pos="2880"/>
        </w:tabs>
        <w:ind w:left="2880" w:hanging="360"/>
      </w:pPr>
      <w:rPr>
        <w:rFonts w:ascii="Arial" w:hAnsi="Arial" w:hint="default"/>
      </w:rPr>
    </w:lvl>
    <w:lvl w:ilvl="4" w:tplc="F00EF67A" w:tentative="1">
      <w:start w:val="1"/>
      <w:numFmt w:val="bullet"/>
      <w:lvlText w:val="•"/>
      <w:lvlJc w:val="left"/>
      <w:pPr>
        <w:tabs>
          <w:tab w:val="num" w:pos="3600"/>
        </w:tabs>
        <w:ind w:left="3600" w:hanging="360"/>
      </w:pPr>
      <w:rPr>
        <w:rFonts w:ascii="Arial" w:hAnsi="Arial" w:hint="default"/>
      </w:rPr>
    </w:lvl>
    <w:lvl w:ilvl="5" w:tplc="3CDE87AC" w:tentative="1">
      <w:start w:val="1"/>
      <w:numFmt w:val="bullet"/>
      <w:lvlText w:val="•"/>
      <w:lvlJc w:val="left"/>
      <w:pPr>
        <w:tabs>
          <w:tab w:val="num" w:pos="4320"/>
        </w:tabs>
        <w:ind w:left="4320" w:hanging="360"/>
      </w:pPr>
      <w:rPr>
        <w:rFonts w:ascii="Arial" w:hAnsi="Arial" w:hint="default"/>
      </w:rPr>
    </w:lvl>
    <w:lvl w:ilvl="6" w:tplc="66C02C72" w:tentative="1">
      <w:start w:val="1"/>
      <w:numFmt w:val="bullet"/>
      <w:lvlText w:val="•"/>
      <w:lvlJc w:val="left"/>
      <w:pPr>
        <w:tabs>
          <w:tab w:val="num" w:pos="5040"/>
        </w:tabs>
        <w:ind w:left="5040" w:hanging="360"/>
      </w:pPr>
      <w:rPr>
        <w:rFonts w:ascii="Arial" w:hAnsi="Arial" w:hint="default"/>
      </w:rPr>
    </w:lvl>
    <w:lvl w:ilvl="7" w:tplc="9CB8ADA0" w:tentative="1">
      <w:start w:val="1"/>
      <w:numFmt w:val="bullet"/>
      <w:lvlText w:val="•"/>
      <w:lvlJc w:val="left"/>
      <w:pPr>
        <w:tabs>
          <w:tab w:val="num" w:pos="5760"/>
        </w:tabs>
        <w:ind w:left="5760" w:hanging="360"/>
      </w:pPr>
      <w:rPr>
        <w:rFonts w:ascii="Arial" w:hAnsi="Arial" w:hint="default"/>
      </w:rPr>
    </w:lvl>
    <w:lvl w:ilvl="8" w:tplc="568A843E" w:tentative="1">
      <w:start w:val="1"/>
      <w:numFmt w:val="bullet"/>
      <w:lvlText w:val="•"/>
      <w:lvlJc w:val="left"/>
      <w:pPr>
        <w:tabs>
          <w:tab w:val="num" w:pos="6480"/>
        </w:tabs>
        <w:ind w:left="6480" w:hanging="360"/>
      </w:pPr>
      <w:rPr>
        <w:rFonts w:ascii="Arial" w:hAnsi="Arial" w:hint="default"/>
      </w:rPr>
    </w:lvl>
  </w:abstractNum>
  <w:abstractNum w:abstractNumId="4">
    <w:nsid w:val="1AB665FC"/>
    <w:multiLevelType w:val="hybridMultilevel"/>
    <w:tmpl w:val="97648388"/>
    <w:lvl w:ilvl="0" w:tplc="82440C56">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AC5279"/>
    <w:multiLevelType w:val="hybridMultilevel"/>
    <w:tmpl w:val="588A2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BED4E63"/>
    <w:multiLevelType w:val="hybridMultilevel"/>
    <w:tmpl w:val="863C2902"/>
    <w:lvl w:ilvl="0" w:tplc="82440C56">
      <w:start w:val="1"/>
      <w:numFmt w:val="bullet"/>
      <w:lvlText w:val="•"/>
      <w:lvlJc w:val="left"/>
      <w:pPr>
        <w:tabs>
          <w:tab w:val="num" w:pos="720"/>
        </w:tabs>
        <w:ind w:left="720" w:hanging="360"/>
      </w:pPr>
      <w:rPr>
        <w:rFonts w:ascii="Arial" w:hAnsi="Arial" w:hint="default"/>
      </w:rPr>
    </w:lvl>
    <w:lvl w:ilvl="1" w:tplc="B650B506">
      <w:start w:val="89"/>
      <w:numFmt w:val="bullet"/>
      <w:lvlText w:val="•"/>
      <w:lvlJc w:val="left"/>
      <w:pPr>
        <w:tabs>
          <w:tab w:val="num" w:pos="1440"/>
        </w:tabs>
        <w:ind w:left="1440" w:hanging="360"/>
      </w:pPr>
      <w:rPr>
        <w:rFonts w:ascii="Arial" w:hAnsi="Arial" w:hint="default"/>
      </w:rPr>
    </w:lvl>
    <w:lvl w:ilvl="2" w:tplc="45F2DE56" w:tentative="1">
      <w:start w:val="1"/>
      <w:numFmt w:val="bullet"/>
      <w:lvlText w:val="•"/>
      <w:lvlJc w:val="left"/>
      <w:pPr>
        <w:tabs>
          <w:tab w:val="num" w:pos="2160"/>
        </w:tabs>
        <w:ind w:left="2160" w:hanging="360"/>
      </w:pPr>
      <w:rPr>
        <w:rFonts w:ascii="Arial" w:hAnsi="Arial" w:hint="default"/>
      </w:rPr>
    </w:lvl>
    <w:lvl w:ilvl="3" w:tplc="42148A08" w:tentative="1">
      <w:start w:val="1"/>
      <w:numFmt w:val="bullet"/>
      <w:lvlText w:val="•"/>
      <w:lvlJc w:val="left"/>
      <w:pPr>
        <w:tabs>
          <w:tab w:val="num" w:pos="2880"/>
        </w:tabs>
        <w:ind w:left="2880" w:hanging="360"/>
      </w:pPr>
      <w:rPr>
        <w:rFonts w:ascii="Arial" w:hAnsi="Arial" w:hint="default"/>
      </w:rPr>
    </w:lvl>
    <w:lvl w:ilvl="4" w:tplc="BC4E9854" w:tentative="1">
      <w:start w:val="1"/>
      <w:numFmt w:val="bullet"/>
      <w:lvlText w:val="•"/>
      <w:lvlJc w:val="left"/>
      <w:pPr>
        <w:tabs>
          <w:tab w:val="num" w:pos="3600"/>
        </w:tabs>
        <w:ind w:left="3600" w:hanging="360"/>
      </w:pPr>
      <w:rPr>
        <w:rFonts w:ascii="Arial" w:hAnsi="Arial" w:hint="default"/>
      </w:rPr>
    </w:lvl>
    <w:lvl w:ilvl="5" w:tplc="4AD644DE" w:tentative="1">
      <w:start w:val="1"/>
      <w:numFmt w:val="bullet"/>
      <w:lvlText w:val="•"/>
      <w:lvlJc w:val="left"/>
      <w:pPr>
        <w:tabs>
          <w:tab w:val="num" w:pos="4320"/>
        </w:tabs>
        <w:ind w:left="4320" w:hanging="360"/>
      </w:pPr>
      <w:rPr>
        <w:rFonts w:ascii="Arial" w:hAnsi="Arial" w:hint="default"/>
      </w:rPr>
    </w:lvl>
    <w:lvl w:ilvl="6" w:tplc="85BE4816" w:tentative="1">
      <w:start w:val="1"/>
      <w:numFmt w:val="bullet"/>
      <w:lvlText w:val="•"/>
      <w:lvlJc w:val="left"/>
      <w:pPr>
        <w:tabs>
          <w:tab w:val="num" w:pos="5040"/>
        </w:tabs>
        <w:ind w:left="5040" w:hanging="360"/>
      </w:pPr>
      <w:rPr>
        <w:rFonts w:ascii="Arial" w:hAnsi="Arial" w:hint="default"/>
      </w:rPr>
    </w:lvl>
    <w:lvl w:ilvl="7" w:tplc="032C1C06" w:tentative="1">
      <w:start w:val="1"/>
      <w:numFmt w:val="bullet"/>
      <w:lvlText w:val="•"/>
      <w:lvlJc w:val="left"/>
      <w:pPr>
        <w:tabs>
          <w:tab w:val="num" w:pos="5760"/>
        </w:tabs>
        <w:ind w:left="5760" w:hanging="360"/>
      </w:pPr>
      <w:rPr>
        <w:rFonts w:ascii="Arial" w:hAnsi="Arial" w:hint="default"/>
      </w:rPr>
    </w:lvl>
    <w:lvl w:ilvl="8" w:tplc="6B10AB58" w:tentative="1">
      <w:start w:val="1"/>
      <w:numFmt w:val="bullet"/>
      <w:lvlText w:val="•"/>
      <w:lvlJc w:val="left"/>
      <w:pPr>
        <w:tabs>
          <w:tab w:val="num" w:pos="6480"/>
        </w:tabs>
        <w:ind w:left="6480" w:hanging="360"/>
      </w:pPr>
      <w:rPr>
        <w:rFonts w:ascii="Arial" w:hAnsi="Arial" w:hint="default"/>
      </w:rPr>
    </w:lvl>
  </w:abstractNum>
  <w:abstractNum w:abstractNumId="7">
    <w:nsid w:val="34780C96"/>
    <w:multiLevelType w:val="hybridMultilevel"/>
    <w:tmpl w:val="1C04287C"/>
    <w:lvl w:ilvl="0" w:tplc="84F4F79A">
      <w:start w:val="1"/>
      <w:numFmt w:val="bullet"/>
      <w:lvlText w:val="•"/>
      <w:lvlJc w:val="left"/>
      <w:pPr>
        <w:tabs>
          <w:tab w:val="num" w:pos="720"/>
        </w:tabs>
        <w:ind w:left="720" w:hanging="360"/>
      </w:pPr>
      <w:rPr>
        <w:rFonts w:ascii="Arial" w:hAnsi="Arial" w:hint="default"/>
      </w:rPr>
    </w:lvl>
    <w:lvl w:ilvl="1" w:tplc="5D2A6748" w:tentative="1">
      <w:start w:val="1"/>
      <w:numFmt w:val="bullet"/>
      <w:lvlText w:val="•"/>
      <w:lvlJc w:val="left"/>
      <w:pPr>
        <w:tabs>
          <w:tab w:val="num" w:pos="1440"/>
        </w:tabs>
        <w:ind w:left="1440" w:hanging="360"/>
      </w:pPr>
      <w:rPr>
        <w:rFonts w:ascii="Arial" w:hAnsi="Arial" w:hint="default"/>
      </w:rPr>
    </w:lvl>
    <w:lvl w:ilvl="2" w:tplc="D1BE1C72" w:tentative="1">
      <w:start w:val="1"/>
      <w:numFmt w:val="bullet"/>
      <w:lvlText w:val="•"/>
      <w:lvlJc w:val="left"/>
      <w:pPr>
        <w:tabs>
          <w:tab w:val="num" w:pos="2160"/>
        </w:tabs>
        <w:ind w:left="2160" w:hanging="360"/>
      </w:pPr>
      <w:rPr>
        <w:rFonts w:ascii="Arial" w:hAnsi="Arial" w:hint="default"/>
      </w:rPr>
    </w:lvl>
    <w:lvl w:ilvl="3" w:tplc="B0A2E810" w:tentative="1">
      <w:start w:val="1"/>
      <w:numFmt w:val="bullet"/>
      <w:lvlText w:val="•"/>
      <w:lvlJc w:val="left"/>
      <w:pPr>
        <w:tabs>
          <w:tab w:val="num" w:pos="2880"/>
        </w:tabs>
        <w:ind w:left="2880" w:hanging="360"/>
      </w:pPr>
      <w:rPr>
        <w:rFonts w:ascii="Arial" w:hAnsi="Arial" w:hint="default"/>
      </w:rPr>
    </w:lvl>
    <w:lvl w:ilvl="4" w:tplc="546E50BA" w:tentative="1">
      <w:start w:val="1"/>
      <w:numFmt w:val="bullet"/>
      <w:lvlText w:val="•"/>
      <w:lvlJc w:val="left"/>
      <w:pPr>
        <w:tabs>
          <w:tab w:val="num" w:pos="3600"/>
        </w:tabs>
        <w:ind w:left="3600" w:hanging="360"/>
      </w:pPr>
      <w:rPr>
        <w:rFonts w:ascii="Arial" w:hAnsi="Arial" w:hint="default"/>
      </w:rPr>
    </w:lvl>
    <w:lvl w:ilvl="5" w:tplc="40D495A2" w:tentative="1">
      <w:start w:val="1"/>
      <w:numFmt w:val="bullet"/>
      <w:lvlText w:val="•"/>
      <w:lvlJc w:val="left"/>
      <w:pPr>
        <w:tabs>
          <w:tab w:val="num" w:pos="4320"/>
        </w:tabs>
        <w:ind w:left="4320" w:hanging="360"/>
      </w:pPr>
      <w:rPr>
        <w:rFonts w:ascii="Arial" w:hAnsi="Arial" w:hint="default"/>
      </w:rPr>
    </w:lvl>
    <w:lvl w:ilvl="6" w:tplc="CF322A44" w:tentative="1">
      <w:start w:val="1"/>
      <w:numFmt w:val="bullet"/>
      <w:lvlText w:val="•"/>
      <w:lvlJc w:val="left"/>
      <w:pPr>
        <w:tabs>
          <w:tab w:val="num" w:pos="5040"/>
        </w:tabs>
        <w:ind w:left="5040" w:hanging="360"/>
      </w:pPr>
      <w:rPr>
        <w:rFonts w:ascii="Arial" w:hAnsi="Arial" w:hint="default"/>
      </w:rPr>
    </w:lvl>
    <w:lvl w:ilvl="7" w:tplc="D1A06E72" w:tentative="1">
      <w:start w:val="1"/>
      <w:numFmt w:val="bullet"/>
      <w:lvlText w:val="•"/>
      <w:lvlJc w:val="left"/>
      <w:pPr>
        <w:tabs>
          <w:tab w:val="num" w:pos="5760"/>
        </w:tabs>
        <w:ind w:left="5760" w:hanging="360"/>
      </w:pPr>
      <w:rPr>
        <w:rFonts w:ascii="Arial" w:hAnsi="Arial" w:hint="default"/>
      </w:rPr>
    </w:lvl>
    <w:lvl w:ilvl="8" w:tplc="6E682DB8" w:tentative="1">
      <w:start w:val="1"/>
      <w:numFmt w:val="bullet"/>
      <w:lvlText w:val="•"/>
      <w:lvlJc w:val="left"/>
      <w:pPr>
        <w:tabs>
          <w:tab w:val="num" w:pos="6480"/>
        </w:tabs>
        <w:ind w:left="6480" w:hanging="360"/>
      </w:pPr>
      <w:rPr>
        <w:rFonts w:ascii="Arial" w:hAnsi="Arial" w:hint="default"/>
      </w:rPr>
    </w:lvl>
  </w:abstractNum>
  <w:abstractNum w:abstractNumId="8">
    <w:nsid w:val="36F46AA0"/>
    <w:multiLevelType w:val="hybridMultilevel"/>
    <w:tmpl w:val="ADF2B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972EF5"/>
    <w:multiLevelType w:val="hybridMultilevel"/>
    <w:tmpl w:val="2FAAE06C"/>
    <w:lvl w:ilvl="0" w:tplc="275A29DE">
      <w:start w:val="1"/>
      <w:numFmt w:val="decimal"/>
      <w:lvlText w:val="%1."/>
      <w:lvlJc w:val="left"/>
      <w:pPr>
        <w:tabs>
          <w:tab w:val="num" w:pos="720"/>
        </w:tabs>
        <w:ind w:left="720" w:hanging="360"/>
      </w:pPr>
    </w:lvl>
    <w:lvl w:ilvl="1" w:tplc="A7CE3122" w:tentative="1">
      <w:start w:val="1"/>
      <w:numFmt w:val="decimal"/>
      <w:lvlText w:val="%2."/>
      <w:lvlJc w:val="left"/>
      <w:pPr>
        <w:tabs>
          <w:tab w:val="num" w:pos="1440"/>
        </w:tabs>
        <w:ind w:left="1440" w:hanging="360"/>
      </w:pPr>
    </w:lvl>
    <w:lvl w:ilvl="2" w:tplc="35485B02" w:tentative="1">
      <w:start w:val="1"/>
      <w:numFmt w:val="decimal"/>
      <w:lvlText w:val="%3."/>
      <w:lvlJc w:val="left"/>
      <w:pPr>
        <w:tabs>
          <w:tab w:val="num" w:pos="2160"/>
        </w:tabs>
        <w:ind w:left="2160" w:hanging="360"/>
      </w:pPr>
    </w:lvl>
    <w:lvl w:ilvl="3" w:tplc="CCBE370E" w:tentative="1">
      <w:start w:val="1"/>
      <w:numFmt w:val="decimal"/>
      <w:lvlText w:val="%4."/>
      <w:lvlJc w:val="left"/>
      <w:pPr>
        <w:tabs>
          <w:tab w:val="num" w:pos="2880"/>
        </w:tabs>
        <w:ind w:left="2880" w:hanging="360"/>
      </w:pPr>
    </w:lvl>
    <w:lvl w:ilvl="4" w:tplc="9CFA9C0E" w:tentative="1">
      <w:start w:val="1"/>
      <w:numFmt w:val="decimal"/>
      <w:lvlText w:val="%5."/>
      <w:lvlJc w:val="left"/>
      <w:pPr>
        <w:tabs>
          <w:tab w:val="num" w:pos="3600"/>
        </w:tabs>
        <w:ind w:left="3600" w:hanging="360"/>
      </w:pPr>
    </w:lvl>
    <w:lvl w:ilvl="5" w:tplc="4FFA97BE" w:tentative="1">
      <w:start w:val="1"/>
      <w:numFmt w:val="decimal"/>
      <w:lvlText w:val="%6."/>
      <w:lvlJc w:val="left"/>
      <w:pPr>
        <w:tabs>
          <w:tab w:val="num" w:pos="4320"/>
        </w:tabs>
        <w:ind w:left="4320" w:hanging="360"/>
      </w:pPr>
    </w:lvl>
    <w:lvl w:ilvl="6" w:tplc="EA64A47C" w:tentative="1">
      <w:start w:val="1"/>
      <w:numFmt w:val="decimal"/>
      <w:lvlText w:val="%7."/>
      <w:lvlJc w:val="left"/>
      <w:pPr>
        <w:tabs>
          <w:tab w:val="num" w:pos="5040"/>
        </w:tabs>
        <w:ind w:left="5040" w:hanging="360"/>
      </w:pPr>
    </w:lvl>
    <w:lvl w:ilvl="7" w:tplc="BF40A374" w:tentative="1">
      <w:start w:val="1"/>
      <w:numFmt w:val="decimal"/>
      <w:lvlText w:val="%8."/>
      <w:lvlJc w:val="left"/>
      <w:pPr>
        <w:tabs>
          <w:tab w:val="num" w:pos="5760"/>
        </w:tabs>
        <w:ind w:left="5760" w:hanging="360"/>
      </w:pPr>
    </w:lvl>
    <w:lvl w:ilvl="8" w:tplc="2030470E" w:tentative="1">
      <w:start w:val="1"/>
      <w:numFmt w:val="decimal"/>
      <w:lvlText w:val="%9."/>
      <w:lvlJc w:val="left"/>
      <w:pPr>
        <w:tabs>
          <w:tab w:val="num" w:pos="6480"/>
        </w:tabs>
        <w:ind w:left="6480" w:hanging="360"/>
      </w:pPr>
    </w:lvl>
  </w:abstractNum>
  <w:abstractNum w:abstractNumId="10">
    <w:nsid w:val="43DC1874"/>
    <w:multiLevelType w:val="hybridMultilevel"/>
    <w:tmpl w:val="B1465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AFC69E1"/>
    <w:multiLevelType w:val="hybridMultilevel"/>
    <w:tmpl w:val="53C2A2A6"/>
    <w:lvl w:ilvl="0" w:tplc="2BF00AFC">
      <w:start w:val="1"/>
      <w:numFmt w:val="bullet"/>
      <w:lvlText w:val="•"/>
      <w:lvlJc w:val="left"/>
      <w:pPr>
        <w:tabs>
          <w:tab w:val="num" w:pos="720"/>
        </w:tabs>
        <w:ind w:left="720" w:hanging="360"/>
      </w:pPr>
      <w:rPr>
        <w:rFonts w:ascii="Arial" w:hAnsi="Arial" w:hint="default"/>
      </w:rPr>
    </w:lvl>
    <w:lvl w:ilvl="1" w:tplc="CB10D27E">
      <w:start w:val="89"/>
      <w:numFmt w:val="bullet"/>
      <w:lvlText w:val="•"/>
      <w:lvlJc w:val="left"/>
      <w:pPr>
        <w:tabs>
          <w:tab w:val="num" w:pos="1440"/>
        </w:tabs>
        <w:ind w:left="1440" w:hanging="360"/>
      </w:pPr>
      <w:rPr>
        <w:rFonts w:ascii="Arial" w:hAnsi="Arial" w:hint="default"/>
      </w:rPr>
    </w:lvl>
    <w:lvl w:ilvl="2" w:tplc="B6D0F22E" w:tentative="1">
      <w:start w:val="1"/>
      <w:numFmt w:val="bullet"/>
      <w:lvlText w:val="•"/>
      <w:lvlJc w:val="left"/>
      <w:pPr>
        <w:tabs>
          <w:tab w:val="num" w:pos="2160"/>
        </w:tabs>
        <w:ind w:left="2160" w:hanging="360"/>
      </w:pPr>
      <w:rPr>
        <w:rFonts w:ascii="Arial" w:hAnsi="Arial" w:hint="default"/>
      </w:rPr>
    </w:lvl>
    <w:lvl w:ilvl="3" w:tplc="52BA208E" w:tentative="1">
      <w:start w:val="1"/>
      <w:numFmt w:val="bullet"/>
      <w:lvlText w:val="•"/>
      <w:lvlJc w:val="left"/>
      <w:pPr>
        <w:tabs>
          <w:tab w:val="num" w:pos="2880"/>
        </w:tabs>
        <w:ind w:left="2880" w:hanging="360"/>
      </w:pPr>
      <w:rPr>
        <w:rFonts w:ascii="Arial" w:hAnsi="Arial" w:hint="default"/>
      </w:rPr>
    </w:lvl>
    <w:lvl w:ilvl="4" w:tplc="480E9EF8" w:tentative="1">
      <w:start w:val="1"/>
      <w:numFmt w:val="bullet"/>
      <w:lvlText w:val="•"/>
      <w:lvlJc w:val="left"/>
      <w:pPr>
        <w:tabs>
          <w:tab w:val="num" w:pos="3600"/>
        </w:tabs>
        <w:ind w:left="3600" w:hanging="360"/>
      </w:pPr>
      <w:rPr>
        <w:rFonts w:ascii="Arial" w:hAnsi="Arial" w:hint="default"/>
      </w:rPr>
    </w:lvl>
    <w:lvl w:ilvl="5" w:tplc="3AD21E12" w:tentative="1">
      <w:start w:val="1"/>
      <w:numFmt w:val="bullet"/>
      <w:lvlText w:val="•"/>
      <w:lvlJc w:val="left"/>
      <w:pPr>
        <w:tabs>
          <w:tab w:val="num" w:pos="4320"/>
        </w:tabs>
        <w:ind w:left="4320" w:hanging="360"/>
      </w:pPr>
      <w:rPr>
        <w:rFonts w:ascii="Arial" w:hAnsi="Arial" w:hint="default"/>
      </w:rPr>
    </w:lvl>
    <w:lvl w:ilvl="6" w:tplc="F2E008C4" w:tentative="1">
      <w:start w:val="1"/>
      <w:numFmt w:val="bullet"/>
      <w:lvlText w:val="•"/>
      <w:lvlJc w:val="left"/>
      <w:pPr>
        <w:tabs>
          <w:tab w:val="num" w:pos="5040"/>
        </w:tabs>
        <w:ind w:left="5040" w:hanging="360"/>
      </w:pPr>
      <w:rPr>
        <w:rFonts w:ascii="Arial" w:hAnsi="Arial" w:hint="default"/>
      </w:rPr>
    </w:lvl>
    <w:lvl w:ilvl="7" w:tplc="BF1E6B62" w:tentative="1">
      <w:start w:val="1"/>
      <w:numFmt w:val="bullet"/>
      <w:lvlText w:val="•"/>
      <w:lvlJc w:val="left"/>
      <w:pPr>
        <w:tabs>
          <w:tab w:val="num" w:pos="5760"/>
        </w:tabs>
        <w:ind w:left="5760" w:hanging="360"/>
      </w:pPr>
      <w:rPr>
        <w:rFonts w:ascii="Arial" w:hAnsi="Arial" w:hint="default"/>
      </w:rPr>
    </w:lvl>
    <w:lvl w:ilvl="8" w:tplc="0DC6EB46" w:tentative="1">
      <w:start w:val="1"/>
      <w:numFmt w:val="bullet"/>
      <w:lvlText w:val="•"/>
      <w:lvlJc w:val="left"/>
      <w:pPr>
        <w:tabs>
          <w:tab w:val="num" w:pos="6480"/>
        </w:tabs>
        <w:ind w:left="6480" w:hanging="360"/>
      </w:pPr>
      <w:rPr>
        <w:rFonts w:ascii="Arial" w:hAnsi="Arial" w:hint="default"/>
      </w:rPr>
    </w:lvl>
  </w:abstractNum>
  <w:abstractNum w:abstractNumId="12">
    <w:nsid w:val="4BAD7AA1"/>
    <w:multiLevelType w:val="hybridMultilevel"/>
    <w:tmpl w:val="8ADEE8DA"/>
    <w:lvl w:ilvl="0" w:tplc="9D0C5EF8">
      <w:start w:val="1"/>
      <w:numFmt w:val="bullet"/>
      <w:lvlText w:val="•"/>
      <w:lvlJc w:val="left"/>
      <w:pPr>
        <w:tabs>
          <w:tab w:val="num" w:pos="720"/>
        </w:tabs>
        <w:ind w:left="720" w:hanging="360"/>
      </w:pPr>
      <w:rPr>
        <w:rFonts w:ascii="Arial" w:hAnsi="Arial" w:hint="default"/>
      </w:rPr>
    </w:lvl>
    <w:lvl w:ilvl="1" w:tplc="D3EC96EC">
      <w:start w:val="1"/>
      <w:numFmt w:val="bullet"/>
      <w:lvlText w:val="•"/>
      <w:lvlJc w:val="left"/>
      <w:pPr>
        <w:tabs>
          <w:tab w:val="num" w:pos="1440"/>
        </w:tabs>
        <w:ind w:left="1440" w:hanging="360"/>
      </w:pPr>
      <w:rPr>
        <w:rFonts w:ascii="Arial" w:hAnsi="Arial" w:hint="default"/>
      </w:rPr>
    </w:lvl>
    <w:lvl w:ilvl="2" w:tplc="4A844252" w:tentative="1">
      <w:start w:val="1"/>
      <w:numFmt w:val="bullet"/>
      <w:lvlText w:val="•"/>
      <w:lvlJc w:val="left"/>
      <w:pPr>
        <w:tabs>
          <w:tab w:val="num" w:pos="2160"/>
        </w:tabs>
        <w:ind w:left="2160" w:hanging="360"/>
      </w:pPr>
      <w:rPr>
        <w:rFonts w:ascii="Arial" w:hAnsi="Arial" w:hint="default"/>
      </w:rPr>
    </w:lvl>
    <w:lvl w:ilvl="3" w:tplc="D4820272" w:tentative="1">
      <w:start w:val="1"/>
      <w:numFmt w:val="bullet"/>
      <w:lvlText w:val="•"/>
      <w:lvlJc w:val="left"/>
      <w:pPr>
        <w:tabs>
          <w:tab w:val="num" w:pos="2880"/>
        </w:tabs>
        <w:ind w:left="2880" w:hanging="360"/>
      </w:pPr>
      <w:rPr>
        <w:rFonts w:ascii="Arial" w:hAnsi="Arial" w:hint="default"/>
      </w:rPr>
    </w:lvl>
    <w:lvl w:ilvl="4" w:tplc="39F02616" w:tentative="1">
      <w:start w:val="1"/>
      <w:numFmt w:val="bullet"/>
      <w:lvlText w:val="•"/>
      <w:lvlJc w:val="left"/>
      <w:pPr>
        <w:tabs>
          <w:tab w:val="num" w:pos="3600"/>
        </w:tabs>
        <w:ind w:left="3600" w:hanging="360"/>
      </w:pPr>
      <w:rPr>
        <w:rFonts w:ascii="Arial" w:hAnsi="Arial" w:hint="default"/>
      </w:rPr>
    </w:lvl>
    <w:lvl w:ilvl="5" w:tplc="9F6C834E" w:tentative="1">
      <w:start w:val="1"/>
      <w:numFmt w:val="bullet"/>
      <w:lvlText w:val="•"/>
      <w:lvlJc w:val="left"/>
      <w:pPr>
        <w:tabs>
          <w:tab w:val="num" w:pos="4320"/>
        </w:tabs>
        <w:ind w:left="4320" w:hanging="360"/>
      </w:pPr>
      <w:rPr>
        <w:rFonts w:ascii="Arial" w:hAnsi="Arial" w:hint="default"/>
      </w:rPr>
    </w:lvl>
    <w:lvl w:ilvl="6" w:tplc="DD22F9E4" w:tentative="1">
      <w:start w:val="1"/>
      <w:numFmt w:val="bullet"/>
      <w:lvlText w:val="•"/>
      <w:lvlJc w:val="left"/>
      <w:pPr>
        <w:tabs>
          <w:tab w:val="num" w:pos="5040"/>
        </w:tabs>
        <w:ind w:left="5040" w:hanging="360"/>
      </w:pPr>
      <w:rPr>
        <w:rFonts w:ascii="Arial" w:hAnsi="Arial" w:hint="default"/>
      </w:rPr>
    </w:lvl>
    <w:lvl w:ilvl="7" w:tplc="6088D3E2" w:tentative="1">
      <w:start w:val="1"/>
      <w:numFmt w:val="bullet"/>
      <w:lvlText w:val="•"/>
      <w:lvlJc w:val="left"/>
      <w:pPr>
        <w:tabs>
          <w:tab w:val="num" w:pos="5760"/>
        </w:tabs>
        <w:ind w:left="5760" w:hanging="360"/>
      </w:pPr>
      <w:rPr>
        <w:rFonts w:ascii="Arial" w:hAnsi="Arial" w:hint="default"/>
      </w:rPr>
    </w:lvl>
    <w:lvl w:ilvl="8" w:tplc="26C6C514" w:tentative="1">
      <w:start w:val="1"/>
      <w:numFmt w:val="bullet"/>
      <w:lvlText w:val="•"/>
      <w:lvlJc w:val="left"/>
      <w:pPr>
        <w:tabs>
          <w:tab w:val="num" w:pos="6480"/>
        </w:tabs>
        <w:ind w:left="6480" w:hanging="360"/>
      </w:pPr>
      <w:rPr>
        <w:rFonts w:ascii="Arial" w:hAnsi="Arial" w:hint="default"/>
      </w:rPr>
    </w:lvl>
  </w:abstractNum>
  <w:abstractNum w:abstractNumId="13">
    <w:nsid w:val="4BCE6AE7"/>
    <w:multiLevelType w:val="hybridMultilevel"/>
    <w:tmpl w:val="D7EC3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0325D7F"/>
    <w:multiLevelType w:val="hybridMultilevel"/>
    <w:tmpl w:val="566A77B0"/>
    <w:lvl w:ilvl="0" w:tplc="15082468">
      <w:start w:val="1"/>
      <w:numFmt w:val="decimal"/>
      <w:lvlText w:val="%1."/>
      <w:lvlJc w:val="left"/>
      <w:pPr>
        <w:tabs>
          <w:tab w:val="num" w:pos="720"/>
        </w:tabs>
        <w:ind w:left="720" w:hanging="360"/>
      </w:pPr>
    </w:lvl>
    <w:lvl w:ilvl="1" w:tplc="275C636C" w:tentative="1">
      <w:start w:val="1"/>
      <w:numFmt w:val="decimal"/>
      <w:lvlText w:val="%2."/>
      <w:lvlJc w:val="left"/>
      <w:pPr>
        <w:tabs>
          <w:tab w:val="num" w:pos="1440"/>
        </w:tabs>
        <w:ind w:left="1440" w:hanging="360"/>
      </w:pPr>
    </w:lvl>
    <w:lvl w:ilvl="2" w:tplc="B8865B8E" w:tentative="1">
      <w:start w:val="1"/>
      <w:numFmt w:val="decimal"/>
      <w:lvlText w:val="%3."/>
      <w:lvlJc w:val="left"/>
      <w:pPr>
        <w:tabs>
          <w:tab w:val="num" w:pos="2160"/>
        </w:tabs>
        <w:ind w:left="2160" w:hanging="360"/>
      </w:pPr>
    </w:lvl>
    <w:lvl w:ilvl="3" w:tplc="F38C071C" w:tentative="1">
      <w:start w:val="1"/>
      <w:numFmt w:val="decimal"/>
      <w:lvlText w:val="%4."/>
      <w:lvlJc w:val="left"/>
      <w:pPr>
        <w:tabs>
          <w:tab w:val="num" w:pos="2880"/>
        </w:tabs>
        <w:ind w:left="2880" w:hanging="360"/>
      </w:pPr>
    </w:lvl>
    <w:lvl w:ilvl="4" w:tplc="14E61D5E" w:tentative="1">
      <w:start w:val="1"/>
      <w:numFmt w:val="decimal"/>
      <w:lvlText w:val="%5."/>
      <w:lvlJc w:val="left"/>
      <w:pPr>
        <w:tabs>
          <w:tab w:val="num" w:pos="3600"/>
        </w:tabs>
        <w:ind w:left="3600" w:hanging="360"/>
      </w:pPr>
    </w:lvl>
    <w:lvl w:ilvl="5" w:tplc="1DCC8400" w:tentative="1">
      <w:start w:val="1"/>
      <w:numFmt w:val="decimal"/>
      <w:lvlText w:val="%6."/>
      <w:lvlJc w:val="left"/>
      <w:pPr>
        <w:tabs>
          <w:tab w:val="num" w:pos="4320"/>
        </w:tabs>
        <w:ind w:left="4320" w:hanging="360"/>
      </w:pPr>
    </w:lvl>
    <w:lvl w:ilvl="6" w:tplc="5A4228D2" w:tentative="1">
      <w:start w:val="1"/>
      <w:numFmt w:val="decimal"/>
      <w:lvlText w:val="%7."/>
      <w:lvlJc w:val="left"/>
      <w:pPr>
        <w:tabs>
          <w:tab w:val="num" w:pos="5040"/>
        </w:tabs>
        <w:ind w:left="5040" w:hanging="360"/>
      </w:pPr>
    </w:lvl>
    <w:lvl w:ilvl="7" w:tplc="8272BE04" w:tentative="1">
      <w:start w:val="1"/>
      <w:numFmt w:val="decimal"/>
      <w:lvlText w:val="%8."/>
      <w:lvlJc w:val="left"/>
      <w:pPr>
        <w:tabs>
          <w:tab w:val="num" w:pos="5760"/>
        </w:tabs>
        <w:ind w:left="5760" w:hanging="360"/>
      </w:pPr>
    </w:lvl>
    <w:lvl w:ilvl="8" w:tplc="2460C542" w:tentative="1">
      <w:start w:val="1"/>
      <w:numFmt w:val="decimal"/>
      <w:lvlText w:val="%9."/>
      <w:lvlJc w:val="left"/>
      <w:pPr>
        <w:tabs>
          <w:tab w:val="num" w:pos="6480"/>
        </w:tabs>
        <w:ind w:left="6480" w:hanging="360"/>
      </w:pPr>
    </w:lvl>
  </w:abstractNum>
  <w:abstractNum w:abstractNumId="15">
    <w:nsid w:val="596B21F3"/>
    <w:multiLevelType w:val="hybridMultilevel"/>
    <w:tmpl w:val="1A3CF280"/>
    <w:lvl w:ilvl="0" w:tplc="B3868820">
      <w:start w:val="1"/>
      <w:numFmt w:val="bullet"/>
      <w:lvlText w:val="•"/>
      <w:lvlJc w:val="left"/>
      <w:pPr>
        <w:tabs>
          <w:tab w:val="num" w:pos="720"/>
        </w:tabs>
        <w:ind w:left="720" w:hanging="360"/>
      </w:pPr>
      <w:rPr>
        <w:rFonts w:ascii="Arial" w:hAnsi="Arial" w:hint="default"/>
      </w:rPr>
    </w:lvl>
    <w:lvl w:ilvl="1" w:tplc="D1E2872C">
      <w:start w:val="1"/>
      <w:numFmt w:val="bullet"/>
      <w:lvlText w:val="•"/>
      <w:lvlJc w:val="left"/>
      <w:pPr>
        <w:tabs>
          <w:tab w:val="num" w:pos="1440"/>
        </w:tabs>
        <w:ind w:left="1440" w:hanging="360"/>
      </w:pPr>
      <w:rPr>
        <w:rFonts w:ascii="Arial" w:hAnsi="Arial" w:hint="default"/>
      </w:rPr>
    </w:lvl>
    <w:lvl w:ilvl="2" w:tplc="12FA45B8" w:tentative="1">
      <w:start w:val="1"/>
      <w:numFmt w:val="bullet"/>
      <w:lvlText w:val="•"/>
      <w:lvlJc w:val="left"/>
      <w:pPr>
        <w:tabs>
          <w:tab w:val="num" w:pos="2160"/>
        </w:tabs>
        <w:ind w:left="2160" w:hanging="360"/>
      </w:pPr>
      <w:rPr>
        <w:rFonts w:ascii="Arial" w:hAnsi="Arial" w:hint="default"/>
      </w:rPr>
    </w:lvl>
    <w:lvl w:ilvl="3" w:tplc="029450C6" w:tentative="1">
      <w:start w:val="1"/>
      <w:numFmt w:val="bullet"/>
      <w:lvlText w:val="•"/>
      <w:lvlJc w:val="left"/>
      <w:pPr>
        <w:tabs>
          <w:tab w:val="num" w:pos="2880"/>
        </w:tabs>
        <w:ind w:left="2880" w:hanging="360"/>
      </w:pPr>
      <w:rPr>
        <w:rFonts w:ascii="Arial" w:hAnsi="Arial" w:hint="default"/>
      </w:rPr>
    </w:lvl>
    <w:lvl w:ilvl="4" w:tplc="4D66AF8A" w:tentative="1">
      <w:start w:val="1"/>
      <w:numFmt w:val="bullet"/>
      <w:lvlText w:val="•"/>
      <w:lvlJc w:val="left"/>
      <w:pPr>
        <w:tabs>
          <w:tab w:val="num" w:pos="3600"/>
        </w:tabs>
        <w:ind w:left="3600" w:hanging="360"/>
      </w:pPr>
      <w:rPr>
        <w:rFonts w:ascii="Arial" w:hAnsi="Arial" w:hint="default"/>
      </w:rPr>
    </w:lvl>
    <w:lvl w:ilvl="5" w:tplc="D8C8255A" w:tentative="1">
      <w:start w:val="1"/>
      <w:numFmt w:val="bullet"/>
      <w:lvlText w:val="•"/>
      <w:lvlJc w:val="left"/>
      <w:pPr>
        <w:tabs>
          <w:tab w:val="num" w:pos="4320"/>
        </w:tabs>
        <w:ind w:left="4320" w:hanging="360"/>
      </w:pPr>
      <w:rPr>
        <w:rFonts w:ascii="Arial" w:hAnsi="Arial" w:hint="default"/>
      </w:rPr>
    </w:lvl>
    <w:lvl w:ilvl="6" w:tplc="3136606A" w:tentative="1">
      <w:start w:val="1"/>
      <w:numFmt w:val="bullet"/>
      <w:lvlText w:val="•"/>
      <w:lvlJc w:val="left"/>
      <w:pPr>
        <w:tabs>
          <w:tab w:val="num" w:pos="5040"/>
        </w:tabs>
        <w:ind w:left="5040" w:hanging="360"/>
      </w:pPr>
      <w:rPr>
        <w:rFonts w:ascii="Arial" w:hAnsi="Arial" w:hint="default"/>
      </w:rPr>
    </w:lvl>
    <w:lvl w:ilvl="7" w:tplc="462C59EA" w:tentative="1">
      <w:start w:val="1"/>
      <w:numFmt w:val="bullet"/>
      <w:lvlText w:val="•"/>
      <w:lvlJc w:val="left"/>
      <w:pPr>
        <w:tabs>
          <w:tab w:val="num" w:pos="5760"/>
        </w:tabs>
        <w:ind w:left="5760" w:hanging="360"/>
      </w:pPr>
      <w:rPr>
        <w:rFonts w:ascii="Arial" w:hAnsi="Arial" w:hint="default"/>
      </w:rPr>
    </w:lvl>
    <w:lvl w:ilvl="8" w:tplc="C3402B28" w:tentative="1">
      <w:start w:val="1"/>
      <w:numFmt w:val="bullet"/>
      <w:lvlText w:val="•"/>
      <w:lvlJc w:val="left"/>
      <w:pPr>
        <w:tabs>
          <w:tab w:val="num" w:pos="6480"/>
        </w:tabs>
        <w:ind w:left="6480" w:hanging="360"/>
      </w:pPr>
      <w:rPr>
        <w:rFonts w:ascii="Arial" w:hAnsi="Arial" w:hint="default"/>
      </w:rPr>
    </w:lvl>
  </w:abstractNum>
  <w:abstractNum w:abstractNumId="16">
    <w:nsid w:val="694E30C1"/>
    <w:multiLevelType w:val="hybridMultilevel"/>
    <w:tmpl w:val="20EC65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A7E2367"/>
    <w:multiLevelType w:val="hybridMultilevel"/>
    <w:tmpl w:val="BB401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F65413B"/>
    <w:multiLevelType w:val="hybridMultilevel"/>
    <w:tmpl w:val="516AB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2037EF"/>
    <w:multiLevelType w:val="hybridMultilevel"/>
    <w:tmpl w:val="0BB0D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8"/>
  </w:num>
  <w:num w:numId="3">
    <w:abstractNumId w:val="7"/>
  </w:num>
  <w:num w:numId="4">
    <w:abstractNumId w:val="15"/>
  </w:num>
  <w:num w:numId="5">
    <w:abstractNumId w:val="12"/>
  </w:num>
  <w:num w:numId="6">
    <w:abstractNumId w:val="0"/>
  </w:num>
  <w:num w:numId="7">
    <w:abstractNumId w:val="13"/>
  </w:num>
  <w:num w:numId="8">
    <w:abstractNumId w:val="19"/>
  </w:num>
  <w:num w:numId="9">
    <w:abstractNumId w:val="11"/>
  </w:num>
  <w:num w:numId="10">
    <w:abstractNumId w:val="1"/>
  </w:num>
  <w:num w:numId="11">
    <w:abstractNumId w:val="3"/>
  </w:num>
  <w:num w:numId="12">
    <w:abstractNumId w:val="6"/>
  </w:num>
  <w:num w:numId="13">
    <w:abstractNumId w:val="17"/>
  </w:num>
  <w:num w:numId="14">
    <w:abstractNumId w:val="4"/>
  </w:num>
  <w:num w:numId="15">
    <w:abstractNumId w:val="9"/>
  </w:num>
  <w:num w:numId="16">
    <w:abstractNumId w:val="18"/>
  </w:num>
  <w:num w:numId="17">
    <w:abstractNumId w:val="14"/>
  </w:num>
  <w:num w:numId="18">
    <w:abstractNumId w:val="5"/>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171"/>
    <w:rsid w:val="000A032D"/>
    <w:rsid w:val="000A5171"/>
    <w:rsid w:val="00126EAE"/>
    <w:rsid w:val="001767CB"/>
    <w:rsid w:val="001D4D02"/>
    <w:rsid w:val="001F1AB3"/>
    <w:rsid w:val="002E1427"/>
    <w:rsid w:val="003F381C"/>
    <w:rsid w:val="003F7121"/>
    <w:rsid w:val="00464D65"/>
    <w:rsid w:val="004F75E1"/>
    <w:rsid w:val="00586631"/>
    <w:rsid w:val="00647C6A"/>
    <w:rsid w:val="006F54B0"/>
    <w:rsid w:val="00740FFA"/>
    <w:rsid w:val="0075639C"/>
    <w:rsid w:val="008247B0"/>
    <w:rsid w:val="009933E8"/>
    <w:rsid w:val="00A06524"/>
    <w:rsid w:val="00AA18F6"/>
    <w:rsid w:val="00B420A3"/>
    <w:rsid w:val="00CA4654"/>
    <w:rsid w:val="00D7094E"/>
    <w:rsid w:val="00E71D83"/>
    <w:rsid w:val="00F6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8F53"/>
  <w15:chartTrackingRefBased/>
  <w15:docId w15:val="{BF1BDB5A-931C-477C-AB1F-2885552CF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paragraph" w:styleId="ListParagraph">
    <w:name w:val="List Paragraph"/>
    <w:basedOn w:val="Normal"/>
    <w:uiPriority w:val="34"/>
    <w:qFormat/>
    <w:rsid w:val="000A5171"/>
    <w:pPr>
      <w:ind w:left="720"/>
      <w:contextualSpacing/>
    </w:pPr>
  </w:style>
  <w:style w:type="paragraph" w:styleId="NormalWeb">
    <w:name w:val="Normal (Web)"/>
    <w:basedOn w:val="Normal"/>
    <w:uiPriority w:val="99"/>
    <w:semiHidden/>
    <w:unhideWhenUsed/>
    <w:rsid w:val="00740F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58741">
      <w:bodyDiv w:val="1"/>
      <w:marLeft w:val="0"/>
      <w:marRight w:val="0"/>
      <w:marTop w:val="0"/>
      <w:marBottom w:val="0"/>
      <w:divBdr>
        <w:top w:val="none" w:sz="0" w:space="0" w:color="auto"/>
        <w:left w:val="none" w:sz="0" w:space="0" w:color="auto"/>
        <w:bottom w:val="none" w:sz="0" w:space="0" w:color="auto"/>
        <w:right w:val="none" w:sz="0" w:space="0" w:color="auto"/>
      </w:divBdr>
      <w:divsChild>
        <w:div w:id="1785151235">
          <w:marLeft w:val="720"/>
          <w:marRight w:val="0"/>
          <w:marTop w:val="106"/>
          <w:marBottom w:val="0"/>
          <w:divBdr>
            <w:top w:val="none" w:sz="0" w:space="0" w:color="auto"/>
            <w:left w:val="none" w:sz="0" w:space="0" w:color="auto"/>
            <w:bottom w:val="none" w:sz="0" w:space="0" w:color="auto"/>
            <w:right w:val="none" w:sz="0" w:space="0" w:color="auto"/>
          </w:divBdr>
        </w:div>
        <w:div w:id="436369599">
          <w:marLeft w:val="720"/>
          <w:marRight w:val="0"/>
          <w:marTop w:val="106"/>
          <w:marBottom w:val="0"/>
          <w:divBdr>
            <w:top w:val="none" w:sz="0" w:space="0" w:color="auto"/>
            <w:left w:val="none" w:sz="0" w:space="0" w:color="auto"/>
            <w:bottom w:val="none" w:sz="0" w:space="0" w:color="auto"/>
            <w:right w:val="none" w:sz="0" w:space="0" w:color="auto"/>
          </w:divBdr>
        </w:div>
        <w:div w:id="659894512">
          <w:marLeft w:val="720"/>
          <w:marRight w:val="0"/>
          <w:marTop w:val="106"/>
          <w:marBottom w:val="0"/>
          <w:divBdr>
            <w:top w:val="none" w:sz="0" w:space="0" w:color="auto"/>
            <w:left w:val="none" w:sz="0" w:space="0" w:color="auto"/>
            <w:bottom w:val="none" w:sz="0" w:space="0" w:color="auto"/>
            <w:right w:val="none" w:sz="0" w:space="0" w:color="auto"/>
          </w:divBdr>
        </w:div>
        <w:div w:id="1795563005">
          <w:marLeft w:val="720"/>
          <w:marRight w:val="0"/>
          <w:marTop w:val="106"/>
          <w:marBottom w:val="0"/>
          <w:divBdr>
            <w:top w:val="none" w:sz="0" w:space="0" w:color="auto"/>
            <w:left w:val="none" w:sz="0" w:space="0" w:color="auto"/>
            <w:bottom w:val="none" w:sz="0" w:space="0" w:color="auto"/>
            <w:right w:val="none" w:sz="0" w:space="0" w:color="auto"/>
          </w:divBdr>
        </w:div>
      </w:divsChild>
    </w:div>
    <w:div w:id="717166815">
      <w:bodyDiv w:val="1"/>
      <w:marLeft w:val="0"/>
      <w:marRight w:val="0"/>
      <w:marTop w:val="0"/>
      <w:marBottom w:val="0"/>
      <w:divBdr>
        <w:top w:val="none" w:sz="0" w:space="0" w:color="auto"/>
        <w:left w:val="none" w:sz="0" w:space="0" w:color="auto"/>
        <w:bottom w:val="none" w:sz="0" w:space="0" w:color="auto"/>
        <w:right w:val="none" w:sz="0" w:space="0" w:color="auto"/>
      </w:divBdr>
      <w:divsChild>
        <w:div w:id="1438910417">
          <w:marLeft w:val="288"/>
          <w:marRight w:val="0"/>
          <w:marTop w:val="106"/>
          <w:marBottom w:val="0"/>
          <w:divBdr>
            <w:top w:val="none" w:sz="0" w:space="0" w:color="auto"/>
            <w:left w:val="none" w:sz="0" w:space="0" w:color="auto"/>
            <w:bottom w:val="none" w:sz="0" w:space="0" w:color="auto"/>
            <w:right w:val="none" w:sz="0" w:space="0" w:color="auto"/>
          </w:divBdr>
        </w:div>
        <w:div w:id="939409448">
          <w:marLeft w:val="288"/>
          <w:marRight w:val="0"/>
          <w:marTop w:val="106"/>
          <w:marBottom w:val="0"/>
          <w:divBdr>
            <w:top w:val="none" w:sz="0" w:space="0" w:color="auto"/>
            <w:left w:val="none" w:sz="0" w:space="0" w:color="auto"/>
            <w:bottom w:val="none" w:sz="0" w:space="0" w:color="auto"/>
            <w:right w:val="none" w:sz="0" w:space="0" w:color="auto"/>
          </w:divBdr>
        </w:div>
        <w:div w:id="1026716109">
          <w:marLeft w:val="288"/>
          <w:marRight w:val="0"/>
          <w:marTop w:val="106"/>
          <w:marBottom w:val="0"/>
          <w:divBdr>
            <w:top w:val="none" w:sz="0" w:space="0" w:color="auto"/>
            <w:left w:val="none" w:sz="0" w:space="0" w:color="auto"/>
            <w:bottom w:val="none" w:sz="0" w:space="0" w:color="auto"/>
            <w:right w:val="none" w:sz="0" w:space="0" w:color="auto"/>
          </w:divBdr>
        </w:div>
        <w:div w:id="1430004361">
          <w:marLeft w:val="720"/>
          <w:marRight w:val="0"/>
          <w:marTop w:val="91"/>
          <w:marBottom w:val="0"/>
          <w:divBdr>
            <w:top w:val="none" w:sz="0" w:space="0" w:color="auto"/>
            <w:left w:val="none" w:sz="0" w:space="0" w:color="auto"/>
            <w:bottom w:val="none" w:sz="0" w:space="0" w:color="auto"/>
            <w:right w:val="none" w:sz="0" w:space="0" w:color="auto"/>
          </w:divBdr>
        </w:div>
        <w:div w:id="2003191437">
          <w:marLeft w:val="288"/>
          <w:marRight w:val="0"/>
          <w:marTop w:val="106"/>
          <w:marBottom w:val="0"/>
          <w:divBdr>
            <w:top w:val="none" w:sz="0" w:space="0" w:color="auto"/>
            <w:left w:val="none" w:sz="0" w:space="0" w:color="auto"/>
            <w:bottom w:val="none" w:sz="0" w:space="0" w:color="auto"/>
            <w:right w:val="none" w:sz="0" w:space="0" w:color="auto"/>
          </w:divBdr>
        </w:div>
      </w:divsChild>
    </w:div>
    <w:div w:id="882907060">
      <w:bodyDiv w:val="1"/>
      <w:marLeft w:val="0"/>
      <w:marRight w:val="0"/>
      <w:marTop w:val="0"/>
      <w:marBottom w:val="0"/>
      <w:divBdr>
        <w:top w:val="none" w:sz="0" w:space="0" w:color="auto"/>
        <w:left w:val="none" w:sz="0" w:space="0" w:color="auto"/>
        <w:bottom w:val="none" w:sz="0" w:space="0" w:color="auto"/>
        <w:right w:val="none" w:sz="0" w:space="0" w:color="auto"/>
      </w:divBdr>
      <w:divsChild>
        <w:div w:id="662700158">
          <w:marLeft w:val="288"/>
          <w:marRight w:val="0"/>
          <w:marTop w:val="106"/>
          <w:marBottom w:val="0"/>
          <w:divBdr>
            <w:top w:val="none" w:sz="0" w:space="0" w:color="auto"/>
            <w:left w:val="none" w:sz="0" w:space="0" w:color="auto"/>
            <w:bottom w:val="none" w:sz="0" w:space="0" w:color="auto"/>
            <w:right w:val="none" w:sz="0" w:space="0" w:color="auto"/>
          </w:divBdr>
        </w:div>
        <w:div w:id="316693803">
          <w:marLeft w:val="288"/>
          <w:marRight w:val="0"/>
          <w:marTop w:val="106"/>
          <w:marBottom w:val="0"/>
          <w:divBdr>
            <w:top w:val="none" w:sz="0" w:space="0" w:color="auto"/>
            <w:left w:val="none" w:sz="0" w:space="0" w:color="auto"/>
            <w:bottom w:val="none" w:sz="0" w:space="0" w:color="auto"/>
            <w:right w:val="none" w:sz="0" w:space="0" w:color="auto"/>
          </w:divBdr>
        </w:div>
        <w:div w:id="2107069817">
          <w:marLeft w:val="288"/>
          <w:marRight w:val="0"/>
          <w:marTop w:val="106"/>
          <w:marBottom w:val="0"/>
          <w:divBdr>
            <w:top w:val="none" w:sz="0" w:space="0" w:color="auto"/>
            <w:left w:val="none" w:sz="0" w:space="0" w:color="auto"/>
            <w:bottom w:val="none" w:sz="0" w:space="0" w:color="auto"/>
            <w:right w:val="none" w:sz="0" w:space="0" w:color="auto"/>
          </w:divBdr>
        </w:div>
      </w:divsChild>
    </w:div>
    <w:div w:id="908736726">
      <w:bodyDiv w:val="1"/>
      <w:marLeft w:val="0"/>
      <w:marRight w:val="0"/>
      <w:marTop w:val="0"/>
      <w:marBottom w:val="0"/>
      <w:divBdr>
        <w:top w:val="none" w:sz="0" w:space="0" w:color="auto"/>
        <w:left w:val="none" w:sz="0" w:space="0" w:color="auto"/>
        <w:bottom w:val="none" w:sz="0" w:space="0" w:color="auto"/>
        <w:right w:val="none" w:sz="0" w:space="0" w:color="auto"/>
      </w:divBdr>
      <w:divsChild>
        <w:div w:id="2036612078">
          <w:marLeft w:val="288"/>
          <w:marRight w:val="0"/>
          <w:marTop w:val="115"/>
          <w:marBottom w:val="0"/>
          <w:divBdr>
            <w:top w:val="none" w:sz="0" w:space="0" w:color="auto"/>
            <w:left w:val="none" w:sz="0" w:space="0" w:color="auto"/>
            <w:bottom w:val="none" w:sz="0" w:space="0" w:color="auto"/>
            <w:right w:val="none" w:sz="0" w:space="0" w:color="auto"/>
          </w:divBdr>
        </w:div>
        <w:div w:id="1356883123">
          <w:marLeft w:val="720"/>
          <w:marRight w:val="0"/>
          <w:marTop w:val="96"/>
          <w:marBottom w:val="0"/>
          <w:divBdr>
            <w:top w:val="none" w:sz="0" w:space="0" w:color="auto"/>
            <w:left w:val="none" w:sz="0" w:space="0" w:color="auto"/>
            <w:bottom w:val="none" w:sz="0" w:space="0" w:color="auto"/>
            <w:right w:val="none" w:sz="0" w:space="0" w:color="auto"/>
          </w:divBdr>
        </w:div>
        <w:div w:id="423847189">
          <w:marLeft w:val="720"/>
          <w:marRight w:val="0"/>
          <w:marTop w:val="96"/>
          <w:marBottom w:val="0"/>
          <w:divBdr>
            <w:top w:val="none" w:sz="0" w:space="0" w:color="auto"/>
            <w:left w:val="none" w:sz="0" w:space="0" w:color="auto"/>
            <w:bottom w:val="none" w:sz="0" w:space="0" w:color="auto"/>
            <w:right w:val="none" w:sz="0" w:space="0" w:color="auto"/>
          </w:divBdr>
        </w:div>
        <w:div w:id="1637494058">
          <w:marLeft w:val="720"/>
          <w:marRight w:val="0"/>
          <w:marTop w:val="96"/>
          <w:marBottom w:val="0"/>
          <w:divBdr>
            <w:top w:val="none" w:sz="0" w:space="0" w:color="auto"/>
            <w:left w:val="none" w:sz="0" w:space="0" w:color="auto"/>
            <w:bottom w:val="none" w:sz="0" w:space="0" w:color="auto"/>
            <w:right w:val="none" w:sz="0" w:space="0" w:color="auto"/>
          </w:divBdr>
        </w:div>
      </w:divsChild>
    </w:div>
    <w:div w:id="1403912312">
      <w:bodyDiv w:val="1"/>
      <w:marLeft w:val="0"/>
      <w:marRight w:val="0"/>
      <w:marTop w:val="0"/>
      <w:marBottom w:val="0"/>
      <w:divBdr>
        <w:top w:val="none" w:sz="0" w:space="0" w:color="auto"/>
        <w:left w:val="none" w:sz="0" w:space="0" w:color="auto"/>
        <w:bottom w:val="none" w:sz="0" w:space="0" w:color="auto"/>
        <w:right w:val="none" w:sz="0" w:space="0" w:color="auto"/>
      </w:divBdr>
      <w:divsChild>
        <w:div w:id="904072905">
          <w:marLeft w:val="720"/>
          <w:marRight w:val="0"/>
          <w:marTop w:val="115"/>
          <w:marBottom w:val="0"/>
          <w:divBdr>
            <w:top w:val="none" w:sz="0" w:space="0" w:color="auto"/>
            <w:left w:val="none" w:sz="0" w:space="0" w:color="auto"/>
            <w:bottom w:val="none" w:sz="0" w:space="0" w:color="auto"/>
            <w:right w:val="none" w:sz="0" w:space="0" w:color="auto"/>
          </w:divBdr>
        </w:div>
        <w:div w:id="1709716648">
          <w:marLeft w:val="720"/>
          <w:marRight w:val="0"/>
          <w:marTop w:val="115"/>
          <w:marBottom w:val="0"/>
          <w:divBdr>
            <w:top w:val="none" w:sz="0" w:space="0" w:color="auto"/>
            <w:left w:val="none" w:sz="0" w:space="0" w:color="auto"/>
            <w:bottom w:val="none" w:sz="0" w:space="0" w:color="auto"/>
            <w:right w:val="none" w:sz="0" w:space="0" w:color="auto"/>
          </w:divBdr>
        </w:div>
        <w:div w:id="924149205">
          <w:marLeft w:val="720"/>
          <w:marRight w:val="0"/>
          <w:marTop w:val="115"/>
          <w:marBottom w:val="0"/>
          <w:divBdr>
            <w:top w:val="none" w:sz="0" w:space="0" w:color="auto"/>
            <w:left w:val="none" w:sz="0" w:space="0" w:color="auto"/>
            <w:bottom w:val="none" w:sz="0" w:space="0" w:color="auto"/>
            <w:right w:val="none" w:sz="0" w:space="0" w:color="auto"/>
          </w:divBdr>
        </w:div>
      </w:divsChild>
    </w:div>
    <w:div w:id="1739551073">
      <w:bodyDiv w:val="1"/>
      <w:marLeft w:val="0"/>
      <w:marRight w:val="0"/>
      <w:marTop w:val="0"/>
      <w:marBottom w:val="0"/>
      <w:divBdr>
        <w:top w:val="none" w:sz="0" w:space="0" w:color="auto"/>
        <w:left w:val="none" w:sz="0" w:space="0" w:color="auto"/>
        <w:bottom w:val="none" w:sz="0" w:space="0" w:color="auto"/>
        <w:right w:val="none" w:sz="0" w:space="0" w:color="auto"/>
      </w:divBdr>
      <w:divsChild>
        <w:div w:id="1540511986">
          <w:marLeft w:val="547"/>
          <w:marRight w:val="0"/>
          <w:marTop w:val="0"/>
          <w:marBottom w:val="0"/>
          <w:divBdr>
            <w:top w:val="none" w:sz="0" w:space="0" w:color="auto"/>
            <w:left w:val="none" w:sz="0" w:space="0" w:color="auto"/>
            <w:bottom w:val="none" w:sz="0" w:space="0" w:color="auto"/>
            <w:right w:val="none" w:sz="0" w:space="0" w:color="auto"/>
          </w:divBdr>
        </w:div>
      </w:divsChild>
    </w:div>
    <w:div w:id="1793354941">
      <w:bodyDiv w:val="1"/>
      <w:marLeft w:val="0"/>
      <w:marRight w:val="0"/>
      <w:marTop w:val="0"/>
      <w:marBottom w:val="0"/>
      <w:divBdr>
        <w:top w:val="none" w:sz="0" w:space="0" w:color="auto"/>
        <w:left w:val="none" w:sz="0" w:space="0" w:color="auto"/>
        <w:bottom w:val="none" w:sz="0" w:space="0" w:color="auto"/>
        <w:right w:val="none" w:sz="0" w:space="0" w:color="auto"/>
      </w:divBdr>
      <w:divsChild>
        <w:div w:id="2034960323">
          <w:marLeft w:val="720"/>
          <w:marRight w:val="0"/>
          <w:marTop w:val="91"/>
          <w:marBottom w:val="0"/>
          <w:divBdr>
            <w:top w:val="none" w:sz="0" w:space="0" w:color="auto"/>
            <w:left w:val="none" w:sz="0" w:space="0" w:color="auto"/>
            <w:bottom w:val="none" w:sz="0" w:space="0" w:color="auto"/>
            <w:right w:val="none" w:sz="0" w:space="0" w:color="auto"/>
          </w:divBdr>
        </w:div>
        <w:div w:id="675889789">
          <w:marLeft w:val="720"/>
          <w:marRight w:val="0"/>
          <w:marTop w:val="91"/>
          <w:marBottom w:val="0"/>
          <w:divBdr>
            <w:top w:val="none" w:sz="0" w:space="0" w:color="auto"/>
            <w:left w:val="none" w:sz="0" w:space="0" w:color="auto"/>
            <w:bottom w:val="none" w:sz="0" w:space="0" w:color="auto"/>
            <w:right w:val="none" w:sz="0" w:space="0" w:color="auto"/>
          </w:divBdr>
        </w:div>
        <w:div w:id="1963148003">
          <w:marLeft w:val="720"/>
          <w:marRight w:val="0"/>
          <w:marTop w:val="91"/>
          <w:marBottom w:val="0"/>
          <w:divBdr>
            <w:top w:val="none" w:sz="0" w:space="0" w:color="auto"/>
            <w:left w:val="none" w:sz="0" w:space="0" w:color="auto"/>
            <w:bottom w:val="none" w:sz="0" w:space="0" w:color="auto"/>
            <w:right w:val="none" w:sz="0" w:space="0" w:color="auto"/>
          </w:divBdr>
        </w:div>
        <w:div w:id="1325284348">
          <w:marLeft w:val="720"/>
          <w:marRight w:val="0"/>
          <w:marTop w:val="91"/>
          <w:marBottom w:val="0"/>
          <w:divBdr>
            <w:top w:val="none" w:sz="0" w:space="0" w:color="auto"/>
            <w:left w:val="none" w:sz="0" w:space="0" w:color="auto"/>
            <w:bottom w:val="none" w:sz="0" w:space="0" w:color="auto"/>
            <w:right w:val="none" w:sz="0" w:space="0" w:color="auto"/>
          </w:divBdr>
        </w:div>
        <w:div w:id="1953970228">
          <w:marLeft w:val="720"/>
          <w:marRight w:val="0"/>
          <w:marTop w:val="91"/>
          <w:marBottom w:val="0"/>
          <w:divBdr>
            <w:top w:val="none" w:sz="0" w:space="0" w:color="auto"/>
            <w:left w:val="none" w:sz="0" w:space="0" w:color="auto"/>
            <w:bottom w:val="none" w:sz="0" w:space="0" w:color="auto"/>
            <w:right w:val="none" w:sz="0" w:space="0" w:color="auto"/>
          </w:divBdr>
        </w:div>
        <w:div w:id="228349293">
          <w:marLeft w:val="720"/>
          <w:marRight w:val="0"/>
          <w:marTop w:val="91"/>
          <w:marBottom w:val="0"/>
          <w:divBdr>
            <w:top w:val="none" w:sz="0" w:space="0" w:color="auto"/>
            <w:left w:val="none" w:sz="0" w:space="0" w:color="auto"/>
            <w:bottom w:val="none" w:sz="0" w:space="0" w:color="auto"/>
            <w:right w:val="none" w:sz="0" w:space="0" w:color="auto"/>
          </w:divBdr>
        </w:div>
        <w:div w:id="1608275935">
          <w:marLeft w:val="720"/>
          <w:marRight w:val="0"/>
          <w:marTop w:val="91"/>
          <w:marBottom w:val="0"/>
          <w:divBdr>
            <w:top w:val="none" w:sz="0" w:space="0" w:color="auto"/>
            <w:left w:val="none" w:sz="0" w:space="0" w:color="auto"/>
            <w:bottom w:val="none" w:sz="0" w:space="0" w:color="auto"/>
            <w:right w:val="none" w:sz="0" w:space="0" w:color="auto"/>
          </w:divBdr>
        </w:div>
        <w:div w:id="1025252809">
          <w:marLeft w:val="720"/>
          <w:marRight w:val="0"/>
          <w:marTop w:val="91"/>
          <w:marBottom w:val="0"/>
          <w:divBdr>
            <w:top w:val="none" w:sz="0" w:space="0" w:color="auto"/>
            <w:left w:val="none" w:sz="0" w:space="0" w:color="auto"/>
            <w:bottom w:val="none" w:sz="0" w:space="0" w:color="auto"/>
            <w:right w:val="none" w:sz="0" w:space="0" w:color="auto"/>
          </w:divBdr>
        </w:div>
        <w:div w:id="1929532707">
          <w:marLeft w:val="720"/>
          <w:marRight w:val="0"/>
          <w:marTop w:val="91"/>
          <w:marBottom w:val="0"/>
          <w:divBdr>
            <w:top w:val="none" w:sz="0" w:space="0" w:color="auto"/>
            <w:left w:val="none" w:sz="0" w:space="0" w:color="auto"/>
            <w:bottom w:val="none" w:sz="0" w:space="0" w:color="auto"/>
            <w:right w:val="none" w:sz="0" w:space="0" w:color="auto"/>
          </w:divBdr>
        </w:div>
        <w:div w:id="697313789">
          <w:marLeft w:val="720"/>
          <w:marRight w:val="0"/>
          <w:marTop w:val="91"/>
          <w:marBottom w:val="0"/>
          <w:divBdr>
            <w:top w:val="none" w:sz="0" w:space="0" w:color="auto"/>
            <w:left w:val="none" w:sz="0" w:space="0" w:color="auto"/>
            <w:bottom w:val="none" w:sz="0" w:space="0" w:color="auto"/>
            <w:right w:val="none" w:sz="0" w:space="0" w:color="auto"/>
          </w:divBdr>
        </w:div>
      </w:divsChild>
    </w:div>
    <w:div w:id="1847816648">
      <w:bodyDiv w:val="1"/>
      <w:marLeft w:val="0"/>
      <w:marRight w:val="0"/>
      <w:marTop w:val="0"/>
      <w:marBottom w:val="0"/>
      <w:divBdr>
        <w:top w:val="none" w:sz="0" w:space="0" w:color="auto"/>
        <w:left w:val="none" w:sz="0" w:space="0" w:color="auto"/>
        <w:bottom w:val="none" w:sz="0" w:space="0" w:color="auto"/>
        <w:right w:val="none" w:sz="0" w:space="0" w:color="auto"/>
      </w:divBdr>
      <w:divsChild>
        <w:div w:id="1322082769">
          <w:marLeft w:val="720"/>
          <w:marRight w:val="0"/>
          <w:marTop w:val="115"/>
          <w:marBottom w:val="0"/>
          <w:divBdr>
            <w:top w:val="none" w:sz="0" w:space="0" w:color="auto"/>
            <w:left w:val="none" w:sz="0" w:space="0" w:color="auto"/>
            <w:bottom w:val="none" w:sz="0" w:space="0" w:color="auto"/>
            <w:right w:val="none" w:sz="0" w:space="0" w:color="auto"/>
          </w:divBdr>
        </w:div>
        <w:div w:id="1817912742">
          <w:marLeft w:val="720"/>
          <w:marRight w:val="0"/>
          <w:marTop w:val="115"/>
          <w:marBottom w:val="0"/>
          <w:divBdr>
            <w:top w:val="none" w:sz="0" w:space="0" w:color="auto"/>
            <w:left w:val="none" w:sz="0" w:space="0" w:color="auto"/>
            <w:bottom w:val="none" w:sz="0" w:space="0" w:color="auto"/>
            <w:right w:val="none" w:sz="0" w:space="0" w:color="auto"/>
          </w:divBdr>
        </w:div>
        <w:div w:id="854921215">
          <w:marLeft w:val="720"/>
          <w:marRight w:val="0"/>
          <w:marTop w:val="115"/>
          <w:marBottom w:val="0"/>
          <w:divBdr>
            <w:top w:val="none" w:sz="0" w:space="0" w:color="auto"/>
            <w:left w:val="none" w:sz="0" w:space="0" w:color="auto"/>
            <w:bottom w:val="none" w:sz="0" w:space="0" w:color="auto"/>
            <w:right w:val="none" w:sz="0" w:space="0" w:color="auto"/>
          </w:divBdr>
        </w:div>
        <w:div w:id="893588525">
          <w:marLeft w:val="720"/>
          <w:marRight w:val="0"/>
          <w:marTop w:val="115"/>
          <w:marBottom w:val="0"/>
          <w:divBdr>
            <w:top w:val="none" w:sz="0" w:space="0" w:color="auto"/>
            <w:left w:val="none" w:sz="0" w:space="0" w:color="auto"/>
            <w:bottom w:val="none" w:sz="0" w:space="0" w:color="auto"/>
            <w:right w:val="none" w:sz="0" w:space="0" w:color="auto"/>
          </w:divBdr>
        </w:div>
        <w:div w:id="857307077">
          <w:marLeft w:val="720"/>
          <w:marRight w:val="0"/>
          <w:marTop w:val="115"/>
          <w:marBottom w:val="0"/>
          <w:divBdr>
            <w:top w:val="none" w:sz="0" w:space="0" w:color="auto"/>
            <w:left w:val="none" w:sz="0" w:space="0" w:color="auto"/>
            <w:bottom w:val="none" w:sz="0" w:space="0" w:color="auto"/>
            <w:right w:val="none" w:sz="0" w:space="0" w:color="auto"/>
          </w:divBdr>
        </w:div>
      </w:divsChild>
    </w:div>
    <w:div w:id="1979649393">
      <w:bodyDiv w:val="1"/>
      <w:marLeft w:val="0"/>
      <w:marRight w:val="0"/>
      <w:marTop w:val="0"/>
      <w:marBottom w:val="0"/>
      <w:divBdr>
        <w:top w:val="none" w:sz="0" w:space="0" w:color="auto"/>
        <w:left w:val="none" w:sz="0" w:space="0" w:color="auto"/>
        <w:bottom w:val="none" w:sz="0" w:space="0" w:color="auto"/>
        <w:right w:val="none" w:sz="0" w:space="0" w:color="auto"/>
      </w:divBdr>
      <w:divsChild>
        <w:div w:id="474029051">
          <w:marLeft w:val="720"/>
          <w:marRight w:val="0"/>
          <w:marTop w:val="115"/>
          <w:marBottom w:val="0"/>
          <w:divBdr>
            <w:top w:val="none" w:sz="0" w:space="0" w:color="auto"/>
            <w:left w:val="none" w:sz="0" w:space="0" w:color="auto"/>
            <w:bottom w:val="none" w:sz="0" w:space="0" w:color="auto"/>
            <w:right w:val="none" w:sz="0" w:space="0" w:color="auto"/>
          </w:divBdr>
        </w:div>
        <w:div w:id="2068793511">
          <w:marLeft w:val="720"/>
          <w:marRight w:val="0"/>
          <w:marTop w:val="115"/>
          <w:marBottom w:val="0"/>
          <w:divBdr>
            <w:top w:val="none" w:sz="0" w:space="0" w:color="auto"/>
            <w:left w:val="none" w:sz="0" w:space="0" w:color="auto"/>
            <w:bottom w:val="none" w:sz="0" w:space="0" w:color="auto"/>
            <w:right w:val="none" w:sz="0" w:space="0" w:color="auto"/>
          </w:divBdr>
        </w:div>
        <w:div w:id="131601382">
          <w:marLeft w:val="720"/>
          <w:marRight w:val="0"/>
          <w:marTop w:val="115"/>
          <w:marBottom w:val="0"/>
          <w:divBdr>
            <w:top w:val="none" w:sz="0" w:space="0" w:color="auto"/>
            <w:left w:val="none" w:sz="0" w:space="0" w:color="auto"/>
            <w:bottom w:val="none" w:sz="0" w:space="0" w:color="auto"/>
            <w:right w:val="none" w:sz="0" w:space="0" w:color="auto"/>
          </w:divBdr>
        </w:div>
      </w:divsChild>
    </w:div>
    <w:div w:id="1993176961">
      <w:bodyDiv w:val="1"/>
      <w:marLeft w:val="0"/>
      <w:marRight w:val="0"/>
      <w:marTop w:val="0"/>
      <w:marBottom w:val="0"/>
      <w:divBdr>
        <w:top w:val="none" w:sz="0" w:space="0" w:color="auto"/>
        <w:left w:val="none" w:sz="0" w:space="0" w:color="auto"/>
        <w:bottom w:val="none" w:sz="0" w:space="0" w:color="auto"/>
        <w:right w:val="none" w:sz="0" w:space="0" w:color="auto"/>
      </w:divBdr>
    </w:div>
    <w:div w:id="2004622526">
      <w:bodyDiv w:val="1"/>
      <w:marLeft w:val="0"/>
      <w:marRight w:val="0"/>
      <w:marTop w:val="0"/>
      <w:marBottom w:val="0"/>
      <w:divBdr>
        <w:top w:val="none" w:sz="0" w:space="0" w:color="auto"/>
        <w:left w:val="none" w:sz="0" w:space="0" w:color="auto"/>
        <w:bottom w:val="none" w:sz="0" w:space="0" w:color="auto"/>
        <w:right w:val="none" w:sz="0" w:space="0" w:color="auto"/>
      </w:divBdr>
      <w:divsChild>
        <w:div w:id="1945309812">
          <w:marLeft w:val="288"/>
          <w:marRight w:val="0"/>
          <w:marTop w:val="106"/>
          <w:marBottom w:val="0"/>
          <w:divBdr>
            <w:top w:val="none" w:sz="0" w:space="0" w:color="auto"/>
            <w:left w:val="none" w:sz="0" w:space="0" w:color="auto"/>
            <w:bottom w:val="none" w:sz="0" w:space="0" w:color="auto"/>
            <w:right w:val="none" w:sz="0" w:space="0" w:color="auto"/>
          </w:divBdr>
        </w:div>
        <w:div w:id="520164178">
          <w:marLeft w:val="288"/>
          <w:marRight w:val="0"/>
          <w:marTop w:val="106"/>
          <w:marBottom w:val="0"/>
          <w:divBdr>
            <w:top w:val="none" w:sz="0" w:space="0" w:color="auto"/>
            <w:left w:val="none" w:sz="0" w:space="0" w:color="auto"/>
            <w:bottom w:val="none" w:sz="0" w:space="0" w:color="auto"/>
            <w:right w:val="none" w:sz="0" w:space="0" w:color="auto"/>
          </w:divBdr>
        </w:div>
        <w:div w:id="199901809">
          <w:marLeft w:val="288"/>
          <w:marRight w:val="0"/>
          <w:marTop w:val="106"/>
          <w:marBottom w:val="0"/>
          <w:divBdr>
            <w:top w:val="none" w:sz="0" w:space="0" w:color="auto"/>
            <w:left w:val="none" w:sz="0" w:space="0" w:color="auto"/>
            <w:bottom w:val="none" w:sz="0" w:space="0" w:color="auto"/>
            <w:right w:val="none" w:sz="0" w:space="0" w:color="auto"/>
          </w:divBdr>
        </w:div>
        <w:div w:id="1469323855">
          <w:marLeft w:val="720"/>
          <w:marRight w:val="0"/>
          <w:marTop w:val="91"/>
          <w:marBottom w:val="0"/>
          <w:divBdr>
            <w:top w:val="none" w:sz="0" w:space="0" w:color="auto"/>
            <w:left w:val="none" w:sz="0" w:space="0" w:color="auto"/>
            <w:bottom w:val="none" w:sz="0" w:space="0" w:color="auto"/>
            <w:right w:val="none" w:sz="0" w:space="0" w:color="auto"/>
          </w:divBdr>
        </w:div>
        <w:div w:id="1760909822">
          <w:marLeft w:val="288"/>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932FB9-633C-4159-8C15-779DD5BFC708}"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n-US"/>
        </a:p>
      </dgm:t>
    </dgm:pt>
    <dgm:pt modelId="{8F244100-ECD3-4218-8AA2-6CA4FB3B7E81}">
      <dgm:prSet phldrT="[Text]"/>
      <dgm:spPr/>
      <dgm:t>
        <a:bodyPr/>
        <a:lstStyle/>
        <a:p>
          <a:pPr algn="ctr"/>
          <a:r>
            <a:rPr lang="en-US" dirty="0" smtClean="0"/>
            <a:t>Premises (statements that are claimed to be evidence for the truth of the conclusion)</a:t>
          </a:r>
          <a:endParaRPr lang="en-US" dirty="0"/>
        </a:p>
      </dgm:t>
    </dgm:pt>
    <dgm:pt modelId="{D2DC8B45-F090-47A3-BC15-9DEBF928A641}" type="parTrans" cxnId="{D363918E-982D-4E65-A9C8-7E211B9AC7F1}">
      <dgm:prSet/>
      <dgm:spPr/>
      <dgm:t>
        <a:bodyPr/>
        <a:lstStyle/>
        <a:p>
          <a:pPr algn="ctr"/>
          <a:endParaRPr lang="en-US"/>
        </a:p>
      </dgm:t>
    </dgm:pt>
    <dgm:pt modelId="{79E0060A-D8D2-4C5D-9551-20F5CDB1A77A}" type="sibTrans" cxnId="{D363918E-982D-4E65-A9C8-7E211B9AC7F1}">
      <dgm:prSet/>
      <dgm:spPr/>
      <dgm:t>
        <a:bodyPr/>
        <a:lstStyle/>
        <a:p>
          <a:pPr algn="ctr"/>
          <a:endParaRPr lang="en-US"/>
        </a:p>
      </dgm:t>
    </dgm:pt>
    <dgm:pt modelId="{997EBD2B-0CE9-4364-A303-9E15B38D1A44}">
      <dgm:prSet phldrT="[Text]"/>
      <dgm:spPr/>
      <dgm:t>
        <a:bodyPr/>
        <a:lstStyle/>
        <a:p>
          <a:pPr algn="ctr"/>
          <a:r>
            <a:rPr lang="en-US" dirty="0" smtClean="0"/>
            <a:t>Premise 1: It is more perfect to exist than not to exist.</a:t>
          </a:r>
          <a:endParaRPr lang="en-US" dirty="0"/>
        </a:p>
      </dgm:t>
    </dgm:pt>
    <dgm:pt modelId="{2E0FAB6D-50A2-4371-B998-3246E64CD905}" type="parTrans" cxnId="{985AA5D7-0119-415D-9CE0-EF8766BB7152}">
      <dgm:prSet/>
      <dgm:spPr/>
      <dgm:t>
        <a:bodyPr/>
        <a:lstStyle/>
        <a:p>
          <a:pPr algn="ctr"/>
          <a:endParaRPr lang="en-US"/>
        </a:p>
      </dgm:t>
    </dgm:pt>
    <dgm:pt modelId="{EEA569C0-7919-4772-8C4E-FCC3D77AF091}" type="sibTrans" cxnId="{985AA5D7-0119-415D-9CE0-EF8766BB7152}">
      <dgm:prSet/>
      <dgm:spPr/>
      <dgm:t>
        <a:bodyPr/>
        <a:lstStyle/>
        <a:p>
          <a:pPr algn="ctr"/>
          <a:endParaRPr lang="en-US"/>
        </a:p>
      </dgm:t>
    </dgm:pt>
    <dgm:pt modelId="{C81A05C8-F09E-419E-8283-298F0F9BAFDE}">
      <dgm:prSet phldrT="[Text]"/>
      <dgm:spPr/>
      <dgm:t>
        <a:bodyPr/>
        <a:lstStyle/>
        <a:p>
          <a:pPr algn="ctr"/>
          <a:r>
            <a:rPr lang="en-US" dirty="0" smtClean="0"/>
            <a:t>Premise 2: God, by definition, has all possible perfections.</a:t>
          </a:r>
          <a:endParaRPr lang="en-US" dirty="0"/>
        </a:p>
      </dgm:t>
    </dgm:pt>
    <dgm:pt modelId="{48F05F41-4A9F-41A4-8CC1-12A0E48DE3C5}" type="parTrans" cxnId="{654B4A4E-0614-4D76-9807-928A5EC48B74}">
      <dgm:prSet/>
      <dgm:spPr/>
      <dgm:t>
        <a:bodyPr/>
        <a:lstStyle/>
        <a:p>
          <a:pPr algn="ctr"/>
          <a:endParaRPr lang="en-US"/>
        </a:p>
      </dgm:t>
    </dgm:pt>
    <dgm:pt modelId="{0258D37D-488E-4608-BD01-8F6987E106BF}" type="sibTrans" cxnId="{654B4A4E-0614-4D76-9807-928A5EC48B74}">
      <dgm:prSet/>
      <dgm:spPr/>
      <dgm:t>
        <a:bodyPr/>
        <a:lstStyle/>
        <a:p>
          <a:pPr algn="ctr"/>
          <a:endParaRPr lang="en-US"/>
        </a:p>
      </dgm:t>
    </dgm:pt>
    <dgm:pt modelId="{D6402477-4BE5-4D7F-AAAE-114FE4EDBC27}">
      <dgm:prSet phldrT="[Text]"/>
      <dgm:spPr/>
      <dgm:t>
        <a:bodyPr/>
        <a:lstStyle/>
        <a:p>
          <a:pPr algn="ctr"/>
          <a:r>
            <a:rPr lang="en-US" dirty="0" smtClean="0"/>
            <a:t>Conclusion (statement that is claimed to be supported by the premises)</a:t>
          </a:r>
          <a:endParaRPr lang="en-US" dirty="0"/>
        </a:p>
      </dgm:t>
    </dgm:pt>
    <dgm:pt modelId="{DAAC1D60-6A40-4BBD-A1DC-3DD6227C3A1B}" type="parTrans" cxnId="{35FF188E-803F-4D0E-BBEA-9345F3AB7760}">
      <dgm:prSet/>
      <dgm:spPr/>
      <dgm:t>
        <a:bodyPr/>
        <a:lstStyle/>
        <a:p>
          <a:pPr algn="ctr"/>
          <a:endParaRPr lang="en-US"/>
        </a:p>
      </dgm:t>
    </dgm:pt>
    <dgm:pt modelId="{9CBD30BB-5DB0-4A07-AF36-27FD1ED6AFBC}" type="sibTrans" cxnId="{35FF188E-803F-4D0E-BBEA-9345F3AB7760}">
      <dgm:prSet/>
      <dgm:spPr/>
      <dgm:t>
        <a:bodyPr/>
        <a:lstStyle/>
        <a:p>
          <a:pPr algn="ctr"/>
          <a:endParaRPr lang="en-US"/>
        </a:p>
      </dgm:t>
    </dgm:pt>
    <dgm:pt modelId="{DCA722CF-AC99-437B-8FFC-363778326220}">
      <dgm:prSet phldrT="[Text]"/>
      <dgm:spPr/>
      <dgm:t>
        <a:bodyPr/>
        <a:lstStyle/>
        <a:p>
          <a:pPr algn="ctr"/>
          <a:r>
            <a:rPr lang="en-US" dirty="0" smtClean="0"/>
            <a:t>Conclusion: God exists.</a:t>
          </a:r>
          <a:endParaRPr lang="en-US" dirty="0"/>
        </a:p>
      </dgm:t>
    </dgm:pt>
    <dgm:pt modelId="{DE8A7CE2-CEBC-4A01-B26A-241289FFF5D1}" type="parTrans" cxnId="{6CF0A5B3-C43E-46E9-82F8-9C6AD958B63B}">
      <dgm:prSet/>
      <dgm:spPr/>
      <dgm:t>
        <a:bodyPr/>
        <a:lstStyle/>
        <a:p>
          <a:pPr algn="ctr"/>
          <a:endParaRPr lang="en-US"/>
        </a:p>
      </dgm:t>
    </dgm:pt>
    <dgm:pt modelId="{00E5B081-B69C-4E2D-B592-28CE9C532458}" type="sibTrans" cxnId="{6CF0A5B3-C43E-46E9-82F8-9C6AD958B63B}">
      <dgm:prSet/>
      <dgm:spPr/>
      <dgm:t>
        <a:bodyPr/>
        <a:lstStyle/>
        <a:p>
          <a:pPr algn="ctr"/>
          <a:endParaRPr lang="en-US"/>
        </a:p>
      </dgm:t>
    </dgm:pt>
    <dgm:pt modelId="{CEFDFB7C-A16A-4EE2-9794-A747CC915546}" type="pres">
      <dgm:prSet presAssocID="{BA932FB9-633C-4159-8C15-779DD5BFC708}" presName="Name0" presStyleCnt="0">
        <dgm:presLayoutVars>
          <dgm:dir/>
          <dgm:animLvl val="lvl"/>
          <dgm:resizeHandles val="exact"/>
        </dgm:presLayoutVars>
      </dgm:prSet>
      <dgm:spPr/>
      <dgm:t>
        <a:bodyPr/>
        <a:lstStyle/>
        <a:p>
          <a:endParaRPr lang="en-US"/>
        </a:p>
      </dgm:t>
    </dgm:pt>
    <dgm:pt modelId="{92779F45-6088-4D2F-B0FE-1B40EBD05326}" type="pres">
      <dgm:prSet presAssocID="{D6402477-4BE5-4D7F-AAAE-114FE4EDBC27}" presName="boxAndChildren" presStyleCnt="0"/>
      <dgm:spPr/>
      <dgm:t>
        <a:bodyPr/>
        <a:lstStyle/>
        <a:p>
          <a:endParaRPr lang="en-US"/>
        </a:p>
      </dgm:t>
    </dgm:pt>
    <dgm:pt modelId="{AFC55AB9-3544-43B9-A89C-7D32D78EF57B}" type="pres">
      <dgm:prSet presAssocID="{D6402477-4BE5-4D7F-AAAE-114FE4EDBC27}" presName="parentTextBox" presStyleLbl="node1" presStyleIdx="0" presStyleCnt="2"/>
      <dgm:spPr/>
      <dgm:t>
        <a:bodyPr/>
        <a:lstStyle/>
        <a:p>
          <a:endParaRPr lang="en-US"/>
        </a:p>
      </dgm:t>
    </dgm:pt>
    <dgm:pt modelId="{4073F70D-A350-4024-9F08-657617324464}" type="pres">
      <dgm:prSet presAssocID="{D6402477-4BE5-4D7F-AAAE-114FE4EDBC27}" presName="entireBox" presStyleLbl="node1" presStyleIdx="0" presStyleCnt="2"/>
      <dgm:spPr/>
      <dgm:t>
        <a:bodyPr/>
        <a:lstStyle/>
        <a:p>
          <a:endParaRPr lang="en-US"/>
        </a:p>
      </dgm:t>
    </dgm:pt>
    <dgm:pt modelId="{F21729E2-8236-4F03-8622-34626E0CEA78}" type="pres">
      <dgm:prSet presAssocID="{D6402477-4BE5-4D7F-AAAE-114FE4EDBC27}" presName="descendantBox" presStyleCnt="0"/>
      <dgm:spPr/>
      <dgm:t>
        <a:bodyPr/>
        <a:lstStyle/>
        <a:p>
          <a:endParaRPr lang="en-US"/>
        </a:p>
      </dgm:t>
    </dgm:pt>
    <dgm:pt modelId="{6BBE8B25-2F86-4B2A-B7C4-04357B988B3A}" type="pres">
      <dgm:prSet presAssocID="{DCA722CF-AC99-437B-8FFC-363778326220}" presName="childTextBox" presStyleLbl="fgAccFollowNode1" presStyleIdx="0" presStyleCnt="3">
        <dgm:presLayoutVars>
          <dgm:bulletEnabled val="1"/>
        </dgm:presLayoutVars>
      </dgm:prSet>
      <dgm:spPr/>
      <dgm:t>
        <a:bodyPr/>
        <a:lstStyle/>
        <a:p>
          <a:endParaRPr lang="en-US"/>
        </a:p>
      </dgm:t>
    </dgm:pt>
    <dgm:pt modelId="{6D4F13F4-29CC-43E1-9FDA-EBE4C1FE903C}" type="pres">
      <dgm:prSet presAssocID="{79E0060A-D8D2-4C5D-9551-20F5CDB1A77A}" presName="sp" presStyleCnt="0"/>
      <dgm:spPr/>
      <dgm:t>
        <a:bodyPr/>
        <a:lstStyle/>
        <a:p>
          <a:endParaRPr lang="en-US"/>
        </a:p>
      </dgm:t>
    </dgm:pt>
    <dgm:pt modelId="{5B2FE773-29BC-4FE2-8B37-D9400A40DF62}" type="pres">
      <dgm:prSet presAssocID="{8F244100-ECD3-4218-8AA2-6CA4FB3B7E81}" presName="arrowAndChildren" presStyleCnt="0"/>
      <dgm:spPr/>
      <dgm:t>
        <a:bodyPr/>
        <a:lstStyle/>
        <a:p>
          <a:endParaRPr lang="en-US"/>
        </a:p>
      </dgm:t>
    </dgm:pt>
    <dgm:pt modelId="{DB25B689-06C9-4C25-BDB9-15D5BD48C492}" type="pres">
      <dgm:prSet presAssocID="{8F244100-ECD3-4218-8AA2-6CA4FB3B7E81}" presName="parentTextArrow" presStyleLbl="node1" presStyleIdx="0" presStyleCnt="2"/>
      <dgm:spPr/>
      <dgm:t>
        <a:bodyPr/>
        <a:lstStyle/>
        <a:p>
          <a:endParaRPr lang="en-US"/>
        </a:p>
      </dgm:t>
    </dgm:pt>
    <dgm:pt modelId="{2166DF45-703B-48A9-A8C9-AD07F0F02CF9}" type="pres">
      <dgm:prSet presAssocID="{8F244100-ECD3-4218-8AA2-6CA4FB3B7E81}" presName="arrow" presStyleLbl="node1" presStyleIdx="1" presStyleCnt="2"/>
      <dgm:spPr/>
      <dgm:t>
        <a:bodyPr/>
        <a:lstStyle/>
        <a:p>
          <a:endParaRPr lang="en-US"/>
        </a:p>
      </dgm:t>
    </dgm:pt>
    <dgm:pt modelId="{18087FB6-3201-4B40-ACC6-7AE2D9457990}" type="pres">
      <dgm:prSet presAssocID="{8F244100-ECD3-4218-8AA2-6CA4FB3B7E81}" presName="descendantArrow" presStyleCnt="0"/>
      <dgm:spPr/>
      <dgm:t>
        <a:bodyPr/>
        <a:lstStyle/>
        <a:p>
          <a:endParaRPr lang="en-US"/>
        </a:p>
      </dgm:t>
    </dgm:pt>
    <dgm:pt modelId="{B940F68C-02DC-48C0-9C22-D468F5AB89A9}" type="pres">
      <dgm:prSet presAssocID="{997EBD2B-0CE9-4364-A303-9E15B38D1A44}" presName="childTextArrow" presStyleLbl="fgAccFollowNode1" presStyleIdx="1" presStyleCnt="3">
        <dgm:presLayoutVars>
          <dgm:bulletEnabled val="1"/>
        </dgm:presLayoutVars>
      </dgm:prSet>
      <dgm:spPr/>
      <dgm:t>
        <a:bodyPr/>
        <a:lstStyle/>
        <a:p>
          <a:endParaRPr lang="en-US"/>
        </a:p>
      </dgm:t>
    </dgm:pt>
    <dgm:pt modelId="{FEF0EBA0-6333-4487-BFAD-CFFCE2FB317F}" type="pres">
      <dgm:prSet presAssocID="{C81A05C8-F09E-419E-8283-298F0F9BAFDE}" presName="childTextArrow" presStyleLbl="fgAccFollowNode1" presStyleIdx="2" presStyleCnt="3">
        <dgm:presLayoutVars>
          <dgm:bulletEnabled val="1"/>
        </dgm:presLayoutVars>
      </dgm:prSet>
      <dgm:spPr/>
      <dgm:t>
        <a:bodyPr/>
        <a:lstStyle/>
        <a:p>
          <a:endParaRPr lang="en-US"/>
        </a:p>
      </dgm:t>
    </dgm:pt>
  </dgm:ptLst>
  <dgm:cxnLst>
    <dgm:cxn modelId="{955C2FE7-382E-4DEA-B54A-A70F9D88B1EB}" type="presOf" srcId="{D6402477-4BE5-4D7F-AAAE-114FE4EDBC27}" destId="{AFC55AB9-3544-43B9-A89C-7D32D78EF57B}" srcOrd="0" destOrd="0" presId="urn:microsoft.com/office/officeart/2005/8/layout/process4"/>
    <dgm:cxn modelId="{35FF188E-803F-4D0E-BBEA-9345F3AB7760}" srcId="{BA932FB9-633C-4159-8C15-779DD5BFC708}" destId="{D6402477-4BE5-4D7F-AAAE-114FE4EDBC27}" srcOrd="1" destOrd="0" parTransId="{DAAC1D60-6A40-4BBD-A1DC-3DD6227C3A1B}" sibTransId="{9CBD30BB-5DB0-4A07-AF36-27FD1ED6AFBC}"/>
    <dgm:cxn modelId="{816F0637-7B5B-4072-9C15-5166531D2155}" type="presOf" srcId="{C81A05C8-F09E-419E-8283-298F0F9BAFDE}" destId="{FEF0EBA0-6333-4487-BFAD-CFFCE2FB317F}" srcOrd="0" destOrd="0" presId="urn:microsoft.com/office/officeart/2005/8/layout/process4"/>
    <dgm:cxn modelId="{985AA5D7-0119-415D-9CE0-EF8766BB7152}" srcId="{8F244100-ECD3-4218-8AA2-6CA4FB3B7E81}" destId="{997EBD2B-0CE9-4364-A303-9E15B38D1A44}" srcOrd="0" destOrd="0" parTransId="{2E0FAB6D-50A2-4371-B998-3246E64CD905}" sibTransId="{EEA569C0-7919-4772-8C4E-FCC3D77AF091}"/>
    <dgm:cxn modelId="{D363918E-982D-4E65-A9C8-7E211B9AC7F1}" srcId="{BA932FB9-633C-4159-8C15-779DD5BFC708}" destId="{8F244100-ECD3-4218-8AA2-6CA4FB3B7E81}" srcOrd="0" destOrd="0" parTransId="{D2DC8B45-F090-47A3-BC15-9DEBF928A641}" sibTransId="{79E0060A-D8D2-4C5D-9551-20F5CDB1A77A}"/>
    <dgm:cxn modelId="{654B4A4E-0614-4D76-9807-928A5EC48B74}" srcId="{8F244100-ECD3-4218-8AA2-6CA4FB3B7E81}" destId="{C81A05C8-F09E-419E-8283-298F0F9BAFDE}" srcOrd="1" destOrd="0" parTransId="{48F05F41-4A9F-41A4-8CC1-12A0E48DE3C5}" sibTransId="{0258D37D-488E-4608-BD01-8F6987E106BF}"/>
    <dgm:cxn modelId="{AA097F0B-18CB-4124-A662-DB8F8AAF9428}" type="presOf" srcId="{BA932FB9-633C-4159-8C15-779DD5BFC708}" destId="{CEFDFB7C-A16A-4EE2-9794-A747CC915546}" srcOrd="0" destOrd="0" presId="urn:microsoft.com/office/officeart/2005/8/layout/process4"/>
    <dgm:cxn modelId="{05BC6147-3686-4ED4-A398-708F1C4BA66F}" type="presOf" srcId="{997EBD2B-0CE9-4364-A303-9E15B38D1A44}" destId="{B940F68C-02DC-48C0-9C22-D468F5AB89A9}" srcOrd="0" destOrd="0" presId="urn:microsoft.com/office/officeart/2005/8/layout/process4"/>
    <dgm:cxn modelId="{6CF0A5B3-C43E-46E9-82F8-9C6AD958B63B}" srcId="{D6402477-4BE5-4D7F-AAAE-114FE4EDBC27}" destId="{DCA722CF-AC99-437B-8FFC-363778326220}" srcOrd="0" destOrd="0" parTransId="{DE8A7CE2-CEBC-4A01-B26A-241289FFF5D1}" sibTransId="{00E5B081-B69C-4E2D-B592-28CE9C532458}"/>
    <dgm:cxn modelId="{300F9BC3-A375-428D-A6C6-F63CE735ED0F}" type="presOf" srcId="{8F244100-ECD3-4218-8AA2-6CA4FB3B7E81}" destId="{DB25B689-06C9-4C25-BDB9-15D5BD48C492}" srcOrd="0" destOrd="0" presId="urn:microsoft.com/office/officeart/2005/8/layout/process4"/>
    <dgm:cxn modelId="{6EBC52F0-8842-4EA1-856D-F09F84678463}" type="presOf" srcId="{8F244100-ECD3-4218-8AA2-6CA4FB3B7E81}" destId="{2166DF45-703B-48A9-A8C9-AD07F0F02CF9}" srcOrd="1" destOrd="0" presId="urn:microsoft.com/office/officeart/2005/8/layout/process4"/>
    <dgm:cxn modelId="{930304DB-F4A8-4AE2-9905-4191A52A6C88}" type="presOf" srcId="{D6402477-4BE5-4D7F-AAAE-114FE4EDBC27}" destId="{4073F70D-A350-4024-9F08-657617324464}" srcOrd="1" destOrd="0" presId="urn:microsoft.com/office/officeart/2005/8/layout/process4"/>
    <dgm:cxn modelId="{42E21838-142C-471B-8265-CAC2353161C3}" type="presOf" srcId="{DCA722CF-AC99-437B-8FFC-363778326220}" destId="{6BBE8B25-2F86-4B2A-B7C4-04357B988B3A}" srcOrd="0" destOrd="0" presId="urn:microsoft.com/office/officeart/2005/8/layout/process4"/>
    <dgm:cxn modelId="{225CE79A-668C-45AD-ADFE-2FC6D8C81916}" type="presParOf" srcId="{CEFDFB7C-A16A-4EE2-9794-A747CC915546}" destId="{92779F45-6088-4D2F-B0FE-1B40EBD05326}" srcOrd="0" destOrd="0" presId="urn:microsoft.com/office/officeart/2005/8/layout/process4"/>
    <dgm:cxn modelId="{F536A102-CBF8-4273-B294-8B106CC63251}" type="presParOf" srcId="{92779F45-6088-4D2F-B0FE-1B40EBD05326}" destId="{AFC55AB9-3544-43B9-A89C-7D32D78EF57B}" srcOrd="0" destOrd="0" presId="urn:microsoft.com/office/officeart/2005/8/layout/process4"/>
    <dgm:cxn modelId="{524F3874-0912-46D0-B832-912CF4A3A720}" type="presParOf" srcId="{92779F45-6088-4D2F-B0FE-1B40EBD05326}" destId="{4073F70D-A350-4024-9F08-657617324464}" srcOrd="1" destOrd="0" presId="urn:microsoft.com/office/officeart/2005/8/layout/process4"/>
    <dgm:cxn modelId="{CEB4A6F1-825A-44AF-9C18-4FFD382C23CF}" type="presParOf" srcId="{92779F45-6088-4D2F-B0FE-1B40EBD05326}" destId="{F21729E2-8236-4F03-8622-34626E0CEA78}" srcOrd="2" destOrd="0" presId="urn:microsoft.com/office/officeart/2005/8/layout/process4"/>
    <dgm:cxn modelId="{F00F2DE8-FF93-4672-BB21-A56C5157246D}" type="presParOf" srcId="{F21729E2-8236-4F03-8622-34626E0CEA78}" destId="{6BBE8B25-2F86-4B2A-B7C4-04357B988B3A}" srcOrd="0" destOrd="0" presId="urn:microsoft.com/office/officeart/2005/8/layout/process4"/>
    <dgm:cxn modelId="{D5642410-C538-433B-A206-67FF0D47BECB}" type="presParOf" srcId="{CEFDFB7C-A16A-4EE2-9794-A747CC915546}" destId="{6D4F13F4-29CC-43E1-9FDA-EBE4C1FE903C}" srcOrd="1" destOrd="0" presId="urn:microsoft.com/office/officeart/2005/8/layout/process4"/>
    <dgm:cxn modelId="{3F44BFB6-4FE0-4E91-B66B-58DB546EC0A6}" type="presParOf" srcId="{CEFDFB7C-A16A-4EE2-9794-A747CC915546}" destId="{5B2FE773-29BC-4FE2-8B37-D9400A40DF62}" srcOrd="2" destOrd="0" presId="urn:microsoft.com/office/officeart/2005/8/layout/process4"/>
    <dgm:cxn modelId="{72EEDD2C-2262-4EE6-860B-214C6FF78744}" type="presParOf" srcId="{5B2FE773-29BC-4FE2-8B37-D9400A40DF62}" destId="{DB25B689-06C9-4C25-BDB9-15D5BD48C492}" srcOrd="0" destOrd="0" presId="urn:microsoft.com/office/officeart/2005/8/layout/process4"/>
    <dgm:cxn modelId="{98202A72-1DBF-4CEB-8B36-CF0F31178359}" type="presParOf" srcId="{5B2FE773-29BC-4FE2-8B37-D9400A40DF62}" destId="{2166DF45-703B-48A9-A8C9-AD07F0F02CF9}" srcOrd="1" destOrd="0" presId="urn:microsoft.com/office/officeart/2005/8/layout/process4"/>
    <dgm:cxn modelId="{1836A919-4508-4E41-B151-0726951390ED}" type="presParOf" srcId="{5B2FE773-29BC-4FE2-8B37-D9400A40DF62}" destId="{18087FB6-3201-4B40-ACC6-7AE2D9457990}" srcOrd="2" destOrd="0" presId="urn:microsoft.com/office/officeart/2005/8/layout/process4"/>
    <dgm:cxn modelId="{F6FC7131-D611-4F0F-8392-89BB61EC1D27}" type="presParOf" srcId="{18087FB6-3201-4B40-ACC6-7AE2D9457990}" destId="{B940F68C-02DC-48C0-9C22-D468F5AB89A9}" srcOrd="0" destOrd="0" presId="urn:microsoft.com/office/officeart/2005/8/layout/process4"/>
    <dgm:cxn modelId="{12405609-4FBF-435D-B18A-ED21E5D0626B}" type="presParOf" srcId="{18087FB6-3201-4B40-ACC6-7AE2D9457990}" destId="{FEF0EBA0-6333-4487-BFAD-CFFCE2FB317F}" srcOrd="1" destOrd="0" presId="urn:microsoft.com/office/officeart/2005/8/layout/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73F70D-A350-4024-9F08-657617324464}">
      <dsp:nvSpPr>
        <dsp:cNvPr id="0" name=""/>
        <dsp:cNvSpPr/>
      </dsp:nvSpPr>
      <dsp:spPr>
        <a:xfrm>
          <a:off x="0" y="763814"/>
          <a:ext cx="4835347" cy="50114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n-US" sz="900" kern="1200" dirty="0" smtClean="0"/>
            <a:t>Conclusion (statement that is claimed to be supported by the premises)</a:t>
          </a:r>
          <a:endParaRPr lang="en-US" sz="900" kern="1200" dirty="0"/>
        </a:p>
      </dsp:txBody>
      <dsp:txXfrm>
        <a:off x="0" y="763814"/>
        <a:ext cx="4835347" cy="270618"/>
      </dsp:txXfrm>
    </dsp:sp>
    <dsp:sp modelId="{6BBE8B25-2F86-4B2A-B7C4-04357B988B3A}">
      <dsp:nvSpPr>
        <dsp:cNvPr id="0" name=""/>
        <dsp:cNvSpPr/>
      </dsp:nvSpPr>
      <dsp:spPr>
        <a:xfrm>
          <a:off x="0" y="1024409"/>
          <a:ext cx="4835347" cy="230526"/>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n-US" sz="800" kern="1200" dirty="0" smtClean="0"/>
            <a:t>Conclusion: God exists.</a:t>
          </a:r>
          <a:endParaRPr lang="en-US" sz="800" kern="1200" dirty="0"/>
        </a:p>
      </dsp:txBody>
      <dsp:txXfrm>
        <a:off x="0" y="1024409"/>
        <a:ext cx="4835347" cy="230526"/>
      </dsp:txXfrm>
    </dsp:sp>
    <dsp:sp modelId="{2166DF45-703B-48A9-A8C9-AD07F0F02CF9}">
      <dsp:nvSpPr>
        <dsp:cNvPr id="0" name=""/>
        <dsp:cNvSpPr/>
      </dsp:nvSpPr>
      <dsp:spPr>
        <a:xfrm rot="10800000">
          <a:off x="0" y="570"/>
          <a:ext cx="4835347" cy="770760"/>
        </a:xfrm>
        <a:prstGeom prst="upArrowCallou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n-US" sz="900" kern="1200" dirty="0" smtClean="0"/>
            <a:t>Premises (statements that are claimed to be evidence for the truth of the conclusion)</a:t>
          </a:r>
          <a:endParaRPr lang="en-US" sz="900" kern="1200" dirty="0"/>
        </a:p>
      </dsp:txBody>
      <dsp:txXfrm rot="-10800000">
        <a:off x="0" y="570"/>
        <a:ext cx="4835347" cy="270537"/>
      </dsp:txXfrm>
    </dsp:sp>
    <dsp:sp modelId="{B940F68C-02DC-48C0-9C22-D468F5AB89A9}">
      <dsp:nvSpPr>
        <dsp:cNvPr id="0" name=""/>
        <dsp:cNvSpPr/>
      </dsp:nvSpPr>
      <dsp:spPr>
        <a:xfrm>
          <a:off x="0" y="271107"/>
          <a:ext cx="2417673" cy="230457"/>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n-US" sz="800" kern="1200" dirty="0" smtClean="0"/>
            <a:t>Premise 1: It is more perfect to exist than not to exist.</a:t>
          </a:r>
          <a:endParaRPr lang="en-US" sz="800" kern="1200" dirty="0"/>
        </a:p>
      </dsp:txBody>
      <dsp:txXfrm>
        <a:off x="0" y="271107"/>
        <a:ext cx="2417673" cy="230457"/>
      </dsp:txXfrm>
    </dsp:sp>
    <dsp:sp modelId="{FEF0EBA0-6333-4487-BFAD-CFFCE2FB317F}">
      <dsp:nvSpPr>
        <dsp:cNvPr id="0" name=""/>
        <dsp:cNvSpPr/>
      </dsp:nvSpPr>
      <dsp:spPr>
        <a:xfrm>
          <a:off x="2417673" y="271107"/>
          <a:ext cx="2417673" cy="230457"/>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n-US" sz="800" kern="1200" dirty="0" smtClean="0"/>
            <a:t>Premise 2: God, by definition, has all possible perfections.</a:t>
          </a:r>
          <a:endParaRPr lang="en-US" sz="800" kern="1200" dirty="0"/>
        </a:p>
      </dsp:txBody>
      <dsp:txXfrm>
        <a:off x="2417673" y="271107"/>
        <a:ext cx="2417673" cy="23045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7320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cp:lastModifiedBy>
  <cp:revision>18</cp:revision>
  <cp:lastPrinted>2014-01-22T18:32:00Z</cp:lastPrinted>
  <dcterms:created xsi:type="dcterms:W3CDTF">2014-01-22T16:45:00Z</dcterms:created>
  <dcterms:modified xsi:type="dcterms:W3CDTF">2014-08-24T15:08:00Z</dcterms:modified>
</cp:coreProperties>
</file>