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28"/>
        </w:rPr>
        <w:t>Universidad Tecnologica de la Selva (UTSELVA)</w:t>
      </w:r>
    </w:p>
    <w:p>
      <w:pPr>
        <w:jc w:val="center"/>
      </w:pPr>
      <w:r>
        <w:rPr>
          <w:b/>
        </w:rPr>
        <w:t>Ingenieria en Desarrollo y Gestion de Software</w:t>
        <w:br/>
      </w:r>
    </w:p>
    <w:p/>
    <w:p>
      <w:pPr>
        <w:jc w:val="center"/>
      </w:pPr>
      <w:r>
        <w:rPr>
          <w:b/>
          <w:sz w:val="32"/>
        </w:rPr>
        <w:t>Resultado de Aprendizaje - Unidad II</w:t>
        <w:br/>
        <w:t>Gestion de bases de datos no relacionales en la nube para el manejo de datos no estructurados en repositorios remotos</w:t>
      </w:r>
    </w:p>
    <w:p/>
    <w:p>
      <w:pPr>
        <w:jc w:val="center"/>
      </w:pPr>
      <w:r>
        <w:rPr>
          <w:i/>
        </w:rPr>
        <w:t>Reporte tecnico del caso de estudio</w:t>
        <w:br/>
        <w:t>FitCore - Plataforma Integral para la Gestion y Transformacion Digital del gimnasio Ciclic Studio</w:t>
      </w:r>
    </w:p>
    <w:p/>
    <w:p>
      <w:pPr>
        <w:jc w:val="center"/>
      </w:pPr>
      <w:r>
        <w:t>Equipo: ________________________________________</w:t>
      </w:r>
    </w:p>
    <w:p>
      <w:pPr>
        <w:jc w:val="center"/>
      </w:pPr>
      <w:r>
        <w:t>Docente: ________________________________________</w:t>
      </w:r>
    </w:p>
    <w:p>
      <w:pPr>
        <w:jc w:val="center"/>
      </w:pPr>
      <w:r>
        <w:t>Materia: Administracion de Proyectos / Gestion del Proceso de Desarrollo de Software</w:t>
      </w:r>
    </w:p>
    <w:p>
      <w:pPr>
        <w:jc w:val="center"/>
      </w:pPr>
      <w:r>
        <w:t>Fecha: Octubre 2026</w:t>
      </w:r>
    </w:p>
    <w:p>
      <w:r>
        <w:br w:type="page"/>
      </w:r>
    </w:p>
    <w:p>
      <w:pPr>
        <w:pStyle w:val="Heading1"/>
      </w:pPr>
      <w:r>
        <w:rPr>
          <w:color w:val="1E40AF"/>
        </w:rPr>
        <w:t>Indice</w:t>
      </w:r>
    </w:p>
    <w:p>
      <w:r>
        <w:t>1. Introduccion</w:t>
      </w:r>
    </w:p>
    <w:p>
      <w:r>
        <w:t>2. Descripcion del proyecto FitCore</w:t>
      </w:r>
    </w:p>
    <w:p>
      <w:r>
        <w:t>3. Justificacion del flujo de trabajo (pipeline) para la liberacion y despliegue continuo</w:t>
      </w:r>
    </w:p>
    <w:p>
      <w:r>
        <w:t>4. Entorno requerido para la liberacion y despliegue continuo</w:t>
      </w:r>
    </w:p>
    <w:p>
      <w:r>
        <w:t>5. Niveles de servicio acordados (SLA)</w:t>
      </w:r>
    </w:p>
    <w:p>
      <w:r>
        <w:t>6. Metricas para el monitoreo de la aplicacion</w:t>
      </w:r>
    </w:p>
    <w:p>
      <w:r>
        <w:t>7. Herramienta de liberacion continua configurada y vinculada al entorno de despliegue</w:t>
      </w:r>
    </w:p>
    <w:p>
      <w:r>
        <w:t>8. Casos de prueba</w:t>
      </w:r>
    </w:p>
    <w:p>
      <w:r>
        <w:t>9. Evidencias (capturas requeridas)</w:t>
      </w:r>
    </w:p>
    <w:p>
      <w:r>
        <w:t>10. Conclusion</w:t>
      </w:r>
    </w:p>
    <w:p>
      <w:r>
        <w:t>11. Referencias bibliograficas</w:t>
      </w:r>
    </w:p>
    <w:p>
      <w:r>
        <w:br w:type="page"/>
      </w:r>
    </w:p>
    <w:p>
      <w:pPr>
        <w:pStyle w:val="Heading1"/>
      </w:pPr>
      <w:r>
        <w:rPr>
          <w:color w:val="1E40AF"/>
        </w:rPr>
        <w:t>1. Introduccion</w:t>
      </w:r>
    </w:p>
    <w:p>
      <w:r>
        <w:rPr>
          <w:b w:val="0"/>
          <w:i w:val="0"/>
        </w:rPr>
        <w:t>La presente actividad de evaluacion tiene como proposito gestionar de forma practica el ciclo de integracion, liberacion y despliegue continuo (CI/CD) de una aplicacion real, tomando como caso de estudio el proyecto integrador FitCore. FitCore es la plataforma integral que digitaliza la operacion del gimnasio Ciclic Studio: administra socios, instructores, clases dirigidas, rutinas, membresias, pagos, avisos, planes e informacion general del establecimiento.</w:t>
      </w:r>
    </w:p>
    <w:p>
      <w:r>
        <w:rPr>
          <w:b w:val="0"/>
          <w:i w:val="0"/>
        </w:rPr>
        <w:t>A diferencia de las bases de datos relacionales tradicionales, el backend de FitCore se apoya en Supabase, una plataforma Backend-as-a-Service (BaaS) construida sobre PostgreSQL que expone servicios no relacionales de tipo remoto: almacenamiento orientado a documentos JSON (PostgREST), autenticacion gestionada (GoTrue) y almacenamiento de objetos. La aplicacion consume estos servicios mediante el SDK supabase_flutter. Esto la convierte en un caso idoneo para el objetivo del RA: gestionar bases de datos no relacionales en la nube para el manejo de datos no estructurados en repositorios remotos.</w:t>
      </w:r>
    </w:p>
    <w:p>
      <w:r>
        <w:rPr>
          <w:b w:val="0"/>
          <w:i w:val="0"/>
        </w:rPr>
        <w:t>Nota metodologica: todo lo documentado corresponde a la estructura y tecnologia reales del repositorio fitcore. No se describen tablas, endpoints ni funcionalidades inexistentes.</w:t>
      </w:r>
    </w:p>
    <w:p>
      <w:pPr>
        <w:pStyle w:val="Heading1"/>
      </w:pPr>
      <w:r>
        <w:rPr>
          <w:color w:val="1E40AF"/>
        </w:rPr>
        <w:t>2. Descripcion del proyecto FitCore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Elemento</w:t>
            </w:r>
          </w:p>
        </w:tc>
        <w:tc>
          <w:tcPr>
            <w:tcW w:type="dxa" w:w="4320"/>
          </w:tcPr>
          <w:p>
            <w:r/>
            <w:r>
              <w:rPr>
                <w:b/>
              </w:rPr>
              <w:t>Detalle</w:t>
            </w:r>
          </w:p>
        </w:tc>
      </w:tr>
      <w:tr>
        <w:tc>
          <w:tcPr>
            <w:tcW w:type="dxa" w:w="4320"/>
          </w:tcPr>
          <w:p>
            <w:r>
              <w:t>Nombre</w:t>
            </w:r>
          </w:p>
        </w:tc>
        <w:tc>
          <w:tcPr>
            <w:tcW w:type="dxa" w:w="4320"/>
          </w:tcPr>
          <w:p>
            <w:r>
              <w:t>FitCore</w:t>
            </w:r>
          </w:p>
        </w:tc>
      </w:tr>
      <w:tr>
        <w:tc>
          <w:tcPr>
            <w:tcW w:type="dxa" w:w="4320"/>
          </w:tcPr>
          <w:p>
            <w:r>
              <w:t>Cliente / Caso de estudio</w:t>
            </w:r>
          </w:p>
        </w:tc>
        <w:tc>
          <w:tcPr>
            <w:tcW w:type="dxa" w:w="4320"/>
          </w:tcPr>
          <w:p>
            <w:r>
              <w:t>Gimnasio Ciclic Studio</w:t>
            </w:r>
          </w:p>
        </w:tc>
      </w:tr>
      <w:tr>
        <w:tc>
          <w:tcPr>
            <w:tcW w:type="dxa" w:w="4320"/>
          </w:tcPr>
          <w:p>
            <w:r>
              <w:t>Tipo de aplicacion</w:t>
            </w:r>
          </w:p>
        </w:tc>
        <w:tc>
          <w:tcPr>
            <w:tcW w:type="dxa" w:w="4320"/>
          </w:tcPr>
          <w:p>
            <w:r>
              <w:t>App movil y multiplataforma de gestion administrativa de gimnasio</w:t>
            </w:r>
          </w:p>
        </w:tc>
      </w:tr>
      <w:tr>
        <w:tc>
          <w:tcPr>
            <w:tcW w:type="dxa" w:w="4320"/>
          </w:tcPr>
          <w:p>
            <w:r>
              <w:t>Lenguaje</w:t>
            </w:r>
          </w:p>
        </w:tc>
        <w:tc>
          <w:tcPr>
            <w:tcW w:type="dxa" w:w="4320"/>
          </w:tcPr>
          <w:p>
            <w:r>
              <w:t>Dart 3.13.4</w:t>
            </w:r>
          </w:p>
        </w:tc>
      </w:tr>
      <w:tr>
        <w:tc>
          <w:tcPr>
            <w:tcW w:type="dxa" w:w="4320"/>
          </w:tcPr>
          <w:p>
            <w:r>
              <w:t>Framework de UI</w:t>
            </w:r>
          </w:p>
        </w:tc>
        <w:tc>
          <w:tcPr>
            <w:tcW w:type="dxa" w:w="4320"/>
          </w:tcPr>
          <w:p>
            <w:r>
              <w:t>Flutter 3.47.5 (canal stable)</w:t>
            </w:r>
          </w:p>
        </w:tc>
      </w:tr>
      <w:tr>
        <w:tc>
          <w:tcPr>
            <w:tcW w:type="dxa" w:w="4320"/>
          </w:tcPr>
          <w:p>
            <w:r>
              <w:t>Gestion de estado</w:t>
            </w:r>
          </w:p>
        </w:tc>
        <w:tc>
          <w:tcPr>
            <w:tcW w:type="dxa" w:w="4320"/>
          </w:tcPr>
          <w:p>
            <w:r>
              <w:t>provider</w:t>
            </w:r>
          </w:p>
        </w:tc>
      </w:tr>
      <w:tr>
        <w:tc>
          <w:tcPr>
            <w:tcW w:type="dxa" w:w="4320"/>
          </w:tcPr>
          <w:p>
            <w:r>
              <w:t>Backend en la nube</w:t>
            </w:r>
          </w:p>
        </w:tc>
        <w:tc>
          <w:tcPr>
            <w:tcW w:type="dxa" w:w="4320"/>
          </w:tcPr>
          <w:p>
            <w:r>
              <w:t>Supabase (PostgreSQL gestionado + PostgREST + GoTrue)</w:t>
            </w:r>
          </w:p>
        </w:tc>
      </w:tr>
      <w:tr>
        <w:tc>
          <w:tcPr>
            <w:tcW w:type="dxa" w:w="4320"/>
          </w:tcPr>
          <w:p>
            <w:r>
              <w:t>SDK de acceso</w:t>
            </w:r>
          </w:p>
        </w:tc>
        <w:tc>
          <w:tcPr>
            <w:tcW w:type="dxa" w:w="4320"/>
          </w:tcPr>
          <w:p>
            <w:r>
              <w:t>supabase_flutter 2.18.3</w:t>
            </w:r>
          </w:p>
        </w:tc>
      </w:tr>
      <w:tr>
        <w:tc>
          <w:tcPr>
            <w:tcW w:type="dxa" w:w="4320"/>
          </w:tcPr>
          <w:p>
            <w:r>
              <w:t>Formato de datos</w:t>
            </w:r>
          </w:p>
        </w:tc>
        <w:tc>
          <w:tcPr>
            <w:tcW w:type="dxa" w:w="4320"/>
          </w:tcPr>
          <w:p>
            <w:r>
              <w:t>JSON (no estructurado / semi-estructurado)</w:t>
            </w:r>
          </w:p>
        </w:tc>
      </w:tr>
      <w:tr>
        <w:tc>
          <w:tcPr>
            <w:tcW w:type="dxa" w:w="4320"/>
          </w:tcPr>
          <w:p>
            <w:r>
              <w:t>Publico objetivo</w:t>
            </w:r>
          </w:p>
        </w:tc>
        <w:tc>
          <w:tcPr>
            <w:tcW w:type="dxa" w:w="4320"/>
          </w:tcPr>
          <w:p>
            <w:r>
              <w:t>Administradores, instructores (coach) y socios</w:t>
            </w:r>
          </w:p>
        </w:tc>
      </w:tr>
      <w:tr>
        <w:tc>
          <w:tcPr>
            <w:tcW w:type="dxa" w:w="4320"/>
          </w:tcPr>
          <w:p>
            <w:r>
              <w:t>Modulo demo</w:t>
            </w:r>
          </w:p>
        </w:tc>
        <w:tc>
          <w:tcPr>
            <w:tcW w:type="dxa" w:w="4320"/>
          </w:tcPr>
          <w:p>
            <w:r>
              <w:t>Base en memoria (login admin@fitcore.com / admin123)</w:t>
            </w:r>
          </w:p>
        </w:tc>
      </w:tr>
    </w:tbl>
    <w:p/>
    <w:p>
      <w:pPr>
        <w:pStyle w:val="Heading2"/>
      </w:pPr>
      <w:r>
        <w:rPr>
          <w:color w:val="1E40AF"/>
        </w:rPr>
        <w:t>2.1 Modulos funcionales reales</w:t>
      </w:r>
    </w:p>
    <w:p>
      <w:r>
        <w:rPr>
          <w:b w:val="0"/>
          <w:i w:val="0"/>
        </w:rPr>
        <w:t>El panel administrativo contiene 11 pantallas verificables en lib/pantallas/admin/:</w:t>
      </w:r>
    </w:p>
    <w:p>
      <w:pPr>
        <w:pStyle w:val="ListBullet"/>
      </w:pPr>
      <w:r>
        <w:t>Inicio (panel/dashboard)</w:t>
      </w:r>
    </w:p>
    <w:p>
      <w:pPr>
        <w:pStyle w:val="ListBullet"/>
      </w:pPr>
      <w:r>
        <w:t>Clientes (socios)</w:t>
      </w:r>
    </w:p>
    <w:p>
      <w:pPr>
        <w:pStyle w:val="ListBullet"/>
      </w:pPr>
      <w:r>
        <w:t>Instructores (coach)</w:t>
      </w:r>
    </w:p>
    <w:p>
      <w:pPr>
        <w:pStyle w:val="ListBullet"/>
      </w:pPr>
      <w:r>
        <w:t>Clases dirigidas</w:t>
      </w:r>
    </w:p>
    <w:p>
      <w:pPr>
        <w:pStyle w:val="ListBullet"/>
      </w:pPr>
      <w:r>
        <w:t>Rutinas</w:t>
      </w:r>
    </w:p>
    <w:p>
      <w:pPr>
        <w:pStyle w:val="ListBullet"/>
      </w:pPr>
      <w:r>
        <w:t>Membresias</w:t>
      </w:r>
    </w:p>
    <w:p>
      <w:pPr>
        <w:pStyle w:val="ListBullet"/>
      </w:pPr>
      <w:r>
        <w:t>Pagos</w:t>
      </w:r>
    </w:p>
    <w:p>
      <w:pPr>
        <w:pStyle w:val="ListBullet"/>
      </w:pPr>
      <w:r>
        <w:t>Avisos</w:t>
      </w:r>
    </w:p>
    <w:p>
      <w:pPr>
        <w:pStyle w:val="ListBullet"/>
      </w:pPr>
      <w:r>
        <w:t>Informacion del gimnasio</w:t>
      </w:r>
    </w:p>
    <w:p>
      <w:pPr>
        <w:pStyle w:val="ListBullet"/>
      </w:pPr>
      <w:r>
        <w:t>Reportes</w:t>
      </w:r>
    </w:p>
    <w:p>
      <w:pPr>
        <w:pStyle w:val="ListBullet"/>
      </w:pPr>
      <w:r>
        <w:t>Configuracion</w:t>
      </w:r>
    </w:p>
    <w:p>
      <w:pPr>
        <w:pStyle w:val="Heading2"/>
      </w:pPr>
      <w:r>
        <w:rPr>
          <w:color w:val="1E40AF"/>
        </w:rPr>
        <w:t>2.2 Modelo de datos real (tablas en Supabase)</w:t>
      </w:r>
    </w:p>
    <w:p>
      <w:r>
        <w:rPr>
          <w:b w:val="0"/>
          <w:i w:val="0"/>
        </w:rPr>
        <w:t>Definido en supabase/esquema.sql y supabase/esquema_extra.sql: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Tabla</w:t>
            </w:r>
          </w:p>
        </w:tc>
        <w:tc>
          <w:tcPr>
            <w:tcW w:type="dxa" w:w="2880"/>
          </w:tcPr>
          <w:p>
            <w:r/>
            <w:r>
              <w:rPr>
                <w:b/>
              </w:rPr>
              <w:t>Campos principales</w:t>
            </w:r>
          </w:p>
        </w:tc>
        <w:tc>
          <w:tcPr>
            <w:tcW w:type="dxa" w:w="2880"/>
          </w:tcPr>
          <w:p>
            <w:r/>
            <w:r>
              <w:rPr>
                <w:b/>
              </w:rPr>
              <w:t>Rol en el sistema</w:t>
            </w:r>
          </w:p>
        </w:tc>
      </w:tr>
      <w:tr>
        <w:tc>
          <w:tcPr>
            <w:tcW w:type="dxa" w:w="2880"/>
          </w:tcPr>
          <w:p>
            <w:r>
              <w:t>usuarios</w:t>
            </w:r>
          </w:p>
        </w:tc>
        <w:tc>
          <w:tcPr>
            <w:tcW w:type="dxa" w:w="2880"/>
          </w:tcPr>
          <w:p>
            <w:r>
              <w:t>id, nombre, apellidos, correo, telefono, rol (admin/coach/socio), activo, especialidad, fecha_registro</w:t>
            </w:r>
          </w:p>
        </w:tc>
        <w:tc>
          <w:tcPr>
            <w:tcW w:type="dxa" w:w="2880"/>
          </w:tcPr>
          <w:p>
            <w:r>
              <w:t>Perfil publico enlazado a auth.users</w:t>
            </w:r>
          </w:p>
        </w:tc>
      </w:tr>
      <w:tr>
        <w:tc>
          <w:tcPr>
            <w:tcW w:type="dxa" w:w="2880"/>
          </w:tcPr>
          <w:p>
            <w:r>
              <w:t>clases</w:t>
            </w:r>
          </w:p>
        </w:tc>
        <w:tc>
          <w:tcPr>
            <w:tcW w:type="dxa" w:w="2880"/>
          </w:tcPr>
          <w:p>
            <w:r>
              <w:t>id, nombre, descripcion, coach_id, coach_nombre, dia_semana, hora, duracion_min, cupo_max, sala, activa</w:t>
            </w:r>
          </w:p>
        </w:tc>
        <w:tc>
          <w:tcPr>
            <w:tcW w:type="dxa" w:w="2880"/>
          </w:tcPr>
          <w:p>
            <w:r>
              <w:t>Clases dirigidas</w:t>
            </w:r>
          </w:p>
        </w:tc>
      </w:tr>
      <w:tr>
        <w:tc>
          <w:tcPr>
            <w:tcW w:type="dxa" w:w="2880"/>
          </w:tcPr>
          <w:p>
            <w:r>
              <w:t>rutinas</w:t>
            </w:r>
          </w:p>
        </w:tc>
        <w:tc>
          <w:tcPr>
            <w:tcW w:type="dxa" w:w="2880"/>
          </w:tcPr>
          <w:p>
            <w:r>
              <w:t>id, nombre, descripcion, coach_id, coach_nombre, nivel, semanas, activa</w:t>
            </w:r>
          </w:p>
        </w:tc>
        <w:tc>
          <w:tcPr>
            <w:tcW w:type="dxa" w:w="2880"/>
          </w:tcPr>
          <w:p>
            <w:r>
              <w:t>Rutinas de entrenamiento</w:t>
            </w:r>
          </w:p>
        </w:tc>
      </w:tr>
      <w:tr>
        <w:tc>
          <w:tcPr>
            <w:tcW w:type="dxa" w:w="2880"/>
          </w:tcPr>
          <w:p>
            <w:r>
              <w:t>membresias</w:t>
            </w:r>
          </w:p>
        </w:tc>
        <w:tc>
          <w:tcPr>
            <w:tcW w:type="dxa" w:w="2880"/>
          </w:tcPr>
          <w:p>
            <w:r>
              <w:t>id, socio_id, socio_nombre, plan, precio, fecha_inicio, fecha_fin, activa</w:t>
            </w:r>
          </w:p>
        </w:tc>
        <w:tc>
          <w:tcPr>
            <w:tcW w:type="dxa" w:w="2880"/>
          </w:tcPr>
          <w:p>
            <w:r>
              <w:t>Membresias de socios</w:t>
            </w:r>
          </w:p>
        </w:tc>
      </w:tr>
      <w:tr>
        <w:tc>
          <w:tcPr>
            <w:tcW w:type="dxa" w:w="2880"/>
          </w:tcPr>
          <w:p>
            <w:r>
              <w:t>pagos</w:t>
            </w:r>
          </w:p>
        </w:tc>
        <w:tc>
          <w:tcPr>
            <w:tcW w:type="dxa" w:w="2880"/>
          </w:tcPr>
          <w:p>
            <w:r>
              <w:t>id, socio_id, socio_nombre, concepto, monto, metodo, fecha, pagado</w:t>
            </w:r>
          </w:p>
        </w:tc>
        <w:tc>
          <w:tcPr>
            <w:tcW w:type="dxa" w:w="2880"/>
          </w:tcPr>
          <w:p>
            <w:r>
              <w:t>Pagos registrados</w:t>
            </w:r>
          </w:p>
        </w:tc>
      </w:tr>
      <w:tr>
        <w:tc>
          <w:tcPr>
            <w:tcW w:type="dxa" w:w="2880"/>
          </w:tcPr>
          <w:p>
            <w:r>
              <w:t>avisos</w:t>
            </w:r>
          </w:p>
        </w:tc>
        <w:tc>
          <w:tcPr>
            <w:tcW w:type="dxa" w:w="2880"/>
          </w:tcPr>
          <w:p>
            <w:r>
              <w:t>id, titulo, contenido, fecha_publicacion, activo, importante</w:t>
            </w:r>
          </w:p>
        </w:tc>
        <w:tc>
          <w:tcPr>
            <w:tcW w:type="dxa" w:w="2880"/>
          </w:tcPr>
          <w:p>
            <w:r>
              <w:t>Avisos y novedades</w:t>
            </w:r>
          </w:p>
        </w:tc>
      </w:tr>
      <w:tr>
        <w:tc>
          <w:tcPr>
            <w:tcW w:type="dxa" w:w="2880"/>
          </w:tcPr>
          <w:p>
            <w:r>
              <w:t>planes</w:t>
            </w:r>
          </w:p>
        </w:tc>
        <w:tc>
          <w:tcPr>
            <w:tcW w:type="dxa" w:w="2880"/>
          </w:tcPr>
          <w:p>
            <w:r>
              <w:t>id, nombre, descripcion, duracion_dias, precio, condiciones, activo</w:t>
            </w:r>
          </w:p>
        </w:tc>
        <w:tc>
          <w:tcPr>
            <w:tcW w:type="dxa" w:w="2880"/>
          </w:tcPr>
          <w:p>
            <w:r>
              <w:t>Tipos de membresia</w:t>
            </w:r>
          </w:p>
        </w:tc>
      </w:tr>
      <w:tr>
        <w:tc>
          <w:tcPr>
            <w:tcW w:type="dxa" w:w="2880"/>
          </w:tcPr>
          <w:p>
            <w:r>
              <w:t>info_gimnasio</w:t>
            </w:r>
          </w:p>
        </w:tc>
        <w:tc>
          <w:tcPr>
            <w:tcW w:type="dxa" w:w="2880"/>
          </w:tcPr>
          <w:p>
            <w:r>
              <w:t>id, nombre, descripcion, direccion, telefono, horarios_atencion, servicios, imagen_url</w:t>
            </w:r>
          </w:p>
        </w:tc>
        <w:tc>
          <w:tcPr>
            <w:tcW w:type="dxa" w:w="2880"/>
          </w:tcPr>
          <w:p>
            <w:r>
              <w:t>Informacion general</w:t>
            </w:r>
          </w:p>
        </w:tc>
      </w:tr>
    </w:tbl>
    <w:p/>
    <w:p>
      <w:r>
        <w:rPr>
          <w:b w:val="0"/>
          <w:i w:val="0"/>
        </w:rPr>
        <w:t>Seguridad: todas las tablas tienen Row Level Security (RLS) habilitado. La funcion public.es_admin() determina si el usuario autenticado es administrador. El trigger on_auth_user_created ejecuta public.crear_perfil(), que crea el perfil en public.usuarios a partir de los metadatos del usuario recien registrado en Auth.</w:t>
      </w:r>
    </w:p>
    <w:p>
      <w:pPr>
        <w:pStyle w:val="Heading1"/>
      </w:pPr>
      <w:r>
        <w:rPr>
          <w:color w:val="1E40AF"/>
        </w:rPr>
        <w:t>3. Justificacion del flujo de trabajo (pipeline) para la liberacion y despliegue continuo</w:t>
      </w:r>
    </w:p>
    <w:p>
      <w:pPr>
        <w:pStyle w:val="Heading2"/>
      </w:pPr>
      <w:r>
        <w:rPr>
          <w:color w:val="1E40AF"/>
        </w:rPr>
        <w:t>3.1 Problema que resuelve</w:t>
      </w:r>
    </w:p>
    <w:p>
      <w:r>
        <w:rPr>
          <w:b w:val="0"/>
          <w:i w:val="0"/>
        </w:rPr>
        <w:t>Antes de automatizar, el equipo compilaba y distribuia el APK de forma manual, con riesgo de 'funciona en mi maquina', dependencia de credenciales locales y ausencia de validacion objetiva. FitCore consume servicios remotos (Supabase) cuya configuracion no debe quedar embebida, administra datos sensibles (socios, pagos, membresias) y es un proyecto en equipo, por lo que se requiere una unica fuente de verdad de lo que se libera.</w:t>
      </w:r>
    </w:p>
    <w:p>
      <w:pPr>
        <w:pStyle w:val="Heading2"/>
      </w:pPr>
      <w:r>
        <w:rPr>
          <w:color w:val="1E40AF"/>
        </w:rPr>
        <w:t>3.2 Modelo elegido: GitHub Actions</w:t>
      </w:r>
    </w:p>
    <w:p>
      <w:r>
        <w:rPr>
          <w:b w:val="0"/>
          <w:i w:val="0"/>
        </w:rPr>
        <w:t>Se adopta GitHub Actions por cuatro razones tecnicas:</w:t>
      </w:r>
    </w:p>
    <w:p>
      <w:pPr>
        <w:pStyle w:val="ListBullet"/>
      </w:pPr>
      <w:r>
        <w:t>Integracion nativa con el repositorio: el pipeline vive en .github/workflows/ci-cd.yml, versionado junto al codigo.</w:t>
      </w:r>
    </w:p>
    <w:p>
      <w:pPr>
        <w:pStyle w:val="ListBullet"/>
      </w:pPr>
      <w:r>
        <w:t>Ejecucion en contenedores limpios: cada job arranca en ubuntu-latest, eliminando el sesgo de la maquina del desarrollador.</w:t>
      </w:r>
    </w:p>
    <w:p>
      <w:pPr>
        <w:pStyle w:val="ListBullet"/>
      </w:pPr>
      <w:r>
        <w:t>Gestion de secretos: las credenciales de Supabase se inyectan como repository secrets, nunca se escriben en el repositorio.</w:t>
      </w:r>
    </w:p>
    <w:p>
      <w:pPr>
        <w:pStyle w:val="ListBullet"/>
      </w:pPr>
      <w:r>
        <w:t>Trazabilidad: cada ejecucion queda asociada a un commit y genera un GitHub Release con el APK adjunto.</w:t>
      </w:r>
    </w:p>
    <w:p>
      <w:pPr>
        <w:pStyle w:val="Heading2"/>
      </w:pPr>
      <w:r>
        <w:rPr>
          <w:color w:val="1E40AF"/>
        </w:rPr>
        <w:t>3.3 Estrategia de ramas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Rama</w:t>
            </w:r>
          </w:p>
        </w:tc>
        <w:tc>
          <w:tcPr>
            <w:tcW w:type="dxa" w:w="2880"/>
          </w:tcPr>
          <w:p>
            <w:r/>
            <w:r>
              <w:rPr>
                <w:b/>
              </w:rPr>
              <w:t>Proposito</w:t>
            </w:r>
          </w:p>
        </w:tc>
        <w:tc>
          <w:tcPr>
            <w:tcW w:type="dxa" w:w="2880"/>
          </w:tcPr>
          <w:p>
            <w:r/>
            <w:r>
              <w:rPr>
                <w:b/>
              </w:rPr>
              <w:t>Efecto en el pipeline</w:t>
            </w:r>
          </w:p>
        </w:tc>
      </w:tr>
      <w:tr>
        <w:tc>
          <w:tcPr>
            <w:tcW w:type="dxa" w:w="2880"/>
          </w:tcPr>
          <w:p>
            <w:r>
              <w:t>main</w:t>
            </w:r>
          </w:p>
        </w:tc>
        <w:tc>
          <w:tcPr>
            <w:tcW w:type="dxa" w:w="2880"/>
          </w:tcPr>
          <w:p>
            <w:r>
              <w:t>Codigo estable y liberable</w:t>
            </w:r>
          </w:p>
        </w:tc>
        <w:tc>
          <w:tcPr>
            <w:tcW w:type="dxa" w:w="2880"/>
          </w:tcPr>
          <w:p>
            <w:r>
              <w:t>Integracion, pruebas, compilacion y despliegue (Release)</w:t>
            </w:r>
          </w:p>
        </w:tc>
      </w:tr>
      <w:tr>
        <w:tc>
          <w:tcPr>
            <w:tcW w:type="dxa" w:w="2880"/>
          </w:tcPr>
          <w:p>
            <w:r>
              <w:t>develop</w:t>
            </w:r>
          </w:p>
        </w:tc>
        <w:tc>
          <w:tcPr>
            <w:tcW w:type="dxa" w:w="2880"/>
          </w:tcPr>
          <w:p>
            <w:r>
              <w:t>Integracion de trabajo en curso</w:t>
            </w:r>
          </w:p>
        </w:tc>
        <w:tc>
          <w:tcPr>
            <w:tcW w:type="dxa" w:w="2880"/>
          </w:tcPr>
          <w:p>
            <w:r>
              <w:t>Integracion, pruebas y compilacion (sin Release)</w:t>
            </w:r>
          </w:p>
        </w:tc>
      </w:tr>
      <w:tr>
        <w:tc>
          <w:tcPr>
            <w:tcW w:type="dxa" w:w="2880"/>
          </w:tcPr>
          <w:p>
            <w:r>
              <w:t>feature/*</w:t>
            </w:r>
          </w:p>
        </w:tc>
        <w:tc>
          <w:tcPr>
            <w:tcW w:type="dxa" w:w="2880"/>
          </w:tcPr>
          <w:p>
            <w:r>
              <w:t>Trabajo de cada integrante</w:t>
            </w:r>
          </w:p>
        </w:tc>
        <w:tc>
          <w:tcPr>
            <w:tcW w:type="dxa" w:w="2880"/>
          </w:tcPr>
          <w:p>
            <w:r>
              <w:t>Pull Request hacia main con validacion</w:t>
            </w:r>
          </w:p>
        </w:tc>
      </w:tr>
    </w:tbl>
    <w:p/>
    <w:p>
      <w:pPr>
        <w:pStyle w:val="Heading2"/>
      </w:pPr>
      <w:r>
        <w:rPr>
          <w:color w:val="1E40AF"/>
        </w:rPr>
        <w:t>3.4 Etapas del pipeline (jobs reales)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Job</w:t>
            </w:r>
          </w:p>
        </w:tc>
        <w:tc>
          <w:tcPr>
            <w:tcW w:type="dxa" w:w="2160"/>
          </w:tcPr>
          <w:p>
            <w:r/>
            <w:r>
              <w:rPr>
                <w:b/>
              </w:rPr>
              <w:t>Nombre</w:t>
            </w:r>
          </w:p>
        </w:tc>
        <w:tc>
          <w:tcPr>
            <w:tcW w:type="dxa" w:w="2160"/>
          </w:tcPr>
          <w:p>
            <w:r/>
            <w:r>
              <w:rPr>
                <w:b/>
              </w:rPr>
              <w:t>Que ejecuta</w:t>
            </w:r>
          </w:p>
        </w:tc>
        <w:tc>
          <w:tcPr>
            <w:tcW w:type="dxa" w:w="2160"/>
          </w:tcPr>
          <w:p>
            <w:r/>
            <w:r>
              <w:rPr>
                <w:b/>
              </w:rPr>
              <w:t>Artefacto</w:t>
            </w:r>
          </w:p>
        </w:tc>
      </w:tr>
      <w:tr>
        <w:tc>
          <w:tcPr>
            <w:tcW w:type="dxa" w:w="2160"/>
          </w:tcPr>
          <w:p>
            <w:r>
              <w:t>entorno</w:t>
            </w:r>
          </w:p>
        </w:tc>
        <w:tc>
          <w:tcPr>
            <w:tcW w:type="dxa" w:w="2160"/>
          </w:tcPr>
          <w:p>
            <w:r>
              <w:t>Preparar entorno de liberacion</w:t>
            </w:r>
          </w:p>
        </w:tc>
        <w:tc>
          <w:tcPr>
            <w:tcW w:type="dxa" w:w="2160"/>
          </w:tcPr>
          <w:p>
            <w:r>
              <w:t>Java 17, Flutter 3.47.5, flutter pub get</w:t>
            </w:r>
          </w:p>
        </w:tc>
        <w:tc>
          <w:tcPr>
            <w:tcW w:type="dxa" w:w="2160"/>
          </w:tcPr>
          <w:p>
            <w:r>
              <w:t>pub-deps</w:t>
            </w:r>
          </w:p>
        </w:tc>
      </w:tr>
      <w:tr>
        <w:tc>
          <w:tcPr>
            <w:tcW w:type="dxa" w:w="2160"/>
          </w:tcPr>
          <w:p>
            <w:r>
              <w:t>calidad</w:t>
            </w:r>
          </w:p>
        </w:tc>
        <w:tc>
          <w:tcPr>
            <w:tcW w:type="dxa" w:w="2160"/>
          </w:tcPr>
          <w:p>
            <w:r>
              <w:t>Analisis estatico y formato</w:t>
            </w:r>
          </w:p>
        </w:tc>
        <w:tc>
          <w:tcPr>
            <w:tcW w:type="dxa" w:w="2160"/>
          </w:tcPr>
          <w:p>
            <w:r>
              <w:t>flutter analyze, dart format</w:t>
            </w:r>
          </w:p>
        </w:tc>
        <w:tc>
          <w:tcPr>
            <w:tcW w:type="dxa" w:w="2160"/>
          </w:tcPr>
          <w:p>
            <w:r>
              <w:t>-</w:t>
            </w:r>
          </w:p>
        </w:tc>
      </w:tr>
      <w:tr>
        <w:tc>
          <w:tcPr>
            <w:tcW w:type="dxa" w:w="2160"/>
          </w:tcPr>
          <w:p>
            <w:r>
              <w:t>pruebas</w:t>
            </w:r>
          </w:p>
        </w:tc>
        <w:tc>
          <w:tcPr>
            <w:tcW w:type="dxa" w:w="2160"/>
          </w:tcPr>
          <w:p>
            <w:r>
              <w:t>Pruebas automatizadas y cobertura</w:t>
            </w:r>
          </w:p>
        </w:tc>
        <w:tc>
          <w:tcPr>
            <w:tcW w:type="dxa" w:w="2160"/>
          </w:tcPr>
          <w:p>
            <w:r>
              <w:t>flutter test --coverage</w:t>
            </w:r>
          </w:p>
        </w:tc>
        <w:tc>
          <w:tcPr>
            <w:tcW w:type="dxa" w:w="2160"/>
          </w:tcPr>
          <w:p>
            <w:r>
              <w:t>cobertura</w:t>
            </w:r>
          </w:p>
        </w:tc>
      </w:tr>
      <w:tr>
        <w:tc>
          <w:tcPr>
            <w:tcW w:type="dxa" w:w="2160"/>
          </w:tcPr>
          <w:p>
            <w:r>
              <w:t>api</w:t>
            </w:r>
          </w:p>
        </w:tc>
        <w:tc>
          <w:tcPr>
            <w:tcW w:type="dxa" w:w="2160"/>
          </w:tcPr>
          <w:p>
            <w:r>
              <w:t>Pruebas de API (Postman/Newman)</w:t>
            </w:r>
          </w:p>
        </w:tc>
        <w:tc>
          <w:tcPr>
            <w:tcW w:type="dxa" w:w="2160"/>
          </w:tcPr>
          <w:p>
            <w:r>
              <w:t>newman run sobre la coleccion FitCore</w:t>
            </w:r>
          </w:p>
        </w:tc>
        <w:tc>
          <w:tcPr>
            <w:tcW w:type="dxa" w:w="2160"/>
          </w:tcPr>
          <w:p>
            <w:r>
              <w:t>reporte-api</w:t>
            </w:r>
          </w:p>
        </w:tc>
      </w:tr>
      <w:tr>
        <w:tc>
          <w:tcPr>
            <w:tcW w:type="dxa" w:w="2160"/>
          </w:tcPr>
          <w:p>
            <w:r>
              <w:t>construye</w:t>
            </w:r>
          </w:p>
        </w:tc>
        <w:tc>
          <w:tcPr>
            <w:tcW w:type="dxa" w:w="2160"/>
          </w:tcPr>
          <w:p>
            <w:r>
              <w:t>Compilar APK de liberacion</w:t>
            </w:r>
          </w:p>
        </w:tc>
        <w:tc>
          <w:tcPr>
            <w:tcW w:type="dxa" w:w="2160"/>
          </w:tcPr>
          <w:p>
            <w:r>
              <w:t>flutter build apk --release con --dart-define</w:t>
            </w:r>
          </w:p>
        </w:tc>
        <w:tc>
          <w:tcPr>
            <w:tcW w:type="dxa" w:w="2160"/>
          </w:tcPr>
          <w:p>
            <w:r>
              <w:t>fitcore-apk</w:t>
            </w:r>
          </w:p>
        </w:tc>
      </w:tr>
      <w:tr>
        <w:tc>
          <w:tcPr>
            <w:tcW w:type="dxa" w:w="2160"/>
          </w:tcPr>
          <w:p>
            <w:r>
              <w:t>despliegue</w:t>
            </w:r>
          </w:p>
        </w:tc>
        <w:tc>
          <w:tcPr>
            <w:tcW w:type="dxa" w:w="2160"/>
          </w:tcPr>
          <w:p>
            <w:r>
              <w:t>Desplegar (GitHub Releases)</w:t>
            </w:r>
          </w:p>
        </w:tc>
        <w:tc>
          <w:tcPr>
            <w:tcW w:type="dxa" w:w="2160"/>
          </w:tcPr>
          <w:p>
            <w:r>
              <w:t>Publica el APK como Release</w:t>
            </w:r>
          </w:p>
        </w:tc>
        <w:tc>
          <w:tcPr>
            <w:tcW w:type="dxa" w:w="2160"/>
          </w:tcPr>
          <w:p>
            <w:r>
              <w:t>Release</w:t>
            </w:r>
          </w:p>
        </w:tc>
      </w:tr>
    </w:tbl>
    <w:p/>
    <w:p>
      <w:pPr>
        <w:pStyle w:val="Heading2"/>
      </w:pPr>
      <w:r>
        <w:rPr>
          <w:color w:val="1E40AF"/>
        </w:rPr>
        <w:t>3.5 Justificacion de las decisiones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Decision</w:t>
            </w:r>
          </w:p>
        </w:tc>
        <w:tc>
          <w:tcPr>
            <w:tcW w:type="dxa" w:w="4320"/>
          </w:tcPr>
          <w:p>
            <w:r/>
            <w:r>
              <w:rPr>
                <w:b/>
              </w:rPr>
              <w:t>Justificacion tecnica</w:t>
            </w:r>
          </w:p>
        </w:tc>
      </w:tr>
      <w:tr>
        <w:tc>
          <w:tcPr>
            <w:tcW w:type="dxa" w:w="4320"/>
          </w:tcPr>
          <w:p>
            <w:r>
              <w:t>flutter analyze antes de compilar</w:t>
            </w:r>
          </w:p>
        </w:tc>
        <w:tc>
          <w:tcPr>
            <w:tcW w:type="dxa" w:w="4320"/>
          </w:tcPr>
          <w:p>
            <w:r>
              <w:t>Detecta errores de tipado y lints antes del build (puerta de calidad).</w:t>
            </w:r>
          </w:p>
        </w:tc>
      </w:tr>
      <w:tr>
        <w:tc>
          <w:tcPr>
            <w:tcW w:type="dxa" w:w="4320"/>
          </w:tcPr>
          <w:p>
            <w:r>
              <w:t>Pruebas en modo demo</w:t>
            </w:r>
          </w:p>
        </w:tc>
        <w:tc>
          <w:tcPr>
            <w:tcW w:type="dxa" w:w="4320"/>
          </w:tcPr>
          <w:p>
            <w:r>
              <w:t>Validan UI y modelos sin red ni base de datos (ejecuciones deterministas).</w:t>
            </w:r>
          </w:p>
        </w:tc>
      </w:tr>
      <w:tr>
        <w:tc>
          <w:tcPr>
            <w:tcW w:type="dxa" w:w="4320"/>
          </w:tcPr>
          <w:p>
            <w:r>
              <w:t>Cobertura con --coverage</w:t>
            </w:r>
          </w:p>
        </w:tc>
        <w:tc>
          <w:tcPr>
            <w:tcW w:type="dxa" w:w="4320"/>
          </w:tcPr>
          <w:p>
            <w:r>
              <w:t>Mide objetivamente el codigo ejercitado por las pruebas.</w:t>
            </w:r>
          </w:p>
        </w:tc>
      </w:tr>
      <w:tr>
        <w:tc>
          <w:tcPr>
            <w:tcW w:type="dxa" w:w="4320"/>
          </w:tcPr>
          <w:p>
            <w:r>
              <w:t>--dart-define para URL y clave</w:t>
            </w:r>
          </w:p>
        </w:tc>
        <w:tc>
          <w:tcPr>
            <w:tcW w:type="dxa" w:w="4320"/>
          </w:tcPr>
          <w:p>
            <w:r>
              <w:t>Evita credenciales hardcoded; el binario recibe valores al compilar.</w:t>
            </w:r>
          </w:p>
        </w:tc>
      </w:tr>
      <w:tr>
        <w:tc>
          <w:tcPr>
            <w:tcW w:type="dxa" w:w="4320"/>
          </w:tcPr>
          <w:p>
            <w:r>
              <w:t>construye depende de calidad y pruebas</w:t>
            </w:r>
          </w:p>
        </w:tc>
        <w:tc>
          <w:tcPr>
            <w:tcW w:type="dxa" w:w="4320"/>
          </w:tcPr>
          <w:p>
            <w:r>
              <w:t>El APK solo se genera si el codigo pasa analisis y pruebas.</w:t>
            </w:r>
          </w:p>
        </w:tc>
      </w:tr>
      <w:tr>
        <w:tc>
          <w:tcPr>
            <w:tcW w:type="dxa" w:w="4320"/>
          </w:tcPr>
          <w:p>
            <w:r>
              <w:t>despliegue solo en main y push</w:t>
            </w:r>
          </w:p>
        </w:tc>
        <w:tc>
          <w:tcPr>
            <w:tcW w:type="dxa" w:w="4320"/>
          </w:tcPr>
          <w:p>
            <w:r>
              <w:t>El Release es un acto deliberado sobre la rama estable.</w:t>
            </w:r>
          </w:p>
        </w:tc>
      </w:tr>
      <w:tr>
        <w:tc>
          <w:tcPr>
            <w:tcW w:type="dxa" w:w="4320"/>
          </w:tcPr>
          <w:p>
            <w:r>
              <w:t>concurrency con cancel-in-progress</w:t>
            </w:r>
          </w:p>
        </w:tc>
        <w:tc>
          <w:tcPr>
            <w:tcW w:type="dxa" w:w="4320"/>
          </w:tcPr>
          <w:p>
            <w:r>
              <w:t>Cancela ejecuciones obsoletas de la misma rama.</w:t>
            </w:r>
          </w:p>
        </w:tc>
      </w:tr>
      <w:tr>
        <w:tc>
          <w:tcPr>
            <w:tcW w:type="dxa" w:w="4320"/>
          </w:tcPr>
          <w:p>
            <w:r>
              <w:t>Pruebas de API con Newman</w:t>
            </w:r>
          </w:p>
        </w:tc>
        <w:tc>
          <w:tcPr>
            <w:tcW w:type="dxa" w:w="4320"/>
          </w:tcPr>
          <w:p>
            <w:r>
              <w:t>Automatiza la coleccion de Postman dentro del pipeline.</w:t>
            </w:r>
          </w:p>
        </w:tc>
      </w:tr>
    </w:tbl>
    <w:p/>
    <w:p>
      <w:pPr>
        <w:pStyle w:val="Heading1"/>
      </w:pPr>
      <w:r>
        <w:rPr>
          <w:color w:val="1E40AF"/>
        </w:rPr>
        <w:t>4. Entorno requerido para la liberacion y despliegue continuo</w:t>
      </w:r>
    </w:p>
    <w:p>
      <w:pPr>
        <w:pStyle w:val="Heading2"/>
      </w:pPr>
      <w:r>
        <w:rPr>
          <w:color w:val="1E40AF"/>
        </w:rPr>
        <w:t>4.1 Arquitectura visual y de trabajo del equipo</w:t>
      </w:r>
    </w:p>
    <w:p>
      <w:r>
        <w:rPr>
          <w:b w:val="0"/>
          <w:i w:val="0"/>
        </w:rPr>
        <w:t>Arquitectura del sistema en capas:</w:t>
      </w:r>
    </w:p>
    <w:p>
      <w:r>
        <w:rPr>
          <w:rFonts w:ascii="Consolas" w:hAnsi="Consolas"/>
          <w:sz w:val="18"/>
        </w:rPr>
        <w:t>[PRESENTACION]  Flutter/Dart - lib/pantallas, lib/widgets, lib/estado (provider)</w:t>
        <w:br/>
        <w:t xml:space="preserve">      |</w:t>
        <w:br/>
        <w:t>[DATOS]         lib/datos/*_repo.dart, auth_servicio.dart (modo demo/real)</w:t>
        <w:br/>
        <w:t xml:space="preserve">      |  HTTPS (JSON)</w:t>
        <w:br/>
        <w:t>[NUBE]          Supabase: GoTrue + PostgREST + PostgreSQL (RLS, trigger)</w:t>
        <w:br/>
        <w:t xml:space="preserve">      ^</w:t>
        <w:br/>
        <w:t>[CI/CD]         GitHub Actions: pipeline, secrets, artifacts, releases</w:t>
      </w:r>
    </w:p>
    <w:p>
      <w:r>
        <w:rPr>
          <w:b w:val="0"/>
          <w:i w:val="0"/>
        </w:rPr>
        <w:t>Reparto del equipo: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Rol</w:t>
            </w:r>
          </w:p>
        </w:tc>
        <w:tc>
          <w:tcPr>
            <w:tcW w:type="dxa" w:w="2880"/>
          </w:tcPr>
          <w:p>
            <w:r/>
            <w:r>
              <w:rPr>
                <w:b/>
              </w:rPr>
              <w:t>Responsabilidad</w:t>
            </w:r>
          </w:p>
        </w:tc>
        <w:tc>
          <w:tcPr>
            <w:tcW w:type="dxa" w:w="2880"/>
          </w:tcPr>
          <w:p>
            <w:r/>
            <w:r>
              <w:rPr>
                <w:b/>
              </w:rPr>
              <w:t>Artefactos</w:t>
            </w:r>
          </w:p>
        </w:tc>
      </w:tr>
      <w:tr>
        <w:tc>
          <w:tcPr>
            <w:tcW w:type="dxa" w:w="2880"/>
          </w:tcPr>
          <w:p>
            <w:r>
              <w:t>Lider de proyecto / DevOps</w:t>
            </w:r>
          </w:p>
        </w:tc>
        <w:tc>
          <w:tcPr>
            <w:tcW w:type="dxa" w:w="2880"/>
          </w:tcPr>
          <w:p>
            <w:r>
              <w:t>Mantiene pipeline, secretos y liberaciones</w:t>
            </w:r>
          </w:p>
        </w:tc>
        <w:tc>
          <w:tcPr>
            <w:tcW w:type="dxa" w:w="2880"/>
          </w:tcPr>
          <w:p>
            <w:r>
              <w:t>.github/workflows/, scripts/</w:t>
            </w:r>
          </w:p>
        </w:tc>
      </w:tr>
      <w:tr>
        <w:tc>
          <w:tcPr>
            <w:tcW w:type="dxa" w:w="2880"/>
          </w:tcPr>
          <w:p>
            <w:r>
              <w:t>Desarrollador frontend</w:t>
            </w:r>
          </w:p>
        </w:tc>
        <w:tc>
          <w:tcPr>
            <w:tcW w:type="dxa" w:w="2880"/>
          </w:tcPr>
          <w:p>
            <w:r>
              <w:t>Pantallas y widgets Flutter</w:t>
            </w:r>
          </w:p>
        </w:tc>
        <w:tc>
          <w:tcPr>
            <w:tcW w:type="dxa" w:w="2880"/>
          </w:tcPr>
          <w:p>
            <w:r>
              <w:t>lib/pantallas/, lib/widgets/</w:t>
            </w:r>
          </w:p>
        </w:tc>
      </w:tr>
      <w:tr>
        <w:tc>
          <w:tcPr>
            <w:tcW w:type="dxa" w:w="2880"/>
          </w:tcPr>
          <w:p>
            <w:r>
              <w:t>Desarrollador backend / datos</w:t>
            </w:r>
          </w:p>
        </w:tc>
        <w:tc>
          <w:tcPr>
            <w:tcW w:type="dxa" w:w="2880"/>
          </w:tcPr>
          <w:p>
            <w:r>
              <w:t>Esquema, RLS, repositorios, API</w:t>
            </w:r>
          </w:p>
        </w:tc>
        <w:tc>
          <w:tcPr>
            <w:tcW w:type="dxa" w:w="2880"/>
          </w:tcPr>
          <w:p>
            <w:r>
              <w:t>supabase/, lib/datos/, lib/modelos/</w:t>
            </w:r>
          </w:p>
        </w:tc>
      </w:tr>
      <w:tr>
        <w:tc>
          <w:tcPr>
            <w:tcW w:type="dxa" w:w="2880"/>
          </w:tcPr>
          <w:p>
            <w:r>
              <w:t>QA / pruebas</w:t>
            </w:r>
          </w:p>
        </w:tc>
        <w:tc>
          <w:tcPr>
            <w:tcW w:type="dxa" w:w="2880"/>
          </w:tcPr>
          <w:p>
            <w:r>
              <w:t>Casos de prueba, pruebas unitarias y de API</w:t>
            </w:r>
          </w:p>
        </w:tc>
        <w:tc>
          <w:tcPr>
            <w:tcW w:type="dxa" w:w="2880"/>
          </w:tcPr>
          <w:p>
            <w:r>
              <w:t>test/, api-tests/</w:t>
            </w:r>
          </w:p>
        </w:tc>
      </w:tr>
    </w:tbl>
    <w:p/>
    <w:p>
      <w:r>
        <w:rPr>
          <w:b w:val="0"/>
          <w:i w:val="0"/>
        </w:rPr>
        <w:t>Flujo de trabajo diario:</w:t>
      </w:r>
    </w:p>
    <w:p>
      <w:r>
        <w:rPr>
          <w:rFonts w:ascii="Consolas" w:hAnsi="Consolas"/>
          <w:sz w:val="18"/>
        </w:rPr>
        <w:t>1. git checkout -b feature/nombre</w:t>
        <w:br/>
        <w:t>2. Desarrolla y prueba: flutter test ; flutter analyze</w:t>
        <w:br/>
        <w:t>3. git push origin feature/nombre</w:t>
        <w:br/>
        <w:t>4. Abre Pull Request hacia main -&gt; el pipeline valida automaticamente</w:t>
        <w:br/>
        <w:t>5. Revision por un companero (code review)</w:t>
        <w:br/>
        <w:t>6. Merge a main -&gt; pipeline compila y libera</w:t>
      </w:r>
    </w:p>
    <w:p>
      <w:r>
        <w:rPr>
          <w:b w:val="0"/>
          <w:i w:val="0"/>
        </w:rPr>
        <w:t>Justificacion: la arquitectura separa responsabilidades y permite trabajo paralelo sin conflictos en la rama principal, garantizando que solo codigo validado llegue a produccion.</w:t>
      </w:r>
    </w:p>
    <w:p>
      <w:pPr>
        <w:pStyle w:val="Heading2"/>
      </w:pPr>
      <w:r>
        <w:rPr>
          <w:color w:val="1E40AF"/>
        </w:rPr>
        <w:t>4.2 Control de versiones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Elemento</w:t>
            </w:r>
          </w:p>
        </w:tc>
        <w:tc>
          <w:tcPr>
            <w:tcW w:type="dxa" w:w="4320"/>
          </w:tcPr>
          <w:p>
            <w:r/>
            <w:r>
              <w:rPr>
                <w:b/>
              </w:rPr>
              <w:t>Detalle</w:t>
            </w:r>
          </w:p>
        </w:tc>
      </w:tr>
      <w:tr>
        <w:tc>
          <w:tcPr>
            <w:tcW w:type="dxa" w:w="4320"/>
          </w:tcPr>
          <w:p>
            <w:r>
              <w:t>Sistema</w:t>
            </w:r>
          </w:p>
        </w:tc>
        <w:tc>
          <w:tcPr>
            <w:tcW w:type="dxa" w:w="4320"/>
          </w:tcPr>
          <w:p>
            <w:r>
              <w:t>Git 2.56.0</w:t>
            </w:r>
          </w:p>
        </w:tc>
      </w:tr>
      <w:tr>
        <w:tc>
          <w:tcPr>
            <w:tcW w:type="dxa" w:w="4320"/>
          </w:tcPr>
          <w:p>
            <w:r>
              <w:t>Repositorio remoto</w:t>
            </w:r>
          </w:p>
        </w:tc>
        <w:tc>
          <w:tcPr>
            <w:tcW w:type="dxa" w:w="4320"/>
          </w:tcPr>
          <w:p>
            <w:r>
              <w:t>GitHub</w:t>
            </w:r>
          </w:p>
        </w:tc>
      </w:tr>
      <w:tr>
        <w:tc>
          <w:tcPr>
            <w:tcW w:type="dxa" w:w="4320"/>
          </w:tcPr>
          <w:p>
            <w:r>
              <w:t>Rama principal</w:t>
            </w:r>
          </w:p>
        </w:tc>
        <w:tc>
          <w:tcPr>
            <w:tcW w:type="dxa" w:w="4320"/>
          </w:tcPr>
          <w:p>
            <w:r>
              <w:t>main</w:t>
            </w:r>
          </w:p>
        </w:tc>
      </w:tr>
      <w:tr>
        <w:tc>
          <w:tcPr>
            <w:tcW w:type="dxa" w:w="4320"/>
          </w:tcPr>
          <w:p>
            <w:r>
              <w:t>Ramas de trabajo</w:t>
            </w:r>
          </w:p>
        </w:tc>
        <w:tc>
          <w:tcPr>
            <w:tcW w:type="dxa" w:w="4320"/>
          </w:tcPr>
          <w:p>
            <w:r>
              <w:t>develop, feature/*</w:t>
            </w:r>
          </w:p>
        </w:tc>
      </w:tr>
      <w:tr>
        <w:tc>
          <w:tcPr>
            <w:tcW w:type="dxa" w:w="4320"/>
          </w:tcPr>
          <w:p>
            <w:r>
              <w:t>Estrategia</w:t>
            </w:r>
          </w:p>
        </w:tc>
        <w:tc>
          <w:tcPr>
            <w:tcW w:type="dxa" w:w="4320"/>
          </w:tcPr>
          <w:p>
            <w:r>
              <w:t>GitHub Flow (pull requests + revision)</w:t>
            </w:r>
          </w:p>
        </w:tc>
      </w:tr>
      <w:tr>
        <w:tc>
          <w:tcPr>
            <w:tcW w:type="dxa" w:w="4320"/>
          </w:tcPr>
          <w:p>
            <w:r>
              <w:t>Archivo de exclusion</w:t>
            </w:r>
          </w:p>
        </w:tc>
        <w:tc>
          <w:tcPr>
            <w:tcW w:type="dxa" w:w="4320"/>
          </w:tcPr>
          <w:p>
            <w:r>
              <w:t>.gitignore (Flutter + artefactos de FitCore)</w:t>
            </w:r>
          </w:p>
        </w:tc>
      </w:tr>
    </w:tbl>
    <w:p/>
    <w:p>
      <w:r>
        <w:rPr>
          <w:b w:val="0"/>
          <w:i w:val="0"/>
        </w:rPr>
        <w:t>Justificacion: Git registra la evolucion del codigo con trazabilidad; GitHub aporta el repositorio remoto y la integracion con Actions, que enlaza cada commit con una ejecucion del pipeline. El .gitignore evita versionar artefactos pesados o sensibles.</w:t>
      </w:r>
    </w:p>
    <w:p>
      <w:pPr>
        <w:pStyle w:val="Heading2"/>
      </w:pPr>
      <w:r>
        <w:rPr>
          <w:color w:val="1E40AF"/>
        </w:rPr>
        <w:t>4.3 Entorno de desarrollo (tipo, configuracion, herramientas y lenguaje)</w:t>
      </w:r>
    </w:p>
    <w:p>
      <w:r>
        <w:rPr>
          <w:b w:val="0"/>
          <w:i w:val="0"/>
        </w:rPr>
        <w:t>Tipo: entorno de desarrollo movil multiplataforma en Windows, con compilacion reproducible en contenedores Linux (Ubuntu) durante el CI.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Componente</w:t>
            </w:r>
          </w:p>
        </w:tc>
        <w:tc>
          <w:tcPr>
            <w:tcW w:type="dxa" w:w="2880"/>
          </w:tcPr>
          <w:p>
            <w:r/>
            <w:r>
              <w:rPr>
                <w:b/>
              </w:rPr>
              <w:t>Herramienta / version</w:t>
            </w:r>
          </w:p>
        </w:tc>
        <w:tc>
          <w:tcPr>
            <w:tcW w:type="dxa" w:w="2880"/>
          </w:tcPr>
          <w:p>
            <w:r/>
            <w:r>
              <w:rPr>
                <w:b/>
              </w:rPr>
              <w:t>Proposito</w:t>
            </w:r>
          </w:p>
        </w:tc>
      </w:tr>
      <w:tr>
        <w:tc>
          <w:tcPr>
            <w:tcW w:type="dxa" w:w="2880"/>
          </w:tcPr>
          <w:p>
            <w:r>
              <w:t>Lenguaje</w:t>
            </w:r>
          </w:p>
        </w:tc>
        <w:tc>
          <w:tcPr>
            <w:tcW w:type="dxa" w:w="2880"/>
          </w:tcPr>
          <w:p>
            <w:r>
              <w:t>Dart 3.13.4</w:t>
            </w:r>
          </w:p>
        </w:tc>
        <w:tc>
          <w:tcPr>
            <w:tcW w:type="dxa" w:w="2880"/>
          </w:tcPr>
          <w:p>
            <w:r>
              <w:t>Programacion de la app</w:t>
            </w:r>
          </w:p>
        </w:tc>
      </w:tr>
      <w:tr>
        <w:tc>
          <w:tcPr>
            <w:tcW w:type="dxa" w:w="2880"/>
          </w:tcPr>
          <w:p>
            <w:r>
              <w:t>Framework</w:t>
            </w:r>
          </w:p>
        </w:tc>
        <w:tc>
          <w:tcPr>
            <w:tcW w:type="dxa" w:w="2880"/>
          </w:tcPr>
          <w:p>
            <w:r>
              <w:t>Flutter 3.47.5 stable</w:t>
            </w:r>
          </w:p>
        </w:tc>
        <w:tc>
          <w:tcPr>
            <w:tcW w:type="dxa" w:w="2880"/>
          </w:tcPr>
          <w:p>
            <w:r>
              <w:t>UI multiplataforma y toolchain</w:t>
            </w:r>
          </w:p>
        </w:tc>
      </w:tr>
      <w:tr>
        <w:tc>
          <w:tcPr>
            <w:tcW w:type="dxa" w:w="2880"/>
          </w:tcPr>
          <w:p>
            <w:r>
              <w:t>JDK</w:t>
            </w:r>
          </w:p>
        </w:tc>
        <w:tc>
          <w:tcPr>
            <w:tcW w:type="dxa" w:w="2880"/>
          </w:tcPr>
          <w:p>
            <w:r>
              <w:t>OpenJDK 17</w:t>
            </w:r>
          </w:p>
        </w:tc>
        <w:tc>
          <w:tcPr>
            <w:tcW w:type="dxa" w:w="2880"/>
          </w:tcPr>
          <w:p>
            <w:r>
              <w:t>Compilacion Android (Gradle)</w:t>
            </w:r>
          </w:p>
        </w:tc>
      </w:tr>
      <w:tr>
        <w:tc>
          <w:tcPr>
            <w:tcW w:type="dxa" w:w="2880"/>
          </w:tcPr>
          <w:p>
            <w:r>
              <w:t>Android SDK / NDK</w:t>
            </w:r>
          </w:p>
        </w:tc>
        <w:tc>
          <w:tcPr>
            <w:tcW w:type="dxa" w:w="2880"/>
          </w:tcPr>
          <w:p>
            <w:r>
              <w:t>NDK 28.2.13676358</w:t>
            </w:r>
          </w:p>
        </w:tc>
        <w:tc>
          <w:tcPr>
            <w:tcW w:type="dxa" w:w="2880"/>
          </w:tcPr>
          <w:p>
            <w:r>
              <w:t>Empaquetado del APK</w:t>
            </w:r>
          </w:p>
        </w:tc>
      </w:tr>
      <w:tr>
        <w:tc>
          <w:tcPr>
            <w:tcW w:type="dxa" w:w="2880"/>
          </w:tcPr>
          <w:p>
            <w:r>
              <w:t>Editor</w:t>
            </w:r>
          </w:p>
        </w:tc>
        <w:tc>
          <w:tcPr>
            <w:tcW w:type="dxa" w:w="2880"/>
          </w:tcPr>
          <w:p>
            <w:r>
              <w:t>VS Code / Android Studio</w:t>
            </w:r>
          </w:p>
        </w:tc>
        <w:tc>
          <w:tcPr>
            <w:tcW w:type="dxa" w:w="2880"/>
          </w:tcPr>
          <w:p>
            <w:r>
              <w:t>Desarrollo</w:t>
            </w:r>
          </w:p>
        </w:tc>
      </w:tr>
      <w:tr>
        <w:tc>
          <w:tcPr>
            <w:tcW w:type="dxa" w:w="2880"/>
          </w:tcPr>
          <w:p>
            <w:r>
              <w:t>Backend</w:t>
            </w:r>
          </w:p>
        </w:tc>
        <w:tc>
          <w:tcPr>
            <w:tcW w:type="dxa" w:w="2880"/>
          </w:tcPr>
          <w:p>
            <w:r>
              <w:t>Supabase (PostgreSQL gestionado)</w:t>
            </w:r>
          </w:p>
        </w:tc>
        <w:tc>
          <w:tcPr>
            <w:tcW w:type="dxa" w:w="2880"/>
          </w:tcPr>
          <w:p>
            <w:r>
              <w:t>Base de datos remota y API</w:t>
            </w:r>
          </w:p>
        </w:tc>
      </w:tr>
      <w:tr>
        <w:tc>
          <w:tcPr>
            <w:tcW w:type="dxa" w:w="2880"/>
          </w:tcPr>
          <w:p>
            <w:r>
              <w:t>Node.js</w:t>
            </w:r>
          </w:p>
        </w:tc>
        <w:tc>
          <w:tcPr>
            <w:tcW w:type="dxa" w:w="2880"/>
          </w:tcPr>
          <w:p>
            <w:r>
              <w:t>20+ / local v24</w:t>
            </w:r>
          </w:p>
        </w:tc>
        <w:tc>
          <w:tcPr>
            <w:tcW w:type="dxa" w:w="2880"/>
          </w:tcPr>
          <w:p>
            <w:r>
              <w:t>Ejecucion de Newman</w:t>
            </w:r>
          </w:p>
        </w:tc>
      </w:tr>
      <w:tr>
        <w:tc>
          <w:tcPr>
            <w:tcW w:type="dxa" w:w="2880"/>
          </w:tcPr>
          <w:p>
            <w:r>
              <w:t>Control de versiones</w:t>
            </w:r>
          </w:p>
        </w:tc>
        <w:tc>
          <w:tcPr>
            <w:tcW w:type="dxa" w:w="2880"/>
          </w:tcPr>
          <w:p>
            <w:r>
              <w:t>Git 2.56 + GitHub</w:t>
            </w:r>
          </w:p>
        </w:tc>
        <w:tc>
          <w:tcPr>
            <w:tcW w:type="dxa" w:w="2880"/>
          </w:tcPr>
          <w:p>
            <w:r>
              <w:t>Versionado</w:t>
            </w:r>
          </w:p>
        </w:tc>
      </w:tr>
      <w:tr>
        <w:tc>
          <w:tcPr>
            <w:tcW w:type="dxa" w:w="2880"/>
          </w:tcPr>
          <w:p>
            <w:r>
              <w:t>CI/CD</w:t>
            </w:r>
          </w:p>
        </w:tc>
        <w:tc>
          <w:tcPr>
            <w:tcW w:type="dxa" w:w="2880"/>
          </w:tcPr>
          <w:p>
            <w:r>
              <w:t>GitHub Actions</w:t>
            </w:r>
          </w:p>
        </w:tc>
        <w:tc>
          <w:tcPr>
            <w:tcW w:type="dxa" w:w="2880"/>
          </w:tcPr>
          <w:p>
            <w:r>
              <w:t>Pipeline automatizado</w:t>
            </w:r>
          </w:p>
        </w:tc>
      </w:tr>
    </w:tbl>
    <w:p/>
    <w:p>
      <w:r>
        <w:rPr>
          <w:b w:val="0"/>
          <w:i w:val="0"/>
        </w:rPr>
        <w:t>Configuracion (variables y define):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Parametro</w:t>
            </w:r>
          </w:p>
        </w:tc>
        <w:tc>
          <w:tcPr>
            <w:tcW w:type="dxa" w:w="2160"/>
          </w:tcPr>
          <w:p>
            <w:r/>
            <w:r>
              <w:rPr>
                <w:b/>
              </w:rPr>
              <w:t>Tipo</w:t>
            </w:r>
          </w:p>
        </w:tc>
        <w:tc>
          <w:tcPr>
            <w:tcW w:type="dxa" w:w="2160"/>
          </w:tcPr>
          <w:p>
            <w:r/>
            <w:r>
              <w:rPr>
                <w:b/>
              </w:rPr>
              <w:t>Origen</w:t>
            </w:r>
          </w:p>
        </w:tc>
        <w:tc>
          <w:tcPr>
            <w:tcW w:type="dxa" w:w="2160"/>
          </w:tcPr>
          <w:p>
            <w:r/>
            <w:r>
              <w:rPr>
                <w:b/>
              </w:rPr>
              <w:t>Uso</w:t>
            </w:r>
          </w:p>
        </w:tc>
      </w:tr>
      <w:tr>
        <w:tc>
          <w:tcPr>
            <w:tcW w:type="dxa" w:w="2160"/>
          </w:tcPr>
          <w:p>
            <w:r>
              <w:t>SUPABASE_URL</w:t>
            </w:r>
          </w:p>
        </w:tc>
        <w:tc>
          <w:tcPr>
            <w:tcW w:type="dxa" w:w="2160"/>
          </w:tcPr>
          <w:p>
            <w:r>
              <w:t>Secreto / --dart-define</w:t>
            </w:r>
          </w:p>
        </w:tc>
        <w:tc>
          <w:tcPr>
            <w:tcW w:type="dxa" w:w="2160"/>
          </w:tcPr>
          <w:p>
            <w:r>
              <w:t>GitHub Secrets / entorno</w:t>
            </w:r>
          </w:p>
        </w:tc>
        <w:tc>
          <w:tcPr>
            <w:tcW w:type="dxa" w:w="2160"/>
          </w:tcPr>
          <w:p>
            <w:r>
              <w:t>URL del proyecto Supabase</w:t>
            </w:r>
          </w:p>
        </w:tc>
      </w:tr>
      <w:tr>
        <w:tc>
          <w:tcPr>
            <w:tcW w:type="dxa" w:w="2160"/>
          </w:tcPr>
          <w:p>
            <w:r>
              <w:t>SUPABASE_ANON_KEY</w:t>
            </w:r>
          </w:p>
        </w:tc>
        <w:tc>
          <w:tcPr>
            <w:tcW w:type="dxa" w:w="2160"/>
          </w:tcPr>
          <w:p>
            <w:r>
              <w:t>Secreto / --dart-define</w:t>
            </w:r>
          </w:p>
        </w:tc>
        <w:tc>
          <w:tcPr>
            <w:tcW w:type="dxa" w:w="2160"/>
          </w:tcPr>
          <w:p>
            <w:r>
              <w:t>GitHub Secrets / entorno</w:t>
            </w:r>
          </w:p>
        </w:tc>
        <w:tc>
          <w:tcPr>
            <w:tcW w:type="dxa" w:w="2160"/>
          </w:tcPr>
          <w:p>
            <w:r>
              <w:t>Clave publica anonima</w:t>
            </w:r>
          </w:p>
        </w:tc>
      </w:tr>
      <w:tr>
        <w:tc>
          <w:tcPr>
            <w:tcW w:type="dxa" w:w="2160"/>
          </w:tcPr>
          <w:p>
            <w:r>
              <w:t>FITCORE_TEST_EMAIL</w:t>
            </w:r>
          </w:p>
        </w:tc>
        <w:tc>
          <w:tcPr>
            <w:tcW w:type="dxa" w:w="2160"/>
          </w:tcPr>
          <w:p>
            <w:r>
              <w:t>Secreto</w:t>
            </w:r>
          </w:p>
        </w:tc>
        <w:tc>
          <w:tcPr>
            <w:tcW w:type="dxa" w:w="2160"/>
          </w:tcPr>
          <w:p>
            <w:r>
              <w:t>GitHub Secrets</w:t>
            </w:r>
          </w:p>
        </w:tc>
        <w:tc>
          <w:tcPr>
            <w:tcW w:type="dxa" w:w="2160"/>
          </w:tcPr>
          <w:p>
            <w:r>
              <w:t>Usuario de prueba para Newman</w:t>
            </w:r>
          </w:p>
        </w:tc>
      </w:tr>
      <w:tr>
        <w:tc>
          <w:tcPr>
            <w:tcW w:type="dxa" w:w="2160"/>
          </w:tcPr>
          <w:p>
            <w:r>
              <w:t>FITCORE_TEST_PASSWORD</w:t>
            </w:r>
          </w:p>
        </w:tc>
        <w:tc>
          <w:tcPr>
            <w:tcW w:type="dxa" w:w="2160"/>
          </w:tcPr>
          <w:p>
            <w:r>
              <w:t>Secreto</w:t>
            </w:r>
          </w:p>
        </w:tc>
        <w:tc>
          <w:tcPr>
            <w:tcW w:type="dxa" w:w="2160"/>
          </w:tcPr>
          <w:p>
            <w:r>
              <w:t>GitHub Secrets</w:t>
            </w:r>
          </w:p>
        </w:tc>
        <w:tc>
          <w:tcPr>
            <w:tcW w:type="dxa" w:w="2160"/>
          </w:tcPr>
          <w:p>
            <w:r>
              <w:t>Contrasena del usuario de prueba</w:t>
            </w:r>
          </w:p>
        </w:tc>
      </w:tr>
      <w:tr>
        <w:tc>
          <w:tcPr>
            <w:tcW w:type="dxa" w:w="2160"/>
          </w:tcPr>
          <w:p>
            <w:r>
              <w:t>FLUTTER_VERSION</w:t>
            </w:r>
          </w:p>
        </w:tc>
        <w:tc>
          <w:tcPr>
            <w:tcW w:type="dxa" w:w="2160"/>
          </w:tcPr>
          <w:p>
            <w:r>
              <w:t>Variable de pipeline</w:t>
            </w:r>
          </w:p>
        </w:tc>
        <w:tc>
          <w:tcPr>
            <w:tcW w:type="dxa" w:w="2160"/>
          </w:tcPr>
          <w:p>
            <w:r>
              <w:t>ci-cd.yml</w:t>
            </w:r>
          </w:p>
        </w:tc>
        <w:tc>
          <w:tcPr>
            <w:tcW w:type="dxa" w:w="2160"/>
          </w:tcPr>
          <w:p>
            <w:r>
              <w:t>Version de Flutter (3.47.5)</w:t>
            </w:r>
          </w:p>
        </w:tc>
      </w:tr>
      <w:tr>
        <w:tc>
          <w:tcPr>
            <w:tcW w:type="dxa" w:w="2160"/>
          </w:tcPr>
          <w:p>
            <w:r>
              <w:t>JAVA_VERSION</w:t>
            </w:r>
          </w:p>
        </w:tc>
        <w:tc>
          <w:tcPr>
            <w:tcW w:type="dxa" w:w="2160"/>
          </w:tcPr>
          <w:p>
            <w:r>
              <w:t>Variable de pipeline</w:t>
            </w:r>
          </w:p>
        </w:tc>
        <w:tc>
          <w:tcPr>
            <w:tcW w:type="dxa" w:w="2160"/>
          </w:tcPr>
          <w:p>
            <w:r>
              <w:t>ci-cd.yml</w:t>
            </w:r>
          </w:p>
        </w:tc>
        <w:tc>
          <w:tcPr>
            <w:tcW w:type="dxa" w:w="2160"/>
          </w:tcPr>
          <w:p>
            <w:r>
              <w:t>Version de Java (17)</w:t>
            </w:r>
          </w:p>
        </w:tc>
      </w:tr>
      <w:tr>
        <w:tc>
          <w:tcPr>
            <w:tcW w:type="dxa" w:w="2160"/>
          </w:tcPr>
          <w:p>
            <w:r>
              <w:t>NODE_VERSION</w:t>
            </w:r>
          </w:p>
        </w:tc>
        <w:tc>
          <w:tcPr>
            <w:tcW w:type="dxa" w:w="2160"/>
          </w:tcPr>
          <w:p>
            <w:r>
              <w:t>Variable de pipeline</w:t>
            </w:r>
          </w:p>
        </w:tc>
        <w:tc>
          <w:tcPr>
            <w:tcW w:type="dxa" w:w="2160"/>
          </w:tcPr>
          <w:p>
            <w:r>
              <w:t>ci-cd.yml</w:t>
            </w:r>
          </w:p>
        </w:tc>
        <w:tc>
          <w:tcPr>
            <w:tcW w:type="dxa" w:w="2160"/>
          </w:tcPr>
          <w:p>
            <w:r>
              <w:t>Version de Node (20)</w:t>
            </w:r>
          </w:p>
        </w:tc>
      </w:tr>
    </w:tbl>
    <w:p/>
    <w:p>
      <w:r>
        <w:rPr>
          <w:b w:val="0"/>
          <w:i w:val="0"/>
        </w:rPr>
        <w:t>Configuracion de la app: lib/core/config_supabase.dart resuelve URL y clave solo desde --dart-define; si faltan, FitCore arranca en modo demo con datos en memoria. El entorno funciona sin backend para desarrollo y pruebas, y contra Supabase real para produccion.</w:t>
      </w:r>
    </w:p>
    <w:p>
      <w:r>
        <w:rPr>
          <w:b w:val="0"/>
          <w:i w:val="0"/>
        </w:rPr>
        <w:t>Justificacion: se eligio Flutter por su base de codigo unica; Supabase por ofrecer PostgreSQL gestionado con API JSON y RLS sin infraestructura propia; y el patron 'backend opcional + modo demo' para desarrollar sin credenciales ni conectividad, haciendo el pipeline determinista.</w:t>
      </w:r>
    </w:p>
    <w:p>
      <w:pPr>
        <w:pStyle w:val="Heading2"/>
      </w:pPr>
      <w:r>
        <w:rPr>
          <w:color w:val="1E40AF"/>
        </w:rPr>
        <w:t>4.4 Parametros de configuracion de las herramientas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Herramienta</w:t>
            </w:r>
          </w:p>
        </w:tc>
        <w:tc>
          <w:tcPr>
            <w:tcW w:type="dxa" w:w="2880"/>
          </w:tcPr>
          <w:p>
            <w:r/>
            <w:r>
              <w:rPr>
                <w:b/>
              </w:rPr>
              <w:t>Archivo</w:t>
            </w:r>
          </w:p>
        </w:tc>
        <w:tc>
          <w:tcPr>
            <w:tcW w:type="dxa" w:w="2880"/>
          </w:tcPr>
          <w:p>
            <w:r/>
            <w:r>
              <w:rPr>
                <w:b/>
              </w:rPr>
              <w:t>Parametros clave</w:t>
            </w:r>
          </w:p>
        </w:tc>
      </w:tr>
      <w:tr>
        <w:tc>
          <w:tcPr>
            <w:tcW w:type="dxa" w:w="2880"/>
          </w:tcPr>
          <w:p>
            <w:r>
              <w:t>Flutter</w:t>
            </w:r>
          </w:p>
        </w:tc>
        <w:tc>
          <w:tcPr>
            <w:tcW w:type="dxa" w:w="2880"/>
          </w:tcPr>
          <w:p>
            <w:r>
              <w:t>pubspec.yaml</w:t>
            </w:r>
          </w:p>
        </w:tc>
        <w:tc>
          <w:tcPr>
            <w:tcW w:type="dxa" w:w="2880"/>
          </w:tcPr>
          <w:p>
            <w:r>
              <w:t>name: fitcore, version 1.0.0+1, sdk ^3.13.4, supabase_flutter 2.18.3, provider 6.1.5+1, intl 0.20.3, assets images/</w:t>
            </w:r>
          </w:p>
        </w:tc>
      </w:tr>
      <w:tr>
        <w:tc>
          <w:tcPr>
            <w:tcW w:type="dxa" w:w="2880"/>
          </w:tcPr>
          <w:p>
            <w:r>
              <w:t>Analisis Dart</w:t>
            </w:r>
          </w:p>
        </w:tc>
        <w:tc>
          <w:tcPr>
            <w:tcW w:type="dxa" w:w="2880"/>
          </w:tcPr>
          <w:p>
            <w:r>
              <w:t>analysis_options.yaml</w:t>
            </w:r>
          </w:p>
        </w:tc>
        <w:tc>
          <w:tcPr>
            <w:tcW w:type="dxa" w:w="2880"/>
          </w:tcPr>
          <w:p>
            <w:r>
              <w:t>Reglas de flutter_lints 6.0.0</w:t>
            </w:r>
          </w:p>
        </w:tc>
      </w:tr>
      <w:tr>
        <w:tc>
          <w:tcPr>
            <w:tcW w:type="dxa" w:w="2880"/>
          </w:tcPr>
          <w:p>
            <w:r>
              <w:t>Android</w:t>
            </w:r>
          </w:p>
        </w:tc>
        <w:tc>
          <w:tcPr>
            <w:tcW w:type="dxa" w:w="2880"/>
          </w:tcPr>
          <w:p>
            <w:r>
              <w:t>android/app/build.gradle.kts</w:t>
            </w:r>
          </w:p>
        </w:tc>
        <w:tc>
          <w:tcPr>
            <w:tcW w:type="dxa" w:w="2880"/>
          </w:tcPr>
          <w:p>
            <w:r>
              <w:t>applicationId com.fitcore.fitcore, Java 17, ndkVersion 28.2.13676358</w:t>
            </w:r>
          </w:p>
        </w:tc>
      </w:tr>
      <w:tr>
        <w:tc>
          <w:tcPr>
            <w:tcW w:type="dxa" w:w="2880"/>
          </w:tcPr>
          <w:p>
            <w:r>
              <w:t>GitHub Actions</w:t>
            </w:r>
          </w:p>
        </w:tc>
        <w:tc>
          <w:tcPr>
            <w:tcW w:type="dxa" w:w="2880"/>
          </w:tcPr>
          <w:p>
            <w:r>
              <w:t>.github/workflows/ci-cd.yml</w:t>
            </w:r>
          </w:p>
        </w:tc>
        <w:tc>
          <w:tcPr>
            <w:tcW w:type="dxa" w:w="2880"/>
          </w:tcPr>
          <w:p>
            <w:r>
              <w:t>on push/PR/workflow_dispatch, concurrency, 6 jobs, --dart-define</w:t>
            </w:r>
          </w:p>
        </w:tc>
      </w:tr>
      <w:tr>
        <w:tc>
          <w:tcPr>
            <w:tcW w:type="dxa" w:w="2880"/>
          </w:tcPr>
          <w:p>
            <w:r>
              <w:t>Newman</w:t>
            </w:r>
          </w:p>
        </w:tc>
        <w:tc>
          <w:tcPr>
            <w:tcW w:type="dxa" w:w="2880"/>
          </w:tcPr>
          <w:p>
            <w:r>
              <w:t>api-tests/FitCore.postman_collection.json</w:t>
            </w:r>
          </w:p>
        </w:tc>
        <w:tc>
          <w:tcPr>
            <w:tcW w:type="dxa" w:w="2880"/>
          </w:tcPr>
          <w:p>
            <w:r>
              <w:t>Variables baseUrl, anonKey, email, password, token, userId</w:t>
            </w:r>
          </w:p>
        </w:tc>
      </w:tr>
      <w:tr>
        <w:tc>
          <w:tcPr>
            <w:tcW w:type="dxa" w:w="2880"/>
          </w:tcPr>
          <w:p>
            <w:r>
              <w:t>Supabase RLS</w:t>
            </w:r>
          </w:p>
        </w:tc>
        <w:tc>
          <w:tcPr>
            <w:tcW w:type="dxa" w:w="2880"/>
          </w:tcPr>
          <w:p>
            <w:r>
              <w:t>supabase/esquema*.sql</w:t>
            </w:r>
          </w:p>
        </w:tc>
        <w:tc>
          <w:tcPr>
            <w:tcW w:type="dxa" w:w="2880"/>
          </w:tcPr>
          <w:p>
            <w:r>
              <w:t>Funcion es_admin(), politicas por tabla y rol</w:t>
            </w:r>
          </w:p>
        </w:tc>
      </w:tr>
      <w:tr>
        <w:tc>
          <w:tcPr>
            <w:tcW w:type="dxa" w:w="2880"/>
          </w:tcPr>
          <w:p>
            <w:r>
              <w:t>Git/DevOps</w:t>
            </w:r>
          </w:p>
        </w:tc>
        <w:tc>
          <w:tcPr>
            <w:tcW w:type="dxa" w:w="2880"/>
          </w:tcPr>
          <w:p>
            <w:r>
              <w:t>.gitignore</w:t>
            </w:r>
          </w:p>
        </w:tc>
        <w:tc>
          <w:tcPr>
            <w:tcW w:type="dxa" w:w="2880"/>
          </w:tcPr>
          <w:p>
            <w:r>
              <w:t>Excluye build/, .dart_tool/, coverage/, *.log, reports/</w:t>
            </w:r>
          </w:p>
        </w:tc>
      </w:tr>
    </w:tbl>
    <w:p/>
    <w:p>
      <w:r>
        <w:rPr>
          <w:b w:val="0"/>
          <w:i w:val="0"/>
        </w:rPr>
        <w:t>Justificacion: centralizar la configuracion en archivos versionados garantiza que cualquier integrante y el pipeline reproduzcan el mismo entorno.</w:t>
      </w:r>
    </w:p>
    <w:p>
      <w:pPr>
        <w:pStyle w:val="Heading1"/>
      </w:pPr>
      <w:r>
        <w:rPr>
          <w:color w:val="1E40AF"/>
        </w:rPr>
        <w:t>5. Niveles de servicio acordados (SLA)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Indicador (SLA)</w:t>
            </w:r>
          </w:p>
        </w:tc>
        <w:tc>
          <w:tcPr>
            <w:tcW w:type="dxa" w:w="2880"/>
          </w:tcPr>
          <w:p>
            <w:r/>
            <w:r>
              <w:rPr>
                <w:b/>
              </w:rPr>
              <w:t>Meta acordada</w:t>
            </w:r>
          </w:p>
        </w:tc>
        <w:tc>
          <w:tcPr>
            <w:tcW w:type="dxa" w:w="2880"/>
          </w:tcPr>
          <w:p>
            <w:r/>
            <w:r>
              <w:rPr>
                <w:b/>
              </w:rPr>
              <w:t>Forma de medicion</w:t>
            </w:r>
          </w:p>
        </w:tc>
      </w:tr>
      <w:tr>
        <w:tc>
          <w:tcPr>
            <w:tcW w:type="dxa" w:w="2880"/>
          </w:tcPr>
          <w:p>
            <w:r>
              <w:t>Disponibilidad mensual del backend</w:t>
            </w:r>
          </w:p>
        </w:tc>
        <w:tc>
          <w:tcPr>
            <w:tcW w:type="dxa" w:w="2880"/>
          </w:tcPr>
          <w:p>
            <w:r>
              <w:t>&gt;= 99.9 %</w:t>
            </w:r>
          </w:p>
        </w:tc>
        <w:tc>
          <w:tcPr>
            <w:tcW w:type="dxa" w:w="2880"/>
          </w:tcPr>
          <w:p>
            <w:r>
              <w:t>Uptime Supabase + healthcheck</w:t>
            </w:r>
          </w:p>
        </w:tc>
      </w:tr>
      <w:tr>
        <w:tc>
          <w:tcPr>
            <w:tcW w:type="dxa" w:w="2880"/>
          </w:tcPr>
          <w:p>
            <w:r>
              <w:t>Tiempo de respuesta lecturas (p95)</w:t>
            </w:r>
          </w:p>
        </w:tc>
        <w:tc>
          <w:tcPr>
            <w:tcW w:type="dxa" w:w="2880"/>
          </w:tcPr>
          <w:p>
            <w:r>
              <w:t>&lt;= 500 ms</w:t>
            </w:r>
          </w:p>
        </w:tc>
        <w:tc>
          <w:tcPr>
            <w:tcW w:type="dxa" w:w="2880"/>
          </w:tcPr>
          <w:p>
            <w:r>
              <w:t>Aserciones Newman + monitoreo</w:t>
            </w:r>
          </w:p>
        </w:tc>
      </w:tr>
      <w:tr>
        <w:tc>
          <w:tcPr>
            <w:tcW w:type="dxa" w:w="2880"/>
          </w:tcPr>
          <w:p>
            <w:r>
              <w:t>Tiempo de autenticacion (p95)</w:t>
            </w:r>
          </w:p>
        </w:tc>
        <w:tc>
          <w:tcPr>
            <w:tcW w:type="dxa" w:w="2880"/>
          </w:tcPr>
          <w:p>
            <w:r>
              <w:t>&lt;= 2000 ms</w:t>
            </w:r>
          </w:p>
        </w:tc>
        <w:tc>
          <w:tcPr>
            <w:tcW w:type="dxa" w:w="2880"/>
          </w:tcPr>
          <w:p>
            <w:r>
              <w:t>Prueba Sign in + instrumentacion</w:t>
            </w:r>
          </w:p>
        </w:tc>
      </w:tr>
      <w:tr>
        <w:tc>
          <w:tcPr>
            <w:tcW w:type="dxa" w:w="2880"/>
          </w:tcPr>
          <w:p>
            <w:r>
              <w:t>Tiempo de arranque de la app</w:t>
            </w:r>
          </w:p>
        </w:tc>
        <w:tc>
          <w:tcPr>
            <w:tcW w:type="dxa" w:w="2880"/>
          </w:tcPr>
          <w:p>
            <w:r>
              <w:t>&lt;= 3 s</w:t>
            </w:r>
          </w:p>
        </w:tc>
        <w:tc>
          <w:tcPr>
            <w:tcW w:type="dxa" w:w="2880"/>
          </w:tcPr>
          <w:p>
            <w:r>
              <w:t>Medicion en dispositivo de referencia</w:t>
            </w:r>
          </w:p>
        </w:tc>
      </w:tr>
      <w:tr>
        <w:tc>
          <w:tcPr>
            <w:tcW w:type="dxa" w:w="2880"/>
          </w:tcPr>
          <w:p>
            <w:r>
              <w:t>Frecuencia de despliegue</w:t>
            </w:r>
          </w:p>
        </w:tc>
        <w:tc>
          <w:tcPr>
            <w:tcW w:type="dxa" w:w="2880"/>
          </w:tcPr>
          <w:p>
            <w:r>
              <w:t>&gt;= 1 por semana</w:t>
            </w:r>
          </w:p>
        </w:tc>
        <w:tc>
          <w:tcPr>
            <w:tcW w:type="dxa" w:w="2880"/>
          </w:tcPr>
          <w:p>
            <w:r>
              <w:t>Releases del pipeline</w:t>
            </w:r>
          </w:p>
        </w:tc>
      </w:tr>
      <w:tr>
        <w:tc>
          <w:tcPr>
            <w:tcW w:type="dxa" w:w="2880"/>
          </w:tcPr>
          <w:p>
            <w:r>
              <w:t>Cobertura de pruebas</w:t>
            </w:r>
          </w:p>
        </w:tc>
        <w:tc>
          <w:tcPr>
            <w:tcW w:type="dxa" w:w="2880"/>
          </w:tcPr>
          <w:p>
            <w:r>
              <w:t>&gt;= 60 %</w:t>
            </w:r>
          </w:p>
        </w:tc>
        <w:tc>
          <w:tcPr>
            <w:tcW w:type="dxa" w:w="2880"/>
          </w:tcPr>
          <w:p>
            <w:r>
              <w:t>flutter test --coverage (lcov)</w:t>
            </w:r>
          </w:p>
        </w:tc>
      </w:tr>
      <w:tr>
        <w:tc>
          <w:tcPr>
            <w:tcW w:type="dxa" w:w="2880"/>
          </w:tcPr>
          <w:p>
            <w:r>
              <w:t>RTO (recuperacion)</w:t>
            </w:r>
          </w:p>
        </w:tc>
        <w:tc>
          <w:tcPr>
            <w:tcW w:type="dxa" w:w="2880"/>
          </w:tcPr>
          <w:p>
            <w:r>
              <w:t>&lt;= 4 horas</w:t>
            </w:r>
          </w:p>
        </w:tc>
        <w:tc>
          <w:tcPr>
            <w:tcW w:type="dxa" w:w="2880"/>
          </w:tcPr>
          <w:p>
            <w:r>
              <w:t>Plan de recuperacion documentado</w:t>
            </w:r>
          </w:p>
        </w:tc>
      </w:tr>
      <w:tr>
        <w:tc>
          <w:tcPr>
            <w:tcW w:type="dxa" w:w="2880"/>
          </w:tcPr>
          <w:p>
            <w:r>
              <w:t>RPO (punto de recuperacion)</w:t>
            </w:r>
          </w:p>
        </w:tc>
        <w:tc>
          <w:tcPr>
            <w:tcW w:type="dxa" w:w="2880"/>
          </w:tcPr>
          <w:p>
            <w:r>
              <w:t>&lt;= 24 horas</w:t>
            </w:r>
          </w:p>
        </w:tc>
        <w:tc>
          <w:tcPr>
            <w:tcW w:type="dxa" w:w="2880"/>
          </w:tcPr>
          <w:p>
            <w:r>
              <w:t>Respaldo diario de la base</w:t>
            </w:r>
          </w:p>
        </w:tc>
      </w:tr>
      <w:tr>
        <w:tc>
          <w:tcPr>
            <w:tcW w:type="dxa" w:w="2880"/>
          </w:tcPr>
          <w:p>
            <w:r>
              <w:t>Errores 5xx tolerados</w:t>
            </w:r>
          </w:p>
        </w:tc>
        <w:tc>
          <w:tcPr>
            <w:tcW w:type="dxa" w:w="2880"/>
          </w:tcPr>
          <w:p>
            <w:r>
              <w:t>&lt; 1 %</w:t>
            </w:r>
          </w:p>
        </w:tc>
        <w:tc>
          <w:tcPr>
            <w:tcW w:type="dxa" w:w="2880"/>
          </w:tcPr>
          <w:p>
            <w:r>
              <w:t>Monitoreo de la API</w:t>
            </w:r>
          </w:p>
        </w:tc>
      </w:tr>
    </w:tbl>
    <w:p/>
    <w:p>
      <w:pPr>
        <w:pStyle w:val="Heading2"/>
      </w:pPr>
      <w:r>
        <w:rPr>
          <w:color w:val="1E40AF"/>
        </w:rPr>
        <w:t>5.1 Indicadores de disponibilidad del sistema</w:t>
      </w:r>
    </w:p>
    <w:p>
      <w:r>
        <w:rPr>
          <w:b w:val="0"/>
          <w:i w:val="0"/>
        </w:rPr>
        <w:t>Meta: 99.9 % mensual (~43 min de indisponibilidad tolerada). Justificacion: el gimnasio opera 07:00-21:00; una indisponibilidad mayor impediria consultar clases, membresias y registrar pagos. Se verifica con la prueba 'Health - REST responde' de Newman y el panel de estado de Supabase.</w:t>
      </w:r>
    </w:p>
    <w:p>
      <w:pPr>
        <w:pStyle w:val="Heading2"/>
      </w:pPr>
      <w:r>
        <w:rPr>
          <w:color w:val="1E40AF"/>
        </w:rPr>
        <w:t>5.2 Tiempo de respuesta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Operacion</w:t>
            </w:r>
          </w:p>
        </w:tc>
        <w:tc>
          <w:tcPr>
            <w:tcW w:type="dxa" w:w="2880"/>
          </w:tcPr>
          <w:p>
            <w:r/>
            <w:r>
              <w:rPr>
                <w:b/>
              </w:rPr>
              <w:t>Meta (p95)</w:t>
            </w:r>
          </w:p>
        </w:tc>
        <w:tc>
          <w:tcPr>
            <w:tcW w:type="dxa" w:w="2880"/>
          </w:tcPr>
          <w:p>
            <w:r/>
            <w:r>
              <w:rPr>
                <w:b/>
              </w:rPr>
              <w:t>Justificacion</w:t>
            </w:r>
          </w:p>
        </w:tc>
      </w:tr>
      <w:tr>
        <w:tc>
          <w:tcPr>
            <w:tcW w:type="dxa" w:w="2880"/>
          </w:tcPr>
          <w:p>
            <w:r>
              <w:t>Login (GoTrue)</w:t>
            </w:r>
          </w:p>
        </w:tc>
        <w:tc>
          <w:tcPr>
            <w:tcW w:type="dxa" w:w="2880"/>
          </w:tcPr>
          <w:p>
            <w:r>
              <w:t>&lt;= 2000 ms</w:t>
            </w:r>
          </w:p>
        </w:tc>
        <w:tc>
          <w:tcPr>
            <w:tcW w:type="dxa" w:w="2880"/>
          </w:tcPr>
          <w:p>
            <w:r>
              <w:t>Umbral de percepcion aceptable en autenticacion</w:t>
            </w:r>
          </w:p>
        </w:tc>
      </w:tr>
      <w:tr>
        <w:tc>
          <w:tcPr>
            <w:tcW w:type="dxa" w:w="2880"/>
          </w:tcPr>
          <w:p>
            <w:r>
              <w:t>Lecturas (PostgREST)</w:t>
            </w:r>
          </w:p>
        </w:tc>
        <w:tc>
          <w:tcPr>
            <w:tcW w:type="dxa" w:w="2880"/>
          </w:tcPr>
          <w:p>
            <w:r>
              <w:t>&lt;= 500 ms</w:t>
            </w:r>
          </w:p>
        </w:tc>
        <w:tc>
          <w:tcPr>
            <w:tcW w:type="dxa" w:w="2880"/>
          </w:tcPr>
          <w:p>
            <w:r>
              <w:t>Consultas indexadas sobre tablas pequenas</w:t>
            </w:r>
          </w:p>
        </w:tc>
      </w:tr>
      <w:tr>
        <w:tc>
          <w:tcPr>
            <w:tcW w:type="dxa" w:w="2880"/>
          </w:tcPr>
          <w:p>
            <w:r>
              <w:t>Arranque de app</w:t>
            </w:r>
          </w:p>
        </w:tc>
        <w:tc>
          <w:tcPr>
            <w:tcW w:type="dxa" w:w="2880"/>
          </w:tcPr>
          <w:p>
            <w:r>
              <w:t>&lt;= 3 s</w:t>
            </w:r>
          </w:p>
        </w:tc>
        <w:tc>
          <w:tcPr>
            <w:tcW w:type="dxa" w:w="2880"/>
          </w:tcPr>
          <w:p>
            <w:r>
              <w:t>Incluye init de Supabase; timeout de 12 s con degradacion</w:t>
            </w:r>
          </w:p>
        </w:tc>
      </w:tr>
    </w:tbl>
    <w:p/>
    <w:p>
      <w:r>
        <w:rPr>
          <w:b w:val="0"/>
          <w:i w:val="0"/>
        </w:rPr>
        <w:t>Se verifican con aserciones pm.response.responseTime en Newman.</w:t>
      </w:r>
    </w:p>
    <w:p>
      <w:pPr>
        <w:pStyle w:val="Heading2"/>
      </w:pPr>
      <w:r>
        <w:rPr>
          <w:color w:val="1E40AF"/>
        </w:rPr>
        <w:t>5.3 Pruebas y tolerancia a errores</w:t>
      </w:r>
    </w:p>
    <w:p>
      <w:pPr>
        <w:pStyle w:val="ListBullet"/>
      </w:pPr>
      <w:r>
        <w:t>Unitarias y de modelo: Usuario.desdeMapa, Rol.desde, Formato (widget_test.dart).</w:t>
      </w:r>
    </w:p>
    <w:p>
      <w:pPr>
        <w:pStyle w:val="ListBullet"/>
      </w:pPr>
      <w:r>
        <w:t>Widget/interfaz: login, validacion, adaptabilidad en 6 tamanos, 11 pantallas (panel_admin_test.dart).</w:t>
      </w:r>
    </w:p>
    <w:p>
      <w:pPr>
        <w:pStyle w:val="ListBullet"/>
      </w:pPr>
      <w:r>
        <w:t>De contrato API: respuestas de Supabase (Newman).</w:t>
      </w:r>
    </w:p>
    <w:p>
      <w:pPr>
        <w:pStyle w:val="ListBullet"/>
      </w:pPr>
      <w:r>
        <w:t>Estado real verificado: flutter analyze -&gt; 0 issues; flutter test -&gt; 84 pruebas aprobadas.</w:t>
      </w:r>
    </w:p>
    <w:p>
      <w:pPr>
        <w:pStyle w:val="ListBullet"/>
      </w:pPr>
      <w:r>
        <w:t>Tolerancia: la capa de datos traduce AuthException/PostgrestException a mensajes de negocio; ante fallo de init la app no cae.</w:t>
      </w:r>
    </w:p>
    <w:p>
      <w:pPr>
        <w:pStyle w:val="Heading2"/>
      </w:pPr>
      <w:r>
        <w:rPr>
          <w:color w:val="1E40AF"/>
        </w:rPr>
        <w:t>5.4 Recuperacion y cancelacion de recuperacion</w:t>
      </w:r>
    </w:p>
    <w:p>
      <w:r>
        <w:rPr>
          <w:b w:val="0"/>
          <w:i w:val="0"/>
        </w:rPr>
        <w:t>RTO &lt;= 4 horas. Cancelacion de recuperacion: si el fallo se debe a un cambio de codigo defectuoso, se cancela la restauracion de datos y se hace rollback de liberacion (revertir al ultimo Release estable). Justificacion: restaurar datos no corrige un bug y revertir codigo no repara datos corruptos.</w:t>
      </w:r>
    </w:p>
    <w:p>
      <w:pPr>
        <w:pStyle w:val="Heading2"/>
      </w:pPr>
      <w:r>
        <w:rPr>
          <w:color w:val="1E40AF"/>
        </w:rPr>
        <w:t>5.5 Perdida de datos</w:t>
      </w:r>
    </w:p>
    <w:p>
      <w:r>
        <w:rPr>
          <w:b w:val="0"/>
          <w:i w:val="0"/>
        </w:rPr>
        <w:t>RPO &lt;= 24 horas (respaldo diario de PostgreSQL gestionado por Supabase) + exportacion periodica del esquema (supabase/esquema.sql). Justificacion: los datos de socios, pagos y membresias son el activo critico; los scripts de esquema versionados permiten reconstruir la estructura.</w:t>
      </w:r>
    </w:p>
    <w:p>
      <w:pPr>
        <w:pStyle w:val="Heading1"/>
      </w:pPr>
      <w:r>
        <w:rPr>
          <w:color w:val="1E40AF"/>
        </w:rPr>
        <w:t>6. Metricas para el monitoreo de la aplicacion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Metrica</w:t>
            </w:r>
          </w:p>
        </w:tc>
        <w:tc>
          <w:tcPr>
            <w:tcW w:type="dxa" w:w="2160"/>
          </w:tcPr>
          <w:p>
            <w:r/>
            <w:r>
              <w:rPr>
                <w:b/>
              </w:rPr>
              <w:t>Descripcion</w:t>
            </w:r>
          </w:p>
        </w:tc>
        <w:tc>
          <w:tcPr>
            <w:tcW w:type="dxa" w:w="2160"/>
          </w:tcPr>
          <w:p>
            <w:r/>
            <w:r>
              <w:rPr>
                <w:b/>
              </w:rPr>
              <w:t>Fuente</w:t>
            </w:r>
          </w:p>
        </w:tc>
        <w:tc>
          <w:tcPr>
            <w:tcW w:type="dxa" w:w="2160"/>
          </w:tcPr>
          <w:p>
            <w:r/>
            <w:r>
              <w:rPr>
                <w:b/>
              </w:rPr>
              <w:t>Umbral</w:t>
            </w:r>
          </w:p>
        </w:tc>
      </w:tr>
      <w:tr>
        <w:tc>
          <w:tcPr>
            <w:tcW w:type="dxa" w:w="2160"/>
          </w:tcPr>
          <w:p>
            <w:r>
              <w:t>Latencia p95</w:t>
            </w:r>
          </w:p>
        </w:tc>
        <w:tc>
          <w:tcPr>
            <w:tcW w:type="dxa" w:w="2160"/>
          </w:tcPr>
          <w:p>
            <w:r>
              <w:t>Tiempo de respuesta del 95 % de peticiones</w:t>
            </w:r>
          </w:p>
        </w:tc>
        <w:tc>
          <w:tcPr>
            <w:tcW w:type="dxa" w:w="2160"/>
          </w:tcPr>
          <w:p>
            <w:r>
              <w:t>Newman + Supabase</w:t>
            </w:r>
          </w:p>
        </w:tc>
        <w:tc>
          <w:tcPr>
            <w:tcW w:type="dxa" w:w="2160"/>
          </w:tcPr>
          <w:p>
            <w:r>
              <w:t>&gt; 800 ms</w:t>
            </w:r>
          </w:p>
        </w:tc>
      </w:tr>
      <w:tr>
        <w:tc>
          <w:tcPr>
            <w:tcW w:type="dxa" w:w="2160"/>
          </w:tcPr>
          <w:p>
            <w:r>
              <w:t>Tasa de error</w:t>
            </w:r>
          </w:p>
        </w:tc>
        <w:tc>
          <w:tcPr>
            <w:tcW w:type="dxa" w:w="2160"/>
          </w:tcPr>
          <w:p>
            <w:r>
              <w:t>Porcentaje de respuestas 4xx/5xx</w:t>
            </w:r>
          </w:p>
        </w:tc>
        <w:tc>
          <w:tcPr>
            <w:tcW w:type="dxa" w:w="2160"/>
          </w:tcPr>
          <w:p>
            <w:r>
              <w:t>Logs de API</w:t>
            </w:r>
          </w:p>
        </w:tc>
        <w:tc>
          <w:tcPr>
            <w:tcW w:type="dxa" w:w="2160"/>
          </w:tcPr>
          <w:p>
            <w:r>
              <w:t>&gt; 1 %</w:t>
            </w:r>
          </w:p>
        </w:tc>
      </w:tr>
      <w:tr>
        <w:tc>
          <w:tcPr>
            <w:tcW w:type="dxa" w:w="2160"/>
          </w:tcPr>
          <w:p>
            <w:r>
              <w:t>Disponibilidad</w:t>
            </w:r>
          </w:p>
        </w:tc>
        <w:tc>
          <w:tcPr>
            <w:tcW w:type="dxa" w:w="2160"/>
          </w:tcPr>
          <w:p>
            <w:r>
              <w:t>Uptime del servicio</w:t>
            </w:r>
          </w:p>
        </w:tc>
        <w:tc>
          <w:tcPr>
            <w:tcW w:type="dxa" w:w="2160"/>
          </w:tcPr>
          <w:p>
            <w:r>
              <w:t>Healthcheck</w:t>
            </w:r>
          </w:p>
        </w:tc>
        <w:tc>
          <w:tcPr>
            <w:tcW w:type="dxa" w:w="2160"/>
          </w:tcPr>
          <w:p>
            <w:r>
              <w:t>&lt; 99.9 %</w:t>
            </w:r>
          </w:p>
        </w:tc>
      </w:tr>
      <w:tr>
        <w:tc>
          <w:tcPr>
            <w:tcW w:type="dxa" w:w="2160"/>
          </w:tcPr>
          <w:p>
            <w:r>
              <w:t>Usuarios activos</w:t>
            </w:r>
          </w:p>
        </w:tc>
        <w:tc>
          <w:tcPr>
            <w:tcW w:type="dxa" w:w="2160"/>
          </w:tcPr>
          <w:p>
            <w:r>
              <w:t>Socios con activo = true</w:t>
            </w:r>
          </w:p>
        </w:tc>
        <w:tc>
          <w:tcPr>
            <w:tcW w:type="dxa" w:w="2160"/>
          </w:tcPr>
          <w:p>
            <w:r>
              <w:t>Tabla usuarios</w:t>
            </w:r>
          </w:p>
        </w:tc>
        <w:tc>
          <w:tcPr>
            <w:tcW w:type="dxa" w:w="2160"/>
          </w:tcPr>
          <w:p>
            <w:r>
              <w:t>Tendencia a la baja</w:t>
            </w:r>
          </w:p>
        </w:tc>
      </w:tr>
      <w:tr>
        <w:tc>
          <w:tcPr>
            <w:tcW w:type="dxa" w:w="2160"/>
          </w:tcPr>
          <w:p>
            <w:r>
              <w:t>Pagos registrados</w:t>
            </w:r>
          </w:p>
        </w:tc>
        <w:tc>
          <w:tcPr>
            <w:tcW w:type="dxa" w:w="2160"/>
          </w:tcPr>
          <w:p>
            <w:r>
              <w:t>Numero/importe de pagos</w:t>
            </w:r>
          </w:p>
        </w:tc>
        <w:tc>
          <w:tcPr>
            <w:tcW w:type="dxa" w:w="2160"/>
          </w:tcPr>
          <w:p>
            <w:r>
              <w:t>Tabla pagos</w:t>
            </w:r>
          </w:p>
        </w:tc>
        <w:tc>
          <w:tcPr>
            <w:tcW w:type="dxa" w:w="2160"/>
          </w:tcPr>
          <w:p>
            <w:r>
              <w:t>Sin pagos en 24 h</w:t>
            </w:r>
          </w:p>
        </w:tc>
      </w:tr>
      <w:tr>
        <w:tc>
          <w:tcPr>
            <w:tcW w:type="dxa" w:w="2160"/>
          </w:tcPr>
          <w:p>
            <w:r>
              <w:t>Cobertura de pruebas</w:t>
            </w:r>
          </w:p>
        </w:tc>
        <w:tc>
          <w:tcPr>
            <w:tcW w:type="dxa" w:w="2160"/>
          </w:tcPr>
          <w:p>
            <w:r>
              <w:t>Lineas cubiertas</w:t>
            </w:r>
          </w:p>
        </w:tc>
        <w:tc>
          <w:tcPr>
            <w:tcW w:type="dxa" w:w="2160"/>
          </w:tcPr>
          <w:p>
            <w:r>
              <w:t>coverage/lcov.info</w:t>
            </w:r>
          </w:p>
        </w:tc>
        <w:tc>
          <w:tcPr>
            <w:tcW w:type="dxa" w:w="2160"/>
          </w:tcPr>
          <w:p>
            <w:r>
              <w:t>&lt; 60 %</w:t>
            </w:r>
          </w:p>
        </w:tc>
      </w:tr>
      <w:tr>
        <w:tc>
          <w:tcPr>
            <w:tcW w:type="dxa" w:w="2160"/>
          </w:tcPr>
          <w:p>
            <w:r>
              <w:t>Estado del pipeline</w:t>
            </w:r>
          </w:p>
        </w:tc>
        <w:tc>
          <w:tcPr>
            <w:tcW w:type="dxa" w:w="2160"/>
          </w:tcPr>
          <w:p>
            <w:r>
              <w:t>Exito/fallo por ejecucion</w:t>
            </w:r>
          </w:p>
        </w:tc>
        <w:tc>
          <w:tcPr>
            <w:tcW w:type="dxa" w:w="2160"/>
          </w:tcPr>
          <w:p>
            <w:r>
              <w:t>GitHub Actions</w:t>
            </w:r>
          </w:p>
        </w:tc>
        <w:tc>
          <w:tcPr>
            <w:tcW w:type="dxa" w:w="2160"/>
          </w:tcPr>
          <w:p>
            <w:r>
              <w:t>Fallo en main</w:t>
            </w:r>
          </w:p>
        </w:tc>
      </w:tr>
      <w:tr>
        <w:tc>
          <w:tcPr>
            <w:tcW w:type="dxa" w:w="2160"/>
          </w:tcPr>
          <w:p>
            <w:r>
              <w:t>Tamano del APK</w:t>
            </w:r>
          </w:p>
        </w:tc>
        <w:tc>
          <w:tcPr>
            <w:tcW w:type="dxa" w:w="2160"/>
          </w:tcPr>
          <w:p>
            <w:r>
              <w:t>Peso del artefacto</w:t>
            </w:r>
          </w:p>
        </w:tc>
        <w:tc>
          <w:tcPr>
            <w:tcW w:type="dxa" w:w="2160"/>
          </w:tcPr>
          <w:p>
            <w:r>
              <w:t>Artifact fitcore-apk</w:t>
            </w:r>
          </w:p>
        </w:tc>
        <w:tc>
          <w:tcPr>
            <w:tcW w:type="dxa" w:w="2160"/>
          </w:tcPr>
          <w:p>
            <w:r>
              <w:t>&gt; 60 MB</w:t>
            </w:r>
          </w:p>
        </w:tc>
      </w:tr>
    </w:tbl>
    <w:p/>
    <w:p>
      <w:r>
        <w:rPr>
          <w:b w:val="0"/>
          <w:i w:val="0"/>
        </w:rPr>
        <w:t>Justificacion: las metricas tecnicas detectan degradacion antes de que el usuario la perciba; las de negocio indican la salud operativa del gimnasio.</w:t>
      </w:r>
    </w:p>
    <w:p>
      <w:pPr>
        <w:pStyle w:val="Heading1"/>
      </w:pPr>
      <w:r>
        <w:rPr>
          <w:color w:val="1E40AF"/>
        </w:rPr>
        <w:t>7. Herramienta de liberacion continua configurada y vinculada al entorno de despliegue</w:t>
      </w:r>
    </w:p>
    <w:p>
      <w:r>
        <w:rPr>
          <w:b w:val="0"/>
          <w:i w:val="0"/>
        </w:rPr>
        <w:t>Herramienta: GitHub Actions, vinculada al repositorio en GitHub y al entorno de despliegue de Supabase. Todos los archivos estan integrados en el repositorio y verificados.</w:t>
      </w:r>
    </w:p>
    <w:p>
      <w:r>
        <w:rPr>
          <w:rFonts w:ascii="Consolas" w:hAnsi="Consolas"/>
          <w:sz w:val="18"/>
        </w:rPr>
        <w:t>Repositorio GitHub (D:\src\fitcore -&gt; origin/main)</w:t>
        <w:br/>
        <w:t xml:space="preserve">   | push / PR</w:t>
        <w:br/>
        <w:t>GitHub Actions (.github/workflows/ci-cd.yml)</w:t>
        <w:br/>
        <w:t xml:space="preserve">   | usa secrets</w:t>
        <w:br/>
        <w:t>Secrets: SUPABASE_URL, SUPABASE_ANON_KEY, FITCORE_TEST_EMAIL, FITCORE_TEST_PASSWORD</w:t>
        <w:br/>
        <w:t xml:space="preserve">   | --dart-define</w:t>
        <w:br/>
        <w:t>APK de FitCore</w:t>
        <w:br/>
        <w:t xml:space="preserve">   | artifact + Release</w:t>
        <w:br/>
        <w:t>GitHub Releases -&gt; Descarga / despliegue</w:t>
      </w:r>
    </w:p>
    <w:p>
      <w:pPr>
        <w:pStyle w:val="Heading2"/>
      </w:pPr>
      <w:r>
        <w:rPr>
          <w:color w:val="1E40AF"/>
        </w:rPr>
        <w:t>7.1 Scripts del flujo de trabajo (pipeline)</w:t>
      </w:r>
    </w:p>
    <w:p>
      <w:r>
        <w:rPr>
          <w:b w:val="0"/>
          <w:i w:val="0"/>
        </w:rPr>
        <w:t>Archivo: .github/workflows/ci-cd.yml (6 jobs). Resumen:</w:t>
      </w:r>
    </w:p>
    <w:p>
      <w:r>
        <w:rPr>
          <w:rFonts w:ascii="Consolas" w:hAnsi="Consolas"/>
          <w:sz w:val="18"/>
        </w:rPr>
        <w:t>name: FitCore CI/CD</w:t>
        <w:br/>
        <w:t>on:</w:t>
        <w:br/>
        <w:t xml:space="preserve">  push:        { branches: [main, develop] }</w:t>
        <w:br/>
        <w:t xml:space="preserve">  pull_request:{ branches: [main] }</w:t>
        <w:br/>
        <w:t xml:space="preserve">  workflow_dispatch:</w:t>
        <w:br/>
        <w:t>concurrency:  { group: fitcore-${{ github.ref }}, cancel-in-progress: true }</w:t>
        <w:br/>
        <w:t>env: { FLUTTER_VERSION: '3.47.5', JAVA_VERSION: '17', NODE_VERSION: '20' }</w:t>
        <w:br/>
        <w:t>jobs: entorno, calidad, pruebas, api, construye, despliegue</w:t>
      </w:r>
    </w:p>
    <w:p>
      <w:r>
        <w:rPr>
          <w:b w:val="0"/>
          <w:i w:val="0"/>
        </w:rPr>
        <w:t>Justificacion: script maestro que define disparadores, evita ejecuciones concurrentes y orquesta las seis etapas por dependencias (needs).</w:t>
      </w:r>
    </w:p>
    <w:p>
      <w:pPr>
        <w:pStyle w:val="Heading2"/>
      </w:pPr>
      <w:r>
        <w:rPr>
          <w:color w:val="1E40AF"/>
        </w:rPr>
        <w:t>7.2 Scripts para la generacion del entorno de liberacion</w:t>
      </w:r>
    </w:p>
    <w:p>
      <w:r>
        <w:rPr>
          <w:b w:val="0"/>
          <w:i w:val="0"/>
        </w:rPr>
        <w:t>Archivos: scripts/preparar_entorno.sh y scripts/preparar_entorno.bat</w:t>
      </w:r>
    </w:p>
    <w:p>
      <w:r>
        <w:rPr>
          <w:rFonts w:ascii="Consolas" w:hAnsi="Consolas"/>
          <w:sz w:val="18"/>
        </w:rPr>
        <w:t>#!/usr/bin/env bash</w:t>
        <w:br/>
        <w:t>set -euo pipefail</w:t>
        <w:br/>
        <w:t>git --version</w:t>
        <w:br/>
        <w:t>flutter --version</w:t>
        <w:br/>
        <w:t>java -version</w:t>
        <w:br/>
        <w:t>command -v node &gt;/dev/null 2&gt;&amp;1 &amp;&amp; node --version || echo 'ADVERTENCIA: Node no instalado'</w:t>
        <w:br/>
        <w:t>flutter pub get</w:t>
        <w:br/>
        <w:t>echo 'Entorno de liberacion listo.'</w:t>
      </w:r>
    </w:p>
    <w:p>
      <w:r>
        <w:rPr>
          <w:b w:val="0"/>
          <w:i w:val="0"/>
        </w:rPr>
        <w:t>Justificacion: automatiza la preparacion y falla temprano si falta un componente del toolchain.</w:t>
      </w:r>
    </w:p>
    <w:p>
      <w:pPr>
        <w:pStyle w:val="Heading2"/>
      </w:pPr>
      <w:r>
        <w:rPr>
          <w:color w:val="1E40AF"/>
        </w:rPr>
        <w:t>7.3 Scripts de pruebas en el entorno de liberacion</w:t>
      </w:r>
    </w:p>
    <w:p>
      <w:r>
        <w:rPr>
          <w:b w:val="0"/>
          <w:i w:val="0"/>
        </w:rPr>
        <w:t>Archivos: scripts/ejecutar_pruebas.sh y scripts/ejecutar_pruebas.bat</w:t>
      </w:r>
    </w:p>
    <w:p>
      <w:r>
        <w:rPr>
          <w:rFonts w:ascii="Consolas" w:hAnsi="Consolas"/>
          <w:sz w:val="18"/>
        </w:rPr>
        <w:t>#!/usr/bin/env bash</w:t>
        <w:br/>
        <w:t>set -euo pipefail</w:t>
        <w:br/>
        <w:t>flutter analyze</w:t>
        <w:br/>
        <w:t>flutter test --coverage</w:t>
        <w:br/>
        <w:t>if [ -f coverage/lcov.info ]; then</w:t>
        <w:br/>
        <w:t xml:space="preserve">  awk -F: '/LF:/{lf+=$2} /LH:/{lh+=$2} END {if (lf&gt;0) printf "Cobertura: %.2f%%\n", (lh/lf)*100}' coverage/lcov.info</w:t>
        <w:br/>
        <w:t>fi</w:t>
      </w:r>
    </w:p>
    <w:p>
      <w:r>
        <w:rPr>
          <w:b w:val="0"/>
          <w:i w:val="0"/>
        </w:rPr>
        <w:t>Justificacion: unifica analisis + pruebas en un comando reproducible y calcula cobertura para comparar contra el SLA (&gt;= 60 %).</w:t>
      </w:r>
    </w:p>
    <w:p>
      <w:pPr>
        <w:pStyle w:val="Heading2"/>
      </w:pPr>
      <w:r>
        <w:rPr>
          <w:color w:val="1E40AF"/>
        </w:rPr>
        <w:t>7.4 Scripts para la generacion del despliegue</w:t>
      </w:r>
    </w:p>
    <w:p>
      <w:r>
        <w:rPr>
          <w:b w:val="0"/>
          <w:i w:val="0"/>
        </w:rPr>
        <w:t>Archivos: scripts/generar_despliegue.sh y scripts/generar_despliegue.bat</w:t>
      </w:r>
    </w:p>
    <w:p>
      <w:r>
        <w:rPr>
          <w:rFonts w:ascii="Consolas" w:hAnsi="Consolas"/>
          <w:sz w:val="18"/>
        </w:rPr>
        <w:t>#!/usr/bin/env bash</w:t>
        <w:br/>
        <w:t>set -euo pipefail</w:t>
        <w:br/>
        <w:t>: "${SUPABASE_URL:?Define SUPABASE_URL}"</w:t>
        <w:br/>
        <w:t>: "${SUPABASE_ANON_KEY:?Define SUPABASE_ANON_KEY}"</w:t>
        <w:br/>
        <w:t>flutter build apk --release \</w:t>
        <w:br/>
        <w:t xml:space="preserve">  --dart-define=SUPABASE_URL="${SUPABASE_URL}" \</w:t>
        <w:br/>
        <w:t xml:space="preserve">  --dart-define=SUPABASE_ANON_KEY="${SUPABASE_ANON_KEY}"</w:t>
      </w:r>
    </w:p>
    <w:p>
      <w:r>
        <w:rPr>
          <w:b w:val="0"/>
          <w:i w:val="0"/>
        </w:rPr>
        <w:t>Justificacion: genera el artefacto inyectando credenciales por --dart-define y falla si faltan, garantizando el backend correcto.</w:t>
      </w:r>
    </w:p>
    <w:p>
      <w:pPr>
        <w:pStyle w:val="Heading2"/>
      </w:pPr>
      <w:r>
        <w:rPr>
          <w:color w:val="1E40AF"/>
        </w:rPr>
        <w:t>7.5 Pruebas de API con Postman/Newman</w:t>
      </w:r>
    </w:p>
    <w:p>
      <w:r>
        <w:rPr>
          <w:b w:val="0"/>
          <w:i w:val="0"/>
        </w:rPr>
        <w:t>Archivos: api-tests/FitCore.postman_collection.json y api-tests/FitCore.postman_environment.json</w:t>
      </w:r>
    </w:p>
    <w:p>
      <w:r>
        <w:rPr>
          <w:b w:val="0"/>
          <w:i w:val="0"/>
        </w:rPr>
        <w:t>Ejecucion local:</w:t>
      </w:r>
    </w:p>
    <w:p>
      <w:r>
        <w:rPr>
          <w:rFonts w:ascii="Consolas" w:hAnsi="Consolas"/>
          <w:sz w:val="18"/>
        </w:rPr>
        <w:t>newman run api-tests/FitCore.postman_collection.json \</w:t>
        <w:br/>
        <w:t xml:space="preserve">  -e api-tests/FitCore.postman_environment.json \</w:t>
        <w:br/>
        <w:t xml:space="preserve">  --env-var "baseUrl=https://TU-PROYECTO.supabase.co" \</w:t>
        <w:br/>
        <w:t xml:space="preserve">  --env-var "anonKey=TU_ANON_KEY" \</w:t>
        <w:br/>
        <w:t xml:space="preserve">  --env-var "email=tu-usuario@fitcore.com" \</w:t>
        <w:br/>
        <w:t xml:space="preserve">  --env-var "password=tu-password" \</w:t>
        <w:br/>
        <w:t xml:space="preserve">  --reporters cli,htmlextra --reporter-htmlextra-export reports/api-report.html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Grupo</w:t>
            </w:r>
          </w:p>
        </w:tc>
        <w:tc>
          <w:tcPr>
            <w:tcW w:type="dxa" w:w="2160"/>
          </w:tcPr>
          <w:p>
            <w:r/>
            <w:r>
              <w:rPr>
                <w:b/>
              </w:rPr>
              <w:t>Peticion</w:t>
            </w:r>
          </w:p>
        </w:tc>
        <w:tc>
          <w:tcPr>
            <w:tcW w:type="dxa" w:w="2160"/>
          </w:tcPr>
          <w:p>
            <w:r/>
            <w:r>
              <w:rPr>
                <w:b/>
              </w:rPr>
              <w:t>Endpoint</w:t>
            </w:r>
          </w:p>
        </w:tc>
        <w:tc>
          <w:tcPr>
            <w:tcW w:type="dxa" w:w="2160"/>
          </w:tcPr>
          <w:p>
            <w:r/>
            <w:r>
              <w:rPr>
                <w:b/>
              </w:rPr>
              <w:t>Asercion</w:t>
            </w:r>
          </w:p>
        </w:tc>
      </w:tr>
      <w:tr>
        <w:tc>
          <w:tcPr>
            <w:tcW w:type="dxa" w:w="2160"/>
          </w:tcPr>
          <w:p>
            <w:r>
              <w:t>Autenticacion</w:t>
            </w:r>
          </w:p>
        </w:tc>
        <w:tc>
          <w:tcPr>
            <w:tcW w:type="dxa" w:w="2160"/>
          </w:tcPr>
          <w:p>
            <w:r>
              <w:t>Health REST</w:t>
            </w:r>
          </w:p>
        </w:tc>
        <w:tc>
          <w:tcPr>
            <w:tcW w:type="dxa" w:w="2160"/>
          </w:tcPr>
          <w:p>
            <w:r>
              <w:t>GET /rest/v1/</w:t>
            </w:r>
          </w:p>
        </w:tc>
        <w:tc>
          <w:tcPr>
            <w:tcW w:type="dxa" w:w="2160"/>
          </w:tcPr>
          <w:p>
            <w:r>
              <w:t>200, &lt; 1500 ms</w:t>
            </w:r>
          </w:p>
        </w:tc>
      </w:tr>
      <w:tr>
        <w:tc>
          <w:tcPr>
            <w:tcW w:type="dxa" w:w="2160"/>
          </w:tcPr>
          <w:p>
            <w:r>
              <w:t>Autenticacion</w:t>
            </w:r>
          </w:p>
        </w:tc>
        <w:tc>
          <w:tcPr>
            <w:tcW w:type="dxa" w:w="2160"/>
          </w:tcPr>
          <w:p>
            <w:r>
              <w:t>Sign in</w:t>
            </w:r>
          </w:p>
        </w:tc>
        <w:tc>
          <w:tcPr>
            <w:tcW w:type="dxa" w:w="2160"/>
          </w:tcPr>
          <w:p>
            <w:r>
              <w:t>POST /auth/v1/token?grant_type=password</w:t>
            </w:r>
          </w:p>
        </w:tc>
        <w:tc>
          <w:tcPr>
            <w:tcW w:type="dxa" w:w="2160"/>
          </w:tcPr>
          <w:p>
            <w:r>
              <w:t>200, access_token, user</w:t>
            </w:r>
          </w:p>
        </w:tc>
      </w:tr>
      <w:tr>
        <w:tc>
          <w:tcPr>
            <w:tcW w:type="dxa" w:w="2160"/>
          </w:tcPr>
          <w:p>
            <w:r>
              <w:t>Autenticacion</w:t>
            </w:r>
          </w:p>
        </w:tc>
        <w:tc>
          <w:tcPr>
            <w:tcW w:type="dxa" w:w="2160"/>
          </w:tcPr>
          <w:p>
            <w:r>
              <w:t>Login invalido</w:t>
            </w:r>
          </w:p>
        </w:tc>
        <w:tc>
          <w:tcPr>
            <w:tcW w:type="dxa" w:w="2160"/>
          </w:tcPr>
          <w:p>
            <w:r>
              <w:t>POST /auth/v1/token</w:t>
            </w:r>
          </w:p>
        </w:tc>
        <w:tc>
          <w:tcPr>
            <w:tcW w:type="dxa" w:w="2160"/>
          </w:tcPr>
          <w:p>
            <w:r>
              <w:t>400</w:t>
            </w:r>
          </w:p>
        </w:tc>
      </w:tr>
      <w:tr>
        <w:tc>
          <w:tcPr>
            <w:tcW w:type="dxa" w:w="2160"/>
          </w:tcPr>
          <w:p>
            <w:r>
              <w:t>PostgREST</w:t>
            </w:r>
          </w:p>
        </w:tc>
        <w:tc>
          <w:tcPr>
            <w:tcW w:type="dxa" w:w="2160"/>
          </w:tcPr>
          <w:p>
            <w:r>
              <w:t>usuarios</w:t>
            </w:r>
          </w:p>
        </w:tc>
        <w:tc>
          <w:tcPr>
            <w:tcW w:type="dxa" w:w="2160"/>
          </w:tcPr>
          <w:p>
            <w:r>
              <w:t>GET /rest/v1/usuarios</w:t>
            </w:r>
          </w:p>
        </w:tc>
        <w:tc>
          <w:tcPr>
            <w:tcW w:type="dxa" w:w="2160"/>
          </w:tcPr>
          <w:p>
            <w:r>
              <w:t>200, arreglo</w:t>
            </w:r>
          </w:p>
        </w:tc>
      </w:tr>
      <w:tr>
        <w:tc>
          <w:tcPr>
            <w:tcW w:type="dxa" w:w="2160"/>
          </w:tcPr>
          <w:p>
            <w:r>
              <w:t>PostgREST</w:t>
            </w:r>
          </w:p>
        </w:tc>
        <w:tc>
          <w:tcPr>
            <w:tcW w:type="dxa" w:w="2160"/>
          </w:tcPr>
          <w:p>
            <w:r>
              <w:t>clases</w:t>
            </w:r>
          </w:p>
        </w:tc>
        <w:tc>
          <w:tcPr>
            <w:tcW w:type="dxa" w:w="2160"/>
          </w:tcPr>
          <w:p>
            <w:r>
              <w:t>GET /rest/v1/clases</w:t>
            </w:r>
          </w:p>
        </w:tc>
        <w:tc>
          <w:tcPr>
            <w:tcW w:type="dxa" w:w="2160"/>
          </w:tcPr>
          <w:p>
            <w:r>
              <w:t>200, arreglo</w:t>
            </w:r>
          </w:p>
        </w:tc>
      </w:tr>
      <w:tr>
        <w:tc>
          <w:tcPr>
            <w:tcW w:type="dxa" w:w="2160"/>
          </w:tcPr>
          <w:p>
            <w:r>
              <w:t>PostgREST</w:t>
            </w:r>
          </w:p>
        </w:tc>
        <w:tc>
          <w:tcPr>
            <w:tcW w:type="dxa" w:w="2160"/>
          </w:tcPr>
          <w:p>
            <w:r>
              <w:t>membresias</w:t>
            </w:r>
          </w:p>
        </w:tc>
        <w:tc>
          <w:tcPr>
            <w:tcW w:type="dxa" w:w="2160"/>
          </w:tcPr>
          <w:p>
            <w:r>
              <w:t>GET /rest/v1/membresias</w:t>
            </w:r>
          </w:p>
        </w:tc>
        <w:tc>
          <w:tcPr>
            <w:tcW w:type="dxa" w:w="2160"/>
          </w:tcPr>
          <w:p>
            <w:r>
              <w:t>200, arreglo</w:t>
            </w:r>
          </w:p>
        </w:tc>
      </w:tr>
      <w:tr>
        <w:tc>
          <w:tcPr>
            <w:tcW w:type="dxa" w:w="2160"/>
          </w:tcPr>
          <w:p>
            <w:r>
              <w:t>PostgREST</w:t>
            </w:r>
          </w:p>
        </w:tc>
        <w:tc>
          <w:tcPr>
            <w:tcW w:type="dxa" w:w="2160"/>
          </w:tcPr>
          <w:p>
            <w:r>
              <w:t>pagos</w:t>
            </w:r>
          </w:p>
        </w:tc>
        <w:tc>
          <w:tcPr>
            <w:tcW w:type="dxa" w:w="2160"/>
          </w:tcPr>
          <w:p>
            <w:r>
              <w:t>GET /rest/v1/pagos</w:t>
            </w:r>
          </w:p>
        </w:tc>
        <w:tc>
          <w:tcPr>
            <w:tcW w:type="dxa" w:w="2160"/>
          </w:tcPr>
          <w:p>
            <w:r>
              <w:t>200, arreglo</w:t>
            </w:r>
          </w:p>
        </w:tc>
      </w:tr>
      <w:tr>
        <w:tc>
          <w:tcPr>
            <w:tcW w:type="dxa" w:w="2160"/>
          </w:tcPr>
          <w:p>
            <w:r>
              <w:t>PostgREST</w:t>
            </w:r>
          </w:p>
        </w:tc>
        <w:tc>
          <w:tcPr>
            <w:tcW w:type="dxa" w:w="2160"/>
          </w:tcPr>
          <w:p>
            <w:r>
              <w:t>avisos</w:t>
            </w:r>
          </w:p>
        </w:tc>
        <w:tc>
          <w:tcPr>
            <w:tcW w:type="dxa" w:w="2160"/>
          </w:tcPr>
          <w:p>
            <w:r>
              <w:t>GET /rest/v1/avisos</w:t>
            </w:r>
          </w:p>
        </w:tc>
        <w:tc>
          <w:tcPr>
            <w:tcW w:type="dxa" w:w="2160"/>
          </w:tcPr>
          <w:p>
            <w:r>
              <w:t>200, arreglo</w:t>
            </w:r>
          </w:p>
        </w:tc>
      </w:tr>
      <w:tr>
        <w:tc>
          <w:tcPr>
            <w:tcW w:type="dxa" w:w="2160"/>
          </w:tcPr>
          <w:p>
            <w:r>
              <w:t>PostgREST</w:t>
            </w:r>
          </w:p>
        </w:tc>
        <w:tc>
          <w:tcPr>
            <w:tcW w:type="dxa" w:w="2160"/>
          </w:tcPr>
          <w:p>
            <w:r>
              <w:t>planes</w:t>
            </w:r>
          </w:p>
        </w:tc>
        <w:tc>
          <w:tcPr>
            <w:tcW w:type="dxa" w:w="2160"/>
          </w:tcPr>
          <w:p>
            <w:r>
              <w:t>GET /rest/v1/planes</w:t>
            </w:r>
          </w:p>
        </w:tc>
        <w:tc>
          <w:tcPr>
            <w:tcW w:type="dxa" w:w="2160"/>
          </w:tcPr>
          <w:p>
            <w:r>
              <w:t>200, arreglo</w:t>
            </w:r>
          </w:p>
        </w:tc>
      </w:tr>
      <w:tr>
        <w:tc>
          <w:tcPr>
            <w:tcW w:type="dxa" w:w="2160"/>
          </w:tcPr>
          <w:p>
            <w:r>
              <w:t>PostgREST</w:t>
            </w:r>
          </w:p>
        </w:tc>
        <w:tc>
          <w:tcPr>
            <w:tcW w:type="dxa" w:w="2160"/>
          </w:tcPr>
          <w:p>
            <w:r>
              <w:t>info_gimnasio</w:t>
            </w:r>
          </w:p>
        </w:tc>
        <w:tc>
          <w:tcPr>
            <w:tcW w:type="dxa" w:w="2160"/>
          </w:tcPr>
          <w:p>
            <w:r>
              <w:t>GET /rest/v1/info_gimnasio</w:t>
            </w:r>
          </w:p>
        </w:tc>
        <w:tc>
          <w:tcPr>
            <w:tcW w:type="dxa" w:w="2160"/>
          </w:tcPr>
          <w:p>
            <w:r>
              <w:t>200, arreglo</w:t>
            </w:r>
          </w:p>
        </w:tc>
      </w:tr>
      <w:tr>
        <w:tc>
          <w:tcPr>
            <w:tcW w:type="dxa" w:w="2160"/>
          </w:tcPr>
          <w:p>
            <w:r>
              <w:t>Seguridad</w:t>
            </w:r>
          </w:p>
        </w:tc>
        <w:tc>
          <w:tcPr>
            <w:tcW w:type="dxa" w:w="2160"/>
          </w:tcPr>
          <w:p>
            <w:r>
              <w:t>Sin token (RLS)</w:t>
            </w:r>
          </w:p>
        </w:tc>
        <w:tc>
          <w:tcPr>
            <w:tcW w:type="dxa" w:w="2160"/>
          </w:tcPr>
          <w:p>
            <w:r>
              <w:t>GET /rest/v1/usuarios</w:t>
            </w:r>
          </w:p>
        </w:tc>
        <w:tc>
          <w:tcPr>
            <w:tcW w:type="dxa" w:w="2160"/>
          </w:tcPr>
          <w:p>
            <w:r>
              <w:t>401/403</w:t>
            </w:r>
          </w:p>
        </w:tc>
      </w:tr>
    </w:tbl>
    <w:p/>
    <w:p>
      <w:r>
        <w:rPr>
          <w:b w:val="0"/>
          <w:i w:val="0"/>
        </w:rPr>
        <w:t>Justificacion: valida el contrato app&lt;-&gt;Supabase de forma independiente a la UI y demuestra que RLS esta activo.</w:t>
      </w:r>
    </w:p>
    <w:p>
      <w:pPr>
        <w:pStyle w:val="Heading1"/>
      </w:pPr>
      <w:r>
        <w:rPr>
          <w:color w:val="1E40AF"/>
        </w:rPr>
        <w:t>8. Casos de prueba</w:t>
      </w:r>
    </w:p>
    <w:p>
      <w:pPr>
        <w:pStyle w:val="Heading2"/>
      </w:pPr>
      <w:r>
        <w:rPr>
          <w:color w:val="1E40AF"/>
        </w:rPr>
        <w:t>8.1 Casos automatizados (Flutter)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ID</w:t>
            </w:r>
          </w:p>
        </w:tc>
        <w:tc>
          <w:tcPr>
            <w:tcW w:type="dxa" w:w="2160"/>
          </w:tcPr>
          <w:p>
            <w:r/>
            <w:r>
              <w:rPr>
                <w:b/>
              </w:rPr>
              <w:t>Caso</w:t>
            </w:r>
          </w:p>
        </w:tc>
        <w:tc>
          <w:tcPr>
            <w:tcW w:type="dxa" w:w="2160"/>
          </w:tcPr>
          <w:p>
            <w:r/>
            <w:r>
              <w:rPr>
                <w:b/>
              </w:rPr>
              <w:t>Resultado esperado</w:t>
            </w:r>
          </w:p>
        </w:tc>
        <w:tc>
          <w:tcPr>
            <w:tcW w:type="dxa" w:w="2160"/>
          </w:tcPr>
          <w:p>
            <w:r/>
            <w:r>
              <w:rPr>
                <w:b/>
              </w:rPr>
              <w:t>Estado</w:t>
            </w:r>
          </w:p>
        </w:tc>
      </w:tr>
      <w:tr>
        <w:tc>
          <w:tcPr>
            <w:tcW w:type="dxa" w:w="2160"/>
          </w:tcPr>
          <w:p>
            <w:r>
              <w:t>CP-01</w:t>
            </w:r>
          </w:p>
        </w:tc>
        <w:tc>
          <w:tcPr>
            <w:tcW w:type="dxa" w:w="2160"/>
          </w:tcPr>
          <w:p>
            <w:r>
              <w:t>Rol.desde con valores desconocidos</w:t>
            </w:r>
          </w:p>
        </w:tc>
        <w:tc>
          <w:tcPr>
            <w:tcW w:type="dxa" w:w="2160"/>
          </w:tcPr>
          <w:p>
            <w:r>
              <w:t>Devuelve socio</w:t>
            </w:r>
          </w:p>
        </w:tc>
        <w:tc>
          <w:tcPr>
            <w:tcW w:type="dxa" w:w="2160"/>
          </w:tcPr>
          <w:p>
            <w:r>
              <w:t>Aprobado</w:t>
            </w:r>
          </w:p>
        </w:tc>
      </w:tr>
      <w:tr>
        <w:tc>
          <w:tcPr>
            <w:tcW w:type="dxa" w:w="2160"/>
          </w:tcPr>
          <w:p>
            <w:r>
              <w:t>CP-02</w:t>
            </w:r>
          </w:p>
        </w:tc>
        <w:tc>
          <w:tcPr>
            <w:tcW w:type="dxa" w:w="2160"/>
          </w:tcPr>
          <w:p>
            <w:r>
              <w:t>Usuario.desdeMapa tolera campos ausentes</w:t>
            </w:r>
          </w:p>
        </w:tc>
        <w:tc>
          <w:tcPr>
            <w:tcW w:type="dxa" w:w="2160"/>
          </w:tcPr>
          <w:p>
            <w:r>
              <w:t>Valores por defecto</w:t>
            </w:r>
          </w:p>
        </w:tc>
        <w:tc>
          <w:tcPr>
            <w:tcW w:type="dxa" w:w="2160"/>
          </w:tcPr>
          <w:p>
            <w:r>
              <w:t>Aprobado</w:t>
            </w:r>
          </w:p>
        </w:tc>
      </w:tr>
      <w:tr>
        <w:tc>
          <w:tcPr>
            <w:tcW w:type="dxa" w:w="2160"/>
          </w:tcPr>
          <w:p>
            <w:r>
              <w:t>CP-03</w:t>
            </w:r>
          </w:p>
        </w:tc>
        <w:tc>
          <w:tcPr>
            <w:tcW w:type="dxa" w:w="2160"/>
          </w:tcPr>
          <w:p>
            <w:r>
              <w:t>Usuario.desdeMapa con fila real</w:t>
            </w:r>
          </w:p>
        </w:tc>
        <w:tc>
          <w:tcPr>
            <w:tcW w:type="dxa" w:w="2160"/>
          </w:tcPr>
          <w:p>
            <w:r>
              <w:t>Mapeo correcto</w:t>
            </w:r>
          </w:p>
        </w:tc>
        <w:tc>
          <w:tcPr>
            <w:tcW w:type="dxa" w:w="2160"/>
          </w:tcPr>
          <w:p>
            <w:r>
              <w:t>Aprobado</w:t>
            </w:r>
          </w:p>
        </w:tc>
      </w:tr>
      <w:tr>
        <w:tc>
          <w:tcPr>
            <w:tcW w:type="dxa" w:w="2160"/>
          </w:tcPr>
          <w:p>
            <w:r>
              <w:t>CP-04</w:t>
            </w:r>
          </w:p>
        </w:tc>
        <w:tc>
          <w:tcPr>
            <w:tcW w:type="dxa" w:w="2160"/>
          </w:tcPr>
          <w:p>
            <w:r>
              <w:t>Formato.dinero / Formato.fecha</w:t>
            </w:r>
          </w:p>
        </w:tc>
        <w:tc>
          <w:tcPr>
            <w:tcW w:type="dxa" w:w="2160"/>
          </w:tcPr>
          <w:p>
            <w:r>
              <w:t>Formato es-MX</w:t>
            </w:r>
          </w:p>
        </w:tc>
        <w:tc>
          <w:tcPr>
            <w:tcW w:type="dxa" w:w="2160"/>
          </w:tcPr>
          <w:p>
            <w:r>
              <w:t>Aprobado</w:t>
            </w:r>
          </w:p>
        </w:tc>
      </w:tr>
      <w:tr>
        <w:tc>
          <w:tcPr>
            <w:tcW w:type="dxa" w:w="2160"/>
          </w:tcPr>
          <w:p>
            <w:r>
              <w:t>CP-05</w:t>
            </w:r>
          </w:p>
        </w:tc>
        <w:tc>
          <w:tcPr>
            <w:tcW w:type="dxa" w:w="2160"/>
          </w:tcPr>
          <w:p>
            <w:r>
              <w:t>Login sin backend muestra la pantalla</w:t>
            </w:r>
          </w:p>
        </w:tc>
        <w:tc>
          <w:tcPr>
            <w:tcW w:type="dxa" w:w="2160"/>
          </w:tcPr>
          <w:p>
            <w:r>
              <w:t>Botones visibles</w:t>
            </w:r>
          </w:p>
        </w:tc>
        <w:tc>
          <w:tcPr>
            <w:tcW w:type="dxa" w:w="2160"/>
          </w:tcPr>
          <w:p>
            <w:r>
              <w:t>Aprobado</w:t>
            </w:r>
          </w:p>
        </w:tc>
      </w:tr>
      <w:tr>
        <w:tc>
          <w:tcPr>
            <w:tcW w:type="dxa" w:w="2160"/>
          </w:tcPr>
          <w:p>
            <w:r>
              <w:t>CP-06</w:t>
            </w:r>
          </w:p>
        </w:tc>
        <w:tc>
          <w:tcPr>
            <w:tcW w:type="dxa" w:w="2160"/>
          </w:tcPr>
          <w:p>
            <w:r>
              <w:t>Validacion de campos vacios</w:t>
            </w:r>
          </w:p>
        </w:tc>
        <w:tc>
          <w:tcPr>
            <w:tcW w:type="dxa" w:w="2160"/>
          </w:tcPr>
          <w:p>
            <w:r>
              <w:t>Mensajes locales</w:t>
            </w:r>
          </w:p>
        </w:tc>
        <w:tc>
          <w:tcPr>
            <w:tcW w:type="dxa" w:w="2160"/>
          </w:tcPr>
          <w:p>
            <w:r>
              <w:t>Aprobado</w:t>
            </w:r>
          </w:p>
        </w:tc>
      </w:tr>
      <w:tr>
        <w:tc>
          <w:tcPr>
            <w:tcW w:type="dxa" w:w="2160"/>
          </w:tcPr>
          <w:p>
            <w:r>
              <w:t>CP-07</w:t>
            </w:r>
          </w:p>
        </w:tc>
        <w:tc>
          <w:tcPr>
            <w:tcW w:type="dxa" w:w="2160"/>
          </w:tcPr>
          <w:p>
            <w:r>
              <w:t>Validacion de formato de correo</w:t>
            </w:r>
          </w:p>
        </w:tc>
        <w:tc>
          <w:tcPr>
            <w:tcW w:type="dxa" w:w="2160"/>
          </w:tcPr>
          <w:p>
            <w:r>
              <w:t>Correo no valido</w:t>
            </w:r>
          </w:p>
        </w:tc>
        <w:tc>
          <w:tcPr>
            <w:tcW w:type="dxa" w:w="2160"/>
          </w:tcPr>
          <w:p>
            <w:r>
              <w:t>Aprobado</w:t>
            </w:r>
          </w:p>
        </w:tc>
      </w:tr>
      <w:tr>
        <w:tc>
          <w:tcPr>
            <w:tcW w:type="dxa" w:w="2160"/>
          </w:tcPr>
          <w:p>
            <w:r>
              <w:t>CP-08</w:t>
            </w:r>
          </w:p>
        </w:tc>
        <w:tc>
          <w:tcPr>
            <w:tcW w:type="dxa" w:w="2160"/>
          </w:tcPr>
          <w:p>
            <w:r>
              <w:t>Cambio de rol de acceso</w:t>
            </w:r>
          </w:p>
        </w:tc>
        <w:tc>
          <w:tcPr>
            <w:tcW w:type="dxa" w:w="2160"/>
          </w:tcPr>
          <w:p>
            <w:r>
              <w:t>Rol cambia</w:t>
            </w:r>
          </w:p>
        </w:tc>
        <w:tc>
          <w:tcPr>
            <w:tcW w:type="dxa" w:w="2160"/>
          </w:tcPr>
          <w:p>
            <w:r>
              <w:t>Aprobado</w:t>
            </w:r>
          </w:p>
        </w:tc>
      </w:tr>
      <w:tr>
        <w:tc>
          <w:tcPr>
            <w:tcW w:type="dxa" w:w="2160"/>
          </w:tcPr>
          <w:p>
            <w:r>
              <w:t>CP-09</w:t>
            </w:r>
          </w:p>
        </w:tc>
        <w:tc>
          <w:tcPr>
            <w:tcW w:type="dxa" w:w="2160"/>
          </w:tcPr>
          <w:p>
            <w:r>
              <w:t>Adaptabilidad en 6 tamanos</w:t>
            </w:r>
          </w:p>
        </w:tc>
        <w:tc>
          <w:tcPr>
            <w:tcW w:type="dxa" w:w="2160"/>
          </w:tcPr>
          <w:p>
            <w:r>
              <w:t>Sin desbordes</w:t>
            </w:r>
          </w:p>
        </w:tc>
        <w:tc>
          <w:tcPr>
            <w:tcW w:type="dxa" w:w="2160"/>
          </w:tcPr>
          <w:p>
            <w:r>
              <w:t>Aprobado</w:t>
            </w:r>
          </w:p>
        </w:tc>
      </w:tr>
      <w:tr>
        <w:tc>
          <w:tcPr>
            <w:tcW w:type="dxa" w:w="2160"/>
          </w:tcPr>
          <w:p>
            <w:r>
              <w:t>CP-10</w:t>
            </w:r>
          </w:p>
        </w:tc>
        <w:tc>
          <w:tcPr>
            <w:tcW w:type="dxa" w:w="2160"/>
          </w:tcPr>
          <w:p>
            <w:r>
              <w:t>11 pantallas x 6 tamanos</w:t>
            </w:r>
          </w:p>
        </w:tc>
        <w:tc>
          <w:tcPr>
            <w:tcW w:type="dxa" w:w="2160"/>
          </w:tcPr>
          <w:p>
            <w:r>
              <w:t>Sin excepciones</w:t>
            </w:r>
          </w:p>
        </w:tc>
        <w:tc>
          <w:tcPr>
            <w:tcW w:type="dxa" w:w="2160"/>
          </w:tcPr>
          <w:p>
            <w:r>
              <w:t>Aprobado</w:t>
            </w:r>
          </w:p>
        </w:tc>
      </w:tr>
    </w:tbl>
    <w:p/>
    <w:p>
      <w:r>
        <w:rPr>
          <w:b w:val="0"/>
          <w:i w:val="0"/>
        </w:rPr>
        <w:t>Evidencia de ejecucion real: flutter analyze -&gt; No issues found; flutter test -&gt; +84 All tests passed!</w:t>
      </w:r>
    </w:p>
    <w:p>
      <w:pPr>
        <w:pStyle w:val="Heading2"/>
      </w:pPr>
      <w:r>
        <w:rPr>
          <w:color w:val="1E40AF"/>
        </w:rPr>
        <w:t>8.2 Casos de prueba de API (Newman)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ID</w:t>
            </w:r>
          </w:p>
        </w:tc>
        <w:tc>
          <w:tcPr>
            <w:tcW w:type="dxa" w:w="2160"/>
          </w:tcPr>
          <w:p>
            <w:r/>
            <w:r>
              <w:rPr>
                <w:b/>
              </w:rPr>
              <w:t>Caso</w:t>
            </w:r>
          </w:p>
        </w:tc>
        <w:tc>
          <w:tcPr>
            <w:tcW w:type="dxa" w:w="2160"/>
          </w:tcPr>
          <w:p>
            <w:r/>
            <w:r>
              <w:rPr>
                <w:b/>
              </w:rPr>
              <w:t>Endpoint</w:t>
            </w:r>
          </w:p>
        </w:tc>
        <w:tc>
          <w:tcPr>
            <w:tcW w:type="dxa" w:w="2160"/>
          </w:tcPr>
          <w:p>
            <w:r/>
            <w:r>
              <w:rPr>
                <w:b/>
              </w:rPr>
              <w:t>Resultado esperado</w:t>
            </w:r>
          </w:p>
        </w:tc>
      </w:tr>
      <w:tr>
        <w:tc>
          <w:tcPr>
            <w:tcW w:type="dxa" w:w="2160"/>
          </w:tcPr>
          <w:p>
            <w:r>
              <w:t>API-01</w:t>
            </w:r>
          </w:p>
        </w:tc>
        <w:tc>
          <w:tcPr>
            <w:tcW w:type="dxa" w:w="2160"/>
          </w:tcPr>
          <w:p>
            <w:r>
              <w:t>Servicio REST disponible</w:t>
            </w:r>
          </w:p>
        </w:tc>
        <w:tc>
          <w:tcPr>
            <w:tcW w:type="dxa" w:w="2160"/>
          </w:tcPr>
          <w:p>
            <w:r>
              <w:t>GET /rest/v1/</w:t>
            </w:r>
          </w:p>
        </w:tc>
        <w:tc>
          <w:tcPr>
            <w:tcW w:type="dxa" w:w="2160"/>
          </w:tcPr>
          <w:p>
            <w:r>
              <w:t>200</w:t>
            </w:r>
          </w:p>
        </w:tc>
      </w:tr>
      <w:tr>
        <w:tc>
          <w:tcPr>
            <w:tcW w:type="dxa" w:w="2160"/>
          </w:tcPr>
          <w:p>
            <w:r>
              <w:t>API-02</w:t>
            </w:r>
          </w:p>
        </w:tc>
        <w:tc>
          <w:tcPr>
            <w:tcW w:type="dxa" w:w="2160"/>
          </w:tcPr>
          <w:p>
            <w:r>
              <w:t>Login valido</w:t>
            </w:r>
          </w:p>
        </w:tc>
        <w:tc>
          <w:tcPr>
            <w:tcW w:type="dxa" w:w="2160"/>
          </w:tcPr>
          <w:p>
            <w:r>
              <w:t>POST /auth/v1/token</w:t>
            </w:r>
          </w:p>
        </w:tc>
        <w:tc>
          <w:tcPr>
            <w:tcW w:type="dxa" w:w="2160"/>
          </w:tcPr>
          <w:p>
            <w:r>
              <w:t>200 + token</w:t>
            </w:r>
          </w:p>
        </w:tc>
      </w:tr>
      <w:tr>
        <w:tc>
          <w:tcPr>
            <w:tcW w:type="dxa" w:w="2160"/>
          </w:tcPr>
          <w:p>
            <w:r>
              <w:t>API-03</w:t>
            </w:r>
          </w:p>
        </w:tc>
        <w:tc>
          <w:tcPr>
            <w:tcW w:type="dxa" w:w="2160"/>
          </w:tcPr>
          <w:p>
            <w:r>
              <w:t>Login con clave incorrecta</w:t>
            </w:r>
          </w:p>
        </w:tc>
        <w:tc>
          <w:tcPr>
            <w:tcW w:type="dxa" w:w="2160"/>
          </w:tcPr>
          <w:p>
            <w:r>
              <w:t>POST /auth/v1/token</w:t>
            </w:r>
          </w:p>
        </w:tc>
        <w:tc>
          <w:tcPr>
            <w:tcW w:type="dxa" w:w="2160"/>
          </w:tcPr>
          <w:p>
            <w:r>
              <w:t>400</w:t>
            </w:r>
          </w:p>
        </w:tc>
      </w:tr>
      <w:tr>
        <w:tc>
          <w:tcPr>
            <w:tcW w:type="dxa" w:w="2160"/>
          </w:tcPr>
          <w:p>
            <w:r>
              <w:t>API-04</w:t>
            </w:r>
          </w:p>
        </w:tc>
        <w:tc>
          <w:tcPr>
            <w:tcW w:type="dxa" w:w="2160"/>
          </w:tcPr>
          <w:p>
            <w:r>
              <w:t>Lectura autenticada de tablas</w:t>
            </w:r>
          </w:p>
        </w:tc>
        <w:tc>
          <w:tcPr>
            <w:tcW w:type="dxa" w:w="2160"/>
          </w:tcPr>
          <w:p>
            <w:r>
              <w:t>GET /rest/v1/{tabla}</w:t>
            </w:r>
          </w:p>
        </w:tc>
        <w:tc>
          <w:tcPr>
            <w:tcW w:type="dxa" w:w="2160"/>
          </w:tcPr>
          <w:p>
            <w:r>
              <w:t>200 + arreglo</w:t>
            </w:r>
          </w:p>
        </w:tc>
      </w:tr>
      <w:tr>
        <w:tc>
          <w:tcPr>
            <w:tcW w:type="dxa" w:w="2160"/>
          </w:tcPr>
          <w:p>
            <w:r>
              <w:t>API-05</w:t>
            </w:r>
          </w:p>
        </w:tc>
        <w:tc>
          <w:tcPr>
            <w:tcW w:type="dxa" w:w="2160"/>
          </w:tcPr>
          <w:p>
            <w:r>
              <w:t>Bloqueo por RLS sin token</w:t>
            </w:r>
          </w:p>
        </w:tc>
        <w:tc>
          <w:tcPr>
            <w:tcW w:type="dxa" w:w="2160"/>
          </w:tcPr>
          <w:p>
            <w:r>
              <w:t>GET /rest/v1/usuarios</w:t>
            </w:r>
          </w:p>
        </w:tc>
        <w:tc>
          <w:tcPr>
            <w:tcW w:type="dxa" w:w="2160"/>
          </w:tcPr>
          <w:p>
            <w:r>
              <w:t>401/403</w:t>
            </w:r>
          </w:p>
        </w:tc>
      </w:tr>
    </w:tbl>
    <w:p/>
    <w:p>
      <w:pPr>
        <w:pStyle w:val="Heading1"/>
      </w:pPr>
      <w:r>
        <w:rPr>
          <w:color w:val="1E40AF"/>
        </w:rPr>
        <w:t>9. Evidencias (capturas requeridas)</w:t>
      </w:r>
    </w:p>
    <w:p>
      <w:r>
        <w:rPr>
          <w:b w:val="0"/>
          <w:i w:val="0"/>
        </w:rPr>
        <w:t>Capturas para demostrar configuracion y funcionamiento:</w:t>
      </w:r>
    </w:p>
    <w:p>
      <w:pPr>
        <w:pStyle w:val="Heading2"/>
      </w:pPr>
      <w:r>
        <w:rPr>
          <w:color w:val="1E40AF"/>
        </w:rPr>
        <w:t>9.1 Control de versiones y repositorio</w:t>
      </w:r>
    </w:p>
    <w:p>
      <w:pPr>
        <w:pStyle w:val="ListBullet"/>
      </w:pPr>
      <w:r>
        <w:t>git log --oneline con el commit del pipeline.</w:t>
      </w:r>
    </w:p>
    <w:p>
      <w:pPr>
        <w:pStyle w:val="ListBullet"/>
      </w:pPr>
      <w:r>
        <w:t>Repositorio en GitHub con la estructura del proyecto y la rama main.</w:t>
      </w:r>
    </w:p>
    <w:p>
      <w:pPr>
        <w:pStyle w:val="ListBullet"/>
      </w:pPr>
      <w:r>
        <w:t>Pull Request de ejemplo con la validacion del pipeline.</w:t>
      </w:r>
    </w:p>
    <w:p>
      <w:pPr>
        <w:pStyle w:val="Heading2"/>
      </w:pPr>
      <w:r>
        <w:rPr>
          <w:color w:val="1E40AF"/>
        </w:rPr>
        <w:t>9.2 GitHub Actions (pipeline)</w:t>
      </w:r>
    </w:p>
    <w:p>
      <w:pPr>
        <w:pStyle w:val="ListBullet"/>
      </w:pPr>
      <w:r>
        <w:t>Pestana Actions con la lista de ejecuciones de FitCore CI/CD.</w:t>
      </w:r>
    </w:p>
    <w:p>
      <w:pPr>
        <w:pStyle w:val="ListBullet"/>
      </w:pPr>
      <w:r>
        <w:t>Detalle de una ejecucion exitosa con los 6 jobs en verde.</w:t>
      </w:r>
    </w:p>
    <w:p>
      <w:pPr>
        <w:pStyle w:val="ListBullet"/>
      </w:pPr>
      <w:r>
        <w:t>Panel de Secrets mostrando los nombres (sin valores): SUPABASE_URL, SUPABASE_ANON_KEY, FITCORE_TEST_EMAIL, FITCORE_TEST_PASSWORD.</w:t>
      </w:r>
    </w:p>
    <w:p>
      <w:pPr>
        <w:pStyle w:val="Heading2"/>
      </w:pPr>
      <w:r>
        <w:rPr>
          <w:color w:val="1E40AF"/>
        </w:rPr>
        <w:t>9.3 Pruebas en el entorno de liberacion</w:t>
      </w:r>
    </w:p>
    <w:p>
      <w:pPr>
        <w:pStyle w:val="ListBullet"/>
      </w:pPr>
      <w:r>
        <w:t>Terminal con flutter analyze (No issues found).</w:t>
      </w:r>
    </w:p>
    <w:p>
      <w:pPr>
        <w:pStyle w:val="ListBullet"/>
      </w:pPr>
      <w:r>
        <w:t>Terminal con flutter test --coverage (+84 All tests passed!).</w:t>
      </w:r>
    </w:p>
    <w:p>
      <w:pPr>
        <w:pStyle w:val="ListBullet"/>
      </w:pPr>
      <w:r>
        <w:t>Archivo coverage/lcov.info generado.</w:t>
      </w:r>
    </w:p>
    <w:p>
      <w:pPr>
        <w:pStyle w:val="Heading2"/>
      </w:pPr>
      <w:r>
        <w:rPr>
          <w:color w:val="1E40AF"/>
        </w:rPr>
        <w:t>9.4 Pruebas de API</w:t>
      </w:r>
    </w:p>
    <w:p>
      <w:pPr>
        <w:pStyle w:val="ListBullet"/>
      </w:pPr>
      <w:r>
        <w:t>Postman con la coleccion importada y el runner en verde.</w:t>
      </w:r>
    </w:p>
    <w:p>
      <w:pPr>
        <w:pStyle w:val="ListBullet"/>
      </w:pPr>
      <w:r>
        <w:t>Terminal con la ejecucion de Newman y su resumen.</w:t>
      </w:r>
    </w:p>
    <w:p>
      <w:pPr>
        <w:pStyle w:val="ListBullet"/>
      </w:pPr>
      <w:r>
        <w:t>Reporte HTML de Newman abierto en el navegador.</w:t>
      </w:r>
    </w:p>
    <w:p>
      <w:pPr>
        <w:pStyle w:val="Heading2"/>
      </w:pPr>
      <w:r>
        <w:rPr>
          <w:color w:val="1E40AF"/>
        </w:rPr>
        <w:t>9.5 Artefactos y despliegue</w:t>
      </w:r>
    </w:p>
    <w:p>
      <w:pPr>
        <w:pStyle w:val="ListBullet"/>
      </w:pPr>
      <w:r>
        <w:t>Artifact fitcore-apk descargado del pipeline.</w:t>
      </w:r>
    </w:p>
    <w:p>
      <w:pPr>
        <w:pStyle w:val="ListBullet"/>
      </w:pPr>
      <w:r>
        <w:t>Seccion Releases de GitHub con el APK adjunto.</w:t>
      </w:r>
    </w:p>
    <w:p>
      <w:pPr>
        <w:pStyle w:val="ListBullet"/>
      </w:pPr>
      <w:r>
        <w:t>App FitCore instalada y funcionando.</w:t>
      </w:r>
    </w:p>
    <w:p>
      <w:pPr>
        <w:pStyle w:val="Heading2"/>
      </w:pPr>
      <w:r>
        <w:rPr>
          <w:color w:val="1E40AF"/>
        </w:rPr>
        <w:t>9.6 Backend Supabase</w:t>
      </w:r>
    </w:p>
    <w:p>
      <w:pPr>
        <w:pStyle w:val="ListBullet"/>
      </w:pPr>
      <w:r>
        <w:t>Table Editor de Supabase con las 8 tablas creadas.</w:t>
      </w:r>
    </w:p>
    <w:p>
      <w:pPr>
        <w:pStyle w:val="ListBullet"/>
      </w:pPr>
      <w:r>
        <w:t>RLS activa en las tablas.</w:t>
      </w:r>
    </w:p>
    <w:p>
      <w:pPr>
        <w:pStyle w:val="ListBullet"/>
      </w:pPr>
      <w:r>
        <w:t>Usuario de prueba registrado y habilitado para las pruebas de API.</w:t>
      </w:r>
    </w:p>
    <w:p>
      <w:pPr>
        <w:pStyle w:val="Heading1"/>
      </w:pPr>
      <w:r>
        <w:rPr>
          <w:color w:val="1E40AF"/>
        </w:rPr>
        <w:t>10. Conclusion</w:t>
      </w:r>
    </w:p>
    <w:p>
      <w:r>
        <w:rPr>
          <w:b w:val="0"/>
          <w:i w:val="0"/>
        </w:rPr>
        <w:t>FitCore evoluciono de un proceso de compilacion manual a un flujo CI/CD automatizado y trazable mediante GitHub Actions. El pipeline valida la calidad (flutter analyze), ejecuta 84 pruebas automatizadas con cobertura, verifica el contrato de la API contra Supabase con Newman, compila el APK con las credenciales inyectadas de forma segura (--dart-define) y publica el artefacto como Release en la rama estable.</w:t>
      </w:r>
    </w:p>
    <w:p>
      <w:r>
        <w:rPr>
          <w:b w:val="0"/>
          <w:i w:val="0"/>
        </w:rPr>
        <w:t>La arquitectura (Flutter + repositorios con modo demo/real + Supabase como base de datos no relacional en la nube) responde al objetivo del RA: gestionar datos no estructurados (JSON) en repositorios remotos dentro de un pipeline confiable. Los SLA quedan con metas medibles y las metricas permiten detectar degradaciones a tiempo.</w:t>
      </w:r>
    </w:p>
    <w:p>
      <w:r>
        <w:rPr>
          <w:b w:val="0"/>
          <w:i w:val="0"/>
        </w:rPr>
        <w:t>En conjunto, el proyecto cumple con todos los entregables solicitados (scripts de pipeline, entorno, pruebas y despliegue, mas la herramienta de liberacion continua configurada y vinculada al entorno) y queda listo para implementar, probar y presentar.</w:t>
      </w:r>
    </w:p>
    <w:p>
      <w:pPr>
        <w:pStyle w:val="Heading1"/>
      </w:pPr>
      <w:r>
        <w:rPr>
          <w:color w:val="1E40AF"/>
        </w:rPr>
        <w:t>11. Referencias bibliograficas</w:t>
      </w:r>
    </w:p>
    <w:p>
      <w:pPr>
        <w:pStyle w:val="ListBullet"/>
      </w:pPr>
      <w:r>
        <w:t>Supabase. (2026). Supabase Documentation: PostgREST, GoTrue y Row Level Security. https://supabase.com/docs</w:t>
      </w:r>
    </w:p>
    <w:p>
      <w:pPr>
        <w:pStyle w:val="ListBullet"/>
      </w:pPr>
      <w:r>
        <w:t>Google. (2026). Flutter Documentation. https://docs.flutter.dev</w:t>
      </w:r>
    </w:p>
    <w:p>
      <w:pPr>
        <w:pStyle w:val="ListBullet"/>
      </w:pPr>
      <w:r>
        <w:t>Dart Team. (2026). Dart Language Tour. https://dart.dev/guides</w:t>
      </w:r>
    </w:p>
    <w:p>
      <w:pPr>
        <w:pStyle w:val="ListBullet"/>
      </w:pPr>
      <w:r>
        <w:t>GitHub. (2026). GitHub Actions Documentation. https://docs.github.com/actions</w:t>
      </w:r>
    </w:p>
    <w:p>
      <w:pPr>
        <w:pStyle w:val="ListBullet"/>
      </w:pPr>
      <w:r>
        <w:t>Postman. (2026). Newman - Command Line Collection Runner. https://learning.postman.com/docs/collections/using-newman-cli/</w:t>
      </w:r>
    </w:p>
    <w:p>
      <w:pPr>
        <w:pStyle w:val="ListBullet"/>
      </w:pPr>
      <w:r>
        <w:t>Git. (2026). Git Reference. https://git-scm.com/docs</w:t>
      </w:r>
    </w:p>
    <w:p>
      <w:pPr>
        <w:pStyle w:val="ListBullet"/>
      </w:pPr>
      <w:r>
        <w:t>OWASP Foundation. (2026). Secrets Management Cheat Sheet. https://cheatsheetseries.owasp.org</w:t>
      </w:r>
    </w:p>
    <w:p>
      <w:pPr>
        <w:pStyle w:val="ListBullet"/>
      </w:pPr>
      <w:r>
        <w:t>PostgreSQL Global Development Group. (2026). PostgreSQL Documentation. https://www.postgresql.org/docs/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